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734514"/>
        <w:docPartObj>
          <w:docPartGallery w:val="Cover Pages"/>
          <w:docPartUnique/>
        </w:docPartObj>
      </w:sdtPr>
      <w:sdtEndPr>
        <w:rPr>
          <w:rFonts w:asciiTheme="majorHAnsi" w:eastAsiaTheme="majorEastAsia" w:hAnsiTheme="majorHAnsi" w:cstheme="majorBidi"/>
          <w:b/>
          <w:bCs/>
          <w:color w:val="365F91" w:themeColor="accent1" w:themeShade="BF"/>
          <w:sz w:val="48"/>
          <w:szCs w:val="48"/>
        </w:rPr>
      </w:sdtEndPr>
      <w:sdtContent>
        <w:p w:rsidR="004442DC" w:rsidRPr="00113093" w:rsidRDefault="004442DC" w:rsidP="004442DC">
          <w:pPr>
            <w:spacing w:after="0" w:line="360" w:lineRule="auto"/>
            <w:jc w:val="center"/>
            <w:rPr>
              <w:rFonts w:ascii="Times New Roman" w:hAnsi="Times New Roman" w:cs="Times New Roman"/>
              <w:sz w:val="24"/>
              <w:szCs w:val="24"/>
              <w:lang w:val="uk-UA"/>
            </w:rPr>
          </w:pPr>
          <w:r w:rsidRPr="00113093">
            <w:rPr>
              <w:rFonts w:ascii="Times New Roman" w:hAnsi="Times New Roman" w:cs="Times New Roman"/>
              <w:sz w:val="24"/>
              <w:szCs w:val="24"/>
              <w:lang w:val="uk-UA"/>
            </w:rPr>
            <w:t>МІНІСТЕРСТВО ОСВІТИ І НАУКИ УКРАІНИ</w:t>
          </w:r>
        </w:p>
        <w:p w:rsidR="004442DC" w:rsidRPr="00113093" w:rsidRDefault="004442DC" w:rsidP="004442DC">
          <w:pPr>
            <w:spacing w:after="0" w:line="360" w:lineRule="auto"/>
            <w:jc w:val="center"/>
            <w:rPr>
              <w:rFonts w:ascii="Times New Roman" w:hAnsi="Times New Roman" w:cs="Times New Roman"/>
              <w:sz w:val="24"/>
              <w:szCs w:val="24"/>
              <w:lang w:val="uk-UA"/>
            </w:rPr>
          </w:pPr>
          <w:r w:rsidRPr="00113093">
            <w:rPr>
              <w:rFonts w:ascii="Times New Roman" w:hAnsi="Times New Roman" w:cs="Times New Roman"/>
              <w:sz w:val="24"/>
              <w:szCs w:val="24"/>
              <w:lang w:val="uk-UA"/>
            </w:rPr>
            <w:t xml:space="preserve">ВІДДІЛ ОСВІТИ </w:t>
          </w:r>
          <w:r>
            <w:rPr>
              <w:rFonts w:ascii="Times New Roman" w:hAnsi="Times New Roman" w:cs="Times New Roman"/>
              <w:sz w:val="24"/>
              <w:szCs w:val="24"/>
              <w:lang w:val="uk-UA"/>
            </w:rPr>
            <w:t>ЧОРНОМОРСЬКОЇ</w:t>
          </w:r>
          <w:r w:rsidRPr="00113093">
            <w:rPr>
              <w:rFonts w:ascii="Times New Roman" w:hAnsi="Times New Roman" w:cs="Times New Roman"/>
              <w:sz w:val="24"/>
              <w:szCs w:val="24"/>
              <w:lang w:val="uk-UA"/>
            </w:rPr>
            <w:t xml:space="preserve"> МІСЬКОЇ РАДИ</w:t>
          </w:r>
        </w:p>
        <w:p w:rsidR="004442DC" w:rsidRPr="00113093" w:rsidRDefault="004442DC" w:rsidP="004442DC">
          <w:pPr>
            <w:spacing w:after="0"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ЗАГАЛЬНООСВІТНЯ ШКОЛА І-</w:t>
          </w:r>
          <w:r w:rsidRPr="00113093">
            <w:rPr>
              <w:rFonts w:ascii="Times New Roman" w:hAnsi="Times New Roman" w:cs="Times New Roman"/>
              <w:sz w:val="24"/>
              <w:szCs w:val="24"/>
              <w:lang w:val="uk-UA"/>
            </w:rPr>
            <w:t>ІІІ СТУПЕНІВ № 4</w:t>
          </w:r>
        </w:p>
        <w:p w:rsidR="004442DC" w:rsidRPr="00113093" w:rsidRDefault="004442DC" w:rsidP="004442DC">
          <w:pPr>
            <w:spacing w:after="0"/>
            <w:jc w:val="center"/>
            <w:rPr>
              <w:rFonts w:ascii="Times New Roman" w:hAnsi="Times New Roman" w:cs="Times New Roman"/>
              <w:sz w:val="24"/>
              <w:szCs w:val="24"/>
              <w:lang w:val="uk-UA"/>
            </w:rPr>
          </w:pPr>
        </w:p>
        <w:p w:rsidR="004442DC" w:rsidRPr="00113093" w:rsidRDefault="004442DC" w:rsidP="004442DC">
          <w:pPr>
            <w:spacing w:after="0"/>
            <w:jc w:val="center"/>
            <w:rPr>
              <w:rFonts w:ascii="Times New Roman" w:hAnsi="Times New Roman" w:cs="Times New Roman"/>
              <w:b/>
              <w:sz w:val="32"/>
              <w:szCs w:val="32"/>
              <w:lang w:val="uk-UA"/>
            </w:rPr>
          </w:pPr>
        </w:p>
        <w:p w:rsidR="004442DC" w:rsidRPr="00113093" w:rsidRDefault="004442DC" w:rsidP="004442DC">
          <w:pPr>
            <w:spacing w:after="0"/>
            <w:jc w:val="center"/>
            <w:rPr>
              <w:rFonts w:ascii="Times New Roman" w:hAnsi="Times New Roman" w:cs="Times New Roman"/>
              <w:b/>
              <w:sz w:val="32"/>
              <w:szCs w:val="32"/>
              <w:lang w:val="uk-UA"/>
            </w:rPr>
          </w:pPr>
        </w:p>
        <w:p w:rsidR="004442DC" w:rsidRPr="00C452A8" w:rsidRDefault="004442DC" w:rsidP="004442DC">
          <w:pPr>
            <w:spacing w:after="0"/>
            <w:jc w:val="center"/>
            <w:rPr>
              <w:rFonts w:ascii="Times New Roman" w:hAnsi="Times New Roman" w:cs="Times New Roman"/>
              <w:sz w:val="28"/>
              <w:szCs w:val="28"/>
              <w:u w:val="single"/>
              <w:lang w:val="uk-UA"/>
            </w:rPr>
          </w:pPr>
          <w:r w:rsidRPr="00113093">
            <w:rPr>
              <w:rFonts w:ascii="Times New Roman" w:hAnsi="Times New Roman" w:cs="Times New Roman"/>
              <w:sz w:val="28"/>
              <w:szCs w:val="28"/>
              <w:lang w:val="uk-UA"/>
            </w:rPr>
            <w:t xml:space="preserve">                                               </w:t>
          </w:r>
          <w:r w:rsidRPr="00C452A8">
            <w:rPr>
              <w:rFonts w:ascii="Times New Roman" w:hAnsi="Times New Roman" w:cs="Times New Roman"/>
              <w:sz w:val="28"/>
              <w:szCs w:val="28"/>
              <w:u w:val="single"/>
              <w:lang w:val="uk-UA"/>
            </w:rPr>
            <w:t>Ярмарок педагогічних ідей та технологій</w:t>
          </w:r>
        </w:p>
        <w:p w:rsidR="004442DC" w:rsidRPr="00113093" w:rsidRDefault="004442DC" w:rsidP="004442DC">
          <w:pPr>
            <w:spacing w:after="0"/>
            <w:rPr>
              <w:rFonts w:ascii="Times New Roman" w:hAnsi="Times New Roman" w:cs="Times New Roman"/>
              <w:sz w:val="28"/>
              <w:szCs w:val="28"/>
              <w:lang w:val="uk-UA"/>
            </w:rPr>
          </w:pPr>
        </w:p>
        <w:p w:rsidR="004442DC" w:rsidRDefault="004442DC" w:rsidP="004442DC">
          <w:pPr>
            <w:spacing w:after="0"/>
            <w:jc w:val="center"/>
            <w:rPr>
              <w:rFonts w:ascii="Times New Roman" w:hAnsi="Times New Roman" w:cs="Times New Roman"/>
              <w:sz w:val="28"/>
              <w:szCs w:val="28"/>
              <w:lang w:val="uk-UA"/>
            </w:rPr>
          </w:pPr>
        </w:p>
        <w:p w:rsidR="000837A8" w:rsidRDefault="000837A8" w:rsidP="004442DC">
          <w:pPr>
            <w:spacing w:after="0"/>
            <w:jc w:val="center"/>
            <w:rPr>
              <w:rFonts w:ascii="Times New Roman" w:hAnsi="Times New Roman" w:cs="Times New Roman"/>
              <w:sz w:val="28"/>
              <w:szCs w:val="28"/>
              <w:lang w:val="uk-UA"/>
            </w:rPr>
          </w:pPr>
        </w:p>
        <w:p w:rsidR="000837A8" w:rsidRPr="00113093" w:rsidRDefault="000837A8" w:rsidP="004442DC">
          <w:pPr>
            <w:spacing w:after="0"/>
            <w:jc w:val="center"/>
            <w:rPr>
              <w:rFonts w:ascii="Times New Roman" w:hAnsi="Times New Roman" w:cs="Times New Roman"/>
              <w:sz w:val="28"/>
              <w:szCs w:val="28"/>
              <w:lang w:val="uk-UA"/>
            </w:rPr>
          </w:pPr>
        </w:p>
        <w:p w:rsidR="004442DC" w:rsidRPr="00946FD1" w:rsidRDefault="004442DC" w:rsidP="000837A8">
          <w:pPr>
            <w:spacing w:after="0" w:line="240" w:lineRule="auto"/>
            <w:jc w:val="center"/>
            <w:rPr>
              <w:rFonts w:ascii="Times New Roman" w:hAnsi="Times New Roman" w:cs="Times New Roman"/>
              <w:b/>
              <w:noProof/>
              <w:color w:val="006600"/>
              <w:sz w:val="96"/>
              <w:szCs w:val="32"/>
              <w:lang w:eastAsia="ru-RU"/>
            </w:rPr>
          </w:pPr>
          <w:r w:rsidRPr="00946FD1">
            <w:rPr>
              <w:rFonts w:ascii="Times New Roman" w:hAnsi="Times New Roman" w:cs="Times New Roman"/>
              <w:color w:val="006600"/>
              <w:sz w:val="72"/>
              <w:lang w:val="uk-UA"/>
            </w:rPr>
            <w:t xml:space="preserve">Самоменеджмент </w:t>
          </w:r>
          <w:r w:rsidRPr="00946FD1">
            <w:rPr>
              <w:rFonts w:ascii="Times New Roman" w:hAnsi="Times New Roman" w:cs="Times New Roman"/>
              <w:color w:val="006600"/>
              <w:sz w:val="72"/>
              <w:lang w:val="uk-UA"/>
            </w:rPr>
            <w:br/>
            <w:t>як технологія вдосконалення ділової культури заступника директора</w:t>
          </w:r>
        </w:p>
        <w:p w:rsidR="000837A8" w:rsidRPr="00946FD1" w:rsidRDefault="006A5678" w:rsidP="000837A8">
          <w:pPr>
            <w:keepNext/>
            <w:keepLines/>
            <w:spacing w:before="480" w:after="0" w:line="240" w:lineRule="auto"/>
            <w:jc w:val="center"/>
            <w:outlineLvl w:val="0"/>
            <w:rPr>
              <w:rFonts w:ascii="Times New Roman" w:eastAsiaTheme="majorEastAsia" w:hAnsi="Times New Roman" w:cs="Times New Roman"/>
              <w:bCs/>
              <w:color w:val="984806" w:themeColor="accent6" w:themeShade="80"/>
              <w:sz w:val="40"/>
              <w:szCs w:val="28"/>
              <w:lang w:val="uk-UA"/>
            </w:rPr>
          </w:pPr>
          <w:bookmarkStart w:id="0" w:name="_Toc468022038"/>
          <w:r w:rsidRPr="00946FD1">
            <w:rPr>
              <w:rFonts w:ascii="Times New Roman" w:eastAsiaTheme="majorEastAsia" w:hAnsi="Times New Roman" w:cs="Times New Roman"/>
              <w:bCs/>
              <w:color w:val="984806" w:themeColor="accent6" w:themeShade="80"/>
              <w:sz w:val="40"/>
              <w:szCs w:val="28"/>
              <w:lang w:val="uk-UA"/>
            </w:rPr>
            <w:t>Методична розробка</w:t>
          </w:r>
          <w:r w:rsidR="000837A8" w:rsidRPr="00946FD1">
            <w:rPr>
              <w:rFonts w:ascii="Times New Roman" w:eastAsiaTheme="majorEastAsia" w:hAnsi="Times New Roman" w:cs="Times New Roman"/>
              <w:bCs/>
              <w:color w:val="984806" w:themeColor="accent6" w:themeShade="80"/>
              <w:sz w:val="40"/>
              <w:szCs w:val="28"/>
              <w:lang w:val="uk-UA"/>
            </w:rPr>
            <w:t xml:space="preserve"> (із досвіду роботи)</w:t>
          </w:r>
          <w:bookmarkEnd w:id="0"/>
        </w:p>
        <w:p w:rsidR="000837A8" w:rsidRPr="000837A8" w:rsidRDefault="000837A8" w:rsidP="000837A8">
          <w:pPr>
            <w:keepNext/>
            <w:keepLines/>
            <w:spacing w:before="480" w:after="0" w:line="240" w:lineRule="auto"/>
            <w:jc w:val="center"/>
            <w:outlineLvl w:val="0"/>
            <w:rPr>
              <w:rFonts w:ascii="Times New Roman" w:eastAsiaTheme="majorEastAsia" w:hAnsi="Times New Roman" w:cs="Times New Roman"/>
              <w:bCs/>
              <w:color w:val="00B050"/>
              <w:sz w:val="40"/>
              <w:szCs w:val="28"/>
              <w:lang w:val="uk-UA"/>
            </w:rPr>
          </w:pPr>
          <w:r>
            <w:rPr>
              <w:rFonts w:ascii="Times New Roman" w:eastAsiaTheme="majorEastAsia" w:hAnsi="Times New Roman" w:cs="Times New Roman"/>
              <w:bCs/>
              <w:noProof/>
              <w:color w:val="00B050"/>
              <w:sz w:val="40"/>
              <w:szCs w:val="28"/>
              <w:lang w:eastAsia="ru-RU"/>
            </w:rPr>
            <w:drawing>
              <wp:anchor distT="0" distB="0" distL="114300" distR="114300" simplePos="0" relativeHeight="251668480" behindDoc="0" locked="0" layoutInCell="1" allowOverlap="1">
                <wp:simplePos x="0" y="0"/>
                <wp:positionH relativeFrom="column">
                  <wp:posOffset>158115</wp:posOffset>
                </wp:positionH>
                <wp:positionV relativeFrom="paragraph">
                  <wp:posOffset>264795</wp:posOffset>
                </wp:positionV>
                <wp:extent cx="1699895" cy="2690495"/>
                <wp:effectExtent l="133350" t="38100" r="52705" b="71755"/>
                <wp:wrapThrough wrapText="bothSides">
                  <wp:wrapPolygon edited="0">
                    <wp:start x="1936" y="-306"/>
                    <wp:lineTo x="484" y="-153"/>
                    <wp:lineTo x="-1452" y="1224"/>
                    <wp:lineTo x="-1694" y="19882"/>
                    <wp:lineTo x="-242" y="21717"/>
                    <wp:lineTo x="1694" y="22176"/>
                    <wp:lineTo x="18881" y="22176"/>
                    <wp:lineTo x="19365" y="22176"/>
                    <wp:lineTo x="20333" y="21870"/>
                    <wp:lineTo x="20333" y="21717"/>
                    <wp:lineTo x="20817" y="21717"/>
                    <wp:lineTo x="22270" y="19729"/>
                    <wp:lineTo x="22270" y="4588"/>
                    <wp:lineTo x="22028" y="2294"/>
                    <wp:lineTo x="22028" y="2141"/>
                    <wp:lineTo x="22270" y="1529"/>
                    <wp:lineTo x="19849" y="-153"/>
                    <wp:lineTo x="18639" y="-306"/>
                    <wp:lineTo x="1936" y="-306"/>
                  </wp:wrapPolygon>
                </wp:wrapThrough>
                <wp:docPr id="12" name="Рисунок 1" descr="C:\Users\admin\Desktop\Скоблик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Скобликова.jpg"/>
                        <pic:cNvPicPr>
                          <a:picLocks noChangeAspect="1" noChangeArrowheads="1"/>
                        </pic:cNvPicPr>
                      </pic:nvPicPr>
                      <pic:blipFill>
                        <a:blip r:embed="rId8" cstate="print"/>
                        <a:srcRect/>
                        <a:stretch>
                          <a:fillRect/>
                        </a:stretch>
                      </pic:blipFill>
                      <pic:spPr bwMode="auto">
                        <a:xfrm>
                          <a:off x="0" y="0"/>
                          <a:ext cx="1699895" cy="26904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0837A8" w:rsidRDefault="000837A8" w:rsidP="004442DC">
          <w:pPr>
            <w:spacing w:after="0"/>
            <w:ind w:left="4536"/>
            <w:rPr>
              <w:rFonts w:ascii="Times New Roman" w:hAnsi="Times New Roman" w:cs="Times New Roman"/>
              <w:noProof/>
              <w:sz w:val="28"/>
              <w:szCs w:val="32"/>
              <w:lang w:val="uk-UA" w:eastAsia="ru-RU"/>
            </w:rPr>
          </w:pPr>
        </w:p>
        <w:p w:rsidR="004442DC" w:rsidRDefault="004442DC" w:rsidP="00946FD1">
          <w:pPr>
            <w:spacing w:after="0"/>
            <w:ind w:left="4536" w:right="-143"/>
            <w:rPr>
              <w:rFonts w:ascii="Times New Roman" w:hAnsi="Times New Roman" w:cs="Times New Roman"/>
              <w:lang w:val="uk-UA"/>
            </w:rPr>
          </w:pPr>
          <w:r w:rsidRPr="004442DC">
            <w:rPr>
              <w:rFonts w:ascii="Times New Roman" w:hAnsi="Times New Roman" w:cs="Times New Roman"/>
              <w:noProof/>
              <w:sz w:val="28"/>
              <w:szCs w:val="32"/>
              <w:lang w:val="uk-UA" w:eastAsia="ru-RU"/>
            </w:rPr>
            <w:t xml:space="preserve">Скоблікової Олени Володимирівни, вчителя вищої </w:t>
          </w:r>
          <w:r w:rsidR="00946FD1">
            <w:rPr>
              <w:rFonts w:ascii="Times New Roman" w:hAnsi="Times New Roman" w:cs="Times New Roman"/>
              <w:noProof/>
              <w:sz w:val="28"/>
              <w:szCs w:val="32"/>
              <w:lang w:val="uk-UA" w:eastAsia="ru-RU"/>
            </w:rPr>
            <w:t>к</w:t>
          </w:r>
          <w:r w:rsidRPr="004442DC">
            <w:rPr>
              <w:rFonts w:ascii="Times New Roman" w:hAnsi="Times New Roman" w:cs="Times New Roman"/>
              <w:noProof/>
              <w:sz w:val="28"/>
              <w:szCs w:val="32"/>
              <w:lang w:val="uk-UA" w:eastAsia="ru-RU"/>
            </w:rPr>
            <w:t>валіфікаційної категорії, вчителя-методиста, заступника директора з навчально-виховної роботи</w:t>
          </w:r>
          <w:r w:rsidRPr="004442DC">
            <w:rPr>
              <w:rFonts w:ascii="Times New Roman" w:hAnsi="Times New Roman" w:cs="Times New Roman"/>
              <w:sz w:val="28"/>
              <w:szCs w:val="28"/>
              <w:lang w:val="uk-UA"/>
            </w:rPr>
            <w:tab/>
          </w:r>
        </w:p>
        <w:p w:rsidR="004442DC" w:rsidRDefault="004442DC" w:rsidP="004442DC">
          <w:pPr>
            <w:spacing w:after="0"/>
            <w:rPr>
              <w:rFonts w:ascii="Times New Roman" w:hAnsi="Times New Roman" w:cs="Times New Roman"/>
              <w:lang w:val="uk-UA"/>
            </w:rPr>
          </w:pPr>
        </w:p>
        <w:p w:rsidR="004442DC" w:rsidRDefault="004442DC" w:rsidP="004442DC">
          <w:pPr>
            <w:spacing w:after="0"/>
            <w:rPr>
              <w:rFonts w:ascii="Times New Roman" w:hAnsi="Times New Roman" w:cs="Times New Roman"/>
              <w:lang w:val="uk-UA"/>
            </w:rPr>
          </w:pPr>
        </w:p>
        <w:p w:rsidR="004442DC" w:rsidRPr="00113093" w:rsidRDefault="004442DC" w:rsidP="004442DC">
          <w:pPr>
            <w:spacing w:after="0"/>
            <w:rPr>
              <w:rFonts w:ascii="Times New Roman" w:hAnsi="Times New Roman" w:cs="Times New Roman"/>
              <w:lang w:val="uk-UA"/>
            </w:rPr>
          </w:pPr>
        </w:p>
        <w:p w:rsidR="004442DC" w:rsidRPr="004442DC" w:rsidRDefault="00E550B1" w:rsidP="004442DC">
          <w:pPr>
            <w:spacing w:after="0" w:line="240" w:lineRule="auto"/>
            <w:jc w:val="center"/>
            <w:rPr>
              <w:rFonts w:ascii="Times New Roman" w:hAnsi="Times New Roman" w:cs="Times New Roman"/>
              <w:lang w:val="uk-UA"/>
            </w:rPr>
          </w:pPr>
        </w:p>
      </w:sdtContent>
    </w:sdt>
    <w:p w:rsidR="000837A8" w:rsidRDefault="000837A8" w:rsidP="000837A8">
      <w:pPr>
        <w:spacing w:after="0" w:line="240" w:lineRule="auto"/>
        <w:jc w:val="center"/>
        <w:rPr>
          <w:rFonts w:ascii="Times New Roman" w:hAnsi="Times New Roman" w:cs="Times New Roman"/>
          <w:lang w:val="uk-UA"/>
        </w:rPr>
      </w:pPr>
    </w:p>
    <w:p w:rsidR="000837A8" w:rsidRDefault="000837A8" w:rsidP="000837A8">
      <w:pPr>
        <w:spacing w:after="0" w:line="240" w:lineRule="auto"/>
        <w:jc w:val="center"/>
        <w:rPr>
          <w:rFonts w:ascii="Times New Roman" w:hAnsi="Times New Roman" w:cs="Times New Roman"/>
          <w:lang w:val="uk-UA"/>
        </w:rPr>
      </w:pPr>
    </w:p>
    <w:p w:rsidR="000837A8" w:rsidRPr="00113093" w:rsidRDefault="000837A8" w:rsidP="000837A8">
      <w:pPr>
        <w:spacing w:after="0" w:line="240" w:lineRule="auto"/>
        <w:jc w:val="center"/>
        <w:rPr>
          <w:rFonts w:ascii="Times New Roman" w:hAnsi="Times New Roman" w:cs="Times New Roman"/>
          <w:lang w:val="uk-UA"/>
        </w:rPr>
      </w:pPr>
      <w:r w:rsidRPr="00113093">
        <w:rPr>
          <w:rFonts w:ascii="Times New Roman" w:hAnsi="Times New Roman" w:cs="Times New Roman"/>
          <w:lang w:val="uk-UA"/>
        </w:rPr>
        <w:t>м.</w:t>
      </w:r>
      <w:r>
        <w:rPr>
          <w:rFonts w:ascii="Times New Roman" w:hAnsi="Times New Roman" w:cs="Times New Roman"/>
          <w:lang w:val="uk-UA"/>
        </w:rPr>
        <w:t xml:space="preserve"> Чорноморськ</w:t>
      </w:r>
    </w:p>
    <w:p w:rsidR="000837A8" w:rsidRPr="00113093" w:rsidRDefault="000837A8" w:rsidP="000837A8">
      <w:pPr>
        <w:spacing w:after="0" w:line="240" w:lineRule="auto"/>
        <w:jc w:val="center"/>
        <w:rPr>
          <w:rFonts w:ascii="Times New Roman" w:hAnsi="Times New Roman" w:cs="Times New Roman"/>
          <w:lang w:val="uk-UA"/>
        </w:rPr>
      </w:pPr>
    </w:p>
    <w:p w:rsidR="00A02FA2" w:rsidRPr="000837A8" w:rsidRDefault="000837A8" w:rsidP="000837A8">
      <w:pPr>
        <w:jc w:val="center"/>
        <w:rPr>
          <w:rFonts w:asciiTheme="majorHAnsi" w:eastAsiaTheme="majorEastAsia" w:hAnsiTheme="majorHAnsi" w:cstheme="majorBidi"/>
          <w:b/>
          <w:bCs/>
          <w:color w:val="365F91" w:themeColor="accent1" w:themeShade="BF"/>
          <w:sz w:val="48"/>
          <w:szCs w:val="48"/>
          <w:lang w:val="uk-UA"/>
        </w:rPr>
      </w:pPr>
      <w:r w:rsidRPr="00113093">
        <w:rPr>
          <w:rFonts w:ascii="Times New Roman" w:hAnsi="Times New Roman" w:cs="Times New Roman"/>
          <w:lang w:val="uk-UA"/>
        </w:rPr>
        <w:t>січень 201</w:t>
      </w:r>
      <w:r>
        <w:rPr>
          <w:rFonts w:ascii="Times New Roman" w:hAnsi="Times New Roman" w:cs="Times New Roman"/>
          <w:lang w:val="uk-UA"/>
        </w:rPr>
        <w:t>7</w:t>
      </w:r>
      <w:r w:rsidRPr="00113093">
        <w:rPr>
          <w:rFonts w:ascii="Times New Roman" w:hAnsi="Times New Roman" w:cs="Times New Roman"/>
          <w:lang w:val="uk-UA"/>
        </w:rPr>
        <w:t xml:space="preserve"> року</w:t>
      </w:r>
      <w:r>
        <w:rPr>
          <w:rFonts w:ascii="Times New Roman" w:hAnsi="Times New Roman" w:cs="Times New Roman"/>
          <w:sz w:val="28"/>
          <w:lang w:val="uk-UA"/>
        </w:rPr>
        <w:t xml:space="preserve"> </w:t>
      </w:r>
      <w:r w:rsidR="00A02FA2">
        <w:rPr>
          <w:rFonts w:ascii="Times New Roman" w:hAnsi="Times New Roman" w:cs="Times New Roman"/>
          <w:sz w:val="28"/>
          <w:lang w:val="uk-UA"/>
        </w:rPr>
        <w:br w:type="page"/>
      </w:r>
    </w:p>
    <w:p w:rsidR="0088416F" w:rsidRPr="0088416F" w:rsidRDefault="0088416F" w:rsidP="0088416F">
      <w:pPr>
        <w:spacing w:after="0"/>
        <w:jc w:val="center"/>
        <w:rPr>
          <w:rFonts w:ascii="Times New Roman" w:hAnsi="Times New Roman" w:cs="Times New Roman"/>
          <w:b/>
          <w:color w:val="00B050"/>
          <w:sz w:val="36"/>
          <w:szCs w:val="36"/>
          <w:lang w:val="uk-UA"/>
        </w:rPr>
      </w:pPr>
      <w:r w:rsidRPr="0088416F">
        <w:rPr>
          <w:rFonts w:ascii="Times New Roman" w:hAnsi="Times New Roman" w:cs="Times New Roman"/>
          <w:b/>
          <w:color w:val="00B050"/>
          <w:sz w:val="36"/>
          <w:szCs w:val="36"/>
          <w:lang w:val="uk-UA"/>
        </w:rPr>
        <w:lastRenderedPageBreak/>
        <w:t>Анотація</w:t>
      </w:r>
    </w:p>
    <w:p w:rsidR="0088416F" w:rsidRPr="00113093" w:rsidRDefault="0088416F" w:rsidP="0088416F">
      <w:pPr>
        <w:spacing w:after="0"/>
        <w:jc w:val="both"/>
        <w:rPr>
          <w:rFonts w:ascii="Times New Roman" w:hAnsi="Times New Roman" w:cs="Times New Roman"/>
          <w:b/>
          <w:sz w:val="36"/>
          <w:szCs w:val="36"/>
          <w:lang w:val="uk-UA"/>
        </w:rPr>
      </w:pPr>
    </w:p>
    <w:p w:rsidR="0088416F" w:rsidRPr="00113093" w:rsidRDefault="0088416F" w:rsidP="00D92BC4">
      <w:pPr>
        <w:spacing w:after="0" w:line="360" w:lineRule="auto"/>
        <w:ind w:firstLine="708"/>
        <w:jc w:val="both"/>
        <w:rPr>
          <w:rFonts w:ascii="Times New Roman" w:hAnsi="Times New Roman" w:cs="Times New Roman"/>
          <w:sz w:val="28"/>
          <w:szCs w:val="28"/>
          <w:lang w:val="uk-UA"/>
        </w:rPr>
      </w:pPr>
      <w:r w:rsidRPr="00113093">
        <w:rPr>
          <w:rFonts w:ascii="Times New Roman" w:hAnsi="Times New Roman" w:cs="Times New Roman"/>
          <w:sz w:val="28"/>
          <w:szCs w:val="28"/>
          <w:lang w:val="uk-UA"/>
        </w:rPr>
        <w:t>Робота складається з трьох частин: теоретично</w:t>
      </w:r>
      <w:r>
        <w:rPr>
          <w:rFonts w:ascii="Times New Roman" w:hAnsi="Times New Roman" w:cs="Times New Roman"/>
          <w:sz w:val="28"/>
          <w:szCs w:val="28"/>
          <w:lang w:val="uk-UA"/>
        </w:rPr>
        <w:t>го</w:t>
      </w:r>
      <w:r w:rsidRPr="00113093">
        <w:rPr>
          <w:rFonts w:ascii="Times New Roman" w:hAnsi="Times New Roman" w:cs="Times New Roman"/>
          <w:sz w:val="28"/>
          <w:szCs w:val="28"/>
          <w:lang w:val="uk-UA"/>
        </w:rPr>
        <w:t xml:space="preserve"> матеріалу, практичної та</w:t>
      </w:r>
      <w:r w:rsidRPr="0088416F">
        <w:rPr>
          <w:rFonts w:ascii="Times New Roman" w:hAnsi="Times New Roman" w:cs="Times New Roman"/>
          <w:sz w:val="28"/>
          <w:szCs w:val="28"/>
        </w:rPr>
        <w:t xml:space="preserve"> </w:t>
      </w:r>
      <w:r w:rsidRPr="0088416F">
        <w:rPr>
          <w:rFonts w:ascii="Times New Roman" w:hAnsi="Times New Roman" w:cs="Times New Roman"/>
          <w:sz w:val="28"/>
          <w:szCs w:val="28"/>
          <w:lang w:val="uk-UA"/>
        </w:rPr>
        <w:t>експериментальної</w:t>
      </w:r>
      <w:r w:rsidRPr="0088416F">
        <w:rPr>
          <w:rFonts w:ascii="Times New Roman" w:hAnsi="Times New Roman" w:cs="Times New Roman"/>
          <w:sz w:val="28"/>
          <w:szCs w:val="28"/>
        </w:rPr>
        <w:t xml:space="preserve"> </w:t>
      </w:r>
      <w:r w:rsidRPr="00113093">
        <w:rPr>
          <w:rFonts w:ascii="Times New Roman" w:hAnsi="Times New Roman" w:cs="Times New Roman"/>
          <w:sz w:val="28"/>
          <w:szCs w:val="28"/>
          <w:lang w:val="uk-UA"/>
        </w:rPr>
        <w:t>частини.</w:t>
      </w:r>
    </w:p>
    <w:p w:rsidR="0088416F" w:rsidRPr="00113093" w:rsidRDefault="0088416F" w:rsidP="00D92BC4">
      <w:pPr>
        <w:spacing w:after="0" w:line="360" w:lineRule="auto"/>
        <w:ind w:firstLine="708"/>
        <w:jc w:val="both"/>
        <w:rPr>
          <w:rFonts w:ascii="Times New Roman" w:hAnsi="Times New Roman" w:cs="Times New Roman"/>
          <w:sz w:val="28"/>
          <w:szCs w:val="28"/>
          <w:lang w:val="uk-UA"/>
        </w:rPr>
      </w:pPr>
      <w:r w:rsidRPr="00113093">
        <w:rPr>
          <w:rFonts w:ascii="Times New Roman" w:hAnsi="Times New Roman" w:cs="Times New Roman"/>
          <w:sz w:val="28"/>
          <w:szCs w:val="28"/>
          <w:lang w:val="uk-UA"/>
        </w:rPr>
        <w:t xml:space="preserve">В першій частині подано </w:t>
      </w:r>
      <w:r>
        <w:rPr>
          <w:rFonts w:ascii="Times New Roman" w:hAnsi="Times New Roman" w:cs="Times New Roman"/>
          <w:sz w:val="28"/>
          <w:szCs w:val="28"/>
          <w:lang w:val="uk-UA"/>
        </w:rPr>
        <w:t xml:space="preserve">теоретичні засади професійної компетентності керівника, </w:t>
      </w:r>
      <w:r w:rsidR="00D92BC4">
        <w:rPr>
          <w:rFonts w:ascii="Times New Roman" w:hAnsi="Times New Roman" w:cs="Times New Roman"/>
          <w:sz w:val="28"/>
          <w:szCs w:val="28"/>
          <w:lang w:val="uk-UA"/>
        </w:rPr>
        <w:t xml:space="preserve">технології </w:t>
      </w:r>
      <w:r>
        <w:rPr>
          <w:rFonts w:ascii="Times New Roman" w:hAnsi="Times New Roman" w:cs="Times New Roman"/>
          <w:sz w:val="28"/>
          <w:szCs w:val="28"/>
          <w:lang w:val="uk-UA"/>
        </w:rPr>
        <w:t>самоменеджменту та законів використання часу</w:t>
      </w:r>
      <w:r w:rsidRPr="00113093">
        <w:rPr>
          <w:rFonts w:ascii="Times New Roman" w:hAnsi="Times New Roman" w:cs="Times New Roman"/>
          <w:sz w:val="28"/>
          <w:szCs w:val="28"/>
          <w:lang w:val="uk-UA"/>
        </w:rPr>
        <w:t>.</w:t>
      </w:r>
    </w:p>
    <w:p w:rsidR="0088416F" w:rsidRPr="00113093" w:rsidRDefault="0088416F" w:rsidP="00D92BC4">
      <w:pPr>
        <w:spacing w:after="0" w:line="360" w:lineRule="auto"/>
        <w:ind w:firstLine="708"/>
        <w:jc w:val="both"/>
        <w:rPr>
          <w:rFonts w:ascii="Times New Roman" w:hAnsi="Times New Roman" w:cs="Times New Roman"/>
          <w:sz w:val="28"/>
          <w:szCs w:val="28"/>
          <w:lang w:val="uk-UA"/>
        </w:rPr>
      </w:pPr>
      <w:r w:rsidRPr="00113093">
        <w:rPr>
          <w:rFonts w:ascii="Times New Roman" w:hAnsi="Times New Roman" w:cs="Times New Roman"/>
          <w:sz w:val="28"/>
          <w:szCs w:val="28"/>
          <w:lang w:val="uk-UA"/>
        </w:rPr>
        <w:t xml:space="preserve">У другій  частині розкрито </w:t>
      </w:r>
      <w:r>
        <w:rPr>
          <w:rFonts w:ascii="Times New Roman" w:hAnsi="Times New Roman" w:cs="Times New Roman"/>
          <w:sz w:val="28"/>
          <w:szCs w:val="28"/>
          <w:lang w:val="uk-UA"/>
        </w:rPr>
        <w:t xml:space="preserve">експериментальну методику щодо </w:t>
      </w:r>
      <w:r w:rsidR="000A61EC">
        <w:rPr>
          <w:rFonts w:ascii="Times New Roman" w:hAnsi="Times New Roman" w:cs="Times New Roman"/>
          <w:sz w:val="28"/>
          <w:szCs w:val="28"/>
          <w:lang w:val="uk-UA"/>
        </w:rPr>
        <w:t xml:space="preserve">управління власними ресурсами, практичного застосування концепції економії часу, самовдосконалення </w:t>
      </w:r>
      <w:r w:rsidR="00D92BC4">
        <w:rPr>
          <w:rFonts w:ascii="Times New Roman" w:hAnsi="Times New Roman" w:cs="Times New Roman"/>
          <w:sz w:val="28"/>
          <w:szCs w:val="28"/>
          <w:lang w:val="uk-UA"/>
        </w:rPr>
        <w:t>культури управління кері</w:t>
      </w:r>
      <w:r w:rsidR="000F093A">
        <w:rPr>
          <w:rFonts w:ascii="Times New Roman" w:hAnsi="Times New Roman" w:cs="Times New Roman"/>
          <w:sz w:val="28"/>
          <w:szCs w:val="28"/>
          <w:lang w:val="uk-UA"/>
        </w:rPr>
        <w:t>в</w:t>
      </w:r>
      <w:r w:rsidR="00D92BC4">
        <w:rPr>
          <w:rFonts w:ascii="Times New Roman" w:hAnsi="Times New Roman" w:cs="Times New Roman"/>
          <w:sz w:val="28"/>
          <w:szCs w:val="28"/>
          <w:lang w:val="uk-UA"/>
        </w:rPr>
        <w:t>ника.</w:t>
      </w:r>
    </w:p>
    <w:p w:rsidR="000A61EC" w:rsidRDefault="0088416F" w:rsidP="00D92BC4">
      <w:pPr>
        <w:spacing w:after="0" w:line="360" w:lineRule="auto"/>
        <w:ind w:firstLine="708"/>
        <w:jc w:val="both"/>
        <w:rPr>
          <w:rFonts w:ascii="Times New Roman" w:hAnsi="Times New Roman" w:cs="Times New Roman"/>
          <w:sz w:val="28"/>
          <w:szCs w:val="28"/>
          <w:lang w:val="uk-UA"/>
        </w:rPr>
      </w:pPr>
      <w:r w:rsidRPr="00113093">
        <w:rPr>
          <w:rFonts w:ascii="Times New Roman" w:hAnsi="Times New Roman" w:cs="Times New Roman"/>
          <w:sz w:val="28"/>
          <w:szCs w:val="28"/>
          <w:lang w:val="uk-UA"/>
        </w:rPr>
        <w:t>У третій частин</w:t>
      </w:r>
      <w:r w:rsidR="000A61EC">
        <w:rPr>
          <w:rFonts w:ascii="Times New Roman" w:hAnsi="Times New Roman" w:cs="Times New Roman"/>
          <w:sz w:val="28"/>
          <w:szCs w:val="28"/>
          <w:lang w:val="uk-UA"/>
        </w:rPr>
        <w:t>і</w:t>
      </w:r>
      <w:r w:rsidRPr="00113093">
        <w:rPr>
          <w:rFonts w:ascii="Times New Roman" w:hAnsi="Times New Roman" w:cs="Times New Roman"/>
          <w:sz w:val="28"/>
          <w:szCs w:val="28"/>
          <w:lang w:val="uk-UA"/>
        </w:rPr>
        <w:t xml:space="preserve"> </w:t>
      </w:r>
      <w:r w:rsidR="000A61EC">
        <w:rPr>
          <w:rFonts w:ascii="Times New Roman" w:hAnsi="Times New Roman" w:cs="Times New Roman"/>
          <w:sz w:val="28"/>
          <w:szCs w:val="28"/>
          <w:lang w:val="uk-UA"/>
        </w:rPr>
        <w:t xml:space="preserve">підведено підсумок досліджень, спрямованих на підтвердження висунутої гіпотези щодо ефективності </w:t>
      </w:r>
      <w:r w:rsidR="000A61EC" w:rsidRPr="000A61EC">
        <w:rPr>
          <w:rFonts w:ascii="Times New Roman" w:hAnsi="Times New Roman" w:cs="Times New Roman"/>
          <w:sz w:val="28"/>
          <w:szCs w:val="28"/>
          <w:lang w:val="uk-UA"/>
        </w:rPr>
        <w:t>розроблен</w:t>
      </w:r>
      <w:r w:rsidR="000A61EC">
        <w:rPr>
          <w:rFonts w:ascii="Times New Roman" w:hAnsi="Times New Roman" w:cs="Times New Roman"/>
          <w:sz w:val="28"/>
          <w:szCs w:val="28"/>
          <w:lang w:val="uk-UA"/>
        </w:rPr>
        <w:t>ої</w:t>
      </w:r>
      <w:r w:rsidR="000A61EC" w:rsidRPr="000A61EC">
        <w:rPr>
          <w:rFonts w:ascii="Times New Roman" w:hAnsi="Times New Roman" w:cs="Times New Roman"/>
          <w:sz w:val="28"/>
          <w:szCs w:val="28"/>
          <w:lang w:val="uk-UA"/>
        </w:rPr>
        <w:t xml:space="preserve"> систем</w:t>
      </w:r>
      <w:r w:rsidR="000A61EC">
        <w:rPr>
          <w:rFonts w:ascii="Times New Roman" w:hAnsi="Times New Roman" w:cs="Times New Roman"/>
          <w:sz w:val="28"/>
          <w:szCs w:val="28"/>
          <w:lang w:val="uk-UA"/>
        </w:rPr>
        <w:t>и</w:t>
      </w:r>
      <w:r w:rsidR="000A61EC" w:rsidRPr="000A61EC">
        <w:rPr>
          <w:rFonts w:ascii="Times New Roman" w:hAnsi="Times New Roman" w:cs="Times New Roman"/>
          <w:sz w:val="28"/>
          <w:szCs w:val="28"/>
          <w:lang w:val="uk-UA"/>
        </w:rPr>
        <w:t xml:space="preserve"> роботи з викорис</w:t>
      </w:r>
      <w:r w:rsidR="000947D6">
        <w:rPr>
          <w:rFonts w:ascii="Times New Roman" w:hAnsi="Times New Roman" w:cs="Times New Roman"/>
          <w:sz w:val="28"/>
          <w:szCs w:val="28"/>
          <w:lang w:val="uk-UA"/>
        </w:rPr>
        <w:t>танням прийомів для управління</w:t>
      </w:r>
      <w:r w:rsidR="000947D6" w:rsidRPr="000947D6">
        <w:rPr>
          <w:rFonts w:ascii="Times New Roman" w:hAnsi="Times New Roman" w:cs="Times New Roman"/>
          <w:sz w:val="28"/>
          <w:szCs w:val="28"/>
          <w:lang w:val="uk-UA"/>
        </w:rPr>
        <w:t xml:space="preserve"> </w:t>
      </w:r>
      <w:r w:rsidR="000A61EC" w:rsidRPr="000A61EC">
        <w:rPr>
          <w:rFonts w:ascii="Times New Roman" w:hAnsi="Times New Roman" w:cs="Times New Roman"/>
          <w:sz w:val="28"/>
          <w:szCs w:val="28"/>
          <w:lang w:val="uk-UA"/>
        </w:rPr>
        <w:t>власними ресурсами та економії часу для вдосконалення ділової культури заступника директора</w:t>
      </w:r>
      <w:r w:rsidR="000A61EC">
        <w:rPr>
          <w:rFonts w:ascii="Times New Roman" w:hAnsi="Times New Roman" w:cs="Times New Roman"/>
          <w:sz w:val="28"/>
          <w:szCs w:val="28"/>
          <w:lang w:val="uk-UA"/>
        </w:rPr>
        <w:t>.</w:t>
      </w:r>
    </w:p>
    <w:p w:rsidR="000A61EC" w:rsidRPr="00113093" w:rsidRDefault="000A61EC" w:rsidP="00D92BC4">
      <w:pPr>
        <w:spacing w:after="0" w:line="360" w:lineRule="auto"/>
        <w:ind w:firstLine="708"/>
        <w:jc w:val="both"/>
        <w:rPr>
          <w:rFonts w:ascii="Times New Roman" w:hAnsi="Times New Roman" w:cs="Times New Roman"/>
          <w:sz w:val="28"/>
          <w:szCs w:val="28"/>
          <w:lang w:val="uk-UA"/>
        </w:rPr>
      </w:pPr>
      <w:r w:rsidRPr="00113093">
        <w:rPr>
          <w:rFonts w:ascii="Times New Roman" w:hAnsi="Times New Roman" w:cs="Times New Roman"/>
          <w:sz w:val="28"/>
          <w:szCs w:val="28"/>
          <w:lang w:val="uk-UA"/>
        </w:rPr>
        <w:t xml:space="preserve">В кінці роботи </w:t>
      </w:r>
      <w:r w:rsidR="0012603A">
        <w:rPr>
          <w:rFonts w:ascii="Times New Roman" w:hAnsi="Times New Roman" w:cs="Times New Roman"/>
          <w:sz w:val="28"/>
          <w:szCs w:val="28"/>
          <w:lang w:val="uk-UA"/>
        </w:rPr>
        <w:t>в</w:t>
      </w:r>
      <w:r w:rsidR="00452F06">
        <w:rPr>
          <w:rFonts w:ascii="Times New Roman" w:hAnsi="Times New Roman" w:cs="Times New Roman"/>
          <w:sz w:val="28"/>
          <w:szCs w:val="28"/>
          <w:lang w:val="uk-UA"/>
        </w:rPr>
        <w:t xml:space="preserve"> списку перелічено джерела </w:t>
      </w:r>
      <w:r w:rsidRPr="00113093">
        <w:rPr>
          <w:rFonts w:ascii="Times New Roman" w:hAnsi="Times New Roman" w:cs="Times New Roman"/>
          <w:sz w:val="28"/>
          <w:szCs w:val="28"/>
          <w:lang w:val="uk-UA"/>
        </w:rPr>
        <w:t>літератур</w:t>
      </w:r>
      <w:r w:rsidR="00452F06">
        <w:rPr>
          <w:rFonts w:ascii="Times New Roman" w:hAnsi="Times New Roman" w:cs="Times New Roman"/>
          <w:sz w:val="28"/>
          <w:szCs w:val="28"/>
          <w:lang w:val="uk-UA"/>
        </w:rPr>
        <w:t xml:space="preserve">и та </w:t>
      </w:r>
      <w:r w:rsidR="00452F06" w:rsidRPr="00113093">
        <w:rPr>
          <w:rFonts w:ascii="Times New Roman" w:hAnsi="Times New Roman" w:cs="Times New Roman"/>
          <w:sz w:val="28"/>
          <w:szCs w:val="28"/>
          <w:lang w:val="uk-UA"/>
        </w:rPr>
        <w:t>зазначен</w:t>
      </w:r>
      <w:r w:rsidR="00452F06">
        <w:rPr>
          <w:rFonts w:ascii="Times New Roman" w:hAnsi="Times New Roman" w:cs="Times New Roman"/>
          <w:sz w:val="28"/>
          <w:szCs w:val="28"/>
          <w:lang w:val="uk-UA"/>
        </w:rPr>
        <w:t>о електронні адреси використаних матеріалів</w:t>
      </w:r>
      <w:r w:rsidRPr="00113093">
        <w:rPr>
          <w:rFonts w:ascii="Times New Roman" w:hAnsi="Times New Roman" w:cs="Times New Roman"/>
          <w:sz w:val="28"/>
          <w:szCs w:val="28"/>
          <w:lang w:val="uk-UA"/>
        </w:rPr>
        <w:t>.</w:t>
      </w:r>
    </w:p>
    <w:p w:rsidR="002529C2" w:rsidRDefault="0088416F" w:rsidP="00D92BC4">
      <w:pPr>
        <w:spacing w:after="0" w:line="360" w:lineRule="auto"/>
        <w:ind w:firstLine="708"/>
        <w:jc w:val="both"/>
        <w:rPr>
          <w:rFonts w:ascii="Times New Roman" w:hAnsi="Times New Roman" w:cs="Times New Roman"/>
          <w:sz w:val="28"/>
          <w:szCs w:val="28"/>
          <w:lang w:val="uk-UA"/>
        </w:rPr>
      </w:pPr>
      <w:r w:rsidRPr="00113093">
        <w:rPr>
          <w:rFonts w:ascii="Times New Roman" w:hAnsi="Times New Roman" w:cs="Times New Roman"/>
          <w:sz w:val="28"/>
          <w:szCs w:val="28"/>
          <w:lang w:val="uk-UA"/>
        </w:rPr>
        <w:t xml:space="preserve">В </w:t>
      </w:r>
      <w:r w:rsidR="000A61EC">
        <w:rPr>
          <w:rFonts w:ascii="Times New Roman" w:hAnsi="Times New Roman" w:cs="Times New Roman"/>
          <w:sz w:val="28"/>
          <w:szCs w:val="28"/>
          <w:lang w:val="uk-UA"/>
        </w:rPr>
        <w:t>додатках</w:t>
      </w:r>
      <w:r w:rsidRPr="00113093">
        <w:rPr>
          <w:rFonts w:ascii="Times New Roman" w:hAnsi="Times New Roman" w:cs="Times New Roman"/>
          <w:sz w:val="28"/>
          <w:szCs w:val="28"/>
          <w:lang w:val="uk-UA"/>
        </w:rPr>
        <w:t xml:space="preserve"> подан</w:t>
      </w:r>
      <w:r>
        <w:rPr>
          <w:rFonts w:ascii="Times New Roman" w:hAnsi="Times New Roman" w:cs="Times New Roman"/>
          <w:sz w:val="28"/>
          <w:szCs w:val="28"/>
          <w:lang w:val="uk-UA"/>
        </w:rPr>
        <w:t>о</w:t>
      </w:r>
      <w:r w:rsidRPr="00113093">
        <w:rPr>
          <w:rFonts w:ascii="Times New Roman" w:hAnsi="Times New Roman" w:cs="Times New Roman"/>
          <w:sz w:val="28"/>
          <w:szCs w:val="28"/>
          <w:lang w:val="uk-UA"/>
        </w:rPr>
        <w:t xml:space="preserve"> </w:t>
      </w:r>
      <w:r w:rsidR="002529C2">
        <w:rPr>
          <w:rFonts w:ascii="Times New Roman" w:hAnsi="Times New Roman" w:cs="Times New Roman"/>
          <w:sz w:val="28"/>
          <w:szCs w:val="28"/>
          <w:lang w:val="uk-UA"/>
        </w:rPr>
        <w:t>самоаналіз роботи заступника директора за навчальний рік, анкету для вчителів початкових класів щодо стилю керівництва та спілкування заступника директора, тест для самооцінки діяльності керівника.</w:t>
      </w:r>
    </w:p>
    <w:p w:rsidR="00381A4E" w:rsidRDefault="0088416F" w:rsidP="00D92BC4">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Матеріали</w:t>
      </w:r>
      <w:r w:rsidRPr="0011309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 досвіду роботи щодо </w:t>
      </w:r>
      <w:r w:rsidR="002529C2" w:rsidRPr="002529C2">
        <w:rPr>
          <w:rFonts w:ascii="Times New Roman" w:hAnsi="Times New Roman" w:cs="Times New Roman"/>
          <w:sz w:val="28"/>
          <w:szCs w:val="28"/>
          <w:lang w:val="uk-UA"/>
        </w:rPr>
        <w:t>якісного покращення професійної діяльності, використання ефективних прийомів управління власними ресурсами та економії часу</w:t>
      </w:r>
      <w:r>
        <w:rPr>
          <w:rFonts w:ascii="Times New Roman" w:hAnsi="Times New Roman" w:cs="Times New Roman"/>
          <w:sz w:val="28"/>
          <w:szCs w:val="28"/>
          <w:lang w:val="uk-UA"/>
        </w:rPr>
        <w:t xml:space="preserve"> </w:t>
      </w:r>
      <w:r w:rsidRPr="00113093">
        <w:rPr>
          <w:rFonts w:ascii="Times New Roman" w:hAnsi="Times New Roman" w:cs="Times New Roman"/>
          <w:sz w:val="28"/>
          <w:szCs w:val="28"/>
          <w:lang w:val="uk-UA"/>
        </w:rPr>
        <w:t>рекомендован</w:t>
      </w:r>
      <w:r>
        <w:rPr>
          <w:rFonts w:ascii="Times New Roman" w:hAnsi="Times New Roman" w:cs="Times New Roman"/>
          <w:sz w:val="28"/>
          <w:szCs w:val="28"/>
          <w:lang w:val="uk-UA"/>
        </w:rPr>
        <w:t>о</w:t>
      </w:r>
      <w:r w:rsidRPr="00113093">
        <w:rPr>
          <w:rFonts w:ascii="Times New Roman" w:hAnsi="Times New Roman" w:cs="Times New Roman"/>
          <w:sz w:val="28"/>
          <w:szCs w:val="28"/>
          <w:lang w:val="uk-UA"/>
        </w:rPr>
        <w:t xml:space="preserve"> вчителям початкових класів</w:t>
      </w:r>
      <w:r w:rsidR="002529C2">
        <w:rPr>
          <w:rFonts w:ascii="Times New Roman" w:hAnsi="Times New Roman" w:cs="Times New Roman"/>
          <w:sz w:val="28"/>
          <w:szCs w:val="28"/>
          <w:lang w:val="uk-UA"/>
        </w:rPr>
        <w:t>, заступникам директора з навчально-виховної роботи та керівникам ЗНЗ.</w:t>
      </w:r>
      <w:r w:rsidRPr="00113093">
        <w:rPr>
          <w:rFonts w:ascii="Times New Roman" w:hAnsi="Times New Roman" w:cs="Times New Roman"/>
          <w:sz w:val="28"/>
          <w:szCs w:val="28"/>
          <w:lang w:val="uk-UA"/>
        </w:rPr>
        <w:t xml:space="preserve"> </w:t>
      </w:r>
    </w:p>
    <w:p w:rsidR="00381A4E" w:rsidRDefault="00381A4E">
      <w:pPr>
        <w:rPr>
          <w:rFonts w:ascii="Times New Roman" w:hAnsi="Times New Roman" w:cs="Times New Roman"/>
          <w:sz w:val="28"/>
          <w:szCs w:val="28"/>
          <w:lang w:val="uk-UA"/>
        </w:rPr>
      </w:pPr>
      <w:r>
        <w:rPr>
          <w:rFonts w:ascii="Times New Roman" w:hAnsi="Times New Roman" w:cs="Times New Roman"/>
          <w:sz w:val="28"/>
          <w:szCs w:val="28"/>
          <w:lang w:val="uk-UA"/>
        </w:rPr>
        <w:br w:type="page"/>
      </w:r>
    </w:p>
    <w:sdt>
      <w:sdtPr>
        <w:rPr>
          <w:rFonts w:asciiTheme="minorHAnsi" w:eastAsiaTheme="minorHAnsi" w:hAnsiTheme="minorHAnsi" w:cstheme="minorBidi"/>
          <w:b w:val="0"/>
          <w:bCs w:val="0"/>
          <w:color w:val="auto"/>
          <w:sz w:val="22"/>
          <w:szCs w:val="22"/>
        </w:rPr>
        <w:id w:val="2907578"/>
        <w:docPartObj>
          <w:docPartGallery w:val="Table of Contents"/>
          <w:docPartUnique/>
        </w:docPartObj>
      </w:sdtPr>
      <w:sdtContent>
        <w:p w:rsidR="00381A4E" w:rsidRDefault="00381A4E" w:rsidP="00381A4E">
          <w:pPr>
            <w:pStyle w:val="af3"/>
            <w:jc w:val="center"/>
            <w:rPr>
              <w:lang w:val="uk-UA"/>
            </w:rPr>
          </w:pPr>
          <w:r>
            <w:rPr>
              <w:lang w:val="uk-UA"/>
            </w:rPr>
            <w:t>Зміст</w:t>
          </w:r>
        </w:p>
        <w:p w:rsidR="00381A4E" w:rsidRPr="00381A4E" w:rsidRDefault="00381A4E" w:rsidP="00381A4E">
          <w:pPr>
            <w:rPr>
              <w:lang w:val="uk-UA"/>
            </w:rPr>
          </w:pPr>
        </w:p>
        <w:p w:rsidR="00381A4E" w:rsidRPr="00381A4E" w:rsidRDefault="00E550B1">
          <w:pPr>
            <w:pStyle w:val="13"/>
            <w:tabs>
              <w:tab w:val="right" w:leader="dot" w:pos="9345"/>
            </w:tabs>
            <w:rPr>
              <w:rFonts w:ascii="Times New Roman" w:hAnsi="Times New Roman" w:cs="Times New Roman"/>
              <w:noProof/>
            </w:rPr>
          </w:pPr>
          <w:r>
            <w:fldChar w:fldCharType="begin"/>
          </w:r>
          <w:r w:rsidR="00381A4E">
            <w:instrText xml:space="preserve"> TOC \o "1-3" \h \z \u </w:instrText>
          </w:r>
          <w:r>
            <w:fldChar w:fldCharType="separate"/>
          </w:r>
          <w:hyperlink w:anchor="_Toc468022039" w:history="1">
            <w:r w:rsidR="00381A4E" w:rsidRPr="00381A4E">
              <w:rPr>
                <w:rStyle w:val="af0"/>
                <w:rFonts w:ascii="Times New Roman" w:hAnsi="Times New Roman" w:cs="Times New Roman"/>
                <w:b/>
                <w:noProof/>
                <w:lang w:val="uk-UA"/>
              </w:rPr>
              <w:t>Вступ</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_Toc468022039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4</w:t>
            </w:r>
            <w:r w:rsidRPr="00381A4E">
              <w:rPr>
                <w:rFonts w:ascii="Times New Roman" w:hAnsi="Times New Roman" w:cs="Times New Roman"/>
                <w:noProof/>
                <w:webHidden/>
              </w:rPr>
              <w:fldChar w:fldCharType="end"/>
            </w:r>
          </w:hyperlink>
        </w:p>
        <w:p w:rsidR="00381A4E" w:rsidRPr="00381A4E" w:rsidRDefault="00E550B1">
          <w:pPr>
            <w:pStyle w:val="13"/>
            <w:tabs>
              <w:tab w:val="right" w:leader="dot" w:pos="9345"/>
            </w:tabs>
            <w:rPr>
              <w:rFonts w:ascii="Times New Roman" w:hAnsi="Times New Roman" w:cs="Times New Roman"/>
              <w:noProof/>
            </w:rPr>
          </w:pPr>
          <w:hyperlink w:anchor="_Toc468022040" w:history="1">
            <w:r w:rsidR="00381A4E" w:rsidRPr="00381A4E">
              <w:rPr>
                <w:rStyle w:val="af0"/>
                <w:rFonts w:ascii="Times New Roman" w:hAnsi="Times New Roman" w:cs="Times New Roman"/>
                <w:b/>
                <w:noProof/>
                <w:lang w:val="uk-UA"/>
              </w:rPr>
              <w:t>Розділ 1. Теоретичні засади</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_Toc468022040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6</w:t>
            </w:r>
            <w:r w:rsidRPr="00381A4E">
              <w:rPr>
                <w:rFonts w:ascii="Times New Roman" w:hAnsi="Times New Roman" w:cs="Times New Roman"/>
                <w:noProof/>
                <w:webHidden/>
              </w:rPr>
              <w:fldChar w:fldCharType="end"/>
            </w:r>
          </w:hyperlink>
        </w:p>
        <w:p w:rsidR="00381A4E" w:rsidRPr="00381A4E" w:rsidRDefault="00E550B1">
          <w:pPr>
            <w:pStyle w:val="22"/>
            <w:tabs>
              <w:tab w:val="right" w:leader="dot" w:pos="9345"/>
            </w:tabs>
            <w:rPr>
              <w:rFonts w:ascii="Times New Roman" w:hAnsi="Times New Roman" w:cs="Times New Roman"/>
              <w:noProof/>
            </w:rPr>
          </w:pPr>
          <w:hyperlink w:anchor="_Toc468022041" w:history="1">
            <w:r w:rsidR="00381A4E" w:rsidRPr="00381A4E">
              <w:rPr>
                <w:rStyle w:val="af0"/>
                <w:rFonts w:ascii="Times New Roman" w:hAnsi="Times New Roman" w:cs="Times New Roman"/>
                <w:noProof/>
                <w:lang w:val="uk-UA"/>
              </w:rPr>
              <w:t>Основні поняття професійної компетентності управлінця</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_Toc468022041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6</w:t>
            </w:r>
            <w:r w:rsidRPr="00381A4E">
              <w:rPr>
                <w:rFonts w:ascii="Times New Roman" w:hAnsi="Times New Roman" w:cs="Times New Roman"/>
                <w:noProof/>
                <w:webHidden/>
              </w:rPr>
              <w:fldChar w:fldCharType="end"/>
            </w:r>
          </w:hyperlink>
        </w:p>
        <w:p w:rsidR="00381A4E" w:rsidRPr="00381A4E" w:rsidRDefault="00E550B1">
          <w:pPr>
            <w:pStyle w:val="22"/>
            <w:tabs>
              <w:tab w:val="right" w:leader="dot" w:pos="9345"/>
            </w:tabs>
            <w:rPr>
              <w:rFonts w:ascii="Times New Roman" w:hAnsi="Times New Roman" w:cs="Times New Roman"/>
              <w:noProof/>
            </w:rPr>
          </w:pPr>
          <w:hyperlink w:anchor="_Toc468022042" w:history="1">
            <w:r w:rsidR="00381A4E" w:rsidRPr="00381A4E">
              <w:rPr>
                <w:rStyle w:val="af0"/>
                <w:rFonts w:ascii="Times New Roman" w:eastAsia="Times New Roman" w:hAnsi="Times New Roman" w:cs="Times New Roman"/>
                <w:noProof/>
                <w:lang w:val="uk-UA" w:eastAsia="ru-RU"/>
              </w:rPr>
              <w:t>Що таке самоменеджмент?</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_Toc468022042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8</w:t>
            </w:r>
            <w:r w:rsidRPr="00381A4E">
              <w:rPr>
                <w:rFonts w:ascii="Times New Roman" w:hAnsi="Times New Roman" w:cs="Times New Roman"/>
                <w:noProof/>
                <w:webHidden/>
              </w:rPr>
              <w:fldChar w:fldCharType="end"/>
            </w:r>
          </w:hyperlink>
        </w:p>
        <w:p w:rsidR="00381A4E" w:rsidRPr="00381A4E" w:rsidRDefault="00E550B1">
          <w:pPr>
            <w:pStyle w:val="22"/>
            <w:tabs>
              <w:tab w:val="right" w:leader="dot" w:pos="9345"/>
            </w:tabs>
            <w:rPr>
              <w:rFonts w:ascii="Times New Roman" w:hAnsi="Times New Roman" w:cs="Times New Roman"/>
              <w:noProof/>
            </w:rPr>
          </w:pPr>
          <w:hyperlink w:anchor="_Toc468022043" w:history="1">
            <w:r w:rsidR="00381A4E" w:rsidRPr="00381A4E">
              <w:rPr>
                <w:rStyle w:val="af0"/>
                <w:rFonts w:ascii="Times New Roman" w:hAnsi="Times New Roman" w:cs="Times New Roman"/>
                <w:noProof/>
                <w:lang w:val="uk-UA" w:eastAsia="ru-RU"/>
              </w:rPr>
              <w:t>Закони використання часу</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_Toc468022043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10</w:t>
            </w:r>
            <w:r w:rsidRPr="00381A4E">
              <w:rPr>
                <w:rFonts w:ascii="Times New Roman" w:hAnsi="Times New Roman" w:cs="Times New Roman"/>
                <w:noProof/>
                <w:webHidden/>
              </w:rPr>
              <w:fldChar w:fldCharType="end"/>
            </w:r>
          </w:hyperlink>
        </w:p>
        <w:p w:rsidR="00381A4E" w:rsidRPr="00381A4E" w:rsidRDefault="00E550B1">
          <w:pPr>
            <w:pStyle w:val="22"/>
            <w:tabs>
              <w:tab w:val="right" w:leader="dot" w:pos="9345"/>
            </w:tabs>
            <w:rPr>
              <w:rFonts w:ascii="Times New Roman" w:hAnsi="Times New Roman" w:cs="Times New Roman"/>
              <w:noProof/>
            </w:rPr>
          </w:pPr>
          <w:hyperlink w:anchor="_Toc468022044" w:history="1">
            <w:r w:rsidR="00381A4E" w:rsidRPr="00381A4E">
              <w:rPr>
                <w:rStyle w:val="af0"/>
                <w:rFonts w:ascii="Times New Roman" w:hAnsi="Times New Roman" w:cs="Times New Roman"/>
                <w:noProof/>
                <w:lang w:val="uk-UA"/>
              </w:rPr>
              <w:t>Ділова культура керівника</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_Toc468022044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13</w:t>
            </w:r>
            <w:r w:rsidRPr="00381A4E">
              <w:rPr>
                <w:rFonts w:ascii="Times New Roman" w:hAnsi="Times New Roman" w:cs="Times New Roman"/>
                <w:noProof/>
                <w:webHidden/>
              </w:rPr>
              <w:fldChar w:fldCharType="end"/>
            </w:r>
          </w:hyperlink>
        </w:p>
        <w:p w:rsidR="00381A4E" w:rsidRPr="00381A4E" w:rsidRDefault="00E550B1">
          <w:pPr>
            <w:pStyle w:val="13"/>
            <w:tabs>
              <w:tab w:val="right" w:leader="dot" w:pos="9345"/>
            </w:tabs>
            <w:rPr>
              <w:rFonts w:ascii="Times New Roman" w:hAnsi="Times New Roman" w:cs="Times New Roman"/>
              <w:noProof/>
            </w:rPr>
          </w:pPr>
          <w:hyperlink w:anchor="_Toc468022045" w:history="1">
            <w:r w:rsidR="00381A4E" w:rsidRPr="00381A4E">
              <w:rPr>
                <w:rStyle w:val="af0"/>
                <w:rFonts w:ascii="Times New Roman" w:hAnsi="Times New Roman" w:cs="Times New Roman"/>
                <w:b/>
                <w:noProof/>
                <w:lang w:val="uk-UA"/>
              </w:rPr>
              <w:t>Розділ 2. Експериментальна методика</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_Toc468022045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15</w:t>
            </w:r>
            <w:r w:rsidRPr="00381A4E">
              <w:rPr>
                <w:rFonts w:ascii="Times New Roman" w:hAnsi="Times New Roman" w:cs="Times New Roman"/>
                <w:noProof/>
                <w:webHidden/>
              </w:rPr>
              <w:fldChar w:fldCharType="end"/>
            </w:r>
          </w:hyperlink>
        </w:p>
        <w:p w:rsidR="00381A4E" w:rsidRPr="00381A4E" w:rsidRDefault="00E550B1">
          <w:pPr>
            <w:pStyle w:val="22"/>
            <w:tabs>
              <w:tab w:val="right" w:leader="dot" w:pos="9345"/>
            </w:tabs>
            <w:rPr>
              <w:rFonts w:ascii="Times New Roman" w:hAnsi="Times New Roman" w:cs="Times New Roman"/>
              <w:noProof/>
            </w:rPr>
          </w:pPr>
          <w:hyperlink w:anchor="_Toc468022046" w:history="1">
            <w:r w:rsidR="00381A4E" w:rsidRPr="00381A4E">
              <w:rPr>
                <w:rStyle w:val="af0"/>
                <w:rFonts w:ascii="Times New Roman" w:hAnsi="Times New Roman" w:cs="Times New Roman"/>
                <w:noProof/>
                <w:lang w:val="uk-UA"/>
              </w:rPr>
              <w:t>Управління власними ресурсами</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_Toc468022046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15</w:t>
            </w:r>
            <w:r w:rsidRPr="00381A4E">
              <w:rPr>
                <w:rFonts w:ascii="Times New Roman" w:hAnsi="Times New Roman" w:cs="Times New Roman"/>
                <w:noProof/>
                <w:webHidden/>
              </w:rPr>
              <w:fldChar w:fldCharType="end"/>
            </w:r>
          </w:hyperlink>
        </w:p>
        <w:p w:rsidR="00381A4E" w:rsidRPr="00381A4E" w:rsidRDefault="00E550B1">
          <w:pPr>
            <w:pStyle w:val="22"/>
            <w:tabs>
              <w:tab w:val="right" w:leader="dot" w:pos="9345"/>
            </w:tabs>
            <w:rPr>
              <w:rFonts w:ascii="Times New Roman" w:hAnsi="Times New Roman" w:cs="Times New Roman"/>
              <w:noProof/>
            </w:rPr>
          </w:pPr>
          <w:hyperlink w:anchor="_Toc468022047" w:history="1">
            <w:r w:rsidR="00381A4E" w:rsidRPr="00381A4E">
              <w:rPr>
                <w:rStyle w:val="af0"/>
                <w:rFonts w:ascii="Times New Roman" w:hAnsi="Times New Roman" w:cs="Times New Roman"/>
                <w:noProof/>
                <w:lang w:val="uk-UA"/>
              </w:rPr>
              <w:t>Практичне застосування концепції економії часу  (тайм – менеджмент)</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_Toc468022047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20</w:t>
            </w:r>
            <w:r w:rsidRPr="00381A4E">
              <w:rPr>
                <w:rFonts w:ascii="Times New Roman" w:hAnsi="Times New Roman" w:cs="Times New Roman"/>
                <w:noProof/>
                <w:webHidden/>
              </w:rPr>
              <w:fldChar w:fldCharType="end"/>
            </w:r>
          </w:hyperlink>
        </w:p>
        <w:p w:rsidR="00381A4E" w:rsidRPr="00381A4E" w:rsidRDefault="00E550B1">
          <w:pPr>
            <w:pStyle w:val="22"/>
            <w:tabs>
              <w:tab w:val="right" w:leader="dot" w:pos="9345"/>
            </w:tabs>
            <w:rPr>
              <w:rFonts w:ascii="Times New Roman" w:hAnsi="Times New Roman" w:cs="Times New Roman"/>
              <w:noProof/>
            </w:rPr>
          </w:pPr>
          <w:hyperlink w:anchor="_Toc468022048" w:history="1">
            <w:r w:rsidR="00381A4E" w:rsidRPr="00381A4E">
              <w:rPr>
                <w:rStyle w:val="af0"/>
                <w:rFonts w:ascii="Times New Roman" w:hAnsi="Times New Roman" w:cs="Times New Roman"/>
                <w:noProof/>
                <w:lang w:val="uk-UA"/>
              </w:rPr>
              <w:t>Прийоми самовдосконалення ділової культури  заступника директора</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_Toc468022048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24</w:t>
            </w:r>
            <w:r w:rsidRPr="00381A4E">
              <w:rPr>
                <w:rFonts w:ascii="Times New Roman" w:hAnsi="Times New Roman" w:cs="Times New Roman"/>
                <w:noProof/>
                <w:webHidden/>
              </w:rPr>
              <w:fldChar w:fldCharType="end"/>
            </w:r>
          </w:hyperlink>
        </w:p>
        <w:p w:rsidR="00381A4E" w:rsidRPr="00381A4E" w:rsidRDefault="00E550B1">
          <w:pPr>
            <w:pStyle w:val="13"/>
            <w:tabs>
              <w:tab w:val="right" w:leader="dot" w:pos="9345"/>
            </w:tabs>
            <w:rPr>
              <w:rFonts w:ascii="Times New Roman" w:hAnsi="Times New Roman" w:cs="Times New Roman"/>
              <w:noProof/>
            </w:rPr>
          </w:pPr>
          <w:hyperlink w:anchor="_Toc468022049" w:history="1">
            <w:r w:rsidR="00381A4E" w:rsidRPr="00381A4E">
              <w:rPr>
                <w:rStyle w:val="af0"/>
                <w:rFonts w:ascii="Times New Roman" w:hAnsi="Times New Roman" w:cs="Times New Roman"/>
                <w:b/>
                <w:noProof/>
                <w:lang w:val="uk-UA"/>
              </w:rPr>
              <w:t>Розділ 3. Дослідження, спрямовані на підтвердження  висунутої гіпотези</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_Toc468022049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36</w:t>
            </w:r>
            <w:r w:rsidRPr="00381A4E">
              <w:rPr>
                <w:rFonts w:ascii="Times New Roman" w:hAnsi="Times New Roman" w:cs="Times New Roman"/>
                <w:noProof/>
                <w:webHidden/>
              </w:rPr>
              <w:fldChar w:fldCharType="end"/>
            </w:r>
          </w:hyperlink>
        </w:p>
        <w:p w:rsidR="00381A4E" w:rsidRPr="00381A4E" w:rsidRDefault="00E550B1">
          <w:pPr>
            <w:pStyle w:val="13"/>
            <w:tabs>
              <w:tab w:val="right" w:leader="dot" w:pos="9345"/>
            </w:tabs>
            <w:rPr>
              <w:rFonts w:ascii="Times New Roman" w:hAnsi="Times New Roman" w:cs="Times New Roman"/>
              <w:noProof/>
            </w:rPr>
          </w:pPr>
          <w:hyperlink w:anchor="_Toc468022050" w:history="1">
            <w:r w:rsidR="00381A4E" w:rsidRPr="00381A4E">
              <w:rPr>
                <w:rStyle w:val="af0"/>
                <w:rFonts w:ascii="Times New Roman" w:hAnsi="Times New Roman" w:cs="Times New Roman"/>
                <w:b/>
                <w:noProof/>
                <w:lang w:val="uk-UA"/>
              </w:rPr>
              <w:t>Висновок</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_Toc468022050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42</w:t>
            </w:r>
            <w:r w:rsidRPr="00381A4E">
              <w:rPr>
                <w:rFonts w:ascii="Times New Roman" w:hAnsi="Times New Roman" w:cs="Times New Roman"/>
                <w:noProof/>
                <w:webHidden/>
              </w:rPr>
              <w:fldChar w:fldCharType="end"/>
            </w:r>
          </w:hyperlink>
        </w:p>
        <w:p w:rsidR="00381A4E" w:rsidRPr="00381A4E" w:rsidRDefault="00E550B1">
          <w:pPr>
            <w:pStyle w:val="13"/>
            <w:tabs>
              <w:tab w:val="right" w:leader="dot" w:pos="9345"/>
            </w:tabs>
            <w:rPr>
              <w:rFonts w:ascii="Times New Roman" w:hAnsi="Times New Roman" w:cs="Times New Roman"/>
              <w:noProof/>
            </w:rPr>
          </w:pPr>
          <w:hyperlink w:anchor="_Toc468022051" w:history="1">
            <w:r w:rsidR="00381A4E" w:rsidRPr="00381A4E">
              <w:rPr>
                <w:rStyle w:val="af0"/>
                <w:rFonts w:ascii="Times New Roman" w:hAnsi="Times New Roman" w:cs="Times New Roman"/>
                <w:b/>
                <w:noProof/>
                <w:lang w:val="uk-UA"/>
              </w:rPr>
              <w:t>Використана література</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_Toc468022051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43</w:t>
            </w:r>
            <w:r w:rsidRPr="00381A4E">
              <w:rPr>
                <w:rFonts w:ascii="Times New Roman" w:hAnsi="Times New Roman" w:cs="Times New Roman"/>
                <w:noProof/>
                <w:webHidden/>
              </w:rPr>
              <w:fldChar w:fldCharType="end"/>
            </w:r>
          </w:hyperlink>
        </w:p>
        <w:p w:rsidR="00381A4E" w:rsidRPr="00381A4E" w:rsidRDefault="00E550B1">
          <w:pPr>
            <w:pStyle w:val="13"/>
            <w:tabs>
              <w:tab w:val="right" w:leader="dot" w:pos="9345"/>
            </w:tabs>
            <w:rPr>
              <w:rFonts w:ascii="Times New Roman" w:hAnsi="Times New Roman" w:cs="Times New Roman"/>
              <w:noProof/>
            </w:rPr>
          </w:pPr>
          <w:hyperlink w:anchor="_Toc468022052" w:history="1">
            <w:r w:rsidR="00381A4E" w:rsidRPr="00381A4E">
              <w:rPr>
                <w:rStyle w:val="af0"/>
                <w:rFonts w:ascii="Times New Roman" w:hAnsi="Times New Roman" w:cs="Times New Roman"/>
                <w:b/>
                <w:noProof/>
                <w:lang w:val="uk-UA"/>
              </w:rPr>
              <w:t>Використані матеріали</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_Toc468022052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44</w:t>
            </w:r>
            <w:r w:rsidRPr="00381A4E">
              <w:rPr>
                <w:rFonts w:ascii="Times New Roman" w:hAnsi="Times New Roman" w:cs="Times New Roman"/>
                <w:noProof/>
                <w:webHidden/>
              </w:rPr>
              <w:fldChar w:fldCharType="end"/>
            </w:r>
          </w:hyperlink>
        </w:p>
        <w:p w:rsidR="00381A4E" w:rsidRPr="00381A4E" w:rsidRDefault="00E550B1">
          <w:pPr>
            <w:pStyle w:val="13"/>
            <w:tabs>
              <w:tab w:val="right" w:leader="dot" w:pos="9345"/>
            </w:tabs>
            <w:rPr>
              <w:rFonts w:ascii="Times New Roman" w:hAnsi="Times New Roman" w:cs="Times New Roman"/>
              <w:noProof/>
            </w:rPr>
          </w:pPr>
          <w:hyperlink w:anchor="_Toc468022053" w:history="1">
            <w:r w:rsidR="00381A4E" w:rsidRPr="00381A4E">
              <w:rPr>
                <w:rStyle w:val="af0"/>
                <w:rFonts w:ascii="Times New Roman" w:hAnsi="Times New Roman" w:cs="Times New Roman"/>
                <w:b/>
                <w:noProof/>
                <w:lang w:val="uk-UA"/>
              </w:rPr>
              <w:t>Додатки</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_Toc468022053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45</w:t>
            </w:r>
            <w:r w:rsidRPr="00381A4E">
              <w:rPr>
                <w:rFonts w:ascii="Times New Roman" w:hAnsi="Times New Roman" w:cs="Times New Roman"/>
                <w:noProof/>
                <w:webHidden/>
              </w:rPr>
              <w:fldChar w:fldCharType="end"/>
            </w:r>
          </w:hyperlink>
        </w:p>
        <w:p w:rsidR="00381A4E" w:rsidRDefault="00E550B1" w:rsidP="00381A4E">
          <w:pPr>
            <w:pStyle w:val="22"/>
            <w:tabs>
              <w:tab w:val="left" w:pos="660"/>
              <w:tab w:val="right" w:leader="dot" w:pos="9345"/>
            </w:tabs>
            <w:rPr>
              <w:rStyle w:val="af0"/>
              <w:rFonts w:ascii="Times New Roman" w:hAnsi="Times New Roman" w:cs="Times New Roman"/>
              <w:noProof/>
              <w:lang w:val="uk-UA"/>
            </w:rPr>
          </w:pPr>
          <w:hyperlink w:anchor="_Toc468022054" w:history="1">
            <w:r w:rsidR="00381A4E" w:rsidRPr="00381A4E">
              <w:rPr>
                <w:rStyle w:val="af0"/>
                <w:rFonts w:ascii="Times New Roman" w:hAnsi="Times New Roman" w:cs="Times New Roman"/>
                <w:noProof/>
                <w:lang w:val="uk-UA"/>
              </w:rPr>
              <w:t>1.</w:t>
            </w:r>
            <w:r w:rsidR="00381A4E">
              <w:rPr>
                <w:rFonts w:ascii="Times New Roman" w:hAnsi="Times New Roman" w:cs="Times New Roman"/>
                <w:noProof/>
                <w:lang w:val="uk-UA"/>
              </w:rPr>
              <w:t xml:space="preserve"> </w:t>
            </w:r>
            <w:r w:rsidR="00381A4E" w:rsidRPr="00381A4E">
              <w:rPr>
                <w:rStyle w:val="af0"/>
                <w:rFonts w:ascii="Times New Roman" w:hAnsi="Times New Roman" w:cs="Times New Roman"/>
                <w:noProof/>
                <w:lang w:val="uk-UA"/>
              </w:rPr>
              <w:t xml:space="preserve">Самоаналіз роботи заступника директора за </w:t>
            </w:r>
            <w:r w:rsidR="008336F7">
              <w:rPr>
                <w:rStyle w:val="af0"/>
                <w:rFonts w:ascii="Times New Roman" w:hAnsi="Times New Roman" w:cs="Times New Roman"/>
                <w:noProof/>
                <w:lang w:val="en-US"/>
              </w:rPr>
              <w:t xml:space="preserve">2015/2016 </w:t>
            </w:r>
            <w:r w:rsidR="00381A4E" w:rsidRPr="00381A4E">
              <w:rPr>
                <w:rStyle w:val="af0"/>
                <w:rFonts w:ascii="Times New Roman" w:hAnsi="Times New Roman" w:cs="Times New Roman"/>
                <w:noProof/>
                <w:lang w:val="uk-UA"/>
              </w:rPr>
              <w:t>навчальний рік</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_Toc468022054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45</w:t>
            </w:r>
            <w:r w:rsidRPr="00381A4E">
              <w:rPr>
                <w:rFonts w:ascii="Times New Roman" w:hAnsi="Times New Roman" w:cs="Times New Roman"/>
                <w:noProof/>
                <w:webHidden/>
              </w:rPr>
              <w:fldChar w:fldCharType="end"/>
            </w:r>
          </w:hyperlink>
        </w:p>
        <w:p w:rsidR="00381A4E" w:rsidRDefault="00E550B1" w:rsidP="00381A4E">
          <w:pPr>
            <w:pStyle w:val="22"/>
            <w:tabs>
              <w:tab w:val="left" w:pos="660"/>
              <w:tab w:val="right" w:leader="dot" w:pos="9345"/>
            </w:tabs>
            <w:rPr>
              <w:rStyle w:val="af0"/>
              <w:rFonts w:ascii="Times New Roman" w:hAnsi="Times New Roman" w:cs="Times New Roman"/>
              <w:noProof/>
              <w:lang w:val="uk-UA"/>
            </w:rPr>
          </w:pPr>
          <w:hyperlink w:anchor="_Toc468022093" w:history="1">
            <w:r w:rsidR="00381A4E">
              <w:rPr>
                <w:rStyle w:val="af0"/>
                <w:rFonts w:ascii="Times New Roman" w:eastAsia="Times New Roman" w:hAnsi="Times New Roman" w:cs="Times New Roman"/>
                <w:noProof/>
                <w:lang w:val="uk-UA" w:eastAsia="ru-RU"/>
              </w:rPr>
              <w:t xml:space="preserve">2. </w:t>
            </w:r>
            <w:r w:rsidR="00381A4E" w:rsidRPr="00381A4E">
              <w:rPr>
                <w:rStyle w:val="af0"/>
                <w:rFonts w:ascii="Times New Roman" w:hAnsi="Times New Roman" w:cs="Times New Roman"/>
                <w:noProof/>
                <w:lang w:val="uk-UA"/>
              </w:rPr>
              <w:t>Анкета «Стиль керівництва та спілкування заступника директора»</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_Toc468022093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75</w:t>
            </w:r>
            <w:r w:rsidRPr="00381A4E">
              <w:rPr>
                <w:rFonts w:ascii="Times New Roman" w:hAnsi="Times New Roman" w:cs="Times New Roman"/>
                <w:noProof/>
                <w:webHidden/>
              </w:rPr>
              <w:fldChar w:fldCharType="end"/>
            </w:r>
          </w:hyperlink>
        </w:p>
        <w:p w:rsidR="00381A4E" w:rsidRPr="00381A4E" w:rsidRDefault="00E550B1" w:rsidP="00381A4E">
          <w:pPr>
            <w:pStyle w:val="22"/>
            <w:tabs>
              <w:tab w:val="left" w:pos="660"/>
              <w:tab w:val="right" w:leader="dot" w:pos="9345"/>
            </w:tabs>
            <w:rPr>
              <w:rFonts w:ascii="Times New Roman" w:hAnsi="Times New Roman" w:cs="Times New Roman"/>
              <w:noProof/>
            </w:rPr>
          </w:pPr>
          <w:hyperlink w:anchor="_Toc468022094" w:history="1">
            <w:r w:rsidR="00381A4E">
              <w:rPr>
                <w:rStyle w:val="af0"/>
                <w:rFonts w:ascii="Times New Roman" w:hAnsi="Times New Roman" w:cs="Times New Roman"/>
                <w:noProof/>
                <w:lang w:val="uk-UA"/>
              </w:rPr>
              <w:t xml:space="preserve">3. </w:t>
            </w:r>
            <w:r w:rsidR="00381A4E" w:rsidRPr="00381A4E">
              <w:rPr>
                <w:rStyle w:val="af0"/>
                <w:rFonts w:ascii="Times New Roman" w:hAnsi="Times New Roman" w:cs="Times New Roman"/>
                <w:noProof/>
                <w:lang w:val="uk-UA"/>
              </w:rPr>
              <w:t>Тест «Наскільки добре ви</w:t>
            </w:r>
            <w:r w:rsidR="00381A4E">
              <w:rPr>
                <w:rStyle w:val="af0"/>
                <w:rFonts w:ascii="Times New Roman" w:hAnsi="Times New Roman" w:cs="Times New Roman"/>
                <w:noProof/>
                <w:lang w:val="uk-UA"/>
              </w:rPr>
              <w:t xml:space="preserve"> виконуєте свою роботу?» </w:t>
            </w:r>
            <w:r w:rsidR="00381A4E" w:rsidRPr="00381A4E">
              <w:rPr>
                <w:rFonts w:ascii="Times New Roman" w:hAnsi="Times New Roman" w:cs="Times New Roman"/>
                <w:noProof/>
                <w:webHidden/>
              </w:rPr>
              <w:tab/>
            </w:r>
            <w:r w:rsidRPr="00381A4E">
              <w:rPr>
                <w:rFonts w:ascii="Times New Roman" w:hAnsi="Times New Roman" w:cs="Times New Roman"/>
                <w:noProof/>
                <w:webHidden/>
              </w:rPr>
              <w:fldChar w:fldCharType="begin"/>
            </w:r>
            <w:r w:rsidR="00381A4E" w:rsidRPr="00381A4E">
              <w:rPr>
                <w:rFonts w:ascii="Times New Roman" w:hAnsi="Times New Roman" w:cs="Times New Roman"/>
                <w:noProof/>
                <w:webHidden/>
              </w:rPr>
              <w:instrText xml:space="preserve"> PAGEREF _Toc468022094 \h </w:instrText>
            </w:r>
            <w:r w:rsidRPr="00381A4E">
              <w:rPr>
                <w:rFonts w:ascii="Times New Roman" w:hAnsi="Times New Roman" w:cs="Times New Roman"/>
                <w:noProof/>
                <w:webHidden/>
              </w:rPr>
            </w:r>
            <w:r w:rsidRPr="00381A4E">
              <w:rPr>
                <w:rFonts w:ascii="Times New Roman" w:hAnsi="Times New Roman" w:cs="Times New Roman"/>
                <w:noProof/>
                <w:webHidden/>
              </w:rPr>
              <w:fldChar w:fldCharType="separate"/>
            </w:r>
            <w:r w:rsidR="00381A4E" w:rsidRPr="00381A4E">
              <w:rPr>
                <w:rFonts w:ascii="Times New Roman" w:hAnsi="Times New Roman" w:cs="Times New Roman"/>
                <w:noProof/>
                <w:webHidden/>
              </w:rPr>
              <w:t>77</w:t>
            </w:r>
            <w:r w:rsidRPr="00381A4E">
              <w:rPr>
                <w:rFonts w:ascii="Times New Roman" w:hAnsi="Times New Roman" w:cs="Times New Roman"/>
                <w:noProof/>
                <w:webHidden/>
              </w:rPr>
              <w:fldChar w:fldCharType="end"/>
            </w:r>
          </w:hyperlink>
        </w:p>
        <w:p w:rsidR="00381A4E" w:rsidRDefault="00E550B1">
          <w:r>
            <w:fldChar w:fldCharType="end"/>
          </w:r>
        </w:p>
      </w:sdtContent>
    </w:sdt>
    <w:p w:rsidR="0088416F" w:rsidRDefault="0088416F" w:rsidP="00D92BC4">
      <w:pPr>
        <w:spacing w:after="0" w:line="360" w:lineRule="auto"/>
        <w:ind w:firstLine="708"/>
        <w:jc w:val="both"/>
        <w:rPr>
          <w:rFonts w:ascii="Times New Roman" w:hAnsi="Times New Roman" w:cs="Times New Roman"/>
          <w:sz w:val="28"/>
          <w:szCs w:val="28"/>
          <w:lang w:val="uk-UA"/>
        </w:rPr>
      </w:pPr>
    </w:p>
    <w:p w:rsidR="0088416F" w:rsidRPr="000A61EC" w:rsidRDefault="0088416F" w:rsidP="0088416F">
      <w:pPr>
        <w:rPr>
          <w:rFonts w:ascii="Times New Roman" w:hAnsi="Times New Roman" w:cs="Times New Roman"/>
          <w:sz w:val="28"/>
          <w:szCs w:val="28"/>
        </w:rPr>
      </w:pPr>
      <w:r>
        <w:rPr>
          <w:rFonts w:ascii="Times New Roman" w:hAnsi="Times New Roman" w:cs="Times New Roman"/>
          <w:sz w:val="28"/>
          <w:szCs w:val="28"/>
          <w:lang w:val="uk-UA"/>
        </w:rPr>
        <w:br w:type="page"/>
      </w:r>
    </w:p>
    <w:p w:rsidR="008D1636" w:rsidRDefault="0088416F" w:rsidP="0088416F">
      <w:pPr>
        <w:spacing w:line="360" w:lineRule="auto"/>
        <w:ind w:left="4536" w:firstLine="709"/>
        <w:jc w:val="both"/>
        <w:rPr>
          <w:rFonts w:ascii="Times New Roman" w:hAnsi="Times New Roman" w:cs="Times New Roman"/>
          <w:i/>
          <w:lang w:val="uk-UA"/>
        </w:rPr>
      </w:pPr>
      <w:r w:rsidRPr="00D51C97">
        <w:rPr>
          <w:rFonts w:ascii="Times New Roman" w:hAnsi="Times New Roman" w:cs="Times New Roman"/>
          <w:lang w:val="uk-UA"/>
        </w:rPr>
        <w:lastRenderedPageBreak/>
        <w:t xml:space="preserve"> </w:t>
      </w:r>
      <w:r w:rsidR="00D51C97" w:rsidRPr="00D51C97">
        <w:rPr>
          <w:rFonts w:ascii="Times New Roman" w:hAnsi="Times New Roman" w:cs="Times New Roman"/>
          <w:lang w:val="uk-UA"/>
        </w:rPr>
        <w:t>«</w:t>
      </w:r>
      <w:r w:rsidR="00A02FA2" w:rsidRPr="00D51C97">
        <w:rPr>
          <w:rFonts w:ascii="Times New Roman" w:hAnsi="Times New Roman" w:cs="Times New Roman"/>
          <w:lang w:val="uk-UA"/>
        </w:rPr>
        <w:t>Людина має жити так, щоб її щастя надзвичайно мало, наскільки тільки можливо, залежало від зовнішнього світу</w:t>
      </w:r>
      <w:r w:rsidR="00D51C97" w:rsidRPr="00D51C97">
        <w:rPr>
          <w:rFonts w:ascii="Times New Roman" w:hAnsi="Times New Roman" w:cs="Times New Roman"/>
          <w:lang w:val="uk-UA"/>
        </w:rPr>
        <w:t>»</w:t>
      </w:r>
      <w:r w:rsidR="00A02FA2" w:rsidRPr="00D51C97">
        <w:rPr>
          <w:rFonts w:ascii="Times New Roman" w:hAnsi="Times New Roman" w:cs="Times New Roman"/>
          <w:lang w:val="uk-UA"/>
        </w:rPr>
        <w:t>.</w:t>
      </w:r>
      <w:r w:rsidR="00D51C97" w:rsidRPr="00D51C97">
        <w:rPr>
          <w:rFonts w:ascii="Times New Roman" w:hAnsi="Times New Roman" w:cs="Times New Roman"/>
          <w:lang w:val="uk-UA"/>
        </w:rPr>
        <w:t xml:space="preserve"> </w:t>
      </w:r>
      <w:r w:rsidR="00D51C97" w:rsidRPr="00D51C97">
        <w:rPr>
          <w:rFonts w:ascii="Times New Roman" w:hAnsi="Times New Roman" w:cs="Times New Roman"/>
          <w:i/>
          <w:lang w:val="uk-UA"/>
        </w:rPr>
        <w:t>Епіктет</w:t>
      </w:r>
    </w:p>
    <w:p w:rsidR="008D1636" w:rsidRPr="00177193" w:rsidRDefault="008D1636" w:rsidP="00177193">
      <w:pPr>
        <w:pStyle w:val="1"/>
        <w:jc w:val="center"/>
        <w:rPr>
          <w:rFonts w:ascii="Times New Roman" w:hAnsi="Times New Roman" w:cs="Times New Roman"/>
          <w:sz w:val="32"/>
          <w:lang w:val="uk-UA"/>
        </w:rPr>
      </w:pPr>
      <w:bookmarkStart w:id="1" w:name="_Toc468022039"/>
      <w:r w:rsidRPr="00177193">
        <w:rPr>
          <w:rFonts w:ascii="Times New Roman" w:hAnsi="Times New Roman" w:cs="Times New Roman"/>
          <w:sz w:val="32"/>
          <w:lang w:val="uk-UA"/>
        </w:rPr>
        <w:t>Вступ</w:t>
      </w:r>
      <w:bookmarkEnd w:id="1"/>
    </w:p>
    <w:p w:rsidR="008D1636" w:rsidRDefault="008D1636" w:rsidP="008D1636">
      <w:pPr>
        <w:ind w:firstLine="709"/>
        <w:rPr>
          <w:rFonts w:ascii="Times New Roman" w:hAnsi="Times New Roman" w:cs="Times New Roman"/>
          <w:sz w:val="28"/>
          <w:lang w:val="uk-UA"/>
        </w:rPr>
      </w:pPr>
    </w:p>
    <w:p w:rsidR="00AE53DD" w:rsidRDefault="008D1636" w:rsidP="00073F83">
      <w:pPr>
        <w:spacing w:line="360" w:lineRule="auto"/>
        <w:ind w:firstLine="709"/>
        <w:jc w:val="both"/>
        <w:rPr>
          <w:rFonts w:ascii="Times New Roman" w:hAnsi="Times New Roman" w:cs="Times New Roman"/>
          <w:sz w:val="28"/>
          <w:lang w:val="uk-UA"/>
        </w:rPr>
      </w:pPr>
      <w:r w:rsidRPr="008D1636">
        <w:rPr>
          <w:rFonts w:ascii="Times New Roman" w:hAnsi="Times New Roman" w:cs="Times New Roman"/>
          <w:sz w:val="28"/>
          <w:lang w:val="uk-UA"/>
        </w:rPr>
        <w:t xml:space="preserve">ХХІ століття – </w:t>
      </w:r>
      <w:r>
        <w:rPr>
          <w:rFonts w:ascii="Times New Roman" w:hAnsi="Times New Roman" w:cs="Times New Roman"/>
          <w:sz w:val="28"/>
          <w:lang w:val="uk-UA"/>
        </w:rPr>
        <w:t xml:space="preserve">час для змін в усіх сферах життєдіяльності людини. Перехід до інформаційного суспільства, глобалізація, зміна технологій потребує радикальної модернізації освітянської галузі. </w:t>
      </w:r>
      <w:r w:rsidR="005E098D">
        <w:rPr>
          <w:rFonts w:ascii="Times New Roman" w:hAnsi="Times New Roman" w:cs="Times New Roman"/>
          <w:sz w:val="28"/>
          <w:lang w:val="uk-UA"/>
        </w:rPr>
        <w:t>Оновлення</w:t>
      </w:r>
      <w:r w:rsidR="00AE53DD">
        <w:rPr>
          <w:rFonts w:ascii="Times New Roman" w:hAnsi="Times New Roman" w:cs="Times New Roman"/>
          <w:sz w:val="28"/>
          <w:lang w:val="uk-UA"/>
        </w:rPr>
        <w:t xml:space="preserve"> системи освіти </w:t>
      </w:r>
      <w:r w:rsidR="005E098D">
        <w:rPr>
          <w:rFonts w:ascii="Times New Roman" w:hAnsi="Times New Roman" w:cs="Times New Roman"/>
          <w:sz w:val="28"/>
          <w:lang w:val="uk-UA"/>
        </w:rPr>
        <w:t xml:space="preserve">передбачає перехід до </w:t>
      </w:r>
      <w:r w:rsidR="00AD660A">
        <w:rPr>
          <w:rFonts w:ascii="Times New Roman" w:hAnsi="Times New Roman" w:cs="Times New Roman"/>
          <w:sz w:val="28"/>
          <w:lang w:val="uk-UA"/>
        </w:rPr>
        <w:t xml:space="preserve">безперервної освіти, провідним напрямком якої стає </w:t>
      </w:r>
      <w:r w:rsidR="005E098D">
        <w:rPr>
          <w:rFonts w:ascii="Times New Roman" w:hAnsi="Times New Roman" w:cs="Times New Roman"/>
          <w:sz w:val="28"/>
          <w:lang w:val="uk-UA"/>
        </w:rPr>
        <w:t>компетентнісн</w:t>
      </w:r>
      <w:r w:rsidR="00AD660A">
        <w:rPr>
          <w:rFonts w:ascii="Times New Roman" w:hAnsi="Times New Roman" w:cs="Times New Roman"/>
          <w:sz w:val="28"/>
          <w:lang w:val="uk-UA"/>
        </w:rPr>
        <w:t>ий</w:t>
      </w:r>
      <w:r w:rsidR="005E098D">
        <w:rPr>
          <w:rFonts w:ascii="Times New Roman" w:hAnsi="Times New Roman" w:cs="Times New Roman"/>
          <w:sz w:val="28"/>
          <w:lang w:val="uk-UA"/>
        </w:rPr>
        <w:t xml:space="preserve"> підх</w:t>
      </w:r>
      <w:r w:rsidR="00AD660A">
        <w:rPr>
          <w:rFonts w:ascii="Times New Roman" w:hAnsi="Times New Roman" w:cs="Times New Roman"/>
          <w:sz w:val="28"/>
          <w:lang w:val="uk-UA"/>
        </w:rPr>
        <w:t>ід для підвищення рівня професійної конкурентоспроможності фахівців.</w:t>
      </w:r>
      <w:r w:rsidR="005E098D">
        <w:rPr>
          <w:rFonts w:ascii="Times New Roman" w:hAnsi="Times New Roman" w:cs="Times New Roman"/>
          <w:sz w:val="28"/>
          <w:lang w:val="uk-UA"/>
        </w:rPr>
        <w:t xml:space="preserve">  </w:t>
      </w:r>
    </w:p>
    <w:p w:rsidR="008D1636" w:rsidRDefault="00AD660A" w:rsidP="00073F83">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 xml:space="preserve">Суспільство поступово приходить до розуміння того, що знання – це </w:t>
      </w:r>
      <w:r w:rsidR="001A78FD">
        <w:rPr>
          <w:rFonts w:ascii="Times New Roman" w:hAnsi="Times New Roman" w:cs="Times New Roman"/>
          <w:sz w:val="28"/>
          <w:lang w:val="uk-UA"/>
        </w:rPr>
        <w:t>незмінний стратегічний ресурс. Для того, щоб підвищити власну конкурентоспроможність, л</w:t>
      </w:r>
      <w:r w:rsidR="00AE53DD">
        <w:rPr>
          <w:rFonts w:ascii="Times New Roman" w:hAnsi="Times New Roman" w:cs="Times New Roman"/>
          <w:sz w:val="28"/>
          <w:lang w:val="uk-UA"/>
        </w:rPr>
        <w:t>юдина як спеціаліст у певній галузі повинна підвищувати особисту професійну кваліфікацію</w:t>
      </w:r>
      <w:r w:rsidR="001A78FD">
        <w:rPr>
          <w:rFonts w:ascii="Times New Roman" w:hAnsi="Times New Roman" w:cs="Times New Roman"/>
          <w:sz w:val="28"/>
          <w:lang w:val="uk-UA"/>
        </w:rPr>
        <w:t xml:space="preserve"> та майстерність</w:t>
      </w:r>
      <w:r w:rsidR="00AE53DD">
        <w:rPr>
          <w:rFonts w:ascii="Times New Roman" w:hAnsi="Times New Roman" w:cs="Times New Roman"/>
          <w:sz w:val="28"/>
          <w:lang w:val="uk-UA"/>
        </w:rPr>
        <w:t>.</w:t>
      </w:r>
    </w:p>
    <w:p w:rsidR="00AE53DD" w:rsidRDefault="00AE53DD" w:rsidP="00073F83">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 xml:space="preserve">Наразі перед суспільством стоїть проблема в підготовці фахівців з високим рівнем професійної </w:t>
      </w:r>
      <w:r w:rsidR="001A78FD">
        <w:rPr>
          <w:rFonts w:ascii="Times New Roman" w:hAnsi="Times New Roman" w:cs="Times New Roman"/>
          <w:sz w:val="28"/>
          <w:lang w:val="uk-UA"/>
        </w:rPr>
        <w:t xml:space="preserve">компетентності, </w:t>
      </w:r>
      <w:r>
        <w:rPr>
          <w:rFonts w:ascii="Times New Roman" w:hAnsi="Times New Roman" w:cs="Times New Roman"/>
          <w:sz w:val="28"/>
          <w:lang w:val="uk-UA"/>
        </w:rPr>
        <w:t>відповідальності, мобільності, творчості та самостійності.</w:t>
      </w:r>
      <w:r w:rsidR="001A78FD">
        <w:rPr>
          <w:rFonts w:ascii="Times New Roman" w:hAnsi="Times New Roman" w:cs="Times New Roman"/>
          <w:sz w:val="28"/>
          <w:lang w:val="uk-UA"/>
        </w:rPr>
        <w:t xml:space="preserve"> Адже модернізація системи освіти нерозривно пов’язана з оновленням управлінської діяльності. </w:t>
      </w:r>
      <w:r w:rsidR="00467FAA">
        <w:rPr>
          <w:rFonts w:ascii="Times New Roman" w:hAnsi="Times New Roman" w:cs="Times New Roman"/>
          <w:sz w:val="28"/>
          <w:lang w:val="uk-UA"/>
        </w:rPr>
        <w:t>Якісні професійні зміни в особі керівника, його здатності розв’язувати актуальні проблеми, звільнення від стереотипів, вміння бачити перспективи та планувати подальшу роботу стануть підґрунтям для ефективної управлінської діяльності.</w:t>
      </w:r>
    </w:p>
    <w:p w:rsidR="00D00E82" w:rsidRDefault="00D00E82" w:rsidP="00073F83">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 xml:space="preserve">Тому </w:t>
      </w:r>
      <w:r w:rsidRPr="00D00E82">
        <w:rPr>
          <w:rFonts w:ascii="Times New Roman" w:hAnsi="Times New Roman" w:cs="Times New Roman"/>
          <w:b/>
          <w:sz w:val="28"/>
          <w:u w:val="single"/>
          <w:lang w:val="uk-UA"/>
        </w:rPr>
        <w:t>об’єктом</w:t>
      </w:r>
      <w:r>
        <w:rPr>
          <w:rFonts w:ascii="Times New Roman" w:hAnsi="Times New Roman" w:cs="Times New Roman"/>
          <w:sz w:val="28"/>
          <w:lang w:val="uk-UA"/>
        </w:rPr>
        <w:t xml:space="preserve"> мого дослідження є самоменеджмент управлінця.</w:t>
      </w:r>
    </w:p>
    <w:p w:rsidR="00D00E82" w:rsidRDefault="00D00E82" w:rsidP="00073F83">
      <w:pPr>
        <w:spacing w:line="360" w:lineRule="auto"/>
        <w:ind w:firstLine="709"/>
        <w:jc w:val="both"/>
        <w:rPr>
          <w:rFonts w:ascii="Times New Roman" w:hAnsi="Times New Roman" w:cs="Times New Roman"/>
          <w:sz w:val="28"/>
          <w:lang w:val="uk-UA"/>
        </w:rPr>
      </w:pPr>
      <w:r w:rsidRPr="00D00E82">
        <w:rPr>
          <w:rFonts w:ascii="Times New Roman" w:hAnsi="Times New Roman" w:cs="Times New Roman"/>
          <w:b/>
          <w:sz w:val="28"/>
          <w:u w:val="single"/>
          <w:lang w:val="uk-UA"/>
        </w:rPr>
        <w:t>Предметом дослідження</w:t>
      </w:r>
      <w:r w:rsidR="000947D6">
        <w:rPr>
          <w:rFonts w:ascii="Times New Roman" w:hAnsi="Times New Roman" w:cs="Times New Roman"/>
          <w:sz w:val="28"/>
          <w:lang w:val="uk-UA"/>
        </w:rPr>
        <w:t xml:space="preserve"> стало </w:t>
      </w:r>
      <w:r>
        <w:rPr>
          <w:rFonts w:ascii="Times New Roman" w:hAnsi="Times New Roman" w:cs="Times New Roman"/>
          <w:sz w:val="28"/>
          <w:lang w:val="uk-UA"/>
        </w:rPr>
        <w:t>застосування ефективних прийомів управління власними ресурсами для вдосконалення ділової культури заступника директора.</w:t>
      </w:r>
    </w:p>
    <w:p w:rsidR="00D00E82" w:rsidRDefault="00D00E82" w:rsidP="00073F83">
      <w:pPr>
        <w:spacing w:line="360" w:lineRule="auto"/>
        <w:ind w:firstLine="709"/>
        <w:jc w:val="both"/>
        <w:rPr>
          <w:rFonts w:ascii="Times New Roman" w:hAnsi="Times New Roman" w:cs="Times New Roman"/>
          <w:sz w:val="28"/>
          <w:lang w:val="uk-UA"/>
        </w:rPr>
      </w:pPr>
      <w:r w:rsidRPr="00D00E82">
        <w:rPr>
          <w:rFonts w:ascii="Times New Roman" w:hAnsi="Times New Roman" w:cs="Times New Roman"/>
          <w:b/>
          <w:sz w:val="28"/>
          <w:u w:val="single"/>
          <w:lang w:val="uk-UA"/>
        </w:rPr>
        <w:lastRenderedPageBreak/>
        <w:t>Мета</w:t>
      </w:r>
      <w:r w:rsidRPr="00D00E82">
        <w:rPr>
          <w:rFonts w:ascii="Times New Roman" w:hAnsi="Times New Roman" w:cs="Times New Roman"/>
          <w:b/>
          <w:sz w:val="28"/>
          <w:lang w:val="uk-UA"/>
        </w:rPr>
        <w:t>:</w:t>
      </w:r>
      <w:r w:rsidRPr="00D00E82">
        <w:rPr>
          <w:rFonts w:ascii="Times New Roman" w:hAnsi="Times New Roman" w:cs="Times New Roman"/>
          <w:sz w:val="28"/>
          <w:lang w:val="uk-UA"/>
        </w:rPr>
        <w:t xml:space="preserve"> розробити систему</w:t>
      </w:r>
      <w:r>
        <w:rPr>
          <w:rFonts w:ascii="Times New Roman" w:hAnsi="Times New Roman" w:cs="Times New Roman"/>
          <w:sz w:val="28"/>
          <w:lang w:val="uk-UA"/>
        </w:rPr>
        <w:t xml:space="preserve"> роботи заступника директора </w:t>
      </w:r>
      <w:r w:rsidR="00820450">
        <w:rPr>
          <w:rFonts w:ascii="Times New Roman" w:hAnsi="Times New Roman" w:cs="Times New Roman"/>
          <w:sz w:val="28"/>
          <w:lang w:val="uk-UA"/>
        </w:rPr>
        <w:t>щодо якісного покращення професійної діяльності, використання ефективних прийомів управління власними ресурсами та економії часу.</w:t>
      </w:r>
    </w:p>
    <w:p w:rsidR="00820450" w:rsidRPr="00820450" w:rsidRDefault="00820450" w:rsidP="00073F83">
      <w:pPr>
        <w:spacing w:line="360" w:lineRule="auto"/>
        <w:ind w:firstLine="709"/>
        <w:jc w:val="both"/>
        <w:rPr>
          <w:rFonts w:ascii="Times New Roman" w:hAnsi="Times New Roman" w:cs="Times New Roman"/>
          <w:b/>
          <w:sz w:val="28"/>
          <w:u w:val="single"/>
          <w:lang w:val="uk-UA"/>
        </w:rPr>
      </w:pPr>
      <w:r w:rsidRPr="00820450">
        <w:rPr>
          <w:rFonts w:ascii="Times New Roman" w:hAnsi="Times New Roman" w:cs="Times New Roman"/>
          <w:b/>
          <w:sz w:val="28"/>
          <w:u w:val="single"/>
          <w:lang w:val="uk-UA"/>
        </w:rPr>
        <w:t xml:space="preserve">Завдання: </w:t>
      </w:r>
    </w:p>
    <w:p w:rsidR="00820450" w:rsidRPr="00820450" w:rsidRDefault="00820450" w:rsidP="00073F83">
      <w:pPr>
        <w:pStyle w:val="ab"/>
        <w:numPr>
          <w:ilvl w:val="0"/>
          <w:numId w:val="1"/>
        </w:numPr>
        <w:spacing w:line="360" w:lineRule="auto"/>
        <w:jc w:val="both"/>
        <w:rPr>
          <w:rFonts w:ascii="Times New Roman" w:hAnsi="Times New Roman" w:cs="Times New Roman"/>
          <w:b/>
          <w:sz w:val="28"/>
          <w:u w:val="single"/>
          <w:lang w:val="uk-UA"/>
        </w:rPr>
      </w:pPr>
      <w:r>
        <w:rPr>
          <w:rFonts w:ascii="Times New Roman" w:hAnsi="Times New Roman" w:cs="Times New Roman"/>
          <w:sz w:val="28"/>
          <w:lang w:val="uk-UA"/>
        </w:rPr>
        <w:t>Проаналізувати психолого-педагогічну літературу за темою проекту.</w:t>
      </w:r>
    </w:p>
    <w:p w:rsidR="00820450" w:rsidRPr="00820450" w:rsidRDefault="00820450" w:rsidP="00073F83">
      <w:pPr>
        <w:pStyle w:val="ab"/>
        <w:numPr>
          <w:ilvl w:val="0"/>
          <w:numId w:val="1"/>
        </w:numPr>
        <w:spacing w:line="360" w:lineRule="auto"/>
        <w:jc w:val="both"/>
        <w:rPr>
          <w:rFonts w:ascii="Times New Roman" w:hAnsi="Times New Roman" w:cs="Times New Roman"/>
          <w:b/>
          <w:sz w:val="28"/>
          <w:u w:val="single"/>
          <w:lang w:val="uk-UA"/>
        </w:rPr>
      </w:pPr>
      <w:r>
        <w:rPr>
          <w:rFonts w:ascii="Times New Roman" w:hAnsi="Times New Roman" w:cs="Times New Roman"/>
          <w:sz w:val="28"/>
          <w:lang w:val="uk-UA"/>
        </w:rPr>
        <w:t>Виявити найбільш ефективні прийоми для управління власними ресурсами та економії часу.</w:t>
      </w:r>
    </w:p>
    <w:p w:rsidR="00820450" w:rsidRPr="00820450" w:rsidRDefault="00820450" w:rsidP="00073F83">
      <w:pPr>
        <w:pStyle w:val="ab"/>
        <w:numPr>
          <w:ilvl w:val="0"/>
          <w:numId w:val="1"/>
        </w:numPr>
        <w:spacing w:line="360" w:lineRule="auto"/>
        <w:jc w:val="both"/>
        <w:rPr>
          <w:rFonts w:ascii="Times New Roman" w:hAnsi="Times New Roman" w:cs="Times New Roman"/>
          <w:b/>
          <w:sz w:val="28"/>
          <w:u w:val="single"/>
          <w:lang w:val="uk-UA"/>
        </w:rPr>
      </w:pPr>
      <w:r>
        <w:rPr>
          <w:rFonts w:ascii="Times New Roman" w:hAnsi="Times New Roman" w:cs="Times New Roman"/>
          <w:sz w:val="28"/>
          <w:lang w:val="uk-UA"/>
        </w:rPr>
        <w:t>Розробити систему роботи щодо вдосконалення ділової культури заступника директора.</w:t>
      </w:r>
    </w:p>
    <w:p w:rsidR="00820450" w:rsidRDefault="00284587" w:rsidP="00073F83">
      <w:pPr>
        <w:spacing w:line="360" w:lineRule="auto"/>
        <w:ind w:firstLine="709"/>
        <w:jc w:val="both"/>
        <w:rPr>
          <w:rFonts w:ascii="Times New Roman" w:hAnsi="Times New Roman" w:cs="Times New Roman"/>
          <w:sz w:val="28"/>
          <w:lang w:val="uk-UA"/>
        </w:rPr>
      </w:pPr>
      <w:r w:rsidRPr="00284587">
        <w:rPr>
          <w:rFonts w:ascii="Times New Roman" w:hAnsi="Times New Roman" w:cs="Times New Roman"/>
          <w:b/>
          <w:sz w:val="28"/>
          <w:u w:val="single"/>
          <w:lang w:val="uk-UA"/>
        </w:rPr>
        <w:t>Гіпотеза:</w:t>
      </w:r>
      <w:r>
        <w:rPr>
          <w:rFonts w:ascii="Times New Roman" w:hAnsi="Times New Roman" w:cs="Times New Roman"/>
          <w:sz w:val="28"/>
          <w:lang w:val="uk-UA"/>
        </w:rPr>
        <w:t xml:space="preserve"> розроблена система роботи з використанням прийомів для управління  власними ресурсами та економії часу є ефективною для</w:t>
      </w:r>
      <w:r w:rsidRPr="00284587">
        <w:rPr>
          <w:rFonts w:ascii="Times New Roman" w:hAnsi="Times New Roman" w:cs="Times New Roman"/>
          <w:sz w:val="28"/>
          <w:lang w:val="uk-UA"/>
        </w:rPr>
        <w:t xml:space="preserve"> вдосконалення ділової культури заступника директора</w:t>
      </w:r>
      <w:r>
        <w:rPr>
          <w:rFonts w:ascii="Times New Roman" w:hAnsi="Times New Roman" w:cs="Times New Roman"/>
          <w:sz w:val="28"/>
          <w:lang w:val="uk-UA"/>
        </w:rPr>
        <w:t>.</w:t>
      </w:r>
    </w:p>
    <w:p w:rsidR="00284587" w:rsidRDefault="00284587" w:rsidP="00073F83">
      <w:pPr>
        <w:spacing w:line="360" w:lineRule="auto"/>
        <w:ind w:firstLine="709"/>
        <w:jc w:val="both"/>
        <w:rPr>
          <w:rFonts w:ascii="Times New Roman" w:hAnsi="Times New Roman" w:cs="Times New Roman"/>
          <w:sz w:val="28"/>
          <w:lang w:val="uk-UA"/>
        </w:rPr>
      </w:pPr>
      <w:r w:rsidRPr="00284587">
        <w:rPr>
          <w:rFonts w:ascii="Times New Roman" w:hAnsi="Times New Roman" w:cs="Times New Roman"/>
          <w:b/>
          <w:sz w:val="28"/>
          <w:u w:val="single"/>
          <w:lang w:val="uk-UA"/>
        </w:rPr>
        <w:t>Термін проведення:</w:t>
      </w:r>
      <w:r>
        <w:rPr>
          <w:rFonts w:ascii="Times New Roman" w:hAnsi="Times New Roman" w:cs="Times New Roman"/>
          <w:sz w:val="28"/>
          <w:lang w:val="uk-UA"/>
        </w:rPr>
        <w:t xml:space="preserve"> довготривалий.</w:t>
      </w:r>
    </w:p>
    <w:p w:rsidR="00284587" w:rsidRDefault="00284587" w:rsidP="00073F83">
      <w:pPr>
        <w:spacing w:line="360" w:lineRule="auto"/>
        <w:rPr>
          <w:rFonts w:ascii="Times New Roman" w:hAnsi="Times New Roman" w:cs="Times New Roman"/>
          <w:sz w:val="28"/>
          <w:lang w:val="uk-UA"/>
        </w:rPr>
      </w:pPr>
      <w:r>
        <w:rPr>
          <w:rFonts w:ascii="Times New Roman" w:hAnsi="Times New Roman" w:cs="Times New Roman"/>
          <w:sz w:val="28"/>
          <w:lang w:val="uk-UA"/>
        </w:rPr>
        <w:br w:type="page"/>
      </w:r>
    </w:p>
    <w:p w:rsidR="00284587" w:rsidRPr="00177193" w:rsidRDefault="00284587" w:rsidP="00177193">
      <w:pPr>
        <w:pStyle w:val="1"/>
        <w:spacing w:line="360" w:lineRule="auto"/>
        <w:jc w:val="center"/>
        <w:rPr>
          <w:rFonts w:ascii="Times New Roman" w:hAnsi="Times New Roman" w:cs="Times New Roman"/>
          <w:sz w:val="32"/>
          <w:lang w:val="uk-UA"/>
        </w:rPr>
      </w:pPr>
      <w:bookmarkStart w:id="2" w:name="_Toc468022040"/>
      <w:r w:rsidRPr="00177193">
        <w:rPr>
          <w:rFonts w:ascii="Times New Roman" w:hAnsi="Times New Roman" w:cs="Times New Roman"/>
          <w:sz w:val="32"/>
          <w:lang w:val="uk-UA"/>
        </w:rPr>
        <w:lastRenderedPageBreak/>
        <w:t>Розділ 1. Теоретичні засади</w:t>
      </w:r>
      <w:bookmarkEnd w:id="2"/>
    </w:p>
    <w:p w:rsidR="00284587" w:rsidRPr="00177193" w:rsidRDefault="00284587" w:rsidP="00177193">
      <w:pPr>
        <w:pStyle w:val="2"/>
        <w:spacing w:after="240" w:line="360" w:lineRule="auto"/>
        <w:jc w:val="center"/>
        <w:rPr>
          <w:rFonts w:ascii="Times New Roman" w:hAnsi="Times New Roman" w:cs="Times New Roman"/>
          <w:sz w:val="32"/>
          <w:lang w:val="uk-UA"/>
        </w:rPr>
      </w:pPr>
      <w:bookmarkStart w:id="3" w:name="_Toc468022041"/>
      <w:r w:rsidRPr="00177193">
        <w:rPr>
          <w:rFonts w:ascii="Times New Roman" w:hAnsi="Times New Roman" w:cs="Times New Roman"/>
          <w:sz w:val="32"/>
          <w:lang w:val="uk-UA"/>
        </w:rPr>
        <w:t xml:space="preserve">Основні поняття </w:t>
      </w:r>
      <w:r w:rsidR="00073F83" w:rsidRPr="00177193">
        <w:rPr>
          <w:rFonts w:ascii="Times New Roman" w:hAnsi="Times New Roman" w:cs="Times New Roman"/>
          <w:sz w:val="32"/>
          <w:lang w:val="uk-UA"/>
        </w:rPr>
        <w:t>професійної компетентності</w:t>
      </w:r>
      <w:r w:rsidRPr="00177193">
        <w:rPr>
          <w:rFonts w:ascii="Times New Roman" w:hAnsi="Times New Roman" w:cs="Times New Roman"/>
          <w:sz w:val="32"/>
          <w:lang w:val="uk-UA"/>
        </w:rPr>
        <w:t xml:space="preserve"> управлін</w:t>
      </w:r>
      <w:r w:rsidR="00073F83" w:rsidRPr="00177193">
        <w:rPr>
          <w:rFonts w:ascii="Times New Roman" w:hAnsi="Times New Roman" w:cs="Times New Roman"/>
          <w:sz w:val="32"/>
          <w:lang w:val="uk-UA"/>
        </w:rPr>
        <w:t>ця</w:t>
      </w:r>
      <w:bookmarkEnd w:id="3"/>
    </w:p>
    <w:p w:rsidR="00284587" w:rsidRDefault="004E4732" w:rsidP="008536F7">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У Національній доктрині розвитку освіти в розділі «Модернізація управління освітою» підвищення рівня професійної конкурентоспроможності управлінців базується на компетентнісному підході. Він реалізується через:</w:t>
      </w:r>
    </w:p>
    <w:p w:rsidR="004E4732" w:rsidRPr="004E4732" w:rsidRDefault="0063036F" w:rsidP="00073F83">
      <w:pPr>
        <w:pStyle w:val="ab"/>
        <w:numPr>
          <w:ilvl w:val="0"/>
          <w:numId w:val="2"/>
        </w:numPr>
        <w:spacing w:line="360" w:lineRule="auto"/>
        <w:rPr>
          <w:rFonts w:ascii="Times New Roman" w:hAnsi="Times New Roman" w:cs="Times New Roman"/>
          <w:sz w:val="28"/>
        </w:rPr>
      </w:pPr>
      <w:r>
        <w:rPr>
          <w:rFonts w:ascii="Times New Roman" w:hAnsi="Times New Roman" w:cs="Times New Roman"/>
          <w:sz w:val="28"/>
          <w:lang w:val="uk-UA"/>
        </w:rPr>
        <w:t xml:space="preserve">запровадження </w:t>
      </w:r>
      <w:r w:rsidR="004E4732" w:rsidRPr="004E4732">
        <w:rPr>
          <w:rFonts w:ascii="Times New Roman" w:hAnsi="Times New Roman" w:cs="Times New Roman"/>
          <w:sz w:val="28"/>
          <w:lang w:val="uk-UA"/>
        </w:rPr>
        <w:t>нової</w:t>
      </w:r>
      <w:r>
        <w:rPr>
          <w:rFonts w:ascii="Times New Roman" w:hAnsi="Times New Roman" w:cs="Times New Roman"/>
          <w:sz w:val="28"/>
          <w:lang w:val="uk-UA"/>
        </w:rPr>
        <w:t xml:space="preserve"> </w:t>
      </w:r>
      <w:r w:rsidR="004E4732" w:rsidRPr="004E4732">
        <w:rPr>
          <w:rFonts w:ascii="Times New Roman" w:hAnsi="Times New Roman" w:cs="Times New Roman"/>
          <w:sz w:val="28"/>
          <w:lang w:val="uk-UA"/>
        </w:rPr>
        <w:t>етики</w:t>
      </w:r>
      <w:r>
        <w:rPr>
          <w:rFonts w:ascii="Times New Roman" w:hAnsi="Times New Roman" w:cs="Times New Roman"/>
          <w:sz w:val="28"/>
          <w:lang w:val="uk-UA"/>
        </w:rPr>
        <w:t xml:space="preserve"> </w:t>
      </w:r>
      <w:r w:rsidR="004E4732" w:rsidRPr="004E4732">
        <w:rPr>
          <w:rFonts w:ascii="Times New Roman" w:hAnsi="Times New Roman" w:cs="Times New Roman"/>
          <w:sz w:val="28"/>
          <w:lang w:val="uk-UA"/>
        </w:rPr>
        <w:t>управлінської</w:t>
      </w:r>
      <w:r>
        <w:rPr>
          <w:rFonts w:ascii="Times New Roman" w:hAnsi="Times New Roman" w:cs="Times New Roman"/>
          <w:sz w:val="28"/>
          <w:lang w:val="uk-UA"/>
        </w:rPr>
        <w:t xml:space="preserve"> </w:t>
      </w:r>
      <w:r w:rsidR="004E4732" w:rsidRPr="004E4732">
        <w:rPr>
          <w:rFonts w:ascii="Times New Roman" w:hAnsi="Times New Roman" w:cs="Times New Roman"/>
          <w:sz w:val="28"/>
          <w:lang w:val="uk-UA"/>
        </w:rPr>
        <w:t>діяльності</w:t>
      </w:r>
      <w:r>
        <w:rPr>
          <w:rFonts w:ascii="Times New Roman" w:hAnsi="Times New Roman" w:cs="Times New Roman"/>
          <w:sz w:val="28"/>
          <w:lang w:val="uk-UA"/>
        </w:rPr>
        <w:t xml:space="preserve">, </w:t>
      </w:r>
      <w:r w:rsidR="004E4732" w:rsidRPr="004E4732">
        <w:rPr>
          <w:rFonts w:ascii="Times New Roman" w:hAnsi="Times New Roman" w:cs="Times New Roman"/>
          <w:sz w:val="28"/>
          <w:lang w:val="uk-UA"/>
        </w:rPr>
        <w:t>що базується</w:t>
      </w:r>
      <w:r>
        <w:rPr>
          <w:rFonts w:ascii="Times New Roman" w:hAnsi="Times New Roman" w:cs="Times New Roman"/>
          <w:sz w:val="28"/>
          <w:lang w:val="uk-UA"/>
        </w:rPr>
        <w:t xml:space="preserve"> </w:t>
      </w:r>
      <w:r w:rsidR="004E4732" w:rsidRPr="004E4732">
        <w:rPr>
          <w:rFonts w:ascii="Times New Roman" w:hAnsi="Times New Roman" w:cs="Times New Roman"/>
          <w:sz w:val="28"/>
        </w:rPr>
        <w:t>на</w:t>
      </w:r>
      <w:r>
        <w:rPr>
          <w:rFonts w:ascii="Times New Roman" w:hAnsi="Times New Roman" w:cs="Times New Roman"/>
          <w:sz w:val="28"/>
          <w:lang w:val="uk-UA"/>
        </w:rPr>
        <w:t xml:space="preserve"> </w:t>
      </w:r>
      <w:r w:rsidR="004E4732" w:rsidRPr="004E4732">
        <w:rPr>
          <w:rFonts w:ascii="Times New Roman" w:hAnsi="Times New Roman" w:cs="Times New Roman"/>
          <w:sz w:val="28"/>
        </w:rPr>
        <w:t>принципах</w:t>
      </w:r>
      <w:r>
        <w:rPr>
          <w:rFonts w:ascii="Times New Roman" w:hAnsi="Times New Roman" w:cs="Times New Roman"/>
          <w:sz w:val="28"/>
          <w:lang w:val="uk-UA"/>
        </w:rPr>
        <w:t xml:space="preserve"> </w:t>
      </w:r>
      <w:r w:rsidR="004E4732" w:rsidRPr="004E4732">
        <w:rPr>
          <w:rFonts w:ascii="Times New Roman" w:hAnsi="Times New Roman" w:cs="Times New Roman"/>
          <w:sz w:val="28"/>
          <w:lang w:val="uk-UA"/>
        </w:rPr>
        <w:t>взаємоповаги</w:t>
      </w:r>
      <w:r w:rsidR="004E4732" w:rsidRPr="004E4732">
        <w:rPr>
          <w:rFonts w:ascii="Times New Roman" w:hAnsi="Times New Roman" w:cs="Times New Roman"/>
          <w:sz w:val="28"/>
        </w:rPr>
        <w:t>,</w:t>
      </w:r>
      <w:r>
        <w:rPr>
          <w:rFonts w:ascii="Times New Roman" w:hAnsi="Times New Roman" w:cs="Times New Roman"/>
          <w:sz w:val="28"/>
          <w:lang w:val="uk-UA"/>
        </w:rPr>
        <w:t xml:space="preserve"> </w:t>
      </w:r>
      <w:r w:rsidR="004E4732" w:rsidRPr="004E4732">
        <w:rPr>
          <w:rFonts w:ascii="Times New Roman" w:hAnsi="Times New Roman" w:cs="Times New Roman"/>
          <w:sz w:val="28"/>
          <w:lang w:val="uk-UA"/>
        </w:rPr>
        <w:t>позитивної</w:t>
      </w:r>
      <w:r>
        <w:rPr>
          <w:rFonts w:ascii="Times New Roman" w:hAnsi="Times New Roman" w:cs="Times New Roman"/>
          <w:sz w:val="28"/>
          <w:lang w:val="uk-UA"/>
        </w:rPr>
        <w:t xml:space="preserve"> </w:t>
      </w:r>
      <w:r w:rsidR="004E4732" w:rsidRPr="004E4732">
        <w:rPr>
          <w:rFonts w:ascii="Times New Roman" w:hAnsi="Times New Roman" w:cs="Times New Roman"/>
          <w:sz w:val="28"/>
          <w:lang w:val="uk-UA"/>
        </w:rPr>
        <w:t>мотивації</w:t>
      </w:r>
      <w:r w:rsidR="004E4732" w:rsidRPr="004E4732">
        <w:rPr>
          <w:rFonts w:ascii="Times New Roman" w:hAnsi="Times New Roman" w:cs="Times New Roman"/>
          <w:sz w:val="28"/>
        </w:rPr>
        <w:t xml:space="preserve">; </w:t>
      </w:r>
    </w:p>
    <w:p w:rsidR="004E4732" w:rsidRDefault="0063036F" w:rsidP="00073F83">
      <w:pPr>
        <w:pStyle w:val="ab"/>
        <w:numPr>
          <w:ilvl w:val="0"/>
          <w:numId w:val="2"/>
        </w:numPr>
        <w:spacing w:line="360" w:lineRule="auto"/>
        <w:rPr>
          <w:rFonts w:ascii="Times New Roman" w:hAnsi="Times New Roman" w:cs="Times New Roman"/>
          <w:sz w:val="28"/>
          <w:lang w:val="uk-UA"/>
        </w:rPr>
      </w:pPr>
      <w:r>
        <w:rPr>
          <w:rFonts w:ascii="Times New Roman" w:hAnsi="Times New Roman" w:cs="Times New Roman"/>
          <w:sz w:val="28"/>
          <w:lang w:val="uk-UA"/>
        </w:rPr>
        <w:t>створення системи моніторингу ефективності управлінських рішень, їх впливу на якість освітніх послуг на всіх рівнях;</w:t>
      </w:r>
    </w:p>
    <w:p w:rsidR="0063036F" w:rsidRDefault="0063036F" w:rsidP="00073F83">
      <w:pPr>
        <w:pStyle w:val="ab"/>
        <w:numPr>
          <w:ilvl w:val="0"/>
          <w:numId w:val="2"/>
        </w:numPr>
        <w:spacing w:line="360" w:lineRule="auto"/>
        <w:rPr>
          <w:rFonts w:ascii="Times New Roman" w:hAnsi="Times New Roman" w:cs="Times New Roman"/>
          <w:sz w:val="28"/>
          <w:lang w:val="uk-UA"/>
        </w:rPr>
      </w:pPr>
      <w:r>
        <w:rPr>
          <w:rFonts w:ascii="Times New Roman" w:hAnsi="Times New Roman" w:cs="Times New Roman"/>
          <w:sz w:val="28"/>
          <w:lang w:val="uk-UA"/>
        </w:rPr>
        <w:t>впровадження новітніх інформативно-управлінських і комп’ютерних технологій;</w:t>
      </w:r>
    </w:p>
    <w:p w:rsidR="0063036F" w:rsidRDefault="0063036F" w:rsidP="00073F83">
      <w:pPr>
        <w:pStyle w:val="ab"/>
        <w:numPr>
          <w:ilvl w:val="0"/>
          <w:numId w:val="2"/>
        </w:numPr>
        <w:spacing w:line="360" w:lineRule="auto"/>
        <w:rPr>
          <w:rFonts w:ascii="Times New Roman" w:hAnsi="Times New Roman" w:cs="Times New Roman"/>
          <w:sz w:val="28"/>
          <w:lang w:val="uk-UA"/>
        </w:rPr>
      </w:pPr>
      <w:r>
        <w:rPr>
          <w:rFonts w:ascii="Times New Roman" w:hAnsi="Times New Roman" w:cs="Times New Roman"/>
          <w:sz w:val="28"/>
          <w:lang w:val="uk-UA"/>
        </w:rPr>
        <w:t xml:space="preserve">підвищення компетентності управлінців усіх рівнів тощо. </w:t>
      </w:r>
      <w:r w:rsidRPr="000F093A">
        <w:rPr>
          <w:rFonts w:ascii="Times New Roman" w:hAnsi="Times New Roman" w:cs="Times New Roman"/>
          <w:sz w:val="28"/>
        </w:rPr>
        <w:t>[</w:t>
      </w:r>
      <w:r w:rsidR="000F093A" w:rsidRPr="000F093A">
        <w:rPr>
          <w:rFonts w:ascii="Times New Roman" w:hAnsi="Times New Roman" w:cs="Times New Roman"/>
          <w:sz w:val="28"/>
          <w:lang w:val="uk-UA"/>
        </w:rPr>
        <w:t>8</w:t>
      </w:r>
      <w:r w:rsidRPr="000F093A">
        <w:rPr>
          <w:rFonts w:ascii="Times New Roman" w:hAnsi="Times New Roman" w:cs="Times New Roman"/>
          <w:sz w:val="28"/>
          <w:lang w:val="en-US"/>
        </w:rPr>
        <w:t>]</w:t>
      </w:r>
    </w:p>
    <w:p w:rsidR="0063036F" w:rsidRDefault="00633280" w:rsidP="00073F83">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 xml:space="preserve">Поняття </w:t>
      </w:r>
      <w:r w:rsidRPr="00341986">
        <w:rPr>
          <w:rFonts w:ascii="Times New Roman" w:hAnsi="Times New Roman" w:cs="Times New Roman"/>
          <w:color w:val="0070C0"/>
          <w:sz w:val="28"/>
          <w:lang w:val="uk-UA"/>
        </w:rPr>
        <w:t>«</w:t>
      </w:r>
      <w:r w:rsidRPr="00341986">
        <w:rPr>
          <w:rFonts w:ascii="Times New Roman" w:hAnsi="Times New Roman" w:cs="Times New Roman"/>
          <w:b/>
          <w:color w:val="0070C0"/>
          <w:sz w:val="28"/>
          <w:lang w:val="uk-UA"/>
        </w:rPr>
        <w:t>компетентний</w:t>
      </w:r>
      <w:r w:rsidRPr="00341986">
        <w:rPr>
          <w:rFonts w:ascii="Times New Roman" w:hAnsi="Times New Roman" w:cs="Times New Roman"/>
          <w:color w:val="0070C0"/>
          <w:sz w:val="28"/>
          <w:lang w:val="uk-UA"/>
        </w:rPr>
        <w:t>»</w:t>
      </w:r>
      <w:r>
        <w:rPr>
          <w:rFonts w:ascii="Times New Roman" w:hAnsi="Times New Roman" w:cs="Times New Roman"/>
          <w:sz w:val="28"/>
          <w:lang w:val="uk-UA"/>
        </w:rPr>
        <w:t xml:space="preserve"> трактується як «той, який має достатні знання в якій-небудь галузі</w:t>
      </w:r>
      <w:r w:rsidR="000F3F87">
        <w:rPr>
          <w:rFonts w:ascii="Times New Roman" w:hAnsi="Times New Roman" w:cs="Times New Roman"/>
          <w:sz w:val="28"/>
          <w:lang w:val="uk-UA"/>
        </w:rPr>
        <w:t>; який з чим-небудь добре</w:t>
      </w:r>
      <w:r w:rsidR="00E85D2E">
        <w:rPr>
          <w:rFonts w:ascii="Times New Roman" w:hAnsi="Times New Roman" w:cs="Times New Roman"/>
          <w:sz w:val="28"/>
          <w:lang w:val="uk-UA"/>
        </w:rPr>
        <w:t xml:space="preserve"> </w:t>
      </w:r>
      <w:r w:rsidR="000F3F87">
        <w:rPr>
          <w:rFonts w:ascii="Times New Roman" w:hAnsi="Times New Roman" w:cs="Times New Roman"/>
          <w:sz w:val="28"/>
          <w:lang w:val="uk-UA"/>
        </w:rPr>
        <w:t>обізнаний; кваліфікований»</w:t>
      </w:r>
      <w:r w:rsidR="00E85D2E">
        <w:rPr>
          <w:rFonts w:ascii="Times New Roman" w:hAnsi="Times New Roman" w:cs="Times New Roman"/>
          <w:sz w:val="28"/>
          <w:lang w:val="uk-UA"/>
        </w:rPr>
        <w:t xml:space="preserve">, а </w:t>
      </w:r>
      <w:r w:rsidR="00E85D2E" w:rsidRPr="00341986">
        <w:rPr>
          <w:rFonts w:ascii="Times New Roman" w:hAnsi="Times New Roman" w:cs="Times New Roman"/>
          <w:color w:val="0070C0"/>
          <w:sz w:val="28"/>
          <w:lang w:val="uk-UA"/>
        </w:rPr>
        <w:t>«</w:t>
      </w:r>
      <w:r w:rsidR="00E85D2E" w:rsidRPr="00341986">
        <w:rPr>
          <w:rFonts w:ascii="Times New Roman" w:hAnsi="Times New Roman" w:cs="Times New Roman"/>
          <w:b/>
          <w:color w:val="0070C0"/>
          <w:sz w:val="28"/>
          <w:lang w:val="uk-UA"/>
        </w:rPr>
        <w:t>компетенція</w:t>
      </w:r>
      <w:r w:rsidR="00E85D2E" w:rsidRPr="00341986">
        <w:rPr>
          <w:rFonts w:ascii="Times New Roman" w:hAnsi="Times New Roman" w:cs="Times New Roman"/>
          <w:color w:val="0070C0"/>
          <w:sz w:val="28"/>
          <w:lang w:val="uk-UA"/>
        </w:rPr>
        <w:t>»</w:t>
      </w:r>
      <w:r w:rsidR="00E85D2E">
        <w:rPr>
          <w:rFonts w:ascii="Times New Roman" w:hAnsi="Times New Roman" w:cs="Times New Roman"/>
          <w:sz w:val="28"/>
          <w:lang w:val="uk-UA"/>
        </w:rPr>
        <w:t xml:space="preserve"> </w:t>
      </w:r>
      <w:r w:rsidR="00E85D2E" w:rsidRPr="00E85D2E">
        <w:rPr>
          <w:rFonts w:ascii="Times New Roman" w:hAnsi="Times New Roman" w:cs="Times New Roman"/>
          <w:sz w:val="28"/>
          <w:lang w:val="uk-UA"/>
        </w:rPr>
        <w:t>–</w:t>
      </w:r>
      <w:r w:rsidR="00E85D2E">
        <w:rPr>
          <w:rFonts w:ascii="Times New Roman" w:hAnsi="Times New Roman" w:cs="Times New Roman"/>
          <w:sz w:val="28"/>
          <w:lang w:val="uk-UA"/>
        </w:rPr>
        <w:t xml:space="preserve"> як «добра обізнаність із чим-небудь»</w:t>
      </w:r>
      <w:r w:rsidR="000F3F87">
        <w:rPr>
          <w:rFonts w:ascii="Times New Roman" w:hAnsi="Times New Roman" w:cs="Times New Roman"/>
          <w:sz w:val="28"/>
          <w:lang w:val="uk-UA"/>
        </w:rPr>
        <w:t xml:space="preserve">. </w:t>
      </w:r>
      <w:r w:rsidR="000F3F87" w:rsidRPr="000F093A">
        <w:rPr>
          <w:rFonts w:ascii="Times New Roman" w:hAnsi="Times New Roman" w:cs="Times New Roman"/>
          <w:sz w:val="28"/>
          <w:lang w:val="uk-UA"/>
        </w:rPr>
        <w:t>[2; 445]</w:t>
      </w:r>
    </w:p>
    <w:p w:rsidR="006D78EA" w:rsidRDefault="00B26ED3" w:rsidP="00073F83">
      <w:pPr>
        <w:spacing w:line="360" w:lineRule="auto"/>
        <w:ind w:firstLine="709"/>
        <w:jc w:val="both"/>
        <w:rPr>
          <w:rFonts w:ascii="Times New Roman" w:hAnsi="Times New Roman" w:cs="Times New Roman"/>
          <w:sz w:val="28"/>
          <w:lang w:val="uk-UA"/>
        </w:rPr>
      </w:pPr>
      <w:r w:rsidRPr="00341986">
        <w:rPr>
          <w:rFonts w:ascii="Times New Roman" w:hAnsi="Times New Roman" w:cs="Times New Roman"/>
          <w:b/>
          <w:color w:val="0070C0"/>
          <w:sz w:val="28"/>
          <w:lang w:val="uk-UA"/>
        </w:rPr>
        <w:t>Професійна компетентність</w:t>
      </w:r>
      <w:r>
        <w:rPr>
          <w:rFonts w:ascii="Times New Roman" w:hAnsi="Times New Roman" w:cs="Times New Roman"/>
          <w:sz w:val="28"/>
          <w:lang w:val="uk-UA"/>
        </w:rPr>
        <w:t xml:space="preserve"> визначається як </w:t>
      </w:r>
      <w:r w:rsidR="006D78EA">
        <w:rPr>
          <w:rFonts w:ascii="Times New Roman" w:hAnsi="Times New Roman" w:cs="Times New Roman"/>
          <w:sz w:val="28"/>
          <w:lang w:val="uk-UA"/>
        </w:rPr>
        <w:t xml:space="preserve">професійна підготовленість і здатність суб’єкта праці до виконання завдань і обов’язків повсякденної діяльності. </w:t>
      </w:r>
    </w:p>
    <w:p w:rsidR="00BE335E" w:rsidRDefault="006D78EA" w:rsidP="008536F7">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 xml:space="preserve">На думку І. </w:t>
      </w:r>
      <w:proofErr w:type="spellStart"/>
      <w:r>
        <w:rPr>
          <w:rFonts w:ascii="Times New Roman" w:hAnsi="Times New Roman" w:cs="Times New Roman"/>
          <w:sz w:val="28"/>
          <w:lang w:val="uk-UA"/>
        </w:rPr>
        <w:t>Зязюна</w:t>
      </w:r>
      <w:proofErr w:type="spellEnd"/>
      <w:r>
        <w:rPr>
          <w:rFonts w:ascii="Times New Roman" w:hAnsi="Times New Roman" w:cs="Times New Roman"/>
          <w:sz w:val="28"/>
          <w:lang w:val="uk-UA"/>
        </w:rPr>
        <w:t xml:space="preserve">, складниками </w:t>
      </w:r>
      <w:r w:rsidRPr="006D78EA">
        <w:rPr>
          <w:rFonts w:ascii="Times New Roman" w:hAnsi="Times New Roman" w:cs="Times New Roman"/>
          <w:b/>
          <w:sz w:val="28"/>
          <w:lang w:val="uk-UA"/>
        </w:rPr>
        <w:t>професіоналізму</w:t>
      </w:r>
      <w:r>
        <w:rPr>
          <w:rFonts w:ascii="Times New Roman" w:hAnsi="Times New Roman" w:cs="Times New Roman"/>
          <w:sz w:val="28"/>
          <w:lang w:val="uk-UA"/>
        </w:rPr>
        <w:t xml:space="preserve"> в будь-якій професії є компетентність та озброєння системою вмінь. Поняття </w:t>
      </w:r>
      <w:r w:rsidRPr="00073F83">
        <w:rPr>
          <w:rFonts w:ascii="Times New Roman" w:hAnsi="Times New Roman" w:cs="Times New Roman"/>
          <w:b/>
          <w:sz w:val="28"/>
          <w:lang w:val="uk-UA"/>
        </w:rPr>
        <w:t>професійної культури</w:t>
      </w:r>
      <w:r>
        <w:rPr>
          <w:rFonts w:ascii="Times New Roman" w:hAnsi="Times New Roman" w:cs="Times New Roman"/>
          <w:sz w:val="28"/>
          <w:lang w:val="uk-UA"/>
        </w:rPr>
        <w:t xml:space="preserve"> досліджували Л. Даниленко, </w:t>
      </w:r>
      <w:r w:rsidR="00073F83">
        <w:rPr>
          <w:rFonts w:ascii="Times New Roman" w:hAnsi="Times New Roman" w:cs="Times New Roman"/>
          <w:sz w:val="28"/>
          <w:lang w:val="uk-UA"/>
        </w:rPr>
        <w:t xml:space="preserve">А. Деркач, </w:t>
      </w:r>
      <w:r w:rsidR="00BE335E">
        <w:rPr>
          <w:rFonts w:ascii="Times New Roman" w:hAnsi="Times New Roman" w:cs="Times New Roman"/>
          <w:sz w:val="28"/>
          <w:lang w:val="uk-UA"/>
        </w:rPr>
        <w:t xml:space="preserve">І. </w:t>
      </w:r>
      <w:proofErr w:type="spellStart"/>
      <w:r w:rsidR="00BE335E">
        <w:rPr>
          <w:rFonts w:ascii="Times New Roman" w:hAnsi="Times New Roman" w:cs="Times New Roman"/>
          <w:sz w:val="28"/>
          <w:lang w:val="uk-UA"/>
        </w:rPr>
        <w:t>Зязюн</w:t>
      </w:r>
      <w:proofErr w:type="spellEnd"/>
      <w:r w:rsidR="00BE335E">
        <w:rPr>
          <w:rFonts w:ascii="Times New Roman" w:hAnsi="Times New Roman" w:cs="Times New Roman"/>
          <w:sz w:val="28"/>
          <w:lang w:val="uk-UA"/>
        </w:rPr>
        <w:t>, В.</w:t>
      </w:r>
      <w:proofErr w:type="spellStart"/>
      <w:r w:rsidR="00BE335E">
        <w:rPr>
          <w:rFonts w:ascii="Times New Roman" w:hAnsi="Times New Roman" w:cs="Times New Roman"/>
          <w:sz w:val="28"/>
          <w:lang w:val="uk-UA"/>
        </w:rPr>
        <w:t>Пікельна</w:t>
      </w:r>
      <w:proofErr w:type="spellEnd"/>
      <w:r w:rsidR="00BE335E">
        <w:rPr>
          <w:rFonts w:ascii="Times New Roman" w:hAnsi="Times New Roman" w:cs="Times New Roman"/>
          <w:sz w:val="28"/>
          <w:lang w:val="uk-UA"/>
        </w:rPr>
        <w:t xml:space="preserve">, Т. </w:t>
      </w:r>
      <w:proofErr w:type="spellStart"/>
      <w:r w:rsidR="00BE335E">
        <w:rPr>
          <w:rFonts w:ascii="Times New Roman" w:hAnsi="Times New Roman" w:cs="Times New Roman"/>
          <w:sz w:val="28"/>
          <w:lang w:val="uk-UA"/>
        </w:rPr>
        <w:t>Сорочан</w:t>
      </w:r>
      <w:proofErr w:type="spellEnd"/>
      <w:r w:rsidR="00BE335E">
        <w:rPr>
          <w:rFonts w:ascii="Times New Roman" w:hAnsi="Times New Roman" w:cs="Times New Roman"/>
          <w:sz w:val="28"/>
          <w:lang w:val="uk-UA"/>
        </w:rPr>
        <w:t xml:space="preserve">. </w:t>
      </w:r>
      <w:r>
        <w:rPr>
          <w:rFonts w:ascii="Times New Roman" w:hAnsi="Times New Roman" w:cs="Times New Roman"/>
          <w:sz w:val="28"/>
          <w:lang w:val="uk-UA"/>
        </w:rPr>
        <w:t xml:space="preserve">та ін. </w:t>
      </w:r>
    </w:p>
    <w:p w:rsidR="00073F83" w:rsidRDefault="00073F83" w:rsidP="008536F7">
      <w:pPr>
        <w:spacing w:after="0"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Н</w:t>
      </w:r>
      <w:r w:rsidR="006D78EA">
        <w:rPr>
          <w:rFonts w:ascii="Times New Roman" w:hAnsi="Times New Roman" w:cs="Times New Roman"/>
          <w:sz w:val="28"/>
          <w:lang w:val="uk-UA"/>
        </w:rPr>
        <w:t xml:space="preserve">айважливішими складовими </w:t>
      </w:r>
      <w:r w:rsidR="006D78EA" w:rsidRPr="00C52492">
        <w:rPr>
          <w:rFonts w:ascii="Times New Roman" w:hAnsi="Times New Roman" w:cs="Times New Roman"/>
          <w:b/>
          <w:color w:val="0070C0"/>
          <w:sz w:val="28"/>
          <w:lang w:val="uk-UA"/>
        </w:rPr>
        <w:t>професійної культури</w:t>
      </w:r>
      <w:r w:rsidR="006D78EA">
        <w:rPr>
          <w:rFonts w:ascii="Times New Roman" w:hAnsi="Times New Roman" w:cs="Times New Roman"/>
          <w:sz w:val="28"/>
          <w:lang w:val="uk-UA"/>
        </w:rPr>
        <w:t xml:space="preserve"> є:</w:t>
      </w:r>
    </w:p>
    <w:p w:rsidR="00073F83" w:rsidRDefault="00073F83" w:rsidP="00073F83">
      <w:pPr>
        <w:pStyle w:val="ab"/>
        <w:numPr>
          <w:ilvl w:val="0"/>
          <w:numId w:val="3"/>
        </w:numPr>
        <w:spacing w:line="360" w:lineRule="auto"/>
        <w:jc w:val="both"/>
        <w:rPr>
          <w:rFonts w:ascii="Times New Roman" w:hAnsi="Times New Roman" w:cs="Times New Roman"/>
          <w:sz w:val="28"/>
          <w:lang w:val="uk-UA"/>
        </w:rPr>
      </w:pPr>
      <w:r>
        <w:rPr>
          <w:rFonts w:ascii="Times New Roman" w:hAnsi="Times New Roman" w:cs="Times New Roman"/>
          <w:sz w:val="28"/>
          <w:lang w:val="uk-UA"/>
        </w:rPr>
        <w:t>системний підхід і модельне мислення</w:t>
      </w:r>
      <w:r w:rsidR="00C52492">
        <w:rPr>
          <w:rFonts w:ascii="Times New Roman" w:hAnsi="Times New Roman" w:cs="Times New Roman"/>
          <w:sz w:val="28"/>
          <w:lang w:val="uk-UA"/>
        </w:rPr>
        <w:t>;</w:t>
      </w:r>
    </w:p>
    <w:p w:rsidR="00073F83" w:rsidRDefault="00073F83" w:rsidP="00073F83">
      <w:pPr>
        <w:pStyle w:val="ab"/>
        <w:numPr>
          <w:ilvl w:val="0"/>
          <w:numId w:val="3"/>
        </w:numPr>
        <w:spacing w:line="360" w:lineRule="auto"/>
        <w:jc w:val="both"/>
        <w:rPr>
          <w:rFonts w:ascii="Times New Roman" w:hAnsi="Times New Roman" w:cs="Times New Roman"/>
          <w:sz w:val="28"/>
          <w:lang w:val="uk-UA"/>
        </w:rPr>
      </w:pPr>
      <w:r>
        <w:rPr>
          <w:rFonts w:ascii="Times New Roman" w:hAnsi="Times New Roman" w:cs="Times New Roman"/>
          <w:sz w:val="28"/>
          <w:lang w:val="uk-UA"/>
        </w:rPr>
        <w:t>професійна творчість особистості;</w:t>
      </w:r>
    </w:p>
    <w:p w:rsidR="00073F83" w:rsidRDefault="00073F83" w:rsidP="00073F83">
      <w:pPr>
        <w:pStyle w:val="ab"/>
        <w:numPr>
          <w:ilvl w:val="0"/>
          <w:numId w:val="3"/>
        </w:numPr>
        <w:spacing w:line="360" w:lineRule="auto"/>
        <w:jc w:val="both"/>
        <w:rPr>
          <w:rFonts w:ascii="Times New Roman" w:hAnsi="Times New Roman" w:cs="Times New Roman"/>
          <w:sz w:val="28"/>
          <w:lang w:val="uk-UA"/>
        </w:rPr>
      </w:pPr>
      <w:r>
        <w:rPr>
          <w:rFonts w:ascii="Times New Roman" w:hAnsi="Times New Roman" w:cs="Times New Roman"/>
          <w:sz w:val="28"/>
          <w:lang w:val="uk-UA"/>
        </w:rPr>
        <w:t>рефлексивна й інформаційна підготовка</w:t>
      </w:r>
      <w:r w:rsidR="00C52492">
        <w:rPr>
          <w:rFonts w:ascii="Times New Roman" w:hAnsi="Times New Roman" w:cs="Times New Roman"/>
          <w:sz w:val="28"/>
          <w:lang w:val="uk-UA"/>
        </w:rPr>
        <w:t>;</w:t>
      </w:r>
    </w:p>
    <w:p w:rsidR="00073F83" w:rsidRDefault="00073F83" w:rsidP="00073F83">
      <w:pPr>
        <w:pStyle w:val="ab"/>
        <w:numPr>
          <w:ilvl w:val="0"/>
          <w:numId w:val="3"/>
        </w:numPr>
        <w:spacing w:line="360" w:lineRule="auto"/>
        <w:jc w:val="both"/>
        <w:rPr>
          <w:rFonts w:ascii="Times New Roman" w:hAnsi="Times New Roman" w:cs="Times New Roman"/>
          <w:sz w:val="28"/>
          <w:lang w:val="uk-UA"/>
        </w:rPr>
      </w:pPr>
      <w:r>
        <w:rPr>
          <w:rFonts w:ascii="Times New Roman" w:hAnsi="Times New Roman" w:cs="Times New Roman"/>
          <w:sz w:val="28"/>
          <w:lang w:val="uk-UA"/>
        </w:rPr>
        <w:lastRenderedPageBreak/>
        <w:t>конкретно-предметні знання;</w:t>
      </w:r>
    </w:p>
    <w:p w:rsidR="00073F83" w:rsidRDefault="00073F83" w:rsidP="00073F83">
      <w:pPr>
        <w:pStyle w:val="ab"/>
        <w:numPr>
          <w:ilvl w:val="0"/>
          <w:numId w:val="3"/>
        </w:numPr>
        <w:spacing w:before="240" w:line="360" w:lineRule="auto"/>
        <w:jc w:val="both"/>
        <w:rPr>
          <w:rFonts w:ascii="Times New Roman" w:hAnsi="Times New Roman" w:cs="Times New Roman"/>
          <w:sz w:val="28"/>
          <w:lang w:val="uk-UA"/>
        </w:rPr>
      </w:pPr>
      <w:r>
        <w:rPr>
          <w:rFonts w:ascii="Times New Roman" w:hAnsi="Times New Roman" w:cs="Times New Roman"/>
          <w:sz w:val="28"/>
          <w:lang w:val="uk-UA"/>
        </w:rPr>
        <w:t xml:space="preserve">компетентність діяльності, спілкування та саморозвитку. </w:t>
      </w:r>
      <w:r w:rsidR="006D78EA" w:rsidRPr="000F093A">
        <w:rPr>
          <w:rFonts w:ascii="Times New Roman" w:hAnsi="Times New Roman" w:cs="Times New Roman"/>
          <w:sz w:val="28"/>
          <w:lang w:val="uk-UA"/>
        </w:rPr>
        <w:t>[</w:t>
      </w:r>
      <w:r w:rsidR="000F093A" w:rsidRPr="000F093A">
        <w:rPr>
          <w:rFonts w:ascii="Times New Roman" w:hAnsi="Times New Roman" w:cs="Times New Roman"/>
          <w:sz w:val="28"/>
          <w:lang w:val="uk-UA"/>
        </w:rPr>
        <w:t>9</w:t>
      </w:r>
      <w:r w:rsidR="006D78EA" w:rsidRPr="000F093A">
        <w:rPr>
          <w:rFonts w:ascii="Times New Roman" w:hAnsi="Times New Roman" w:cs="Times New Roman"/>
          <w:sz w:val="28"/>
          <w:lang w:val="uk-UA"/>
        </w:rPr>
        <w:t>; 8]</w:t>
      </w:r>
    </w:p>
    <w:p w:rsidR="00073F83" w:rsidRDefault="00073F83" w:rsidP="00073F83">
      <w:pPr>
        <w:pStyle w:val="ab"/>
        <w:spacing w:before="240" w:line="360" w:lineRule="auto"/>
        <w:ind w:left="0" w:firstLine="709"/>
        <w:jc w:val="both"/>
        <w:rPr>
          <w:rFonts w:ascii="Times New Roman" w:hAnsi="Times New Roman" w:cs="Times New Roman"/>
          <w:sz w:val="28"/>
          <w:lang w:val="uk-UA"/>
        </w:rPr>
      </w:pPr>
      <w:r w:rsidRPr="00073F83">
        <w:rPr>
          <w:rFonts w:ascii="Times New Roman" w:hAnsi="Times New Roman" w:cs="Times New Roman"/>
          <w:sz w:val="28"/>
          <w:lang w:val="uk-UA"/>
        </w:rPr>
        <w:t xml:space="preserve">А. Деркач визначає </w:t>
      </w:r>
      <w:r w:rsidRPr="00C52492">
        <w:rPr>
          <w:rFonts w:ascii="Times New Roman" w:hAnsi="Times New Roman" w:cs="Times New Roman"/>
          <w:b/>
          <w:color w:val="0070C0"/>
          <w:sz w:val="28"/>
          <w:lang w:val="uk-UA"/>
        </w:rPr>
        <w:t>професійну компетентність</w:t>
      </w:r>
      <w:r>
        <w:rPr>
          <w:rFonts w:ascii="Times New Roman" w:hAnsi="Times New Roman" w:cs="Times New Roman"/>
          <w:sz w:val="28"/>
          <w:lang w:val="uk-UA"/>
        </w:rPr>
        <w:t xml:space="preserve"> як головний когнітивний компонент підсистеми професіоналізму діяльності, сферу професійної діяльності, систему знань, яка постійно поширюється </w:t>
      </w:r>
      <w:r w:rsidR="00C52492">
        <w:rPr>
          <w:rFonts w:ascii="Times New Roman" w:hAnsi="Times New Roman" w:cs="Times New Roman"/>
          <w:sz w:val="28"/>
          <w:lang w:val="uk-UA"/>
        </w:rPr>
        <w:t>та</w:t>
      </w:r>
      <w:r>
        <w:rPr>
          <w:rFonts w:ascii="Times New Roman" w:hAnsi="Times New Roman" w:cs="Times New Roman"/>
          <w:sz w:val="28"/>
          <w:lang w:val="uk-UA"/>
        </w:rPr>
        <w:t xml:space="preserve"> дозволяє здійснювати </w:t>
      </w:r>
      <w:r w:rsidR="00691C17">
        <w:rPr>
          <w:rFonts w:ascii="Times New Roman" w:hAnsi="Times New Roman" w:cs="Times New Roman"/>
          <w:sz w:val="28"/>
          <w:lang w:val="uk-UA"/>
        </w:rPr>
        <w:t xml:space="preserve">професійну діяльність із високою продуктивністю. </w:t>
      </w:r>
    </w:p>
    <w:p w:rsidR="00691C17" w:rsidRDefault="00691C17" w:rsidP="00073F83">
      <w:pPr>
        <w:pStyle w:val="ab"/>
        <w:spacing w:before="240" w:line="360" w:lineRule="auto"/>
        <w:ind w:left="0" w:firstLine="709"/>
        <w:jc w:val="both"/>
        <w:rPr>
          <w:rFonts w:ascii="Times New Roman" w:hAnsi="Times New Roman" w:cs="Times New Roman"/>
          <w:color w:val="FF0000"/>
          <w:sz w:val="28"/>
          <w:lang w:val="uk-UA"/>
        </w:rPr>
      </w:pPr>
      <w:r>
        <w:rPr>
          <w:rFonts w:ascii="Times New Roman" w:hAnsi="Times New Roman" w:cs="Times New Roman"/>
          <w:sz w:val="28"/>
          <w:lang w:val="uk-UA"/>
        </w:rPr>
        <w:t xml:space="preserve">Проблему професійної компетентності керівника досліджували вітчизняні </w:t>
      </w:r>
      <w:r w:rsidR="00C52492">
        <w:rPr>
          <w:rFonts w:ascii="Times New Roman" w:hAnsi="Times New Roman" w:cs="Times New Roman"/>
          <w:sz w:val="28"/>
          <w:lang w:val="uk-UA"/>
        </w:rPr>
        <w:t>й</w:t>
      </w:r>
      <w:r>
        <w:rPr>
          <w:rFonts w:ascii="Times New Roman" w:hAnsi="Times New Roman" w:cs="Times New Roman"/>
          <w:sz w:val="28"/>
          <w:lang w:val="uk-UA"/>
        </w:rPr>
        <w:t xml:space="preserve"> зарубіжні вчені в різні періоди функціонування системи освіти: В. Бондар, Т. </w:t>
      </w:r>
      <w:proofErr w:type="spellStart"/>
      <w:r>
        <w:rPr>
          <w:rFonts w:ascii="Times New Roman" w:hAnsi="Times New Roman" w:cs="Times New Roman"/>
          <w:sz w:val="28"/>
          <w:lang w:val="uk-UA"/>
        </w:rPr>
        <w:t>Браже</w:t>
      </w:r>
      <w:proofErr w:type="spellEnd"/>
      <w:r>
        <w:rPr>
          <w:rFonts w:ascii="Times New Roman" w:hAnsi="Times New Roman" w:cs="Times New Roman"/>
          <w:sz w:val="28"/>
          <w:lang w:val="uk-UA"/>
        </w:rPr>
        <w:t xml:space="preserve">, І. </w:t>
      </w:r>
      <w:proofErr w:type="spellStart"/>
      <w:r>
        <w:rPr>
          <w:rFonts w:ascii="Times New Roman" w:hAnsi="Times New Roman" w:cs="Times New Roman"/>
          <w:sz w:val="28"/>
          <w:lang w:val="uk-UA"/>
        </w:rPr>
        <w:t>Жерносек</w:t>
      </w:r>
      <w:proofErr w:type="spellEnd"/>
      <w:r>
        <w:rPr>
          <w:rFonts w:ascii="Times New Roman" w:hAnsi="Times New Roman" w:cs="Times New Roman"/>
          <w:sz w:val="28"/>
          <w:lang w:val="uk-UA"/>
        </w:rPr>
        <w:t xml:space="preserve">, Л. Калініна, Л. </w:t>
      </w:r>
      <w:proofErr w:type="spellStart"/>
      <w:r>
        <w:rPr>
          <w:rFonts w:ascii="Times New Roman" w:hAnsi="Times New Roman" w:cs="Times New Roman"/>
          <w:sz w:val="28"/>
          <w:lang w:val="uk-UA"/>
        </w:rPr>
        <w:t>Карамушка</w:t>
      </w:r>
      <w:proofErr w:type="spellEnd"/>
      <w:r>
        <w:rPr>
          <w:rFonts w:ascii="Times New Roman" w:hAnsi="Times New Roman" w:cs="Times New Roman"/>
          <w:sz w:val="28"/>
          <w:lang w:val="uk-UA"/>
        </w:rPr>
        <w:t xml:space="preserve">, </w:t>
      </w:r>
      <w:r w:rsidR="0067608F">
        <w:rPr>
          <w:rFonts w:ascii="Times New Roman" w:hAnsi="Times New Roman" w:cs="Times New Roman"/>
          <w:sz w:val="28"/>
          <w:lang w:val="uk-UA"/>
        </w:rPr>
        <w:t>Е</w:t>
      </w:r>
      <w:r>
        <w:rPr>
          <w:rFonts w:ascii="Times New Roman" w:hAnsi="Times New Roman" w:cs="Times New Roman"/>
          <w:sz w:val="28"/>
          <w:lang w:val="uk-UA"/>
        </w:rPr>
        <w:t xml:space="preserve">. Коротков, Дж. </w:t>
      </w:r>
      <w:proofErr w:type="spellStart"/>
      <w:r>
        <w:rPr>
          <w:rFonts w:ascii="Times New Roman" w:hAnsi="Times New Roman" w:cs="Times New Roman"/>
          <w:sz w:val="28"/>
          <w:lang w:val="uk-UA"/>
        </w:rPr>
        <w:t>Равен</w:t>
      </w:r>
      <w:proofErr w:type="spellEnd"/>
      <w:r>
        <w:rPr>
          <w:rFonts w:ascii="Times New Roman" w:hAnsi="Times New Roman" w:cs="Times New Roman"/>
          <w:sz w:val="28"/>
          <w:lang w:val="uk-UA"/>
        </w:rPr>
        <w:t xml:space="preserve">, А. Хуторський, Р </w:t>
      </w:r>
      <w:proofErr w:type="spellStart"/>
      <w:r>
        <w:rPr>
          <w:rFonts w:ascii="Times New Roman" w:hAnsi="Times New Roman" w:cs="Times New Roman"/>
          <w:sz w:val="28"/>
          <w:lang w:val="uk-UA"/>
        </w:rPr>
        <w:t>Шакуров</w:t>
      </w:r>
      <w:proofErr w:type="spellEnd"/>
      <w:r>
        <w:rPr>
          <w:rFonts w:ascii="Times New Roman" w:hAnsi="Times New Roman" w:cs="Times New Roman"/>
          <w:sz w:val="28"/>
          <w:lang w:val="uk-UA"/>
        </w:rPr>
        <w:t xml:space="preserve"> та ін. </w:t>
      </w:r>
      <w:r w:rsidRPr="000F093A">
        <w:rPr>
          <w:rFonts w:ascii="Times New Roman" w:hAnsi="Times New Roman" w:cs="Times New Roman"/>
          <w:sz w:val="28"/>
          <w:lang w:val="uk-UA"/>
        </w:rPr>
        <w:t>[</w:t>
      </w:r>
      <w:r w:rsidR="000F093A" w:rsidRPr="000F093A">
        <w:rPr>
          <w:rFonts w:ascii="Times New Roman" w:hAnsi="Times New Roman" w:cs="Times New Roman"/>
          <w:sz w:val="28"/>
          <w:lang w:val="uk-UA"/>
        </w:rPr>
        <w:t>9</w:t>
      </w:r>
      <w:r w:rsidRPr="000F093A">
        <w:rPr>
          <w:rFonts w:ascii="Times New Roman" w:hAnsi="Times New Roman" w:cs="Times New Roman"/>
          <w:sz w:val="28"/>
          <w:lang w:val="uk-UA"/>
        </w:rPr>
        <w:t>; 9]</w:t>
      </w:r>
    </w:p>
    <w:p w:rsidR="0067608F" w:rsidRDefault="0067608F" w:rsidP="00073F83">
      <w:pPr>
        <w:pStyle w:val="ab"/>
        <w:spacing w:before="240" w:line="360" w:lineRule="auto"/>
        <w:ind w:left="0" w:firstLine="709"/>
        <w:jc w:val="both"/>
        <w:rPr>
          <w:rFonts w:ascii="Times New Roman" w:hAnsi="Times New Roman" w:cs="Times New Roman"/>
          <w:sz w:val="28"/>
          <w:lang w:val="uk-UA"/>
        </w:rPr>
      </w:pPr>
      <w:r w:rsidRPr="0067608F">
        <w:rPr>
          <w:rFonts w:ascii="Times New Roman" w:hAnsi="Times New Roman" w:cs="Times New Roman"/>
          <w:sz w:val="28"/>
          <w:lang w:val="uk-UA"/>
        </w:rPr>
        <w:t>Е.</w:t>
      </w:r>
      <w:r w:rsidR="00C52492">
        <w:rPr>
          <w:rFonts w:ascii="Times New Roman" w:hAnsi="Times New Roman" w:cs="Times New Roman"/>
          <w:sz w:val="28"/>
          <w:lang w:val="uk-UA"/>
        </w:rPr>
        <w:t xml:space="preserve"> </w:t>
      </w:r>
      <w:r w:rsidRPr="0067608F">
        <w:rPr>
          <w:rFonts w:ascii="Times New Roman" w:hAnsi="Times New Roman" w:cs="Times New Roman"/>
          <w:sz w:val="28"/>
          <w:lang w:val="uk-UA"/>
        </w:rPr>
        <w:t>Коротков, дослідник якості освіти</w:t>
      </w:r>
      <w:r w:rsidR="00C52492">
        <w:rPr>
          <w:rFonts w:ascii="Times New Roman" w:hAnsi="Times New Roman" w:cs="Times New Roman"/>
          <w:sz w:val="28"/>
          <w:lang w:val="uk-UA"/>
        </w:rPr>
        <w:t>,</w:t>
      </w:r>
      <w:r w:rsidRPr="0067608F">
        <w:rPr>
          <w:rFonts w:ascii="Times New Roman" w:hAnsi="Times New Roman" w:cs="Times New Roman"/>
          <w:sz w:val="28"/>
          <w:lang w:val="uk-UA"/>
        </w:rPr>
        <w:t xml:space="preserve"> вважає, що</w:t>
      </w:r>
      <w:r>
        <w:rPr>
          <w:rFonts w:ascii="Times New Roman" w:hAnsi="Times New Roman" w:cs="Times New Roman"/>
          <w:sz w:val="28"/>
          <w:lang w:val="uk-UA"/>
        </w:rPr>
        <w:t xml:space="preserve"> роль професіоналізму управління виявляється в орієнтації на найбільш актуальні, важливі та перспективні проблеми розвитку.</w:t>
      </w:r>
      <w:r w:rsidRPr="0067608F">
        <w:rPr>
          <w:rFonts w:ascii="Times New Roman" w:hAnsi="Times New Roman" w:cs="Times New Roman"/>
          <w:sz w:val="28"/>
          <w:lang w:val="uk-UA"/>
        </w:rPr>
        <w:t xml:space="preserve"> </w:t>
      </w:r>
      <w:r>
        <w:rPr>
          <w:rFonts w:ascii="Times New Roman" w:hAnsi="Times New Roman" w:cs="Times New Roman"/>
          <w:sz w:val="28"/>
          <w:lang w:val="uk-UA"/>
        </w:rPr>
        <w:t xml:space="preserve">Професіоналізація управління – одна з помітних і важливих тенденцій розвитку сучасного управління. Він виділяє такі </w:t>
      </w:r>
      <w:r w:rsidRPr="003C4216">
        <w:rPr>
          <w:rFonts w:ascii="Times New Roman" w:hAnsi="Times New Roman" w:cs="Times New Roman"/>
          <w:b/>
          <w:color w:val="0070C0"/>
          <w:sz w:val="28"/>
          <w:lang w:val="uk-UA"/>
        </w:rPr>
        <w:t>фактори професіоналізації управління</w:t>
      </w:r>
      <w:r>
        <w:rPr>
          <w:rFonts w:ascii="Times New Roman" w:hAnsi="Times New Roman" w:cs="Times New Roman"/>
          <w:sz w:val="28"/>
          <w:lang w:val="uk-UA"/>
        </w:rPr>
        <w:t>:</w:t>
      </w:r>
    </w:p>
    <w:p w:rsidR="0067608F" w:rsidRDefault="0067608F" w:rsidP="0067608F">
      <w:pPr>
        <w:pStyle w:val="ab"/>
        <w:numPr>
          <w:ilvl w:val="0"/>
          <w:numId w:val="4"/>
        </w:numPr>
        <w:spacing w:before="240" w:line="360" w:lineRule="auto"/>
        <w:jc w:val="both"/>
        <w:rPr>
          <w:rFonts w:ascii="Times New Roman" w:hAnsi="Times New Roman" w:cs="Times New Roman"/>
          <w:sz w:val="28"/>
          <w:lang w:val="uk-UA"/>
        </w:rPr>
      </w:pPr>
      <w:r w:rsidRPr="00FE68B7">
        <w:rPr>
          <w:rFonts w:ascii="Times New Roman" w:hAnsi="Times New Roman" w:cs="Times New Roman"/>
          <w:i/>
          <w:sz w:val="28"/>
          <w:lang w:val="uk-UA"/>
        </w:rPr>
        <w:t>комплекс знань</w:t>
      </w:r>
      <w:r w:rsidRPr="0067608F">
        <w:rPr>
          <w:rFonts w:ascii="Times New Roman" w:hAnsi="Times New Roman" w:cs="Times New Roman"/>
          <w:sz w:val="28"/>
          <w:lang w:val="uk-UA"/>
        </w:rPr>
        <w:t>, якими володіє персонал управління, знань, що дозволяють розпізнавати проблеми та знаходити засоби їхнього рішення</w:t>
      </w:r>
      <w:r>
        <w:rPr>
          <w:rFonts w:ascii="Times New Roman" w:hAnsi="Times New Roman" w:cs="Times New Roman"/>
          <w:sz w:val="28"/>
          <w:lang w:val="uk-UA"/>
        </w:rPr>
        <w:t>;</w:t>
      </w:r>
    </w:p>
    <w:p w:rsidR="00FE68B7" w:rsidRPr="00FE68B7" w:rsidRDefault="0067608F" w:rsidP="00FE68B7">
      <w:pPr>
        <w:pStyle w:val="ab"/>
        <w:numPr>
          <w:ilvl w:val="0"/>
          <w:numId w:val="4"/>
        </w:numPr>
        <w:spacing w:before="240" w:line="360" w:lineRule="auto"/>
        <w:jc w:val="both"/>
        <w:rPr>
          <w:rFonts w:ascii="Times New Roman" w:hAnsi="Times New Roman" w:cs="Times New Roman"/>
          <w:sz w:val="28"/>
          <w:lang w:val="uk-UA"/>
        </w:rPr>
      </w:pPr>
      <w:r w:rsidRPr="00FE68B7">
        <w:rPr>
          <w:rFonts w:ascii="Times New Roman" w:hAnsi="Times New Roman" w:cs="Times New Roman"/>
          <w:i/>
          <w:sz w:val="28"/>
          <w:lang w:val="uk-UA"/>
        </w:rPr>
        <w:t>досвід управлінської діяльності</w:t>
      </w:r>
      <w:r w:rsidR="00FE68B7">
        <w:rPr>
          <w:rFonts w:ascii="Times New Roman" w:hAnsi="Times New Roman" w:cs="Times New Roman"/>
          <w:sz w:val="28"/>
          <w:lang w:val="uk-UA"/>
        </w:rPr>
        <w:t xml:space="preserve"> як </w:t>
      </w:r>
      <w:r w:rsidR="00FE68B7" w:rsidRPr="00FE68B7">
        <w:rPr>
          <w:rFonts w:ascii="Times New Roman" w:hAnsi="Times New Roman" w:cs="Times New Roman"/>
          <w:sz w:val="28"/>
          <w:lang w:val="uk-UA"/>
        </w:rPr>
        <w:t xml:space="preserve">комплекс знань і навичок, придбаних у процесах практичної діяльності, методом проб і помилок, оцінок та усвідомлення успіху, аналізу промахів </w:t>
      </w:r>
      <w:r w:rsidR="00FE68B7">
        <w:rPr>
          <w:rFonts w:ascii="Times New Roman" w:hAnsi="Times New Roman" w:cs="Times New Roman"/>
          <w:sz w:val="28"/>
          <w:lang w:val="uk-UA"/>
        </w:rPr>
        <w:t>і недоліків;</w:t>
      </w:r>
    </w:p>
    <w:p w:rsidR="0067608F" w:rsidRDefault="00FE68B7" w:rsidP="00FE68B7">
      <w:pPr>
        <w:pStyle w:val="ab"/>
        <w:numPr>
          <w:ilvl w:val="0"/>
          <w:numId w:val="4"/>
        </w:numPr>
        <w:spacing w:before="240" w:line="360" w:lineRule="auto"/>
        <w:jc w:val="both"/>
        <w:rPr>
          <w:rFonts w:ascii="Times New Roman" w:hAnsi="Times New Roman" w:cs="Times New Roman"/>
          <w:sz w:val="28"/>
          <w:lang w:val="uk-UA"/>
        </w:rPr>
      </w:pPr>
      <w:r w:rsidRPr="00FE68B7">
        <w:rPr>
          <w:rFonts w:ascii="Times New Roman" w:hAnsi="Times New Roman" w:cs="Times New Roman"/>
          <w:i/>
          <w:sz w:val="28"/>
          <w:lang w:val="uk-UA"/>
        </w:rPr>
        <w:t>мистецтво управління</w:t>
      </w:r>
      <w:r>
        <w:rPr>
          <w:rFonts w:ascii="Times New Roman" w:hAnsi="Times New Roman" w:cs="Times New Roman"/>
          <w:sz w:val="28"/>
          <w:lang w:val="uk-UA"/>
        </w:rPr>
        <w:t xml:space="preserve"> – </w:t>
      </w:r>
      <w:r w:rsidRPr="00FE68B7">
        <w:rPr>
          <w:rFonts w:ascii="Times New Roman" w:hAnsi="Times New Roman" w:cs="Times New Roman"/>
          <w:sz w:val="28"/>
          <w:lang w:val="uk-UA"/>
        </w:rPr>
        <w:t>це завжди робота з людьми</w:t>
      </w:r>
      <w:r>
        <w:rPr>
          <w:rFonts w:ascii="Times New Roman" w:hAnsi="Times New Roman" w:cs="Times New Roman"/>
          <w:sz w:val="28"/>
          <w:lang w:val="uk-UA"/>
        </w:rPr>
        <w:t>,</w:t>
      </w:r>
      <w:r w:rsidRPr="00FE68B7">
        <w:rPr>
          <w:rFonts w:ascii="Times New Roman" w:hAnsi="Times New Roman" w:cs="Times New Roman"/>
          <w:sz w:val="28"/>
          <w:lang w:val="uk-UA"/>
        </w:rPr>
        <w:t xml:space="preserve"> пробл</w:t>
      </w:r>
      <w:r>
        <w:rPr>
          <w:rFonts w:ascii="Times New Roman" w:hAnsi="Times New Roman" w:cs="Times New Roman"/>
          <w:sz w:val="28"/>
          <w:lang w:val="uk-UA"/>
        </w:rPr>
        <w:t>еми узгодження діяльності людей; воно</w:t>
      </w:r>
      <w:r w:rsidRPr="00FE68B7">
        <w:rPr>
          <w:rFonts w:ascii="Times New Roman" w:hAnsi="Times New Roman" w:cs="Times New Roman"/>
          <w:sz w:val="28"/>
          <w:lang w:val="uk-UA"/>
        </w:rPr>
        <w:t xml:space="preserve"> є чинником професіоналізму не тільки в діяльності окремого керівника, а й усієї команди</w:t>
      </w:r>
      <w:r>
        <w:rPr>
          <w:rFonts w:ascii="Times New Roman" w:hAnsi="Times New Roman" w:cs="Times New Roman"/>
          <w:sz w:val="28"/>
          <w:lang w:val="uk-UA"/>
        </w:rPr>
        <w:t xml:space="preserve">. </w:t>
      </w:r>
      <w:r w:rsidR="004F2E79" w:rsidRPr="000F093A">
        <w:rPr>
          <w:rFonts w:ascii="Times New Roman" w:hAnsi="Times New Roman" w:cs="Times New Roman"/>
          <w:sz w:val="28"/>
          <w:lang w:val="uk-UA"/>
        </w:rPr>
        <w:t>[</w:t>
      </w:r>
      <w:r w:rsidR="000F093A" w:rsidRPr="000F093A">
        <w:rPr>
          <w:rFonts w:ascii="Times New Roman" w:hAnsi="Times New Roman" w:cs="Times New Roman"/>
          <w:sz w:val="28"/>
          <w:lang w:val="uk-UA"/>
        </w:rPr>
        <w:t>6</w:t>
      </w:r>
      <w:r w:rsidR="004F2E79" w:rsidRPr="000F093A">
        <w:rPr>
          <w:rFonts w:ascii="Times New Roman" w:hAnsi="Times New Roman" w:cs="Times New Roman"/>
          <w:sz w:val="28"/>
          <w:lang w:val="uk-UA"/>
        </w:rPr>
        <w:t>]</w:t>
      </w:r>
    </w:p>
    <w:p w:rsidR="004F2E79" w:rsidRPr="003C4216" w:rsidRDefault="004F2E79" w:rsidP="004F2E79">
      <w:pPr>
        <w:spacing w:after="150" w:line="360" w:lineRule="auto"/>
        <w:ind w:firstLine="709"/>
        <w:jc w:val="both"/>
        <w:rPr>
          <w:rFonts w:ascii="Times New Roman" w:eastAsia="Times New Roman" w:hAnsi="Times New Roman" w:cs="Times New Roman"/>
          <w:i/>
          <w:color w:val="984806" w:themeColor="accent6" w:themeShade="80"/>
          <w:sz w:val="28"/>
          <w:szCs w:val="24"/>
          <w:lang w:val="uk-UA" w:eastAsia="ru-RU"/>
        </w:rPr>
      </w:pPr>
      <w:r w:rsidRPr="003C4216">
        <w:rPr>
          <w:rFonts w:ascii="Times New Roman" w:eastAsia="Times New Roman" w:hAnsi="Times New Roman" w:cs="Times New Roman"/>
          <w:i/>
          <w:color w:val="984806" w:themeColor="accent6" w:themeShade="80"/>
          <w:sz w:val="28"/>
          <w:szCs w:val="24"/>
          <w:lang w:val="uk-UA" w:eastAsia="ru-RU"/>
        </w:rPr>
        <w:t>Отже</w:t>
      </w:r>
      <w:r w:rsidR="00FE68B7" w:rsidRPr="003C4216">
        <w:rPr>
          <w:rFonts w:ascii="Times New Roman" w:eastAsia="Times New Roman" w:hAnsi="Times New Roman" w:cs="Times New Roman"/>
          <w:i/>
          <w:color w:val="984806" w:themeColor="accent6" w:themeShade="80"/>
          <w:sz w:val="28"/>
          <w:szCs w:val="24"/>
          <w:lang w:val="uk-UA" w:eastAsia="ru-RU"/>
        </w:rPr>
        <w:t xml:space="preserve">, професіоналізація управління вимагає </w:t>
      </w:r>
      <w:r w:rsidRPr="003C4216">
        <w:rPr>
          <w:rFonts w:ascii="Times New Roman" w:eastAsia="Times New Roman" w:hAnsi="Times New Roman" w:cs="Times New Roman"/>
          <w:i/>
          <w:color w:val="984806" w:themeColor="accent6" w:themeShade="80"/>
          <w:sz w:val="28"/>
          <w:szCs w:val="24"/>
          <w:lang w:val="uk-UA" w:eastAsia="ru-RU"/>
        </w:rPr>
        <w:t>в сучасного працівника систему знань щодо сучасного управління, розвитку здібностей щодо роботи з колективом, формування перспективного мислення та</w:t>
      </w:r>
      <w:r w:rsidR="00FE68B7" w:rsidRPr="003C4216">
        <w:rPr>
          <w:rFonts w:ascii="Times New Roman" w:eastAsia="Times New Roman" w:hAnsi="Times New Roman" w:cs="Times New Roman"/>
          <w:i/>
          <w:color w:val="984806" w:themeColor="accent6" w:themeShade="80"/>
          <w:sz w:val="28"/>
          <w:szCs w:val="24"/>
          <w:lang w:val="uk-UA" w:eastAsia="ru-RU"/>
        </w:rPr>
        <w:t xml:space="preserve"> оволодіння інформаційними технологіями</w:t>
      </w:r>
      <w:r w:rsidRPr="003C4216">
        <w:rPr>
          <w:rFonts w:ascii="Times New Roman" w:eastAsia="Times New Roman" w:hAnsi="Times New Roman" w:cs="Times New Roman"/>
          <w:i/>
          <w:color w:val="984806" w:themeColor="accent6" w:themeShade="80"/>
          <w:sz w:val="28"/>
          <w:szCs w:val="24"/>
          <w:lang w:val="uk-UA" w:eastAsia="ru-RU"/>
        </w:rPr>
        <w:t>.</w:t>
      </w:r>
      <w:r w:rsidR="00FE68B7" w:rsidRPr="003C4216">
        <w:rPr>
          <w:rFonts w:ascii="Times New Roman" w:eastAsia="Times New Roman" w:hAnsi="Times New Roman" w:cs="Times New Roman"/>
          <w:i/>
          <w:color w:val="984806" w:themeColor="accent6" w:themeShade="80"/>
          <w:sz w:val="28"/>
          <w:szCs w:val="24"/>
          <w:lang w:val="uk-UA" w:eastAsia="ru-RU"/>
        </w:rPr>
        <w:t xml:space="preserve"> </w:t>
      </w:r>
    </w:p>
    <w:p w:rsidR="00D51C97" w:rsidRPr="00177193" w:rsidRDefault="00DE4927" w:rsidP="00177193">
      <w:pPr>
        <w:pStyle w:val="2"/>
        <w:spacing w:line="360" w:lineRule="auto"/>
        <w:jc w:val="center"/>
        <w:rPr>
          <w:rFonts w:ascii="Times New Roman" w:eastAsia="Times New Roman" w:hAnsi="Times New Roman" w:cs="Times New Roman"/>
          <w:sz w:val="32"/>
          <w:lang w:val="uk-UA" w:eastAsia="ru-RU"/>
        </w:rPr>
      </w:pPr>
      <w:bookmarkStart w:id="4" w:name="_Toc468022042"/>
      <w:r w:rsidRPr="00177193">
        <w:rPr>
          <w:rFonts w:ascii="Times New Roman" w:eastAsia="Times New Roman" w:hAnsi="Times New Roman" w:cs="Times New Roman"/>
          <w:sz w:val="32"/>
          <w:lang w:val="uk-UA" w:eastAsia="ru-RU"/>
        </w:rPr>
        <w:lastRenderedPageBreak/>
        <w:t>Що таке самоменеджмент?</w:t>
      </w:r>
      <w:bookmarkEnd w:id="4"/>
    </w:p>
    <w:p w:rsidR="00DE4927" w:rsidRDefault="006E5601" w:rsidP="008215CB">
      <w:pPr>
        <w:spacing w:line="360" w:lineRule="auto"/>
        <w:ind w:firstLine="709"/>
        <w:jc w:val="both"/>
        <w:rPr>
          <w:rFonts w:ascii="Times New Roman" w:hAnsi="Times New Roman" w:cs="Times New Roman"/>
          <w:color w:val="FF0000"/>
          <w:sz w:val="28"/>
          <w:lang w:val="uk-UA"/>
        </w:rPr>
      </w:pPr>
      <w:r w:rsidRPr="003C4216">
        <w:rPr>
          <w:rFonts w:ascii="Times New Roman" w:hAnsi="Times New Roman" w:cs="Times New Roman"/>
          <w:b/>
          <w:color w:val="0070C0"/>
          <w:sz w:val="28"/>
          <w:lang w:val="uk-UA" w:eastAsia="ru-RU"/>
        </w:rPr>
        <w:t>Менеджмент</w:t>
      </w:r>
      <w:r>
        <w:rPr>
          <w:rFonts w:ascii="Times New Roman" w:hAnsi="Times New Roman" w:cs="Times New Roman"/>
          <w:sz w:val="28"/>
          <w:lang w:val="uk-UA" w:eastAsia="ru-RU"/>
        </w:rPr>
        <w:t xml:space="preserve"> – сукупність принципів, методів, засобів і форм управління виробництвом з метою підвищення його ефективності, збільшення прибутків; управління людьми та </w:t>
      </w:r>
      <w:r w:rsidR="007A2399">
        <w:rPr>
          <w:rFonts w:ascii="Times New Roman" w:hAnsi="Times New Roman" w:cs="Times New Roman"/>
          <w:sz w:val="28"/>
          <w:lang w:val="uk-UA" w:eastAsia="ru-RU"/>
        </w:rPr>
        <w:t>взаємовідносинами між людьми.</w:t>
      </w:r>
      <w:r>
        <w:rPr>
          <w:rFonts w:ascii="Times New Roman" w:hAnsi="Times New Roman" w:cs="Times New Roman"/>
          <w:sz w:val="28"/>
          <w:lang w:val="uk-UA" w:eastAsia="ru-RU"/>
        </w:rPr>
        <w:t xml:space="preserve"> </w:t>
      </w:r>
      <w:r w:rsidRPr="000F093A">
        <w:rPr>
          <w:rFonts w:ascii="Times New Roman" w:hAnsi="Times New Roman" w:cs="Times New Roman"/>
          <w:sz w:val="28"/>
          <w:lang w:val="uk-UA"/>
        </w:rPr>
        <w:t>[2]</w:t>
      </w:r>
    </w:p>
    <w:p w:rsidR="006E5601" w:rsidRDefault="006E5601" w:rsidP="008215CB">
      <w:pPr>
        <w:spacing w:line="360" w:lineRule="auto"/>
        <w:ind w:firstLine="709"/>
        <w:jc w:val="both"/>
        <w:rPr>
          <w:rFonts w:ascii="Times New Roman" w:hAnsi="Times New Roman" w:cs="Times New Roman"/>
          <w:sz w:val="28"/>
          <w:lang w:val="uk-UA" w:eastAsia="ru-RU"/>
        </w:rPr>
      </w:pPr>
      <w:r w:rsidRPr="003C4216">
        <w:rPr>
          <w:rFonts w:ascii="Times New Roman" w:hAnsi="Times New Roman" w:cs="Times New Roman"/>
          <w:b/>
          <w:color w:val="0070C0"/>
          <w:sz w:val="28"/>
          <w:lang w:val="uk-UA" w:eastAsia="ru-RU"/>
        </w:rPr>
        <w:t>Самоменеджмент</w:t>
      </w:r>
      <w:r>
        <w:rPr>
          <w:rFonts w:ascii="Times New Roman" w:hAnsi="Times New Roman" w:cs="Times New Roman"/>
          <w:sz w:val="28"/>
          <w:lang w:val="uk-UA" w:eastAsia="ru-RU"/>
        </w:rPr>
        <w:t xml:space="preserve"> </w:t>
      </w:r>
      <w:r w:rsidR="007A2399">
        <w:rPr>
          <w:rFonts w:ascii="Times New Roman" w:hAnsi="Times New Roman" w:cs="Times New Roman"/>
          <w:sz w:val="28"/>
          <w:lang w:val="uk-UA" w:eastAsia="ru-RU"/>
        </w:rPr>
        <w:t>–</w:t>
      </w:r>
      <w:r>
        <w:rPr>
          <w:rFonts w:ascii="Times New Roman" w:hAnsi="Times New Roman" w:cs="Times New Roman"/>
          <w:sz w:val="28"/>
          <w:lang w:val="uk-UA" w:eastAsia="ru-RU"/>
        </w:rPr>
        <w:t xml:space="preserve"> </w:t>
      </w:r>
      <w:r w:rsidR="007A2399">
        <w:rPr>
          <w:rFonts w:ascii="Times New Roman" w:hAnsi="Times New Roman" w:cs="Times New Roman"/>
          <w:sz w:val="28"/>
          <w:lang w:val="uk-UA" w:eastAsia="ru-RU"/>
        </w:rPr>
        <w:t>це управління власними ресурсами. Головна мета самоменеджменту полягає в тому, щоб максимально використовувати власні можливості, свідомо управляти ходом свого життя, долати зовнішні обставини як у професійній, так і в особистій сфері, досягати успіху найефективнішим шляхом.</w:t>
      </w:r>
      <w:r w:rsidR="00D761B8">
        <w:rPr>
          <w:rFonts w:ascii="Times New Roman" w:hAnsi="Times New Roman" w:cs="Times New Roman"/>
          <w:sz w:val="28"/>
          <w:lang w:val="uk-UA" w:eastAsia="ru-RU"/>
        </w:rPr>
        <w:t xml:space="preserve"> </w:t>
      </w:r>
      <w:r w:rsidR="00D761B8" w:rsidRPr="00D761B8">
        <w:rPr>
          <w:rFonts w:ascii="Times New Roman" w:hAnsi="Times New Roman" w:cs="Times New Roman"/>
          <w:sz w:val="28"/>
          <w:lang w:val="uk-UA" w:eastAsia="ru-RU"/>
        </w:rPr>
        <w:t>[</w:t>
      </w:r>
      <w:r w:rsidR="000F093A">
        <w:rPr>
          <w:rFonts w:ascii="Times New Roman" w:hAnsi="Times New Roman" w:cs="Times New Roman"/>
          <w:sz w:val="28"/>
          <w:lang w:val="uk-UA" w:eastAsia="ru-RU"/>
        </w:rPr>
        <w:t>9</w:t>
      </w:r>
      <w:r w:rsidR="00D761B8">
        <w:rPr>
          <w:rFonts w:ascii="Times New Roman" w:hAnsi="Times New Roman" w:cs="Times New Roman"/>
          <w:sz w:val="28"/>
          <w:lang w:val="uk-UA" w:eastAsia="ru-RU"/>
        </w:rPr>
        <w:t>; 116</w:t>
      </w:r>
      <w:r w:rsidR="00D761B8" w:rsidRPr="00D761B8">
        <w:rPr>
          <w:rFonts w:ascii="Times New Roman" w:hAnsi="Times New Roman" w:cs="Times New Roman"/>
          <w:sz w:val="28"/>
          <w:lang w:val="uk-UA" w:eastAsia="ru-RU"/>
        </w:rPr>
        <w:t>]</w:t>
      </w:r>
    </w:p>
    <w:p w:rsidR="000A395F" w:rsidRDefault="000A395F" w:rsidP="008215CB">
      <w:pPr>
        <w:spacing w:line="360" w:lineRule="auto"/>
        <w:ind w:firstLine="709"/>
        <w:jc w:val="both"/>
        <w:rPr>
          <w:rFonts w:ascii="Times New Roman" w:hAnsi="Times New Roman" w:cs="Times New Roman"/>
          <w:sz w:val="28"/>
          <w:lang w:val="uk-UA" w:eastAsia="ru-RU"/>
        </w:rPr>
      </w:pPr>
      <w:r w:rsidRPr="003C4216">
        <w:rPr>
          <w:rFonts w:ascii="Times New Roman" w:hAnsi="Times New Roman" w:cs="Times New Roman"/>
          <w:b/>
          <w:color w:val="0070C0"/>
          <w:sz w:val="28"/>
          <w:lang w:val="uk-UA" w:eastAsia="ru-RU"/>
        </w:rPr>
        <w:t>Самоменеджмент</w:t>
      </w:r>
      <w:r>
        <w:rPr>
          <w:rFonts w:ascii="Times New Roman" w:hAnsi="Times New Roman" w:cs="Times New Roman"/>
          <w:sz w:val="28"/>
          <w:lang w:val="uk-UA" w:eastAsia="ru-RU"/>
        </w:rPr>
        <w:t xml:space="preserve"> як окрема самостійна наука виникла в 70-х роках ХХ ст. </w:t>
      </w:r>
      <w:r w:rsidR="007947BE">
        <w:rPr>
          <w:rFonts w:ascii="Times New Roman" w:hAnsi="Times New Roman" w:cs="Times New Roman"/>
          <w:sz w:val="28"/>
          <w:lang w:val="uk-UA" w:eastAsia="ru-RU"/>
        </w:rPr>
        <w:t xml:space="preserve">Але </w:t>
      </w:r>
      <w:r w:rsidR="009D1BE1">
        <w:rPr>
          <w:rFonts w:ascii="Times New Roman" w:hAnsi="Times New Roman" w:cs="Times New Roman"/>
          <w:sz w:val="28"/>
          <w:lang w:val="uk-UA" w:eastAsia="ru-RU"/>
        </w:rPr>
        <w:t xml:space="preserve">такий його напрям як тайм-менеджмент був відомий ще до нашої ери в працях видатного римського філософа-стоїка Луція Аннея Сенеки. У своєму «Моральному листі до </w:t>
      </w:r>
      <w:proofErr w:type="spellStart"/>
      <w:r w:rsidR="009D1BE1">
        <w:rPr>
          <w:rFonts w:ascii="Times New Roman" w:hAnsi="Times New Roman" w:cs="Times New Roman"/>
          <w:sz w:val="28"/>
          <w:lang w:val="uk-UA" w:eastAsia="ru-RU"/>
        </w:rPr>
        <w:t>Луцилія</w:t>
      </w:r>
      <w:proofErr w:type="spellEnd"/>
      <w:r w:rsidR="009D1BE1">
        <w:rPr>
          <w:rFonts w:ascii="Times New Roman" w:hAnsi="Times New Roman" w:cs="Times New Roman"/>
          <w:sz w:val="28"/>
          <w:lang w:val="uk-UA" w:eastAsia="ru-RU"/>
        </w:rPr>
        <w:t>» він порушив питання обмеженості людського життя та необхідності раціонально використовувати час.</w:t>
      </w:r>
    </w:p>
    <w:p w:rsidR="00D761B8" w:rsidRDefault="00D761B8" w:rsidP="008215CB">
      <w:pPr>
        <w:spacing w:line="360" w:lineRule="auto"/>
        <w:ind w:firstLine="709"/>
        <w:jc w:val="both"/>
        <w:rPr>
          <w:rFonts w:ascii="Times New Roman" w:hAnsi="Times New Roman" w:cs="Times New Roman"/>
          <w:sz w:val="28"/>
          <w:lang w:val="uk-UA" w:eastAsia="ru-RU"/>
        </w:rPr>
      </w:pPr>
      <w:r>
        <w:rPr>
          <w:rFonts w:ascii="Times New Roman" w:hAnsi="Times New Roman" w:cs="Times New Roman"/>
          <w:sz w:val="28"/>
          <w:lang w:val="uk-UA" w:eastAsia="ru-RU"/>
        </w:rPr>
        <w:t xml:space="preserve">Аналіз наукових джерел засвідчує, що </w:t>
      </w:r>
      <w:r w:rsidR="009D1BE1">
        <w:rPr>
          <w:rFonts w:ascii="Times New Roman" w:hAnsi="Times New Roman" w:cs="Times New Roman"/>
          <w:sz w:val="28"/>
          <w:lang w:val="uk-UA" w:eastAsia="ru-RU"/>
        </w:rPr>
        <w:t xml:space="preserve">на даний час </w:t>
      </w:r>
      <w:r>
        <w:rPr>
          <w:rFonts w:ascii="Times New Roman" w:hAnsi="Times New Roman" w:cs="Times New Roman"/>
          <w:sz w:val="28"/>
          <w:lang w:val="uk-UA" w:eastAsia="ru-RU"/>
        </w:rPr>
        <w:t xml:space="preserve">існує багато </w:t>
      </w:r>
      <w:r w:rsidRPr="003C4216">
        <w:rPr>
          <w:rFonts w:ascii="Times New Roman" w:hAnsi="Times New Roman" w:cs="Times New Roman"/>
          <w:b/>
          <w:color w:val="0070C0"/>
          <w:sz w:val="28"/>
          <w:lang w:val="uk-UA" w:eastAsia="ru-RU"/>
        </w:rPr>
        <w:t>концепцій щодо самоменеджменту</w:t>
      </w:r>
      <w:r>
        <w:rPr>
          <w:rFonts w:ascii="Times New Roman" w:hAnsi="Times New Roman" w:cs="Times New Roman"/>
          <w:sz w:val="28"/>
          <w:lang w:val="uk-UA" w:eastAsia="ru-RU"/>
        </w:rPr>
        <w:t>:</w:t>
      </w:r>
    </w:p>
    <w:p w:rsidR="000B60FF" w:rsidRDefault="000B60FF" w:rsidP="008215CB">
      <w:pPr>
        <w:pStyle w:val="ab"/>
        <w:numPr>
          <w:ilvl w:val="0"/>
          <w:numId w:val="5"/>
        </w:numPr>
        <w:spacing w:line="360" w:lineRule="auto"/>
        <w:ind w:left="1134"/>
        <w:jc w:val="both"/>
        <w:rPr>
          <w:rFonts w:ascii="Times New Roman" w:hAnsi="Times New Roman" w:cs="Times New Roman"/>
          <w:sz w:val="28"/>
          <w:lang w:val="uk-UA" w:eastAsia="ru-RU"/>
        </w:rPr>
      </w:pPr>
      <w:r w:rsidRPr="000B60FF">
        <w:rPr>
          <w:rFonts w:ascii="Times New Roman" w:hAnsi="Times New Roman" w:cs="Times New Roman"/>
          <w:i/>
          <w:sz w:val="28"/>
          <w:lang w:val="uk-UA" w:eastAsia="ru-RU"/>
        </w:rPr>
        <w:t>Концепція раціональної організації часу</w:t>
      </w:r>
      <w:r>
        <w:rPr>
          <w:rFonts w:ascii="Times New Roman" w:hAnsi="Times New Roman" w:cs="Times New Roman"/>
          <w:i/>
          <w:sz w:val="28"/>
          <w:lang w:val="uk-UA" w:eastAsia="ru-RU"/>
        </w:rPr>
        <w:t>.</w:t>
      </w:r>
      <w:r w:rsidRPr="000B60FF">
        <w:rPr>
          <w:lang w:val="uk-UA"/>
        </w:rPr>
        <w:t xml:space="preserve"> </w:t>
      </w:r>
      <w:r w:rsidRPr="000B60FF">
        <w:rPr>
          <w:rFonts w:ascii="Times New Roman" w:hAnsi="Times New Roman" w:cs="Times New Roman"/>
          <w:sz w:val="28"/>
          <w:lang w:val="uk-UA" w:eastAsia="ru-RU"/>
        </w:rPr>
        <w:t>Час у цій концепції – це тривалість, послідовність зміни явищ, станів</w:t>
      </w:r>
      <w:r>
        <w:rPr>
          <w:rFonts w:ascii="Times New Roman" w:hAnsi="Times New Roman" w:cs="Times New Roman"/>
          <w:sz w:val="28"/>
          <w:lang w:val="uk-UA" w:eastAsia="ru-RU"/>
        </w:rPr>
        <w:t xml:space="preserve">. </w:t>
      </w:r>
      <w:r w:rsidRPr="000B60FF">
        <w:rPr>
          <w:rFonts w:ascii="Times New Roman" w:hAnsi="Times New Roman" w:cs="Times New Roman"/>
          <w:sz w:val="28"/>
          <w:lang w:val="uk-UA" w:eastAsia="ru-RU"/>
        </w:rPr>
        <w:t xml:space="preserve">Про час, його роль і місце в житті кожної людини на Землі сказано і написано дуже багато. Л. </w:t>
      </w:r>
      <w:proofErr w:type="spellStart"/>
      <w:r w:rsidRPr="000B60FF">
        <w:rPr>
          <w:rFonts w:ascii="Times New Roman" w:hAnsi="Times New Roman" w:cs="Times New Roman"/>
          <w:sz w:val="28"/>
          <w:lang w:val="uk-UA" w:eastAsia="ru-RU"/>
        </w:rPr>
        <w:t>Зайверт</w:t>
      </w:r>
      <w:proofErr w:type="spellEnd"/>
      <w:r w:rsidRPr="000B60FF">
        <w:rPr>
          <w:rFonts w:ascii="Times New Roman" w:hAnsi="Times New Roman" w:cs="Times New Roman"/>
          <w:sz w:val="28"/>
          <w:lang w:val="uk-UA" w:eastAsia="ru-RU"/>
        </w:rPr>
        <w:t xml:space="preserve"> у своїй популярній праці «Ваш час у ваших руках» зумів узагальнити багато розробок, запропонувати </w:t>
      </w:r>
      <w:r>
        <w:rPr>
          <w:rFonts w:ascii="Times New Roman" w:hAnsi="Times New Roman" w:cs="Times New Roman"/>
          <w:sz w:val="28"/>
          <w:lang w:val="uk-UA" w:eastAsia="ru-RU"/>
        </w:rPr>
        <w:t>рекомендації</w:t>
      </w:r>
      <w:r w:rsidRPr="000B60FF">
        <w:rPr>
          <w:rFonts w:ascii="Times New Roman" w:hAnsi="Times New Roman" w:cs="Times New Roman"/>
          <w:sz w:val="28"/>
          <w:lang w:val="uk-UA" w:eastAsia="ru-RU"/>
        </w:rPr>
        <w:t>, апробовані на практиці.</w:t>
      </w:r>
    </w:p>
    <w:p w:rsidR="00950468" w:rsidRPr="00950468" w:rsidRDefault="00950468" w:rsidP="008215CB">
      <w:pPr>
        <w:pStyle w:val="ab"/>
        <w:numPr>
          <w:ilvl w:val="0"/>
          <w:numId w:val="5"/>
        </w:numPr>
        <w:spacing w:line="360" w:lineRule="auto"/>
        <w:ind w:left="1134"/>
        <w:jc w:val="both"/>
        <w:rPr>
          <w:rFonts w:ascii="Times New Roman" w:hAnsi="Times New Roman" w:cs="Times New Roman"/>
          <w:i/>
          <w:sz w:val="28"/>
          <w:lang w:val="uk-UA" w:eastAsia="ru-RU"/>
        </w:rPr>
      </w:pPr>
      <w:r w:rsidRPr="00950468">
        <w:rPr>
          <w:rFonts w:ascii="Times New Roman" w:hAnsi="Times New Roman" w:cs="Times New Roman"/>
          <w:i/>
          <w:sz w:val="28"/>
          <w:lang w:val="uk-UA" w:eastAsia="ru-RU"/>
        </w:rPr>
        <w:t xml:space="preserve">Раціонально-психологічна концепція. </w:t>
      </w:r>
      <w:r>
        <w:rPr>
          <w:rFonts w:ascii="Times New Roman" w:hAnsi="Times New Roman" w:cs="Times New Roman"/>
          <w:sz w:val="28"/>
          <w:lang w:val="uk-UA" w:eastAsia="ru-RU"/>
        </w:rPr>
        <w:t>Н.</w:t>
      </w:r>
      <w:r w:rsidR="003C4216">
        <w:rPr>
          <w:rFonts w:ascii="Times New Roman" w:hAnsi="Times New Roman" w:cs="Times New Roman"/>
          <w:sz w:val="28"/>
          <w:lang w:val="uk-UA" w:eastAsia="ru-RU"/>
        </w:rPr>
        <w:t xml:space="preserve"> </w:t>
      </w:r>
      <w:proofErr w:type="spellStart"/>
      <w:r>
        <w:rPr>
          <w:rFonts w:ascii="Times New Roman" w:hAnsi="Times New Roman" w:cs="Times New Roman"/>
          <w:sz w:val="28"/>
          <w:lang w:val="uk-UA" w:eastAsia="ru-RU"/>
        </w:rPr>
        <w:t>Енкельман</w:t>
      </w:r>
      <w:proofErr w:type="spellEnd"/>
      <w:r>
        <w:rPr>
          <w:rFonts w:ascii="Times New Roman" w:hAnsi="Times New Roman" w:cs="Times New Roman"/>
          <w:sz w:val="28"/>
          <w:lang w:val="uk-UA" w:eastAsia="ru-RU"/>
        </w:rPr>
        <w:t>, М.</w:t>
      </w:r>
      <w:r w:rsidR="003C4216">
        <w:rPr>
          <w:rFonts w:ascii="Times New Roman" w:hAnsi="Times New Roman" w:cs="Times New Roman"/>
          <w:sz w:val="28"/>
          <w:lang w:val="uk-UA" w:eastAsia="ru-RU"/>
        </w:rPr>
        <w:t xml:space="preserve"> </w:t>
      </w:r>
      <w:proofErr w:type="spellStart"/>
      <w:r>
        <w:rPr>
          <w:rFonts w:ascii="Times New Roman" w:hAnsi="Times New Roman" w:cs="Times New Roman"/>
          <w:sz w:val="28"/>
          <w:lang w:val="uk-UA" w:eastAsia="ru-RU"/>
        </w:rPr>
        <w:t>Біркенбіль</w:t>
      </w:r>
      <w:proofErr w:type="spellEnd"/>
      <w:r>
        <w:rPr>
          <w:rFonts w:ascii="Times New Roman" w:hAnsi="Times New Roman" w:cs="Times New Roman"/>
          <w:sz w:val="28"/>
          <w:lang w:val="uk-UA" w:eastAsia="ru-RU"/>
        </w:rPr>
        <w:t xml:space="preserve"> </w:t>
      </w:r>
      <w:r w:rsidRPr="00950468">
        <w:rPr>
          <w:rFonts w:ascii="Times New Roman" w:hAnsi="Times New Roman" w:cs="Times New Roman"/>
          <w:sz w:val="28"/>
          <w:lang w:val="uk-UA" w:eastAsia="ru-RU"/>
        </w:rPr>
        <w:t>–</w:t>
      </w:r>
      <w:r>
        <w:rPr>
          <w:rFonts w:ascii="Times New Roman" w:hAnsi="Times New Roman" w:cs="Times New Roman"/>
          <w:sz w:val="28"/>
          <w:lang w:val="uk-UA" w:eastAsia="ru-RU"/>
        </w:rPr>
        <w:t xml:space="preserve"> фахівці з управлінського консультування – у  книзі «Досягати успіху з радістю. Молитовник для шефа» розробили рекомендації успішної діяльності, обґрунтували принципи розкриття особистості, </w:t>
      </w:r>
      <w:r>
        <w:rPr>
          <w:rFonts w:ascii="Times New Roman" w:hAnsi="Times New Roman" w:cs="Times New Roman"/>
          <w:sz w:val="28"/>
          <w:lang w:val="uk-UA" w:eastAsia="ru-RU"/>
        </w:rPr>
        <w:lastRenderedPageBreak/>
        <w:t>програмування підсвідомості (перетворення песимістичних установок на оптимістичні).</w:t>
      </w:r>
    </w:p>
    <w:p w:rsidR="000B60FF" w:rsidRDefault="000B60FF" w:rsidP="008215CB">
      <w:pPr>
        <w:pStyle w:val="ab"/>
        <w:numPr>
          <w:ilvl w:val="0"/>
          <w:numId w:val="5"/>
        </w:numPr>
        <w:autoSpaceDE w:val="0"/>
        <w:autoSpaceDN w:val="0"/>
        <w:adjustRightInd w:val="0"/>
        <w:spacing w:after="0" w:line="360" w:lineRule="auto"/>
        <w:ind w:left="1134"/>
        <w:rPr>
          <w:rFonts w:ascii="Times New Roman" w:hAnsi="Times New Roman" w:cs="Times New Roman"/>
          <w:sz w:val="28"/>
          <w:lang w:val="uk-UA" w:eastAsia="ru-RU"/>
        </w:rPr>
      </w:pPr>
      <w:r w:rsidRPr="000B60FF">
        <w:rPr>
          <w:rFonts w:ascii="Times New Roman" w:hAnsi="Times New Roman" w:cs="Times New Roman"/>
          <w:i/>
          <w:sz w:val="28"/>
          <w:lang w:val="uk-UA" w:eastAsia="ru-RU"/>
        </w:rPr>
        <w:t>Концепція А.Т.</w:t>
      </w:r>
      <w:r w:rsidR="003C4216">
        <w:rPr>
          <w:rFonts w:ascii="Times New Roman" w:hAnsi="Times New Roman" w:cs="Times New Roman"/>
          <w:i/>
          <w:sz w:val="28"/>
          <w:lang w:val="uk-UA" w:eastAsia="ru-RU"/>
        </w:rPr>
        <w:t xml:space="preserve"> </w:t>
      </w:r>
      <w:proofErr w:type="spellStart"/>
      <w:r w:rsidRPr="000B60FF">
        <w:rPr>
          <w:rFonts w:ascii="Times New Roman" w:hAnsi="Times New Roman" w:cs="Times New Roman"/>
          <w:i/>
          <w:sz w:val="28"/>
          <w:lang w:val="uk-UA" w:eastAsia="ru-RU"/>
        </w:rPr>
        <w:t>Хроленка</w:t>
      </w:r>
      <w:proofErr w:type="spellEnd"/>
      <w:r w:rsidRPr="000B60FF">
        <w:rPr>
          <w:rFonts w:ascii="Times New Roman" w:hAnsi="Times New Roman" w:cs="Times New Roman"/>
          <w:sz w:val="28"/>
          <w:lang w:val="uk-UA" w:eastAsia="ru-RU"/>
        </w:rPr>
        <w:t xml:space="preserve"> </w:t>
      </w:r>
      <w:r>
        <w:rPr>
          <w:rFonts w:ascii="Times New Roman" w:hAnsi="Times New Roman" w:cs="Times New Roman"/>
          <w:sz w:val="28"/>
          <w:lang w:val="uk-UA" w:eastAsia="ru-RU"/>
        </w:rPr>
        <w:t>–</w:t>
      </w:r>
      <w:r w:rsidRPr="000B60FF">
        <w:rPr>
          <w:rFonts w:ascii="Times New Roman" w:hAnsi="Times New Roman" w:cs="Times New Roman"/>
          <w:sz w:val="28"/>
          <w:lang w:val="uk-UA" w:eastAsia="ru-RU"/>
        </w:rPr>
        <w:t xml:space="preserve"> підвищення</w:t>
      </w:r>
      <w:r>
        <w:rPr>
          <w:rFonts w:ascii="Times New Roman" w:hAnsi="Times New Roman" w:cs="Times New Roman"/>
          <w:sz w:val="28"/>
          <w:lang w:val="uk-UA" w:eastAsia="ru-RU"/>
        </w:rPr>
        <w:t xml:space="preserve"> особистої культури ділового життя.</w:t>
      </w:r>
    </w:p>
    <w:p w:rsidR="00DB3E07" w:rsidRDefault="00DB3E07" w:rsidP="008215CB">
      <w:pPr>
        <w:pStyle w:val="ab"/>
        <w:numPr>
          <w:ilvl w:val="0"/>
          <w:numId w:val="5"/>
        </w:numPr>
        <w:autoSpaceDE w:val="0"/>
        <w:autoSpaceDN w:val="0"/>
        <w:adjustRightInd w:val="0"/>
        <w:spacing w:after="0" w:line="360" w:lineRule="auto"/>
        <w:ind w:left="1134"/>
        <w:jc w:val="both"/>
        <w:rPr>
          <w:rFonts w:ascii="Times New Roman" w:hAnsi="Times New Roman" w:cs="Times New Roman"/>
          <w:sz w:val="28"/>
          <w:lang w:val="uk-UA" w:eastAsia="ru-RU"/>
        </w:rPr>
      </w:pPr>
      <w:proofErr w:type="spellStart"/>
      <w:r>
        <w:rPr>
          <w:rFonts w:ascii="Times New Roman" w:hAnsi="Times New Roman" w:cs="Times New Roman"/>
          <w:i/>
          <w:sz w:val="28"/>
          <w:lang w:val="uk-UA" w:eastAsia="ru-RU"/>
        </w:rPr>
        <w:t>Акмеолого</w:t>
      </w:r>
      <w:r w:rsidRPr="00DB3E07">
        <w:rPr>
          <w:rFonts w:ascii="Times New Roman" w:hAnsi="Times New Roman" w:cs="Times New Roman"/>
          <w:i/>
          <w:sz w:val="28"/>
          <w:lang w:val="uk-UA" w:eastAsia="ru-RU"/>
        </w:rPr>
        <w:t>-технологічна</w:t>
      </w:r>
      <w:proofErr w:type="spellEnd"/>
      <w:r w:rsidRPr="00DB3E07">
        <w:rPr>
          <w:rFonts w:ascii="Times New Roman" w:hAnsi="Times New Roman" w:cs="Times New Roman"/>
          <w:i/>
          <w:sz w:val="28"/>
          <w:lang w:val="uk-UA" w:eastAsia="ru-RU"/>
        </w:rPr>
        <w:t xml:space="preserve"> концепція</w:t>
      </w:r>
      <w:r>
        <w:rPr>
          <w:rFonts w:ascii="Times New Roman" w:hAnsi="Times New Roman" w:cs="Times New Roman"/>
          <w:sz w:val="28"/>
          <w:lang w:val="uk-UA" w:eastAsia="ru-RU"/>
        </w:rPr>
        <w:t xml:space="preserve">. Деяке уявлення про одну з найцікавіших систем поглядів на самоуправління дає рекомендації з досягнення успіху в житті Н. </w:t>
      </w:r>
      <w:proofErr w:type="spellStart"/>
      <w:r>
        <w:rPr>
          <w:rFonts w:ascii="Times New Roman" w:hAnsi="Times New Roman" w:cs="Times New Roman"/>
          <w:sz w:val="28"/>
          <w:lang w:val="uk-UA" w:eastAsia="ru-RU"/>
        </w:rPr>
        <w:t>Хілл</w:t>
      </w:r>
      <w:proofErr w:type="spellEnd"/>
      <w:r>
        <w:rPr>
          <w:rFonts w:ascii="Times New Roman" w:hAnsi="Times New Roman" w:cs="Times New Roman"/>
          <w:sz w:val="28"/>
          <w:lang w:val="uk-UA" w:eastAsia="ru-RU"/>
        </w:rPr>
        <w:t xml:space="preserve">. У книзі «Думай і багатій» він узагальнив результати успішної діяльності багатьох видатних американців, запропонував поетапне досягнення успіху в житті </w:t>
      </w:r>
      <w:r w:rsidR="00240D6B" w:rsidRPr="00240D6B">
        <w:rPr>
          <w:rFonts w:ascii="Times New Roman" w:hAnsi="Times New Roman" w:cs="Times New Roman"/>
          <w:sz w:val="28"/>
          <w:lang w:val="uk-UA" w:eastAsia="ru-RU"/>
        </w:rPr>
        <w:br/>
      </w:r>
      <w:r>
        <w:rPr>
          <w:rFonts w:ascii="Times New Roman" w:hAnsi="Times New Roman" w:cs="Times New Roman"/>
          <w:sz w:val="28"/>
          <w:lang w:val="uk-UA" w:eastAsia="ru-RU"/>
        </w:rPr>
        <w:t xml:space="preserve">(13 кроків).  </w:t>
      </w:r>
      <w:r w:rsidRPr="000F093A">
        <w:rPr>
          <w:rFonts w:ascii="Times New Roman" w:hAnsi="Times New Roman" w:cs="Times New Roman"/>
          <w:sz w:val="28"/>
          <w:lang w:val="uk-UA"/>
        </w:rPr>
        <w:t>[</w:t>
      </w:r>
      <w:r w:rsidR="000F093A" w:rsidRPr="000F093A">
        <w:rPr>
          <w:rFonts w:ascii="Times New Roman" w:hAnsi="Times New Roman" w:cs="Times New Roman"/>
          <w:sz w:val="28"/>
          <w:lang w:val="uk-UA"/>
        </w:rPr>
        <w:t>4</w:t>
      </w:r>
      <w:r w:rsidRPr="000F093A">
        <w:rPr>
          <w:rFonts w:ascii="Times New Roman" w:hAnsi="Times New Roman" w:cs="Times New Roman"/>
          <w:sz w:val="28"/>
          <w:lang w:val="uk-UA"/>
        </w:rPr>
        <w:t>; 53]</w:t>
      </w:r>
      <w:r>
        <w:rPr>
          <w:rFonts w:ascii="Times New Roman" w:hAnsi="Times New Roman" w:cs="Times New Roman"/>
          <w:sz w:val="28"/>
          <w:lang w:val="uk-UA" w:eastAsia="ru-RU"/>
        </w:rPr>
        <w:t xml:space="preserve"> </w:t>
      </w:r>
    </w:p>
    <w:p w:rsidR="00794537" w:rsidRDefault="00DB3E07" w:rsidP="00794537">
      <w:pPr>
        <w:pStyle w:val="ab"/>
        <w:numPr>
          <w:ilvl w:val="0"/>
          <w:numId w:val="5"/>
        </w:numPr>
        <w:autoSpaceDE w:val="0"/>
        <w:autoSpaceDN w:val="0"/>
        <w:adjustRightInd w:val="0"/>
        <w:spacing w:after="0" w:line="360" w:lineRule="auto"/>
        <w:ind w:left="1134"/>
        <w:jc w:val="both"/>
        <w:rPr>
          <w:rFonts w:ascii="Times New Roman" w:hAnsi="Times New Roman" w:cs="Times New Roman"/>
          <w:sz w:val="28"/>
          <w:lang w:val="uk-UA" w:eastAsia="ru-RU"/>
        </w:rPr>
      </w:pPr>
      <w:r w:rsidRPr="008215CB">
        <w:rPr>
          <w:rFonts w:ascii="Times New Roman" w:hAnsi="Times New Roman" w:cs="Times New Roman"/>
          <w:sz w:val="28"/>
          <w:lang w:val="uk-UA" w:eastAsia="ru-RU"/>
        </w:rPr>
        <w:t xml:space="preserve">Концепція Б. і Х. </w:t>
      </w:r>
      <w:proofErr w:type="spellStart"/>
      <w:r w:rsidRPr="008215CB">
        <w:rPr>
          <w:rFonts w:ascii="Times New Roman" w:hAnsi="Times New Roman" w:cs="Times New Roman"/>
          <w:sz w:val="28"/>
          <w:lang w:val="uk-UA" w:eastAsia="ru-RU"/>
        </w:rPr>
        <w:t>Швальбе</w:t>
      </w:r>
      <w:proofErr w:type="spellEnd"/>
      <w:r w:rsidRPr="008215CB">
        <w:rPr>
          <w:rFonts w:ascii="Times New Roman" w:hAnsi="Times New Roman" w:cs="Times New Roman"/>
          <w:sz w:val="28"/>
          <w:lang w:val="uk-UA" w:eastAsia="ru-RU"/>
        </w:rPr>
        <w:t xml:space="preserve"> </w:t>
      </w:r>
      <w:r w:rsidR="008215CB" w:rsidRPr="008215CB">
        <w:rPr>
          <w:rFonts w:ascii="Times New Roman" w:hAnsi="Times New Roman" w:cs="Times New Roman"/>
          <w:sz w:val="28"/>
          <w:lang w:val="uk-UA" w:eastAsia="ru-RU"/>
        </w:rPr>
        <w:t>розкриває ідею досягнення особистого ділового успіху</w:t>
      </w:r>
      <w:r w:rsidR="009D1BE1">
        <w:rPr>
          <w:rFonts w:ascii="Times New Roman" w:hAnsi="Times New Roman" w:cs="Times New Roman"/>
          <w:sz w:val="28"/>
          <w:lang w:val="uk-UA" w:eastAsia="ru-RU"/>
        </w:rPr>
        <w:t xml:space="preserve"> та ін</w:t>
      </w:r>
      <w:r w:rsidR="008215CB" w:rsidRPr="008215CB">
        <w:rPr>
          <w:rFonts w:ascii="Times New Roman" w:hAnsi="Times New Roman" w:cs="Times New Roman"/>
          <w:sz w:val="28"/>
          <w:lang w:val="uk-UA" w:eastAsia="ru-RU"/>
        </w:rPr>
        <w:t>.</w:t>
      </w:r>
      <w:r w:rsidRPr="008215CB">
        <w:rPr>
          <w:rFonts w:ascii="Times New Roman" w:hAnsi="Times New Roman" w:cs="Times New Roman"/>
          <w:sz w:val="28"/>
          <w:lang w:val="uk-UA" w:eastAsia="ru-RU"/>
        </w:rPr>
        <w:t xml:space="preserve"> </w:t>
      </w:r>
    </w:p>
    <w:p w:rsidR="00794537" w:rsidRDefault="00794537" w:rsidP="00953615">
      <w:pPr>
        <w:pStyle w:val="ab"/>
        <w:numPr>
          <w:ilvl w:val="0"/>
          <w:numId w:val="5"/>
        </w:numPr>
        <w:autoSpaceDE w:val="0"/>
        <w:autoSpaceDN w:val="0"/>
        <w:adjustRightInd w:val="0"/>
        <w:spacing w:after="0" w:line="360" w:lineRule="auto"/>
        <w:ind w:left="1134"/>
        <w:jc w:val="both"/>
        <w:rPr>
          <w:rFonts w:ascii="Times New Roman" w:hAnsi="Times New Roman" w:cs="Times New Roman"/>
          <w:sz w:val="28"/>
          <w:lang w:val="uk-UA" w:eastAsia="ru-RU"/>
        </w:rPr>
      </w:pPr>
      <w:r w:rsidRPr="00953615">
        <w:rPr>
          <w:rFonts w:ascii="Times New Roman" w:hAnsi="Times New Roman" w:cs="Times New Roman"/>
          <w:i/>
          <w:sz w:val="28"/>
          <w:lang w:val="uk-UA" w:eastAsia="ru-RU"/>
        </w:rPr>
        <w:t xml:space="preserve">Концепція </w:t>
      </w:r>
      <w:r w:rsidR="00953615" w:rsidRPr="00953615">
        <w:rPr>
          <w:rFonts w:ascii="Times New Roman" w:hAnsi="Times New Roman" w:cs="Times New Roman"/>
          <w:i/>
          <w:sz w:val="28"/>
          <w:lang w:val="uk-UA" w:eastAsia="ru-RU"/>
        </w:rPr>
        <w:t>ефективної організації праці</w:t>
      </w:r>
      <w:r w:rsidR="00953615" w:rsidRPr="00953615">
        <w:rPr>
          <w:rFonts w:ascii="Times New Roman" w:hAnsi="Times New Roman" w:cs="Times New Roman"/>
          <w:sz w:val="28"/>
          <w:lang w:val="uk-UA" w:eastAsia="ru-RU"/>
        </w:rPr>
        <w:t xml:space="preserve"> – </w:t>
      </w:r>
      <w:r w:rsidRPr="00953615">
        <w:rPr>
          <w:rFonts w:ascii="Times New Roman" w:hAnsi="Times New Roman" w:cs="Times New Roman"/>
          <w:sz w:val="28"/>
          <w:lang w:val="uk-UA" w:eastAsia="ru-RU"/>
        </w:rPr>
        <w:t>основоположника</w:t>
      </w:r>
      <w:r w:rsidR="00BE335E">
        <w:rPr>
          <w:rFonts w:ascii="Times New Roman" w:hAnsi="Times New Roman" w:cs="Times New Roman"/>
          <w:sz w:val="28"/>
          <w:lang w:val="uk-UA" w:eastAsia="ru-RU"/>
        </w:rPr>
        <w:t xml:space="preserve"> </w:t>
      </w:r>
      <w:r w:rsidRPr="00953615">
        <w:rPr>
          <w:rFonts w:ascii="Times New Roman" w:hAnsi="Times New Roman" w:cs="Times New Roman"/>
          <w:sz w:val="28"/>
          <w:lang w:val="uk-UA" w:eastAsia="ru-RU"/>
        </w:rPr>
        <w:t xml:space="preserve">наукового управління Фредеріка Тейлора (американського інженера) </w:t>
      </w:r>
      <w:r w:rsidR="00953615" w:rsidRPr="00953615">
        <w:rPr>
          <w:rFonts w:ascii="Times New Roman" w:hAnsi="Times New Roman" w:cs="Times New Roman"/>
          <w:sz w:val="28"/>
          <w:lang w:val="uk-UA" w:eastAsia="ru-RU"/>
        </w:rPr>
        <w:t>базується на принцип</w:t>
      </w:r>
      <w:r w:rsidR="00953615">
        <w:rPr>
          <w:rFonts w:ascii="Times New Roman" w:hAnsi="Times New Roman" w:cs="Times New Roman"/>
          <w:sz w:val="28"/>
          <w:lang w:val="uk-UA" w:eastAsia="ru-RU"/>
        </w:rPr>
        <w:t>і</w:t>
      </w:r>
      <w:r w:rsidR="00953615" w:rsidRPr="00953615">
        <w:rPr>
          <w:rFonts w:ascii="Times New Roman" w:hAnsi="Times New Roman" w:cs="Times New Roman"/>
          <w:sz w:val="28"/>
          <w:lang w:val="uk-UA" w:eastAsia="ru-RU"/>
        </w:rPr>
        <w:t xml:space="preserve"> </w:t>
      </w:r>
      <w:r w:rsidR="00953615">
        <w:rPr>
          <w:rFonts w:ascii="Times New Roman" w:hAnsi="Times New Roman" w:cs="Times New Roman"/>
          <w:sz w:val="28"/>
          <w:lang w:val="uk-UA" w:eastAsia="ru-RU"/>
        </w:rPr>
        <w:t xml:space="preserve">безперервного розвитку, відповідно до якого всі працівники повинні постійно підвищувати свою кваліфікацію, </w:t>
      </w:r>
      <w:r w:rsidR="00953615" w:rsidRPr="00953615">
        <w:rPr>
          <w:rFonts w:ascii="Times New Roman" w:hAnsi="Times New Roman" w:cs="Times New Roman"/>
          <w:sz w:val="28"/>
          <w:lang w:val="uk-UA" w:eastAsia="ru-RU"/>
        </w:rPr>
        <w:t>а компанії повинні забезпечувати їхню освіту й розвиток.</w:t>
      </w:r>
      <w:r w:rsidR="00953615">
        <w:rPr>
          <w:rFonts w:ascii="Times New Roman" w:hAnsi="Times New Roman" w:cs="Times New Roman"/>
          <w:sz w:val="28"/>
          <w:lang w:val="uk-UA" w:eastAsia="ru-RU"/>
        </w:rPr>
        <w:t xml:space="preserve"> Найважливішим внеском Ф. Тейлора є впровадження в практику управління наукового нормування праці та хронометражу. </w:t>
      </w:r>
    </w:p>
    <w:p w:rsidR="00953615" w:rsidRDefault="00953615" w:rsidP="00953615">
      <w:pPr>
        <w:pStyle w:val="ab"/>
        <w:autoSpaceDE w:val="0"/>
        <w:autoSpaceDN w:val="0"/>
        <w:adjustRightInd w:val="0"/>
        <w:spacing w:after="0" w:line="360" w:lineRule="auto"/>
        <w:ind w:left="1134"/>
        <w:jc w:val="both"/>
        <w:rPr>
          <w:rFonts w:ascii="Times New Roman" w:hAnsi="Times New Roman" w:cs="Times New Roman"/>
          <w:i/>
          <w:sz w:val="28"/>
          <w:lang w:val="uk-UA" w:eastAsia="ru-RU"/>
        </w:rPr>
      </w:pPr>
    </w:p>
    <w:p w:rsidR="006F4120" w:rsidRPr="006F4120" w:rsidRDefault="007B0691" w:rsidP="006F4120">
      <w:pPr>
        <w:pStyle w:val="ab"/>
        <w:autoSpaceDE w:val="0"/>
        <w:autoSpaceDN w:val="0"/>
        <w:adjustRightInd w:val="0"/>
        <w:spacing w:line="360" w:lineRule="auto"/>
        <w:ind w:left="0" w:firstLine="709"/>
        <w:jc w:val="both"/>
        <w:rPr>
          <w:rFonts w:ascii="Times New Roman" w:hAnsi="Times New Roman" w:cs="Times New Roman"/>
          <w:lang w:val="uk-UA" w:eastAsia="ru-RU"/>
        </w:rPr>
      </w:pPr>
      <w:r w:rsidRPr="003C4216">
        <w:rPr>
          <w:rFonts w:ascii="Times New Roman" w:hAnsi="Times New Roman" w:cs="Times New Roman"/>
          <w:b/>
          <w:color w:val="0070C0"/>
          <w:sz w:val="28"/>
          <w:lang w:val="uk-UA" w:eastAsia="ru-RU"/>
        </w:rPr>
        <w:t>Самоменеджмент</w:t>
      </w:r>
      <w:r w:rsidR="00BE335E">
        <w:rPr>
          <w:rFonts w:ascii="Times New Roman" w:hAnsi="Times New Roman" w:cs="Times New Roman"/>
          <w:b/>
          <w:sz w:val="28"/>
          <w:lang w:val="uk-UA" w:eastAsia="ru-RU"/>
        </w:rPr>
        <w:t xml:space="preserve"> </w:t>
      </w:r>
      <w:r w:rsidRPr="007B0691">
        <w:rPr>
          <w:rFonts w:ascii="Times New Roman" w:hAnsi="Times New Roman" w:cs="Times New Roman"/>
          <w:sz w:val="28"/>
          <w:lang w:val="uk-UA" w:eastAsia="ru-RU"/>
        </w:rPr>
        <w:t>– це самоуправління</w:t>
      </w:r>
      <w:r>
        <w:rPr>
          <w:rFonts w:ascii="Times New Roman" w:hAnsi="Times New Roman" w:cs="Times New Roman"/>
          <w:b/>
          <w:sz w:val="28"/>
          <w:lang w:val="uk-UA" w:eastAsia="ru-RU"/>
        </w:rPr>
        <w:t xml:space="preserve"> </w:t>
      </w:r>
      <w:r w:rsidRPr="00BE335E">
        <w:rPr>
          <w:rFonts w:ascii="Times New Roman" w:hAnsi="Times New Roman" w:cs="Times New Roman"/>
          <w:sz w:val="28"/>
          <w:lang w:val="uk-UA" w:eastAsia="ru-RU"/>
        </w:rPr>
        <w:t>людиною своєю</w:t>
      </w:r>
      <w:r>
        <w:rPr>
          <w:rFonts w:ascii="Times New Roman" w:hAnsi="Times New Roman" w:cs="Times New Roman"/>
          <w:b/>
          <w:sz w:val="28"/>
          <w:lang w:val="uk-UA" w:eastAsia="ru-RU"/>
        </w:rPr>
        <w:t xml:space="preserve"> </w:t>
      </w:r>
      <w:proofErr w:type="spellStart"/>
      <w:r w:rsidRPr="007B0691">
        <w:rPr>
          <w:rFonts w:ascii="Times New Roman" w:hAnsi="Times New Roman" w:cs="Times New Roman"/>
          <w:sz w:val="28"/>
          <w:lang w:val="uk-UA" w:eastAsia="ru-RU"/>
        </w:rPr>
        <w:t>життє</w:t>
      </w:r>
      <w:r w:rsidR="006F4120">
        <w:rPr>
          <w:rFonts w:ascii="Times New Roman" w:hAnsi="Times New Roman" w:cs="Times New Roman"/>
          <w:sz w:val="28"/>
          <w:lang w:val="uk-UA" w:eastAsia="ru-RU"/>
        </w:rPr>
        <w:t>-</w:t>
      </w:r>
      <w:r w:rsidRPr="007B0691">
        <w:rPr>
          <w:rFonts w:ascii="Times New Roman" w:hAnsi="Times New Roman" w:cs="Times New Roman"/>
          <w:sz w:val="28"/>
          <w:lang w:val="uk-UA" w:eastAsia="ru-RU"/>
        </w:rPr>
        <w:t>діяльністю</w:t>
      </w:r>
      <w:proofErr w:type="spellEnd"/>
      <w:r w:rsidRPr="007B0691">
        <w:rPr>
          <w:rFonts w:ascii="Times New Roman" w:hAnsi="Times New Roman" w:cs="Times New Roman"/>
          <w:sz w:val="28"/>
          <w:lang w:val="uk-UA" w:eastAsia="ru-RU"/>
        </w:rPr>
        <w:t xml:space="preserve"> </w:t>
      </w:r>
      <w:r w:rsidR="006F4120">
        <w:rPr>
          <w:rFonts w:ascii="Times New Roman" w:hAnsi="Times New Roman" w:cs="Times New Roman"/>
          <w:sz w:val="28"/>
          <w:lang w:val="uk-UA" w:eastAsia="ru-RU"/>
        </w:rPr>
        <w:t xml:space="preserve">та </w:t>
      </w:r>
      <w:r w:rsidR="003C4216">
        <w:rPr>
          <w:rFonts w:ascii="Times New Roman" w:hAnsi="Times New Roman" w:cs="Times New Roman"/>
          <w:sz w:val="28"/>
          <w:lang w:val="uk-UA" w:eastAsia="ru-RU"/>
        </w:rPr>
        <w:t>працею</w:t>
      </w:r>
      <w:r w:rsidR="006F4120">
        <w:rPr>
          <w:rFonts w:ascii="Times New Roman" w:hAnsi="Times New Roman" w:cs="Times New Roman"/>
          <w:sz w:val="28"/>
          <w:lang w:val="uk-UA" w:eastAsia="ru-RU"/>
        </w:rPr>
        <w:t xml:space="preserve"> для досягнення поставлених цілей. Під самоуправлінням розуміють системну діяльність із самоорганізації людиною своїх життєвих функцій, що забезпечують реалізацію внутрішніх мотивів, спрямованих на досягнення певного результату за оптимального використання її внутрішніх ресурсів з урахуванням зовнішніх чинників. </w:t>
      </w:r>
      <w:r w:rsidR="006F4120" w:rsidRPr="000F093A">
        <w:rPr>
          <w:rFonts w:ascii="Times New Roman" w:hAnsi="Times New Roman" w:cs="Times New Roman"/>
          <w:lang w:val="uk-UA"/>
        </w:rPr>
        <w:t>[</w:t>
      </w:r>
      <w:r w:rsidR="000F093A" w:rsidRPr="000F093A">
        <w:rPr>
          <w:rFonts w:ascii="Times New Roman" w:hAnsi="Times New Roman" w:cs="Times New Roman"/>
          <w:lang w:val="uk-UA"/>
        </w:rPr>
        <w:t>4</w:t>
      </w:r>
      <w:r w:rsidR="006F4120" w:rsidRPr="000F093A">
        <w:rPr>
          <w:rFonts w:ascii="Times New Roman" w:hAnsi="Times New Roman" w:cs="Times New Roman"/>
          <w:lang w:val="uk-UA"/>
        </w:rPr>
        <w:t>; 58]</w:t>
      </w:r>
    </w:p>
    <w:p w:rsidR="00234B8E" w:rsidRPr="003C4216" w:rsidRDefault="006F4120" w:rsidP="00C51C80">
      <w:pPr>
        <w:pStyle w:val="ab"/>
        <w:autoSpaceDE w:val="0"/>
        <w:autoSpaceDN w:val="0"/>
        <w:adjustRightInd w:val="0"/>
        <w:spacing w:line="360" w:lineRule="auto"/>
        <w:ind w:left="0" w:firstLine="709"/>
        <w:jc w:val="both"/>
        <w:rPr>
          <w:rFonts w:ascii="Times New Roman" w:hAnsi="Times New Roman" w:cs="Times New Roman"/>
          <w:i/>
          <w:color w:val="984806" w:themeColor="accent6" w:themeShade="80"/>
          <w:sz w:val="28"/>
          <w:lang w:val="uk-UA" w:eastAsia="ru-RU"/>
        </w:rPr>
      </w:pPr>
      <w:r w:rsidRPr="003C4216">
        <w:rPr>
          <w:rFonts w:ascii="Times New Roman" w:hAnsi="Times New Roman" w:cs="Times New Roman"/>
          <w:i/>
          <w:color w:val="984806" w:themeColor="accent6" w:themeShade="80"/>
          <w:sz w:val="28"/>
          <w:lang w:val="uk-UA" w:eastAsia="ru-RU"/>
        </w:rPr>
        <w:t xml:space="preserve">Таким чином, </w:t>
      </w:r>
      <w:r w:rsidR="00346C29" w:rsidRPr="003C4216">
        <w:rPr>
          <w:rFonts w:ascii="Times New Roman" w:hAnsi="Times New Roman" w:cs="Times New Roman"/>
          <w:i/>
          <w:color w:val="984806" w:themeColor="accent6" w:themeShade="80"/>
          <w:sz w:val="28"/>
          <w:lang w:val="uk-UA" w:eastAsia="ru-RU"/>
        </w:rPr>
        <w:t xml:space="preserve">самоменеджмент – </w:t>
      </w:r>
      <w:r w:rsidR="00234B8E" w:rsidRPr="003C4216">
        <w:rPr>
          <w:rFonts w:ascii="Times New Roman" w:hAnsi="Times New Roman" w:cs="Times New Roman"/>
          <w:i/>
          <w:color w:val="984806" w:themeColor="accent6" w:themeShade="80"/>
          <w:sz w:val="28"/>
          <w:lang w:val="uk-UA" w:eastAsia="ru-RU"/>
        </w:rPr>
        <w:t xml:space="preserve">це </w:t>
      </w:r>
      <w:r w:rsidR="00346C29" w:rsidRPr="003C4216">
        <w:rPr>
          <w:rFonts w:ascii="Times New Roman" w:hAnsi="Times New Roman" w:cs="Times New Roman"/>
          <w:i/>
          <w:color w:val="984806" w:themeColor="accent6" w:themeShade="80"/>
          <w:sz w:val="28"/>
          <w:lang w:val="uk-UA" w:eastAsia="ru-RU"/>
        </w:rPr>
        <w:t>засіб успішної діяльності, ефективний ресурс підвищення ефективності керування. Він базується на розумінні того факту, що головне в управлінні не система знань, а рівень культури, здатність до ефективної діяльності в нестандартних ситуаціях.</w:t>
      </w:r>
      <w:r w:rsidR="00234B8E" w:rsidRPr="003C4216">
        <w:rPr>
          <w:rFonts w:ascii="Times New Roman" w:hAnsi="Times New Roman" w:cs="Times New Roman"/>
          <w:i/>
          <w:color w:val="984806" w:themeColor="accent6" w:themeShade="80"/>
          <w:sz w:val="28"/>
          <w:lang w:val="uk-UA" w:eastAsia="ru-RU"/>
        </w:rPr>
        <w:br w:type="page"/>
      </w:r>
    </w:p>
    <w:p w:rsidR="003B1AC3" w:rsidRPr="00177193" w:rsidRDefault="00E550B1" w:rsidP="00DD6790">
      <w:pPr>
        <w:pStyle w:val="2"/>
        <w:jc w:val="center"/>
        <w:rPr>
          <w:rFonts w:ascii="Times New Roman" w:hAnsi="Times New Roman" w:cs="Times New Roman"/>
          <w:sz w:val="32"/>
          <w:lang w:val="uk-UA" w:eastAsia="ru-RU"/>
        </w:rPr>
      </w:pPr>
      <w:r w:rsidRPr="00E550B1">
        <w:rPr>
          <w:noProof/>
          <w:sz w:val="28"/>
        </w:rPr>
        <w:lastRenderedPageBreak/>
        <w:pict>
          <v:shapetype id="_x0000_t202" coordsize="21600,21600" o:spt="202" path="m,l,21600r21600,l21600,xe">
            <v:stroke joinstyle="miter"/>
            <v:path gradientshapeok="t" o:connecttype="rect"/>
          </v:shapetype>
          <v:shape id="_x0000_s1026" type="#_x0000_t202" style="position:absolute;left:0;text-align:left;margin-left:375.35pt;margin-top:7.9pt;width:82.55pt;height:11.55pt;z-index:251660288" wrapcoords="-35 0 -35 21150 21600 21150 21600 0 -35 0" stroked="f">
            <v:textbox style="mso-next-textbox:#_x0000_s1026" inset="0,0,0,0">
              <w:txbxContent>
                <w:p w:rsidR="000947D6" w:rsidRPr="00E54249" w:rsidRDefault="000947D6" w:rsidP="00E54249">
                  <w:pPr>
                    <w:pStyle w:val="ac"/>
                    <w:rPr>
                      <w:rFonts w:ascii="Times New Roman" w:hAnsi="Times New Roman" w:cs="Times New Roman"/>
                      <w:noProof/>
                      <w:color w:val="9BBB59" w:themeColor="accent3"/>
                    </w:rPr>
                  </w:pPr>
                  <w:r>
                    <w:rPr>
                      <w:rFonts w:ascii="Times New Roman" w:hAnsi="Times New Roman" w:cs="Times New Roman"/>
                      <w:color w:val="9BBB59" w:themeColor="accent3"/>
                      <w:lang w:val="uk-UA"/>
                    </w:rPr>
                    <w:t>Малюнок</w:t>
                  </w:r>
                  <w:r w:rsidRPr="00E54249">
                    <w:rPr>
                      <w:rFonts w:ascii="Times New Roman" w:hAnsi="Times New Roman" w:cs="Times New Roman"/>
                      <w:color w:val="9BBB59" w:themeColor="accent3"/>
                    </w:rPr>
                    <w:t xml:space="preserve"> </w:t>
                  </w:r>
                  <w:r w:rsidRPr="00E54249">
                    <w:rPr>
                      <w:rFonts w:ascii="Times New Roman" w:hAnsi="Times New Roman" w:cs="Times New Roman"/>
                      <w:color w:val="9BBB59" w:themeColor="accent3"/>
                    </w:rPr>
                    <w:fldChar w:fldCharType="begin"/>
                  </w:r>
                  <w:r w:rsidRPr="00E54249">
                    <w:rPr>
                      <w:rFonts w:ascii="Times New Roman" w:hAnsi="Times New Roman" w:cs="Times New Roman"/>
                      <w:color w:val="9BBB59" w:themeColor="accent3"/>
                    </w:rPr>
                    <w:instrText xml:space="preserve"> SEQ Рисунок \* ARABIC </w:instrText>
                  </w:r>
                  <w:r w:rsidRPr="00E54249">
                    <w:rPr>
                      <w:rFonts w:ascii="Times New Roman" w:hAnsi="Times New Roman" w:cs="Times New Roman"/>
                      <w:color w:val="9BBB59" w:themeColor="accent3"/>
                    </w:rPr>
                    <w:fldChar w:fldCharType="separate"/>
                  </w:r>
                  <w:r>
                    <w:rPr>
                      <w:rFonts w:ascii="Times New Roman" w:hAnsi="Times New Roman" w:cs="Times New Roman"/>
                      <w:noProof/>
                      <w:color w:val="9BBB59" w:themeColor="accent3"/>
                    </w:rPr>
                    <w:t>1</w:t>
                  </w:r>
                  <w:r w:rsidRPr="00E54249">
                    <w:rPr>
                      <w:rFonts w:ascii="Times New Roman" w:hAnsi="Times New Roman" w:cs="Times New Roman"/>
                      <w:color w:val="9BBB59" w:themeColor="accent3"/>
                    </w:rPr>
                    <w:fldChar w:fldCharType="end"/>
                  </w:r>
                </w:p>
              </w:txbxContent>
            </v:textbox>
            <w10:wrap type="through"/>
          </v:shape>
        </w:pict>
      </w:r>
      <w:bookmarkStart w:id="5" w:name="_Toc468022043"/>
      <w:r w:rsidR="003B1AC3" w:rsidRPr="00177193">
        <w:rPr>
          <w:rFonts w:ascii="Times New Roman" w:hAnsi="Times New Roman" w:cs="Times New Roman"/>
          <w:sz w:val="32"/>
          <w:lang w:val="uk-UA" w:eastAsia="ru-RU"/>
        </w:rPr>
        <w:t>Закони використання часу</w:t>
      </w:r>
      <w:bookmarkEnd w:id="5"/>
    </w:p>
    <w:p w:rsidR="00E54249" w:rsidRDefault="00C333E7" w:rsidP="00E54249">
      <w:pPr>
        <w:rPr>
          <w:lang w:val="uk-UA" w:eastAsia="ru-RU"/>
        </w:rPr>
      </w:pPr>
      <w:r>
        <w:rPr>
          <w:noProof/>
          <w:lang w:eastAsia="ru-RU"/>
        </w:rPr>
        <w:drawing>
          <wp:anchor distT="0" distB="0" distL="114300" distR="114300" simplePos="0" relativeHeight="251658240" behindDoc="0" locked="0" layoutInCell="1" allowOverlap="1">
            <wp:simplePos x="0" y="0"/>
            <wp:positionH relativeFrom="margin">
              <wp:posOffset>3863340</wp:posOffset>
            </wp:positionH>
            <wp:positionV relativeFrom="margin">
              <wp:posOffset>342265</wp:posOffset>
            </wp:positionV>
            <wp:extent cx="1828800" cy="1828800"/>
            <wp:effectExtent l="19050" t="0" r="0" b="0"/>
            <wp:wrapSquare wrapText="bothSides"/>
            <wp:docPr id="1" name="Рисунок 0" descr="Час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асы.jpg"/>
                    <pic:cNvPicPr/>
                  </pic:nvPicPr>
                  <pic:blipFill>
                    <a:blip r:embed="rId9" cstate="print"/>
                    <a:srcRect l="11713" r="10374" b="3237"/>
                    <a:stretch>
                      <a:fillRect/>
                    </a:stretch>
                  </pic:blipFill>
                  <pic:spPr>
                    <a:xfrm>
                      <a:off x="0" y="0"/>
                      <a:ext cx="1828800" cy="1828800"/>
                    </a:xfrm>
                    <a:prstGeom prst="rect">
                      <a:avLst/>
                    </a:prstGeom>
                  </pic:spPr>
                </pic:pic>
              </a:graphicData>
            </a:graphic>
          </wp:anchor>
        </w:drawing>
      </w:r>
    </w:p>
    <w:p w:rsidR="00E54249" w:rsidRPr="006A07FB" w:rsidRDefault="00184209" w:rsidP="00D720E4">
      <w:pPr>
        <w:spacing w:line="360" w:lineRule="auto"/>
        <w:ind w:firstLine="709"/>
        <w:rPr>
          <w:rFonts w:ascii="Times New Roman" w:hAnsi="Times New Roman" w:cs="Times New Roman"/>
          <w:b/>
          <w:sz w:val="28"/>
          <w:lang w:val="uk-UA" w:eastAsia="ru-RU"/>
        </w:rPr>
      </w:pPr>
      <w:r w:rsidRPr="006A07FB">
        <w:rPr>
          <w:rFonts w:ascii="Times New Roman" w:hAnsi="Times New Roman" w:cs="Times New Roman"/>
          <w:b/>
          <w:sz w:val="28"/>
          <w:lang w:val="uk-UA" w:eastAsia="ru-RU"/>
        </w:rPr>
        <w:t>Мені не вистачає 24</w:t>
      </w:r>
      <w:r w:rsidR="000F77AD">
        <w:rPr>
          <w:rFonts w:ascii="Times New Roman" w:hAnsi="Times New Roman" w:cs="Times New Roman"/>
          <w:b/>
          <w:sz w:val="28"/>
          <w:lang w:val="uk-UA" w:eastAsia="ru-RU"/>
        </w:rPr>
        <w:t>-х</w:t>
      </w:r>
      <w:r w:rsidRPr="006A07FB">
        <w:rPr>
          <w:rFonts w:ascii="Times New Roman" w:hAnsi="Times New Roman" w:cs="Times New Roman"/>
          <w:b/>
          <w:sz w:val="28"/>
          <w:lang w:val="uk-UA" w:eastAsia="ru-RU"/>
        </w:rPr>
        <w:t xml:space="preserve"> годин на добу! </w:t>
      </w:r>
    </w:p>
    <w:p w:rsidR="004B4063" w:rsidRDefault="00184209" w:rsidP="00D720E4">
      <w:pPr>
        <w:spacing w:line="360" w:lineRule="auto"/>
        <w:ind w:firstLine="709"/>
        <w:jc w:val="both"/>
        <w:rPr>
          <w:rFonts w:ascii="Times New Roman" w:hAnsi="Times New Roman" w:cs="Times New Roman"/>
          <w:sz w:val="28"/>
          <w:lang w:val="uk-UA" w:eastAsia="ru-RU"/>
        </w:rPr>
      </w:pPr>
      <w:r>
        <w:rPr>
          <w:rFonts w:ascii="Times New Roman" w:hAnsi="Times New Roman" w:cs="Times New Roman"/>
          <w:sz w:val="28"/>
          <w:lang w:val="uk-UA" w:eastAsia="ru-RU"/>
        </w:rPr>
        <w:t xml:space="preserve">Коли ми не встигаємо виконати ту чи іншу роботу (завдання), то часто жаліємося на </w:t>
      </w:r>
      <w:r w:rsidR="006A07FB">
        <w:rPr>
          <w:rFonts w:ascii="Times New Roman" w:hAnsi="Times New Roman" w:cs="Times New Roman"/>
          <w:sz w:val="28"/>
          <w:lang w:val="uk-UA" w:eastAsia="ru-RU"/>
        </w:rPr>
        <w:t xml:space="preserve">нестачу часу: «На жаль, але в добі лише 24 години!». </w:t>
      </w:r>
    </w:p>
    <w:p w:rsidR="006D26EE" w:rsidRDefault="006D26EE" w:rsidP="00D720E4">
      <w:pPr>
        <w:spacing w:line="360" w:lineRule="auto"/>
        <w:ind w:firstLine="709"/>
        <w:jc w:val="both"/>
        <w:rPr>
          <w:rFonts w:ascii="Times New Roman" w:hAnsi="Times New Roman" w:cs="Times New Roman"/>
          <w:sz w:val="28"/>
          <w:lang w:val="uk-UA" w:eastAsia="ru-RU"/>
        </w:rPr>
      </w:pPr>
      <w:r>
        <w:rPr>
          <w:rFonts w:ascii="Times New Roman" w:hAnsi="Times New Roman" w:cs="Times New Roman"/>
          <w:sz w:val="28"/>
          <w:lang w:val="uk-UA" w:eastAsia="ru-RU"/>
        </w:rPr>
        <w:t xml:space="preserve">Час, а точніше його нестача, </w:t>
      </w:r>
      <w:r w:rsidR="007C15CF">
        <w:rPr>
          <w:rFonts w:ascii="Times New Roman" w:hAnsi="Times New Roman" w:cs="Times New Roman"/>
          <w:sz w:val="28"/>
          <w:lang w:val="uk-UA" w:eastAsia="ru-RU"/>
        </w:rPr>
        <w:t>інтенсивний ритм життя – чи не найбільша на сьогодні проблема, яку обговорюють люди різних спеціальностей, напрямів діяльності, фаху, віку.</w:t>
      </w:r>
    </w:p>
    <w:p w:rsidR="007C15CF" w:rsidRDefault="007C15CF" w:rsidP="00D720E4">
      <w:pPr>
        <w:spacing w:line="360" w:lineRule="auto"/>
        <w:ind w:firstLine="709"/>
        <w:jc w:val="both"/>
        <w:rPr>
          <w:rFonts w:ascii="Times New Roman" w:hAnsi="Times New Roman" w:cs="Times New Roman"/>
          <w:sz w:val="28"/>
          <w:lang w:val="uk-UA" w:eastAsia="ru-RU"/>
        </w:rPr>
      </w:pPr>
      <w:r>
        <w:rPr>
          <w:rFonts w:ascii="Times New Roman" w:hAnsi="Times New Roman" w:cs="Times New Roman"/>
          <w:sz w:val="28"/>
          <w:lang w:val="uk-UA" w:eastAsia="ru-RU"/>
        </w:rPr>
        <w:t>Ефективне управління часом допомагає позбутися відчуття суєти та постійного напруження, страху і занепокоєння не встигнути щось зробити. Із управління часом людина стає цілеспрямованою та дисциплінованою, підвищує результативність своєї праці.</w:t>
      </w:r>
    </w:p>
    <w:p w:rsidR="00D92F47" w:rsidRPr="00D92F47" w:rsidRDefault="00D92F47" w:rsidP="00D720E4">
      <w:pPr>
        <w:spacing w:line="360" w:lineRule="auto"/>
        <w:ind w:firstLine="709"/>
        <w:jc w:val="both"/>
        <w:rPr>
          <w:rFonts w:ascii="Times New Roman" w:hAnsi="Times New Roman" w:cs="Times New Roman"/>
          <w:sz w:val="28"/>
          <w:lang w:val="uk-UA" w:eastAsia="ru-RU"/>
        </w:rPr>
      </w:pPr>
      <w:r w:rsidRPr="00D92F47">
        <w:rPr>
          <w:rFonts w:ascii="Times New Roman" w:hAnsi="Times New Roman" w:cs="Times New Roman"/>
          <w:sz w:val="28"/>
          <w:lang w:val="uk-UA" w:eastAsia="ru-RU"/>
        </w:rPr>
        <w:t xml:space="preserve">Усім відома приказка Фредеріка Тейлора </w:t>
      </w:r>
      <w:r w:rsidRPr="00A665B4">
        <w:rPr>
          <w:rFonts w:ascii="Times New Roman" w:hAnsi="Times New Roman" w:cs="Times New Roman"/>
          <w:b/>
          <w:sz w:val="28"/>
          <w:lang w:val="uk-UA" w:eastAsia="ru-RU"/>
        </w:rPr>
        <w:t>«час – це гроші»</w:t>
      </w:r>
      <w:r w:rsidRPr="00D92F47">
        <w:rPr>
          <w:rFonts w:ascii="Times New Roman" w:hAnsi="Times New Roman" w:cs="Times New Roman"/>
          <w:sz w:val="28"/>
          <w:lang w:val="uk-UA" w:eastAsia="ru-RU"/>
        </w:rPr>
        <w:t xml:space="preserve">. За </w:t>
      </w:r>
      <w:r w:rsidR="00D720E4">
        <w:rPr>
          <w:rFonts w:ascii="Times New Roman" w:hAnsi="Times New Roman" w:cs="Times New Roman"/>
          <w:sz w:val="28"/>
          <w:lang w:val="uk-UA" w:eastAsia="ru-RU"/>
        </w:rPr>
        <w:t>да</w:t>
      </w:r>
      <w:r w:rsidRPr="00D92F47">
        <w:rPr>
          <w:rFonts w:ascii="Times New Roman" w:hAnsi="Times New Roman" w:cs="Times New Roman"/>
          <w:sz w:val="28"/>
          <w:lang w:val="uk-UA" w:eastAsia="ru-RU"/>
        </w:rPr>
        <w:t>ними американського консультанта з управління часом Р. Маккензі,</w:t>
      </w:r>
      <w:r w:rsidR="00D720E4">
        <w:rPr>
          <w:rFonts w:ascii="Times New Roman" w:hAnsi="Times New Roman" w:cs="Times New Roman"/>
          <w:sz w:val="28"/>
          <w:lang w:val="uk-UA" w:eastAsia="ru-RU"/>
        </w:rPr>
        <w:t xml:space="preserve"> </w:t>
      </w:r>
      <w:r w:rsidRPr="00D92F47">
        <w:rPr>
          <w:rFonts w:ascii="Times New Roman" w:hAnsi="Times New Roman" w:cs="Times New Roman"/>
          <w:sz w:val="28"/>
          <w:lang w:val="uk-UA" w:eastAsia="ru-RU"/>
        </w:rPr>
        <w:t>зі ста опитаних керівників лише один має достатньо часу; десять</w:t>
      </w:r>
      <w:r w:rsidR="00D720E4">
        <w:rPr>
          <w:rFonts w:ascii="Times New Roman" w:hAnsi="Times New Roman" w:cs="Times New Roman"/>
          <w:sz w:val="28"/>
          <w:lang w:val="uk-UA" w:eastAsia="ru-RU"/>
        </w:rPr>
        <w:t xml:space="preserve"> </w:t>
      </w:r>
      <w:r w:rsidRPr="00D92F47">
        <w:rPr>
          <w:rFonts w:ascii="Times New Roman" w:hAnsi="Times New Roman" w:cs="Times New Roman"/>
          <w:sz w:val="28"/>
          <w:lang w:val="uk-UA" w:eastAsia="ru-RU"/>
        </w:rPr>
        <w:t>потребують його на 10 % більше; сорока потрібно 25 % додаткового</w:t>
      </w:r>
      <w:r w:rsidR="00D720E4">
        <w:rPr>
          <w:rFonts w:ascii="Times New Roman" w:hAnsi="Times New Roman" w:cs="Times New Roman"/>
          <w:sz w:val="28"/>
          <w:lang w:val="uk-UA" w:eastAsia="ru-RU"/>
        </w:rPr>
        <w:t xml:space="preserve"> </w:t>
      </w:r>
      <w:r w:rsidRPr="00D92F47">
        <w:rPr>
          <w:rFonts w:ascii="Times New Roman" w:hAnsi="Times New Roman" w:cs="Times New Roman"/>
          <w:sz w:val="28"/>
          <w:lang w:val="uk-UA" w:eastAsia="ru-RU"/>
        </w:rPr>
        <w:t xml:space="preserve">часу; решті не вистачає </w:t>
      </w:r>
      <w:r w:rsidR="001A3491">
        <w:rPr>
          <w:rFonts w:ascii="Times New Roman" w:hAnsi="Times New Roman" w:cs="Times New Roman"/>
          <w:sz w:val="28"/>
          <w:lang w:val="uk-UA" w:eastAsia="ru-RU"/>
        </w:rPr>
        <w:br/>
      </w:r>
      <w:r w:rsidRPr="00D92F47">
        <w:rPr>
          <w:rFonts w:ascii="Times New Roman" w:hAnsi="Times New Roman" w:cs="Times New Roman"/>
          <w:sz w:val="28"/>
          <w:lang w:val="uk-UA" w:eastAsia="ru-RU"/>
        </w:rPr>
        <w:t>50 % часу.</w:t>
      </w:r>
    </w:p>
    <w:p w:rsidR="00D92F47" w:rsidRDefault="00D720E4" w:rsidP="00D720E4">
      <w:pPr>
        <w:spacing w:line="360" w:lineRule="auto"/>
        <w:jc w:val="both"/>
        <w:rPr>
          <w:rFonts w:ascii="Times New Roman" w:hAnsi="Times New Roman" w:cs="Times New Roman"/>
          <w:sz w:val="28"/>
          <w:lang w:val="uk-UA" w:eastAsia="ru-RU"/>
        </w:rPr>
      </w:pPr>
      <w:r>
        <w:rPr>
          <w:rFonts w:ascii="Times New Roman" w:hAnsi="Times New Roman" w:cs="Times New Roman"/>
          <w:sz w:val="28"/>
          <w:lang w:val="uk-UA" w:eastAsia="ru-RU"/>
        </w:rPr>
        <w:tab/>
      </w:r>
      <w:r w:rsidR="00D92F47" w:rsidRPr="00D92F47">
        <w:rPr>
          <w:rFonts w:ascii="Times New Roman" w:hAnsi="Times New Roman" w:cs="Times New Roman"/>
          <w:sz w:val="28"/>
          <w:lang w:val="uk-UA" w:eastAsia="ru-RU"/>
        </w:rPr>
        <w:t xml:space="preserve">На сьогодні ключовим словом стосовно часу стало слово </w:t>
      </w:r>
      <w:r w:rsidR="00D92F47" w:rsidRPr="00A665B4">
        <w:rPr>
          <w:rFonts w:ascii="Times New Roman" w:hAnsi="Times New Roman" w:cs="Times New Roman"/>
          <w:b/>
          <w:sz w:val="28"/>
          <w:lang w:val="uk-UA" w:eastAsia="ru-RU"/>
        </w:rPr>
        <w:t>«ефективність»</w:t>
      </w:r>
      <w:r w:rsidR="00D92F47" w:rsidRPr="00D92F47">
        <w:rPr>
          <w:rFonts w:ascii="Times New Roman" w:hAnsi="Times New Roman" w:cs="Times New Roman"/>
          <w:sz w:val="28"/>
          <w:lang w:val="uk-UA" w:eastAsia="ru-RU"/>
        </w:rPr>
        <w:t>. Щодо цього поняття слід розрізняти ефективну роботу</w:t>
      </w:r>
      <w:r>
        <w:rPr>
          <w:rFonts w:ascii="Times New Roman" w:hAnsi="Times New Roman" w:cs="Times New Roman"/>
          <w:sz w:val="28"/>
          <w:lang w:val="uk-UA" w:eastAsia="ru-RU"/>
        </w:rPr>
        <w:t xml:space="preserve"> </w:t>
      </w:r>
      <w:r w:rsidR="00D92F47" w:rsidRPr="00D92F47">
        <w:rPr>
          <w:rFonts w:ascii="Times New Roman" w:hAnsi="Times New Roman" w:cs="Times New Roman"/>
          <w:sz w:val="28"/>
          <w:lang w:val="uk-UA" w:eastAsia="ru-RU"/>
        </w:rPr>
        <w:t>й ефективне виконання роботи. Ефективність виконання роботи знаходить своє відображення в її результатах, тоді як ефективність самої</w:t>
      </w:r>
      <w:r>
        <w:rPr>
          <w:rFonts w:ascii="Times New Roman" w:hAnsi="Times New Roman" w:cs="Times New Roman"/>
          <w:sz w:val="28"/>
          <w:lang w:val="uk-UA" w:eastAsia="ru-RU"/>
        </w:rPr>
        <w:t xml:space="preserve"> роботи визначена </w:t>
      </w:r>
      <w:r w:rsidR="00D92F47" w:rsidRPr="00D92F47">
        <w:rPr>
          <w:rFonts w:ascii="Times New Roman" w:hAnsi="Times New Roman" w:cs="Times New Roman"/>
          <w:sz w:val="28"/>
          <w:lang w:val="uk-UA" w:eastAsia="ru-RU"/>
        </w:rPr>
        <w:t>ступенем наближення людини до поставленої мети.</w:t>
      </w:r>
      <w:r>
        <w:rPr>
          <w:rFonts w:ascii="Times New Roman" w:hAnsi="Times New Roman" w:cs="Times New Roman"/>
          <w:sz w:val="28"/>
          <w:lang w:val="uk-UA" w:eastAsia="ru-RU"/>
        </w:rPr>
        <w:t xml:space="preserve"> </w:t>
      </w:r>
      <w:r w:rsidRPr="000F093A">
        <w:rPr>
          <w:rFonts w:ascii="Times New Roman" w:hAnsi="Times New Roman" w:cs="Times New Roman"/>
          <w:sz w:val="28"/>
          <w:lang w:val="uk-UA"/>
        </w:rPr>
        <w:t>[</w:t>
      </w:r>
      <w:r w:rsidR="000F093A" w:rsidRPr="000F093A">
        <w:rPr>
          <w:rFonts w:ascii="Times New Roman" w:hAnsi="Times New Roman" w:cs="Times New Roman"/>
          <w:sz w:val="28"/>
          <w:lang w:val="uk-UA"/>
        </w:rPr>
        <w:t>9</w:t>
      </w:r>
      <w:r w:rsidRPr="000F093A">
        <w:rPr>
          <w:rFonts w:ascii="Times New Roman" w:hAnsi="Times New Roman" w:cs="Times New Roman"/>
          <w:sz w:val="28"/>
          <w:lang w:val="uk-UA"/>
        </w:rPr>
        <w:t>; 117]</w:t>
      </w:r>
    </w:p>
    <w:p w:rsidR="00D720E4" w:rsidRDefault="00D720E4" w:rsidP="00D720E4">
      <w:pPr>
        <w:spacing w:line="360" w:lineRule="auto"/>
        <w:ind w:firstLine="709"/>
        <w:jc w:val="both"/>
        <w:rPr>
          <w:rFonts w:ascii="Times New Roman" w:hAnsi="Times New Roman" w:cs="Times New Roman"/>
          <w:sz w:val="28"/>
          <w:lang w:val="uk-UA" w:eastAsia="ru-RU"/>
        </w:rPr>
      </w:pPr>
      <w:r w:rsidRPr="00D720E4">
        <w:rPr>
          <w:rFonts w:ascii="Times New Roman" w:hAnsi="Times New Roman" w:cs="Times New Roman"/>
          <w:sz w:val="28"/>
          <w:lang w:val="uk-UA" w:eastAsia="ru-RU"/>
        </w:rPr>
        <w:t>Раніше я теж дуже часто говорила фразу про недостатність часу...</w:t>
      </w:r>
    </w:p>
    <w:p w:rsidR="00D77786" w:rsidRDefault="004B4063" w:rsidP="00D720E4">
      <w:pPr>
        <w:spacing w:line="360" w:lineRule="auto"/>
        <w:ind w:firstLine="709"/>
        <w:jc w:val="both"/>
        <w:rPr>
          <w:rFonts w:ascii="Times New Roman" w:hAnsi="Times New Roman" w:cs="Times New Roman"/>
          <w:b/>
          <w:sz w:val="28"/>
          <w:lang w:val="uk-UA" w:eastAsia="ru-RU"/>
        </w:rPr>
      </w:pPr>
      <w:r>
        <w:rPr>
          <w:rFonts w:ascii="Times New Roman" w:hAnsi="Times New Roman" w:cs="Times New Roman"/>
          <w:sz w:val="28"/>
          <w:lang w:val="uk-UA" w:eastAsia="ru-RU"/>
        </w:rPr>
        <w:t xml:space="preserve">Проаналізувавши літературу, довідалася, що є </w:t>
      </w:r>
      <w:r w:rsidRPr="004B4063">
        <w:rPr>
          <w:rFonts w:ascii="Times New Roman" w:hAnsi="Times New Roman" w:cs="Times New Roman"/>
          <w:b/>
          <w:sz w:val="28"/>
          <w:lang w:val="uk-UA" w:eastAsia="ru-RU"/>
        </w:rPr>
        <w:t>декілька законів використання часу</w:t>
      </w:r>
      <w:r w:rsidR="00D92F47">
        <w:rPr>
          <w:rFonts w:ascii="Times New Roman" w:hAnsi="Times New Roman" w:cs="Times New Roman"/>
          <w:b/>
          <w:sz w:val="28"/>
          <w:lang w:val="uk-UA" w:eastAsia="ru-RU"/>
        </w:rPr>
        <w:t xml:space="preserve">. </w:t>
      </w:r>
    </w:p>
    <w:p w:rsidR="00D77786" w:rsidRPr="00D720E4" w:rsidRDefault="002A6537" w:rsidP="00D720E4">
      <w:pPr>
        <w:spacing w:line="360" w:lineRule="auto"/>
        <w:jc w:val="both"/>
        <w:rPr>
          <w:rFonts w:ascii="Times New Roman" w:hAnsi="Times New Roman" w:cs="Times New Roman"/>
          <w:b/>
          <w:sz w:val="28"/>
          <w:lang w:val="uk-UA" w:eastAsia="ru-RU"/>
        </w:rPr>
      </w:pPr>
      <w:r w:rsidRPr="002A6537">
        <w:rPr>
          <w:rFonts w:ascii="Times New Roman" w:hAnsi="Times New Roman" w:cs="Times New Roman"/>
          <w:b/>
          <w:noProof/>
          <w:sz w:val="28"/>
          <w:lang w:eastAsia="ru-RU"/>
        </w:rPr>
        <w:lastRenderedPageBreak/>
        <w:drawing>
          <wp:inline distT="0" distB="0" distL="0" distR="0">
            <wp:extent cx="6115050" cy="4629150"/>
            <wp:effectExtent l="0" t="38100" r="0" b="19050"/>
            <wp:docPr id="3"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720E4" w:rsidRDefault="00D720E4" w:rsidP="006A07FB">
      <w:pPr>
        <w:spacing w:line="360" w:lineRule="auto"/>
        <w:ind w:firstLine="709"/>
        <w:jc w:val="both"/>
        <w:rPr>
          <w:rFonts w:ascii="Times New Roman" w:hAnsi="Times New Roman" w:cs="Times New Roman"/>
          <w:sz w:val="28"/>
          <w:lang w:val="uk-UA" w:eastAsia="ru-RU"/>
        </w:rPr>
      </w:pPr>
    </w:p>
    <w:p w:rsidR="00184209" w:rsidRDefault="00D720E4" w:rsidP="006A07FB">
      <w:pPr>
        <w:spacing w:line="360" w:lineRule="auto"/>
        <w:ind w:firstLine="709"/>
        <w:jc w:val="both"/>
        <w:rPr>
          <w:rFonts w:ascii="Times New Roman" w:hAnsi="Times New Roman" w:cs="Times New Roman"/>
          <w:sz w:val="28"/>
          <w:lang w:val="uk-UA" w:eastAsia="ru-RU"/>
        </w:rPr>
      </w:pPr>
      <w:r>
        <w:rPr>
          <w:rFonts w:ascii="Times New Roman" w:hAnsi="Times New Roman" w:cs="Times New Roman"/>
          <w:sz w:val="28"/>
          <w:lang w:val="uk-UA" w:eastAsia="ru-RU"/>
        </w:rPr>
        <w:t>А</w:t>
      </w:r>
      <w:r w:rsidR="006A07FB">
        <w:rPr>
          <w:rFonts w:ascii="Times New Roman" w:hAnsi="Times New Roman" w:cs="Times New Roman"/>
          <w:sz w:val="28"/>
          <w:lang w:val="uk-UA" w:eastAsia="ru-RU"/>
        </w:rPr>
        <w:t>нглійське прислів’я твердить: «</w:t>
      </w:r>
      <w:r w:rsidR="006A07FB" w:rsidRPr="006A07FB">
        <w:rPr>
          <w:rFonts w:ascii="Times New Roman" w:hAnsi="Times New Roman" w:cs="Times New Roman"/>
          <w:i/>
          <w:sz w:val="28"/>
          <w:lang w:val="uk-UA" w:eastAsia="ru-RU"/>
        </w:rPr>
        <w:t>У зайнятої людини час завжди знайдеться</w:t>
      </w:r>
      <w:r w:rsidR="006A07FB">
        <w:rPr>
          <w:rFonts w:ascii="Times New Roman" w:hAnsi="Times New Roman" w:cs="Times New Roman"/>
          <w:sz w:val="28"/>
          <w:lang w:val="uk-UA" w:eastAsia="ru-RU"/>
        </w:rPr>
        <w:t xml:space="preserve">!». </w:t>
      </w:r>
    </w:p>
    <w:p w:rsidR="00084D55" w:rsidRDefault="00D720E4" w:rsidP="002C6782">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eastAsia="ru-RU"/>
        </w:rPr>
        <w:t xml:space="preserve">Сьогодні існує ціла окрема галузь, присвячена вивченню проблем і методів організації часових витрат – </w:t>
      </w:r>
      <w:r w:rsidRPr="00A67DD9">
        <w:rPr>
          <w:rFonts w:ascii="Times New Roman" w:hAnsi="Times New Roman" w:cs="Times New Roman"/>
          <w:b/>
          <w:color w:val="0070C0"/>
          <w:sz w:val="28"/>
          <w:lang w:val="uk-UA" w:eastAsia="ru-RU"/>
        </w:rPr>
        <w:t>тайм-менеджмент</w:t>
      </w:r>
      <w:r>
        <w:rPr>
          <w:rFonts w:ascii="Times New Roman" w:hAnsi="Times New Roman" w:cs="Times New Roman"/>
          <w:sz w:val="28"/>
          <w:lang w:val="uk-UA" w:eastAsia="ru-RU"/>
        </w:rPr>
        <w:t xml:space="preserve">. Її основною метою є максимальне використання особистих можливостей і </w:t>
      </w:r>
      <w:r w:rsidR="002C6782" w:rsidRPr="00D720E4">
        <w:rPr>
          <w:rFonts w:ascii="Times New Roman" w:hAnsi="Times New Roman" w:cs="Times New Roman"/>
          <w:sz w:val="28"/>
          <w:lang w:val="uk-UA"/>
        </w:rPr>
        <w:t>свідоме</w:t>
      </w:r>
      <w:r w:rsidR="002C6782" w:rsidRPr="00D720E4">
        <w:rPr>
          <w:rFonts w:ascii="Times New Roman" w:hAnsi="Times New Roman" w:cs="Times New Roman"/>
          <w:sz w:val="28"/>
        </w:rPr>
        <w:t xml:space="preserve"> </w:t>
      </w:r>
      <w:r w:rsidR="002C6782" w:rsidRPr="00D720E4">
        <w:rPr>
          <w:rFonts w:ascii="Times New Roman" w:hAnsi="Times New Roman" w:cs="Times New Roman"/>
          <w:sz w:val="28"/>
          <w:lang w:val="uk-UA"/>
        </w:rPr>
        <w:t>управління</w:t>
      </w:r>
      <w:r w:rsidR="002C6782" w:rsidRPr="00D720E4">
        <w:rPr>
          <w:rFonts w:ascii="Times New Roman" w:hAnsi="Times New Roman" w:cs="Times New Roman"/>
          <w:sz w:val="28"/>
        </w:rPr>
        <w:t xml:space="preserve"> часом</w:t>
      </w:r>
      <w:r w:rsidR="002C6782" w:rsidRPr="0017697C">
        <w:rPr>
          <w:rFonts w:ascii="Times New Roman" w:hAnsi="Times New Roman" w:cs="Times New Roman"/>
          <w:sz w:val="28"/>
        </w:rPr>
        <w:t>. </w:t>
      </w:r>
    </w:p>
    <w:p w:rsidR="00FA3C72" w:rsidRDefault="00FA3C72" w:rsidP="00FA3C72">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 xml:space="preserve">Фахівці з управління часом ввели в обіг поняття </w:t>
      </w:r>
      <w:r w:rsidRPr="00A665B4">
        <w:rPr>
          <w:rFonts w:ascii="Times New Roman" w:hAnsi="Times New Roman" w:cs="Times New Roman"/>
          <w:color w:val="0070C0"/>
          <w:sz w:val="28"/>
          <w:lang w:val="uk-UA"/>
        </w:rPr>
        <w:t>«</w:t>
      </w:r>
      <w:r w:rsidRPr="00A665B4">
        <w:rPr>
          <w:rFonts w:ascii="Times New Roman" w:hAnsi="Times New Roman" w:cs="Times New Roman"/>
          <w:i/>
          <w:color w:val="0070C0"/>
          <w:sz w:val="28"/>
          <w:lang w:val="uk-UA"/>
        </w:rPr>
        <w:t>поглиначі часу</w:t>
      </w:r>
      <w:r w:rsidRPr="00A665B4">
        <w:rPr>
          <w:rFonts w:ascii="Times New Roman" w:hAnsi="Times New Roman" w:cs="Times New Roman"/>
          <w:color w:val="0070C0"/>
          <w:sz w:val="28"/>
          <w:lang w:val="uk-UA"/>
        </w:rPr>
        <w:t>»</w:t>
      </w:r>
      <w:r>
        <w:rPr>
          <w:rFonts w:ascii="Times New Roman" w:hAnsi="Times New Roman" w:cs="Times New Roman"/>
          <w:sz w:val="28"/>
          <w:lang w:val="uk-UA"/>
        </w:rPr>
        <w:t xml:space="preserve"> </w:t>
      </w:r>
      <w:r w:rsidRPr="00FA3C72">
        <w:rPr>
          <w:rFonts w:ascii="Times New Roman" w:hAnsi="Times New Roman" w:cs="Times New Roman"/>
          <w:sz w:val="28"/>
        </w:rPr>
        <w:t>(«</w:t>
      </w:r>
      <w:r w:rsidRPr="00FA3C72">
        <w:rPr>
          <w:rFonts w:ascii="Times New Roman" w:hAnsi="Times New Roman" w:cs="Times New Roman"/>
          <w:i/>
          <w:iCs/>
          <w:sz w:val="28"/>
          <w:lang w:val="uk-UA"/>
        </w:rPr>
        <w:t>крадії</w:t>
      </w:r>
      <w:r>
        <w:rPr>
          <w:rFonts w:ascii="Times New Roman" w:hAnsi="Times New Roman" w:cs="Times New Roman"/>
          <w:sz w:val="28"/>
        </w:rPr>
        <w:t xml:space="preserve">») </w:t>
      </w:r>
      <w:r w:rsidRPr="00FA3C72">
        <w:rPr>
          <w:rFonts w:ascii="Times New Roman" w:hAnsi="Times New Roman" w:cs="Times New Roman"/>
          <w:sz w:val="28"/>
        </w:rPr>
        <w:t>– умов,</w:t>
      </w:r>
      <w:r w:rsidRPr="00FA3C72">
        <w:rPr>
          <w:rFonts w:ascii="Times New Roman" w:hAnsi="Times New Roman" w:cs="Times New Roman"/>
          <w:sz w:val="28"/>
          <w:lang w:val="uk-UA"/>
        </w:rPr>
        <w:t xml:space="preserve"> обставин</w:t>
      </w:r>
      <w:r w:rsidRPr="00FA3C72">
        <w:rPr>
          <w:rFonts w:ascii="Times New Roman" w:hAnsi="Times New Roman" w:cs="Times New Roman"/>
          <w:sz w:val="28"/>
        </w:rPr>
        <w:t xml:space="preserve">, моделей </w:t>
      </w:r>
      <w:r>
        <w:rPr>
          <w:rFonts w:ascii="Times New Roman" w:hAnsi="Times New Roman" w:cs="Times New Roman"/>
          <w:sz w:val="28"/>
          <w:lang w:val="uk-UA"/>
        </w:rPr>
        <w:t>поведінки</w:t>
      </w:r>
      <w:r w:rsidRPr="00FA3C72">
        <w:rPr>
          <w:rFonts w:ascii="Times New Roman" w:hAnsi="Times New Roman" w:cs="Times New Roman"/>
          <w:sz w:val="28"/>
        </w:rPr>
        <w:t xml:space="preserve"> та</w:t>
      </w:r>
      <w:r w:rsidRPr="00FA3C72">
        <w:rPr>
          <w:rFonts w:ascii="Times New Roman" w:hAnsi="Times New Roman" w:cs="Times New Roman"/>
          <w:sz w:val="28"/>
          <w:lang w:val="uk-UA"/>
        </w:rPr>
        <w:t xml:space="preserve"> діяльності</w:t>
      </w:r>
      <w:r w:rsidRPr="00FA3C72">
        <w:rPr>
          <w:rFonts w:ascii="Times New Roman" w:hAnsi="Times New Roman" w:cs="Times New Roman"/>
          <w:sz w:val="28"/>
        </w:rPr>
        <w:t>,</w:t>
      </w:r>
      <w:r w:rsidRPr="00FA3C72">
        <w:rPr>
          <w:rFonts w:ascii="Times New Roman" w:hAnsi="Times New Roman" w:cs="Times New Roman"/>
          <w:sz w:val="28"/>
          <w:lang w:val="uk-UA"/>
        </w:rPr>
        <w:t xml:space="preserve"> які під</w:t>
      </w:r>
      <w:r w:rsidRPr="00FA3C72">
        <w:rPr>
          <w:rFonts w:ascii="Times New Roman" w:hAnsi="Times New Roman" w:cs="Times New Roman"/>
          <w:sz w:val="28"/>
        </w:rPr>
        <w:t xml:space="preserve"> час</w:t>
      </w:r>
      <w:r w:rsidRPr="00FA3C72">
        <w:rPr>
          <w:rFonts w:ascii="Times New Roman" w:hAnsi="Times New Roman" w:cs="Times New Roman"/>
          <w:sz w:val="28"/>
          <w:lang w:val="uk-UA"/>
        </w:rPr>
        <w:t xml:space="preserve"> повторення призводять</w:t>
      </w:r>
      <w:r w:rsidRPr="00FA3C72">
        <w:rPr>
          <w:rFonts w:ascii="Times New Roman" w:hAnsi="Times New Roman" w:cs="Times New Roman"/>
          <w:sz w:val="28"/>
        </w:rPr>
        <w:t xml:space="preserve"> до</w:t>
      </w:r>
      <w:r w:rsidRPr="00FA3C72">
        <w:rPr>
          <w:rFonts w:ascii="Times New Roman" w:hAnsi="Times New Roman" w:cs="Times New Roman"/>
          <w:sz w:val="28"/>
          <w:lang w:val="uk-UA"/>
        </w:rPr>
        <w:t xml:space="preserve"> чималих</w:t>
      </w:r>
      <w:r>
        <w:rPr>
          <w:rFonts w:ascii="Times New Roman" w:hAnsi="Times New Roman" w:cs="Times New Roman"/>
          <w:sz w:val="28"/>
          <w:lang w:val="uk-UA"/>
        </w:rPr>
        <w:t xml:space="preserve"> </w:t>
      </w:r>
      <w:r w:rsidRPr="00FA3C72">
        <w:rPr>
          <w:rFonts w:ascii="Times New Roman" w:hAnsi="Times New Roman" w:cs="Times New Roman"/>
          <w:sz w:val="28"/>
          <w:lang w:val="uk-UA"/>
        </w:rPr>
        <w:t>непродуктивних витрат</w:t>
      </w:r>
      <w:r w:rsidRPr="00FA3C72">
        <w:rPr>
          <w:rFonts w:ascii="Times New Roman" w:hAnsi="Times New Roman" w:cs="Times New Roman"/>
          <w:sz w:val="28"/>
        </w:rPr>
        <w:t xml:space="preserve"> часу.</w:t>
      </w:r>
    </w:p>
    <w:p w:rsidR="00FA3C72" w:rsidRPr="00FA3C72" w:rsidRDefault="00FA3C72" w:rsidP="00FA3C72">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Таких «</w:t>
      </w:r>
      <w:r w:rsidRPr="002B50CF">
        <w:rPr>
          <w:rFonts w:ascii="Times New Roman" w:hAnsi="Times New Roman" w:cs="Times New Roman"/>
          <w:i/>
          <w:sz w:val="28"/>
          <w:lang w:val="uk-UA"/>
        </w:rPr>
        <w:t>крадіїв</w:t>
      </w:r>
      <w:r>
        <w:rPr>
          <w:rFonts w:ascii="Times New Roman" w:hAnsi="Times New Roman" w:cs="Times New Roman"/>
          <w:sz w:val="28"/>
          <w:lang w:val="uk-UA"/>
        </w:rPr>
        <w:t xml:space="preserve">» необхідно знати в обличчя, щоб навчитися з ними боротися. </w:t>
      </w:r>
    </w:p>
    <w:p w:rsidR="004672CD" w:rsidRDefault="004672CD" w:rsidP="004D30F0">
      <w:pPr>
        <w:spacing w:line="360" w:lineRule="auto"/>
        <w:ind w:firstLine="709"/>
        <w:jc w:val="center"/>
        <w:rPr>
          <w:rFonts w:ascii="Times New Roman" w:hAnsi="Times New Roman" w:cs="Times New Roman"/>
          <w:sz w:val="28"/>
          <w:lang w:val="uk-UA"/>
        </w:rPr>
      </w:pPr>
      <w:r w:rsidRPr="00177193">
        <w:rPr>
          <w:rFonts w:ascii="Times New Roman" w:hAnsi="Times New Roman" w:cs="Times New Roman"/>
          <w:b/>
          <w:color w:val="9BBB59" w:themeColor="accent3"/>
          <w:sz w:val="28"/>
          <w:lang w:val="uk-UA"/>
        </w:rPr>
        <w:lastRenderedPageBreak/>
        <w:t>Поглиначі часу</w:t>
      </w:r>
      <w:r>
        <w:rPr>
          <w:rFonts w:ascii="Times New Roman" w:hAnsi="Times New Roman" w:cs="Times New Roman"/>
          <w:sz w:val="28"/>
          <w:lang w:val="uk-UA"/>
        </w:rPr>
        <w:t xml:space="preserve"> (за О.</w:t>
      </w:r>
      <w:r w:rsidR="00C452A8" w:rsidRPr="00C452A8">
        <w:rPr>
          <w:rFonts w:ascii="Times New Roman" w:hAnsi="Times New Roman" w:cs="Times New Roman"/>
          <w:sz w:val="28"/>
        </w:rPr>
        <w:t xml:space="preserve"> </w:t>
      </w:r>
      <w:proofErr w:type="spellStart"/>
      <w:r>
        <w:rPr>
          <w:rFonts w:ascii="Times New Roman" w:hAnsi="Times New Roman" w:cs="Times New Roman"/>
          <w:sz w:val="28"/>
          <w:lang w:val="uk-UA"/>
        </w:rPr>
        <w:t>Пометун</w:t>
      </w:r>
      <w:proofErr w:type="spellEnd"/>
      <w:r>
        <w:rPr>
          <w:rFonts w:ascii="Times New Roman" w:hAnsi="Times New Roman" w:cs="Times New Roman"/>
          <w:sz w:val="28"/>
          <w:lang w:val="uk-UA"/>
        </w:rPr>
        <w:t>)</w:t>
      </w:r>
    </w:p>
    <w:p w:rsidR="004672CD" w:rsidRPr="004672CD" w:rsidRDefault="004672CD" w:rsidP="004D30F0">
      <w:pPr>
        <w:pStyle w:val="ab"/>
        <w:numPr>
          <w:ilvl w:val="0"/>
          <w:numId w:val="6"/>
        </w:numPr>
        <w:spacing w:after="0"/>
        <w:rPr>
          <w:rFonts w:ascii="Times New Roman" w:hAnsi="Times New Roman" w:cs="Times New Roman"/>
          <w:sz w:val="28"/>
          <w:lang w:val="uk-UA"/>
        </w:rPr>
      </w:pPr>
      <w:r w:rsidRPr="004672CD">
        <w:rPr>
          <w:rFonts w:ascii="Times New Roman" w:hAnsi="Times New Roman" w:cs="Times New Roman"/>
          <w:sz w:val="28"/>
          <w:lang w:val="uk-UA"/>
        </w:rPr>
        <w:t>Нечітко визначена мета.</w:t>
      </w:r>
    </w:p>
    <w:p w:rsidR="004672CD" w:rsidRPr="004672CD" w:rsidRDefault="004672CD" w:rsidP="004D30F0">
      <w:pPr>
        <w:pStyle w:val="ab"/>
        <w:numPr>
          <w:ilvl w:val="0"/>
          <w:numId w:val="6"/>
        </w:numPr>
        <w:spacing w:after="0"/>
        <w:rPr>
          <w:rFonts w:ascii="Times New Roman" w:hAnsi="Times New Roman" w:cs="Times New Roman"/>
          <w:sz w:val="28"/>
          <w:lang w:val="uk-UA"/>
        </w:rPr>
      </w:pPr>
      <w:r w:rsidRPr="004672CD">
        <w:rPr>
          <w:rFonts w:ascii="Times New Roman" w:hAnsi="Times New Roman" w:cs="Times New Roman"/>
          <w:sz w:val="28"/>
          <w:lang w:val="uk-UA"/>
        </w:rPr>
        <w:t>Відсутність пріоритетів у справах.</w:t>
      </w:r>
    </w:p>
    <w:p w:rsidR="004672CD" w:rsidRPr="004672CD" w:rsidRDefault="004672CD" w:rsidP="004D30F0">
      <w:pPr>
        <w:pStyle w:val="ab"/>
        <w:numPr>
          <w:ilvl w:val="0"/>
          <w:numId w:val="6"/>
        </w:numPr>
        <w:rPr>
          <w:rFonts w:ascii="Times New Roman" w:hAnsi="Times New Roman" w:cs="Times New Roman"/>
          <w:sz w:val="28"/>
          <w:lang w:val="uk-UA"/>
        </w:rPr>
      </w:pPr>
      <w:r w:rsidRPr="004672CD">
        <w:rPr>
          <w:rFonts w:ascii="Times New Roman" w:hAnsi="Times New Roman" w:cs="Times New Roman"/>
          <w:sz w:val="28"/>
          <w:lang w:val="uk-UA"/>
        </w:rPr>
        <w:t>Намагання зробити все й одразу.</w:t>
      </w:r>
    </w:p>
    <w:p w:rsidR="004672CD" w:rsidRPr="004672CD" w:rsidRDefault="004672CD" w:rsidP="004D30F0">
      <w:pPr>
        <w:pStyle w:val="ab"/>
        <w:numPr>
          <w:ilvl w:val="0"/>
          <w:numId w:val="6"/>
        </w:numPr>
        <w:rPr>
          <w:rFonts w:ascii="Times New Roman" w:hAnsi="Times New Roman" w:cs="Times New Roman"/>
          <w:sz w:val="28"/>
          <w:lang w:val="uk-UA"/>
        </w:rPr>
      </w:pPr>
      <w:r w:rsidRPr="004672CD">
        <w:rPr>
          <w:rFonts w:ascii="Times New Roman" w:hAnsi="Times New Roman" w:cs="Times New Roman"/>
          <w:sz w:val="28"/>
          <w:lang w:val="uk-UA"/>
        </w:rPr>
        <w:t>Відсутність чіткого уявлення про обсяг роботи та шляхи вирішення.</w:t>
      </w:r>
    </w:p>
    <w:p w:rsidR="004672CD" w:rsidRPr="004672CD" w:rsidRDefault="004672CD" w:rsidP="004D30F0">
      <w:pPr>
        <w:pStyle w:val="ab"/>
        <w:numPr>
          <w:ilvl w:val="0"/>
          <w:numId w:val="6"/>
        </w:numPr>
        <w:rPr>
          <w:rFonts w:ascii="Times New Roman" w:hAnsi="Times New Roman" w:cs="Times New Roman"/>
          <w:sz w:val="28"/>
          <w:lang w:val="uk-UA"/>
        </w:rPr>
      </w:pPr>
      <w:r w:rsidRPr="004672CD">
        <w:rPr>
          <w:rFonts w:ascii="Times New Roman" w:hAnsi="Times New Roman" w:cs="Times New Roman"/>
          <w:sz w:val="28"/>
          <w:lang w:val="uk-UA"/>
        </w:rPr>
        <w:t>Неналежно спланований робочий день.</w:t>
      </w:r>
    </w:p>
    <w:p w:rsidR="004672CD" w:rsidRPr="004672CD" w:rsidRDefault="004672CD" w:rsidP="004D30F0">
      <w:pPr>
        <w:pStyle w:val="ab"/>
        <w:numPr>
          <w:ilvl w:val="0"/>
          <w:numId w:val="6"/>
        </w:numPr>
        <w:rPr>
          <w:rFonts w:ascii="Times New Roman" w:hAnsi="Times New Roman" w:cs="Times New Roman"/>
          <w:sz w:val="28"/>
          <w:lang w:val="uk-UA"/>
        </w:rPr>
      </w:pPr>
      <w:r w:rsidRPr="004672CD">
        <w:rPr>
          <w:rFonts w:ascii="Times New Roman" w:hAnsi="Times New Roman" w:cs="Times New Roman"/>
          <w:sz w:val="28"/>
          <w:lang w:val="uk-UA"/>
        </w:rPr>
        <w:t>Особиста неорганізованість, завалений робочий стіл.</w:t>
      </w:r>
    </w:p>
    <w:p w:rsidR="004672CD" w:rsidRPr="004672CD" w:rsidRDefault="004672CD" w:rsidP="004D30F0">
      <w:pPr>
        <w:pStyle w:val="ab"/>
        <w:numPr>
          <w:ilvl w:val="0"/>
          <w:numId w:val="6"/>
        </w:numPr>
        <w:rPr>
          <w:rFonts w:ascii="Times New Roman" w:hAnsi="Times New Roman" w:cs="Times New Roman"/>
          <w:sz w:val="28"/>
          <w:lang w:val="uk-UA"/>
        </w:rPr>
      </w:pPr>
      <w:r w:rsidRPr="004672CD">
        <w:rPr>
          <w:rFonts w:ascii="Times New Roman" w:hAnsi="Times New Roman" w:cs="Times New Roman"/>
          <w:sz w:val="28"/>
          <w:lang w:val="uk-UA"/>
        </w:rPr>
        <w:t>Надмірне читання.</w:t>
      </w:r>
    </w:p>
    <w:p w:rsidR="004672CD" w:rsidRPr="004672CD" w:rsidRDefault="004672CD" w:rsidP="004D30F0">
      <w:pPr>
        <w:pStyle w:val="ab"/>
        <w:numPr>
          <w:ilvl w:val="0"/>
          <w:numId w:val="6"/>
        </w:numPr>
        <w:rPr>
          <w:rFonts w:ascii="Times New Roman" w:hAnsi="Times New Roman" w:cs="Times New Roman"/>
          <w:sz w:val="28"/>
          <w:lang w:val="uk-UA"/>
        </w:rPr>
      </w:pPr>
      <w:r w:rsidRPr="004672CD">
        <w:rPr>
          <w:rFonts w:ascii="Times New Roman" w:hAnsi="Times New Roman" w:cs="Times New Roman"/>
          <w:sz w:val="28"/>
          <w:lang w:val="uk-UA"/>
        </w:rPr>
        <w:t>Недостатня поінформованість.</w:t>
      </w:r>
    </w:p>
    <w:p w:rsidR="004672CD" w:rsidRPr="004672CD" w:rsidRDefault="004672CD" w:rsidP="004D30F0">
      <w:pPr>
        <w:pStyle w:val="ab"/>
        <w:numPr>
          <w:ilvl w:val="0"/>
          <w:numId w:val="6"/>
        </w:numPr>
        <w:rPr>
          <w:rFonts w:ascii="Times New Roman" w:hAnsi="Times New Roman" w:cs="Times New Roman"/>
          <w:sz w:val="28"/>
          <w:lang w:val="uk-UA"/>
        </w:rPr>
      </w:pPr>
      <w:r w:rsidRPr="004672CD">
        <w:rPr>
          <w:rFonts w:ascii="Times New Roman" w:hAnsi="Times New Roman" w:cs="Times New Roman"/>
          <w:sz w:val="28"/>
          <w:lang w:val="uk-UA"/>
        </w:rPr>
        <w:t>Недостатня мотивація (пасивність).</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Пошуки записів, адрес, телефонних номерів.</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Недостатня скооперованість і розподіл праці.</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Надмірна кількість телефонних дзвінків.</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Незаплановані відвідувачі.</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Невміння сказати «ні».</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Неповна і несвоєчасна інформація.</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Відсутність самодисципліни.</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Невміння доводити справу до кінця.</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Pr>
          <w:rFonts w:ascii="Times New Roman" w:hAnsi="Times New Roman" w:cs="Times New Roman"/>
          <w:sz w:val="28"/>
          <w:lang w:val="uk-UA"/>
        </w:rPr>
        <w:t>Ф</w:t>
      </w:r>
      <w:r w:rsidRPr="004672CD">
        <w:rPr>
          <w:rFonts w:ascii="Times New Roman" w:hAnsi="Times New Roman" w:cs="Times New Roman"/>
          <w:sz w:val="28"/>
          <w:lang w:val="uk-UA"/>
        </w:rPr>
        <w:t xml:space="preserve">актори </w:t>
      </w:r>
      <w:r>
        <w:rPr>
          <w:rFonts w:ascii="Times New Roman" w:hAnsi="Times New Roman" w:cs="Times New Roman"/>
          <w:sz w:val="28"/>
          <w:lang w:val="uk-UA"/>
        </w:rPr>
        <w:t>в</w:t>
      </w:r>
      <w:r w:rsidRPr="004672CD">
        <w:rPr>
          <w:rFonts w:ascii="Times New Roman" w:hAnsi="Times New Roman" w:cs="Times New Roman"/>
          <w:sz w:val="28"/>
          <w:lang w:val="uk-UA"/>
        </w:rPr>
        <w:t>ідволіка</w:t>
      </w:r>
      <w:r>
        <w:rPr>
          <w:rFonts w:ascii="Times New Roman" w:hAnsi="Times New Roman" w:cs="Times New Roman"/>
          <w:sz w:val="28"/>
          <w:lang w:val="uk-UA"/>
        </w:rPr>
        <w:t>ння</w:t>
      </w:r>
      <w:r w:rsidRPr="004672CD">
        <w:rPr>
          <w:rFonts w:ascii="Times New Roman" w:hAnsi="Times New Roman" w:cs="Times New Roman"/>
          <w:sz w:val="28"/>
          <w:lang w:val="uk-UA"/>
        </w:rPr>
        <w:t xml:space="preserve"> (шум, рух).</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Відсутність комунікацій, недостатній зворотний зв’язок.</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Недостатня підготовленість, поінформованість.</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Приватні розмови.</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Синдром відкладання на потім.</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Бажання знати всі факти.</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Надмірні перевірки, очікування, сподівання.</w:t>
      </w:r>
    </w:p>
    <w:p w:rsidR="004672CD" w:rsidRPr="004672CD"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Невміння делегувати.</w:t>
      </w:r>
    </w:p>
    <w:p w:rsidR="004672CD" w:rsidRPr="004D30F0" w:rsidRDefault="004672CD" w:rsidP="004D30F0">
      <w:pPr>
        <w:pStyle w:val="ab"/>
        <w:numPr>
          <w:ilvl w:val="0"/>
          <w:numId w:val="6"/>
        </w:numPr>
        <w:ind w:left="1134" w:hanging="141"/>
        <w:rPr>
          <w:rFonts w:ascii="Times New Roman" w:hAnsi="Times New Roman" w:cs="Times New Roman"/>
          <w:sz w:val="28"/>
          <w:lang w:val="uk-UA"/>
        </w:rPr>
      </w:pPr>
      <w:r w:rsidRPr="004672CD">
        <w:rPr>
          <w:rFonts w:ascii="Times New Roman" w:hAnsi="Times New Roman" w:cs="Times New Roman"/>
          <w:sz w:val="28"/>
          <w:lang w:val="uk-UA"/>
        </w:rPr>
        <w:t>Недостатній контроль за виконанням.</w:t>
      </w:r>
      <w:r>
        <w:rPr>
          <w:rFonts w:ascii="Times New Roman" w:hAnsi="Times New Roman" w:cs="Times New Roman"/>
          <w:sz w:val="28"/>
          <w:lang w:val="uk-UA"/>
        </w:rPr>
        <w:t xml:space="preserve"> </w:t>
      </w:r>
      <w:r w:rsidR="004D30F0" w:rsidRPr="000F093A">
        <w:rPr>
          <w:rFonts w:ascii="Times New Roman" w:hAnsi="Times New Roman" w:cs="Times New Roman"/>
          <w:sz w:val="28"/>
          <w:lang w:val="uk-UA"/>
        </w:rPr>
        <w:t>[</w:t>
      </w:r>
      <w:r w:rsidR="000F093A" w:rsidRPr="000F093A">
        <w:rPr>
          <w:rFonts w:ascii="Times New Roman" w:hAnsi="Times New Roman" w:cs="Times New Roman"/>
          <w:sz w:val="28"/>
          <w:lang w:val="uk-UA"/>
        </w:rPr>
        <w:t>9</w:t>
      </w:r>
      <w:r w:rsidR="004D30F0" w:rsidRPr="000F093A">
        <w:rPr>
          <w:rFonts w:ascii="Times New Roman" w:hAnsi="Times New Roman" w:cs="Times New Roman"/>
          <w:sz w:val="28"/>
          <w:lang w:val="uk-UA"/>
        </w:rPr>
        <w:t>; 121]</w:t>
      </w:r>
    </w:p>
    <w:p w:rsidR="004D30F0" w:rsidRDefault="004D30F0" w:rsidP="004D30F0">
      <w:pPr>
        <w:pStyle w:val="ab"/>
        <w:ind w:left="1134"/>
        <w:rPr>
          <w:rFonts w:ascii="Times New Roman" w:hAnsi="Times New Roman" w:cs="Times New Roman"/>
          <w:sz w:val="28"/>
          <w:lang w:val="uk-UA"/>
        </w:rPr>
      </w:pPr>
    </w:p>
    <w:p w:rsidR="00177193" w:rsidRPr="00A665B4" w:rsidRDefault="004D30F0" w:rsidP="004D30F0">
      <w:pPr>
        <w:pStyle w:val="ab"/>
        <w:spacing w:line="360" w:lineRule="auto"/>
        <w:ind w:left="0" w:firstLine="709"/>
        <w:jc w:val="both"/>
        <w:rPr>
          <w:rFonts w:ascii="Times New Roman" w:hAnsi="Times New Roman" w:cs="Times New Roman"/>
          <w:b/>
          <w:i/>
          <w:color w:val="984806" w:themeColor="accent6" w:themeShade="80"/>
          <w:sz w:val="28"/>
          <w:lang w:val="uk-UA"/>
        </w:rPr>
      </w:pPr>
      <w:r w:rsidRPr="00A665B4">
        <w:rPr>
          <w:rFonts w:ascii="Times New Roman" w:hAnsi="Times New Roman" w:cs="Times New Roman"/>
          <w:i/>
          <w:color w:val="984806" w:themeColor="accent6" w:themeShade="80"/>
          <w:sz w:val="28"/>
          <w:lang w:val="uk-UA"/>
        </w:rPr>
        <w:t xml:space="preserve">Кожна людина, навчившись боротися з «поглиначами часу», знайде вільну хвилинку не тільки на виконання рутинної роботи, а й на щось необхідне, цікаве й творче. Тому в науковій літературі все частіше серед </w:t>
      </w:r>
      <w:r w:rsidR="00177193" w:rsidRPr="00A665B4">
        <w:rPr>
          <w:rFonts w:ascii="Times New Roman" w:hAnsi="Times New Roman" w:cs="Times New Roman"/>
          <w:i/>
          <w:color w:val="984806" w:themeColor="accent6" w:themeShade="80"/>
          <w:sz w:val="28"/>
          <w:lang w:val="uk-UA"/>
        </w:rPr>
        <w:t xml:space="preserve">основних </w:t>
      </w:r>
      <w:r w:rsidRPr="00A665B4">
        <w:rPr>
          <w:rFonts w:ascii="Times New Roman" w:hAnsi="Times New Roman" w:cs="Times New Roman"/>
          <w:i/>
          <w:color w:val="984806" w:themeColor="accent6" w:themeShade="80"/>
          <w:sz w:val="28"/>
          <w:lang w:val="uk-UA"/>
        </w:rPr>
        <w:t xml:space="preserve">компетентностей керівника виділяють ще й </w:t>
      </w:r>
      <w:r w:rsidRPr="00A665B4">
        <w:rPr>
          <w:rFonts w:ascii="Times New Roman" w:hAnsi="Times New Roman" w:cs="Times New Roman"/>
          <w:b/>
          <w:i/>
          <w:color w:val="984806" w:themeColor="accent6" w:themeShade="80"/>
          <w:sz w:val="28"/>
          <w:lang w:val="uk-UA"/>
        </w:rPr>
        <w:t>уміння управляти часом.</w:t>
      </w:r>
    </w:p>
    <w:p w:rsidR="00177193" w:rsidRDefault="00177193">
      <w:pPr>
        <w:rPr>
          <w:rFonts w:ascii="Times New Roman" w:hAnsi="Times New Roman" w:cs="Times New Roman"/>
          <w:b/>
          <w:i/>
          <w:sz w:val="28"/>
          <w:lang w:val="uk-UA"/>
        </w:rPr>
      </w:pPr>
      <w:r>
        <w:rPr>
          <w:rFonts w:ascii="Times New Roman" w:hAnsi="Times New Roman" w:cs="Times New Roman"/>
          <w:b/>
          <w:i/>
          <w:sz w:val="28"/>
          <w:lang w:val="uk-UA"/>
        </w:rPr>
        <w:br w:type="page"/>
      </w:r>
    </w:p>
    <w:p w:rsidR="00B52E0A" w:rsidRDefault="00B52E0A" w:rsidP="00177193">
      <w:pPr>
        <w:pStyle w:val="2"/>
        <w:spacing w:after="240" w:line="360" w:lineRule="auto"/>
        <w:jc w:val="center"/>
        <w:rPr>
          <w:rFonts w:ascii="Times New Roman" w:hAnsi="Times New Roman" w:cs="Times New Roman"/>
          <w:sz w:val="32"/>
          <w:lang w:val="uk-UA"/>
        </w:rPr>
      </w:pPr>
      <w:bookmarkStart w:id="6" w:name="_Toc468022044"/>
      <w:r>
        <w:rPr>
          <w:rFonts w:ascii="Times New Roman" w:hAnsi="Times New Roman" w:cs="Times New Roman"/>
          <w:sz w:val="32"/>
          <w:lang w:val="uk-UA"/>
        </w:rPr>
        <w:lastRenderedPageBreak/>
        <w:t>Ділова культура керівника</w:t>
      </w:r>
      <w:bookmarkEnd w:id="6"/>
    </w:p>
    <w:p w:rsidR="00B52E0A" w:rsidRPr="00B52E0A" w:rsidRDefault="00B52E0A" w:rsidP="00B52E0A">
      <w:pPr>
        <w:spacing w:line="360" w:lineRule="auto"/>
        <w:ind w:firstLine="709"/>
        <w:jc w:val="both"/>
        <w:rPr>
          <w:rFonts w:ascii="Times New Roman" w:hAnsi="Times New Roman" w:cs="Times New Roman"/>
          <w:sz w:val="28"/>
          <w:lang w:val="uk-UA"/>
        </w:rPr>
      </w:pPr>
      <w:r w:rsidRPr="00A67DD9">
        <w:rPr>
          <w:rFonts w:ascii="Times New Roman" w:hAnsi="Times New Roman" w:cs="Times New Roman"/>
          <w:b/>
          <w:color w:val="0070C0"/>
          <w:sz w:val="28"/>
          <w:lang w:val="uk-UA"/>
        </w:rPr>
        <w:t>Культура управління</w:t>
      </w:r>
      <w:r w:rsidRPr="00B52E0A">
        <w:rPr>
          <w:rFonts w:ascii="Times New Roman" w:hAnsi="Times New Roman" w:cs="Times New Roman"/>
          <w:sz w:val="28"/>
          <w:lang w:val="uk-UA"/>
        </w:rPr>
        <w:t xml:space="preserve"> є важливою сферою впливу на свідомість, вчинки</w:t>
      </w:r>
      <w:r>
        <w:rPr>
          <w:rFonts w:ascii="Times New Roman" w:hAnsi="Times New Roman" w:cs="Times New Roman"/>
          <w:sz w:val="28"/>
          <w:lang w:val="uk-UA"/>
        </w:rPr>
        <w:t xml:space="preserve"> </w:t>
      </w:r>
      <w:r w:rsidRPr="00B52E0A">
        <w:rPr>
          <w:rFonts w:ascii="Times New Roman" w:hAnsi="Times New Roman" w:cs="Times New Roman"/>
          <w:sz w:val="28"/>
          <w:lang w:val="uk-UA"/>
        </w:rPr>
        <w:t>підлеглих, їхні помисли і бажання; одним із найважливіших чинників успіху в</w:t>
      </w:r>
      <w:r>
        <w:rPr>
          <w:rFonts w:ascii="Times New Roman" w:hAnsi="Times New Roman" w:cs="Times New Roman"/>
          <w:sz w:val="28"/>
          <w:lang w:val="uk-UA"/>
        </w:rPr>
        <w:t xml:space="preserve"> </w:t>
      </w:r>
      <w:r w:rsidRPr="00B52E0A">
        <w:rPr>
          <w:rFonts w:ascii="Times New Roman" w:hAnsi="Times New Roman" w:cs="Times New Roman"/>
          <w:sz w:val="28"/>
          <w:lang w:val="uk-UA"/>
        </w:rPr>
        <w:t xml:space="preserve">управлінні. </w:t>
      </w:r>
      <w:r w:rsidR="00CC0501">
        <w:rPr>
          <w:rFonts w:ascii="Times New Roman" w:hAnsi="Times New Roman" w:cs="Times New Roman"/>
          <w:sz w:val="28"/>
          <w:lang w:val="uk-UA"/>
        </w:rPr>
        <w:t>С</w:t>
      </w:r>
      <w:r>
        <w:rPr>
          <w:rFonts w:ascii="Times New Roman" w:hAnsi="Times New Roman" w:cs="Times New Roman"/>
          <w:sz w:val="28"/>
          <w:lang w:val="uk-UA"/>
        </w:rPr>
        <w:t xml:space="preserve">правжня висока культура </w:t>
      </w:r>
      <w:r w:rsidRPr="00B52E0A">
        <w:rPr>
          <w:rFonts w:ascii="Times New Roman" w:hAnsi="Times New Roman" w:cs="Times New Roman"/>
          <w:sz w:val="28"/>
          <w:lang w:val="uk-UA"/>
        </w:rPr>
        <w:t>управління, як</w:t>
      </w:r>
      <w:r>
        <w:rPr>
          <w:rFonts w:ascii="Times New Roman" w:hAnsi="Times New Roman" w:cs="Times New Roman"/>
          <w:sz w:val="28"/>
          <w:lang w:val="uk-UA"/>
        </w:rPr>
        <w:t xml:space="preserve"> </w:t>
      </w:r>
      <w:r w:rsidRPr="00B52E0A">
        <w:rPr>
          <w:rFonts w:ascii="Times New Roman" w:hAnsi="Times New Roman" w:cs="Times New Roman"/>
          <w:sz w:val="28"/>
          <w:lang w:val="uk-UA"/>
        </w:rPr>
        <w:t>і культура особистості – це гармонія знань і морально-етичних якостей, які</w:t>
      </w:r>
      <w:r>
        <w:rPr>
          <w:rFonts w:ascii="Times New Roman" w:hAnsi="Times New Roman" w:cs="Times New Roman"/>
          <w:sz w:val="28"/>
          <w:lang w:val="uk-UA"/>
        </w:rPr>
        <w:t xml:space="preserve"> </w:t>
      </w:r>
      <w:r w:rsidRPr="00B52E0A">
        <w:rPr>
          <w:rFonts w:ascii="Times New Roman" w:hAnsi="Times New Roman" w:cs="Times New Roman"/>
          <w:sz w:val="28"/>
          <w:lang w:val="uk-UA"/>
        </w:rPr>
        <w:t>залежать від інтелектуально-культурних якостей особистості управлінця</w:t>
      </w:r>
      <w:r>
        <w:rPr>
          <w:rFonts w:ascii="Times New Roman" w:hAnsi="Times New Roman" w:cs="Times New Roman"/>
          <w:sz w:val="28"/>
          <w:lang w:val="uk-UA"/>
        </w:rPr>
        <w:t>.</w:t>
      </w:r>
    </w:p>
    <w:p w:rsidR="00B52E0A" w:rsidRDefault="00B52E0A" w:rsidP="00B52E0A">
      <w:pPr>
        <w:spacing w:line="360" w:lineRule="auto"/>
        <w:ind w:firstLine="709"/>
        <w:jc w:val="both"/>
        <w:rPr>
          <w:rFonts w:ascii="Times New Roman" w:hAnsi="Times New Roman" w:cs="Times New Roman"/>
          <w:sz w:val="28"/>
          <w:lang w:val="uk-UA"/>
        </w:rPr>
      </w:pPr>
      <w:r w:rsidRPr="00B52E0A">
        <w:rPr>
          <w:rFonts w:ascii="Times New Roman" w:hAnsi="Times New Roman" w:cs="Times New Roman"/>
          <w:sz w:val="28"/>
          <w:lang w:val="uk-UA"/>
        </w:rPr>
        <w:t>У роботах О.І.</w:t>
      </w:r>
      <w:r w:rsidR="00A665B4">
        <w:rPr>
          <w:rFonts w:ascii="Times New Roman" w:hAnsi="Times New Roman" w:cs="Times New Roman"/>
          <w:sz w:val="28"/>
          <w:lang w:val="uk-UA"/>
        </w:rPr>
        <w:t xml:space="preserve"> </w:t>
      </w:r>
      <w:proofErr w:type="spellStart"/>
      <w:r w:rsidRPr="00B52E0A">
        <w:rPr>
          <w:rFonts w:ascii="Times New Roman" w:hAnsi="Times New Roman" w:cs="Times New Roman"/>
          <w:sz w:val="28"/>
          <w:lang w:val="uk-UA"/>
        </w:rPr>
        <w:t>Мармази</w:t>
      </w:r>
      <w:proofErr w:type="spellEnd"/>
      <w:r w:rsidRPr="00B52E0A">
        <w:rPr>
          <w:rFonts w:ascii="Times New Roman" w:hAnsi="Times New Roman" w:cs="Times New Roman"/>
          <w:sz w:val="28"/>
          <w:lang w:val="uk-UA"/>
        </w:rPr>
        <w:t xml:space="preserve"> </w:t>
      </w:r>
      <w:r w:rsidRPr="00A67DD9">
        <w:rPr>
          <w:rFonts w:ascii="Times New Roman" w:hAnsi="Times New Roman" w:cs="Times New Roman"/>
          <w:b/>
          <w:color w:val="0070C0"/>
          <w:sz w:val="28"/>
          <w:lang w:val="uk-UA"/>
        </w:rPr>
        <w:t>культура управління</w:t>
      </w:r>
      <w:r w:rsidRPr="00B52E0A">
        <w:rPr>
          <w:rFonts w:ascii="Times New Roman" w:hAnsi="Times New Roman" w:cs="Times New Roman"/>
          <w:sz w:val="28"/>
          <w:lang w:val="uk-UA"/>
        </w:rPr>
        <w:t xml:space="preserve"> освітнім процесом трактує</w:t>
      </w:r>
      <w:r>
        <w:rPr>
          <w:rFonts w:ascii="Times New Roman" w:hAnsi="Times New Roman" w:cs="Times New Roman"/>
          <w:sz w:val="28"/>
          <w:lang w:val="uk-UA"/>
        </w:rPr>
        <w:t xml:space="preserve">ться </w:t>
      </w:r>
      <w:r w:rsidRPr="00B52E0A">
        <w:rPr>
          <w:rFonts w:ascii="Times New Roman" w:hAnsi="Times New Roman" w:cs="Times New Roman"/>
          <w:sz w:val="28"/>
          <w:lang w:val="uk-UA"/>
        </w:rPr>
        <w:t xml:space="preserve">як сукупність таких елементів, як: </w:t>
      </w:r>
    </w:p>
    <w:p w:rsidR="001A3491" w:rsidRDefault="00B52E0A" w:rsidP="004A2662">
      <w:pPr>
        <w:pStyle w:val="ab"/>
        <w:numPr>
          <w:ilvl w:val="0"/>
          <w:numId w:val="7"/>
        </w:numPr>
        <w:spacing w:line="360" w:lineRule="auto"/>
        <w:jc w:val="both"/>
        <w:rPr>
          <w:rFonts w:ascii="Times New Roman" w:hAnsi="Times New Roman" w:cs="Times New Roman"/>
          <w:sz w:val="28"/>
          <w:lang w:val="uk-UA"/>
        </w:rPr>
      </w:pPr>
      <w:r>
        <w:rPr>
          <w:rFonts w:ascii="Times New Roman" w:hAnsi="Times New Roman" w:cs="Times New Roman"/>
          <w:sz w:val="28"/>
          <w:lang w:val="uk-UA"/>
        </w:rPr>
        <w:t>о</w:t>
      </w:r>
      <w:r w:rsidRPr="00B52E0A">
        <w:rPr>
          <w:rFonts w:ascii="Times New Roman" w:hAnsi="Times New Roman" w:cs="Times New Roman"/>
          <w:sz w:val="28"/>
          <w:lang w:val="uk-UA"/>
        </w:rPr>
        <w:t>собиста куль</w:t>
      </w:r>
      <w:r w:rsidR="001A3491">
        <w:rPr>
          <w:rFonts w:ascii="Times New Roman" w:hAnsi="Times New Roman" w:cs="Times New Roman"/>
          <w:sz w:val="28"/>
          <w:lang w:val="uk-UA"/>
        </w:rPr>
        <w:t>тура управлінських кадрів;</w:t>
      </w:r>
    </w:p>
    <w:p w:rsidR="00B52E0A" w:rsidRDefault="00B52E0A" w:rsidP="004A2662">
      <w:pPr>
        <w:pStyle w:val="ab"/>
        <w:numPr>
          <w:ilvl w:val="0"/>
          <w:numId w:val="7"/>
        </w:numPr>
        <w:spacing w:line="360" w:lineRule="auto"/>
        <w:jc w:val="both"/>
        <w:rPr>
          <w:rFonts w:ascii="Times New Roman" w:hAnsi="Times New Roman" w:cs="Times New Roman"/>
          <w:sz w:val="28"/>
          <w:lang w:val="uk-UA"/>
        </w:rPr>
      </w:pPr>
      <w:r w:rsidRPr="00B52E0A">
        <w:rPr>
          <w:rFonts w:ascii="Times New Roman" w:hAnsi="Times New Roman" w:cs="Times New Roman"/>
          <w:sz w:val="28"/>
          <w:lang w:val="uk-UA"/>
        </w:rPr>
        <w:t>якість кер</w:t>
      </w:r>
      <w:r w:rsidR="00A5402E">
        <w:rPr>
          <w:rFonts w:ascii="Times New Roman" w:hAnsi="Times New Roman" w:cs="Times New Roman"/>
          <w:sz w:val="28"/>
          <w:lang w:val="uk-UA"/>
        </w:rPr>
        <w:t>івництва процесом та умов праці;</w:t>
      </w:r>
    </w:p>
    <w:p w:rsidR="00B52E0A" w:rsidRDefault="00B52E0A" w:rsidP="004A2662">
      <w:pPr>
        <w:pStyle w:val="ab"/>
        <w:numPr>
          <w:ilvl w:val="0"/>
          <w:numId w:val="7"/>
        </w:numPr>
        <w:spacing w:line="360" w:lineRule="auto"/>
        <w:jc w:val="both"/>
        <w:rPr>
          <w:rFonts w:ascii="Times New Roman" w:hAnsi="Times New Roman" w:cs="Times New Roman"/>
          <w:sz w:val="28"/>
          <w:lang w:val="uk-UA"/>
        </w:rPr>
      </w:pPr>
      <w:r w:rsidRPr="00B52E0A">
        <w:rPr>
          <w:rFonts w:ascii="Times New Roman" w:hAnsi="Times New Roman" w:cs="Times New Roman"/>
          <w:sz w:val="28"/>
          <w:lang w:val="uk-UA"/>
        </w:rPr>
        <w:t xml:space="preserve">культура роботи з документами та інформацією. </w:t>
      </w:r>
    </w:p>
    <w:p w:rsidR="00A5402E" w:rsidRDefault="00B52E0A" w:rsidP="00B52E0A">
      <w:pPr>
        <w:pStyle w:val="ab"/>
        <w:spacing w:line="360" w:lineRule="auto"/>
        <w:ind w:left="0" w:firstLine="709"/>
        <w:jc w:val="both"/>
        <w:rPr>
          <w:rFonts w:ascii="Times New Roman" w:hAnsi="Times New Roman" w:cs="Times New Roman"/>
          <w:sz w:val="28"/>
          <w:lang w:val="uk-UA"/>
        </w:rPr>
      </w:pPr>
      <w:r w:rsidRPr="00B52E0A">
        <w:rPr>
          <w:rFonts w:ascii="Times New Roman" w:hAnsi="Times New Roman" w:cs="Times New Roman"/>
          <w:sz w:val="28"/>
          <w:lang w:val="uk-UA"/>
        </w:rPr>
        <w:t>Дослідниця наголошує на</w:t>
      </w:r>
      <w:r>
        <w:rPr>
          <w:rFonts w:ascii="Times New Roman" w:hAnsi="Times New Roman" w:cs="Times New Roman"/>
          <w:sz w:val="28"/>
          <w:lang w:val="uk-UA"/>
        </w:rPr>
        <w:t xml:space="preserve"> </w:t>
      </w:r>
      <w:r w:rsidRPr="00B52E0A">
        <w:rPr>
          <w:rFonts w:ascii="Times New Roman" w:hAnsi="Times New Roman" w:cs="Times New Roman"/>
          <w:sz w:val="28"/>
          <w:lang w:val="uk-UA"/>
        </w:rPr>
        <w:t>органічному поєднанні та залежності всіх елементів, але визначальним вважає</w:t>
      </w:r>
      <w:r>
        <w:rPr>
          <w:rFonts w:ascii="Times New Roman" w:hAnsi="Times New Roman" w:cs="Times New Roman"/>
          <w:sz w:val="28"/>
          <w:lang w:val="uk-UA"/>
        </w:rPr>
        <w:t xml:space="preserve"> </w:t>
      </w:r>
      <w:r w:rsidRPr="00620753">
        <w:rPr>
          <w:rFonts w:ascii="Times New Roman" w:hAnsi="Times New Roman" w:cs="Times New Roman"/>
          <w:color w:val="0070C0"/>
          <w:sz w:val="28"/>
          <w:u w:val="single"/>
          <w:lang w:val="uk-UA"/>
        </w:rPr>
        <w:t>особисту культуру управлінців</w:t>
      </w:r>
      <w:r w:rsidRPr="00B52E0A">
        <w:rPr>
          <w:rFonts w:ascii="Times New Roman" w:hAnsi="Times New Roman" w:cs="Times New Roman"/>
          <w:sz w:val="28"/>
          <w:lang w:val="uk-UA"/>
        </w:rPr>
        <w:t xml:space="preserve">, яка має такі </w:t>
      </w:r>
      <w:r w:rsidRPr="00620753">
        <w:rPr>
          <w:rFonts w:ascii="Times New Roman" w:hAnsi="Times New Roman" w:cs="Times New Roman"/>
          <w:color w:val="0070C0"/>
          <w:sz w:val="28"/>
          <w:u w:val="single"/>
          <w:lang w:val="uk-UA"/>
        </w:rPr>
        <w:t>складові</w:t>
      </w:r>
      <w:r w:rsidRPr="00B52E0A">
        <w:rPr>
          <w:rFonts w:ascii="Times New Roman" w:hAnsi="Times New Roman" w:cs="Times New Roman"/>
          <w:sz w:val="28"/>
          <w:lang w:val="uk-UA"/>
        </w:rPr>
        <w:t xml:space="preserve">, як: </w:t>
      </w:r>
    </w:p>
    <w:p w:rsidR="00A5402E" w:rsidRDefault="00B52E0A" w:rsidP="004A2662">
      <w:pPr>
        <w:pStyle w:val="ab"/>
        <w:numPr>
          <w:ilvl w:val="0"/>
          <w:numId w:val="9"/>
        </w:numPr>
        <w:spacing w:line="360" w:lineRule="auto"/>
        <w:jc w:val="both"/>
        <w:rPr>
          <w:rFonts w:ascii="Times New Roman" w:hAnsi="Times New Roman" w:cs="Times New Roman"/>
          <w:sz w:val="28"/>
          <w:lang w:val="uk-UA"/>
        </w:rPr>
      </w:pPr>
      <w:r w:rsidRPr="00B52E0A">
        <w:rPr>
          <w:rFonts w:ascii="Times New Roman" w:hAnsi="Times New Roman" w:cs="Times New Roman"/>
          <w:sz w:val="28"/>
          <w:lang w:val="uk-UA"/>
        </w:rPr>
        <w:t>рівень загальної</w:t>
      </w:r>
      <w:r>
        <w:rPr>
          <w:rFonts w:ascii="Times New Roman" w:hAnsi="Times New Roman" w:cs="Times New Roman"/>
          <w:sz w:val="28"/>
          <w:lang w:val="uk-UA"/>
        </w:rPr>
        <w:t xml:space="preserve"> </w:t>
      </w:r>
      <w:r w:rsidRPr="00B52E0A">
        <w:rPr>
          <w:rFonts w:ascii="Times New Roman" w:hAnsi="Times New Roman" w:cs="Times New Roman"/>
          <w:sz w:val="28"/>
          <w:lang w:val="uk-UA"/>
        </w:rPr>
        <w:t xml:space="preserve">культури; </w:t>
      </w:r>
    </w:p>
    <w:p w:rsidR="00A5402E" w:rsidRDefault="00B52E0A" w:rsidP="004A2662">
      <w:pPr>
        <w:pStyle w:val="ab"/>
        <w:numPr>
          <w:ilvl w:val="0"/>
          <w:numId w:val="9"/>
        </w:numPr>
        <w:spacing w:line="360" w:lineRule="auto"/>
        <w:jc w:val="both"/>
        <w:rPr>
          <w:rFonts w:ascii="Times New Roman" w:hAnsi="Times New Roman" w:cs="Times New Roman"/>
          <w:sz w:val="28"/>
          <w:lang w:val="uk-UA"/>
        </w:rPr>
      </w:pPr>
      <w:r w:rsidRPr="00B52E0A">
        <w:rPr>
          <w:rFonts w:ascii="Times New Roman" w:hAnsi="Times New Roman" w:cs="Times New Roman"/>
          <w:sz w:val="28"/>
          <w:lang w:val="uk-UA"/>
        </w:rPr>
        <w:t>наявність моральни</w:t>
      </w:r>
      <w:r w:rsidR="00620753">
        <w:rPr>
          <w:rFonts w:ascii="Times New Roman" w:hAnsi="Times New Roman" w:cs="Times New Roman"/>
          <w:sz w:val="28"/>
          <w:lang w:val="uk-UA"/>
        </w:rPr>
        <w:t>х, ділових та особистих якостей;</w:t>
      </w:r>
      <w:r w:rsidRPr="00B52E0A">
        <w:rPr>
          <w:rFonts w:ascii="Times New Roman" w:hAnsi="Times New Roman" w:cs="Times New Roman"/>
          <w:sz w:val="28"/>
          <w:lang w:val="uk-UA"/>
        </w:rPr>
        <w:t xml:space="preserve"> </w:t>
      </w:r>
    </w:p>
    <w:p w:rsidR="00A5402E" w:rsidRDefault="00B52E0A" w:rsidP="004A2662">
      <w:pPr>
        <w:pStyle w:val="ab"/>
        <w:numPr>
          <w:ilvl w:val="0"/>
          <w:numId w:val="9"/>
        </w:numPr>
        <w:spacing w:line="360" w:lineRule="auto"/>
        <w:jc w:val="both"/>
        <w:rPr>
          <w:rFonts w:ascii="Times New Roman" w:hAnsi="Times New Roman" w:cs="Times New Roman"/>
          <w:sz w:val="28"/>
          <w:lang w:val="uk-UA"/>
        </w:rPr>
      </w:pPr>
      <w:r w:rsidRPr="00B52E0A">
        <w:rPr>
          <w:rFonts w:ascii="Times New Roman" w:hAnsi="Times New Roman" w:cs="Times New Roman"/>
          <w:sz w:val="28"/>
          <w:lang w:val="uk-UA"/>
        </w:rPr>
        <w:t>знання передової</w:t>
      </w:r>
      <w:r>
        <w:rPr>
          <w:rFonts w:ascii="Times New Roman" w:hAnsi="Times New Roman" w:cs="Times New Roman"/>
          <w:sz w:val="28"/>
          <w:lang w:val="uk-UA"/>
        </w:rPr>
        <w:t xml:space="preserve"> </w:t>
      </w:r>
      <w:r w:rsidRPr="00B52E0A">
        <w:rPr>
          <w:rFonts w:ascii="Times New Roman" w:hAnsi="Times New Roman" w:cs="Times New Roman"/>
          <w:sz w:val="28"/>
          <w:lang w:val="uk-UA"/>
        </w:rPr>
        <w:t xml:space="preserve">практики управління; </w:t>
      </w:r>
    </w:p>
    <w:p w:rsidR="00B52E0A" w:rsidRPr="00B52E0A" w:rsidRDefault="00B52E0A" w:rsidP="004A2662">
      <w:pPr>
        <w:pStyle w:val="ab"/>
        <w:numPr>
          <w:ilvl w:val="0"/>
          <w:numId w:val="9"/>
        </w:numPr>
        <w:spacing w:line="360" w:lineRule="auto"/>
        <w:jc w:val="both"/>
        <w:rPr>
          <w:rFonts w:ascii="Times New Roman" w:hAnsi="Times New Roman" w:cs="Times New Roman"/>
          <w:sz w:val="28"/>
          <w:lang w:val="uk-UA"/>
        </w:rPr>
      </w:pPr>
      <w:r w:rsidRPr="00B52E0A">
        <w:rPr>
          <w:rFonts w:ascii="Times New Roman" w:hAnsi="Times New Roman" w:cs="Times New Roman"/>
          <w:sz w:val="28"/>
          <w:lang w:val="uk-UA"/>
        </w:rPr>
        <w:t>вміння застосовувати управлінську техніку та технологію</w:t>
      </w:r>
      <w:r>
        <w:rPr>
          <w:rFonts w:ascii="Times New Roman" w:hAnsi="Times New Roman" w:cs="Times New Roman"/>
          <w:sz w:val="28"/>
          <w:lang w:val="uk-UA"/>
        </w:rPr>
        <w:t xml:space="preserve">. </w:t>
      </w:r>
      <w:r w:rsidR="00CC0501" w:rsidRPr="000F093A">
        <w:rPr>
          <w:rFonts w:ascii="Times New Roman" w:hAnsi="Times New Roman" w:cs="Times New Roman"/>
          <w:sz w:val="28"/>
          <w:lang w:val="uk-UA"/>
        </w:rPr>
        <w:t>[</w:t>
      </w:r>
      <w:r w:rsidR="000F093A" w:rsidRPr="000F093A">
        <w:rPr>
          <w:rFonts w:ascii="Times New Roman" w:hAnsi="Times New Roman" w:cs="Times New Roman"/>
          <w:sz w:val="28"/>
          <w:lang w:val="uk-UA"/>
        </w:rPr>
        <w:t>7</w:t>
      </w:r>
      <w:r w:rsidR="00CC0501" w:rsidRPr="000F093A">
        <w:rPr>
          <w:rFonts w:ascii="Times New Roman" w:hAnsi="Times New Roman" w:cs="Times New Roman"/>
          <w:sz w:val="28"/>
          <w:lang w:val="uk-UA"/>
        </w:rPr>
        <w:t>; 20]</w:t>
      </w:r>
    </w:p>
    <w:p w:rsidR="00CC0501" w:rsidRDefault="00B52E0A" w:rsidP="00B52E0A">
      <w:pPr>
        <w:spacing w:line="360" w:lineRule="auto"/>
        <w:ind w:firstLine="709"/>
        <w:jc w:val="both"/>
        <w:rPr>
          <w:rFonts w:ascii="Times New Roman" w:hAnsi="Times New Roman" w:cs="Times New Roman"/>
          <w:color w:val="FF0000"/>
          <w:sz w:val="28"/>
          <w:lang w:val="uk-UA"/>
        </w:rPr>
      </w:pPr>
      <w:proofErr w:type="spellStart"/>
      <w:r w:rsidRPr="00B52E0A">
        <w:rPr>
          <w:rFonts w:ascii="Times New Roman" w:hAnsi="Times New Roman" w:cs="Times New Roman"/>
          <w:sz w:val="28"/>
          <w:lang w:val="uk-UA"/>
        </w:rPr>
        <w:t>Єльникова</w:t>
      </w:r>
      <w:proofErr w:type="spellEnd"/>
      <w:r w:rsidRPr="00B52E0A">
        <w:rPr>
          <w:rFonts w:ascii="Times New Roman" w:hAnsi="Times New Roman" w:cs="Times New Roman"/>
          <w:sz w:val="28"/>
          <w:lang w:val="uk-UA"/>
        </w:rPr>
        <w:t xml:space="preserve"> Г.В. вважає, що </w:t>
      </w:r>
      <w:r w:rsidR="00CC0501" w:rsidRPr="00A67DD9">
        <w:rPr>
          <w:rFonts w:ascii="Times New Roman" w:hAnsi="Times New Roman" w:cs="Times New Roman"/>
          <w:color w:val="0070C0"/>
          <w:sz w:val="28"/>
          <w:lang w:val="uk-UA"/>
        </w:rPr>
        <w:t>«</w:t>
      </w:r>
      <w:r w:rsidRPr="00A67DD9">
        <w:rPr>
          <w:rFonts w:ascii="Times New Roman" w:hAnsi="Times New Roman" w:cs="Times New Roman"/>
          <w:b/>
          <w:color w:val="0070C0"/>
          <w:sz w:val="28"/>
          <w:lang w:val="uk-UA"/>
        </w:rPr>
        <w:t>культурно працювати</w:t>
      </w:r>
      <w:r w:rsidR="00CC0501" w:rsidRPr="00A67DD9">
        <w:rPr>
          <w:rFonts w:ascii="Times New Roman" w:hAnsi="Times New Roman" w:cs="Times New Roman"/>
          <w:color w:val="0070C0"/>
          <w:sz w:val="28"/>
          <w:lang w:val="uk-UA"/>
        </w:rPr>
        <w:t>»</w:t>
      </w:r>
      <w:r w:rsidRPr="00B52E0A">
        <w:rPr>
          <w:rFonts w:ascii="Times New Roman" w:hAnsi="Times New Roman" w:cs="Times New Roman"/>
          <w:sz w:val="28"/>
          <w:lang w:val="uk-UA"/>
        </w:rPr>
        <w:t xml:space="preserve"> – це значить уміти</w:t>
      </w:r>
      <w:r w:rsidR="00CC0501">
        <w:rPr>
          <w:rFonts w:ascii="Times New Roman" w:hAnsi="Times New Roman" w:cs="Times New Roman"/>
          <w:sz w:val="28"/>
          <w:lang w:val="uk-UA"/>
        </w:rPr>
        <w:t xml:space="preserve"> </w:t>
      </w:r>
      <w:r w:rsidRPr="00B52E0A">
        <w:rPr>
          <w:rFonts w:ascii="Times New Roman" w:hAnsi="Times New Roman" w:cs="Times New Roman"/>
          <w:sz w:val="28"/>
          <w:lang w:val="uk-UA"/>
        </w:rPr>
        <w:t>правильно розставити кадри на вирішальних ланках, працювати творчо, з</w:t>
      </w:r>
      <w:r w:rsidR="00CC0501">
        <w:rPr>
          <w:rFonts w:ascii="Times New Roman" w:hAnsi="Times New Roman" w:cs="Times New Roman"/>
          <w:sz w:val="28"/>
          <w:lang w:val="uk-UA"/>
        </w:rPr>
        <w:t xml:space="preserve"> </w:t>
      </w:r>
      <w:r w:rsidRPr="00B52E0A">
        <w:rPr>
          <w:rFonts w:ascii="Times New Roman" w:hAnsi="Times New Roman" w:cs="Times New Roman"/>
          <w:sz w:val="28"/>
          <w:lang w:val="uk-UA"/>
        </w:rPr>
        <w:t xml:space="preserve">перспективою, завжди бачити кінцеву мету </w:t>
      </w:r>
      <w:r w:rsidR="00620753">
        <w:rPr>
          <w:rFonts w:ascii="Times New Roman" w:hAnsi="Times New Roman" w:cs="Times New Roman"/>
          <w:sz w:val="28"/>
          <w:lang w:val="uk-UA"/>
        </w:rPr>
        <w:t>та</w:t>
      </w:r>
      <w:r w:rsidRPr="00B52E0A">
        <w:rPr>
          <w:rFonts w:ascii="Times New Roman" w:hAnsi="Times New Roman" w:cs="Times New Roman"/>
          <w:sz w:val="28"/>
          <w:lang w:val="uk-UA"/>
        </w:rPr>
        <w:t xml:space="preserve"> вибирати найбільш раціональні</w:t>
      </w:r>
      <w:r w:rsidR="00CC0501">
        <w:rPr>
          <w:rFonts w:ascii="Times New Roman" w:hAnsi="Times New Roman" w:cs="Times New Roman"/>
          <w:sz w:val="28"/>
          <w:lang w:val="uk-UA"/>
        </w:rPr>
        <w:t xml:space="preserve"> </w:t>
      </w:r>
      <w:r w:rsidRPr="00B52E0A">
        <w:rPr>
          <w:rFonts w:ascii="Times New Roman" w:hAnsi="Times New Roman" w:cs="Times New Roman"/>
          <w:sz w:val="28"/>
          <w:lang w:val="uk-UA"/>
        </w:rPr>
        <w:t>методи її досягнень</w:t>
      </w:r>
      <w:r w:rsidR="000F093A">
        <w:rPr>
          <w:rFonts w:ascii="Times New Roman" w:hAnsi="Times New Roman" w:cs="Times New Roman"/>
          <w:sz w:val="28"/>
          <w:lang w:val="uk-UA"/>
        </w:rPr>
        <w:t>.</w:t>
      </w:r>
      <w:r w:rsidRPr="00B52E0A">
        <w:rPr>
          <w:rFonts w:ascii="Times New Roman" w:hAnsi="Times New Roman" w:cs="Times New Roman"/>
          <w:sz w:val="28"/>
          <w:lang w:val="uk-UA"/>
        </w:rPr>
        <w:t xml:space="preserve"> </w:t>
      </w:r>
      <w:r w:rsidR="00CC0501" w:rsidRPr="000F093A">
        <w:rPr>
          <w:rFonts w:ascii="Times New Roman" w:hAnsi="Times New Roman" w:cs="Times New Roman"/>
          <w:sz w:val="28"/>
          <w:lang w:val="uk-UA"/>
        </w:rPr>
        <w:t>[</w:t>
      </w:r>
      <w:r w:rsidR="000F093A" w:rsidRPr="000F093A">
        <w:rPr>
          <w:rFonts w:ascii="Times New Roman" w:hAnsi="Times New Roman" w:cs="Times New Roman"/>
          <w:sz w:val="28"/>
          <w:lang w:val="uk-UA"/>
        </w:rPr>
        <w:t>3</w:t>
      </w:r>
      <w:r w:rsidR="00CC0501" w:rsidRPr="000F093A">
        <w:rPr>
          <w:rFonts w:ascii="Times New Roman" w:hAnsi="Times New Roman" w:cs="Times New Roman"/>
          <w:sz w:val="28"/>
          <w:lang w:val="uk-UA"/>
        </w:rPr>
        <w:t>; 103]</w:t>
      </w:r>
    </w:p>
    <w:p w:rsidR="00CC0501" w:rsidRDefault="00CC0501" w:rsidP="00CC0501">
      <w:pPr>
        <w:spacing w:line="360" w:lineRule="auto"/>
        <w:ind w:firstLine="709"/>
        <w:jc w:val="both"/>
        <w:rPr>
          <w:rFonts w:ascii="Times New Roman" w:hAnsi="Times New Roman" w:cs="Times New Roman"/>
          <w:sz w:val="28"/>
          <w:lang w:val="uk-UA"/>
        </w:rPr>
      </w:pPr>
      <w:r w:rsidRPr="00A67DD9">
        <w:rPr>
          <w:rFonts w:ascii="Times New Roman" w:hAnsi="Times New Roman" w:cs="Times New Roman"/>
          <w:b/>
          <w:color w:val="0070C0"/>
          <w:sz w:val="28"/>
          <w:lang w:val="uk-UA"/>
        </w:rPr>
        <w:t>Менеджерська культура керівника</w:t>
      </w:r>
      <w:r w:rsidRPr="00CC0501">
        <w:rPr>
          <w:rFonts w:ascii="Times New Roman" w:hAnsi="Times New Roman" w:cs="Times New Roman"/>
          <w:sz w:val="28"/>
          <w:lang w:val="uk-UA"/>
        </w:rPr>
        <w:t xml:space="preserve"> характеризується наявністю знань і</w:t>
      </w:r>
      <w:r>
        <w:rPr>
          <w:rFonts w:ascii="Times New Roman" w:hAnsi="Times New Roman" w:cs="Times New Roman"/>
          <w:sz w:val="28"/>
          <w:lang w:val="uk-UA"/>
        </w:rPr>
        <w:t xml:space="preserve"> </w:t>
      </w:r>
      <w:r w:rsidRPr="00CC0501">
        <w:rPr>
          <w:rFonts w:ascii="Times New Roman" w:hAnsi="Times New Roman" w:cs="Times New Roman"/>
          <w:sz w:val="28"/>
          <w:lang w:val="uk-UA"/>
        </w:rPr>
        <w:t>вмінь з основ управління, різноманітних форм методичної роботи з</w:t>
      </w:r>
      <w:r>
        <w:rPr>
          <w:rFonts w:ascii="Times New Roman" w:hAnsi="Times New Roman" w:cs="Times New Roman"/>
          <w:sz w:val="28"/>
          <w:lang w:val="uk-UA"/>
        </w:rPr>
        <w:t xml:space="preserve"> </w:t>
      </w:r>
      <w:r w:rsidRPr="00CC0501">
        <w:rPr>
          <w:rFonts w:ascii="Times New Roman" w:hAnsi="Times New Roman" w:cs="Times New Roman"/>
          <w:sz w:val="28"/>
          <w:lang w:val="uk-UA"/>
        </w:rPr>
        <w:t xml:space="preserve">педагогічними кадрами; принципів підбору, навчання, підготовки </w:t>
      </w:r>
      <w:r w:rsidR="00620753">
        <w:rPr>
          <w:rFonts w:ascii="Times New Roman" w:hAnsi="Times New Roman" w:cs="Times New Roman"/>
          <w:sz w:val="28"/>
          <w:lang w:val="uk-UA"/>
        </w:rPr>
        <w:t xml:space="preserve">та </w:t>
      </w:r>
      <w:r w:rsidRPr="00CC0501">
        <w:rPr>
          <w:rFonts w:ascii="Times New Roman" w:hAnsi="Times New Roman" w:cs="Times New Roman"/>
          <w:sz w:val="28"/>
          <w:lang w:val="uk-UA"/>
        </w:rPr>
        <w:t>підвищення</w:t>
      </w:r>
      <w:r>
        <w:rPr>
          <w:rFonts w:ascii="Times New Roman" w:hAnsi="Times New Roman" w:cs="Times New Roman"/>
          <w:sz w:val="28"/>
          <w:lang w:val="uk-UA"/>
        </w:rPr>
        <w:t xml:space="preserve"> </w:t>
      </w:r>
      <w:r w:rsidRPr="00CC0501">
        <w:rPr>
          <w:rFonts w:ascii="Times New Roman" w:hAnsi="Times New Roman" w:cs="Times New Roman"/>
          <w:sz w:val="28"/>
          <w:lang w:val="uk-UA"/>
        </w:rPr>
        <w:t xml:space="preserve">кваліфікації кадрів; змісту і технології атестації педагогічних </w:t>
      </w:r>
      <w:r w:rsidRPr="00CC0501">
        <w:rPr>
          <w:rFonts w:ascii="Times New Roman" w:hAnsi="Times New Roman" w:cs="Times New Roman"/>
          <w:sz w:val="28"/>
          <w:lang w:val="uk-UA"/>
        </w:rPr>
        <w:lastRenderedPageBreak/>
        <w:t>кадрів; форм і</w:t>
      </w:r>
      <w:r>
        <w:rPr>
          <w:rFonts w:ascii="Times New Roman" w:hAnsi="Times New Roman" w:cs="Times New Roman"/>
          <w:sz w:val="28"/>
          <w:lang w:val="uk-UA"/>
        </w:rPr>
        <w:t xml:space="preserve"> </w:t>
      </w:r>
      <w:r w:rsidRPr="00CC0501">
        <w:rPr>
          <w:rFonts w:ascii="Times New Roman" w:hAnsi="Times New Roman" w:cs="Times New Roman"/>
          <w:sz w:val="28"/>
          <w:lang w:val="uk-UA"/>
        </w:rPr>
        <w:t>методів формування, розвитку та організації роботи педагогічного колективу.</w:t>
      </w:r>
    </w:p>
    <w:p w:rsidR="00CE0291" w:rsidRPr="00A67DD9" w:rsidRDefault="00CC0501" w:rsidP="00CC0501">
      <w:pPr>
        <w:spacing w:line="360" w:lineRule="auto"/>
        <w:ind w:firstLine="709"/>
        <w:jc w:val="both"/>
        <w:rPr>
          <w:rFonts w:ascii="Times New Roman" w:hAnsi="Times New Roman" w:cs="Times New Roman"/>
          <w:color w:val="0070C0"/>
          <w:sz w:val="28"/>
          <w:lang w:val="uk-UA"/>
        </w:rPr>
      </w:pPr>
      <w:r w:rsidRPr="00A67DD9">
        <w:rPr>
          <w:rFonts w:ascii="Times New Roman" w:hAnsi="Times New Roman" w:cs="Times New Roman"/>
          <w:b/>
          <w:color w:val="0070C0"/>
          <w:sz w:val="28"/>
          <w:lang w:val="uk-UA"/>
        </w:rPr>
        <w:t xml:space="preserve">Цей вид культури вимагає наявності </w:t>
      </w:r>
      <w:r w:rsidR="00620753">
        <w:rPr>
          <w:rFonts w:ascii="Times New Roman" w:hAnsi="Times New Roman" w:cs="Times New Roman"/>
          <w:b/>
          <w:color w:val="0070C0"/>
          <w:sz w:val="28"/>
          <w:lang w:val="uk-UA"/>
        </w:rPr>
        <w:t>в</w:t>
      </w:r>
      <w:r w:rsidRPr="00A67DD9">
        <w:rPr>
          <w:rFonts w:ascii="Times New Roman" w:hAnsi="Times New Roman" w:cs="Times New Roman"/>
          <w:b/>
          <w:color w:val="0070C0"/>
          <w:sz w:val="28"/>
          <w:lang w:val="uk-UA"/>
        </w:rPr>
        <w:t xml:space="preserve"> керівника таких умінь</w:t>
      </w:r>
      <w:r w:rsidRPr="00A67DD9">
        <w:rPr>
          <w:rFonts w:ascii="Times New Roman" w:hAnsi="Times New Roman" w:cs="Times New Roman"/>
          <w:color w:val="0070C0"/>
          <w:sz w:val="28"/>
          <w:lang w:val="uk-UA"/>
        </w:rPr>
        <w:t xml:space="preserve">: </w:t>
      </w:r>
    </w:p>
    <w:p w:rsidR="00CC0501" w:rsidRPr="00CE0291" w:rsidRDefault="00CC0501" w:rsidP="004A2662">
      <w:pPr>
        <w:pStyle w:val="ab"/>
        <w:numPr>
          <w:ilvl w:val="0"/>
          <w:numId w:val="10"/>
        </w:numPr>
        <w:spacing w:line="360" w:lineRule="auto"/>
        <w:jc w:val="both"/>
        <w:rPr>
          <w:rFonts w:ascii="Times New Roman" w:hAnsi="Times New Roman" w:cs="Times New Roman"/>
          <w:sz w:val="28"/>
          <w:lang w:val="uk-UA"/>
        </w:rPr>
      </w:pPr>
      <w:r w:rsidRPr="00CE0291">
        <w:rPr>
          <w:rFonts w:ascii="Times New Roman" w:hAnsi="Times New Roman" w:cs="Times New Roman"/>
          <w:sz w:val="28"/>
          <w:lang w:val="uk-UA"/>
        </w:rPr>
        <w:t xml:space="preserve">встановлювати рівень педагогічної майстерності вчителів; </w:t>
      </w:r>
    </w:p>
    <w:p w:rsidR="00CC0501" w:rsidRPr="001612C0" w:rsidRDefault="00CC0501" w:rsidP="004A2662">
      <w:pPr>
        <w:pStyle w:val="ab"/>
        <w:numPr>
          <w:ilvl w:val="0"/>
          <w:numId w:val="8"/>
        </w:numPr>
        <w:spacing w:line="360" w:lineRule="auto"/>
        <w:jc w:val="both"/>
        <w:rPr>
          <w:rFonts w:ascii="Times New Roman" w:hAnsi="Times New Roman" w:cs="Times New Roman"/>
          <w:sz w:val="28"/>
          <w:lang w:val="uk-UA"/>
        </w:rPr>
      </w:pPr>
      <w:r w:rsidRPr="001612C0">
        <w:rPr>
          <w:rFonts w:ascii="Times New Roman" w:hAnsi="Times New Roman" w:cs="Times New Roman"/>
          <w:sz w:val="28"/>
          <w:lang w:val="uk-UA"/>
        </w:rPr>
        <w:t>здійснювати диференційований підхід до оцінки роботи кадрів;</w:t>
      </w:r>
    </w:p>
    <w:p w:rsidR="00CC0501" w:rsidRPr="001612C0" w:rsidRDefault="00CC0501" w:rsidP="004A2662">
      <w:pPr>
        <w:pStyle w:val="ab"/>
        <w:numPr>
          <w:ilvl w:val="0"/>
          <w:numId w:val="8"/>
        </w:numPr>
        <w:spacing w:line="360" w:lineRule="auto"/>
        <w:jc w:val="both"/>
        <w:rPr>
          <w:rFonts w:ascii="Times New Roman" w:hAnsi="Times New Roman" w:cs="Times New Roman"/>
          <w:sz w:val="28"/>
          <w:lang w:val="uk-UA"/>
        </w:rPr>
      </w:pPr>
      <w:r w:rsidRPr="001612C0">
        <w:rPr>
          <w:rFonts w:ascii="Times New Roman" w:hAnsi="Times New Roman" w:cs="Times New Roman"/>
          <w:sz w:val="28"/>
          <w:lang w:val="uk-UA"/>
        </w:rPr>
        <w:t xml:space="preserve">прогнозувати </w:t>
      </w:r>
      <w:r w:rsidR="00620753">
        <w:rPr>
          <w:rFonts w:ascii="Times New Roman" w:hAnsi="Times New Roman" w:cs="Times New Roman"/>
          <w:sz w:val="28"/>
          <w:lang w:val="uk-UA"/>
        </w:rPr>
        <w:t>та</w:t>
      </w:r>
      <w:r w:rsidRPr="001612C0">
        <w:rPr>
          <w:rFonts w:ascii="Times New Roman" w:hAnsi="Times New Roman" w:cs="Times New Roman"/>
          <w:sz w:val="28"/>
          <w:lang w:val="uk-UA"/>
        </w:rPr>
        <w:t xml:space="preserve"> здійснювати підготовку авторів кращого педагогічного досвіду; </w:t>
      </w:r>
    </w:p>
    <w:p w:rsidR="00CC0501" w:rsidRPr="001612C0" w:rsidRDefault="00CC0501" w:rsidP="004A2662">
      <w:pPr>
        <w:pStyle w:val="ab"/>
        <w:numPr>
          <w:ilvl w:val="0"/>
          <w:numId w:val="8"/>
        </w:numPr>
        <w:spacing w:line="360" w:lineRule="auto"/>
        <w:jc w:val="both"/>
        <w:rPr>
          <w:rFonts w:ascii="Times New Roman" w:hAnsi="Times New Roman" w:cs="Times New Roman"/>
          <w:sz w:val="28"/>
          <w:lang w:val="uk-UA"/>
        </w:rPr>
      </w:pPr>
      <w:r w:rsidRPr="001612C0">
        <w:rPr>
          <w:rFonts w:ascii="Times New Roman" w:hAnsi="Times New Roman" w:cs="Times New Roman"/>
          <w:sz w:val="28"/>
          <w:lang w:val="uk-UA"/>
        </w:rPr>
        <w:t>застосовувати форми внутрішньошкільного керівництва колективом;</w:t>
      </w:r>
    </w:p>
    <w:p w:rsidR="00CC0501" w:rsidRPr="001612C0" w:rsidRDefault="00CC0501" w:rsidP="004A2662">
      <w:pPr>
        <w:pStyle w:val="ab"/>
        <w:numPr>
          <w:ilvl w:val="0"/>
          <w:numId w:val="8"/>
        </w:numPr>
        <w:spacing w:line="360" w:lineRule="auto"/>
        <w:jc w:val="both"/>
        <w:rPr>
          <w:rFonts w:ascii="Times New Roman" w:hAnsi="Times New Roman" w:cs="Times New Roman"/>
          <w:sz w:val="28"/>
          <w:lang w:val="uk-UA"/>
        </w:rPr>
      </w:pPr>
      <w:r w:rsidRPr="001612C0">
        <w:rPr>
          <w:rFonts w:ascii="Times New Roman" w:hAnsi="Times New Roman" w:cs="Times New Roman"/>
          <w:sz w:val="28"/>
          <w:lang w:val="uk-UA"/>
        </w:rPr>
        <w:t xml:space="preserve">володіти методами діагностики; </w:t>
      </w:r>
    </w:p>
    <w:p w:rsidR="001612C0" w:rsidRPr="001612C0" w:rsidRDefault="00CC0501" w:rsidP="004A2662">
      <w:pPr>
        <w:pStyle w:val="ab"/>
        <w:numPr>
          <w:ilvl w:val="0"/>
          <w:numId w:val="8"/>
        </w:numPr>
        <w:spacing w:line="360" w:lineRule="auto"/>
        <w:jc w:val="both"/>
        <w:rPr>
          <w:rFonts w:ascii="Times New Roman" w:hAnsi="Times New Roman" w:cs="Times New Roman"/>
          <w:sz w:val="28"/>
          <w:lang w:val="uk-UA"/>
        </w:rPr>
      </w:pPr>
      <w:r w:rsidRPr="001612C0">
        <w:rPr>
          <w:rFonts w:ascii="Times New Roman" w:hAnsi="Times New Roman" w:cs="Times New Roman"/>
          <w:sz w:val="28"/>
          <w:lang w:val="uk-UA"/>
        </w:rPr>
        <w:t>регулювати діяльність колект</w:t>
      </w:r>
      <w:r w:rsidR="001612C0" w:rsidRPr="001612C0">
        <w:rPr>
          <w:rFonts w:ascii="Times New Roman" w:hAnsi="Times New Roman" w:cs="Times New Roman"/>
          <w:sz w:val="28"/>
          <w:lang w:val="uk-UA"/>
        </w:rPr>
        <w:t>иву, здійснювати його розвиток;</w:t>
      </w:r>
    </w:p>
    <w:p w:rsidR="001612C0" w:rsidRPr="001612C0" w:rsidRDefault="00CC0501" w:rsidP="004A2662">
      <w:pPr>
        <w:pStyle w:val="ab"/>
        <w:numPr>
          <w:ilvl w:val="0"/>
          <w:numId w:val="8"/>
        </w:numPr>
        <w:spacing w:line="360" w:lineRule="auto"/>
        <w:jc w:val="both"/>
        <w:rPr>
          <w:rFonts w:ascii="Times New Roman" w:hAnsi="Times New Roman" w:cs="Times New Roman"/>
          <w:sz w:val="28"/>
          <w:lang w:val="uk-UA"/>
        </w:rPr>
      </w:pPr>
      <w:r w:rsidRPr="001612C0">
        <w:rPr>
          <w:rFonts w:ascii="Times New Roman" w:hAnsi="Times New Roman" w:cs="Times New Roman"/>
          <w:sz w:val="28"/>
          <w:lang w:val="uk-UA"/>
        </w:rPr>
        <w:t>раціонально здійснювати</w:t>
      </w:r>
      <w:r w:rsidR="001612C0" w:rsidRPr="001612C0">
        <w:rPr>
          <w:rFonts w:ascii="Times New Roman" w:hAnsi="Times New Roman" w:cs="Times New Roman"/>
          <w:sz w:val="28"/>
          <w:lang w:val="uk-UA"/>
        </w:rPr>
        <w:t xml:space="preserve"> </w:t>
      </w:r>
      <w:r w:rsidRPr="001612C0">
        <w:rPr>
          <w:rFonts w:ascii="Times New Roman" w:hAnsi="Times New Roman" w:cs="Times New Roman"/>
          <w:sz w:val="28"/>
          <w:lang w:val="uk-UA"/>
        </w:rPr>
        <w:t xml:space="preserve">підбір </w:t>
      </w:r>
      <w:r w:rsidR="00620753">
        <w:rPr>
          <w:rFonts w:ascii="Times New Roman" w:hAnsi="Times New Roman" w:cs="Times New Roman"/>
          <w:sz w:val="28"/>
          <w:lang w:val="uk-UA"/>
        </w:rPr>
        <w:t>і</w:t>
      </w:r>
      <w:r w:rsidRPr="001612C0">
        <w:rPr>
          <w:rFonts w:ascii="Times New Roman" w:hAnsi="Times New Roman" w:cs="Times New Roman"/>
          <w:sz w:val="28"/>
          <w:lang w:val="uk-UA"/>
        </w:rPr>
        <w:t xml:space="preserve"> розподіл кадрів; </w:t>
      </w:r>
    </w:p>
    <w:p w:rsidR="001612C0" w:rsidRPr="001612C0" w:rsidRDefault="00CC0501" w:rsidP="004A2662">
      <w:pPr>
        <w:pStyle w:val="ab"/>
        <w:numPr>
          <w:ilvl w:val="0"/>
          <w:numId w:val="8"/>
        </w:numPr>
        <w:spacing w:line="360" w:lineRule="auto"/>
        <w:jc w:val="both"/>
        <w:rPr>
          <w:rFonts w:ascii="Times New Roman" w:hAnsi="Times New Roman" w:cs="Times New Roman"/>
          <w:sz w:val="28"/>
          <w:lang w:val="uk-UA"/>
        </w:rPr>
      </w:pPr>
      <w:r w:rsidRPr="001612C0">
        <w:rPr>
          <w:rFonts w:ascii="Times New Roman" w:hAnsi="Times New Roman" w:cs="Times New Roman"/>
          <w:sz w:val="28"/>
          <w:lang w:val="uk-UA"/>
        </w:rPr>
        <w:t>стимулювати професійну діяльність педагогів;</w:t>
      </w:r>
    </w:p>
    <w:p w:rsidR="001612C0" w:rsidRPr="001612C0" w:rsidRDefault="00CC0501" w:rsidP="004A2662">
      <w:pPr>
        <w:pStyle w:val="ab"/>
        <w:numPr>
          <w:ilvl w:val="0"/>
          <w:numId w:val="8"/>
        </w:numPr>
        <w:spacing w:line="360" w:lineRule="auto"/>
        <w:jc w:val="both"/>
        <w:rPr>
          <w:rFonts w:ascii="Times New Roman" w:hAnsi="Times New Roman" w:cs="Times New Roman"/>
          <w:sz w:val="28"/>
          <w:lang w:val="uk-UA"/>
        </w:rPr>
      </w:pPr>
      <w:r w:rsidRPr="001612C0">
        <w:rPr>
          <w:rFonts w:ascii="Times New Roman" w:hAnsi="Times New Roman" w:cs="Times New Roman"/>
          <w:sz w:val="28"/>
          <w:lang w:val="uk-UA"/>
        </w:rPr>
        <w:t xml:space="preserve">запроваджувати інноваційні процеси у діяльність школи. </w:t>
      </w:r>
    </w:p>
    <w:p w:rsidR="00CC0501" w:rsidRPr="00CC0501" w:rsidRDefault="00CC0501" w:rsidP="00CC0501">
      <w:pPr>
        <w:spacing w:line="360" w:lineRule="auto"/>
        <w:ind w:firstLine="709"/>
        <w:jc w:val="both"/>
        <w:rPr>
          <w:rFonts w:ascii="Times New Roman" w:hAnsi="Times New Roman" w:cs="Times New Roman"/>
          <w:sz w:val="28"/>
          <w:lang w:val="uk-UA"/>
        </w:rPr>
      </w:pPr>
      <w:r w:rsidRPr="00CC0501">
        <w:rPr>
          <w:rFonts w:ascii="Times New Roman" w:hAnsi="Times New Roman" w:cs="Times New Roman"/>
          <w:sz w:val="28"/>
          <w:lang w:val="uk-UA"/>
        </w:rPr>
        <w:t>Мотиви та цінності</w:t>
      </w:r>
      <w:r w:rsidR="001612C0">
        <w:rPr>
          <w:rFonts w:ascii="Times New Roman" w:hAnsi="Times New Roman" w:cs="Times New Roman"/>
          <w:sz w:val="28"/>
          <w:lang w:val="uk-UA"/>
        </w:rPr>
        <w:t xml:space="preserve"> </w:t>
      </w:r>
      <w:r w:rsidRPr="00CC0501">
        <w:rPr>
          <w:rFonts w:ascii="Times New Roman" w:hAnsi="Times New Roman" w:cs="Times New Roman"/>
          <w:sz w:val="28"/>
          <w:lang w:val="uk-UA"/>
        </w:rPr>
        <w:t xml:space="preserve">управлінської діяльності тут полягають у можливості допомагати </w:t>
      </w:r>
      <w:r w:rsidR="00B12A50">
        <w:rPr>
          <w:rFonts w:ascii="Times New Roman" w:hAnsi="Times New Roman" w:cs="Times New Roman"/>
          <w:sz w:val="28"/>
          <w:lang w:val="uk-UA"/>
        </w:rPr>
        <w:t>в</w:t>
      </w:r>
      <w:r w:rsidRPr="00CC0501">
        <w:rPr>
          <w:rFonts w:ascii="Times New Roman" w:hAnsi="Times New Roman" w:cs="Times New Roman"/>
          <w:sz w:val="28"/>
          <w:lang w:val="uk-UA"/>
        </w:rPr>
        <w:t xml:space="preserve"> розвитку</w:t>
      </w:r>
      <w:r w:rsidR="001612C0">
        <w:rPr>
          <w:rFonts w:ascii="Times New Roman" w:hAnsi="Times New Roman" w:cs="Times New Roman"/>
          <w:sz w:val="28"/>
          <w:lang w:val="uk-UA"/>
        </w:rPr>
        <w:t xml:space="preserve"> </w:t>
      </w:r>
      <w:r w:rsidRPr="00CC0501">
        <w:rPr>
          <w:rFonts w:ascii="Times New Roman" w:hAnsi="Times New Roman" w:cs="Times New Roman"/>
          <w:sz w:val="28"/>
          <w:lang w:val="uk-UA"/>
        </w:rPr>
        <w:t>творчого потенціалу педагогічних кадрів; здійснювати підбір і розподіл кадрів;</w:t>
      </w:r>
      <w:r w:rsidR="001612C0">
        <w:rPr>
          <w:rFonts w:ascii="Times New Roman" w:hAnsi="Times New Roman" w:cs="Times New Roman"/>
          <w:sz w:val="28"/>
          <w:lang w:val="uk-UA"/>
        </w:rPr>
        <w:t xml:space="preserve"> </w:t>
      </w:r>
      <w:r w:rsidRPr="00CC0501">
        <w:rPr>
          <w:rFonts w:ascii="Times New Roman" w:hAnsi="Times New Roman" w:cs="Times New Roman"/>
          <w:sz w:val="28"/>
          <w:lang w:val="uk-UA"/>
        </w:rPr>
        <w:t>керувати навчально-виховним процесом. Особливостями менеджерської</w:t>
      </w:r>
      <w:r w:rsidR="001612C0">
        <w:rPr>
          <w:rFonts w:ascii="Times New Roman" w:hAnsi="Times New Roman" w:cs="Times New Roman"/>
          <w:sz w:val="28"/>
          <w:lang w:val="uk-UA"/>
        </w:rPr>
        <w:t xml:space="preserve"> </w:t>
      </w:r>
      <w:r w:rsidRPr="00CC0501">
        <w:rPr>
          <w:rFonts w:ascii="Times New Roman" w:hAnsi="Times New Roman" w:cs="Times New Roman"/>
          <w:sz w:val="28"/>
          <w:lang w:val="uk-UA"/>
        </w:rPr>
        <w:t xml:space="preserve">культури є наявність таких якостей, як: творчість, єдність слова </w:t>
      </w:r>
      <w:r w:rsidR="00B12A50">
        <w:rPr>
          <w:rFonts w:ascii="Times New Roman" w:hAnsi="Times New Roman" w:cs="Times New Roman"/>
          <w:sz w:val="28"/>
          <w:lang w:val="uk-UA"/>
        </w:rPr>
        <w:t>та</w:t>
      </w:r>
      <w:r w:rsidRPr="00CC0501">
        <w:rPr>
          <w:rFonts w:ascii="Times New Roman" w:hAnsi="Times New Roman" w:cs="Times New Roman"/>
          <w:sz w:val="28"/>
          <w:lang w:val="uk-UA"/>
        </w:rPr>
        <w:t xml:space="preserve"> діла, здатність</w:t>
      </w:r>
      <w:r w:rsidR="001612C0">
        <w:rPr>
          <w:rFonts w:ascii="Times New Roman" w:hAnsi="Times New Roman" w:cs="Times New Roman"/>
          <w:sz w:val="28"/>
          <w:lang w:val="uk-UA"/>
        </w:rPr>
        <w:t xml:space="preserve"> </w:t>
      </w:r>
      <w:r w:rsidRPr="00CC0501">
        <w:rPr>
          <w:rFonts w:ascii="Times New Roman" w:hAnsi="Times New Roman" w:cs="Times New Roman"/>
          <w:sz w:val="28"/>
          <w:lang w:val="uk-UA"/>
        </w:rPr>
        <w:t>до ризику.</w:t>
      </w:r>
      <w:r>
        <w:rPr>
          <w:rFonts w:ascii="Times New Roman" w:hAnsi="Times New Roman" w:cs="Times New Roman"/>
          <w:sz w:val="28"/>
          <w:lang w:val="uk-UA"/>
        </w:rPr>
        <w:t xml:space="preserve"> </w:t>
      </w:r>
      <w:r w:rsidRPr="000F093A">
        <w:rPr>
          <w:rFonts w:ascii="Times New Roman" w:hAnsi="Times New Roman" w:cs="Times New Roman"/>
          <w:sz w:val="28"/>
          <w:lang w:val="uk-UA"/>
        </w:rPr>
        <w:t>[</w:t>
      </w:r>
      <w:r w:rsidR="000F093A" w:rsidRPr="000F093A">
        <w:rPr>
          <w:rFonts w:ascii="Times New Roman" w:hAnsi="Times New Roman" w:cs="Times New Roman"/>
          <w:sz w:val="28"/>
          <w:lang w:val="uk-UA"/>
        </w:rPr>
        <w:t>5</w:t>
      </w:r>
      <w:r w:rsidRPr="000F093A">
        <w:rPr>
          <w:rFonts w:ascii="Times New Roman" w:hAnsi="Times New Roman" w:cs="Times New Roman"/>
          <w:sz w:val="28"/>
          <w:lang w:val="uk-UA"/>
        </w:rPr>
        <w:t>; 29]</w:t>
      </w:r>
    </w:p>
    <w:p w:rsidR="00C61DEB" w:rsidRPr="00B12A50" w:rsidRDefault="00B330DC" w:rsidP="00B52E0A">
      <w:pPr>
        <w:spacing w:line="360" w:lineRule="auto"/>
        <w:ind w:firstLine="709"/>
        <w:jc w:val="both"/>
        <w:rPr>
          <w:rFonts w:ascii="Times New Roman" w:hAnsi="Times New Roman" w:cs="Times New Roman"/>
          <w:i/>
          <w:color w:val="984806" w:themeColor="accent6" w:themeShade="80"/>
          <w:sz w:val="28"/>
          <w:lang w:val="uk-UA"/>
        </w:rPr>
      </w:pPr>
      <w:r w:rsidRPr="00B12A50">
        <w:rPr>
          <w:rFonts w:ascii="Times New Roman" w:hAnsi="Times New Roman" w:cs="Times New Roman"/>
          <w:i/>
          <w:color w:val="984806" w:themeColor="accent6" w:themeShade="80"/>
          <w:sz w:val="28"/>
          <w:lang w:val="uk-UA"/>
        </w:rPr>
        <w:t>Підсумов</w:t>
      </w:r>
      <w:r w:rsidR="00C452A8" w:rsidRPr="00B12A50">
        <w:rPr>
          <w:rFonts w:ascii="Times New Roman" w:hAnsi="Times New Roman" w:cs="Times New Roman"/>
          <w:i/>
          <w:color w:val="984806" w:themeColor="accent6" w:themeShade="80"/>
          <w:sz w:val="28"/>
          <w:lang w:val="uk-UA"/>
        </w:rPr>
        <w:t>уючи, хочу сказати, що головним</w:t>
      </w:r>
      <w:r w:rsidRPr="00B12A50">
        <w:rPr>
          <w:rFonts w:ascii="Times New Roman" w:hAnsi="Times New Roman" w:cs="Times New Roman"/>
          <w:i/>
          <w:color w:val="984806" w:themeColor="accent6" w:themeShade="80"/>
          <w:sz w:val="28"/>
          <w:lang w:val="uk-UA"/>
        </w:rPr>
        <w:t xml:space="preserve"> в культурі управління є те, щоб кожен «ніс свою валізу», як говорять французи. </w:t>
      </w:r>
      <w:r w:rsidR="00CE0B0F" w:rsidRPr="00B12A50">
        <w:rPr>
          <w:rFonts w:ascii="Times New Roman" w:hAnsi="Times New Roman" w:cs="Times New Roman"/>
          <w:i/>
          <w:color w:val="984806" w:themeColor="accent6" w:themeShade="80"/>
          <w:sz w:val="28"/>
          <w:lang w:val="uk-UA"/>
        </w:rPr>
        <w:t xml:space="preserve">Цей афоризм стосується всіх членів </w:t>
      </w:r>
      <w:r w:rsidR="00F55899" w:rsidRPr="00B12A50">
        <w:rPr>
          <w:rFonts w:ascii="Times New Roman" w:hAnsi="Times New Roman" w:cs="Times New Roman"/>
          <w:i/>
          <w:color w:val="984806" w:themeColor="accent6" w:themeShade="80"/>
          <w:sz w:val="28"/>
          <w:lang w:val="uk-UA"/>
        </w:rPr>
        <w:t xml:space="preserve">педагогічного </w:t>
      </w:r>
      <w:r w:rsidR="00CE0B0F" w:rsidRPr="00B12A50">
        <w:rPr>
          <w:rFonts w:ascii="Times New Roman" w:hAnsi="Times New Roman" w:cs="Times New Roman"/>
          <w:i/>
          <w:color w:val="984806" w:themeColor="accent6" w:themeShade="80"/>
          <w:sz w:val="28"/>
          <w:lang w:val="uk-UA"/>
        </w:rPr>
        <w:t xml:space="preserve">колективу. </w:t>
      </w:r>
    </w:p>
    <w:p w:rsidR="00C61DEB" w:rsidRDefault="00C61DEB">
      <w:pPr>
        <w:rPr>
          <w:rFonts w:ascii="Times New Roman" w:hAnsi="Times New Roman" w:cs="Times New Roman"/>
          <w:i/>
          <w:sz w:val="28"/>
          <w:lang w:val="uk-UA"/>
        </w:rPr>
      </w:pPr>
      <w:r>
        <w:rPr>
          <w:rFonts w:ascii="Times New Roman" w:hAnsi="Times New Roman" w:cs="Times New Roman"/>
          <w:i/>
          <w:sz w:val="28"/>
          <w:lang w:val="uk-UA"/>
        </w:rPr>
        <w:br w:type="page"/>
      </w:r>
    </w:p>
    <w:p w:rsidR="00CC0501" w:rsidRDefault="00533B42" w:rsidP="00B15BFF">
      <w:pPr>
        <w:pStyle w:val="1"/>
        <w:jc w:val="center"/>
        <w:rPr>
          <w:rFonts w:ascii="Times New Roman" w:hAnsi="Times New Roman" w:cs="Times New Roman"/>
          <w:sz w:val="32"/>
          <w:lang w:val="uk-UA"/>
        </w:rPr>
      </w:pPr>
      <w:bookmarkStart w:id="7" w:name="_Toc468022045"/>
      <w:r>
        <w:rPr>
          <w:rFonts w:ascii="Times New Roman" w:hAnsi="Times New Roman" w:cs="Times New Roman"/>
          <w:sz w:val="32"/>
          <w:lang w:val="uk-UA"/>
        </w:rPr>
        <w:lastRenderedPageBreak/>
        <w:t xml:space="preserve">Розділ 2. </w:t>
      </w:r>
      <w:r w:rsidR="00B15BFF">
        <w:rPr>
          <w:rFonts w:ascii="Times New Roman" w:hAnsi="Times New Roman" w:cs="Times New Roman"/>
          <w:sz w:val="32"/>
          <w:lang w:val="uk-UA"/>
        </w:rPr>
        <w:t>Експериментальна методика</w:t>
      </w:r>
      <w:bookmarkEnd w:id="7"/>
    </w:p>
    <w:p w:rsidR="00B15BFF" w:rsidRDefault="00B15BFF" w:rsidP="00B15BFF">
      <w:pPr>
        <w:pStyle w:val="2"/>
        <w:jc w:val="center"/>
        <w:rPr>
          <w:rFonts w:ascii="Times New Roman" w:hAnsi="Times New Roman" w:cs="Times New Roman"/>
          <w:sz w:val="32"/>
          <w:lang w:val="uk-UA"/>
        </w:rPr>
      </w:pPr>
      <w:bookmarkStart w:id="8" w:name="_Toc468022046"/>
      <w:r>
        <w:rPr>
          <w:rFonts w:ascii="Times New Roman" w:hAnsi="Times New Roman" w:cs="Times New Roman"/>
          <w:sz w:val="32"/>
          <w:lang w:val="uk-UA"/>
        </w:rPr>
        <w:t>Управління власними ресурсами</w:t>
      </w:r>
      <w:bookmarkEnd w:id="8"/>
    </w:p>
    <w:p w:rsidR="00B15BFF" w:rsidRDefault="00B15BFF" w:rsidP="00B15BFF">
      <w:pPr>
        <w:spacing w:line="360" w:lineRule="auto"/>
        <w:ind w:firstLine="709"/>
        <w:jc w:val="both"/>
        <w:rPr>
          <w:rFonts w:ascii="Times New Roman" w:hAnsi="Times New Roman" w:cs="Times New Roman"/>
          <w:sz w:val="28"/>
          <w:lang w:val="uk-UA"/>
        </w:rPr>
      </w:pPr>
    </w:p>
    <w:p w:rsidR="001A3491" w:rsidRDefault="001A3491" w:rsidP="00B15BFF">
      <w:pPr>
        <w:spacing w:line="360" w:lineRule="auto"/>
        <w:ind w:firstLine="709"/>
        <w:jc w:val="both"/>
        <w:rPr>
          <w:rFonts w:ascii="Times New Roman" w:hAnsi="Times New Roman" w:cs="Times New Roman"/>
          <w:b/>
          <w:color w:val="9BBB59" w:themeColor="accent3"/>
          <w:sz w:val="32"/>
          <w:lang w:val="uk-UA"/>
        </w:rPr>
      </w:pPr>
      <w:r w:rsidRPr="001A3491">
        <w:rPr>
          <w:rFonts w:ascii="Times New Roman" w:hAnsi="Times New Roman" w:cs="Times New Roman"/>
          <w:i/>
          <w:sz w:val="28"/>
          <w:lang w:val="uk-UA"/>
        </w:rPr>
        <w:t>Ейнштейн,</w:t>
      </w:r>
      <w:r>
        <w:rPr>
          <w:rFonts w:ascii="Times New Roman" w:hAnsi="Times New Roman" w:cs="Times New Roman"/>
          <w:sz w:val="28"/>
          <w:lang w:val="uk-UA"/>
        </w:rPr>
        <w:t xml:space="preserve"> коли його попросили написати формулу свого життєвого успіху, накреслив: </w:t>
      </w:r>
      <w:r w:rsidRPr="001A3491">
        <w:rPr>
          <w:rFonts w:ascii="Times New Roman" w:hAnsi="Times New Roman" w:cs="Times New Roman"/>
          <w:b/>
          <w:color w:val="9BBB59" w:themeColor="accent3"/>
          <w:sz w:val="32"/>
          <w:lang w:val="uk-UA"/>
        </w:rPr>
        <w:t xml:space="preserve">«Х+Y= успіх, де Х – це уміння працювати, а Y – уміння мовчати». </w:t>
      </w:r>
    </w:p>
    <w:p w:rsidR="008827B8" w:rsidRPr="00E4593C" w:rsidRDefault="00066CA6" w:rsidP="00B15BFF">
      <w:pPr>
        <w:spacing w:line="360" w:lineRule="auto"/>
        <w:ind w:firstLine="709"/>
        <w:jc w:val="both"/>
        <w:rPr>
          <w:rFonts w:ascii="Times New Roman" w:hAnsi="Times New Roman" w:cs="Times New Roman"/>
          <w:sz w:val="28"/>
          <w:szCs w:val="28"/>
          <w:lang w:val="uk-UA"/>
        </w:rPr>
      </w:pPr>
      <w:r w:rsidRPr="00E4593C">
        <w:rPr>
          <w:rFonts w:ascii="Times New Roman" w:hAnsi="Times New Roman" w:cs="Times New Roman"/>
          <w:sz w:val="28"/>
          <w:szCs w:val="28"/>
          <w:lang w:val="uk-UA"/>
        </w:rPr>
        <w:t>Часто чую від колег такі фрази: «Я дуже втомлююся…», «Я працюю 12</w:t>
      </w:r>
      <w:r w:rsidR="005A0226">
        <w:rPr>
          <w:rFonts w:ascii="Times New Roman" w:hAnsi="Times New Roman" w:cs="Times New Roman"/>
          <w:sz w:val="28"/>
          <w:szCs w:val="28"/>
          <w:lang w:val="uk-UA"/>
        </w:rPr>
        <w:t xml:space="preserve"> годин на день: з восьмої ранку</w:t>
      </w:r>
      <w:r w:rsidRPr="00E4593C">
        <w:rPr>
          <w:rFonts w:ascii="Times New Roman" w:hAnsi="Times New Roman" w:cs="Times New Roman"/>
          <w:sz w:val="28"/>
          <w:szCs w:val="28"/>
          <w:lang w:val="uk-UA"/>
        </w:rPr>
        <w:t xml:space="preserve"> до восьмої вечора, а вдома ще й зошити перевіряю, коли рідні лягають спати (або пишу конспекти уроків)…», «Не можу зосередитися на роботі, бо постійно відволікають дзвінки…», «Мене виснажують постійні накази, наради, моніторинги…».</w:t>
      </w:r>
    </w:p>
    <w:p w:rsidR="00066CA6" w:rsidRPr="00E4593C" w:rsidRDefault="001C45AC" w:rsidP="00B15BFF">
      <w:pPr>
        <w:spacing w:line="360" w:lineRule="auto"/>
        <w:ind w:firstLine="709"/>
        <w:jc w:val="both"/>
        <w:rPr>
          <w:rFonts w:ascii="Times New Roman" w:hAnsi="Times New Roman" w:cs="Times New Roman"/>
          <w:sz w:val="28"/>
          <w:szCs w:val="28"/>
          <w:lang w:val="uk-UA"/>
        </w:rPr>
      </w:pPr>
      <w:r w:rsidRPr="00E4593C">
        <w:rPr>
          <w:rFonts w:ascii="Times New Roman" w:hAnsi="Times New Roman" w:cs="Times New Roman"/>
          <w:sz w:val="28"/>
          <w:szCs w:val="28"/>
          <w:lang w:val="uk-UA"/>
        </w:rPr>
        <w:t xml:space="preserve">Та й сама я </w:t>
      </w:r>
      <w:r w:rsidR="005A0226">
        <w:rPr>
          <w:rFonts w:ascii="Times New Roman" w:hAnsi="Times New Roman" w:cs="Times New Roman"/>
          <w:sz w:val="28"/>
          <w:szCs w:val="28"/>
          <w:lang w:val="uk-UA"/>
        </w:rPr>
        <w:t>в</w:t>
      </w:r>
      <w:r w:rsidRPr="00E4593C">
        <w:rPr>
          <w:rFonts w:ascii="Times New Roman" w:hAnsi="Times New Roman" w:cs="Times New Roman"/>
          <w:sz w:val="28"/>
          <w:szCs w:val="28"/>
          <w:lang w:val="uk-UA"/>
        </w:rPr>
        <w:t xml:space="preserve"> перший рік на посаді заступника директора виходила зі школи </w:t>
      </w:r>
      <w:r w:rsidR="00587092">
        <w:rPr>
          <w:rFonts w:ascii="Times New Roman" w:hAnsi="Times New Roman" w:cs="Times New Roman"/>
          <w:sz w:val="28"/>
          <w:szCs w:val="28"/>
          <w:lang w:val="uk-UA"/>
        </w:rPr>
        <w:t>в</w:t>
      </w:r>
      <w:r w:rsidRPr="00E4593C">
        <w:rPr>
          <w:rFonts w:ascii="Times New Roman" w:hAnsi="Times New Roman" w:cs="Times New Roman"/>
          <w:sz w:val="28"/>
          <w:szCs w:val="28"/>
          <w:lang w:val="uk-UA"/>
        </w:rPr>
        <w:t xml:space="preserve"> кращому випадку о 18-й годині, а в гіршому – о 20-й годині. Дуже втомлювалася, відчувала виснаження, не вистачало на все сил...</w:t>
      </w:r>
    </w:p>
    <w:p w:rsidR="00E54492" w:rsidRPr="00E4593C" w:rsidRDefault="00E54492" w:rsidP="00B15BFF">
      <w:pPr>
        <w:spacing w:line="360" w:lineRule="auto"/>
        <w:ind w:firstLine="709"/>
        <w:jc w:val="both"/>
        <w:rPr>
          <w:rFonts w:ascii="Times New Roman" w:hAnsi="Times New Roman" w:cs="Times New Roman"/>
          <w:b/>
          <w:color w:val="9BBB59" w:themeColor="accent3"/>
          <w:sz w:val="28"/>
          <w:szCs w:val="28"/>
          <w:lang w:val="uk-UA"/>
        </w:rPr>
      </w:pPr>
      <w:r w:rsidRPr="00E4593C">
        <w:rPr>
          <w:rFonts w:ascii="Times New Roman" w:hAnsi="Times New Roman" w:cs="Times New Roman"/>
          <w:sz w:val="28"/>
          <w:szCs w:val="28"/>
          <w:lang w:val="uk-UA"/>
        </w:rPr>
        <w:t xml:space="preserve">Виникла нагальна проблема змінити підхід до витрати </w:t>
      </w:r>
      <w:r w:rsidR="005E3624">
        <w:rPr>
          <w:rFonts w:ascii="Times New Roman" w:hAnsi="Times New Roman" w:cs="Times New Roman"/>
          <w:sz w:val="28"/>
          <w:szCs w:val="28"/>
          <w:lang w:val="uk-UA"/>
        </w:rPr>
        <w:t>особистих</w:t>
      </w:r>
      <w:r w:rsidRPr="00E4593C">
        <w:rPr>
          <w:rFonts w:ascii="Times New Roman" w:hAnsi="Times New Roman" w:cs="Times New Roman"/>
          <w:sz w:val="28"/>
          <w:szCs w:val="28"/>
          <w:lang w:val="uk-UA"/>
        </w:rPr>
        <w:t xml:space="preserve"> життєвих ресурсів. Стала вивчати необхідну літературу </w:t>
      </w:r>
      <w:r w:rsidR="00587092">
        <w:rPr>
          <w:rFonts w:ascii="Times New Roman" w:hAnsi="Times New Roman" w:cs="Times New Roman"/>
          <w:sz w:val="28"/>
          <w:szCs w:val="28"/>
          <w:lang w:val="uk-UA"/>
        </w:rPr>
        <w:t>та</w:t>
      </w:r>
      <w:r w:rsidRPr="00E4593C">
        <w:rPr>
          <w:rFonts w:ascii="Times New Roman" w:hAnsi="Times New Roman" w:cs="Times New Roman"/>
          <w:sz w:val="28"/>
          <w:szCs w:val="28"/>
          <w:lang w:val="uk-UA"/>
        </w:rPr>
        <w:t xml:space="preserve"> вивела для себе такі </w:t>
      </w:r>
      <w:r w:rsidRPr="00E4593C">
        <w:rPr>
          <w:rFonts w:ascii="Times New Roman" w:hAnsi="Times New Roman" w:cs="Times New Roman"/>
          <w:b/>
          <w:color w:val="9BBB59" w:themeColor="accent3"/>
          <w:sz w:val="28"/>
          <w:szCs w:val="28"/>
          <w:lang w:val="uk-UA"/>
        </w:rPr>
        <w:t>основні прийоми щодо управління власними ресурсами:</w:t>
      </w:r>
    </w:p>
    <w:p w:rsidR="00E54492" w:rsidRPr="00E4593C" w:rsidRDefault="00085E3A" w:rsidP="004A2662">
      <w:pPr>
        <w:pStyle w:val="ab"/>
        <w:numPr>
          <w:ilvl w:val="0"/>
          <w:numId w:val="11"/>
        </w:numPr>
        <w:spacing w:line="360" w:lineRule="auto"/>
        <w:ind w:left="993"/>
        <w:jc w:val="both"/>
        <w:rPr>
          <w:rFonts w:ascii="Times New Roman" w:hAnsi="Times New Roman" w:cs="Times New Roman"/>
          <w:i/>
          <w:sz w:val="28"/>
          <w:szCs w:val="28"/>
          <w:lang w:val="uk-UA"/>
        </w:rPr>
      </w:pPr>
      <w:r w:rsidRPr="00267478">
        <w:rPr>
          <w:rFonts w:ascii="Times New Roman" w:hAnsi="Times New Roman" w:cs="Times New Roman"/>
          <w:i/>
          <w:color w:val="E36C0A" w:themeColor="accent6" w:themeShade="BF"/>
          <w:sz w:val="28"/>
          <w:szCs w:val="28"/>
          <w:lang w:val="uk-UA"/>
        </w:rPr>
        <w:t>Турбота за власне здоров’я.</w:t>
      </w:r>
      <w:r w:rsidR="00267478">
        <w:rPr>
          <w:rFonts w:ascii="Times New Roman" w:hAnsi="Times New Roman" w:cs="Times New Roman"/>
          <w:i/>
          <w:color w:val="E36C0A" w:themeColor="accent6" w:themeShade="BF"/>
          <w:sz w:val="28"/>
          <w:szCs w:val="28"/>
          <w:lang w:val="uk-UA"/>
        </w:rPr>
        <w:br/>
      </w:r>
      <w:r w:rsidRPr="00267478">
        <w:rPr>
          <w:rFonts w:ascii="Times New Roman" w:hAnsi="Times New Roman" w:cs="Times New Roman"/>
          <w:color w:val="E36C0A" w:themeColor="accent6" w:themeShade="BF"/>
          <w:sz w:val="28"/>
          <w:szCs w:val="28"/>
          <w:lang w:val="uk-UA"/>
        </w:rPr>
        <w:t xml:space="preserve"> </w:t>
      </w:r>
      <w:r w:rsidRPr="00E4593C">
        <w:rPr>
          <w:rFonts w:ascii="Times New Roman" w:hAnsi="Times New Roman" w:cs="Times New Roman"/>
          <w:sz w:val="28"/>
          <w:szCs w:val="28"/>
          <w:lang w:val="uk-UA"/>
        </w:rPr>
        <w:t xml:space="preserve">Велика кількість захворювань починається з позиції «тяглових коней»: коли керівник цілком віддається роботі, втягується в усі аспекти операційної діяльності, багато часу </w:t>
      </w:r>
      <w:r w:rsidR="00E84007" w:rsidRPr="00E4593C">
        <w:rPr>
          <w:rFonts w:ascii="Times New Roman" w:hAnsi="Times New Roman" w:cs="Times New Roman"/>
          <w:sz w:val="28"/>
          <w:szCs w:val="28"/>
          <w:lang w:val="uk-UA"/>
        </w:rPr>
        <w:t>відводить</w:t>
      </w:r>
      <w:r w:rsidRPr="00E4593C">
        <w:rPr>
          <w:rFonts w:ascii="Times New Roman" w:hAnsi="Times New Roman" w:cs="Times New Roman"/>
          <w:sz w:val="28"/>
          <w:szCs w:val="28"/>
          <w:lang w:val="uk-UA"/>
        </w:rPr>
        <w:t xml:space="preserve"> на контроль підлеглих, </w:t>
      </w:r>
      <w:r w:rsidR="00E84007" w:rsidRPr="00E4593C">
        <w:rPr>
          <w:rFonts w:ascii="Times New Roman" w:hAnsi="Times New Roman" w:cs="Times New Roman"/>
          <w:sz w:val="28"/>
          <w:szCs w:val="28"/>
          <w:lang w:val="uk-UA"/>
        </w:rPr>
        <w:t>втрачаючи свій особистий ресурс</w:t>
      </w:r>
      <w:r w:rsidRPr="00E4593C">
        <w:rPr>
          <w:rFonts w:ascii="Times New Roman" w:hAnsi="Times New Roman" w:cs="Times New Roman"/>
          <w:sz w:val="28"/>
          <w:szCs w:val="28"/>
          <w:lang w:val="uk-UA"/>
        </w:rPr>
        <w:t xml:space="preserve"> </w:t>
      </w:r>
      <w:r w:rsidR="00E84007" w:rsidRPr="00E4593C">
        <w:rPr>
          <w:rFonts w:ascii="Times New Roman" w:hAnsi="Times New Roman" w:cs="Times New Roman"/>
          <w:sz w:val="28"/>
          <w:szCs w:val="28"/>
          <w:lang w:val="uk-UA"/>
        </w:rPr>
        <w:t>через</w:t>
      </w:r>
      <w:r w:rsidRPr="00E4593C">
        <w:rPr>
          <w:rFonts w:ascii="Times New Roman" w:hAnsi="Times New Roman" w:cs="Times New Roman"/>
          <w:sz w:val="28"/>
          <w:szCs w:val="28"/>
          <w:lang w:val="uk-UA"/>
        </w:rPr>
        <w:t xml:space="preserve"> </w:t>
      </w:r>
      <w:r w:rsidR="00E84007" w:rsidRPr="00E4593C">
        <w:rPr>
          <w:rFonts w:ascii="Times New Roman" w:hAnsi="Times New Roman" w:cs="Times New Roman"/>
          <w:sz w:val="28"/>
          <w:szCs w:val="28"/>
          <w:lang w:val="uk-UA"/>
        </w:rPr>
        <w:t>невміння</w:t>
      </w:r>
      <w:r w:rsidRPr="00E4593C">
        <w:rPr>
          <w:rFonts w:ascii="Times New Roman" w:hAnsi="Times New Roman" w:cs="Times New Roman"/>
          <w:sz w:val="28"/>
          <w:szCs w:val="28"/>
          <w:lang w:val="uk-UA"/>
        </w:rPr>
        <w:t xml:space="preserve"> делегувати завдання підлеглим</w:t>
      </w:r>
      <w:r w:rsidR="00E84007" w:rsidRPr="00E4593C">
        <w:rPr>
          <w:rFonts w:ascii="Times New Roman" w:hAnsi="Times New Roman" w:cs="Times New Roman"/>
          <w:sz w:val="28"/>
          <w:szCs w:val="28"/>
          <w:lang w:val="uk-UA"/>
        </w:rPr>
        <w:t xml:space="preserve"> або невпевненість у якості виконаної ними роботи («Я зроблю набагато краще!»)</w:t>
      </w:r>
      <w:r w:rsidRPr="00E4593C">
        <w:rPr>
          <w:rFonts w:ascii="Times New Roman" w:hAnsi="Times New Roman" w:cs="Times New Roman"/>
          <w:sz w:val="28"/>
          <w:szCs w:val="28"/>
          <w:lang w:val="uk-UA"/>
        </w:rPr>
        <w:t xml:space="preserve">. </w:t>
      </w:r>
      <w:r w:rsidR="00E84007" w:rsidRPr="00E4593C">
        <w:rPr>
          <w:rFonts w:ascii="Times New Roman" w:hAnsi="Times New Roman" w:cs="Times New Roman"/>
          <w:sz w:val="28"/>
          <w:szCs w:val="28"/>
          <w:lang w:val="uk-UA"/>
        </w:rPr>
        <w:t xml:space="preserve">Таке перевантаження обов’язками, об’ємом роботи, втрата власних фізичних та психоемоційних ресурсів  з часом призводить до захворювань. Так мене вразив випадок із Джоном Д. </w:t>
      </w:r>
      <w:proofErr w:type="spellStart"/>
      <w:r w:rsidR="00E84007" w:rsidRPr="00E4593C">
        <w:rPr>
          <w:rFonts w:ascii="Times New Roman" w:hAnsi="Times New Roman" w:cs="Times New Roman"/>
          <w:sz w:val="28"/>
          <w:szCs w:val="28"/>
          <w:lang w:val="uk-UA"/>
        </w:rPr>
        <w:t>Рокфеллером-старшим</w:t>
      </w:r>
      <w:proofErr w:type="spellEnd"/>
      <w:r w:rsidR="00E84007" w:rsidRPr="00E4593C">
        <w:rPr>
          <w:rFonts w:ascii="Times New Roman" w:hAnsi="Times New Roman" w:cs="Times New Roman"/>
          <w:sz w:val="28"/>
          <w:szCs w:val="28"/>
          <w:lang w:val="uk-UA"/>
        </w:rPr>
        <w:t xml:space="preserve">, який у </w:t>
      </w:r>
      <w:r w:rsidR="00E84007" w:rsidRPr="00E4593C">
        <w:rPr>
          <w:rFonts w:ascii="Times New Roman" w:hAnsi="Times New Roman" w:cs="Times New Roman"/>
          <w:sz w:val="28"/>
          <w:szCs w:val="28"/>
          <w:lang w:val="uk-UA"/>
        </w:rPr>
        <w:lastRenderedPageBreak/>
        <w:t xml:space="preserve">віці 53 років сильно захворів. У той період протягом дня він міг з’їсти тільки кілька крекерів і </w:t>
      </w:r>
      <w:r w:rsidR="00BC69B5">
        <w:rPr>
          <w:rFonts w:ascii="Times New Roman" w:hAnsi="Times New Roman" w:cs="Times New Roman"/>
          <w:sz w:val="28"/>
          <w:szCs w:val="28"/>
          <w:lang w:val="uk-UA"/>
        </w:rPr>
        <w:t>ви</w:t>
      </w:r>
      <w:r w:rsidR="00E84007" w:rsidRPr="00E4593C">
        <w:rPr>
          <w:rFonts w:ascii="Times New Roman" w:hAnsi="Times New Roman" w:cs="Times New Roman"/>
          <w:sz w:val="28"/>
          <w:szCs w:val="28"/>
          <w:lang w:val="uk-UA"/>
        </w:rPr>
        <w:t xml:space="preserve">пити </w:t>
      </w:r>
      <w:proofErr w:type="spellStart"/>
      <w:r w:rsidR="00E84007" w:rsidRPr="00E4593C">
        <w:rPr>
          <w:rFonts w:ascii="Times New Roman" w:hAnsi="Times New Roman" w:cs="Times New Roman"/>
          <w:sz w:val="28"/>
          <w:szCs w:val="28"/>
          <w:lang w:val="uk-UA"/>
        </w:rPr>
        <w:t>ацедофільне</w:t>
      </w:r>
      <w:proofErr w:type="spellEnd"/>
      <w:r w:rsidR="00E84007" w:rsidRPr="00E4593C">
        <w:rPr>
          <w:rFonts w:ascii="Times New Roman" w:hAnsi="Times New Roman" w:cs="Times New Roman"/>
          <w:sz w:val="28"/>
          <w:szCs w:val="28"/>
          <w:lang w:val="uk-UA"/>
        </w:rPr>
        <w:t xml:space="preserve"> молоко. Він схуд, не міг стояти прямо, волосся випадало. Обміркувавши ситуацію, </w:t>
      </w:r>
      <w:proofErr w:type="spellStart"/>
      <w:r w:rsidR="00E84007" w:rsidRPr="00E4593C">
        <w:rPr>
          <w:rFonts w:ascii="Times New Roman" w:hAnsi="Times New Roman" w:cs="Times New Roman"/>
          <w:sz w:val="28"/>
          <w:szCs w:val="28"/>
          <w:lang w:val="uk-UA"/>
        </w:rPr>
        <w:t>Рокфеллер-старший</w:t>
      </w:r>
      <w:proofErr w:type="spellEnd"/>
      <w:r w:rsidR="00E84007" w:rsidRPr="00E4593C">
        <w:rPr>
          <w:rFonts w:ascii="Times New Roman" w:hAnsi="Times New Roman" w:cs="Times New Roman"/>
          <w:sz w:val="28"/>
          <w:szCs w:val="28"/>
          <w:lang w:val="uk-UA"/>
        </w:rPr>
        <w:t xml:space="preserve"> зрозумів, що він живе </w:t>
      </w:r>
      <w:r w:rsidR="00BC69B5">
        <w:rPr>
          <w:rFonts w:ascii="Times New Roman" w:hAnsi="Times New Roman" w:cs="Times New Roman"/>
          <w:sz w:val="28"/>
          <w:szCs w:val="28"/>
          <w:lang w:val="uk-UA"/>
        </w:rPr>
        <w:t>в</w:t>
      </w:r>
      <w:r w:rsidR="00E84007" w:rsidRPr="00E4593C">
        <w:rPr>
          <w:rFonts w:ascii="Times New Roman" w:hAnsi="Times New Roman" w:cs="Times New Roman"/>
          <w:sz w:val="28"/>
          <w:szCs w:val="28"/>
          <w:lang w:val="uk-UA"/>
        </w:rPr>
        <w:t xml:space="preserve"> постійній напруженості, тривозі, страху втратити гроші. Тільки повністю змінивши своє життя, ставлення до грошей і людей, йому вдалося прожити більш щасливо майже до 100 років.</w:t>
      </w:r>
      <w:r w:rsidR="00E4593C">
        <w:rPr>
          <w:rFonts w:ascii="Times New Roman" w:hAnsi="Times New Roman" w:cs="Times New Roman"/>
          <w:sz w:val="28"/>
          <w:szCs w:val="28"/>
          <w:lang w:val="uk-UA"/>
        </w:rPr>
        <w:t xml:space="preserve"> </w:t>
      </w:r>
      <w:r w:rsidR="00E4593C">
        <w:rPr>
          <w:rFonts w:ascii="Times New Roman" w:hAnsi="Times New Roman" w:cs="Times New Roman"/>
          <w:sz w:val="28"/>
          <w:szCs w:val="28"/>
          <w:lang w:val="uk-UA"/>
        </w:rPr>
        <w:br/>
      </w:r>
      <w:r w:rsidR="00E4593C" w:rsidRPr="009A6010">
        <w:rPr>
          <w:rFonts w:ascii="Times New Roman" w:hAnsi="Times New Roman" w:cs="Times New Roman"/>
          <w:i/>
          <w:color w:val="9BBB59" w:themeColor="accent3"/>
          <w:sz w:val="28"/>
          <w:szCs w:val="28"/>
          <w:lang w:val="uk-UA"/>
        </w:rPr>
        <w:t>Щоб запобігти власному виснаженню та вигорянню,</w:t>
      </w:r>
      <w:r w:rsidR="00267478">
        <w:rPr>
          <w:rFonts w:ascii="Times New Roman" w:hAnsi="Times New Roman" w:cs="Times New Roman"/>
          <w:i/>
          <w:color w:val="9BBB59" w:themeColor="accent3"/>
          <w:sz w:val="28"/>
          <w:szCs w:val="28"/>
          <w:lang w:val="uk-UA"/>
        </w:rPr>
        <w:t xml:space="preserve"> </w:t>
      </w:r>
      <w:r w:rsidR="009A6010" w:rsidRPr="009A6010">
        <w:rPr>
          <w:rFonts w:ascii="Times New Roman" w:hAnsi="Times New Roman" w:cs="Times New Roman"/>
          <w:i/>
          <w:color w:val="9BBB59" w:themeColor="accent3"/>
          <w:sz w:val="28"/>
          <w:szCs w:val="28"/>
          <w:lang w:val="uk-UA"/>
        </w:rPr>
        <w:t>виконую такі правила:</w:t>
      </w:r>
      <w:r w:rsidR="00E4593C" w:rsidRPr="00E4593C">
        <w:rPr>
          <w:rFonts w:ascii="Times New Roman" w:hAnsi="Times New Roman" w:cs="Times New Roman"/>
          <w:i/>
          <w:sz w:val="28"/>
          <w:szCs w:val="28"/>
          <w:lang w:val="uk-UA"/>
        </w:rPr>
        <w:t xml:space="preserve"> </w:t>
      </w:r>
      <w:r w:rsidR="009A6010">
        <w:rPr>
          <w:rFonts w:ascii="Times New Roman" w:hAnsi="Times New Roman" w:cs="Times New Roman"/>
          <w:i/>
          <w:sz w:val="28"/>
          <w:szCs w:val="28"/>
          <w:lang w:val="uk-UA"/>
        </w:rPr>
        <w:br/>
      </w:r>
      <w:r w:rsidR="00E4593C" w:rsidRPr="00E4593C">
        <w:rPr>
          <w:rFonts w:ascii="Times New Roman" w:hAnsi="Times New Roman" w:cs="Times New Roman"/>
          <w:i/>
          <w:sz w:val="28"/>
          <w:szCs w:val="28"/>
          <w:lang w:val="uk-UA"/>
        </w:rPr>
        <w:t>обов’язково роблю зарядку, ходжу на тренування з фітнесу, роблю перерви у роботі (коли маю змогу зачинити двері кабінету хоча б на 10 хвилин та спокійно попити ароматний чай</w:t>
      </w:r>
      <w:r w:rsidR="009A6010">
        <w:rPr>
          <w:rFonts w:ascii="Times New Roman" w:hAnsi="Times New Roman" w:cs="Times New Roman"/>
          <w:i/>
          <w:sz w:val="28"/>
          <w:szCs w:val="28"/>
          <w:lang w:val="uk-UA"/>
        </w:rPr>
        <w:t xml:space="preserve"> та відпочити</w:t>
      </w:r>
      <w:r w:rsidR="00E4593C" w:rsidRPr="00E4593C">
        <w:rPr>
          <w:rFonts w:ascii="Times New Roman" w:hAnsi="Times New Roman" w:cs="Times New Roman"/>
          <w:i/>
          <w:sz w:val="28"/>
          <w:szCs w:val="28"/>
          <w:lang w:val="uk-UA"/>
        </w:rPr>
        <w:t xml:space="preserve">), </w:t>
      </w:r>
      <w:r w:rsidR="00E74A03">
        <w:rPr>
          <w:rFonts w:ascii="Times New Roman" w:hAnsi="Times New Roman" w:cs="Times New Roman"/>
          <w:i/>
          <w:sz w:val="28"/>
          <w:szCs w:val="28"/>
          <w:lang w:val="uk-UA"/>
        </w:rPr>
        <w:t xml:space="preserve">беру приготовлені своїми руками «перекуси» (щоб організм був міцним, а шлунок здоровим), </w:t>
      </w:r>
      <w:r w:rsidR="00E4593C">
        <w:rPr>
          <w:rFonts w:ascii="Times New Roman" w:hAnsi="Times New Roman" w:cs="Times New Roman"/>
          <w:i/>
          <w:sz w:val="28"/>
          <w:szCs w:val="28"/>
          <w:lang w:val="uk-UA"/>
        </w:rPr>
        <w:t xml:space="preserve">після роботи йду довгою дорогою додому (роблю прогулянку берегом моря, </w:t>
      </w:r>
      <w:r w:rsidR="009A6010">
        <w:rPr>
          <w:rFonts w:ascii="Times New Roman" w:hAnsi="Times New Roman" w:cs="Times New Roman"/>
          <w:i/>
          <w:sz w:val="28"/>
          <w:szCs w:val="28"/>
          <w:lang w:val="uk-UA"/>
        </w:rPr>
        <w:t>релаксуючись шумом прибою та красою пейзажу, де можна сісти та почитати;</w:t>
      </w:r>
      <w:r w:rsidR="00E4593C">
        <w:rPr>
          <w:rFonts w:ascii="Times New Roman" w:hAnsi="Times New Roman" w:cs="Times New Roman"/>
          <w:i/>
          <w:sz w:val="28"/>
          <w:szCs w:val="28"/>
          <w:lang w:val="uk-UA"/>
        </w:rPr>
        <w:t xml:space="preserve"> </w:t>
      </w:r>
      <w:r w:rsidR="009A6010">
        <w:rPr>
          <w:rFonts w:ascii="Times New Roman" w:hAnsi="Times New Roman" w:cs="Times New Roman"/>
          <w:i/>
          <w:sz w:val="28"/>
          <w:szCs w:val="28"/>
          <w:lang w:val="uk-UA"/>
        </w:rPr>
        <w:t>але ще й не забуваю дивитися вдалечінь для розслаблення м’язів очей), виділяю пріоритети у роботі (в першу чергу виконую термінові справи)</w:t>
      </w:r>
      <w:r w:rsidR="002B3B0D">
        <w:rPr>
          <w:rFonts w:ascii="Times New Roman" w:hAnsi="Times New Roman" w:cs="Times New Roman"/>
          <w:i/>
          <w:sz w:val="28"/>
          <w:szCs w:val="28"/>
          <w:lang w:val="uk-UA"/>
        </w:rPr>
        <w:t>, читаю (для саморозвитку), співаю</w:t>
      </w:r>
      <w:r w:rsidR="00E74A03">
        <w:rPr>
          <w:rFonts w:ascii="Times New Roman" w:hAnsi="Times New Roman" w:cs="Times New Roman"/>
          <w:i/>
          <w:sz w:val="28"/>
          <w:szCs w:val="28"/>
          <w:lang w:val="uk-UA"/>
        </w:rPr>
        <w:t>, танцюю</w:t>
      </w:r>
      <w:r w:rsidR="002B3B0D">
        <w:rPr>
          <w:rFonts w:ascii="Times New Roman" w:hAnsi="Times New Roman" w:cs="Times New Roman"/>
          <w:i/>
          <w:sz w:val="28"/>
          <w:szCs w:val="28"/>
          <w:lang w:val="uk-UA"/>
        </w:rPr>
        <w:t xml:space="preserve"> (для релаксації), сплю не менше 6-7 годин тощо. Тобто, вчуся турбуватися про своє здоров’я, бо це </w:t>
      </w:r>
      <w:r w:rsidR="005E3624">
        <w:rPr>
          <w:rFonts w:ascii="Times New Roman" w:hAnsi="Times New Roman" w:cs="Times New Roman"/>
          <w:i/>
          <w:sz w:val="28"/>
          <w:szCs w:val="28"/>
          <w:lang w:val="uk-UA"/>
        </w:rPr>
        <w:t>той ресурс, який поступово вичерпується, якщо про нього не дбати.</w:t>
      </w:r>
    </w:p>
    <w:p w:rsidR="001508EF" w:rsidRPr="007563C9" w:rsidRDefault="00267478" w:rsidP="004A2662">
      <w:pPr>
        <w:pStyle w:val="ab"/>
        <w:numPr>
          <w:ilvl w:val="0"/>
          <w:numId w:val="11"/>
        </w:numPr>
        <w:spacing w:line="360" w:lineRule="auto"/>
        <w:ind w:left="993"/>
        <w:jc w:val="both"/>
        <w:rPr>
          <w:rFonts w:ascii="Times New Roman" w:hAnsi="Times New Roman" w:cs="Times New Roman"/>
          <w:i/>
          <w:sz w:val="28"/>
          <w:szCs w:val="28"/>
          <w:lang w:val="uk-UA"/>
        </w:rPr>
      </w:pPr>
      <w:r w:rsidRPr="00267478">
        <w:rPr>
          <w:rFonts w:ascii="Times New Roman" w:hAnsi="Times New Roman" w:cs="Times New Roman"/>
          <w:i/>
          <w:color w:val="E36C0A" w:themeColor="accent6" w:themeShade="BF"/>
          <w:sz w:val="28"/>
          <w:szCs w:val="28"/>
          <w:lang w:val="uk-UA"/>
        </w:rPr>
        <w:t>Мотивація та оптимізм</w:t>
      </w:r>
      <w:r>
        <w:rPr>
          <w:rFonts w:ascii="Times New Roman" w:hAnsi="Times New Roman" w:cs="Times New Roman"/>
          <w:i/>
          <w:color w:val="E36C0A" w:themeColor="accent6" w:themeShade="BF"/>
          <w:sz w:val="28"/>
          <w:szCs w:val="28"/>
          <w:lang w:val="uk-UA"/>
        </w:rPr>
        <w:t xml:space="preserve">. </w:t>
      </w:r>
      <w:r>
        <w:rPr>
          <w:rFonts w:ascii="Times New Roman" w:hAnsi="Times New Roman" w:cs="Times New Roman"/>
          <w:sz w:val="28"/>
          <w:szCs w:val="28"/>
          <w:lang w:val="uk-UA"/>
        </w:rPr>
        <w:t>Р</w:t>
      </w:r>
      <w:r w:rsidRPr="00267478">
        <w:rPr>
          <w:rFonts w:ascii="Times New Roman" w:hAnsi="Times New Roman" w:cs="Times New Roman"/>
          <w:sz w:val="28"/>
          <w:szCs w:val="28"/>
          <w:lang w:val="uk-UA"/>
        </w:rPr>
        <w:t>озумію,</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що від моєї особистої позиції та позитивного ставлення до життя великою мірою залежить і мікроклімат у нашому колективі. Тому </w:t>
      </w:r>
      <w:r w:rsidRPr="00267478">
        <w:rPr>
          <w:rFonts w:ascii="Times New Roman" w:hAnsi="Times New Roman" w:cs="Times New Roman"/>
          <w:sz w:val="28"/>
          <w:szCs w:val="28"/>
          <w:u w:val="single"/>
          <w:lang w:val="uk-UA"/>
        </w:rPr>
        <w:t>розвиваю в собі такі якості,</w:t>
      </w:r>
      <w:r>
        <w:rPr>
          <w:rFonts w:ascii="Times New Roman" w:hAnsi="Times New Roman" w:cs="Times New Roman"/>
          <w:sz w:val="28"/>
          <w:szCs w:val="28"/>
          <w:lang w:val="uk-UA"/>
        </w:rPr>
        <w:t xml:space="preserve"> як:</w:t>
      </w:r>
      <w:r>
        <w:rPr>
          <w:rFonts w:ascii="Times New Roman" w:hAnsi="Times New Roman" w:cs="Times New Roman"/>
          <w:sz w:val="28"/>
          <w:szCs w:val="28"/>
          <w:lang w:val="uk-UA"/>
        </w:rPr>
        <w:br/>
      </w:r>
      <w:r w:rsidRPr="00267478">
        <w:rPr>
          <w:rFonts w:ascii="Times New Roman" w:hAnsi="Times New Roman" w:cs="Times New Roman"/>
          <w:i/>
          <w:sz w:val="28"/>
          <w:szCs w:val="28"/>
          <w:lang w:val="uk-UA"/>
        </w:rPr>
        <w:t>емоційну стабільність</w:t>
      </w:r>
      <w:r>
        <w:rPr>
          <w:rFonts w:ascii="Times New Roman" w:hAnsi="Times New Roman" w:cs="Times New Roman"/>
          <w:sz w:val="28"/>
          <w:szCs w:val="28"/>
          <w:lang w:val="uk-UA"/>
        </w:rPr>
        <w:t xml:space="preserve"> (ентузіазм, впевненість, оптимізм);</w:t>
      </w:r>
      <w:r>
        <w:rPr>
          <w:rFonts w:ascii="Times New Roman" w:hAnsi="Times New Roman" w:cs="Times New Roman"/>
          <w:sz w:val="28"/>
          <w:szCs w:val="28"/>
          <w:lang w:val="uk-UA"/>
        </w:rPr>
        <w:br/>
      </w:r>
      <w:r w:rsidRPr="00267478">
        <w:rPr>
          <w:rFonts w:ascii="Times New Roman" w:hAnsi="Times New Roman" w:cs="Times New Roman"/>
          <w:i/>
          <w:sz w:val="28"/>
          <w:szCs w:val="28"/>
          <w:lang w:val="uk-UA"/>
        </w:rPr>
        <w:t>добросовісність</w:t>
      </w:r>
      <w:r w:rsidRPr="002674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відповідальність, надійність, стабільність); </w:t>
      </w:r>
      <w:r>
        <w:rPr>
          <w:rFonts w:ascii="Times New Roman" w:hAnsi="Times New Roman" w:cs="Times New Roman"/>
          <w:sz w:val="28"/>
          <w:szCs w:val="28"/>
          <w:lang w:val="uk-UA"/>
        </w:rPr>
        <w:br/>
      </w:r>
      <w:r w:rsidRPr="00DE2061">
        <w:rPr>
          <w:rFonts w:ascii="Times New Roman" w:hAnsi="Times New Roman" w:cs="Times New Roman"/>
          <w:i/>
          <w:sz w:val="28"/>
          <w:szCs w:val="28"/>
          <w:lang w:val="uk-UA"/>
        </w:rPr>
        <w:t>контактність</w:t>
      </w:r>
      <w:r>
        <w:rPr>
          <w:rFonts w:ascii="Times New Roman" w:hAnsi="Times New Roman" w:cs="Times New Roman"/>
          <w:sz w:val="28"/>
          <w:szCs w:val="28"/>
          <w:lang w:val="uk-UA"/>
        </w:rPr>
        <w:t xml:space="preserve"> (доброзичливість, уміння довіряти, розуміти, уміння налагоджувати відносини</w:t>
      </w:r>
      <w:r w:rsidR="00DE2061">
        <w:rPr>
          <w:rFonts w:ascii="Times New Roman" w:hAnsi="Times New Roman" w:cs="Times New Roman"/>
          <w:sz w:val="28"/>
          <w:szCs w:val="28"/>
          <w:lang w:val="uk-UA"/>
        </w:rPr>
        <w:t>, взаємодіяти</w:t>
      </w:r>
      <w:r>
        <w:rPr>
          <w:rFonts w:ascii="Times New Roman" w:hAnsi="Times New Roman" w:cs="Times New Roman"/>
          <w:sz w:val="28"/>
          <w:szCs w:val="28"/>
          <w:lang w:val="uk-UA"/>
        </w:rPr>
        <w:t>);</w:t>
      </w:r>
      <w:r w:rsidR="00DE2061">
        <w:rPr>
          <w:rFonts w:ascii="Times New Roman" w:hAnsi="Times New Roman" w:cs="Times New Roman"/>
          <w:sz w:val="28"/>
          <w:szCs w:val="28"/>
          <w:lang w:val="uk-UA"/>
        </w:rPr>
        <w:t xml:space="preserve"> </w:t>
      </w:r>
      <w:r w:rsidR="00DE2061" w:rsidRPr="00DE2061">
        <w:rPr>
          <w:rFonts w:ascii="Times New Roman" w:hAnsi="Times New Roman" w:cs="Times New Roman"/>
          <w:i/>
          <w:sz w:val="28"/>
          <w:szCs w:val="28"/>
          <w:lang w:val="uk-UA"/>
        </w:rPr>
        <w:t>екстравертність</w:t>
      </w:r>
      <w:r w:rsidR="00DE2061">
        <w:rPr>
          <w:rFonts w:ascii="Times New Roman" w:hAnsi="Times New Roman" w:cs="Times New Roman"/>
          <w:sz w:val="28"/>
          <w:szCs w:val="28"/>
          <w:lang w:val="uk-UA"/>
        </w:rPr>
        <w:t xml:space="preserve"> (уміння </w:t>
      </w:r>
      <w:r w:rsidR="00E550B1" w:rsidRPr="00E550B1">
        <w:rPr>
          <w:rFonts w:ascii="Times New Roman" w:hAnsi="Times New Roman" w:cs="Times New Roman"/>
          <w:noProof/>
          <w:sz w:val="28"/>
          <w:szCs w:val="28"/>
          <w:lang w:eastAsia="ru-RU"/>
        </w:rPr>
        <w:lastRenderedPageBreak/>
        <w:pict>
          <v:shape id="_x0000_s1030" type="#_x0000_t202" style="position:absolute;left:0;text-align:left;margin-left:386.9pt;margin-top:276.25pt;width:60.3pt;height:9.15pt;z-index:251662336;mso-position-horizontal-relative:margin;mso-position-vertical-relative:margin" o:allowoverlap="f" stroked="f">
            <v:textbox style="mso-next-textbox:#_x0000_s1030" inset="0,0,0,0">
              <w:txbxContent>
                <w:p w:rsidR="000947D6" w:rsidRPr="001161C8" w:rsidRDefault="000947D6" w:rsidP="001161C8">
                  <w:pPr>
                    <w:pStyle w:val="ac"/>
                    <w:rPr>
                      <w:rFonts w:ascii="Times New Roman" w:hAnsi="Times New Roman" w:cs="Times New Roman"/>
                      <w:i/>
                      <w:color w:val="9BBB59" w:themeColor="accent3"/>
                      <w:sz w:val="28"/>
                      <w:szCs w:val="28"/>
                      <w:lang w:val="uk-UA"/>
                    </w:rPr>
                  </w:pPr>
                  <w:r w:rsidRPr="00434AE0">
                    <w:rPr>
                      <w:color w:val="9BBB59" w:themeColor="accent3"/>
                      <w:lang w:val="uk-UA"/>
                    </w:rPr>
                    <w:t>Малюнок</w:t>
                  </w:r>
                  <w:r w:rsidRPr="00434AE0">
                    <w:rPr>
                      <w:color w:val="9BBB59" w:themeColor="accent3"/>
                    </w:rPr>
                    <w:t xml:space="preserve"> </w:t>
                  </w:r>
                  <w:r>
                    <w:rPr>
                      <w:color w:val="9BBB59" w:themeColor="accent3"/>
                      <w:lang w:val="uk-UA"/>
                    </w:rPr>
                    <w:t>2</w:t>
                  </w:r>
                </w:p>
              </w:txbxContent>
            </v:textbox>
            <w10:wrap type="square" anchorx="margin" anchory="margin"/>
            <w10:anchorlock/>
          </v:shape>
        </w:pict>
      </w:r>
      <w:r w:rsidR="00DE2061">
        <w:rPr>
          <w:rFonts w:ascii="Times New Roman" w:hAnsi="Times New Roman" w:cs="Times New Roman"/>
          <w:sz w:val="28"/>
          <w:szCs w:val="28"/>
          <w:lang w:val="uk-UA"/>
        </w:rPr>
        <w:t>вести розмову, комфорт в міжособистісних відносинах);</w:t>
      </w:r>
      <w:r w:rsidR="00DE2061">
        <w:rPr>
          <w:rFonts w:ascii="Times New Roman" w:hAnsi="Times New Roman" w:cs="Times New Roman"/>
          <w:sz w:val="28"/>
          <w:szCs w:val="28"/>
          <w:lang w:val="uk-UA"/>
        </w:rPr>
        <w:br/>
      </w:r>
      <w:r w:rsidR="00DE2061" w:rsidRPr="00DE2061">
        <w:rPr>
          <w:rFonts w:ascii="Times New Roman" w:hAnsi="Times New Roman" w:cs="Times New Roman"/>
          <w:i/>
          <w:sz w:val="28"/>
          <w:szCs w:val="28"/>
          <w:lang w:val="uk-UA"/>
        </w:rPr>
        <w:t>відвертість</w:t>
      </w:r>
      <w:r w:rsidR="00DE2061">
        <w:rPr>
          <w:rFonts w:ascii="Times New Roman" w:hAnsi="Times New Roman" w:cs="Times New Roman"/>
          <w:sz w:val="28"/>
          <w:szCs w:val="28"/>
          <w:lang w:val="uk-UA"/>
        </w:rPr>
        <w:t xml:space="preserve"> (готовність до сприйняття нових ідей, широта інтересів); </w:t>
      </w:r>
      <w:r w:rsidR="00DE2061" w:rsidRPr="00DE2061">
        <w:rPr>
          <w:rFonts w:ascii="Times New Roman" w:hAnsi="Times New Roman" w:cs="Times New Roman"/>
          <w:i/>
          <w:sz w:val="28"/>
          <w:szCs w:val="28"/>
          <w:lang w:val="uk-UA"/>
        </w:rPr>
        <w:t>самомотивація</w:t>
      </w:r>
      <w:r w:rsidR="00DE2061">
        <w:rPr>
          <w:rFonts w:ascii="Times New Roman" w:hAnsi="Times New Roman" w:cs="Times New Roman"/>
          <w:sz w:val="28"/>
          <w:szCs w:val="28"/>
          <w:lang w:val="uk-UA"/>
        </w:rPr>
        <w:t xml:space="preserve"> (уміння зберігати надію, йти до поставленої мети</w:t>
      </w:r>
      <w:r w:rsidR="00947DF5">
        <w:rPr>
          <w:rFonts w:ascii="Times New Roman" w:hAnsi="Times New Roman" w:cs="Times New Roman"/>
          <w:sz w:val="28"/>
          <w:szCs w:val="28"/>
          <w:lang w:val="uk-UA"/>
        </w:rPr>
        <w:t xml:space="preserve"> </w:t>
      </w:r>
      <w:r w:rsidR="00DE2061">
        <w:rPr>
          <w:rFonts w:ascii="Times New Roman" w:hAnsi="Times New Roman" w:cs="Times New Roman"/>
          <w:sz w:val="28"/>
          <w:szCs w:val="28"/>
          <w:lang w:val="uk-UA"/>
        </w:rPr>
        <w:t xml:space="preserve">попри невдачі та перешкоди); </w:t>
      </w:r>
      <w:r w:rsidR="00DE2061" w:rsidRPr="00DE2061">
        <w:rPr>
          <w:rFonts w:ascii="Times New Roman" w:hAnsi="Times New Roman" w:cs="Times New Roman"/>
          <w:i/>
          <w:sz w:val="28"/>
          <w:szCs w:val="28"/>
          <w:lang w:val="uk-UA"/>
        </w:rPr>
        <w:t>саморегуляція</w:t>
      </w:r>
      <w:r w:rsidR="00DE2061">
        <w:rPr>
          <w:rFonts w:ascii="Times New Roman" w:hAnsi="Times New Roman" w:cs="Times New Roman"/>
          <w:sz w:val="28"/>
          <w:szCs w:val="28"/>
          <w:lang w:val="uk-UA"/>
        </w:rPr>
        <w:t xml:space="preserve"> (уміння зберігати </w:t>
      </w:r>
      <w:r w:rsidR="00BC69B5">
        <w:rPr>
          <w:rFonts w:ascii="Times New Roman" w:hAnsi="Times New Roman" w:cs="Times New Roman"/>
          <w:sz w:val="28"/>
          <w:szCs w:val="28"/>
          <w:lang w:val="uk-UA"/>
        </w:rPr>
        <w:t>гарний настрій, щоб емоції не зава</w:t>
      </w:r>
      <w:r w:rsidR="00DE2061">
        <w:rPr>
          <w:rFonts w:ascii="Times New Roman" w:hAnsi="Times New Roman" w:cs="Times New Roman"/>
          <w:sz w:val="28"/>
          <w:szCs w:val="28"/>
          <w:lang w:val="uk-UA"/>
        </w:rPr>
        <w:t xml:space="preserve">жали мислити, діяти) тощо. А </w:t>
      </w:r>
      <w:r w:rsidR="00E74A03">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margin">
              <wp:posOffset>4684395</wp:posOffset>
            </wp:positionH>
            <wp:positionV relativeFrom="margin">
              <wp:posOffset>1536700</wp:posOffset>
            </wp:positionV>
            <wp:extent cx="1226185" cy="1972310"/>
            <wp:effectExtent l="19050" t="0" r="0" b="0"/>
            <wp:wrapSquare wrapText="bothSides"/>
            <wp:docPr id="2" name="Рисунок 1" descr="motivator-13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vator-13417.jpg"/>
                    <pic:cNvPicPr/>
                  </pic:nvPicPr>
                  <pic:blipFill>
                    <a:blip r:embed="rId15" cstate="print"/>
                    <a:srcRect l="4002" t="2651" r="2999" b="9259"/>
                    <a:stretch>
                      <a:fillRect/>
                    </a:stretch>
                  </pic:blipFill>
                  <pic:spPr>
                    <a:xfrm>
                      <a:off x="0" y="0"/>
                      <a:ext cx="1226185" cy="1972310"/>
                    </a:xfrm>
                    <a:prstGeom prst="rect">
                      <a:avLst/>
                    </a:prstGeom>
                    <a:solidFill>
                      <a:schemeClr val="accent2"/>
                    </a:solidFill>
                  </pic:spPr>
                </pic:pic>
              </a:graphicData>
            </a:graphic>
          </wp:anchor>
        </w:drawing>
      </w:r>
      <w:r w:rsidR="00DE2061">
        <w:rPr>
          <w:rFonts w:ascii="Times New Roman" w:hAnsi="Times New Roman" w:cs="Times New Roman"/>
          <w:sz w:val="28"/>
          <w:szCs w:val="28"/>
          <w:lang w:val="uk-UA"/>
        </w:rPr>
        <w:t xml:space="preserve">найголовнішим </w:t>
      </w:r>
      <w:r w:rsidR="00434AE0">
        <w:rPr>
          <w:rFonts w:ascii="Times New Roman" w:hAnsi="Times New Roman" w:cs="Times New Roman"/>
          <w:sz w:val="28"/>
          <w:szCs w:val="28"/>
          <w:lang w:val="uk-UA"/>
        </w:rPr>
        <w:t xml:space="preserve">своїм </w:t>
      </w:r>
      <w:r w:rsidR="00DE2061">
        <w:rPr>
          <w:rFonts w:ascii="Times New Roman" w:hAnsi="Times New Roman" w:cs="Times New Roman"/>
          <w:sz w:val="28"/>
          <w:szCs w:val="28"/>
          <w:lang w:val="uk-UA"/>
        </w:rPr>
        <w:t xml:space="preserve">правилом вважаю те, що </w:t>
      </w:r>
      <w:r w:rsidR="00DE2061" w:rsidRPr="00947DF5">
        <w:rPr>
          <w:rFonts w:ascii="Times New Roman" w:hAnsi="Times New Roman" w:cs="Times New Roman"/>
          <w:i/>
          <w:sz w:val="28"/>
          <w:szCs w:val="28"/>
          <w:lang w:val="uk-UA"/>
        </w:rPr>
        <w:t>потрібно залишатися оптимістом.</w:t>
      </w:r>
      <w:r w:rsidR="00947DF5">
        <w:rPr>
          <w:rFonts w:ascii="Times New Roman" w:hAnsi="Times New Roman" w:cs="Times New Roman"/>
          <w:sz w:val="28"/>
          <w:szCs w:val="28"/>
          <w:lang w:val="uk-UA"/>
        </w:rPr>
        <w:t xml:space="preserve"> </w:t>
      </w:r>
      <w:r w:rsidR="00434AE0" w:rsidRPr="00434AE0">
        <w:rPr>
          <w:rFonts w:ascii="Times New Roman" w:hAnsi="Times New Roman" w:cs="Times New Roman"/>
          <w:color w:val="984806" w:themeColor="accent6" w:themeShade="80"/>
          <w:sz w:val="28"/>
          <w:szCs w:val="28"/>
          <w:lang w:val="uk-UA"/>
        </w:rPr>
        <w:t>«У мене все добре, а буду ще краще! Так я хочу, і так воно є!».</w:t>
      </w:r>
      <w:r w:rsidR="00434AE0">
        <w:rPr>
          <w:rFonts w:ascii="Times New Roman" w:hAnsi="Times New Roman" w:cs="Times New Roman"/>
          <w:sz w:val="28"/>
          <w:szCs w:val="28"/>
          <w:lang w:val="uk-UA"/>
        </w:rPr>
        <w:t xml:space="preserve"> </w:t>
      </w:r>
      <w:r w:rsidR="00F556EB">
        <w:rPr>
          <w:rFonts w:ascii="Times New Roman" w:hAnsi="Times New Roman" w:cs="Times New Roman"/>
          <w:sz w:val="28"/>
          <w:szCs w:val="28"/>
          <w:lang w:val="uk-UA"/>
        </w:rPr>
        <w:t xml:space="preserve">Вчуся бути щасливою, радісною; свою свідомість налаштовую на позитив. </w:t>
      </w:r>
      <w:r w:rsidR="00F556EB" w:rsidRPr="007563C9">
        <w:rPr>
          <w:rFonts w:ascii="Times New Roman" w:hAnsi="Times New Roman" w:cs="Times New Roman"/>
          <w:i/>
          <w:sz w:val="28"/>
          <w:szCs w:val="28"/>
          <w:lang w:val="uk-UA"/>
        </w:rPr>
        <w:t>Переконалася, що душевний спокій, радість  допомагають і завзятим трудоголікам.</w:t>
      </w:r>
    </w:p>
    <w:p w:rsidR="00CC2238" w:rsidRPr="00CC2238" w:rsidRDefault="00797C84" w:rsidP="004A2662">
      <w:pPr>
        <w:pStyle w:val="ab"/>
        <w:keepNext/>
        <w:numPr>
          <w:ilvl w:val="0"/>
          <w:numId w:val="11"/>
        </w:numPr>
        <w:spacing w:line="360" w:lineRule="auto"/>
        <w:ind w:left="993"/>
        <w:jc w:val="both"/>
      </w:pPr>
      <w:r w:rsidRPr="00797C84">
        <w:rPr>
          <w:rFonts w:ascii="Times New Roman" w:hAnsi="Times New Roman" w:cs="Times New Roman"/>
          <w:i/>
          <w:color w:val="984806" w:themeColor="accent6" w:themeShade="80"/>
          <w:sz w:val="28"/>
          <w:szCs w:val="28"/>
          <w:lang w:val="uk-UA"/>
        </w:rPr>
        <w:t xml:space="preserve">Самодисципліна. </w:t>
      </w:r>
      <w:r>
        <w:rPr>
          <w:rFonts w:ascii="Times New Roman" w:hAnsi="Times New Roman" w:cs="Times New Roman"/>
          <w:sz w:val="28"/>
          <w:szCs w:val="28"/>
          <w:lang w:val="uk-UA"/>
        </w:rPr>
        <w:t xml:space="preserve">Робота не виконується сама собою, успіх не приходить миттєво. </w:t>
      </w:r>
      <w:r w:rsidR="00E74A03">
        <w:rPr>
          <w:rFonts w:ascii="Times New Roman" w:hAnsi="Times New Roman" w:cs="Times New Roman"/>
          <w:sz w:val="28"/>
          <w:szCs w:val="28"/>
          <w:lang w:val="uk-UA"/>
        </w:rPr>
        <w:t>«Лідер, який не дозволяє собі емоційно реагувати на дії інших, має могутність свободи».</w:t>
      </w:r>
      <w:r w:rsidR="00373CAF">
        <w:rPr>
          <w:rFonts w:ascii="Times New Roman" w:hAnsi="Times New Roman" w:cs="Times New Roman"/>
          <w:sz w:val="28"/>
          <w:szCs w:val="28"/>
          <w:lang w:val="uk-UA"/>
        </w:rPr>
        <w:t xml:space="preserve"> </w:t>
      </w:r>
      <w:r w:rsidR="00E74A03" w:rsidRPr="000C1CA9">
        <w:rPr>
          <w:rFonts w:ascii="Times New Roman" w:hAnsi="Times New Roman" w:cs="Times New Roman"/>
          <w:i/>
          <w:sz w:val="28"/>
          <w:szCs w:val="28"/>
          <w:lang w:val="uk-UA"/>
        </w:rPr>
        <w:t>Для самодисципліни</w:t>
      </w:r>
      <w:r w:rsidR="00BE660E" w:rsidRPr="000C1CA9">
        <w:rPr>
          <w:rFonts w:ascii="Times New Roman" w:hAnsi="Times New Roman" w:cs="Times New Roman"/>
          <w:i/>
          <w:sz w:val="28"/>
          <w:szCs w:val="28"/>
          <w:lang w:val="uk-UA"/>
        </w:rPr>
        <w:t xml:space="preserve"> </w:t>
      </w:r>
      <w:r w:rsidR="000C1CA9">
        <w:rPr>
          <w:rFonts w:ascii="Times New Roman" w:hAnsi="Times New Roman" w:cs="Times New Roman"/>
          <w:i/>
          <w:sz w:val="28"/>
          <w:szCs w:val="28"/>
          <w:lang w:val="uk-UA"/>
        </w:rPr>
        <w:t>до</w:t>
      </w:r>
      <w:r w:rsidR="00BE660E" w:rsidRPr="000C1CA9">
        <w:rPr>
          <w:rFonts w:ascii="Times New Roman" w:hAnsi="Times New Roman" w:cs="Times New Roman"/>
          <w:i/>
          <w:sz w:val="28"/>
          <w:szCs w:val="28"/>
          <w:lang w:val="uk-UA"/>
        </w:rPr>
        <w:t xml:space="preserve">тримуюсь таких правил: </w:t>
      </w:r>
      <w:r w:rsidR="00BE660E">
        <w:rPr>
          <w:rFonts w:ascii="Times New Roman" w:hAnsi="Times New Roman" w:cs="Times New Roman"/>
          <w:sz w:val="28"/>
          <w:szCs w:val="28"/>
          <w:lang w:val="uk-UA"/>
        </w:rPr>
        <w:t xml:space="preserve">визначаю довгострокові й короткострокові </w:t>
      </w:r>
      <w:r w:rsidR="00BE660E" w:rsidRPr="001913A7">
        <w:rPr>
          <w:rFonts w:ascii="Times New Roman" w:hAnsi="Times New Roman" w:cs="Times New Roman"/>
          <w:b/>
          <w:color w:val="984806" w:themeColor="accent6" w:themeShade="80"/>
          <w:sz w:val="28"/>
          <w:szCs w:val="28"/>
          <w:lang w:val="uk-UA"/>
        </w:rPr>
        <w:t>цілі</w:t>
      </w:r>
      <w:r w:rsidR="000C1CA9">
        <w:rPr>
          <w:rFonts w:ascii="Times New Roman" w:hAnsi="Times New Roman" w:cs="Times New Roman"/>
          <w:sz w:val="28"/>
          <w:szCs w:val="28"/>
          <w:lang w:val="uk-UA"/>
        </w:rPr>
        <w:t xml:space="preserve">; складаю </w:t>
      </w:r>
      <w:r w:rsidR="000C1CA9" w:rsidRPr="001913A7">
        <w:rPr>
          <w:rFonts w:ascii="Times New Roman" w:hAnsi="Times New Roman" w:cs="Times New Roman"/>
          <w:b/>
          <w:color w:val="984806" w:themeColor="accent6" w:themeShade="80"/>
          <w:sz w:val="28"/>
          <w:szCs w:val="28"/>
          <w:lang w:val="uk-UA"/>
        </w:rPr>
        <w:t>план</w:t>
      </w:r>
      <w:r w:rsidR="000C1CA9">
        <w:rPr>
          <w:rFonts w:ascii="Times New Roman" w:hAnsi="Times New Roman" w:cs="Times New Roman"/>
          <w:sz w:val="28"/>
          <w:szCs w:val="28"/>
          <w:lang w:val="uk-UA"/>
        </w:rPr>
        <w:t xml:space="preserve"> для досягнення мети; маю </w:t>
      </w:r>
      <w:r w:rsidR="000C1CA9" w:rsidRPr="001913A7">
        <w:rPr>
          <w:rFonts w:ascii="Times New Roman" w:hAnsi="Times New Roman" w:cs="Times New Roman"/>
          <w:b/>
          <w:color w:val="984806" w:themeColor="accent6" w:themeShade="80"/>
          <w:sz w:val="28"/>
          <w:szCs w:val="28"/>
          <w:lang w:val="uk-UA"/>
        </w:rPr>
        <w:t>бажання</w:t>
      </w:r>
      <w:r w:rsidR="000C1CA9">
        <w:rPr>
          <w:rFonts w:ascii="Times New Roman" w:hAnsi="Times New Roman" w:cs="Times New Roman"/>
          <w:sz w:val="28"/>
          <w:szCs w:val="28"/>
          <w:lang w:val="uk-UA"/>
        </w:rPr>
        <w:t xml:space="preserve"> (мотивацію для проведення роботи для досягнення цілей).</w:t>
      </w:r>
    </w:p>
    <w:p w:rsidR="00885F15" w:rsidRPr="00885F15" w:rsidRDefault="00E550B1" w:rsidP="004A2662">
      <w:pPr>
        <w:pStyle w:val="ab"/>
        <w:keepNext/>
        <w:numPr>
          <w:ilvl w:val="0"/>
          <w:numId w:val="11"/>
        </w:numPr>
        <w:spacing w:line="360" w:lineRule="auto"/>
        <w:ind w:left="993"/>
        <w:jc w:val="both"/>
        <w:rPr>
          <w:i/>
        </w:rPr>
      </w:pPr>
      <w:r w:rsidRPr="00E550B1">
        <w:rPr>
          <w:rFonts w:ascii="Times New Roman" w:hAnsi="Times New Roman" w:cs="Times New Roman"/>
          <w:i/>
          <w:noProof/>
          <w:color w:val="984806" w:themeColor="accent6" w:themeShade="80"/>
          <w:sz w:val="28"/>
          <w:szCs w:val="28"/>
          <w:lang w:eastAsia="ru-RU"/>
        </w:rPr>
        <w:pict>
          <v:rect id="_x0000_s1033" style="position:absolute;left:0;text-align:left;margin-left:334.5pt;margin-top:259pt;width:89pt;height:17pt;z-index:251664384" stroked="f">
            <v:textbox>
              <w:txbxContent>
                <w:p w:rsidR="000947D6" w:rsidRPr="001A7A2D" w:rsidRDefault="000947D6">
                  <w:pPr>
                    <w:rPr>
                      <w:rFonts w:ascii="Times New Roman" w:hAnsi="Times New Roman" w:cs="Times New Roman"/>
                      <w:color w:val="9BBB59" w:themeColor="accent3"/>
                      <w:sz w:val="20"/>
                      <w:lang w:val="uk-UA"/>
                    </w:rPr>
                  </w:pPr>
                  <w:r w:rsidRPr="001A7A2D">
                    <w:rPr>
                      <w:rFonts w:ascii="Times New Roman" w:hAnsi="Times New Roman" w:cs="Times New Roman"/>
                      <w:color w:val="9BBB59" w:themeColor="accent3"/>
                      <w:sz w:val="20"/>
                      <w:lang w:val="uk-UA"/>
                    </w:rPr>
                    <w:t>Малюнок 3</w:t>
                  </w:r>
                </w:p>
              </w:txbxContent>
            </v:textbox>
          </v:rect>
        </w:pict>
      </w:r>
      <w:r w:rsidR="00CC2238" w:rsidRPr="0049471B">
        <w:rPr>
          <w:rFonts w:ascii="Times New Roman" w:hAnsi="Times New Roman" w:cs="Times New Roman"/>
          <w:i/>
          <w:color w:val="984806" w:themeColor="accent6" w:themeShade="80"/>
          <w:sz w:val="28"/>
          <w:szCs w:val="28"/>
          <w:lang w:val="uk-UA"/>
        </w:rPr>
        <w:t>Закон Парето, або принцип Парето, або принцип 20/80</w:t>
      </w:r>
      <w:r w:rsidR="00CC2238">
        <w:rPr>
          <w:rFonts w:ascii="Times New Roman" w:hAnsi="Times New Roman" w:cs="Times New Roman"/>
          <w:i/>
          <w:color w:val="984806" w:themeColor="accent6" w:themeShade="80"/>
          <w:sz w:val="28"/>
          <w:szCs w:val="28"/>
          <w:lang w:val="uk-UA"/>
        </w:rPr>
        <w:t xml:space="preserve"> </w:t>
      </w:r>
      <w:r w:rsidR="00CC2238" w:rsidRPr="0081516E">
        <w:rPr>
          <w:rFonts w:ascii="Times New Roman" w:hAnsi="Times New Roman" w:cs="Times New Roman"/>
          <w:sz w:val="28"/>
          <w:szCs w:val="28"/>
          <w:lang w:val="uk-UA"/>
        </w:rPr>
        <w:t xml:space="preserve">(правило, назване на честь економіста </w:t>
      </w:r>
      <w:r w:rsidR="00373CAF">
        <w:rPr>
          <w:rFonts w:ascii="Times New Roman" w:hAnsi="Times New Roman" w:cs="Times New Roman"/>
          <w:sz w:val="28"/>
          <w:szCs w:val="28"/>
          <w:lang w:val="uk-UA"/>
        </w:rPr>
        <w:t>та</w:t>
      </w:r>
      <w:r w:rsidR="00CC2238" w:rsidRPr="0081516E">
        <w:rPr>
          <w:rFonts w:ascii="Times New Roman" w:hAnsi="Times New Roman" w:cs="Times New Roman"/>
          <w:sz w:val="28"/>
          <w:szCs w:val="28"/>
          <w:lang w:val="uk-UA"/>
        </w:rPr>
        <w:t xml:space="preserve"> соціолога </w:t>
      </w:r>
      <w:proofErr w:type="spellStart"/>
      <w:r w:rsidR="00CC2238" w:rsidRPr="0081516E">
        <w:rPr>
          <w:rFonts w:ascii="Times New Roman" w:hAnsi="Times New Roman" w:cs="Times New Roman"/>
          <w:sz w:val="28"/>
          <w:szCs w:val="28"/>
          <w:lang w:val="uk-UA"/>
        </w:rPr>
        <w:t>Вільфредо</w:t>
      </w:r>
      <w:proofErr w:type="spellEnd"/>
      <w:r w:rsidR="00CC2238" w:rsidRPr="0081516E">
        <w:rPr>
          <w:rFonts w:ascii="Times New Roman" w:hAnsi="Times New Roman" w:cs="Times New Roman"/>
          <w:sz w:val="28"/>
          <w:szCs w:val="28"/>
          <w:lang w:val="uk-UA"/>
        </w:rPr>
        <w:t xml:space="preserve"> Парето, в найбільш загальному вигляді формулюється як «20% зусиль дають 80% результату, а інші 80% зусиль – лише 20% результату».</w:t>
      </w:r>
      <w:r w:rsidR="00CC2238" w:rsidRPr="000F093A">
        <w:rPr>
          <w:rFonts w:ascii="Times New Roman" w:hAnsi="Times New Roman" w:cs="Times New Roman"/>
          <w:i/>
          <w:sz w:val="28"/>
          <w:szCs w:val="28"/>
          <w:lang w:val="uk-UA"/>
        </w:rPr>
        <w:t xml:space="preserve"> </w:t>
      </w:r>
      <w:r w:rsidR="00CC2238" w:rsidRPr="000F093A">
        <w:rPr>
          <w:rFonts w:ascii="Times New Roman" w:hAnsi="Times New Roman" w:cs="Times New Roman"/>
          <w:sz w:val="28"/>
          <w:lang w:val="uk-UA"/>
        </w:rPr>
        <w:t>[</w:t>
      </w:r>
      <w:r w:rsidR="000F093A" w:rsidRPr="000F093A">
        <w:rPr>
          <w:rFonts w:ascii="Times New Roman" w:hAnsi="Times New Roman" w:cs="Times New Roman"/>
          <w:sz w:val="28"/>
          <w:lang w:val="uk-UA"/>
        </w:rPr>
        <w:t>1</w:t>
      </w:r>
      <w:r w:rsidR="00CC2238" w:rsidRPr="000F093A">
        <w:rPr>
          <w:rFonts w:ascii="Times New Roman" w:hAnsi="Times New Roman" w:cs="Times New Roman"/>
          <w:sz w:val="28"/>
          <w:lang w:val="uk-UA"/>
        </w:rPr>
        <w:t>]</w:t>
      </w:r>
      <w:r w:rsidR="00CC2238" w:rsidRPr="000F093A">
        <w:rPr>
          <w:rFonts w:ascii="Times New Roman" w:hAnsi="Times New Roman" w:cs="Times New Roman"/>
          <w:i/>
          <w:noProof/>
          <w:sz w:val="28"/>
          <w:szCs w:val="28"/>
          <w:lang w:eastAsia="ru-RU"/>
        </w:rPr>
        <w:t xml:space="preserve"> </w:t>
      </w:r>
      <w:r w:rsidR="00CC2238" w:rsidRPr="00CC2238">
        <w:rPr>
          <w:rFonts w:ascii="Times New Roman" w:hAnsi="Times New Roman" w:cs="Times New Roman"/>
          <w:noProof/>
          <w:color w:val="FF0000"/>
          <w:sz w:val="28"/>
          <w:lang w:eastAsia="ru-RU"/>
        </w:rPr>
        <w:drawing>
          <wp:inline distT="0" distB="0" distL="0" distR="0">
            <wp:extent cx="3525282" cy="2332800"/>
            <wp:effectExtent l="19050" t="19050" r="18018" b="10350"/>
            <wp:docPr id="7" name="Рисунок 3" descr="princip_par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cip_pareto.jpg"/>
                    <pic:cNvPicPr/>
                  </pic:nvPicPr>
                  <pic:blipFill>
                    <a:blip r:embed="rId16" cstate="print"/>
                    <a:stretch>
                      <a:fillRect/>
                    </a:stretch>
                  </pic:blipFill>
                  <pic:spPr>
                    <a:xfrm>
                      <a:off x="0" y="0"/>
                      <a:ext cx="3523350" cy="2332800"/>
                    </a:xfrm>
                    <a:prstGeom prst="rect">
                      <a:avLst/>
                    </a:prstGeom>
                    <a:ln>
                      <a:solidFill>
                        <a:schemeClr val="accent6">
                          <a:lumMod val="75000"/>
                        </a:schemeClr>
                      </a:solidFill>
                    </a:ln>
                  </pic:spPr>
                </pic:pic>
              </a:graphicData>
            </a:graphic>
          </wp:inline>
        </w:drawing>
      </w:r>
      <w:r w:rsidR="00462C10">
        <w:rPr>
          <w:rFonts w:ascii="Times New Roman" w:hAnsi="Times New Roman" w:cs="Times New Roman"/>
          <w:i/>
          <w:noProof/>
          <w:color w:val="984806" w:themeColor="accent6" w:themeShade="80"/>
          <w:sz w:val="28"/>
          <w:szCs w:val="28"/>
          <w:lang w:val="uk-UA" w:eastAsia="ru-RU"/>
        </w:rPr>
        <w:t xml:space="preserve"> </w:t>
      </w:r>
      <w:r w:rsidR="0081516E">
        <w:rPr>
          <w:rFonts w:ascii="Times New Roman" w:hAnsi="Times New Roman" w:cs="Times New Roman"/>
          <w:i/>
          <w:noProof/>
          <w:color w:val="984806" w:themeColor="accent6" w:themeShade="80"/>
          <w:sz w:val="28"/>
          <w:szCs w:val="28"/>
          <w:lang w:val="uk-UA" w:eastAsia="ru-RU"/>
        </w:rPr>
        <w:br/>
      </w:r>
      <w:r w:rsidR="00F30553" w:rsidRPr="00F30553">
        <w:rPr>
          <w:rFonts w:ascii="Times New Roman" w:hAnsi="Times New Roman" w:cs="Times New Roman"/>
          <w:noProof/>
          <w:sz w:val="28"/>
          <w:szCs w:val="28"/>
          <w:lang w:val="uk-UA" w:eastAsia="ru-RU"/>
        </w:rPr>
        <w:lastRenderedPageBreak/>
        <w:t xml:space="preserve">Керуючись </w:t>
      </w:r>
      <w:r w:rsidR="00031A34">
        <w:rPr>
          <w:rFonts w:ascii="Times New Roman" w:hAnsi="Times New Roman" w:cs="Times New Roman"/>
          <w:noProof/>
          <w:sz w:val="28"/>
          <w:szCs w:val="28"/>
          <w:lang w:val="uk-UA" w:eastAsia="ru-RU"/>
        </w:rPr>
        <w:t xml:space="preserve">цим принципом, концентрую свою увагу на більш важливих із запланованих щодених задачах. Так вчуся розставляти пріоритети, а не хапатися за все одразу. Спочатку було дуже важко обирати найактуальніші справи, але, регулярно тренуючись,  навчилася точніше зміщуватися в бік головного результату, а не «грузнути» в дрібницях. Правило: </w:t>
      </w:r>
      <w:r w:rsidR="00031A34" w:rsidRPr="00885F15">
        <w:rPr>
          <w:rFonts w:ascii="Times New Roman" w:hAnsi="Times New Roman" w:cs="Times New Roman"/>
          <w:noProof/>
          <w:color w:val="984806" w:themeColor="accent6" w:themeShade="80"/>
          <w:sz w:val="28"/>
          <w:szCs w:val="28"/>
          <w:lang w:val="uk-UA" w:eastAsia="ru-RU"/>
        </w:rPr>
        <w:t>«Із 10 справ, запланованих на сьогодні, є 2 більш важливих, ніж вісім інших».</w:t>
      </w:r>
      <w:r w:rsidR="00885F15">
        <w:rPr>
          <w:rFonts w:ascii="Times New Roman" w:hAnsi="Times New Roman" w:cs="Times New Roman"/>
          <w:noProof/>
          <w:sz w:val="28"/>
          <w:szCs w:val="28"/>
          <w:lang w:val="uk-UA" w:eastAsia="ru-RU"/>
        </w:rPr>
        <w:t xml:space="preserve"> </w:t>
      </w:r>
      <w:r w:rsidR="00885F15" w:rsidRPr="00885F15">
        <w:rPr>
          <w:rFonts w:ascii="Times New Roman" w:hAnsi="Times New Roman" w:cs="Times New Roman"/>
          <w:i/>
          <w:noProof/>
          <w:sz w:val="28"/>
          <w:szCs w:val="28"/>
          <w:lang w:val="uk-UA" w:eastAsia="ru-RU"/>
        </w:rPr>
        <w:t xml:space="preserve">Це правило допомагає мені правильно обирати мінімум найважливіших дій, </w:t>
      </w:r>
      <w:r w:rsidRPr="00E550B1">
        <w:rPr>
          <w:rFonts w:ascii="Times New Roman" w:hAnsi="Times New Roman" w:cs="Times New Roman"/>
          <w:noProof/>
          <w:sz w:val="28"/>
          <w:szCs w:val="28"/>
          <w:lang w:eastAsia="ru-RU"/>
        </w:rPr>
        <w:pict>
          <v:rect id="_x0000_s1034" style="position:absolute;left:0;text-align:left;margin-left:380.5pt;margin-top:206.75pt;width:89pt;height:17pt;z-index:251665408;mso-position-horizontal-relative:text;mso-position-vertical-relative:text" stroked="f">
            <v:textbox>
              <w:txbxContent>
                <w:p w:rsidR="000947D6" w:rsidRPr="001A7A2D" w:rsidRDefault="000947D6" w:rsidP="001A7A2D">
                  <w:pPr>
                    <w:rPr>
                      <w:rFonts w:ascii="Times New Roman" w:hAnsi="Times New Roman" w:cs="Times New Roman"/>
                      <w:color w:val="9BBB59" w:themeColor="accent3"/>
                      <w:sz w:val="20"/>
                      <w:lang w:val="uk-UA"/>
                    </w:rPr>
                  </w:pPr>
                  <w:r w:rsidRPr="001A7A2D">
                    <w:rPr>
                      <w:rFonts w:ascii="Times New Roman" w:hAnsi="Times New Roman" w:cs="Times New Roman"/>
                      <w:color w:val="9BBB59" w:themeColor="accent3"/>
                      <w:sz w:val="20"/>
                      <w:lang w:val="uk-UA"/>
                    </w:rPr>
                    <w:t xml:space="preserve">Малюнок </w:t>
                  </w:r>
                  <w:r>
                    <w:rPr>
                      <w:rFonts w:ascii="Times New Roman" w:hAnsi="Times New Roman" w:cs="Times New Roman"/>
                      <w:color w:val="9BBB59" w:themeColor="accent3"/>
                      <w:sz w:val="20"/>
                      <w:lang w:val="uk-UA"/>
                    </w:rPr>
                    <w:t>4</w:t>
                  </w:r>
                </w:p>
              </w:txbxContent>
            </v:textbox>
          </v:rect>
        </w:pict>
      </w:r>
      <w:r w:rsidR="00885F15" w:rsidRPr="00885F15">
        <w:rPr>
          <w:rFonts w:ascii="Times New Roman" w:hAnsi="Times New Roman" w:cs="Times New Roman"/>
          <w:i/>
          <w:noProof/>
          <w:sz w:val="28"/>
          <w:szCs w:val="28"/>
          <w:lang w:val="uk-UA" w:eastAsia="ru-RU"/>
        </w:rPr>
        <w:t>оптимізувати свою діяльність.</w:t>
      </w:r>
      <w:r w:rsidR="00031A34" w:rsidRPr="00885F15">
        <w:rPr>
          <w:rFonts w:ascii="Times New Roman" w:hAnsi="Times New Roman" w:cs="Times New Roman"/>
          <w:i/>
          <w:noProof/>
          <w:sz w:val="28"/>
          <w:szCs w:val="28"/>
          <w:lang w:val="uk-UA" w:eastAsia="ru-RU"/>
        </w:rPr>
        <w:t xml:space="preserve"> </w:t>
      </w:r>
    </w:p>
    <w:p w:rsidR="001161C8" w:rsidRPr="004A02BB" w:rsidRDefault="00462C10" w:rsidP="004A2662">
      <w:pPr>
        <w:pStyle w:val="ab"/>
        <w:keepNext/>
        <w:numPr>
          <w:ilvl w:val="0"/>
          <w:numId w:val="11"/>
        </w:numPr>
        <w:spacing w:line="360" w:lineRule="auto"/>
        <w:ind w:left="993"/>
        <w:jc w:val="both"/>
        <w:rPr>
          <w:rFonts w:ascii="Times New Roman" w:hAnsi="Times New Roman" w:cs="Times New Roman"/>
          <w:i/>
          <w:color w:val="984806" w:themeColor="accent6" w:themeShade="80"/>
          <w:sz w:val="28"/>
          <w:szCs w:val="28"/>
          <w:lang w:val="uk-UA"/>
        </w:rPr>
      </w:pPr>
      <w:r>
        <w:rPr>
          <w:rFonts w:ascii="Times New Roman" w:hAnsi="Times New Roman" w:cs="Times New Roman"/>
          <w:i/>
          <w:noProof/>
          <w:color w:val="984806" w:themeColor="accent6" w:themeShade="80"/>
          <w:sz w:val="28"/>
          <w:szCs w:val="28"/>
          <w:lang w:eastAsia="ru-RU"/>
        </w:rPr>
        <w:drawing>
          <wp:anchor distT="0" distB="0" distL="114300" distR="114300" simplePos="0" relativeHeight="251663360" behindDoc="0" locked="0" layoutInCell="1" allowOverlap="1">
            <wp:simplePos x="0" y="0"/>
            <wp:positionH relativeFrom="margin">
              <wp:posOffset>3095625</wp:posOffset>
            </wp:positionH>
            <wp:positionV relativeFrom="margin">
              <wp:posOffset>2844800</wp:posOffset>
            </wp:positionV>
            <wp:extent cx="2892425" cy="1964055"/>
            <wp:effectExtent l="19050" t="19050" r="22225" b="17145"/>
            <wp:wrapSquare wrapText="bothSides"/>
            <wp:docPr id="8" name="Рисунок 1" descr="C:\Users\admin\Desktop\Моя найкраща розробка. Самоменеджмент. 2016-2017\Додатки\Картинки\Матриця Ейзенхауе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Моя найкраща розробка. Самоменеджмент. 2016-2017\Додатки\Картинки\Матриця Ейзенхауера.jpg"/>
                    <pic:cNvPicPr>
                      <a:picLocks noChangeAspect="1" noChangeArrowheads="1"/>
                    </pic:cNvPicPr>
                  </pic:nvPicPr>
                  <pic:blipFill>
                    <a:blip r:embed="rId17" cstate="print"/>
                    <a:srcRect/>
                    <a:stretch>
                      <a:fillRect/>
                    </a:stretch>
                  </pic:blipFill>
                  <pic:spPr bwMode="auto">
                    <a:xfrm>
                      <a:off x="0" y="0"/>
                      <a:ext cx="2892425" cy="1964055"/>
                    </a:xfrm>
                    <a:prstGeom prst="rect">
                      <a:avLst/>
                    </a:prstGeom>
                    <a:noFill/>
                    <a:ln w="9525">
                      <a:solidFill>
                        <a:schemeClr val="accent6">
                          <a:lumMod val="75000"/>
                        </a:schemeClr>
                      </a:solidFill>
                      <a:miter lim="800000"/>
                      <a:headEnd/>
                      <a:tailEnd/>
                    </a:ln>
                  </pic:spPr>
                </pic:pic>
              </a:graphicData>
            </a:graphic>
          </wp:anchor>
        </w:drawing>
      </w:r>
      <w:r w:rsidR="00341161" w:rsidRPr="00341161">
        <w:rPr>
          <w:rFonts w:ascii="Times New Roman" w:hAnsi="Times New Roman" w:cs="Times New Roman"/>
          <w:i/>
          <w:noProof/>
          <w:color w:val="984806" w:themeColor="accent6" w:themeShade="80"/>
          <w:sz w:val="28"/>
          <w:szCs w:val="28"/>
          <w:lang w:val="uk-UA" w:eastAsia="ru-RU"/>
        </w:rPr>
        <w:t>Принцип Ейзенхауера.</w:t>
      </w:r>
      <w:r w:rsidR="00341161">
        <w:rPr>
          <w:rFonts w:ascii="Times New Roman" w:hAnsi="Times New Roman" w:cs="Times New Roman"/>
          <w:noProof/>
          <w:sz w:val="28"/>
          <w:szCs w:val="28"/>
          <w:lang w:val="uk-UA" w:eastAsia="ru-RU"/>
        </w:rPr>
        <w:t xml:space="preserve"> </w:t>
      </w:r>
      <w:r w:rsidR="007563C9">
        <w:rPr>
          <w:rFonts w:ascii="Times New Roman" w:hAnsi="Times New Roman" w:cs="Times New Roman"/>
          <w:noProof/>
          <w:sz w:val="28"/>
          <w:szCs w:val="28"/>
          <w:lang w:val="uk-UA" w:eastAsia="ru-RU"/>
        </w:rPr>
        <w:tab/>
      </w:r>
      <w:r>
        <w:rPr>
          <w:rFonts w:ascii="Times New Roman" w:hAnsi="Times New Roman" w:cs="Times New Roman"/>
          <w:noProof/>
          <w:sz w:val="28"/>
          <w:szCs w:val="28"/>
          <w:lang w:val="uk-UA" w:eastAsia="ru-RU"/>
        </w:rPr>
        <w:t>Особисто мен</w:t>
      </w:r>
      <w:r w:rsidR="007563C9">
        <w:rPr>
          <w:rFonts w:ascii="Times New Roman" w:hAnsi="Times New Roman" w:cs="Times New Roman"/>
          <w:noProof/>
          <w:sz w:val="28"/>
          <w:szCs w:val="28"/>
          <w:lang w:val="uk-UA" w:eastAsia="ru-RU"/>
        </w:rPr>
        <w:t>і</w:t>
      </w:r>
      <w:r>
        <w:rPr>
          <w:rFonts w:ascii="Times New Roman" w:hAnsi="Times New Roman" w:cs="Times New Roman"/>
          <w:noProof/>
          <w:sz w:val="28"/>
          <w:szCs w:val="28"/>
          <w:lang w:val="uk-UA" w:eastAsia="ru-RU"/>
        </w:rPr>
        <w:t xml:space="preserve"> цей принцип допоміг </w:t>
      </w:r>
      <w:r w:rsidR="007A27F2">
        <w:rPr>
          <w:rFonts w:ascii="Times New Roman" w:hAnsi="Times New Roman" w:cs="Times New Roman"/>
          <w:noProof/>
          <w:sz w:val="28"/>
          <w:szCs w:val="28"/>
          <w:lang w:val="uk-UA" w:eastAsia="ru-RU"/>
        </w:rPr>
        <w:t>організувати свою діяльність</w:t>
      </w:r>
      <w:r w:rsidR="004A02BB">
        <w:rPr>
          <w:rFonts w:ascii="Times New Roman" w:hAnsi="Times New Roman" w:cs="Times New Roman"/>
          <w:noProof/>
          <w:sz w:val="28"/>
          <w:szCs w:val="28"/>
          <w:lang w:val="uk-UA" w:eastAsia="ru-RU"/>
        </w:rPr>
        <w:t>,</w:t>
      </w:r>
      <w:r w:rsidR="007A27F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ранжирувати всі справи за їхньою важливістю</w:t>
      </w:r>
      <w:r w:rsidR="007A27F2">
        <w:rPr>
          <w:rFonts w:ascii="Times New Roman" w:hAnsi="Times New Roman" w:cs="Times New Roman"/>
          <w:noProof/>
          <w:sz w:val="28"/>
          <w:szCs w:val="28"/>
          <w:lang w:val="uk-UA" w:eastAsia="ru-RU"/>
        </w:rPr>
        <w:t xml:space="preserve"> та терміновістю</w:t>
      </w:r>
      <w:r w:rsidR="004A02BB">
        <w:rPr>
          <w:rFonts w:ascii="Times New Roman" w:hAnsi="Times New Roman" w:cs="Times New Roman"/>
          <w:noProof/>
          <w:sz w:val="28"/>
          <w:szCs w:val="28"/>
          <w:lang w:val="uk-UA" w:eastAsia="ru-RU"/>
        </w:rPr>
        <w:t>:</w:t>
      </w:r>
      <w:r w:rsidR="007A27F2">
        <w:rPr>
          <w:rFonts w:ascii="Times New Roman" w:hAnsi="Times New Roman" w:cs="Times New Roman"/>
          <w:noProof/>
          <w:sz w:val="28"/>
          <w:szCs w:val="28"/>
          <w:lang w:val="uk-UA" w:eastAsia="ru-RU"/>
        </w:rPr>
        <w:t xml:space="preserve"> </w:t>
      </w:r>
      <w:r w:rsidR="007563C9">
        <w:rPr>
          <w:rFonts w:ascii="Times New Roman" w:hAnsi="Times New Roman" w:cs="Times New Roman"/>
          <w:noProof/>
          <w:sz w:val="28"/>
          <w:szCs w:val="28"/>
          <w:lang w:val="uk-UA" w:eastAsia="ru-RU"/>
        </w:rPr>
        <w:br/>
      </w:r>
      <w:r w:rsidR="007A27F2">
        <w:rPr>
          <w:rFonts w:ascii="Times New Roman" w:hAnsi="Times New Roman" w:cs="Times New Roman"/>
          <w:noProof/>
          <w:sz w:val="28"/>
          <w:szCs w:val="28"/>
          <w:lang w:val="uk-UA" w:eastAsia="ru-RU"/>
        </w:rPr>
        <w:t>«</w:t>
      </w:r>
      <w:r w:rsidR="007A27F2" w:rsidRPr="004A02BB">
        <w:rPr>
          <w:rFonts w:ascii="Times New Roman" w:hAnsi="Times New Roman" w:cs="Times New Roman"/>
          <w:b/>
          <w:noProof/>
          <w:color w:val="984806" w:themeColor="accent6" w:themeShade="80"/>
          <w:sz w:val="28"/>
          <w:szCs w:val="28"/>
          <w:lang w:val="uk-UA" w:eastAsia="ru-RU"/>
        </w:rPr>
        <w:t>А</w:t>
      </w:r>
      <w:r w:rsidR="007A27F2" w:rsidRPr="004A02BB">
        <w:rPr>
          <w:rFonts w:ascii="Times New Roman" w:hAnsi="Times New Roman" w:cs="Times New Roman"/>
          <w:noProof/>
          <w:color w:val="984806" w:themeColor="accent6" w:themeShade="80"/>
          <w:sz w:val="28"/>
          <w:szCs w:val="28"/>
          <w:lang w:val="uk-UA" w:eastAsia="ru-RU"/>
        </w:rPr>
        <w:t>-завдання</w:t>
      </w:r>
      <w:r w:rsidR="007A27F2">
        <w:rPr>
          <w:rFonts w:ascii="Times New Roman" w:hAnsi="Times New Roman" w:cs="Times New Roman"/>
          <w:noProof/>
          <w:sz w:val="28"/>
          <w:szCs w:val="28"/>
          <w:lang w:val="uk-UA" w:eastAsia="ru-RU"/>
        </w:rPr>
        <w:t xml:space="preserve">» </w:t>
      </w:r>
      <w:r w:rsidR="007A27F2" w:rsidRPr="007A27F2">
        <w:rPr>
          <w:rFonts w:ascii="Times New Roman" w:hAnsi="Times New Roman" w:cs="Times New Roman"/>
          <w:noProof/>
          <w:sz w:val="28"/>
          <w:szCs w:val="28"/>
          <w:lang w:val="uk-UA" w:eastAsia="ru-RU"/>
        </w:rPr>
        <w:t>–</w:t>
      </w:r>
      <w:r w:rsidR="007A27F2">
        <w:rPr>
          <w:rFonts w:ascii="Times New Roman" w:hAnsi="Times New Roman" w:cs="Times New Roman"/>
          <w:noProof/>
          <w:sz w:val="28"/>
          <w:szCs w:val="28"/>
          <w:lang w:val="uk-UA" w:eastAsia="ru-RU"/>
        </w:rPr>
        <w:t xml:space="preserve"> дуже  важливі та термінові – виконую в першу чергу; </w:t>
      </w:r>
      <w:r w:rsidR="007A27F2" w:rsidRPr="007A27F2">
        <w:rPr>
          <w:rFonts w:ascii="Times New Roman" w:hAnsi="Times New Roman" w:cs="Times New Roman"/>
          <w:noProof/>
          <w:sz w:val="28"/>
          <w:szCs w:val="28"/>
          <w:lang w:val="uk-UA" w:eastAsia="ru-RU"/>
        </w:rPr>
        <w:t>«</w:t>
      </w:r>
      <w:r w:rsidR="007A27F2" w:rsidRPr="004A02BB">
        <w:rPr>
          <w:rFonts w:ascii="Times New Roman" w:hAnsi="Times New Roman" w:cs="Times New Roman"/>
          <w:b/>
          <w:noProof/>
          <w:color w:val="984806" w:themeColor="accent6" w:themeShade="80"/>
          <w:sz w:val="28"/>
          <w:szCs w:val="28"/>
          <w:lang w:val="uk-UA" w:eastAsia="ru-RU"/>
        </w:rPr>
        <w:t>В</w:t>
      </w:r>
      <w:r w:rsidR="007A27F2" w:rsidRPr="004A02BB">
        <w:rPr>
          <w:rFonts w:ascii="Times New Roman" w:hAnsi="Times New Roman" w:cs="Times New Roman"/>
          <w:noProof/>
          <w:color w:val="984806" w:themeColor="accent6" w:themeShade="80"/>
          <w:sz w:val="28"/>
          <w:szCs w:val="28"/>
          <w:lang w:val="uk-UA" w:eastAsia="ru-RU"/>
        </w:rPr>
        <w:t>-завдання</w:t>
      </w:r>
      <w:r w:rsidR="007A27F2" w:rsidRPr="007A27F2">
        <w:rPr>
          <w:rFonts w:ascii="Times New Roman" w:hAnsi="Times New Roman" w:cs="Times New Roman"/>
          <w:noProof/>
          <w:sz w:val="28"/>
          <w:szCs w:val="28"/>
          <w:lang w:val="uk-UA" w:eastAsia="ru-RU"/>
        </w:rPr>
        <w:t>» –</w:t>
      </w:r>
      <w:r w:rsidR="009C0A7A">
        <w:rPr>
          <w:rFonts w:ascii="Times New Roman" w:hAnsi="Times New Roman" w:cs="Times New Roman"/>
          <w:noProof/>
          <w:sz w:val="28"/>
          <w:szCs w:val="28"/>
          <w:lang w:val="uk-UA" w:eastAsia="ru-RU"/>
        </w:rPr>
        <w:t xml:space="preserve"> </w:t>
      </w:r>
      <w:r w:rsidR="007A27F2" w:rsidRPr="007A27F2">
        <w:rPr>
          <w:rFonts w:ascii="Times New Roman" w:hAnsi="Times New Roman" w:cs="Times New Roman"/>
          <w:noProof/>
          <w:sz w:val="28"/>
          <w:szCs w:val="28"/>
          <w:lang w:val="uk-UA" w:eastAsia="ru-RU"/>
        </w:rPr>
        <w:t>важливі</w:t>
      </w:r>
      <w:r w:rsidR="007A27F2">
        <w:rPr>
          <w:rFonts w:ascii="Times New Roman" w:hAnsi="Times New Roman" w:cs="Times New Roman"/>
          <w:noProof/>
          <w:sz w:val="28"/>
          <w:szCs w:val="28"/>
          <w:lang w:val="uk-UA" w:eastAsia="ru-RU"/>
        </w:rPr>
        <w:t>, але</w:t>
      </w:r>
      <w:r w:rsidR="007A27F2" w:rsidRPr="007A27F2">
        <w:rPr>
          <w:rFonts w:ascii="Times New Roman" w:hAnsi="Times New Roman" w:cs="Times New Roman"/>
          <w:noProof/>
          <w:sz w:val="28"/>
          <w:szCs w:val="28"/>
          <w:lang w:val="uk-UA" w:eastAsia="ru-RU"/>
        </w:rPr>
        <w:t xml:space="preserve"> </w:t>
      </w:r>
      <w:r w:rsidR="007A27F2">
        <w:rPr>
          <w:rFonts w:ascii="Times New Roman" w:hAnsi="Times New Roman" w:cs="Times New Roman"/>
          <w:noProof/>
          <w:sz w:val="28"/>
          <w:szCs w:val="28"/>
          <w:lang w:val="uk-UA" w:eastAsia="ru-RU"/>
        </w:rPr>
        <w:t>не</w:t>
      </w:r>
      <w:r w:rsidR="007A27F2" w:rsidRPr="007A27F2">
        <w:rPr>
          <w:rFonts w:ascii="Times New Roman" w:hAnsi="Times New Roman" w:cs="Times New Roman"/>
          <w:noProof/>
          <w:sz w:val="28"/>
          <w:szCs w:val="28"/>
          <w:lang w:val="uk-UA" w:eastAsia="ru-RU"/>
        </w:rPr>
        <w:t xml:space="preserve">термінові – </w:t>
      </w:r>
      <w:r w:rsidR="007A27F2">
        <w:rPr>
          <w:rFonts w:ascii="Times New Roman" w:hAnsi="Times New Roman" w:cs="Times New Roman"/>
          <w:noProof/>
          <w:sz w:val="28"/>
          <w:szCs w:val="28"/>
          <w:lang w:val="uk-UA" w:eastAsia="ru-RU"/>
        </w:rPr>
        <w:t>визначаю, в які терміни їх потрібно виконати</w:t>
      </w:r>
      <w:r w:rsidR="007A27F2" w:rsidRPr="007A27F2">
        <w:rPr>
          <w:rFonts w:ascii="Times New Roman" w:hAnsi="Times New Roman" w:cs="Times New Roman"/>
          <w:noProof/>
          <w:sz w:val="28"/>
          <w:szCs w:val="28"/>
          <w:lang w:val="uk-UA" w:eastAsia="ru-RU"/>
        </w:rPr>
        <w:t>;</w:t>
      </w:r>
      <w:r w:rsidR="007A27F2">
        <w:rPr>
          <w:rFonts w:ascii="Times New Roman" w:hAnsi="Times New Roman" w:cs="Times New Roman"/>
          <w:noProof/>
          <w:sz w:val="28"/>
          <w:szCs w:val="28"/>
          <w:lang w:val="uk-UA" w:eastAsia="ru-RU"/>
        </w:rPr>
        <w:t xml:space="preserve"> </w:t>
      </w:r>
      <w:r w:rsidR="004A02BB">
        <w:rPr>
          <w:rFonts w:ascii="Times New Roman" w:hAnsi="Times New Roman" w:cs="Times New Roman"/>
          <w:noProof/>
          <w:sz w:val="28"/>
          <w:szCs w:val="28"/>
          <w:lang w:val="uk-UA" w:eastAsia="ru-RU"/>
        </w:rPr>
        <w:br/>
      </w:r>
      <w:r w:rsidR="007A27F2" w:rsidRPr="007A27F2">
        <w:rPr>
          <w:rFonts w:ascii="Times New Roman" w:hAnsi="Times New Roman" w:cs="Times New Roman"/>
          <w:noProof/>
          <w:sz w:val="28"/>
          <w:szCs w:val="28"/>
          <w:lang w:val="uk-UA" w:eastAsia="ru-RU"/>
        </w:rPr>
        <w:t>«</w:t>
      </w:r>
      <w:r w:rsidR="007A27F2" w:rsidRPr="004A02BB">
        <w:rPr>
          <w:rFonts w:ascii="Times New Roman" w:hAnsi="Times New Roman" w:cs="Times New Roman"/>
          <w:b/>
          <w:noProof/>
          <w:color w:val="984806" w:themeColor="accent6" w:themeShade="80"/>
          <w:sz w:val="28"/>
          <w:szCs w:val="28"/>
          <w:lang w:val="uk-UA" w:eastAsia="ru-RU"/>
        </w:rPr>
        <w:t>С</w:t>
      </w:r>
      <w:r w:rsidR="007A27F2" w:rsidRPr="004A02BB">
        <w:rPr>
          <w:rFonts w:ascii="Times New Roman" w:hAnsi="Times New Roman" w:cs="Times New Roman"/>
          <w:noProof/>
          <w:color w:val="984806" w:themeColor="accent6" w:themeShade="80"/>
          <w:sz w:val="28"/>
          <w:szCs w:val="28"/>
          <w:lang w:val="uk-UA" w:eastAsia="ru-RU"/>
        </w:rPr>
        <w:t>-завдання</w:t>
      </w:r>
      <w:r w:rsidR="007A27F2" w:rsidRPr="007A27F2">
        <w:rPr>
          <w:rFonts w:ascii="Times New Roman" w:hAnsi="Times New Roman" w:cs="Times New Roman"/>
          <w:noProof/>
          <w:sz w:val="28"/>
          <w:szCs w:val="28"/>
          <w:lang w:val="uk-UA" w:eastAsia="ru-RU"/>
        </w:rPr>
        <w:t xml:space="preserve">» – </w:t>
      </w:r>
      <w:r w:rsidR="007A27F2">
        <w:rPr>
          <w:rFonts w:ascii="Times New Roman" w:hAnsi="Times New Roman" w:cs="Times New Roman"/>
          <w:noProof/>
          <w:sz w:val="28"/>
          <w:szCs w:val="28"/>
          <w:lang w:val="uk-UA" w:eastAsia="ru-RU"/>
        </w:rPr>
        <w:t>менш</w:t>
      </w:r>
      <w:r w:rsidR="007A27F2" w:rsidRPr="007A27F2">
        <w:rPr>
          <w:rFonts w:ascii="Times New Roman" w:hAnsi="Times New Roman" w:cs="Times New Roman"/>
          <w:noProof/>
          <w:sz w:val="28"/>
          <w:szCs w:val="28"/>
          <w:lang w:val="uk-UA" w:eastAsia="ru-RU"/>
        </w:rPr>
        <w:t xml:space="preserve">  важливі та термінові – </w:t>
      </w:r>
      <w:r w:rsidR="007A27F2">
        <w:rPr>
          <w:rFonts w:ascii="Times New Roman" w:hAnsi="Times New Roman" w:cs="Times New Roman"/>
          <w:noProof/>
          <w:sz w:val="28"/>
          <w:szCs w:val="28"/>
          <w:lang w:val="uk-UA" w:eastAsia="ru-RU"/>
        </w:rPr>
        <w:t>делегую компетентним колегам</w:t>
      </w:r>
      <w:r w:rsidR="007A27F2" w:rsidRPr="007A27F2">
        <w:rPr>
          <w:rFonts w:ascii="Times New Roman" w:hAnsi="Times New Roman" w:cs="Times New Roman"/>
          <w:noProof/>
          <w:sz w:val="28"/>
          <w:szCs w:val="28"/>
          <w:lang w:val="uk-UA" w:eastAsia="ru-RU"/>
        </w:rPr>
        <w:t>;</w:t>
      </w:r>
      <w:r w:rsidR="007A27F2">
        <w:rPr>
          <w:rFonts w:ascii="Times New Roman" w:hAnsi="Times New Roman" w:cs="Times New Roman"/>
          <w:noProof/>
          <w:sz w:val="28"/>
          <w:szCs w:val="28"/>
          <w:lang w:val="uk-UA" w:eastAsia="ru-RU"/>
        </w:rPr>
        <w:t xml:space="preserve"> </w:t>
      </w:r>
      <w:r w:rsidR="007A27F2" w:rsidRPr="007A27F2">
        <w:rPr>
          <w:rFonts w:ascii="Times New Roman" w:hAnsi="Times New Roman" w:cs="Times New Roman"/>
          <w:noProof/>
          <w:sz w:val="28"/>
          <w:szCs w:val="28"/>
          <w:lang w:val="uk-UA" w:eastAsia="ru-RU"/>
        </w:rPr>
        <w:t>«</w:t>
      </w:r>
      <w:r w:rsidR="007A27F2" w:rsidRPr="004A02BB">
        <w:rPr>
          <w:rFonts w:ascii="Times New Roman" w:hAnsi="Times New Roman" w:cs="Times New Roman"/>
          <w:b/>
          <w:noProof/>
          <w:color w:val="984806" w:themeColor="accent6" w:themeShade="80"/>
          <w:sz w:val="28"/>
          <w:szCs w:val="28"/>
          <w:lang w:val="uk-UA" w:eastAsia="ru-RU"/>
        </w:rPr>
        <w:t>Д</w:t>
      </w:r>
      <w:r w:rsidR="007A27F2" w:rsidRPr="004A02BB">
        <w:rPr>
          <w:rFonts w:ascii="Times New Roman" w:hAnsi="Times New Roman" w:cs="Times New Roman"/>
          <w:noProof/>
          <w:color w:val="984806" w:themeColor="accent6" w:themeShade="80"/>
          <w:sz w:val="28"/>
          <w:szCs w:val="28"/>
          <w:lang w:val="uk-UA" w:eastAsia="ru-RU"/>
        </w:rPr>
        <w:t>-завдання</w:t>
      </w:r>
      <w:r w:rsidR="007A27F2" w:rsidRPr="007A27F2">
        <w:rPr>
          <w:rFonts w:ascii="Times New Roman" w:hAnsi="Times New Roman" w:cs="Times New Roman"/>
          <w:noProof/>
          <w:sz w:val="28"/>
          <w:szCs w:val="28"/>
          <w:lang w:val="uk-UA" w:eastAsia="ru-RU"/>
        </w:rPr>
        <w:t xml:space="preserve">» – </w:t>
      </w:r>
      <w:r w:rsidR="007A27F2">
        <w:rPr>
          <w:rFonts w:ascii="Times New Roman" w:hAnsi="Times New Roman" w:cs="Times New Roman"/>
          <w:noProof/>
          <w:sz w:val="28"/>
          <w:szCs w:val="28"/>
          <w:lang w:val="uk-UA" w:eastAsia="ru-RU"/>
        </w:rPr>
        <w:t>не</w:t>
      </w:r>
      <w:r w:rsidR="007A27F2" w:rsidRPr="007A27F2">
        <w:rPr>
          <w:rFonts w:ascii="Times New Roman" w:hAnsi="Times New Roman" w:cs="Times New Roman"/>
          <w:noProof/>
          <w:sz w:val="28"/>
          <w:szCs w:val="28"/>
          <w:lang w:val="uk-UA" w:eastAsia="ru-RU"/>
        </w:rPr>
        <w:t xml:space="preserve">  важливі та </w:t>
      </w:r>
      <w:r w:rsidR="007A27F2">
        <w:rPr>
          <w:rFonts w:ascii="Times New Roman" w:hAnsi="Times New Roman" w:cs="Times New Roman"/>
          <w:noProof/>
          <w:sz w:val="28"/>
          <w:szCs w:val="28"/>
          <w:lang w:val="uk-UA" w:eastAsia="ru-RU"/>
        </w:rPr>
        <w:t>не</w:t>
      </w:r>
      <w:r w:rsidR="007A27F2" w:rsidRPr="007A27F2">
        <w:rPr>
          <w:rFonts w:ascii="Times New Roman" w:hAnsi="Times New Roman" w:cs="Times New Roman"/>
          <w:noProof/>
          <w:sz w:val="28"/>
          <w:szCs w:val="28"/>
          <w:lang w:val="uk-UA" w:eastAsia="ru-RU"/>
        </w:rPr>
        <w:t xml:space="preserve">термінові – </w:t>
      </w:r>
      <w:r w:rsidR="007A27F2">
        <w:rPr>
          <w:rFonts w:ascii="Times New Roman" w:hAnsi="Times New Roman" w:cs="Times New Roman"/>
          <w:noProof/>
          <w:sz w:val="28"/>
          <w:szCs w:val="28"/>
          <w:lang w:val="uk-UA" w:eastAsia="ru-RU"/>
        </w:rPr>
        <w:t xml:space="preserve">не повинні мене </w:t>
      </w:r>
      <w:r w:rsidR="00CB6CD5">
        <w:rPr>
          <w:rFonts w:ascii="Times New Roman" w:hAnsi="Times New Roman" w:cs="Times New Roman"/>
          <w:noProof/>
          <w:sz w:val="28"/>
          <w:szCs w:val="28"/>
          <w:lang w:val="uk-UA" w:eastAsia="ru-RU"/>
        </w:rPr>
        <w:t xml:space="preserve">у даний момент </w:t>
      </w:r>
      <w:r w:rsidR="007A27F2">
        <w:rPr>
          <w:rFonts w:ascii="Times New Roman" w:hAnsi="Times New Roman" w:cs="Times New Roman"/>
          <w:noProof/>
          <w:sz w:val="28"/>
          <w:szCs w:val="28"/>
          <w:lang w:val="uk-UA" w:eastAsia="ru-RU"/>
        </w:rPr>
        <w:t xml:space="preserve">відволікати. </w:t>
      </w:r>
      <w:r w:rsidR="00341161" w:rsidRPr="00341161">
        <w:rPr>
          <w:rFonts w:ascii="Times New Roman" w:hAnsi="Times New Roman" w:cs="Times New Roman"/>
          <w:i/>
          <w:color w:val="984806" w:themeColor="accent6" w:themeShade="80"/>
          <w:sz w:val="28"/>
          <w:szCs w:val="28"/>
          <w:lang w:val="uk-UA"/>
        </w:rPr>
        <w:t xml:space="preserve"> </w:t>
      </w:r>
      <w:r w:rsidR="00031A34" w:rsidRPr="00341161">
        <w:rPr>
          <w:rFonts w:ascii="Times New Roman" w:hAnsi="Times New Roman" w:cs="Times New Roman"/>
          <w:i/>
          <w:color w:val="984806" w:themeColor="accent6" w:themeShade="80"/>
          <w:sz w:val="28"/>
          <w:szCs w:val="28"/>
          <w:lang w:val="uk-UA"/>
        </w:rPr>
        <w:t xml:space="preserve">      </w:t>
      </w:r>
    </w:p>
    <w:p w:rsidR="001D6073" w:rsidRDefault="00E550B1" w:rsidP="004A2662">
      <w:pPr>
        <w:pStyle w:val="ab"/>
        <w:numPr>
          <w:ilvl w:val="0"/>
          <w:numId w:val="11"/>
        </w:numPr>
        <w:spacing w:line="360" w:lineRule="auto"/>
        <w:ind w:left="993"/>
        <w:jc w:val="both"/>
        <w:rPr>
          <w:rFonts w:ascii="Times New Roman" w:hAnsi="Times New Roman" w:cs="Times New Roman"/>
          <w:i/>
          <w:color w:val="984806" w:themeColor="accent6" w:themeShade="80"/>
          <w:sz w:val="28"/>
          <w:szCs w:val="28"/>
          <w:lang w:val="uk-UA"/>
        </w:rPr>
      </w:pPr>
      <w:r>
        <w:rPr>
          <w:rFonts w:ascii="Times New Roman" w:hAnsi="Times New Roman" w:cs="Times New Roman"/>
          <w:i/>
          <w:noProof/>
          <w:color w:val="984806" w:themeColor="accent6" w:themeShade="80"/>
          <w:sz w:val="28"/>
          <w:szCs w:val="28"/>
          <w:lang w:eastAsia="ru-RU"/>
        </w:rPr>
        <w:pict>
          <v:rect id="_x0000_s1036" style="position:absolute;left:0;text-align:left;margin-left:375.85pt;margin-top:1.7pt;width:86.75pt;height:15.3pt;z-index:251666432" stroked="f">
            <v:textbox>
              <w:txbxContent>
                <w:p w:rsidR="000947D6" w:rsidRPr="00D007E4" w:rsidRDefault="000947D6" w:rsidP="00D007E4">
                  <w:pPr>
                    <w:rPr>
                      <w:rFonts w:ascii="Times New Roman" w:hAnsi="Times New Roman" w:cs="Times New Roman"/>
                      <w:color w:val="9BBB59" w:themeColor="accent3"/>
                      <w:sz w:val="20"/>
                      <w:lang w:val="uk-UA"/>
                    </w:rPr>
                  </w:pPr>
                  <w:r w:rsidRPr="00D007E4">
                    <w:rPr>
                      <w:rFonts w:ascii="Times New Roman" w:hAnsi="Times New Roman" w:cs="Times New Roman"/>
                      <w:color w:val="9BBB59" w:themeColor="accent3"/>
                      <w:sz w:val="20"/>
                      <w:lang w:val="uk-UA"/>
                    </w:rPr>
                    <w:t>Малюнок 5</w:t>
                  </w:r>
                </w:p>
              </w:txbxContent>
            </v:textbox>
          </v:rect>
        </w:pict>
      </w:r>
      <w:r w:rsidR="00E37501" w:rsidRPr="00E37501">
        <w:rPr>
          <w:rFonts w:ascii="Times New Roman" w:hAnsi="Times New Roman" w:cs="Times New Roman"/>
          <w:i/>
          <w:color w:val="984806" w:themeColor="accent6" w:themeShade="80"/>
          <w:sz w:val="28"/>
          <w:szCs w:val="28"/>
          <w:lang w:val="uk-UA"/>
        </w:rPr>
        <w:t xml:space="preserve">Постановка цілей. </w:t>
      </w:r>
    </w:p>
    <w:tbl>
      <w:tblPr>
        <w:tblStyle w:val="af"/>
        <w:tblW w:w="0" w:type="auto"/>
        <w:tblInd w:w="993" w:type="dxa"/>
        <w:tblLayout w:type="fixed"/>
        <w:tblLook w:val="04A0"/>
      </w:tblPr>
      <w:tblGrid>
        <w:gridCol w:w="2234"/>
        <w:gridCol w:w="6344"/>
      </w:tblGrid>
      <w:tr w:rsidR="001D6073" w:rsidTr="00631A5A">
        <w:trPr>
          <w:trHeight w:val="3488"/>
        </w:trPr>
        <w:tc>
          <w:tcPr>
            <w:tcW w:w="2234" w:type="dxa"/>
          </w:tcPr>
          <w:p w:rsidR="001D6073" w:rsidRDefault="001D6073" w:rsidP="003931B9">
            <w:pPr>
              <w:pStyle w:val="ab"/>
              <w:spacing w:line="360" w:lineRule="auto"/>
              <w:ind w:left="0"/>
              <w:jc w:val="center"/>
              <w:rPr>
                <w:rFonts w:ascii="Times New Roman" w:hAnsi="Times New Roman" w:cs="Times New Roman"/>
                <w:i/>
                <w:noProof/>
                <w:color w:val="984806" w:themeColor="accent6" w:themeShade="80"/>
                <w:sz w:val="28"/>
                <w:szCs w:val="28"/>
                <w:lang w:val="uk-UA" w:eastAsia="ru-RU"/>
              </w:rPr>
            </w:pPr>
          </w:p>
          <w:p w:rsidR="00D007E4" w:rsidRDefault="00D007E4" w:rsidP="003931B9">
            <w:pPr>
              <w:pStyle w:val="ab"/>
              <w:spacing w:line="360" w:lineRule="auto"/>
              <w:ind w:left="0"/>
              <w:jc w:val="center"/>
              <w:rPr>
                <w:rFonts w:ascii="Times New Roman" w:hAnsi="Times New Roman" w:cs="Times New Roman"/>
                <w:i/>
                <w:noProof/>
                <w:color w:val="984806" w:themeColor="accent6" w:themeShade="80"/>
                <w:sz w:val="28"/>
                <w:szCs w:val="28"/>
                <w:lang w:val="uk-UA" w:eastAsia="ru-RU"/>
              </w:rPr>
            </w:pPr>
          </w:p>
          <w:p w:rsidR="00D007E4" w:rsidRPr="00D007E4" w:rsidRDefault="00D007E4" w:rsidP="00750033">
            <w:pPr>
              <w:pStyle w:val="ab"/>
              <w:spacing w:line="360" w:lineRule="auto"/>
              <w:ind w:left="0"/>
              <w:rPr>
                <w:rFonts w:ascii="Times New Roman" w:hAnsi="Times New Roman" w:cs="Times New Roman"/>
                <w:i/>
                <w:color w:val="984806" w:themeColor="accent6" w:themeShade="80"/>
                <w:sz w:val="28"/>
                <w:szCs w:val="28"/>
                <w:lang w:val="uk-UA"/>
              </w:rPr>
            </w:pPr>
            <w:r w:rsidRPr="00D007E4">
              <w:rPr>
                <w:rFonts w:ascii="Times New Roman" w:hAnsi="Times New Roman" w:cs="Times New Roman"/>
                <w:i/>
                <w:noProof/>
                <w:color w:val="984806" w:themeColor="accent6" w:themeShade="80"/>
                <w:sz w:val="28"/>
                <w:szCs w:val="28"/>
                <w:lang w:eastAsia="ru-RU"/>
              </w:rPr>
              <w:drawing>
                <wp:inline distT="0" distB="0" distL="0" distR="0">
                  <wp:extent cx="1283241" cy="959108"/>
                  <wp:effectExtent l="19050" t="0" r="0" b="0"/>
                  <wp:docPr id="19" name="Рисунок 2" descr="C:\Users\admin\Desktop\Моя найкраща розробка. Самоменеджмент. 2016-2017\Додатки\Картинки\Цел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оя найкраща розробка. Самоменеджмент. 2016-2017\Додатки\Картинки\Цели.jpg"/>
                          <pic:cNvPicPr>
                            <a:picLocks noChangeAspect="1" noChangeArrowheads="1"/>
                          </pic:cNvPicPr>
                        </pic:nvPicPr>
                        <pic:blipFill>
                          <a:blip r:embed="rId18" cstate="print"/>
                          <a:srcRect/>
                          <a:stretch>
                            <a:fillRect/>
                          </a:stretch>
                        </pic:blipFill>
                        <pic:spPr bwMode="auto">
                          <a:xfrm>
                            <a:off x="0" y="0"/>
                            <a:ext cx="1290640" cy="964638"/>
                          </a:xfrm>
                          <a:prstGeom prst="rect">
                            <a:avLst/>
                          </a:prstGeom>
                          <a:noFill/>
                          <a:ln w="9525">
                            <a:noFill/>
                            <a:miter lim="800000"/>
                            <a:headEnd/>
                            <a:tailEnd/>
                          </a:ln>
                        </pic:spPr>
                      </pic:pic>
                    </a:graphicData>
                  </a:graphic>
                </wp:inline>
              </w:drawing>
            </w:r>
          </w:p>
        </w:tc>
        <w:tc>
          <w:tcPr>
            <w:tcW w:w="6344" w:type="dxa"/>
          </w:tcPr>
          <w:p w:rsidR="001D6073" w:rsidRDefault="00750033" w:rsidP="00631A5A">
            <w:pPr>
              <w:pStyle w:val="ab"/>
              <w:spacing w:line="360" w:lineRule="auto"/>
              <w:ind w:left="0"/>
              <w:rPr>
                <w:rFonts w:ascii="Times New Roman" w:hAnsi="Times New Roman" w:cs="Times New Roman"/>
                <w:i/>
                <w:color w:val="984806" w:themeColor="accent6" w:themeShade="80"/>
                <w:sz w:val="28"/>
                <w:szCs w:val="28"/>
                <w:lang w:val="uk-UA"/>
              </w:rPr>
            </w:pPr>
            <w:r w:rsidRPr="00750033">
              <w:rPr>
                <w:rFonts w:ascii="Times New Roman" w:hAnsi="Times New Roman" w:cs="Times New Roman"/>
                <w:i/>
                <w:noProof/>
                <w:color w:val="984806" w:themeColor="accent6" w:themeShade="80"/>
                <w:sz w:val="28"/>
                <w:szCs w:val="28"/>
                <w:lang w:eastAsia="ru-RU"/>
              </w:rPr>
              <w:drawing>
                <wp:inline distT="0" distB="0" distL="0" distR="0">
                  <wp:extent cx="3929949" cy="1972800"/>
                  <wp:effectExtent l="19050" t="0" r="0" b="0"/>
                  <wp:docPr id="4" name="Рисунок 18" descr="http://www.e-biblio.ru/book/bib/06_management/taim_menegment/sg.files/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e-biblio.ru/book/bib/06_management/taim_menegment/sg.files/image015.jpg"/>
                          <pic:cNvPicPr>
                            <a:picLocks noChangeAspect="1" noChangeArrowheads="1"/>
                          </pic:cNvPicPr>
                        </pic:nvPicPr>
                        <pic:blipFill>
                          <a:blip r:embed="rId19" cstate="print"/>
                          <a:srcRect/>
                          <a:stretch>
                            <a:fillRect/>
                          </a:stretch>
                        </pic:blipFill>
                        <pic:spPr bwMode="auto">
                          <a:xfrm>
                            <a:off x="0" y="0"/>
                            <a:ext cx="3929949" cy="1972800"/>
                          </a:xfrm>
                          <a:prstGeom prst="rect">
                            <a:avLst/>
                          </a:prstGeom>
                          <a:noFill/>
                          <a:ln w="9525">
                            <a:noFill/>
                            <a:miter lim="800000"/>
                            <a:headEnd/>
                            <a:tailEnd/>
                          </a:ln>
                        </pic:spPr>
                      </pic:pic>
                    </a:graphicData>
                  </a:graphic>
                </wp:inline>
              </w:drawing>
            </w:r>
          </w:p>
        </w:tc>
      </w:tr>
    </w:tbl>
    <w:p w:rsidR="00F95422" w:rsidRDefault="00085DAF" w:rsidP="00085DAF">
      <w:pPr>
        <w:pStyle w:val="ab"/>
        <w:spacing w:line="360" w:lineRule="auto"/>
        <w:ind w:left="993"/>
        <w:jc w:val="both"/>
        <w:rPr>
          <w:rFonts w:ascii="Times New Roman" w:hAnsi="Times New Roman" w:cs="Times New Roman"/>
          <w:sz w:val="28"/>
          <w:szCs w:val="28"/>
          <w:lang w:val="uk-UA"/>
        </w:rPr>
      </w:pPr>
      <w:r>
        <w:rPr>
          <w:rFonts w:ascii="Times New Roman" w:hAnsi="Times New Roman" w:cs="Times New Roman"/>
          <w:i/>
          <w:color w:val="984806" w:themeColor="accent6" w:themeShade="80"/>
          <w:sz w:val="28"/>
          <w:szCs w:val="28"/>
          <w:lang w:val="uk-UA"/>
        </w:rPr>
        <w:lastRenderedPageBreak/>
        <w:t xml:space="preserve">Спочатку формулюю </w:t>
      </w:r>
      <w:r w:rsidR="00E97090">
        <w:rPr>
          <w:rFonts w:ascii="Times New Roman" w:hAnsi="Times New Roman" w:cs="Times New Roman"/>
          <w:i/>
          <w:color w:val="984806" w:themeColor="accent6" w:themeShade="80"/>
          <w:sz w:val="28"/>
          <w:szCs w:val="28"/>
          <w:lang w:val="uk-UA"/>
        </w:rPr>
        <w:t>ціль</w:t>
      </w:r>
      <w:r>
        <w:rPr>
          <w:rFonts w:ascii="Times New Roman" w:hAnsi="Times New Roman" w:cs="Times New Roman"/>
          <w:i/>
          <w:color w:val="984806" w:themeColor="accent6" w:themeShade="80"/>
          <w:sz w:val="28"/>
          <w:szCs w:val="28"/>
          <w:lang w:val="uk-UA"/>
        </w:rPr>
        <w:t xml:space="preserve">, вона може залежати від тієї життєвої орієнтації, яка в мене </w:t>
      </w:r>
      <w:r w:rsidR="00373CAF">
        <w:rPr>
          <w:rFonts w:ascii="Times New Roman" w:hAnsi="Times New Roman" w:cs="Times New Roman"/>
          <w:i/>
          <w:color w:val="984806" w:themeColor="accent6" w:themeShade="80"/>
          <w:sz w:val="28"/>
          <w:szCs w:val="28"/>
          <w:lang w:val="uk-UA"/>
        </w:rPr>
        <w:t xml:space="preserve">є </w:t>
      </w:r>
      <w:r>
        <w:rPr>
          <w:rFonts w:ascii="Times New Roman" w:hAnsi="Times New Roman" w:cs="Times New Roman"/>
          <w:i/>
          <w:color w:val="984806" w:themeColor="accent6" w:themeShade="80"/>
          <w:sz w:val="28"/>
          <w:szCs w:val="28"/>
          <w:lang w:val="uk-UA"/>
        </w:rPr>
        <w:t xml:space="preserve">на даний момент. Далі обов’язково її записую, ставлячи собі такі питання: </w:t>
      </w:r>
      <w:r>
        <w:rPr>
          <w:rFonts w:ascii="Times New Roman" w:hAnsi="Times New Roman" w:cs="Times New Roman"/>
          <w:sz w:val="28"/>
          <w:szCs w:val="28"/>
          <w:lang w:val="uk-UA"/>
        </w:rPr>
        <w:t>чого я хочу?,</w:t>
      </w:r>
      <w:r w:rsidRPr="00085DAF">
        <w:rPr>
          <w:rFonts w:ascii="Times New Roman" w:hAnsi="Times New Roman" w:cs="Times New Roman"/>
          <w:sz w:val="28"/>
          <w:szCs w:val="28"/>
          <w:lang w:val="uk-UA"/>
        </w:rPr>
        <w:t xml:space="preserve"> </w:t>
      </w:r>
      <w:r w:rsidRPr="00F95422">
        <w:rPr>
          <w:rFonts w:ascii="Times New Roman" w:hAnsi="Times New Roman" w:cs="Times New Roman"/>
          <w:sz w:val="28"/>
          <w:szCs w:val="28"/>
          <w:lang w:val="uk-UA"/>
        </w:rPr>
        <w:t>що я можу?</w:t>
      </w:r>
      <w:r>
        <w:rPr>
          <w:rFonts w:ascii="Times New Roman" w:hAnsi="Times New Roman" w:cs="Times New Roman"/>
          <w:sz w:val="28"/>
          <w:szCs w:val="28"/>
          <w:lang w:val="uk-UA"/>
        </w:rPr>
        <w:t>,</w:t>
      </w:r>
      <w:r w:rsidRPr="00085DAF">
        <w:rPr>
          <w:rFonts w:ascii="Times New Roman" w:hAnsi="Times New Roman" w:cs="Times New Roman"/>
          <w:sz w:val="28"/>
          <w:szCs w:val="28"/>
          <w:lang w:val="uk-UA"/>
        </w:rPr>
        <w:t xml:space="preserve"> </w:t>
      </w:r>
      <w:r w:rsidRPr="00F95422">
        <w:rPr>
          <w:rFonts w:ascii="Times New Roman" w:hAnsi="Times New Roman" w:cs="Times New Roman"/>
          <w:sz w:val="28"/>
          <w:szCs w:val="28"/>
          <w:lang w:val="uk-UA"/>
        </w:rPr>
        <w:t>що я конкретно розпочинаю?</w:t>
      </w:r>
      <w:r>
        <w:rPr>
          <w:rFonts w:ascii="Times New Roman" w:hAnsi="Times New Roman" w:cs="Times New Roman"/>
          <w:sz w:val="28"/>
          <w:szCs w:val="28"/>
          <w:lang w:val="uk-UA"/>
        </w:rPr>
        <w:t xml:space="preserve"> Потім аналізую, які можливості маю, а які перешкоди можуть у мене виникнути. </w:t>
      </w:r>
    </w:p>
    <w:p w:rsidR="00E97090" w:rsidRDefault="00E97090" w:rsidP="00085DAF">
      <w:pPr>
        <w:pStyle w:val="ab"/>
        <w:spacing w:line="360" w:lineRule="auto"/>
        <w:ind w:left="993"/>
        <w:jc w:val="both"/>
        <w:rPr>
          <w:rFonts w:ascii="Times New Roman" w:hAnsi="Times New Roman" w:cs="Times New Roman"/>
          <w:color w:val="984806" w:themeColor="accent6" w:themeShade="80"/>
          <w:sz w:val="28"/>
          <w:szCs w:val="28"/>
          <w:lang w:val="uk-UA"/>
        </w:rPr>
      </w:pPr>
      <w:r>
        <w:rPr>
          <w:rFonts w:ascii="Times New Roman" w:hAnsi="Times New Roman" w:cs="Times New Roman"/>
          <w:color w:val="984806" w:themeColor="accent6" w:themeShade="80"/>
          <w:sz w:val="28"/>
          <w:szCs w:val="28"/>
          <w:lang w:val="uk-UA"/>
        </w:rPr>
        <w:t>Постановка цілі має три кроки:</w:t>
      </w:r>
    </w:p>
    <w:p w:rsidR="00E97090" w:rsidRDefault="00E97090" w:rsidP="004A2662">
      <w:pPr>
        <w:pStyle w:val="ab"/>
        <w:numPr>
          <w:ilvl w:val="0"/>
          <w:numId w:val="1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Моя мета на все життя.</w:t>
      </w:r>
    </w:p>
    <w:p w:rsidR="00E97090" w:rsidRDefault="00E97090" w:rsidP="004A2662">
      <w:pPr>
        <w:pStyle w:val="ab"/>
        <w:numPr>
          <w:ilvl w:val="0"/>
          <w:numId w:val="1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Мої цілі (3-5) на три роки.</w:t>
      </w:r>
    </w:p>
    <w:p w:rsidR="00E97090" w:rsidRDefault="00E97090" w:rsidP="004A2662">
      <w:pPr>
        <w:pStyle w:val="ab"/>
        <w:numPr>
          <w:ilvl w:val="0"/>
          <w:numId w:val="1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Мої три цілі на найближчий рік.</w:t>
      </w:r>
    </w:p>
    <w:p w:rsidR="00E97090" w:rsidRDefault="00E97090" w:rsidP="00E97090">
      <w:pPr>
        <w:pStyle w:val="ab"/>
        <w:ind w:left="993"/>
        <w:jc w:val="both"/>
        <w:rPr>
          <w:rFonts w:ascii="Times New Roman" w:hAnsi="Times New Roman" w:cs="Times New Roman"/>
          <w:color w:val="9BBB59" w:themeColor="accent3"/>
          <w:sz w:val="28"/>
          <w:szCs w:val="28"/>
          <w:lang w:val="uk-UA"/>
        </w:rPr>
      </w:pPr>
      <w:r>
        <w:rPr>
          <w:rFonts w:ascii="Times New Roman" w:hAnsi="Times New Roman" w:cs="Times New Roman"/>
          <w:sz w:val="28"/>
          <w:szCs w:val="28"/>
          <w:lang w:val="uk-UA"/>
        </w:rPr>
        <w:t xml:space="preserve">Головне моє правило – не поспішати в плануванні, тоді буду мати мінімум помилок. </w:t>
      </w:r>
      <w:r w:rsidRPr="00E97090">
        <w:rPr>
          <w:rFonts w:ascii="Times New Roman" w:hAnsi="Times New Roman" w:cs="Times New Roman"/>
          <w:color w:val="9BBB59" w:themeColor="accent3"/>
          <w:sz w:val="28"/>
          <w:szCs w:val="28"/>
          <w:lang w:val="uk-UA"/>
        </w:rPr>
        <w:t>«Одна година, витрачена на планування, економить 3–4 години під час виконання»</w:t>
      </w:r>
      <w:r w:rsidR="00255285">
        <w:rPr>
          <w:rFonts w:ascii="Times New Roman" w:hAnsi="Times New Roman" w:cs="Times New Roman"/>
          <w:color w:val="9BBB59" w:themeColor="accent3"/>
          <w:sz w:val="28"/>
          <w:szCs w:val="28"/>
          <w:lang w:val="uk-UA"/>
        </w:rPr>
        <w:t xml:space="preserve"> (Р. Маккензі)</w:t>
      </w:r>
      <w:r w:rsidRPr="00E97090">
        <w:rPr>
          <w:rFonts w:ascii="Times New Roman" w:hAnsi="Times New Roman" w:cs="Times New Roman"/>
          <w:color w:val="9BBB59" w:themeColor="accent3"/>
          <w:sz w:val="28"/>
          <w:szCs w:val="28"/>
          <w:lang w:val="uk-UA"/>
        </w:rPr>
        <w:t>.</w:t>
      </w:r>
    </w:p>
    <w:p w:rsidR="00255285" w:rsidRPr="00E97090" w:rsidRDefault="00255285" w:rsidP="00E97090">
      <w:pPr>
        <w:pStyle w:val="ab"/>
        <w:ind w:left="993"/>
        <w:jc w:val="both"/>
        <w:rPr>
          <w:rFonts w:ascii="Times New Roman" w:hAnsi="Times New Roman" w:cs="Times New Roman"/>
          <w:color w:val="9BBB59" w:themeColor="accent3"/>
          <w:sz w:val="28"/>
          <w:szCs w:val="28"/>
          <w:lang w:val="uk-UA"/>
        </w:rPr>
      </w:pPr>
    </w:p>
    <w:p w:rsidR="00E97090" w:rsidRDefault="00E97090" w:rsidP="00E97090">
      <w:pPr>
        <w:pStyle w:val="ab"/>
        <w:spacing w:line="360" w:lineRule="auto"/>
        <w:ind w:left="993"/>
        <w:jc w:val="both"/>
        <w:rPr>
          <w:rFonts w:ascii="Times New Roman" w:hAnsi="Times New Roman" w:cs="Times New Roman"/>
          <w:sz w:val="28"/>
          <w:szCs w:val="28"/>
          <w:lang w:val="uk-UA"/>
        </w:rPr>
      </w:pPr>
    </w:p>
    <w:p w:rsidR="00255285" w:rsidRPr="007E7A2A" w:rsidRDefault="00255285" w:rsidP="00255285">
      <w:pPr>
        <w:pStyle w:val="ab"/>
        <w:spacing w:line="360" w:lineRule="auto"/>
        <w:ind w:left="0" w:firstLine="709"/>
        <w:jc w:val="both"/>
        <w:rPr>
          <w:rFonts w:ascii="Times New Roman" w:hAnsi="Times New Roman" w:cs="Times New Roman"/>
          <w:i/>
          <w:color w:val="984806" w:themeColor="accent6" w:themeShade="80"/>
          <w:sz w:val="28"/>
          <w:szCs w:val="28"/>
          <w:lang w:val="uk-UA"/>
        </w:rPr>
      </w:pPr>
      <w:r w:rsidRPr="007E7A2A">
        <w:rPr>
          <w:rFonts w:ascii="Times New Roman" w:hAnsi="Times New Roman" w:cs="Times New Roman"/>
          <w:i/>
          <w:color w:val="984806" w:themeColor="accent6" w:themeShade="80"/>
          <w:sz w:val="28"/>
          <w:szCs w:val="28"/>
          <w:lang w:val="uk-UA"/>
        </w:rPr>
        <w:t xml:space="preserve">Можу з упевненістю сказати, що </w:t>
      </w:r>
      <w:r w:rsidRPr="007E7A2A">
        <w:rPr>
          <w:rFonts w:ascii="Times New Roman" w:hAnsi="Times New Roman" w:cs="Times New Roman"/>
          <w:b/>
          <w:i/>
          <w:color w:val="984806" w:themeColor="accent6" w:themeShade="80"/>
          <w:sz w:val="28"/>
          <w:szCs w:val="28"/>
          <w:lang w:val="uk-UA"/>
        </w:rPr>
        <w:t>ключ до здоров’я</w:t>
      </w:r>
      <w:r w:rsidRPr="007E7A2A">
        <w:rPr>
          <w:rFonts w:ascii="Times New Roman" w:hAnsi="Times New Roman" w:cs="Times New Roman"/>
          <w:i/>
          <w:color w:val="984806" w:themeColor="accent6" w:themeShade="80"/>
          <w:sz w:val="28"/>
          <w:szCs w:val="28"/>
          <w:lang w:val="uk-UA"/>
        </w:rPr>
        <w:t xml:space="preserve"> – управління  особистою ефективністю. </w:t>
      </w:r>
    </w:p>
    <w:p w:rsidR="00255285" w:rsidRPr="007E7A2A" w:rsidRDefault="00255285" w:rsidP="00255285">
      <w:pPr>
        <w:pStyle w:val="ab"/>
        <w:spacing w:line="360" w:lineRule="auto"/>
        <w:ind w:left="0" w:firstLine="709"/>
        <w:jc w:val="both"/>
        <w:rPr>
          <w:rFonts w:ascii="Times New Roman" w:hAnsi="Times New Roman" w:cs="Times New Roman"/>
          <w:i/>
          <w:color w:val="984806" w:themeColor="accent6" w:themeShade="80"/>
          <w:sz w:val="28"/>
          <w:szCs w:val="28"/>
          <w:lang w:val="uk-UA"/>
        </w:rPr>
      </w:pPr>
      <w:r w:rsidRPr="007E7A2A">
        <w:rPr>
          <w:rFonts w:ascii="Times New Roman" w:hAnsi="Times New Roman" w:cs="Times New Roman"/>
          <w:b/>
          <w:i/>
          <w:color w:val="984806" w:themeColor="accent6" w:themeShade="80"/>
          <w:sz w:val="28"/>
          <w:szCs w:val="28"/>
          <w:lang w:val="uk-UA"/>
        </w:rPr>
        <w:t>Навичка управління власними ресурсами</w:t>
      </w:r>
      <w:r w:rsidRPr="007E7A2A">
        <w:rPr>
          <w:rFonts w:ascii="Times New Roman" w:hAnsi="Times New Roman" w:cs="Times New Roman"/>
          <w:i/>
          <w:color w:val="984806" w:themeColor="accent6" w:themeShade="80"/>
          <w:sz w:val="28"/>
          <w:szCs w:val="28"/>
          <w:lang w:val="uk-UA"/>
        </w:rPr>
        <w:t xml:space="preserve"> – ключова компетенція керівника. Здоров’я – це один з ресурсів, яким розпоряджається людина. Нам потрібно вчитися однаково підходити до управління всіма наявними особистими ресурсами, намагатися максимально інвестувати свої зусилля або фокусуватися на найважливішому.</w:t>
      </w:r>
    </w:p>
    <w:p w:rsidR="007E7A2A" w:rsidRDefault="00255285" w:rsidP="00255285">
      <w:pPr>
        <w:pStyle w:val="ab"/>
        <w:spacing w:line="360" w:lineRule="auto"/>
        <w:ind w:left="0" w:firstLine="709"/>
        <w:jc w:val="both"/>
        <w:rPr>
          <w:rFonts w:ascii="Times New Roman" w:hAnsi="Times New Roman" w:cs="Times New Roman"/>
          <w:i/>
          <w:color w:val="984806" w:themeColor="accent6" w:themeShade="80"/>
          <w:sz w:val="28"/>
          <w:szCs w:val="28"/>
          <w:lang w:val="uk-UA"/>
        </w:rPr>
      </w:pPr>
      <w:r w:rsidRPr="007E7A2A">
        <w:rPr>
          <w:rFonts w:ascii="Times New Roman" w:hAnsi="Times New Roman" w:cs="Times New Roman"/>
          <w:i/>
          <w:color w:val="984806" w:themeColor="accent6" w:themeShade="80"/>
          <w:sz w:val="28"/>
          <w:szCs w:val="28"/>
          <w:lang w:val="uk-UA"/>
        </w:rPr>
        <w:t xml:space="preserve">Один з головних чинників, </w:t>
      </w:r>
      <w:r w:rsidR="007E7A2A" w:rsidRPr="007E7A2A">
        <w:rPr>
          <w:rFonts w:ascii="Times New Roman" w:hAnsi="Times New Roman" w:cs="Times New Roman"/>
          <w:i/>
          <w:color w:val="984806" w:themeColor="accent6" w:themeShade="80"/>
          <w:sz w:val="28"/>
          <w:szCs w:val="28"/>
          <w:lang w:val="uk-UA"/>
        </w:rPr>
        <w:t>які, нарешті,</w:t>
      </w:r>
      <w:r w:rsidRPr="007E7A2A">
        <w:rPr>
          <w:rFonts w:ascii="Times New Roman" w:hAnsi="Times New Roman" w:cs="Times New Roman"/>
          <w:i/>
          <w:color w:val="984806" w:themeColor="accent6" w:themeShade="80"/>
          <w:sz w:val="28"/>
          <w:szCs w:val="28"/>
          <w:lang w:val="uk-UA"/>
        </w:rPr>
        <w:t xml:space="preserve"> </w:t>
      </w:r>
      <w:r w:rsidR="007E7A2A" w:rsidRPr="007E7A2A">
        <w:rPr>
          <w:rFonts w:ascii="Times New Roman" w:hAnsi="Times New Roman" w:cs="Times New Roman"/>
          <w:i/>
          <w:color w:val="984806" w:themeColor="accent6" w:themeShade="80"/>
          <w:sz w:val="28"/>
          <w:szCs w:val="28"/>
          <w:lang w:val="uk-UA"/>
        </w:rPr>
        <w:t xml:space="preserve">навчилася </w:t>
      </w:r>
      <w:r w:rsidRPr="007E7A2A">
        <w:rPr>
          <w:rFonts w:ascii="Times New Roman" w:hAnsi="Times New Roman" w:cs="Times New Roman"/>
          <w:i/>
          <w:color w:val="984806" w:themeColor="accent6" w:themeShade="80"/>
          <w:sz w:val="28"/>
          <w:szCs w:val="28"/>
          <w:lang w:val="uk-UA"/>
        </w:rPr>
        <w:t>враховувати при виборі роботи</w:t>
      </w:r>
      <w:r w:rsidR="007E7A2A" w:rsidRPr="007E7A2A">
        <w:rPr>
          <w:rFonts w:ascii="Times New Roman" w:hAnsi="Times New Roman" w:cs="Times New Roman"/>
          <w:i/>
          <w:color w:val="984806" w:themeColor="accent6" w:themeShade="80"/>
          <w:sz w:val="28"/>
          <w:szCs w:val="28"/>
          <w:lang w:val="uk-UA"/>
        </w:rPr>
        <w:t xml:space="preserve"> – </w:t>
      </w:r>
      <w:r w:rsidRPr="007E7A2A">
        <w:rPr>
          <w:rFonts w:ascii="Times New Roman" w:hAnsi="Times New Roman" w:cs="Times New Roman"/>
          <w:i/>
          <w:color w:val="984806" w:themeColor="accent6" w:themeShade="80"/>
          <w:sz w:val="28"/>
          <w:szCs w:val="28"/>
          <w:lang w:val="uk-UA"/>
        </w:rPr>
        <w:t>збер</w:t>
      </w:r>
      <w:r w:rsidR="007E7A2A" w:rsidRPr="007E7A2A">
        <w:rPr>
          <w:rFonts w:ascii="Times New Roman" w:hAnsi="Times New Roman" w:cs="Times New Roman"/>
          <w:i/>
          <w:color w:val="984806" w:themeColor="accent6" w:themeShade="80"/>
          <w:sz w:val="28"/>
          <w:szCs w:val="28"/>
          <w:lang w:val="uk-UA"/>
        </w:rPr>
        <w:t>ігати</w:t>
      </w:r>
      <w:r w:rsidRPr="007E7A2A">
        <w:rPr>
          <w:rFonts w:ascii="Times New Roman" w:hAnsi="Times New Roman" w:cs="Times New Roman"/>
          <w:i/>
          <w:color w:val="984806" w:themeColor="accent6" w:themeShade="80"/>
          <w:sz w:val="28"/>
          <w:szCs w:val="28"/>
          <w:lang w:val="uk-UA"/>
        </w:rPr>
        <w:t xml:space="preserve"> </w:t>
      </w:r>
      <w:r w:rsidRPr="007E7A2A">
        <w:rPr>
          <w:rFonts w:ascii="Times New Roman" w:hAnsi="Times New Roman" w:cs="Times New Roman"/>
          <w:b/>
          <w:i/>
          <w:color w:val="984806" w:themeColor="accent6" w:themeShade="80"/>
          <w:sz w:val="28"/>
          <w:szCs w:val="28"/>
          <w:lang w:val="uk-UA"/>
        </w:rPr>
        <w:t>баланс між роботою та особистим життям, мати час для праці та відпочинку</w:t>
      </w:r>
      <w:r w:rsidRPr="007E7A2A">
        <w:rPr>
          <w:rFonts w:ascii="Times New Roman" w:hAnsi="Times New Roman" w:cs="Times New Roman"/>
          <w:i/>
          <w:color w:val="984806" w:themeColor="accent6" w:themeShade="80"/>
          <w:sz w:val="28"/>
          <w:szCs w:val="28"/>
          <w:lang w:val="uk-UA"/>
        </w:rPr>
        <w:t>.</w:t>
      </w:r>
    </w:p>
    <w:p w:rsidR="007E7A2A" w:rsidRDefault="007E7A2A">
      <w:pPr>
        <w:rPr>
          <w:rFonts w:ascii="Times New Roman" w:hAnsi="Times New Roman" w:cs="Times New Roman"/>
          <w:i/>
          <w:color w:val="984806" w:themeColor="accent6" w:themeShade="80"/>
          <w:sz w:val="28"/>
          <w:szCs w:val="28"/>
          <w:lang w:val="uk-UA"/>
        </w:rPr>
      </w:pPr>
      <w:r>
        <w:rPr>
          <w:rFonts w:ascii="Times New Roman" w:hAnsi="Times New Roman" w:cs="Times New Roman"/>
          <w:i/>
          <w:color w:val="984806" w:themeColor="accent6" w:themeShade="80"/>
          <w:sz w:val="28"/>
          <w:szCs w:val="28"/>
          <w:lang w:val="uk-UA"/>
        </w:rPr>
        <w:br w:type="page"/>
      </w:r>
    </w:p>
    <w:p w:rsidR="00255285" w:rsidRDefault="008837DB" w:rsidP="008837DB">
      <w:pPr>
        <w:pStyle w:val="2"/>
        <w:jc w:val="center"/>
        <w:rPr>
          <w:rFonts w:ascii="Times New Roman" w:hAnsi="Times New Roman" w:cs="Times New Roman"/>
          <w:sz w:val="32"/>
          <w:lang w:val="uk-UA"/>
        </w:rPr>
      </w:pPr>
      <w:bookmarkStart w:id="9" w:name="_Toc468022047"/>
      <w:r>
        <w:rPr>
          <w:rFonts w:ascii="Times New Roman" w:hAnsi="Times New Roman" w:cs="Times New Roman"/>
          <w:sz w:val="32"/>
          <w:lang w:val="uk-UA"/>
        </w:rPr>
        <w:lastRenderedPageBreak/>
        <w:t xml:space="preserve">Практичне застосування концепції економії часу </w:t>
      </w:r>
      <w:r>
        <w:rPr>
          <w:rFonts w:ascii="Times New Roman" w:hAnsi="Times New Roman" w:cs="Times New Roman"/>
          <w:sz w:val="32"/>
          <w:lang w:val="uk-UA"/>
        </w:rPr>
        <w:br/>
        <w:t>(тайм – менеджмент)</w:t>
      </w:r>
      <w:bookmarkEnd w:id="9"/>
    </w:p>
    <w:p w:rsidR="008837DB" w:rsidRDefault="008837DB" w:rsidP="008837DB">
      <w:pPr>
        <w:spacing w:line="360" w:lineRule="auto"/>
        <w:rPr>
          <w:rFonts w:ascii="Times New Roman" w:hAnsi="Times New Roman" w:cs="Times New Roman"/>
          <w:sz w:val="28"/>
          <w:lang w:val="uk-UA"/>
        </w:rPr>
      </w:pPr>
    </w:p>
    <w:p w:rsidR="001D7418" w:rsidRDefault="00D05ED6" w:rsidP="00D05ED6">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 xml:space="preserve">Перед часом усі рівні. </w:t>
      </w:r>
      <w:r w:rsidR="00D46318">
        <w:rPr>
          <w:rFonts w:ascii="Times New Roman" w:hAnsi="Times New Roman" w:cs="Times New Roman"/>
          <w:sz w:val="28"/>
          <w:lang w:val="uk-UA"/>
        </w:rPr>
        <w:t>Час –</w:t>
      </w:r>
      <w:r>
        <w:rPr>
          <w:rFonts w:ascii="Times New Roman" w:hAnsi="Times New Roman" w:cs="Times New Roman"/>
          <w:sz w:val="28"/>
          <w:lang w:val="uk-UA"/>
        </w:rPr>
        <w:t xml:space="preserve"> єдиний ресурс, яким володіють усі люди</w:t>
      </w:r>
      <w:r w:rsidR="00DD0D03">
        <w:rPr>
          <w:rFonts w:ascii="Times New Roman" w:hAnsi="Times New Roman" w:cs="Times New Roman"/>
          <w:sz w:val="28"/>
          <w:lang w:val="uk-UA"/>
        </w:rPr>
        <w:t xml:space="preserve"> без винятку</w:t>
      </w:r>
      <w:r>
        <w:rPr>
          <w:rFonts w:ascii="Times New Roman" w:hAnsi="Times New Roman" w:cs="Times New Roman"/>
          <w:sz w:val="28"/>
          <w:lang w:val="uk-UA"/>
        </w:rPr>
        <w:t xml:space="preserve">. </w:t>
      </w:r>
      <w:r w:rsidR="001D7418">
        <w:rPr>
          <w:rFonts w:ascii="Times New Roman" w:hAnsi="Times New Roman" w:cs="Times New Roman"/>
          <w:sz w:val="28"/>
          <w:lang w:val="uk-UA"/>
        </w:rPr>
        <w:t>Кожен з нас має 24 години на добу. Але це той ресурс, який неможливо ні зупинити, ні накопичити, ні отримати в подарунок… Його в нас можуть вкрасти «</w:t>
      </w:r>
      <w:r w:rsidR="001D7418" w:rsidRPr="00924B21">
        <w:rPr>
          <w:rFonts w:ascii="Times New Roman" w:hAnsi="Times New Roman" w:cs="Times New Roman"/>
          <w:i/>
          <w:sz w:val="28"/>
          <w:lang w:val="uk-UA"/>
        </w:rPr>
        <w:t>поглиначі часу</w:t>
      </w:r>
      <w:r w:rsidR="001D7418">
        <w:rPr>
          <w:rFonts w:ascii="Times New Roman" w:hAnsi="Times New Roman" w:cs="Times New Roman"/>
          <w:sz w:val="28"/>
          <w:lang w:val="uk-UA"/>
        </w:rPr>
        <w:t xml:space="preserve">». Багато талановитих, розумних людей не змогли реалізувати свої ідеї через нераціональне відношення до часу. </w:t>
      </w:r>
    </w:p>
    <w:p w:rsidR="008837DB" w:rsidRDefault="001D7418" w:rsidP="00D05ED6">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w:t>
      </w:r>
      <w:r w:rsidR="00D05ED6" w:rsidRPr="00D05ED6">
        <w:rPr>
          <w:rFonts w:ascii="Times New Roman" w:hAnsi="Times New Roman" w:cs="Times New Roman"/>
          <w:sz w:val="28"/>
          <w:lang w:val="uk-UA"/>
        </w:rPr>
        <w:t>Успішна людина – це людина, яка вміє розпоряджатися часом. Успішний той, хто встигає. Встигати – зн</w:t>
      </w:r>
      <w:r>
        <w:rPr>
          <w:rFonts w:ascii="Times New Roman" w:hAnsi="Times New Roman" w:cs="Times New Roman"/>
          <w:sz w:val="28"/>
          <w:lang w:val="uk-UA"/>
        </w:rPr>
        <w:t xml:space="preserve">ачить робити все вчасно, а те, </w:t>
      </w:r>
      <w:r w:rsidR="00D05ED6" w:rsidRPr="00D05ED6">
        <w:rPr>
          <w:rFonts w:ascii="Times New Roman" w:hAnsi="Times New Roman" w:cs="Times New Roman"/>
          <w:sz w:val="28"/>
          <w:lang w:val="uk-UA"/>
        </w:rPr>
        <w:t xml:space="preserve">що зроблено невчасно, зроблено даремно» </w:t>
      </w:r>
      <w:r w:rsidR="00D05ED6" w:rsidRPr="0039535F">
        <w:rPr>
          <w:rFonts w:ascii="Times New Roman" w:hAnsi="Times New Roman" w:cs="Times New Roman"/>
          <w:i/>
          <w:sz w:val="28"/>
          <w:lang w:val="uk-UA"/>
        </w:rPr>
        <w:t>(Ф. Бекон).</w:t>
      </w:r>
    </w:p>
    <w:p w:rsidR="001F40D0" w:rsidRDefault="001F40D0" w:rsidP="00D05ED6">
      <w:pPr>
        <w:spacing w:line="360" w:lineRule="auto"/>
        <w:ind w:firstLine="709"/>
        <w:jc w:val="both"/>
        <w:rPr>
          <w:rFonts w:ascii="Times New Roman" w:hAnsi="Times New Roman" w:cs="Times New Roman"/>
          <w:i/>
          <w:color w:val="984806" w:themeColor="accent6" w:themeShade="80"/>
          <w:sz w:val="28"/>
          <w:lang w:val="uk-UA"/>
        </w:rPr>
      </w:pPr>
      <w:r w:rsidRPr="00876E91">
        <w:rPr>
          <w:rFonts w:ascii="Times New Roman" w:hAnsi="Times New Roman" w:cs="Times New Roman"/>
          <w:i/>
          <w:color w:val="984806" w:themeColor="accent6" w:themeShade="80"/>
          <w:sz w:val="28"/>
          <w:lang w:val="uk-UA"/>
        </w:rPr>
        <w:t xml:space="preserve">Хочу поділитися тими </w:t>
      </w:r>
      <w:r w:rsidR="00DD0D03" w:rsidRPr="00876E91">
        <w:rPr>
          <w:rFonts w:ascii="Times New Roman" w:hAnsi="Times New Roman" w:cs="Times New Roman"/>
          <w:i/>
          <w:color w:val="984806" w:themeColor="accent6" w:themeShade="80"/>
          <w:sz w:val="28"/>
          <w:lang w:val="uk-UA"/>
        </w:rPr>
        <w:t xml:space="preserve">базовими положеннями концепції тайм-менеджменту, які випробувала на практиці та використовую для економії власного часу. </w:t>
      </w:r>
    </w:p>
    <w:p w:rsidR="002C2952" w:rsidRDefault="00A86D4C" w:rsidP="004A2662">
      <w:pPr>
        <w:pStyle w:val="ab"/>
        <w:numPr>
          <w:ilvl w:val="0"/>
          <w:numId w:val="13"/>
        </w:numPr>
        <w:spacing w:line="360" w:lineRule="auto"/>
        <w:ind w:left="993"/>
        <w:jc w:val="both"/>
        <w:rPr>
          <w:rFonts w:ascii="Times New Roman" w:hAnsi="Times New Roman" w:cs="Times New Roman"/>
          <w:sz w:val="28"/>
          <w:lang w:val="uk-UA"/>
        </w:rPr>
      </w:pPr>
      <w:r w:rsidRPr="002C2952">
        <w:rPr>
          <w:rFonts w:ascii="Times New Roman" w:hAnsi="Times New Roman" w:cs="Times New Roman"/>
          <w:color w:val="984806" w:themeColor="accent6" w:themeShade="80"/>
          <w:sz w:val="28"/>
          <w:lang w:val="uk-UA"/>
        </w:rPr>
        <w:t>Складаю план роботи на день</w:t>
      </w:r>
      <w:r w:rsidRPr="002C2952">
        <w:rPr>
          <w:rFonts w:ascii="Times New Roman" w:hAnsi="Times New Roman" w:cs="Times New Roman"/>
          <w:sz w:val="28"/>
          <w:lang w:val="uk-UA"/>
        </w:rPr>
        <w:t xml:space="preserve"> (письмово). За необхідності, вказую час виконання</w:t>
      </w:r>
      <w:r w:rsidR="004D12F8" w:rsidRPr="002C2952">
        <w:rPr>
          <w:rFonts w:ascii="Times New Roman" w:hAnsi="Times New Roman" w:cs="Times New Roman"/>
          <w:sz w:val="28"/>
          <w:lang w:val="uk-UA"/>
        </w:rPr>
        <w:t xml:space="preserve"> запланованої справи. Так я можу не тільки фіксувати важливі справи, а й контролювати їх виконання (бо від тих планів, що намічаю «в голові», дуже легко відмовитися, якщо виникли певні перешкоди). Якщо робота виконана – ставлю «+». У кінці дня обов’язково аналізую виконання запланованої роботи</w:t>
      </w:r>
      <w:r w:rsidR="002C2952" w:rsidRPr="002C2952">
        <w:rPr>
          <w:rFonts w:ascii="Times New Roman" w:hAnsi="Times New Roman" w:cs="Times New Roman"/>
          <w:sz w:val="28"/>
          <w:lang w:val="uk-UA"/>
        </w:rPr>
        <w:t>.</w:t>
      </w:r>
    </w:p>
    <w:p w:rsidR="0090405A" w:rsidRPr="004B02B0" w:rsidRDefault="00A86D4C" w:rsidP="004A2662">
      <w:pPr>
        <w:pStyle w:val="ab"/>
        <w:numPr>
          <w:ilvl w:val="0"/>
          <w:numId w:val="13"/>
        </w:numPr>
        <w:spacing w:line="360" w:lineRule="auto"/>
        <w:ind w:left="993"/>
        <w:jc w:val="both"/>
        <w:rPr>
          <w:rFonts w:ascii="Times New Roman" w:hAnsi="Times New Roman" w:cs="Times New Roman"/>
          <w:sz w:val="28"/>
          <w:lang w:val="uk-UA"/>
        </w:rPr>
      </w:pPr>
      <w:r w:rsidRPr="002C2952">
        <w:rPr>
          <w:rFonts w:ascii="Times New Roman" w:hAnsi="Times New Roman" w:cs="Times New Roman"/>
          <w:sz w:val="28"/>
          <w:lang w:val="uk-UA"/>
        </w:rPr>
        <w:t xml:space="preserve"> </w:t>
      </w:r>
      <w:r w:rsidR="002C2952" w:rsidRPr="002C2952">
        <w:rPr>
          <w:rFonts w:ascii="Times New Roman" w:hAnsi="Times New Roman" w:cs="Times New Roman"/>
          <w:i/>
          <w:color w:val="984806" w:themeColor="accent6" w:themeShade="80"/>
          <w:sz w:val="28"/>
          <w:lang w:val="uk-UA"/>
        </w:rPr>
        <w:t>Складаю розклад вирішення своїх завдань</w:t>
      </w:r>
      <w:r w:rsidR="002C2952">
        <w:rPr>
          <w:rFonts w:ascii="Times New Roman" w:hAnsi="Times New Roman" w:cs="Times New Roman"/>
          <w:sz w:val="28"/>
          <w:lang w:val="uk-UA"/>
        </w:rPr>
        <w:t xml:space="preserve"> (за днями тижня). Записую, </w:t>
      </w:r>
      <w:r w:rsidR="00924B21">
        <w:rPr>
          <w:rFonts w:ascii="Times New Roman" w:hAnsi="Times New Roman" w:cs="Times New Roman"/>
          <w:sz w:val="28"/>
          <w:lang w:val="uk-UA"/>
        </w:rPr>
        <w:t>в</w:t>
      </w:r>
      <w:r w:rsidR="002C2952">
        <w:rPr>
          <w:rFonts w:ascii="Times New Roman" w:hAnsi="Times New Roman" w:cs="Times New Roman"/>
          <w:sz w:val="28"/>
          <w:lang w:val="uk-UA"/>
        </w:rPr>
        <w:t xml:space="preserve"> який день </w:t>
      </w:r>
      <w:r w:rsidR="00924B21">
        <w:rPr>
          <w:rFonts w:ascii="Times New Roman" w:hAnsi="Times New Roman" w:cs="Times New Roman"/>
          <w:sz w:val="28"/>
          <w:lang w:val="uk-UA"/>
        </w:rPr>
        <w:t xml:space="preserve">тижня </w:t>
      </w:r>
      <w:r w:rsidR="002C2952">
        <w:rPr>
          <w:rFonts w:ascii="Times New Roman" w:hAnsi="Times New Roman" w:cs="Times New Roman"/>
          <w:sz w:val="28"/>
          <w:lang w:val="uk-UA"/>
        </w:rPr>
        <w:t xml:space="preserve">необхідно здати електронні списки мікрорайону, </w:t>
      </w:r>
      <w:r w:rsidR="00924B21">
        <w:rPr>
          <w:rFonts w:ascii="Times New Roman" w:hAnsi="Times New Roman" w:cs="Times New Roman"/>
          <w:sz w:val="28"/>
          <w:lang w:val="uk-UA"/>
        </w:rPr>
        <w:t xml:space="preserve">а </w:t>
      </w:r>
      <w:r w:rsidR="002C2952">
        <w:rPr>
          <w:rFonts w:ascii="Times New Roman" w:hAnsi="Times New Roman" w:cs="Times New Roman"/>
          <w:sz w:val="28"/>
          <w:lang w:val="uk-UA"/>
        </w:rPr>
        <w:t xml:space="preserve">в який день відвідати уроки, коли зробити табель замін уроків, а коли провести нараду тощо. Спочатку цей план писала ручкою, потім зрозуміла, що для більшої мобільності краще користуватися олівцем (наприклад, учитель захворів і необхідно перенести відвідування уроку). </w:t>
      </w:r>
      <w:r w:rsidR="001C071E">
        <w:rPr>
          <w:rFonts w:ascii="Times New Roman" w:hAnsi="Times New Roman" w:cs="Times New Roman"/>
          <w:sz w:val="28"/>
          <w:lang w:val="uk-UA"/>
        </w:rPr>
        <w:t xml:space="preserve">У перший рік на посаді для запису такого розкладу користувалася блокнотом, потім стала </w:t>
      </w:r>
      <w:r w:rsidR="001C071E">
        <w:rPr>
          <w:rFonts w:ascii="Times New Roman" w:hAnsi="Times New Roman" w:cs="Times New Roman"/>
          <w:sz w:val="28"/>
          <w:lang w:val="uk-UA"/>
        </w:rPr>
        <w:lastRenderedPageBreak/>
        <w:t xml:space="preserve">використовувати щоденник. Переконалася, що його використання спростило запис такого розкладу: я чітко бачу, що немає накладок у </w:t>
      </w:r>
      <w:r w:rsidR="003C234D">
        <w:rPr>
          <w:rFonts w:ascii="Times New Roman" w:hAnsi="Times New Roman" w:cs="Times New Roman"/>
          <w:sz w:val="28"/>
          <w:lang w:val="uk-UA"/>
        </w:rPr>
        <w:t xml:space="preserve">графіку </w:t>
      </w:r>
      <w:r w:rsidR="001C071E">
        <w:rPr>
          <w:rFonts w:ascii="Times New Roman" w:hAnsi="Times New Roman" w:cs="Times New Roman"/>
          <w:sz w:val="28"/>
          <w:lang w:val="uk-UA"/>
        </w:rPr>
        <w:t>відвідуванн</w:t>
      </w:r>
      <w:r w:rsidR="003C234D">
        <w:rPr>
          <w:rFonts w:ascii="Times New Roman" w:hAnsi="Times New Roman" w:cs="Times New Roman"/>
          <w:sz w:val="28"/>
          <w:lang w:val="uk-UA"/>
        </w:rPr>
        <w:t>я</w:t>
      </w:r>
      <w:r w:rsidR="001C071E">
        <w:rPr>
          <w:rFonts w:ascii="Times New Roman" w:hAnsi="Times New Roman" w:cs="Times New Roman"/>
          <w:sz w:val="28"/>
          <w:lang w:val="uk-UA"/>
        </w:rPr>
        <w:t xml:space="preserve"> уроків або якихось інших справ, </w:t>
      </w:r>
      <w:r w:rsidR="00924B21">
        <w:rPr>
          <w:rFonts w:ascii="Times New Roman" w:hAnsi="Times New Roman" w:cs="Times New Roman"/>
          <w:sz w:val="28"/>
          <w:lang w:val="uk-UA"/>
        </w:rPr>
        <w:t xml:space="preserve">а </w:t>
      </w:r>
      <w:r w:rsidR="001C071E">
        <w:rPr>
          <w:rFonts w:ascii="Times New Roman" w:hAnsi="Times New Roman" w:cs="Times New Roman"/>
          <w:sz w:val="28"/>
          <w:lang w:val="uk-UA"/>
        </w:rPr>
        <w:t>на суботу запис</w:t>
      </w:r>
      <w:r w:rsidR="003C234D">
        <w:rPr>
          <w:rFonts w:ascii="Times New Roman" w:hAnsi="Times New Roman" w:cs="Times New Roman"/>
          <w:sz w:val="28"/>
          <w:lang w:val="uk-UA"/>
        </w:rPr>
        <w:t>ую</w:t>
      </w:r>
      <w:r w:rsidR="001C071E">
        <w:rPr>
          <w:rFonts w:ascii="Times New Roman" w:hAnsi="Times New Roman" w:cs="Times New Roman"/>
          <w:sz w:val="28"/>
          <w:lang w:val="uk-UA"/>
        </w:rPr>
        <w:t xml:space="preserve"> ті справи, які можна зробити протягом тижня.</w:t>
      </w:r>
    </w:p>
    <w:p w:rsidR="001C071E" w:rsidRPr="008708FC" w:rsidRDefault="00E85BD7" w:rsidP="004A2662">
      <w:pPr>
        <w:pStyle w:val="ab"/>
        <w:numPr>
          <w:ilvl w:val="0"/>
          <w:numId w:val="13"/>
        </w:numPr>
        <w:spacing w:line="360" w:lineRule="auto"/>
        <w:ind w:left="993"/>
        <w:jc w:val="both"/>
        <w:rPr>
          <w:rFonts w:ascii="Times New Roman" w:hAnsi="Times New Roman" w:cs="Times New Roman"/>
          <w:i/>
          <w:color w:val="984806" w:themeColor="accent6" w:themeShade="80"/>
          <w:sz w:val="28"/>
          <w:lang w:val="uk-UA"/>
        </w:rPr>
      </w:pPr>
      <w:r>
        <w:rPr>
          <w:rFonts w:ascii="Times New Roman" w:hAnsi="Times New Roman" w:cs="Times New Roman"/>
          <w:i/>
          <w:color w:val="984806" w:themeColor="accent6" w:themeShade="80"/>
          <w:sz w:val="28"/>
          <w:lang w:val="uk-UA"/>
        </w:rPr>
        <w:t xml:space="preserve">Застосовую </w:t>
      </w:r>
      <w:r w:rsidR="003778A1" w:rsidRPr="003778A1">
        <w:rPr>
          <w:rFonts w:ascii="Times New Roman" w:hAnsi="Times New Roman" w:cs="Times New Roman"/>
          <w:i/>
          <w:color w:val="984806" w:themeColor="accent6" w:themeShade="80"/>
          <w:sz w:val="28"/>
          <w:lang w:val="uk-UA"/>
        </w:rPr>
        <w:t xml:space="preserve">принцип «помідорчика». </w:t>
      </w:r>
      <w:r w:rsidR="003778A1">
        <w:rPr>
          <w:rFonts w:ascii="Times New Roman" w:hAnsi="Times New Roman" w:cs="Times New Roman"/>
          <w:sz w:val="28"/>
          <w:lang w:val="uk-UA"/>
        </w:rPr>
        <w:t xml:space="preserve">Після 25-30 хвилин роботи переключаюся на іншу роботу (за таймером – помідорчиком). Психологи довели, що людський мозок може концентруватися протягом 25 хвилин, потім йому необхідний </w:t>
      </w:r>
      <w:r w:rsidR="008708FC">
        <w:rPr>
          <w:rFonts w:ascii="Times New Roman" w:hAnsi="Times New Roman" w:cs="Times New Roman"/>
          <w:sz w:val="28"/>
          <w:lang w:val="uk-UA"/>
        </w:rPr>
        <w:t>від</w:t>
      </w:r>
      <w:r w:rsidR="003778A1">
        <w:rPr>
          <w:rFonts w:ascii="Times New Roman" w:hAnsi="Times New Roman" w:cs="Times New Roman"/>
          <w:sz w:val="28"/>
          <w:lang w:val="uk-UA"/>
        </w:rPr>
        <w:t xml:space="preserve">починок. </w:t>
      </w:r>
      <w:r w:rsidR="003931B9">
        <w:rPr>
          <w:rFonts w:ascii="Times New Roman" w:hAnsi="Times New Roman" w:cs="Times New Roman"/>
          <w:sz w:val="28"/>
          <w:lang w:val="uk-UA"/>
        </w:rPr>
        <w:t xml:space="preserve">Періодична зміна занять позитивно впливає на психологічний комфорт людини, заспокоює її, бо складається враження, що </w:t>
      </w:r>
      <w:r w:rsidR="003931B9" w:rsidRPr="008708FC">
        <w:rPr>
          <w:rFonts w:ascii="Times New Roman" w:hAnsi="Times New Roman" w:cs="Times New Roman"/>
          <w:i/>
          <w:sz w:val="28"/>
          <w:lang w:val="uk-UA"/>
        </w:rPr>
        <w:t xml:space="preserve">вона не стоїть на місці. </w:t>
      </w:r>
    </w:p>
    <w:p w:rsidR="00B562AC" w:rsidRPr="001E1C4E" w:rsidRDefault="00B562AC" w:rsidP="004A2662">
      <w:pPr>
        <w:pStyle w:val="ab"/>
        <w:numPr>
          <w:ilvl w:val="0"/>
          <w:numId w:val="13"/>
        </w:numPr>
        <w:spacing w:line="360" w:lineRule="auto"/>
        <w:ind w:left="993"/>
        <w:jc w:val="both"/>
        <w:rPr>
          <w:rFonts w:ascii="Times New Roman" w:hAnsi="Times New Roman" w:cs="Times New Roman"/>
          <w:i/>
          <w:color w:val="984806" w:themeColor="accent6" w:themeShade="80"/>
          <w:sz w:val="28"/>
          <w:lang w:val="uk-UA"/>
        </w:rPr>
      </w:pPr>
      <w:r>
        <w:rPr>
          <w:rFonts w:ascii="Times New Roman" w:hAnsi="Times New Roman" w:cs="Times New Roman"/>
          <w:i/>
          <w:color w:val="984806" w:themeColor="accent6" w:themeShade="80"/>
          <w:sz w:val="28"/>
          <w:lang w:val="uk-UA"/>
        </w:rPr>
        <w:t xml:space="preserve">Використовую час повністю. </w:t>
      </w:r>
      <w:r>
        <w:rPr>
          <w:rFonts w:ascii="Times New Roman" w:hAnsi="Times New Roman" w:cs="Times New Roman"/>
          <w:sz w:val="28"/>
          <w:lang w:val="uk-UA"/>
        </w:rPr>
        <w:t xml:space="preserve">Помітила, що «латочки» часу, які витрачала даремно (стою в черзі, прийшла до колеги, а вона зайнята, чекаю людину, що спізнюється тощо), можна використовувати більш ефективно. </w:t>
      </w:r>
      <w:r w:rsidRPr="00E85BD7">
        <w:rPr>
          <w:rFonts w:ascii="Times New Roman" w:hAnsi="Times New Roman" w:cs="Times New Roman"/>
          <w:i/>
          <w:sz w:val="28"/>
          <w:u w:val="single"/>
          <w:lang w:val="uk-UA"/>
        </w:rPr>
        <w:t>Порада:</w:t>
      </w:r>
      <w:r>
        <w:rPr>
          <w:rFonts w:ascii="Times New Roman" w:hAnsi="Times New Roman" w:cs="Times New Roman"/>
          <w:sz w:val="28"/>
          <w:lang w:val="uk-UA"/>
        </w:rPr>
        <w:t xml:space="preserve"> беру з собою не дуже «капризну», але приємну роботу, а цікава книжка невеликого </w:t>
      </w:r>
      <w:r w:rsidR="00961F87">
        <w:rPr>
          <w:rFonts w:ascii="Times New Roman" w:hAnsi="Times New Roman" w:cs="Times New Roman"/>
          <w:sz w:val="28"/>
          <w:lang w:val="uk-UA"/>
        </w:rPr>
        <w:t>розміру</w:t>
      </w:r>
      <w:r>
        <w:rPr>
          <w:rFonts w:ascii="Times New Roman" w:hAnsi="Times New Roman" w:cs="Times New Roman"/>
          <w:sz w:val="28"/>
          <w:lang w:val="uk-UA"/>
        </w:rPr>
        <w:t xml:space="preserve"> завжди зі мною в сумці.</w:t>
      </w:r>
    </w:p>
    <w:p w:rsidR="001E1C4E" w:rsidRPr="003778A1" w:rsidRDefault="001E1C4E" w:rsidP="004A2662">
      <w:pPr>
        <w:pStyle w:val="ab"/>
        <w:numPr>
          <w:ilvl w:val="0"/>
          <w:numId w:val="13"/>
        </w:numPr>
        <w:spacing w:line="360" w:lineRule="auto"/>
        <w:ind w:left="993"/>
        <w:jc w:val="both"/>
        <w:rPr>
          <w:rFonts w:ascii="Times New Roman" w:hAnsi="Times New Roman" w:cs="Times New Roman"/>
          <w:i/>
          <w:color w:val="984806" w:themeColor="accent6" w:themeShade="80"/>
          <w:sz w:val="28"/>
          <w:lang w:val="uk-UA"/>
        </w:rPr>
      </w:pPr>
      <w:r>
        <w:rPr>
          <w:rFonts w:ascii="Times New Roman" w:hAnsi="Times New Roman" w:cs="Times New Roman"/>
          <w:i/>
          <w:color w:val="984806" w:themeColor="accent6" w:themeShade="80"/>
          <w:sz w:val="28"/>
          <w:lang w:val="uk-UA"/>
        </w:rPr>
        <w:t>Звертаю увагу на дрібниці.</w:t>
      </w:r>
      <w:r>
        <w:rPr>
          <w:rFonts w:ascii="Times New Roman" w:hAnsi="Times New Roman" w:cs="Times New Roman"/>
          <w:color w:val="984806" w:themeColor="accent6" w:themeShade="80"/>
          <w:sz w:val="28"/>
          <w:lang w:val="uk-UA"/>
        </w:rPr>
        <w:t xml:space="preserve"> </w:t>
      </w:r>
      <w:r w:rsidRPr="0053740D">
        <w:rPr>
          <w:rFonts w:ascii="Times New Roman" w:hAnsi="Times New Roman" w:cs="Times New Roman"/>
          <w:sz w:val="28"/>
          <w:lang w:val="uk-UA"/>
        </w:rPr>
        <w:t xml:space="preserve">Життя проходить серед людей і обставин, які дуже часто впливають на хід певної події. Перешкоди на шляху іноді складно подолати, тому краще їх обійти. </w:t>
      </w:r>
      <w:r w:rsidR="0053740D">
        <w:rPr>
          <w:rFonts w:ascii="Times New Roman" w:hAnsi="Times New Roman" w:cs="Times New Roman"/>
          <w:sz w:val="28"/>
          <w:lang w:val="uk-UA"/>
        </w:rPr>
        <w:br/>
        <w:t xml:space="preserve">У мене є </w:t>
      </w:r>
      <w:r w:rsidR="0053740D" w:rsidRPr="0053740D">
        <w:rPr>
          <w:rFonts w:ascii="Times New Roman" w:hAnsi="Times New Roman" w:cs="Times New Roman"/>
          <w:b/>
          <w:color w:val="984806" w:themeColor="accent6" w:themeShade="80"/>
          <w:sz w:val="28"/>
          <w:lang w:val="uk-UA"/>
        </w:rPr>
        <w:t>певні правила</w:t>
      </w:r>
      <w:r w:rsidR="0053740D">
        <w:rPr>
          <w:rFonts w:ascii="Times New Roman" w:hAnsi="Times New Roman" w:cs="Times New Roman"/>
          <w:sz w:val="28"/>
          <w:lang w:val="uk-UA"/>
        </w:rPr>
        <w:t xml:space="preserve"> стосовно цього пункту: </w:t>
      </w:r>
      <w:r w:rsidR="0053740D">
        <w:rPr>
          <w:rFonts w:ascii="Times New Roman" w:hAnsi="Times New Roman" w:cs="Times New Roman"/>
          <w:sz w:val="28"/>
          <w:lang w:val="uk-UA"/>
        </w:rPr>
        <w:br/>
      </w:r>
      <w:r w:rsidR="0053740D" w:rsidRPr="0053740D">
        <w:rPr>
          <w:rFonts w:ascii="Times New Roman" w:hAnsi="Times New Roman" w:cs="Times New Roman"/>
          <w:sz w:val="28"/>
          <w:lang w:val="uk-UA"/>
        </w:rPr>
        <w:t>–</w:t>
      </w:r>
      <w:r w:rsidR="0053740D">
        <w:rPr>
          <w:rFonts w:ascii="Times New Roman" w:hAnsi="Times New Roman" w:cs="Times New Roman"/>
          <w:sz w:val="28"/>
          <w:lang w:val="uk-UA"/>
        </w:rPr>
        <w:t xml:space="preserve"> звечора обов’язково готую костюм (</w:t>
      </w:r>
      <w:r w:rsidR="00212CA2">
        <w:rPr>
          <w:rFonts w:ascii="Times New Roman" w:hAnsi="Times New Roman" w:cs="Times New Roman"/>
          <w:sz w:val="28"/>
          <w:lang w:val="uk-UA"/>
        </w:rPr>
        <w:t>сукню</w:t>
      </w:r>
      <w:r w:rsidR="0053740D">
        <w:rPr>
          <w:rFonts w:ascii="Times New Roman" w:hAnsi="Times New Roman" w:cs="Times New Roman"/>
          <w:sz w:val="28"/>
          <w:lang w:val="uk-UA"/>
        </w:rPr>
        <w:t>) та речі на наступний день;</w:t>
      </w:r>
      <w:r w:rsidR="0053740D">
        <w:rPr>
          <w:rFonts w:ascii="Times New Roman" w:hAnsi="Times New Roman" w:cs="Times New Roman"/>
          <w:sz w:val="28"/>
          <w:lang w:val="uk-UA"/>
        </w:rPr>
        <w:br/>
      </w:r>
      <w:r w:rsidR="0053740D" w:rsidRPr="0053740D">
        <w:rPr>
          <w:rFonts w:ascii="Times New Roman" w:hAnsi="Times New Roman" w:cs="Times New Roman"/>
          <w:sz w:val="28"/>
          <w:lang w:val="uk-UA"/>
        </w:rPr>
        <w:t>–</w:t>
      </w:r>
      <w:r w:rsidR="0053740D">
        <w:rPr>
          <w:rFonts w:ascii="Times New Roman" w:hAnsi="Times New Roman" w:cs="Times New Roman"/>
          <w:sz w:val="28"/>
          <w:lang w:val="uk-UA"/>
        </w:rPr>
        <w:t xml:space="preserve"> перевіряю вміст сумки: ключі від кабінету, серветки, помада</w:t>
      </w:r>
      <w:r w:rsidR="00455E21">
        <w:rPr>
          <w:rFonts w:ascii="Times New Roman" w:hAnsi="Times New Roman" w:cs="Times New Roman"/>
          <w:sz w:val="28"/>
          <w:lang w:val="uk-UA"/>
        </w:rPr>
        <w:t>…, т</w:t>
      </w:r>
      <w:r w:rsidR="0053740D">
        <w:rPr>
          <w:rFonts w:ascii="Times New Roman" w:hAnsi="Times New Roman" w:cs="Times New Roman"/>
          <w:sz w:val="28"/>
          <w:lang w:val="uk-UA"/>
        </w:rPr>
        <w:t>акож у сумці є блокнот і ручка, щоб записати</w:t>
      </w:r>
      <w:r w:rsidR="00455E21">
        <w:rPr>
          <w:rFonts w:ascii="Times New Roman" w:hAnsi="Times New Roman" w:cs="Times New Roman"/>
          <w:sz w:val="28"/>
          <w:lang w:val="uk-UA"/>
        </w:rPr>
        <w:t xml:space="preserve"> </w:t>
      </w:r>
      <w:r w:rsidR="00347640">
        <w:rPr>
          <w:rFonts w:ascii="Times New Roman" w:hAnsi="Times New Roman" w:cs="Times New Roman"/>
          <w:sz w:val="28"/>
          <w:lang w:val="uk-UA"/>
        </w:rPr>
        <w:t>потрібну інформацію</w:t>
      </w:r>
      <w:r w:rsidR="00455E21">
        <w:rPr>
          <w:rFonts w:ascii="Times New Roman" w:hAnsi="Times New Roman" w:cs="Times New Roman"/>
          <w:sz w:val="28"/>
          <w:lang w:val="uk-UA"/>
        </w:rPr>
        <w:t>;</w:t>
      </w:r>
      <w:r w:rsidR="0053740D">
        <w:rPr>
          <w:rFonts w:ascii="Times New Roman" w:hAnsi="Times New Roman" w:cs="Times New Roman"/>
          <w:sz w:val="28"/>
          <w:lang w:val="uk-UA"/>
        </w:rPr>
        <w:br/>
      </w:r>
      <w:r w:rsidR="00455E21" w:rsidRPr="00455E21">
        <w:rPr>
          <w:rFonts w:ascii="Times New Roman" w:hAnsi="Times New Roman" w:cs="Times New Roman"/>
          <w:sz w:val="28"/>
          <w:lang w:val="uk-UA"/>
        </w:rPr>
        <w:t>–</w:t>
      </w:r>
      <w:r w:rsidR="0053740D">
        <w:rPr>
          <w:rFonts w:ascii="Times New Roman" w:hAnsi="Times New Roman" w:cs="Times New Roman"/>
          <w:sz w:val="28"/>
          <w:lang w:val="uk-UA"/>
        </w:rPr>
        <w:t xml:space="preserve"> завжди з собою є розклад уроків на той випадок, якщо потрібна </w:t>
      </w:r>
      <w:r w:rsidR="00347640">
        <w:rPr>
          <w:rFonts w:ascii="Times New Roman" w:hAnsi="Times New Roman" w:cs="Times New Roman"/>
          <w:sz w:val="28"/>
          <w:lang w:val="uk-UA"/>
        </w:rPr>
        <w:t xml:space="preserve">термінова </w:t>
      </w:r>
      <w:r w:rsidR="0053740D">
        <w:rPr>
          <w:rFonts w:ascii="Times New Roman" w:hAnsi="Times New Roman" w:cs="Times New Roman"/>
          <w:sz w:val="28"/>
          <w:lang w:val="uk-UA"/>
        </w:rPr>
        <w:t xml:space="preserve">заміна. </w:t>
      </w:r>
      <w:r w:rsidRPr="0053740D">
        <w:rPr>
          <w:rFonts w:ascii="Times New Roman" w:hAnsi="Times New Roman" w:cs="Times New Roman"/>
          <w:sz w:val="28"/>
          <w:lang w:val="uk-UA"/>
        </w:rPr>
        <w:t xml:space="preserve">Як часто в найвідповідальнішу хвилину в нас немає номеру телефону потрібної людини? Тому взяла </w:t>
      </w:r>
      <w:r w:rsidR="00455E21">
        <w:rPr>
          <w:rFonts w:ascii="Times New Roman" w:hAnsi="Times New Roman" w:cs="Times New Roman"/>
          <w:sz w:val="28"/>
          <w:lang w:val="uk-UA"/>
        </w:rPr>
        <w:t>за</w:t>
      </w:r>
      <w:r w:rsidRPr="0053740D">
        <w:rPr>
          <w:rFonts w:ascii="Times New Roman" w:hAnsi="Times New Roman" w:cs="Times New Roman"/>
          <w:sz w:val="28"/>
          <w:lang w:val="uk-UA"/>
        </w:rPr>
        <w:t xml:space="preserve"> </w:t>
      </w:r>
      <w:r w:rsidRPr="00455E21">
        <w:rPr>
          <w:rFonts w:ascii="Times New Roman" w:hAnsi="Times New Roman" w:cs="Times New Roman"/>
          <w:color w:val="984806" w:themeColor="accent6" w:themeShade="80"/>
          <w:sz w:val="28"/>
          <w:u w:val="single"/>
          <w:lang w:val="uk-UA"/>
        </w:rPr>
        <w:t>правило:</w:t>
      </w:r>
      <w:r w:rsidRPr="0053740D">
        <w:rPr>
          <w:rFonts w:ascii="Times New Roman" w:hAnsi="Times New Roman" w:cs="Times New Roman"/>
          <w:sz w:val="28"/>
          <w:lang w:val="uk-UA"/>
        </w:rPr>
        <w:t xml:space="preserve"> коли на роботу в наш колектив приходить новий вчитель, я обов’язково даю йому свою візитку і прошу </w:t>
      </w:r>
      <w:r w:rsidR="00455E21">
        <w:rPr>
          <w:rFonts w:ascii="Times New Roman" w:hAnsi="Times New Roman" w:cs="Times New Roman"/>
          <w:sz w:val="28"/>
          <w:lang w:val="uk-UA"/>
        </w:rPr>
        <w:t xml:space="preserve">його </w:t>
      </w:r>
      <w:r w:rsidRPr="0053740D">
        <w:rPr>
          <w:rFonts w:ascii="Times New Roman" w:hAnsi="Times New Roman" w:cs="Times New Roman"/>
          <w:sz w:val="28"/>
          <w:lang w:val="uk-UA"/>
        </w:rPr>
        <w:t>заповнити картку з контактними даними.</w:t>
      </w:r>
      <w:r>
        <w:rPr>
          <w:rFonts w:ascii="Times New Roman" w:hAnsi="Times New Roman" w:cs="Times New Roman"/>
          <w:color w:val="984806" w:themeColor="accent6" w:themeShade="80"/>
          <w:sz w:val="28"/>
          <w:lang w:val="uk-UA"/>
        </w:rPr>
        <w:t xml:space="preserve">  </w:t>
      </w:r>
      <w:r>
        <w:rPr>
          <w:rFonts w:ascii="Times New Roman" w:hAnsi="Times New Roman" w:cs="Times New Roman"/>
          <w:i/>
          <w:color w:val="984806" w:themeColor="accent6" w:themeShade="80"/>
          <w:sz w:val="28"/>
          <w:lang w:val="uk-UA"/>
        </w:rPr>
        <w:t xml:space="preserve"> </w:t>
      </w:r>
    </w:p>
    <w:p w:rsidR="001B7993" w:rsidRPr="001B7993" w:rsidRDefault="00DB586C" w:rsidP="004A2662">
      <w:pPr>
        <w:pStyle w:val="ab"/>
        <w:numPr>
          <w:ilvl w:val="0"/>
          <w:numId w:val="13"/>
        </w:numPr>
        <w:spacing w:line="360" w:lineRule="auto"/>
        <w:ind w:left="993"/>
        <w:jc w:val="both"/>
        <w:rPr>
          <w:rFonts w:ascii="Times New Roman" w:hAnsi="Times New Roman" w:cs="Times New Roman"/>
          <w:i/>
          <w:color w:val="984806" w:themeColor="accent6" w:themeShade="80"/>
          <w:sz w:val="28"/>
          <w:lang w:val="uk-UA"/>
        </w:rPr>
      </w:pPr>
      <w:r>
        <w:rPr>
          <w:rFonts w:ascii="Times New Roman" w:hAnsi="Times New Roman" w:cs="Times New Roman"/>
          <w:i/>
          <w:color w:val="984806" w:themeColor="accent6" w:themeShade="80"/>
          <w:sz w:val="28"/>
          <w:lang w:val="uk-UA"/>
        </w:rPr>
        <w:lastRenderedPageBreak/>
        <w:t xml:space="preserve">Організовую своє </w:t>
      </w:r>
      <w:r w:rsidR="003778A1">
        <w:rPr>
          <w:rFonts w:ascii="Times New Roman" w:hAnsi="Times New Roman" w:cs="Times New Roman"/>
          <w:i/>
          <w:color w:val="984806" w:themeColor="accent6" w:themeShade="80"/>
          <w:sz w:val="28"/>
          <w:lang w:val="uk-UA"/>
        </w:rPr>
        <w:t>робоче місце.</w:t>
      </w:r>
      <w:r w:rsidR="003778A1">
        <w:rPr>
          <w:rFonts w:ascii="Times New Roman" w:hAnsi="Times New Roman" w:cs="Times New Roman"/>
          <w:sz w:val="28"/>
          <w:lang w:val="uk-UA"/>
        </w:rPr>
        <w:t xml:space="preserve"> Безлад мене пригнічує, відволікає від виконання завдань, займає час на пошук необхідних паперів. Наприкінці робочого дня обов’язково знаходжу декілька хвилин на організацію робочого столу. Порядок на столі – порядок у голові. Також періодично </w:t>
      </w:r>
      <w:r>
        <w:rPr>
          <w:rFonts w:ascii="Times New Roman" w:hAnsi="Times New Roman" w:cs="Times New Roman"/>
          <w:sz w:val="28"/>
          <w:lang w:val="uk-UA"/>
        </w:rPr>
        <w:t>«</w:t>
      </w:r>
      <w:r w:rsidR="003778A1">
        <w:rPr>
          <w:rFonts w:ascii="Times New Roman" w:hAnsi="Times New Roman" w:cs="Times New Roman"/>
          <w:sz w:val="28"/>
          <w:lang w:val="uk-UA"/>
        </w:rPr>
        <w:t>чищу</w:t>
      </w:r>
      <w:r>
        <w:rPr>
          <w:rFonts w:ascii="Times New Roman" w:hAnsi="Times New Roman" w:cs="Times New Roman"/>
          <w:sz w:val="28"/>
          <w:lang w:val="uk-UA"/>
        </w:rPr>
        <w:t>»</w:t>
      </w:r>
      <w:r w:rsidR="003778A1">
        <w:rPr>
          <w:rFonts w:ascii="Times New Roman" w:hAnsi="Times New Roman" w:cs="Times New Roman"/>
          <w:sz w:val="28"/>
          <w:lang w:val="uk-UA"/>
        </w:rPr>
        <w:t xml:space="preserve"> </w:t>
      </w:r>
      <w:r>
        <w:rPr>
          <w:rFonts w:ascii="Times New Roman" w:hAnsi="Times New Roman" w:cs="Times New Roman"/>
          <w:sz w:val="28"/>
          <w:lang w:val="uk-UA"/>
        </w:rPr>
        <w:t xml:space="preserve">в комп’ютері </w:t>
      </w:r>
      <w:r w:rsidR="003778A1">
        <w:rPr>
          <w:rFonts w:ascii="Times New Roman" w:hAnsi="Times New Roman" w:cs="Times New Roman"/>
          <w:sz w:val="28"/>
          <w:lang w:val="uk-UA"/>
        </w:rPr>
        <w:t xml:space="preserve">папки з документами, листи на електронній пошті, список </w:t>
      </w:r>
      <w:r w:rsidR="001B7993">
        <w:rPr>
          <w:rFonts w:ascii="Times New Roman" w:hAnsi="Times New Roman" w:cs="Times New Roman"/>
          <w:sz w:val="28"/>
          <w:lang w:val="uk-UA"/>
        </w:rPr>
        <w:t xml:space="preserve">недавніх </w:t>
      </w:r>
      <w:r w:rsidR="003778A1">
        <w:rPr>
          <w:rFonts w:ascii="Times New Roman" w:hAnsi="Times New Roman" w:cs="Times New Roman"/>
          <w:sz w:val="28"/>
          <w:lang w:val="uk-UA"/>
        </w:rPr>
        <w:t>контактів</w:t>
      </w:r>
      <w:r w:rsidR="001B7993">
        <w:rPr>
          <w:rFonts w:ascii="Times New Roman" w:hAnsi="Times New Roman" w:cs="Times New Roman"/>
          <w:sz w:val="28"/>
          <w:lang w:val="uk-UA"/>
        </w:rPr>
        <w:t xml:space="preserve"> у телефоні тощо.</w:t>
      </w:r>
    </w:p>
    <w:p w:rsidR="001B7993" w:rsidRPr="006149D3" w:rsidRDefault="001B7993" w:rsidP="004A2662">
      <w:pPr>
        <w:pStyle w:val="ab"/>
        <w:numPr>
          <w:ilvl w:val="0"/>
          <w:numId w:val="13"/>
        </w:numPr>
        <w:spacing w:line="360" w:lineRule="auto"/>
        <w:ind w:left="993"/>
        <w:jc w:val="both"/>
        <w:rPr>
          <w:rFonts w:ascii="Times New Roman" w:hAnsi="Times New Roman" w:cs="Times New Roman"/>
          <w:i/>
          <w:sz w:val="28"/>
          <w:lang w:val="uk-UA"/>
        </w:rPr>
      </w:pPr>
      <w:r>
        <w:rPr>
          <w:rFonts w:ascii="Times New Roman" w:hAnsi="Times New Roman" w:cs="Times New Roman"/>
          <w:i/>
          <w:color w:val="984806" w:themeColor="accent6" w:themeShade="80"/>
          <w:sz w:val="28"/>
          <w:lang w:val="uk-UA"/>
        </w:rPr>
        <w:t xml:space="preserve">Вчуся казати «ні». </w:t>
      </w:r>
      <w:r w:rsidRPr="001B7993">
        <w:rPr>
          <w:rFonts w:ascii="Times New Roman" w:hAnsi="Times New Roman" w:cs="Times New Roman"/>
          <w:sz w:val="28"/>
          <w:lang w:val="uk-UA"/>
        </w:rPr>
        <w:t>Раніше я практично не використовувала відмову на якесь прохання</w:t>
      </w:r>
      <w:r w:rsidR="008C4AAD">
        <w:rPr>
          <w:rFonts w:ascii="Times New Roman" w:hAnsi="Times New Roman" w:cs="Times New Roman"/>
          <w:sz w:val="28"/>
          <w:lang w:val="uk-UA"/>
        </w:rPr>
        <w:t>, боячись образити колегу</w:t>
      </w:r>
      <w:r w:rsidRPr="001B7993">
        <w:rPr>
          <w:rFonts w:ascii="Times New Roman" w:hAnsi="Times New Roman" w:cs="Times New Roman"/>
          <w:sz w:val="28"/>
          <w:lang w:val="uk-UA"/>
        </w:rPr>
        <w:t>.</w:t>
      </w:r>
      <w:r>
        <w:rPr>
          <w:rFonts w:ascii="Times New Roman" w:hAnsi="Times New Roman" w:cs="Times New Roman"/>
          <w:color w:val="984806" w:themeColor="accent6" w:themeShade="80"/>
          <w:sz w:val="28"/>
          <w:lang w:val="uk-UA"/>
        </w:rPr>
        <w:t xml:space="preserve"> </w:t>
      </w:r>
      <w:r w:rsidRPr="001B7993">
        <w:rPr>
          <w:rFonts w:ascii="Times New Roman" w:hAnsi="Times New Roman" w:cs="Times New Roman"/>
          <w:sz w:val="28"/>
          <w:lang w:val="uk-UA"/>
        </w:rPr>
        <w:t xml:space="preserve">Тепер я зрозуміла, що коли я </w:t>
      </w:r>
      <w:r w:rsidR="008C4AAD">
        <w:rPr>
          <w:rFonts w:ascii="Times New Roman" w:hAnsi="Times New Roman" w:cs="Times New Roman"/>
          <w:sz w:val="28"/>
          <w:lang w:val="uk-UA"/>
        </w:rPr>
        <w:t xml:space="preserve">на даний момент завантажена своєю роботою і </w:t>
      </w:r>
      <w:r w:rsidRPr="001B7993">
        <w:rPr>
          <w:rFonts w:ascii="Times New Roman" w:hAnsi="Times New Roman" w:cs="Times New Roman"/>
          <w:sz w:val="28"/>
          <w:lang w:val="uk-UA"/>
        </w:rPr>
        <w:t xml:space="preserve">не впевнена, що можу зробити завдання вчасно, то людям краще почути від мене </w:t>
      </w:r>
      <w:r>
        <w:rPr>
          <w:rFonts w:ascii="Times New Roman" w:hAnsi="Times New Roman" w:cs="Times New Roman"/>
          <w:sz w:val="28"/>
          <w:lang w:val="uk-UA"/>
        </w:rPr>
        <w:t>«ні»</w:t>
      </w:r>
      <w:r w:rsidRPr="001B7993">
        <w:rPr>
          <w:rFonts w:ascii="Times New Roman" w:hAnsi="Times New Roman" w:cs="Times New Roman"/>
          <w:sz w:val="28"/>
          <w:lang w:val="uk-UA"/>
        </w:rPr>
        <w:t>. Так я даю їм можливість знайти інший спосіб вирішення своїх задач.</w:t>
      </w:r>
    </w:p>
    <w:p w:rsidR="006149D3" w:rsidRPr="001C1B0E" w:rsidRDefault="006149D3" w:rsidP="004A2662">
      <w:pPr>
        <w:pStyle w:val="ab"/>
        <w:numPr>
          <w:ilvl w:val="0"/>
          <w:numId w:val="13"/>
        </w:numPr>
        <w:spacing w:line="360" w:lineRule="auto"/>
        <w:ind w:left="993"/>
        <w:jc w:val="both"/>
        <w:rPr>
          <w:rFonts w:ascii="Times New Roman" w:hAnsi="Times New Roman" w:cs="Times New Roman"/>
          <w:i/>
          <w:sz w:val="28"/>
          <w:lang w:val="uk-UA"/>
        </w:rPr>
      </w:pPr>
      <w:r>
        <w:rPr>
          <w:rFonts w:ascii="Times New Roman" w:hAnsi="Times New Roman" w:cs="Times New Roman"/>
          <w:i/>
          <w:color w:val="984806" w:themeColor="accent6" w:themeShade="80"/>
          <w:sz w:val="28"/>
          <w:lang w:val="uk-UA"/>
        </w:rPr>
        <w:t>Обмеження телефонних розмов.</w:t>
      </w:r>
      <w:r>
        <w:rPr>
          <w:rFonts w:ascii="Times New Roman" w:hAnsi="Times New Roman" w:cs="Times New Roman"/>
          <w:i/>
          <w:sz w:val="28"/>
          <w:lang w:val="uk-UA"/>
        </w:rPr>
        <w:t xml:space="preserve"> </w:t>
      </w:r>
      <w:r>
        <w:rPr>
          <w:rFonts w:ascii="Times New Roman" w:hAnsi="Times New Roman" w:cs="Times New Roman"/>
          <w:sz w:val="28"/>
          <w:lang w:val="uk-UA"/>
        </w:rPr>
        <w:t xml:space="preserve">Це найбільший «поглинач» нашого часу. Серед 15 причин втрати часу керівника на першому місці стоять телефонні розмови (20-30% баласту). Вчуся </w:t>
      </w:r>
      <w:r w:rsidRPr="006149D3">
        <w:rPr>
          <w:rFonts w:ascii="Times New Roman" w:hAnsi="Times New Roman" w:cs="Times New Roman"/>
          <w:color w:val="984806" w:themeColor="accent6" w:themeShade="80"/>
          <w:sz w:val="28"/>
          <w:u w:val="single"/>
          <w:lang w:val="uk-UA"/>
        </w:rPr>
        <w:t>культури роботи з телефоном:</w:t>
      </w:r>
      <w:r w:rsidRPr="006149D3">
        <w:rPr>
          <w:rFonts w:ascii="Times New Roman" w:hAnsi="Times New Roman" w:cs="Times New Roman"/>
          <w:b/>
          <w:color w:val="984806" w:themeColor="accent6" w:themeShade="80"/>
          <w:sz w:val="28"/>
          <w:lang w:val="uk-UA"/>
        </w:rPr>
        <w:t xml:space="preserve"> </w:t>
      </w:r>
      <w:r>
        <w:rPr>
          <w:rFonts w:ascii="Times New Roman" w:hAnsi="Times New Roman" w:cs="Times New Roman"/>
          <w:sz w:val="28"/>
          <w:lang w:val="uk-UA"/>
        </w:rPr>
        <w:t>дублюю номери телефонів колег та адміністрації вдома і на роботі (із повними іменами та по батькові)</w:t>
      </w:r>
      <w:r w:rsidR="001C1B0E">
        <w:rPr>
          <w:rFonts w:ascii="Times New Roman" w:hAnsi="Times New Roman" w:cs="Times New Roman"/>
          <w:sz w:val="28"/>
          <w:lang w:val="uk-UA"/>
        </w:rPr>
        <w:t>;</w:t>
      </w:r>
      <w:r>
        <w:rPr>
          <w:rFonts w:ascii="Times New Roman" w:hAnsi="Times New Roman" w:cs="Times New Roman"/>
          <w:sz w:val="28"/>
          <w:lang w:val="uk-UA"/>
        </w:rPr>
        <w:t xml:space="preserve"> перед важливою розмовою роблю на листочку помітки, щоб не забути запитати </w:t>
      </w:r>
      <w:r w:rsidR="001C1B0E">
        <w:rPr>
          <w:rFonts w:ascii="Times New Roman" w:hAnsi="Times New Roman" w:cs="Times New Roman"/>
          <w:sz w:val="28"/>
          <w:lang w:val="uk-UA"/>
        </w:rPr>
        <w:t xml:space="preserve">певну </w:t>
      </w:r>
      <w:r>
        <w:rPr>
          <w:rFonts w:ascii="Times New Roman" w:hAnsi="Times New Roman" w:cs="Times New Roman"/>
          <w:sz w:val="28"/>
          <w:lang w:val="uk-UA"/>
        </w:rPr>
        <w:t>інформацію</w:t>
      </w:r>
      <w:r w:rsidR="001C1B0E">
        <w:rPr>
          <w:rFonts w:ascii="Times New Roman" w:hAnsi="Times New Roman" w:cs="Times New Roman"/>
          <w:sz w:val="28"/>
          <w:lang w:val="uk-UA"/>
        </w:rPr>
        <w:t>; одразу переношу до записника новий номер телефону; заводячи нову телефонну книжку, не викидаю стару; пам’ятаю, що норма розмови по телефону – 3 хвилини.</w:t>
      </w:r>
    </w:p>
    <w:p w:rsidR="001C1B0E" w:rsidRPr="001B7993" w:rsidRDefault="001C1B0E" w:rsidP="004A2662">
      <w:pPr>
        <w:pStyle w:val="ab"/>
        <w:numPr>
          <w:ilvl w:val="0"/>
          <w:numId w:val="13"/>
        </w:numPr>
        <w:spacing w:line="360" w:lineRule="auto"/>
        <w:ind w:left="993"/>
        <w:jc w:val="both"/>
        <w:rPr>
          <w:rFonts w:ascii="Times New Roman" w:hAnsi="Times New Roman" w:cs="Times New Roman"/>
          <w:i/>
          <w:sz w:val="28"/>
          <w:lang w:val="uk-UA"/>
        </w:rPr>
      </w:pPr>
      <w:r>
        <w:rPr>
          <w:rFonts w:ascii="Times New Roman" w:hAnsi="Times New Roman" w:cs="Times New Roman"/>
          <w:i/>
          <w:color w:val="984806" w:themeColor="accent6" w:themeShade="80"/>
          <w:sz w:val="28"/>
          <w:lang w:val="uk-UA"/>
        </w:rPr>
        <w:t>Створюю собі стимули.</w:t>
      </w:r>
      <w:r>
        <w:rPr>
          <w:rFonts w:ascii="Times New Roman" w:hAnsi="Times New Roman" w:cs="Times New Roman"/>
          <w:i/>
          <w:sz w:val="28"/>
          <w:lang w:val="uk-UA"/>
        </w:rPr>
        <w:t xml:space="preserve"> </w:t>
      </w:r>
      <w:r>
        <w:rPr>
          <w:rFonts w:ascii="Times New Roman" w:hAnsi="Times New Roman" w:cs="Times New Roman"/>
          <w:sz w:val="28"/>
          <w:lang w:val="uk-UA"/>
        </w:rPr>
        <w:t>Робота керівн</w:t>
      </w:r>
      <w:r w:rsidR="00DB586C">
        <w:rPr>
          <w:rFonts w:ascii="Times New Roman" w:hAnsi="Times New Roman" w:cs="Times New Roman"/>
          <w:sz w:val="28"/>
          <w:lang w:val="uk-UA"/>
        </w:rPr>
        <w:t>ика не завжди радісна й приємна. М</w:t>
      </w:r>
      <w:r>
        <w:rPr>
          <w:rFonts w:ascii="Times New Roman" w:hAnsi="Times New Roman" w:cs="Times New Roman"/>
          <w:sz w:val="28"/>
          <w:lang w:val="uk-UA"/>
        </w:rPr>
        <w:t xml:space="preserve">и стикаємося з багатьма рутинними та монотонними, але необхідними моментами. </w:t>
      </w:r>
      <w:r w:rsidR="003931B9">
        <w:rPr>
          <w:rFonts w:ascii="Times New Roman" w:hAnsi="Times New Roman" w:cs="Times New Roman"/>
          <w:sz w:val="28"/>
          <w:lang w:val="uk-UA"/>
        </w:rPr>
        <w:t>Щоб не втрачати натхнення та позитив, використовую «принцип морквинки»: за вчасно та якісно виконану роботу обіцяю собі винагороду (почитати цікаву книгу, змістовно відпочити, сходити з подругою на каву</w:t>
      </w:r>
      <w:r w:rsidR="00DB586C">
        <w:rPr>
          <w:rFonts w:ascii="Times New Roman" w:hAnsi="Times New Roman" w:cs="Times New Roman"/>
          <w:sz w:val="28"/>
          <w:lang w:val="uk-UA"/>
        </w:rPr>
        <w:t xml:space="preserve"> до кафе</w:t>
      </w:r>
      <w:r w:rsidR="003931B9">
        <w:rPr>
          <w:rFonts w:ascii="Times New Roman" w:hAnsi="Times New Roman" w:cs="Times New Roman"/>
          <w:sz w:val="28"/>
          <w:lang w:val="uk-UA"/>
        </w:rPr>
        <w:t xml:space="preserve">, відвідати театр або переглянути гарний фільм…).  </w:t>
      </w:r>
    </w:p>
    <w:p w:rsidR="00D36515" w:rsidRDefault="001B7993" w:rsidP="004A2662">
      <w:pPr>
        <w:pStyle w:val="ab"/>
        <w:numPr>
          <w:ilvl w:val="0"/>
          <w:numId w:val="13"/>
        </w:numPr>
        <w:spacing w:line="360" w:lineRule="auto"/>
        <w:ind w:left="993"/>
        <w:jc w:val="both"/>
        <w:rPr>
          <w:rFonts w:ascii="Times New Roman" w:hAnsi="Times New Roman" w:cs="Times New Roman"/>
          <w:sz w:val="28"/>
          <w:lang w:val="uk-UA"/>
        </w:rPr>
      </w:pPr>
      <w:r>
        <w:rPr>
          <w:rFonts w:ascii="Times New Roman" w:hAnsi="Times New Roman" w:cs="Times New Roman"/>
          <w:i/>
          <w:color w:val="984806" w:themeColor="accent6" w:themeShade="80"/>
          <w:sz w:val="28"/>
          <w:lang w:val="uk-UA"/>
        </w:rPr>
        <w:t>П’ятниця –</w:t>
      </w:r>
      <w:r>
        <w:rPr>
          <w:rFonts w:ascii="Times New Roman" w:hAnsi="Times New Roman" w:cs="Times New Roman"/>
          <w:i/>
          <w:sz w:val="28"/>
          <w:lang w:val="uk-UA"/>
        </w:rPr>
        <w:t xml:space="preserve"> </w:t>
      </w:r>
      <w:r w:rsidRPr="001B7993">
        <w:rPr>
          <w:rFonts w:ascii="Times New Roman" w:hAnsi="Times New Roman" w:cs="Times New Roman"/>
          <w:i/>
          <w:color w:val="984806" w:themeColor="accent6" w:themeShade="80"/>
          <w:sz w:val="28"/>
          <w:lang w:val="uk-UA"/>
        </w:rPr>
        <w:t>день для підбиття підсумків.</w:t>
      </w:r>
      <w:r w:rsidRPr="001B7993">
        <w:rPr>
          <w:rFonts w:ascii="Times New Roman" w:hAnsi="Times New Roman" w:cs="Times New Roman"/>
          <w:i/>
          <w:sz w:val="28"/>
          <w:lang w:val="uk-UA"/>
        </w:rPr>
        <w:t xml:space="preserve"> </w:t>
      </w:r>
      <w:r w:rsidRPr="001B7993">
        <w:rPr>
          <w:rFonts w:ascii="Times New Roman" w:hAnsi="Times New Roman" w:cs="Times New Roman"/>
          <w:sz w:val="28"/>
          <w:lang w:val="uk-UA"/>
        </w:rPr>
        <w:t xml:space="preserve">Виділяю час для </w:t>
      </w:r>
      <w:r w:rsidR="003D246D">
        <w:rPr>
          <w:rFonts w:ascii="Times New Roman" w:hAnsi="Times New Roman" w:cs="Times New Roman"/>
          <w:sz w:val="28"/>
          <w:lang w:val="uk-UA"/>
        </w:rPr>
        <w:t>аналізу</w:t>
      </w:r>
      <w:r>
        <w:rPr>
          <w:rFonts w:ascii="Times New Roman" w:hAnsi="Times New Roman" w:cs="Times New Roman"/>
          <w:sz w:val="28"/>
          <w:lang w:val="uk-UA"/>
        </w:rPr>
        <w:t xml:space="preserve"> </w:t>
      </w:r>
      <w:r w:rsidR="006F2840">
        <w:rPr>
          <w:rFonts w:ascii="Times New Roman" w:hAnsi="Times New Roman" w:cs="Times New Roman"/>
          <w:sz w:val="28"/>
          <w:lang w:val="uk-UA"/>
        </w:rPr>
        <w:t>виконання завдань за тиждень. Позитивні результати надихають…</w:t>
      </w:r>
    </w:p>
    <w:p w:rsidR="00D36515" w:rsidRDefault="00D36515" w:rsidP="00D36515">
      <w:pPr>
        <w:pStyle w:val="ab"/>
        <w:spacing w:line="360" w:lineRule="auto"/>
        <w:ind w:left="0" w:firstLine="709"/>
        <w:jc w:val="both"/>
        <w:rPr>
          <w:rFonts w:ascii="Times New Roman" w:hAnsi="Times New Roman" w:cs="Times New Roman"/>
          <w:i/>
          <w:color w:val="984806" w:themeColor="accent6" w:themeShade="80"/>
          <w:sz w:val="28"/>
          <w:lang w:val="uk-UA"/>
        </w:rPr>
      </w:pPr>
    </w:p>
    <w:p w:rsidR="00FB164B" w:rsidRDefault="00D36515" w:rsidP="00D36515">
      <w:pPr>
        <w:pStyle w:val="ab"/>
        <w:spacing w:line="360" w:lineRule="auto"/>
        <w:ind w:left="0" w:firstLine="709"/>
        <w:jc w:val="both"/>
        <w:rPr>
          <w:rFonts w:ascii="Times New Roman" w:hAnsi="Times New Roman" w:cs="Times New Roman"/>
          <w:sz w:val="28"/>
          <w:lang w:val="uk-UA"/>
        </w:rPr>
      </w:pPr>
      <w:r>
        <w:rPr>
          <w:rFonts w:ascii="Times New Roman" w:hAnsi="Times New Roman" w:cs="Times New Roman"/>
          <w:i/>
          <w:color w:val="984806" w:themeColor="accent6" w:themeShade="80"/>
          <w:sz w:val="28"/>
          <w:lang w:val="uk-UA"/>
        </w:rPr>
        <w:t xml:space="preserve">Таким чином, </w:t>
      </w:r>
      <w:r w:rsidR="004A66CA">
        <w:rPr>
          <w:rFonts w:ascii="Times New Roman" w:hAnsi="Times New Roman" w:cs="Times New Roman"/>
          <w:i/>
          <w:color w:val="984806" w:themeColor="accent6" w:themeShade="80"/>
          <w:sz w:val="28"/>
          <w:lang w:val="uk-UA"/>
        </w:rPr>
        <w:t>щоб навчитись ефективно витрачати свій час для того, щоб у житті залишалось місце не тільки на роботу, а й на родину, відпочинок, заняття спортом, хобі, необхідно вчитися ставити й досягати цілі, правильно визначати пріоритети, управляти власними ресурсами.</w:t>
      </w:r>
    </w:p>
    <w:p w:rsidR="000B7FF1" w:rsidRDefault="000B7FF1" w:rsidP="00D36515">
      <w:pPr>
        <w:ind w:firstLine="709"/>
        <w:rPr>
          <w:rFonts w:ascii="Times New Roman" w:hAnsi="Times New Roman" w:cs="Times New Roman"/>
          <w:i/>
          <w:color w:val="984806" w:themeColor="accent6" w:themeShade="80"/>
          <w:sz w:val="28"/>
          <w:lang w:val="uk-UA"/>
        </w:rPr>
      </w:pPr>
      <w:r>
        <w:rPr>
          <w:rFonts w:ascii="Times New Roman" w:hAnsi="Times New Roman" w:cs="Times New Roman"/>
          <w:i/>
          <w:color w:val="984806" w:themeColor="accent6" w:themeShade="80"/>
          <w:sz w:val="28"/>
          <w:lang w:val="uk-UA"/>
        </w:rPr>
        <w:br w:type="page"/>
      </w:r>
    </w:p>
    <w:p w:rsidR="00667700" w:rsidRPr="00667700" w:rsidRDefault="00D36515" w:rsidP="00795AF3">
      <w:pPr>
        <w:pStyle w:val="2"/>
        <w:spacing w:after="240" w:line="360" w:lineRule="auto"/>
        <w:jc w:val="center"/>
        <w:rPr>
          <w:rFonts w:ascii="Times New Roman" w:hAnsi="Times New Roman" w:cs="Times New Roman"/>
          <w:sz w:val="32"/>
        </w:rPr>
      </w:pPr>
      <w:bookmarkStart w:id="10" w:name="_Toc468022048"/>
      <w:r w:rsidRPr="00D36515">
        <w:rPr>
          <w:rFonts w:ascii="Times New Roman" w:hAnsi="Times New Roman" w:cs="Times New Roman"/>
          <w:sz w:val="32"/>
          <w:lang w:val="uk-UA"/>
        </w:rPr>
        <w:lastRenderedPageBreak/>
        <w:t xml:space="preserve">Прийоми самовдосконалення ділової культури </w:t>
      </w:r>
      <w:r>
        <w:rPr>
          <w:rFonts w:ascii="Times New Roman" w:hAnsi="Times New Roman" w:cs="Times New Roman"/>
          <w:sz w:val="32"/>
          <w:lang w:val="uk-UA"/>
        </w:rPr>
        <w:br/>
      </w:r>
      <w:r w:rsidRPr="00D36515">
        <w:rPr>
          <w:rFonts w:ascii="Times New Roman" w:hAnsi="Times New Roman" w:cs="Times New Roman"/>
          <w:sz w:val="32"/>
          <w:lang w:val="uk-UA"/>
        </w:rPr>
        <w:t>заступника директора</w:t>
      </w:r>
      <w:bookmarkEnd w:id="10"/>
    </w:p>
    <w:p w:rsidR="00667700" w:rsidRPr="00795AF3" w:rsidRDefault="00667700" w:rsidP="00795AF3">
      <w:pPr>
        <w:spacing w:after="0" w:line="240" w:lineRule="auto"/>
        <w:jc w:val="right"/>
        <w:rPr>
          <w:rFonts w:ascii="Times New Roman" w:hAnsi="Times New Roman" w:cs="Times New Roman"/>
          <w:i/>
          <w:sz w:val="24"/>
          <w:lang w:val="uk-UA"/>
        </w:rPr>
      </w:pPr>
      <w:r w:rsidRPr="00795AF3">
        <w:rPr>
          <w:rFonts w:ascii="Times New Roman" w:hAnsi="Times New Roman" w:cs="Times New Roman"/>
          <w:i/>
          <w:sz w:val="24"/>
          <w:lang w:val="uk-UA"/>
        </w:rPr>
        <w:t>Все, від початку до кінця</w:t>
      </w:r>
      <w:r w:rsidR="00FC553A" w:rsidRPr="00795AF3">
        <w:rPr>
          <w:rFonts w:ascii="Times New Roman" w:hAnsi="Times New Roman" w:cs="Times New Roman"/>
          <w:i/>
          <w:sz w:val="24"/>
          <w:lang w:val="uk-UA"/>
        </w:rPr>
        <w:t>,</w:t>
      </w:r>
      <w:r w:rsidRPr="00795AF3">
        <w:rPr>
          <w:rFonts w:ascii="Times New Roman" w:hAnsi="Times New Roman" w:cs="Times New Roman"/>
          <w:i/>
          <w:sz w:val="24"/>
          <w:lang w:val="uk-UA"/>
        </w:rPr>
        <w:t xml:space="preserve"> в роботі колективу</w:t>
      </w:r>
    </w:p>
    <w:p w:rsidR="00AB4840" w:rsidRPr="00795AF3" w:rsidRDefault="00667700" w:rsidP="00795AF3">
      <w:pPr>
        <w:spacing w:before="240" w:after="0" w:line="240" w:lineRule="auto"/>
        <w:jc w:val="right"/>
        <w:rPr>
          <w:rFonts w:ascii="Times New Roman" w:hAnsi="Times New Roman" w:cs="Times New Roman"/>
          <w:i/>
          <w:sz w:val="24"/>
          <w:lang w:val="uk-UA"/>
        </w:rPr>
      </w:pPr>
      <w:r w:rsidRPr="00795AF3">
        <w:rPr>
          <w:rFonts w:ascii="Times New Roman" w:hAnsi="Times New Roman" w:cs="Times New Roman"/>
          <w:i/>
          <w:sz w:val="24"/>
          <w:lang w:val="uk-UA"/>
        </w:rPr>
        <w:t>залежить від тактики керівника.</w:t>
      </w:r>
    </w:p>
    <w:p w:rsidR="009C4C6D" w:rsidRPr="00197B71" w:rsidRDefault="009C4C6D" w:rsidP="009C4C6D">
      <w:pPr>
        <w:pStyle w:val="ab"/>
        <w:spacing w:after="0" w:line="360" w:lineRule="auto"/>
        <w:ind w:firstLine="709"/>
        <w:jc w:val="both"/>
        <w:rPr>
          <w:rFonts w:ascii="Times New Roman" w:hAnsi="Times New Roman" w:cs="Times New Roman"/>
          <w:sz w:val="28"/>
          <w:lang w:val="uk-UA"/>
        </w:rPr>
      </w:pPr>
    </w:p>
    <w:p w:rsidR="0046217B" w:rsidRPr="0046217B" w:rsidRDefault="009C4C6D" w:rsidP="009C4C6D">
      <w:pPr>
        <w:pStyle w:val="ab"/>
        <w:spacing w:after="0" w:line="360" w:lineRule="auto"/>
        <w:ind w:left="0" w:firstLine="709"/>
        <w:jc w:val="both"/>
        <w:rPr>
          <w:rFonts w:ascii="Times New Roman" w:hAnsi="Times New Roman" w:cs="Times New Roman"/>
          <w:sz w:val="28"/>
          <w:lang w:val="uk-UA"/>
        </w:rPr>
      </w:pPr>
      <w:r>
        <w:rPr>
          <w:rFonts w:ascii="Times New Roman" w:hAnsi="Times New Roman" w:cs="Times New Roman"/>
          <w:sz w:val="28"/>
          <w:lang w:val="uk-UA"/>
        </w:rPr>
        <w:t>У наш час</w:t>
      </w:r>
      <w:r w:rsidR="0046217B" w:rsidRPr="0046217B">
        <w:rPr>
          <w:rFonts w:ascii="Times New Roman" w:hAnsi="Times New Roman" w:cs="Times New Roman"/>
          <w:sz w:val="28"/>
          <w:lang w:val="uk-UA"/>
        </w:rPr>
        <w:t xml:space="preserve"> керівник повинен володіти </w:t>
      </w:r>
      <w:r>
        <w:rPr>
          <w:rFonts w:ascii="Times New Roman" w:hAnsi="Times New Roman" w:cs="Times New Roman"/>
          <w:sz w:val="28"/>
          <w:lang w:val="uk-UA"/>
        </w:rPr>
        <w:t xml:space="preserve">не тільки </w:t>
      </w:r>
      <w:r w:rsidR="0046217B" w:rsidRPr="0046217B">
        <w:rPr>
          <w:rFonts w:ascii="Times New Roman" w:hAnsi="Times New Roman" w:cs="Times New Roman"/>
          <w:sz w:val="28"/>
          <w:lang w:val="uk-UA"/>
        </w:rPr>
        <w:t>високим рівнем професійної компетентності, вмотивованістю</w:t>
      </w:r>
      <w:r w:rsidRPr="00197B71">
        <w:rPr>
          <w:rFonts w:ascii="Times New Roman" w:hAnsi="Times New Roman" w:cs="Times New Roman"/>
          <w:sz w:val="28"/>
          <w:lang w:val="uk-UA"/>
        </w:rPr>
        <w:t xml:space="preserve"> </w:t>
      </w:r>
      <w:r w:rsidR="0046217B" w:rsidRPr="0046217B">
        <w:rPr>
          <w:rFonts w:ascii="Times New Roman" w:hAnsi="Times New Roman" w:cs="Times New Roman"/>
          <w:sz w:val="28"/>
          <w:lang w:val="uk-UA"/>
        </w:rPr>
        <w:t>до управлінської д</w:t>
      </w:r>
      <w:r w:rsidR="00BA111B">
        <w:rPr>
          <w:rFonts w:ascii="Times New Roman" w:hAnsi="Times New Roman" w:cs="Times New Roman"/>
          <w:sz w:val="28"/>
          <w:lang w:val="uk-UA"/>
        </w:rPr>
        <w:t>іяльності,</w:t>
      </w:r>
      <w:r w:rsidR="0046217B" w:rsidRPr="0046217B">
        <w:rPr>
          <w:rFonts w:ascii="Times New Roman" w:hAnsi="Times New Roman" w:cs="Times New Roman"/>
          <w:sz w:val="28"/>
          <w:lang w:val="uk-UA"/>
        </w:rPr>
        <w:t xml:space="preserve"> </w:t>
      </w:r>
      <w:r>
        <w:rPr>
          <w:rFonts w:ascii="Times New Roman" w:hAnsi="Times New Roman" w:cs="Times New Roman"/>
          <w:sz w:val="28"/>
          <w:lang w:val="uk-UA"/>
        </w:rPr>
        <w:t xml:space="preserve">а також </w:t>
      </w:r>
      <w:r w:rsidR="0046217B" w:rsidRPr="0046217B">
        <w:rPr>
          <w:rFonts w:ascii="Times New Roman" w:hAnsi="Times New Roman" w:cs="Times New Roman"/>
          <w:sz w:val="28"/>
          <w:lang w:val="uk-UA"/>
        </w:rPr>
        <w:t>йому мають бути притаманні такі риси</w:t>
      </w:r>
      <w:r w:rsidRPr="009C4C6D">
        <w:rPr>
          <w:rFonts w:ascii="Times New Roman" w:hAnsi="Times New Roman" w:cs="Times New Roman"/>
          <w:sz w:val="28"/>
          <w:lang w:val="uk-UA"/>
        </w:rPr>
        <w:t xml:space="preserve"> </w:t>
      </w:r>
      <w:r w:rsidRPr="0046217B">
        <w:rPr>
          <w:rFonts w:ascii="Times New Roman" w:hAnsi="Times New Roman" w:cs="Times New Roman"/>
          <w:sz w:val="28"/>
          <w:lang w:val="uk-UA"/>
        </w:rPr>
        <w:t>особистої та професійної культури</w:t>
      </w:r>
      <w:r w:rsidR="00BA111B">
        <w:rPr>
          <w:rFonts w:ascii="Times New Roman" w:hAnsi="Times New Roman" w:cs="Times New Roman"/>
          <w:sz w:val="28"/>
          <w:lang w:val="uk-UA"/>
        </w:rPr>
        <w:t>, як</w:t>
      </w:r>
      <w:r>
        <w:rPr>
          <w:rFonts w:ascii="Times New Roman" w:hAnsi="Times New Roman" w:cs="Times New Roman"/>
          <w:sz w:val="28"/>
          <w:lang w:val="uk-UA"/>
        </w:rPr>
        <w:t>:</w:t>
      </w:r>
      <w:r w:rsidR="0046217B" w:rsidRPr="0046217B">
        <w:rPr>
          <w:rFonts w:ascii="Times New Roman" w:hAnsi="Times New Roman" w:cs="Times New Roman"/>
          <w:sz w:val="28"/>
          <w:lang w:val="uk-UA"/>
        </w:rPr>
        <w:t xml:space="preserve"> толерантність, людяність, довіра та повага до людини</w:t>
      </w:r>
      <w:r>
        <w:rPr>
          <w:rFonts w:ascii="Times New Roman" w:hAnsi="Times New Roman" w:cs="Times New Roman"/>
          <w:sz w:val="28"/>
          <w:lang w:val="uk-UA"/>
        </w:rPr>
        <w:t>.</w:t>
      </w:r>
    </w:p>
    <w:p w:rsidR="0046217B" w:rsidRPr="0046217B" w:rsidRDefault="009C4C6D" w:rsidP="009C4C6D">
      <w:pPr>
        <w:pStyle w:val="ab"/>
        <w:spacing w:after="0" w:line="360" w:lineRule="auto"/>
        <w:ind w:left="0" w:firstLine="709"/>
        <w:jc w:val="both"/>
        <w:rPr>
          <w:rFonts w:ascii="Times New Roman" w:hAnsi="Times New Roman" w:cs="Times New Roman"/>
          <w:sz w:val="28"/>
          <w:lang w:val="uk-UA"/>
        </w:rPr>
      </w:pPr>
      <w:r w:rsidRPr="00BA111B">
        <w:rPr>
          <w:rFonts w:ascii="Times New Roman" w:hAnsi="Times New Roman" w:cs="Times New Roman"/>
          <w:i/>
          <w:color w:val="984806" w:themeColor="accent6" w:themeShade="80"/>
          <w:sz w:val="28"/>
          <w:lang w:val="uk-UA"/>
        </w:rPr>
        <w:t>Хочу ще раз зазначити,</w:t>
      </w:r>
      <w:r>
        <w:rPr>
          <w:rFonts w:ascii="Times New Roman" w:hAnsi="Times New Roman" w:cs="Times New Roman"/>
          <w:sz w:val="28"/>
          <w:lang w:val="uk-UA"/>
        </w:rPr>
        <w:t xml:space="preserve"> що</w:t>
      </w:r>
      <w:r w:rsidR="0046217B" w:rsidRPr="0046217B">
        <w:rPr>
          <w:rFonts w:ascii="Times New Roman" w:hAnsi="Times New Roman" w:cs="Times New Roman"/>
          <w:sz w:val="28"/>
          <w:lang w:val="uk-UA"/>
        </w:rPr>
        <w:t xml:space="preserve"> ефективність роботи </w:t>
      </w:r>
      <w:r>
        <w:rPr>
          <w:rFonts w:ascii="Times New Roman" w:hAnsi="Times New Roman" w:cs="Times New Roman"/>
          <w:sz w:val="28"/>
          <w:lang w:val="uk-UA"/>
        </w:rPr>
        <w:t xml:space="preserve">колективу </w:t>
      </w:r>
      <w:r w:rsidR="0046217B" w:rsidRPr="0046217B">
        <w:rPr>
          <w:rFonts w:ascii="Times New Roman" w:hAnsi="Times New Roman" w:cs="Times New Roman"/>
          <w:sz w:val="28"/>
          <w:lang w:val="uk-UA"/>
        </w:rPr>
        <w:t xml:space="preserve">залежить від </w:t>
      </w:r>
      <w:r>
        <w:rPr>
          <w:rFonts w:ascii="Times New Roman" w:hAnsi="Times New Roman" w:cs="Times New Roman"/>
          <w:sz w:val="28"/>
          <w:lang w:val="uk-UA"/>
        </w:rPr>
        <w:t>ділової</w:t>
      </w:r>
      <w:r w:rsidR="0046217B" w:rsidRPr="0046217B">
        <w:rPr>
          <w:rFonts w:ascii="Times New Roman" w:hAnsi="Times New Roman" w:cs="Times New Roman"/>
          <w:sz w:val="28"/>
          <w:lang w:val="uk-UA"/>
        </w:rPr>
        <w:t xml:space="preserve"> культури керівника, його</w:t>
      </w:r>
      <w:r>
        <w:rPr>
          <w:rFonts w:ascii="Times New Roman" w:hAnsi="Times New Roman" w:cs="Times New Roman"/>
          <w:sz w:val="28"/>
          <w:lang w:val="uk-UA"/>
        </w:rPr>
        <w:t xml:space="preserve"> </w:t>
      </w:r>
      <w:r w:rsidR="0046217B" w:rsidRPr="0046217B">
        <w:rPr>
          <w:rFonts w:ascii="Times New Roman" w:hAnsi="Times New Roman" w:cs="Times New Roman"/>
          <w:sz w:val="28"/>
          <w:lang w:val="uk-UA"/>
        </w:rPr>
        <w:t xml:space="preserve">знань, вмінь </w:t>
      </w:r>
      <w:r w:rsidR="00C04078">
        <w:rPr>
          <w:rFonts w:ascii="Times New Roman" w:hAnsi="Times New Roman" w:cs="Times New Roman"/>
          <w:sz w:val="28"/>
          <w:lang w:val="uk-UA"/>
        </w:rPr>
        <w:t>і</w:t>
      </w:r>
      <w:r w:rsidR="0046217B" w:rsidRPr="0046217B">
        <w:rPr>
          <w:rFonts w:ascii="Times New Roman" w:hAnsi="Times New Roman" w:cs="Times New Roman"/>
          <w:sz w:val="28"/>
          <w:lang w:val="uk-UA"/>
        </w:rPr>
        <w:t xml:space="preserve"> навичок, рівня особистої культури, мотивів та цінностей</w:t>
      </w:r>
      <w:r>
        <w:rPr>
          <w:rFonts w:ascii="Times New Roman" w:hAnsi="Times New Roman" w:cs="Times New Roman"/>
          <w:sz w:val="28"/>
          <w:lang w:val="uk-UA"/>
        </w:rPr>
        <w:t xml:space="preserve"> </w:t>
      </w:r>
      <w:r w:rsidR="0046217B" w:rsidRPr="0046217B">
        <w:rPr>
          <w:rFonts w:ascii="Times New Roman" w:hAnsi="Times New Roman" w:cs="Times New Roman"/>
          <w:sz w:val="28"/>
          <w:lang w:val="uk-UA"/>
        </w:rPr>
        <w:t>управлінської діяльності.</w:t>
      </w:r>
    </w:p>
    <w:p w:rsidR="0046217B" w:rsidRPr="00BA111B" w:rsidRDefault="0046217B" w:rsidP="009C4C6D">
      <w:pPr>
        <w:pStyle w:val="ab"/>
        <w:spacing w:after="0" w:line="360" w:lineRule="auto"/>
        <w:ind w:left="0" w:firstLine="709"/>
        <w:jc w:val="both"/>
        <w:rPr>
          <w:rFonts w:ascii="Times New Roman" w:hAnsi="Times New Roman" w:cs="Times New Roman"/>
          <w:b/>
          <w:color w:val="0070C0"/>
          <w:sz w:val="28"/>
          <w:lang w:val="uk-UA"/>
        </w:rPr>
      </w:pPr>
      <w:r w:rsidRPr="0046217B">
        <w:rPr>
          <w:rFonts w:ascii="Times New Roman" w:hAnsi="Times New Roman" w:cs="Times New Roman"/>
          <w:sz w:val="28"/>
          <w:lang w:val="uk-UA"/>
        </w:rPr>
        <w:t xml:space="preserve">Одним із шляхів вирішення даної проблеми є </w:t>
      </w:r>
      <w:r w:rsidRPr="00BA111B">
        <w:rPr>
          <w:rFonts w:ascii="Times New Roman" w:hAnsi="Times New Roman" w:cs="Times New Roman"/>
          <w:b/>
          <w:color w:val="0070C0"/>
          <w:sz w:val="28"/>
          <w:lang w:val="uk-UA"/>
        </w:rPr>
        <w:t>самовдосконалення та саморозвит</w:t>
      </w:r>
      <w:r w:rsidR="00AC35DA" w:rsidRPr="00BA111B">
        <w:rPr>
          <w:rFonts w:ascii="Times New Roman" w:hAnsi="Times New Roman" w:cs="Times New Roman"/>
          <w:b/>
          <w:color w:val="0070C0"/>
          <w:sz w:val="28"/>
          <w:lang w:val="uk-UA"/>
        </w:rPr>
        <w:t>ок</w:t>
      </w:r>
      <w:r w:rsidRPr="00BA111B">
        <w:rPr>
          <w:rFonts w:ascii="Times New Roman" w:hAnsi="Times New Roman" w:cs="Times New Roman"/>
          <w:b/>
          <w:color w:val="0070C0"/>
          <w:sz w:val="28"/>
          <w:lang w:val="uk-UA"/>
        </w:rPr>
        <w:t>, самореалізаці</w:t>
      </w:r>
      <w:r w:rsidR="00BA111B">
        <w:rPr>
          <w:rFonts w:ascii="Times New Roman" w:hAnsi="Times New Roman" w:cs="Times New Roman"/>
          <w:b/>
          <w:color w:val="0070C0"/>
          <w:sz w:val="28"/>
          <w:lang w:val="uk-UA"/>
        </w:rPr>
        <w:t>я</w:t>
      </w:r>
      <w:r w:rsidRPr="00BA111B">
        <w:rPr>
          <w:rFonts w:ascii="Times New Roman" w:hAnsi="Times New Roman" w:cs="Times New Roman"/>
          <w:b/>
          <w:color w:val="0070C0"/>
          <w:sz w:val="28"/>
          <w:lang w:val="uk-UA"/>
        </w:rPr>
        <w:t xml:space="preserve"> в процесі управлінської</w:t>
      </w:r>
      <w:r w:rsidR="00AC35DA" w:rsidRPr="00BA111B">
        <w:rPr>
          <w:rFonts w:ascii="Times New Roman" w:hAnsi="Times New Roman" w:cs="Times New Roman"/>
          <w:b/>
          <w:color w:val="0070C0"/>
          <w:sz w:val="28"/>
          <w:lang w:val="uk-UA"/>
        </w:rPr>
        <w:t xml:space="preserve"> </w:t>
      </w:r>
      <w:r w:rsidRPr="00BA111B">
        <w:rPr>
          <w:rFonts w:ascii="Times New Roman" w:hAnsi="Times New Roman" w:cs="Times New Roman"/>
          <w:b/>
          <w:color w:val="0070C0"/>
          <w:sz w:val="28"/>
          <w:lang w:val="uk-UA"/>
        </w:rPr>
        <w:t>діяльності.</w:t>
      </w:r>
    </w:p>
    <w:p w:rsidR="00E85BD7" w:rsidRDefault="00D36515" w:rsidP="009C4C6D">
      <w:pPr>
        <w:pStyle w:val="ab"/>
        <w:spacing w:after="0" w:line="360" w:lineRule="auto"/>
        <w:ind w:left="0" w:firstLine="709"/>
        <w:jc w:val="both"/>
        <w:rPr>
          <w:rFonts w:ascii="Times New Roman" w:hAnsi="Times New Roman" w:cs="Times New Roman"/>
          <w:i/>
          <w:color w:val="984806" w:themeColor="accent6" w:themeShade="80"/>
          <w:sz w:val="28"/>
          <w:lang w:val="uk-UA"/>
        </w:rPr>
      </w:pPr>
      <w:r w:rsidRPr="00AB4840">
        <w:rPr>
          <w:rFonts w:ascii="Times New Roman" w:hAnsi="Times New Roman" w:cs="Times New Roman"/>
          <w:i/>
          <w:sz w:val="28"/>
          <w:lang w:val="uk-UA"/>
        </w:rPr>
        <w:t>З</w:t>
      </w:r>
      <w:r w:rsidR="00FB164B" w:rsidRPr="00AB4840">
        <w:rPr>
          <w:rFonts w:ascii="Times New Roman" w:hAnsi="Times New Roman" w:cs="Times New Roman"/>
          <w:i/>
          <w:sz w:val="28"/>
          <w:lang w:val="uk-UA"/>
        </w:rPr>
        <w:t>а три роки на посаді заступника директора</w:t>
      </w:r>
      <w:r w:rsidR="004C78EC" w:rsidRPr="00AB4840">
        <w:rPr>
          <w:rFonts w:ascii="Times New Roman" w:hAnsi="Times New Roman" w:cs="Times New Roman"/>
          <w:i/>
          <w:sz w:val="28"/>
          <w:lang w:val="uk-UA"/>
        </w:rPr>
        <w:t xml:space="preserve"> напра</w:t>
      </w:r>
      <w:r w:rsidR="00E85BD7" w:rsidRPr="00AB4840">
        <w:rPr>
          <w:rFonts w:ascii="Times New Roman" w:hAnsi="Times New Roman" w:cs="Times New Roman"/>
          <w:i/>
          <w:sz w:val="28"/>
          <w:lang w:val="uk-UA"/>
        </w:rPr>
        <w:t xml:space="preserve">цювала </w:t>
      </w:r>
      <w:r w:rsidR="00C04078">
        <w:rPr>
          <w:rFonts w:ascii="Times New Roman" w:hAnsi="Times New Roman" w:cs="Times New Roman"/>
          <w:i/>
          <w:sz w:val="28"/>
          <w:lang w:val="uk-UA"/>
        </w:rPr>
        <w:t>основні напрямки роботи</w:t>
      </w:r>
      <w:r w:rsidR="00E85BD7">
        <w:rPr>
          <w:rFonts w:ascii="Times New Roman" w:hAnsi="Times New Roman" w:cs="Times New Roman"/>
          <w:i/>
          <w:color w:val="984806" w:themeColor="accent6" w:themeShade="80"/>
          <w:sz w:val="28"/>
          <w:lang w:val="uk-UA"/>
        </w:rPr>
        <w:t xml:space="preserve"> щодо </w:t>
      </w:r>
      <w:r>
        <w:rPr>
          <w:rFonts w:ascii="Times New Roman" w:hAnsi="Times New Roman" w:cs="Times New Roman"/>
          <w:i/>
          <w:color w:val="984806" w:themeColor="accent6" w:themeShade="80"/>
          <w:sz w:val="28"/>
          <w:lang w:val="uk-UA"/>
        </w:rPr>
        <w:t xml:space="preserve">вдосконалення ділової культури </w:t>
      </w:r>
      <w:r w:rsidR="00E85BD7">
        <w:rPr>
          <w:rFonts w:ascii="Times New Roman" w:hAnsi="Times New Roman" w:cs="Times New Roman"/>
          <w:i/>
          <w:color w:val="984806" w:themeColor="accent6" w:themeShade="80"/>
          <w:sz w:val="28"/>
          <w:lang w:val="uk-UA"/>
        </w:rPr>
        <w:t>керівника:</w:t>
      </w:r>
    </w:p>
    <w:p w:rsidR="008B2ADF" w:rsidRPr="008B2ADF" w:rsidRDefault="00C04078" w:rsidP="004A2662">
      <w:pPr>
        <w:pStyle w:val="ab"/>
        <w:numPr>
          <w:ilvl w:val="0"/>
          <w:numId w:val="14"/>
        </w:numPr>
        <w:spacing w:after="0" w:line="360" w:lineRule="auto"/>
        <w:jc w:val="both"/>
        <w:rPr>
          <w:rFonts w:ascii="Times New Roman" w:hAnsi="Times New Roman" w:cs="Times New Roman"/>
          <w:color w:val="984806" w:themeColor="accent6" w:themeShade="80"/>
          <w:sz w:val="28"/>
          <w:lang w:val="uk-UA"/>
        </w:rPr>
      </w:pPr>
      <w:r>
        <w:rPr>
          <w:rFonts w:ascii="Times New Roman" w:hAnsi="Times New Roman" w:cs="Times New Roman"/>
          <w:i/>
          <w:color w:val="984806" w:themeColor="accent6" w:themeShade="80"/>
          <w:sz w:val="28"/>
          <w:lang w:val="uk-UA"/>
        </w:rPr>
        <w:t>Саморозвиток.</w:t>
      </w:r>
      <w:r w:rsidR="008B2ADF">
        <w:rPr>
          <w:rFonts w:ascii="Times New Roman" w:hAnsi="Times New Roman" w:cs="Times New Roman"/>
          <w:i/>
          <w:color w:val="984806" w:themeColor="accent6" w:themeShade="80"/>
          <w:sz w:val="28"/>
          <w:lang w:val="uk-UA"/>
        </w:rPr>
        <w:t xml:space="preserve"> </w:t>
      </w:r>
      <w:r w:rsidR="008B2ADF" w:rsidRPr="008B2ADF">
        <w:rPr>
          <w:rFonts w:ascii="Times New Roman" w:hAnsi="Times New Roman" w:cs="Times New Roman"/>
          <w:sz w:val="28"/>
          <w:lang w:val="uk-UA"/>
        </w:rPr>
        <w:t>Завжди відкрита до нового, схильна до навчання.</w:t>
      </w:r>
    </w:p>
    <w:p w:rsidR="008B2ADF" w:rsidRDefault="008B2ADF" w:rsidP="004A2662">
      <w:pPr>
        <w:pStyle w:val="ab"/>
        <w:numPr>
          <w:ilvl w:val="0"/>
          <w:numId w:val="14"/>
        </w:numPr>
        <w:spacing w:after="0" w:line="360" w:lineRule="auto"/>
        <w:jc w:val="both"/>
        <w:rPr>
          <w:rFonts w:ascii="Times New Roman" w:hAnsi="Times New Roman" w:cs="Times New Roman"/>
          <w:sz w:val="28"/>
          <w:lang w:val="uk-UA"/>
        </w:rPr>
      </w:pPr>
      <w:r>
        <w:rPr>
          <w:rFonts w:ascii="Times New Roman" w:hAnsi="Times New Roman" w:cs="Times New Roman"/>
          <w:i/>
          <w:color w:val="984806" w:themeColor="accent6" w:themeShade="80"/>
          <w:sz w:val="28"/>
          <w:lang w:val="uk-UA"/>
        </w:rPr>
        <w:t xml:space="preserve">Воля. </w:t>
      </w:r>
      <w:r w:rsidRPr="008B2ADF">
        <w:rPr>
          <w:rFonts w:ascii="Times New Roman" w:hAnsi="Times New Roman" w:cs="Times New Roman"/>
          <w:sz w:val="28"/>
          <w:lang w:val="uk-UA"/>
        </w:rPr>
        <w:t xml:space="preserve">Розвиваю </w:t>
      </w:r>
      <w:r>
        <w:rPr>
          <w:rFonts w:ascii="Times New Roman" w:hAnsi="Times New Roman" w:cs="Times New Roman"/>
          <w:sz w:val="28"/>
          <w:lang w:val="uk-UA"/>
        </w:rPr>
        <w:t xml:space="preserve">в собі вміння концентруватися, самостійно приймати рішення, бачити пріоритети, </w:t>
      </w:r>
      <w:r w:rsidRPr="00C04078">
        <w:rPr>
          <w:rFonts w:ascii="Times New Roman" w:hAnsi="Times New Roman" w:cs="Times New Roman"/>
          <w:sz w:val="28"/>
          <w:lang w:val="uk-UA"/>
        </w:rPr>
        <w:t>зберігати свободу вибору</w:t>
      </w:r>
      <w:r>
        <w:rPr>
          <w:rFonts w:ascii="Times New Roman" w:hAnsi="Times New Roman" w:cs="Times New Roman"/>
          <w:sz w:val="28"/>
          <w:lang w:val="uk-UA"/>
        </w:rPr>
        <w:t>.</w:t>
      </w:r>
    </w:p>
    <w:p w:rsidR="008B2ADF" w:rsidRPr="008B2ADF" w:rsidRDefault="008B2ADF" w:rsidP="004A2662">
      <w:pPr>
        <w:pStyle w:val="ab"/>
        <w:numPr>
          <w:ilvl w:val="0"/>
          <w:numId w:val="14"/>
        </w:numPr>
        <w:spacing w:after="0" w:line="360" w:lineRule="auto"/>
        <w:jc w:val="both"/>
        <w:rPr>
          <w:rFonts w:ascii="Times New Roman" w:hAnsi="Times New Roman" w:cs="Times New Roman"/>
          <w:i/>
          <w:sz w:val="28"/>
          <w:lang w:val="uk-UA"/>
        </w:rPr>
      </w:pPr>
      <w:r w:rsidRPr="008B2ADF">
        <w:rPr>
          <w:rFonts w:ascii="Times New Roman" w:hAnsi="Times New Roman" w:cs="Times New Roman"/>
          <w:i/>
          <w:color w:val="984806" w:themeColor="accent6" w:themeShade="80"/>
          <w:sz w:val="28"/>
          <w:lang w:val="uk-UA"/>
        </w:rPr>
        <w:t xml:space="preserve">Активність. </w:t>
      </w:r>
      <w:r w:rsidRPr="008B2ADF">
        <w:rPr>
          <w:rFonts w:ascii="Times New Roman" w:hAnsi="Times New Roman" w:cs="Times New Roman"/>
          <w:sz w:val="28"/>
          <w:lang w:val="uk-UA"/>
        </w:rPr>
        <w:t>Живу сь</w:t>
      </w:r>
      <w:r>
        <w:rPr>
          <w:rFonts w:ascii="Times New Roman" w:hAnsi="Times New Roman" w:cs="Times New Roman"/>
          <w:sz w:val="28"/>
          <w:lang w:val="uk-UA"/>
        </w:rPr>
        <w:t>огоденням, але і рухаюся вперед, вчуся діяти в критичних ситуаціях.</w:t>
      </w:r>
      <w:r w:rsidRPr="008B2ADF">
        <w:rPr>
          <w:rFonts w:ascii="Times New Roman" w:hAnsi="Times New Roman" w:cs="Times New Roman"/>
          <w:sz w:val="28"/>
          <w:lang w:val="uk-UA"/>
        </w:rPr>
        <w:t xml:space="preserve"> </w:t>
      </w:r>
      <w:r w:rsidRPr="008B2ADF">
        <w:rPr>
          <w:rFonts w:ascii="Times New Roman" w:hAnsi="Times New Roman" w:cs="Times New Roman"/>
          <w:i/>
          <w:sz w:val="28"/>
          <w:lang w:val="uk-UA"/>
        </w:rPr>
        <w:t xml:space="preserve"> </w:t>
      </w:r>
    </w:p>
    <w:p w:rsidR="008B2ADF" w:rsidRDefault="008B2ADF" w:rsidP="004A2662">
      <w:pPr>
        <w:pStyle w:val="ab"/>
        <w:numPr>
          <w:ilvl w:val="0"/>
          <w:numId w:val="14"/>
        </w:numPr>
        <w:spacing w:after="0" w:line="360" w:lineRule="auto"/>
        <w:jc w:val="both"/>
        <w:rPr>
          <w:rFonts w:ascii="Times New Roman" w:hAnsi="Times New Roman" w:cs="Times New Roman"/>
          <w:sz w:val="28"/>
          <w:lang w:val="uk-UA"/>
        </w:rPr>
      </w:pPr>
      <w:r w:rsidRPr="008B2ADF">
        <w:rPr>
          <w:rFonts w:ascii="Times New Roman" w:hAnsi="Times New Roman" w:cs="Times New Roman"/>
          <w:i/>
          <w:color w:val="984806" w:themeColor="accent6" w:themeShade="80"/>
          <w:sz w:val="28"/>
          <w:lang w:val="uk-UA"/>
        </w:rPr>
        <w:t xml:space="preserve">Вибір. </w:t>
      </w:r>
      <w:r w:rsidR="00036A0C" w:rsidRPr="00036A0C">
        <w:rPr>
          <w:rFonts w:ascii="Times New Roman" w:hAnsi="Times New Roman" w:cs="Times New Roman"/>
          <w:sz w:val="28"/>
          <w:lang w:val="uk-UA"/>
        </w:rPr>
        <w:t xml:space="preserve">Учуся бути вищою за догми та стандартні </w:t>
      </w:r>
      <w:r w:rsidR="00036A0C">
        <w:rPr>
          <w:rFonts w:ascii="Times New Roman" w:hAnsi="Times New Roman" w:cs="Times New Roman"/>
          <w:sz w:val="28"/>
          <w:lang w:val="uk-UA"/>
        </w:rPr>
        <w:t>погляди</w:t>
      </w:r>
      <w:r w:rsidR="00036A0C" w:rsidRPr="00036A0C">
        <w:rPr>
          <w:rFonts w:ascii="Times New Roman" w:hAnsi="Times New Roman" w:cs="Times New Roman"/>
          <w:sz w:val="28"/>
          <w:lang w:val="uk-UA"/>
        </w:rPr>
        <w:t>, розвиваю уміння приймати рішення із дотриманням своїх цінностей</w:t>
      </w:r>
      <w:r w:rsidR="00036A0C">
        <w:rPr>
          <w:rFonts w:ascii="Times New Roman" w:hAnsi="Times New Roman" w:cs="Times New Roman"/>
          <w:sz w:val="28"/>
          <w:lang w:val="uk-UA"/>
        </w:rPr>
        <w:t xml:space="preserve"> з огляду на реальні обставини</w:t>
      </w:r>
      <w:r w:rsidR="00036A0C" w:rsidRPr="00036A0C">
        <w:rPr>
          <w:rFonts w:ascii="Times New Roman" w:hAnsi="Times New Roman" w:cs="Times New Roman"/>
          <w:sz w:val="28"/>
          <w:lang w:val="uk-UA"/>
        </w:rPr>
        <w:t>.</w:t>
      </w:r>
    </w:p>
    <w:p w:rsidR="00036A0C" w:rsidRDefault="00036A0C" w:rsidP="004A2662">
      <w:pPr>
        <w:pStyle w:val="ab"/>
        <w:numPr>
          <w:ilvl w:val="0"/>
          <w:numId w:val="14"/>
        </w:numPr>
        <w:spacing w:after="0" w:line="360" w:lineRule="auto"/>
        <w:jc w:val="both"/>
        <w:rPr>
          <w:rFonts w:ascii="Times New Roman" w:hAnsi="Times New Roman" w:cs="Times New Roman"/>
          <w:sz w:val="28"/>
          <w:lang w:val="uk-UA"/>
        </w:rPr>
      </w:pPr>
      <w:r>
        <w:rPr>
          <w:rFonts w:ascii="Times New Roman" w:hAnsi="Times New Roman" w:cs="Times New Roman"/>
          <w:i/>
          <w:color w:val="984806" w:themeColor="accent6" w:themeShade="80"/>
          <w:sz w:val="28"/>
          <w:lang w:val="uk-UA"/>
        </w:rPr>
        <w:t xml:space="preserve">Взаємозв’язки, комунікації. </w:t>
      </w:r>
      <w:r w:rsidRPr="00036A0C">
        <w:rPr>
          <w:rFonts w:ascii="Times New Roman" w:hAnsi="Times New Roman" w:cs="Times New Roman"/>
          <w:sz w:val="28"/>
          <w:lang w:val="uk-UA"/>
        </w:rPr>
        <w:t>Формую в собі вміння встановлювати</w:t>
      </w:r>
      <w:r>
        <w:rPr>
          <w:rFonts w:ascii="Times New Roman" w:hAnsi="Times New Roman" w:cs="Times New Roman"/>
          <w:i/>
          <w:color w:val="984806" w:themeColor="accent6" w:themeShade="80"/>
          <w:sz w:val="28"/>
          <w:lang w:val="uk-UA"/>
        </w:rPr>
        <w:t xml:space="preserve"> </w:t>
      </w:r>
      <w:r>
        <w:rPr>
          <w:rFonts w:ascii="Times New Roman" w:hAnsi="Times New Roman" w:cs="Times New Roman"/>
          <w:sz w:val="28"/>
          <w:lang w:val="uk-UA"/>
        </w:rPr>
        <w:t xml:space="preserve">та </w:t>
      </w:r>
      <w:r w:rsidR="00C04078" w:rsidRPr="00036A0C">
        <w:rPr>
          <w:rFonts w:ascii="Times New Roman" w:hAnsi="Times New Roman" w:cs="Times New Roman"/>
          <w:sz w:val="28"/>
          <w:lang w:val="uk-UA"/>
        </w:rPr>
        <w:t>підтримувати відносини</w:t>
      </w:r>
      <w:r>
        <w:rPr>
          <w:rFonts w:ascii="Times New Roman" w:hAnsi="Times New Roman" w:cs="Times New Roman"/>
          <w:sz w:val="28"/>
          <w:lang w:val="uk-UA"/>
        </w:rPr>
        <w:t xml:space="preserve"> </w:t>
      </w:r>
      <w:r w:rsidR="00C04078" w:rsidRPr="00036A0C">
        <w:rPr>
          <w:rFonts w:ascii="Times New Roman" w:hAnsi="Times New Roman" w:cs="Times New Roman"/>
          <w:sz w:val="28"/>
          <w:lang w:val="uk-UA"/>
        </w:rPr>
        <w:t xml:space="preserve">з колегами </w:t>
      </w:r>
      <w:r w:rsidRPr="00036A0C">
        <w:rPr>
          <w:rFonts w:ascii="Times New Roman" w:hAnsi="Times New Roman" w:cs="Times New Roman"/>
          <w:sz w:val="28"/>
          <w:lang w:val="uk-UA"/>
        </w:rPr>
        <w:t>по роботі</w:t>
      </w:r>
      <w:r w:rsidR="00C04078" w:rsidRPr="00036A0C">
        <w:rPr>
          <w:rFonts w:ascii="Times New Roman" w:hAnsi="Times New Roman" w:cs="Times New Roman"/>
          <w:sz w:val="28"/>
          <w:lang w:val="uk-UA"/>
        </w:rPr>
        <w:t>, знаходити спільну мову з людьми</w:t>
      </w:r>
      <w:r>
        <w:rPr>
          <w:rFonts w:ascii="Times New Roman" w:hAnsi="Times New Roman" w:cs="Times New Roman"/>
          <w:sz w:val="28"/>
          <w:lang w:val="uk-UA"/>
        </w:rPr>
        <w:t xml:space="preserve">, батьками, учнями. </w:t>
      </w:r>
    </w:p>
    <w:p w:rsidR="00036A0C" w:rsidRPr="00036A0C" w:rsidRDefault="00036A0C" w:rsidP="004A2662">
      <w:pPr>
        <w:pStyle w:val="ab"/>
        <w:numPr>
          <w:ilvl w:val="0"/>
          <w:numId w:val="14"/>
        </w:numPr>
        <w:spacing w:after="0" w:line="360" w:lineRule="auto"/>
        <w:jc w:val="both"/>
        <w:rPr>
          <w:rFonts w:ascii="Times New Roman" w:hAnsi="Times New Roman" w:cs="Times New Roman"/>
          <w:i/>
          <w:color w:val="984806" w:themeColor="accent6" w:themeShade="80"/>
          <w:sz w:val="28"/>
          <w:lang w:val="uk-UA"/>
        </w:rPr>
      </w:pPr>
      <w:r w:rsidRPr="00036A0C">
        <w:rPr>
          <w:rFonts w:ascii="Times New Roman" w:hAnsi="Times New Roman" w:cs="Times New Roman"/>
          <w:i/>
          <w:color w:val="984806" w:themeColor="accent6" w:themeShade="80"/>
          <w:sz w:val="28"/>
          <w:lang w:val="uk-UA"/>
        </w:rPr>
        <w:t>Мудрість.</w:t>
      </w:r>
      <w:r w:rsidR="00A66D89">
        <w:rPr>
          <w:rFonts w:ascii="Times New Roman" w:hAnsi="Times New Roman" w:cs="Times New Roman"/>
          <w:i/>
          <w:color w:val="984806" w:themeColor="accent6" w:themeShade="80"/>
          <w:sz w:val="28"/>
          <w:lang w:val="uk-UA"/>
        </w:rPr>
        <w:t xml:space="preserve"> </w:t>
      </w:r>
      <w:r w:rsidR="00A66D89" w:rsidRPr="00A66D89">
        <w:rPr>
          <w:rFonts w:ascii="Times New Roman" w:hAnsi="Times New Roman" w:cs="Times New Roman"/>
          <w:sz w:val="28"/>
          <w:lang w:val="uk-UA"/>
        </w:rPr>
        <w:t>Вчуся самодисципліні, витриманості та терпінню,</w:t>
      </w:r>
      <w:r w:rsidR="00A66D89">
        <w:rPr>
          <w:rFonts w:ascii="Times New Roman" w:hAnsi="Times New Roman" w:cs="Times New Roman"/>
          <w:sz w:val="28"/>
          <w:lang w:val="uk-UA"/>
        </w:rPr>
        <w:t xml:space="preserve"> толерантності,</w:t>
      </w:r>
      <w:r w:rsidR="00A66D89" w:rsidRPr="00A66D89">
        <w:rPr>
          <w:rFonts w:ascii="Times New Roman" w:hAnsi="Times New Roman" w:cs="Times New Roman"/>
          <w:sz w:val="28"/>
          <w:lang w:val="uk-UA"/>
        </w:rPr>
        <w:t xml:space="preserve"> </w:t>
      </w:r>
      <w:r w:rsidR="00A66D89" w:rsidRPr="00C04078">
        <w:rPr>
          <w:rFonts w:ascii="Times New Roman" w:hAnsi="Times New Roman" w:cs="Times New Roman"/>
          <w:sz w:val="28"/>
          <w:lang w:val="uk-UA"/>
        </w:rPr>
        <w:t>стриман</w:t>
      </w:r>
      <w:r w:rsidR="00A66D89">
        <w:rPr>
          <w:rFonts w:ascii="Times New Roman" w:hAnsi="Times New Roman" w:cs="Times New Roman"/>
          <w:sz w:val="28"/>
          <w:lang w:val="uk-UA"/>
        </w:rPr>
        <w:t>ому</w:t>
      </w:r>
      <w:r w:rsidR="00A66D89" w:rsidRPr="00C04078">
        <w:rPr>
          <w:rFonts w:ascii="Times New Roman" w:hAnsi="Times New Roman" w:cs="Times New Roman"/>
          <w:sz w:val="28"/>
          <w:lang w:val="uk-UA"/>
        </w:rPr>
        <w:t xml:space="preserve"> ставленн</w:t>
      </w:r>
      <w:r w:rsidR="00A66D89">
        <w:rPr>
          <w:rFonts w:ascii="Times New Roman" w:hAnsi="Times New Roman" w:cs="Times New Roman"/>
          <w:sz w:val="28"/>
          <w:lang w:val="uk-UA"/>
        </w:rPr>
        <w:t>ю</w:t>
      </w:r>
      <w:r w:rsidR="00A66D89" w:rsidRPr="00C04078">
        <w:rPr>
          <w:rFonts w:ascii="Times New Roman" w:hAnsi="Times New Roman" w:cs="Times New Roman"/>
          <w:sz w:val="28"/>
          <w:lang w:val="uk-UA"/>
        </w:rPr>
        <w:t xml:space="preserve"> до </w:t>
      </w:r>
      <w:r w:rsidR="00A51AD8">
        <w:rPr>
          <w:rFonts w:ascii="Times New Roman" w:hAnsi="Times New Roman" w:cs="Times New Roman"/>
          <w:sz w:val="28"/>
          <w:lang w:val="uk-UA"/>
        </w:rPr>
        <w:t xml:space="preserve">поразок і </w:t>
      </w:r>
      <w:r w:rsidR="00A66D89" w:rsidRPr="00C04078">
        <w:rPr>
          <w:rFonts w:ascii="Times New Roman" w:hAnsi="Times New Roman" w:cs="Times New Roman"/>
          <w:sz w:val="28"/>
          <w:lang w:val="uk-UA"/>
        </w:rPr>
        <w:t>перемог</w:t>
      </w:r>
      <w:r w:rsidR="00A51AD8">
        <w:rPr>
          <w:rFonts w:ascii="Times New Roman" w:hAnsi="Times New Roman" w:cs="Times New Roman"/>
          <w:sz w:val="28"/>
          <w:lang w:val="uk-UA"/>
        </w:rPr>
        <w:t>.</w:t>
      </w:r>
      <w:r w:rsidR="00A66D89">
        <w:rPr>
          <w:rFonts w:ascii="Times New Roman" w:hAnsi="Times New Roman" w:cs="Times New Roman"/>
          <w:sz w:val="28"/>
          <w:lang w:val="uk-UA"/>
        </w:rPr>
        <w:t xml:space="preserve"> </w:t>
      </w:r>
      <w:r w:rsidR="00A66D89">
        <w:rPr>
          <w:rFonts w:ascii="Times New Roman" w:hAnsi="Times New Roman" w:cs="Times New Roman"/>
          <w:i/>
          <w:color w:val="984806" w:themeColor="accent6" w:themeShade="80"/>
          <w:sz w:val="28"/>
          <w:lang w:val="uk-UA"/>
        </w:rPr>
        <w:t xml:space="preserve">  </w:t>
      </w:r>
      <w:r w:rsidRPr="00036A0C">
        <w:rPr>
          <w:rFonts w:ascii="Times New Roman" w:hAnsi="Times New Roman" w:cs="Times New Roman"/>
          <w:i/>
          <w:color w:val="984806" w:themeColor="accent6" w:themeShade="80"/>
          <w:sz w:val="28"/>
          <w:lang w:val="uk-UA"/>
        </w:rPr>
        <w:t xml:space="preserve"> </w:t>
      </w:r>
    </w:p>
    <w:p w:rsidR="00A51AD8" w:rsidRDefault="00A51AD8" w:rsidP="004A2662">
      <w:pPr>
        <w:pStyle w:val="ab"/>
        <w:numPr>
          <w:ilvl w:val="0"/>
          <w:numId w:val="14"/>
        </w:numPr>
        <w:spacing w:after="0" w:line="360" w:lineRule="auto"/>
        <w:jc w:val="both"/>
        <w:rPr>
          <w:rFonts w:ascii="Times New Roman" w:hAnsi="Times New Roman" w:cs="Times New Roman"/>
          <w:sz w:val="28"/>
          <w:lang w:val="uk-UA"/>
        </w:rPr>
      </w:pPr>
      <w:r w:rsidRPr="00A51AD8">
        <w:rPr>
          <w:rFonts w:ascii="Times New Roman" w:hAnsi="Times New Roman" w:cs="Times New Roman"/>
          <w:i/>
          <w:color w:val="984806" w:themeColor="accent6" w:themeShade="80"/>
          <w:sz w:val="28"/>
          <w:lang w:val="uk-UA"/>
        </w:rPr>
        <w:lastRenderedPageBreak/>
        <w:t>Віра.</w:t>
      </w:r>
      <w:r>
        <w:rPr>
          <w:rFonts w:ascii="Times New Roman" w:hAnsi="Times New Roman" w:cs="Times New Roman"/>
          <w:sz w:val="28"/>
          <w:lang w:val="uk-UA"/>
        </w:rPr>
        <w:t xml:space="preserve"> Важливо мати віру в свої сили, здатність брати на себе відповідальність, делегувати повноваження та підтримувати своїх колег.</w:t>
      </w:r>
    </w:p>
    <w:p w:rsidR="00C04078" w:rsidRPr="00C04078" w:rsidRDefault="00A51AD8" w:rsidP="00A51AD8">
      <w:pPr>
        <w:pStyle w:val="ab"/>
        <w:spacing w:line="360" w:lineRule="auto"/>
        <w:ind w:left="0" w:firstLine="709"/>
        <w:jc w:val="both"/>
        <w:rPr>
          <w:rFonts w:ascii="Times New Roman" w:hAnsi="Times New Roman" w:cs="Times New Roman"/>
          <w:sz w:val="28"/>
          <w:lang w:val="uk-UA"/>
        </w:rPr>
      </w:pPr>
      <w:r>
        <w:rPr>
          <w:rFonts w:ascii="Times New Roman" w:hAnsi="Times New Roman" w:cs="Times New Roman"/>
          <w:sz w:val="28"/>
          <w:lang w:val="uk-UA"/>
        </w:rPr>
        <w:t>Т</w:t>
      </w:r>
      <w:r w:rsidR="00532667">
        <w:rPr>
          <w:rFonts w:ascii="Times New Roman" w:hAnsi="Times New Roman" w:cs="Times New Roman"/>
          <w:sz w:val="28"/>
          <w:lang w:val="uk-UA"/>
        </w:rPr>
        <w:t xml:space="preserve">акож </w:t>
      </w:r>
      <w:r>
        <w:rPr>
          <w:rFonts w:ascii="Times New Roman" w:hAnsi="Times New Roman" w:cs="Times New Roman"/>
          <w:sz w:val="28"/>
          <w:lang w:val="uk-UA"/>
        </w:rPr>
        <w:t xml:space="preserve">керуюся </w:t>
      </w:r>
      <w:r w:rsidRPr="00AF6461">
        <w:rPr>
          <w:rFonts w:ascii="Times New Roman" w:hAnsi="Times New Roman" w:cs="Times New Roman"/>
          <w:b/>
          <w:color w:val="0070C0"/>
          <w:sz w:val="28"/>
          <w:lang w:val="uk-UA"/>
        </w:rPr>
        <w:t>основними характеристиками компетентності</w:t>
      </w:r>
      <w:r w:rsidRPr="00AF6461">
        <w:rPr>
          <w:rFonts w:ascii="Times New Roman" w:hAnsi="Times New Roman" w:cs="Times New Roman"/>
          <w:color w:val="0070C0"/>
          <w:sz w:val="28"/>
          <w:lang w:val="uk-UA"/>
        </w:rPr>
        <w:t xml:space="preserve"> </w:t>
      </w:r>
      <w:r w:rsidRPr="00AF6461">
        <w:rPr>
          <w:rFonts w:ascii="Times New Roman" w:hAnsi="Times New Roman" w:cs="Times New Roman"/>
          <w:b/>
          <w:color w:val="0070C0"/>
          <w:sz w:val="28"/>
          <w:lang w:val="uk-UA"/>
        </w:rPr>
        <w:t>управлінця</w:t>
      </w:r>
      <w:r>
        <w:rPr>
          <w:rFonts w:ascii="Times New Roman" w:hAnsi="Times New Roman" w:cs="Times New Roman"/>
          <w:sz w:val="28"/>
          <w:lang w:val="uk-UA"/>
        </w:rPr>
        <w:t xml:space="preserve"> (за Джоном </w:t>
      </w:r>
      <w:proofErr w:type="spellStart"/>
      <w:r>
        <w:rPr>
          <w:rFonts w:ascii="Times New Roman" w:hAnsi="Times New Roman" w:cs="Times New Roman"/>
          <w:sz w:val="28"/>
          <w:lang w:val="uk-UA"/>
        </w:rPr>
        <w:t>Равеном</w:t>
      </w:r>
      <w:proofErr w:type="spellEnd"/>
      <w:r>
        <w:rPr>
          <w:rFonts w:ascii="Times New Roman" w:hAnsi="Times New Roman" w:cs="Times New Roman"/>
          <w:sz w:val="28"/>
          <w:lang w:val="uk-UA"/>
        </w:rPr>
        <w:t>)</w:t>
      </w:r>
      <w:r w:rsidR="006B75CE">
        <w:rPr>
          <w:rFonts w:ascii="Times New Roman" w:hAnsi="Times New Roman" w:cs="Times New Roman"/>
          <w:sz w:val="28"/>
          <w:lang w:val="uk-UA"/>
        </w:rPr>
        <w:t xml:space="preserve"> </w:t>
      </w:r>
      <w:r w:rsidR="006B75CE" w:rsidRPr="005805CF">
        <w:rPr>
          <w:rFonts w:ascii="Times New Roman" w:hAnsi="Times New Roman" w:cs="Times New Roman"/>
          <w:sz w:val="28"/>
          <w:lang w:val="uk-UA"/>
        </w:rPr>
        <w:t>[</w:t>
      </w:r>
      <w:r w:rsidR="005805CF" w:rsidRPr="005805CF">
        <w:rPr>
          <w:rFonts w:ascii="Times New Roman" w:hAnsi="Times New Roman" w:cs="Times New Roman"/>
          <w:sz w:val="28"/>
          <w:lang w:val="uk-UA"/>
        </w:rPr>
        <w:t>9</w:t>
      </w:r>
      <w:r w:rsidR="006B75CE" w:rsidRPr="005805CF">
        <w:rPr>
          <w:rFonts w:ascii="Times New Roman" w:hAnsi="Times New Roman" w:cs="Times New Roman"/>
          <w:sz w:val="28"/>
          <w:lang w:val="uk-UA"/>
        </w:rPr>
        <w:t>;13]</w:t>
      </w:r>
      <w:r w:rsidRPr="005805CF">
        <w:rPr>
          <w:rFonts w:ascii="Times New Roman" w:hAnsi="Times New Roman" w:cs="Times New Roman"/>
          <w:sz w:val="28"/>
          <w:lang w:val="uk-UA"/>
        </w:rPr>
        <w:t>:</w:t>
      </w:r>
    </w:p>
    <w:p w:rsidR="00C04078" w:rsidRPr="00C04078" w:rsidRDefault="00C04078" w:rsidP="004A2662">
      <w:pPr>
        <w:pStyle w:val="ab"/>
        <w:numPr>
          <w:ilvl w:val="0"/>
          <w:numId w:val="15"/>
        </w:numPr>
        <w:spacing w:line="360" w:lineRule="auto"/>
        <w:ind w:left="1418"/>
        <w:jc w:val="both"/>
        <w:rPr>
          <w:rFonts w:ascii="Times New Roman" w:hAnsi="Times New Roman" w:cs="Times New Roman"/>
          <w:sz w:val="28"/>
          <w:lang w:val="uk-UA"/>
        </w:rPr>
      </w:pPr>
      <w:r w:rsidRPr="00C04078">
        <w:rPr>
          <w:rFonts w:ascii="Times New Roman" w:hAnsi="Times New Roman" w:cs="Times New Roman"/>
          <w:sz w:val="28"/>
          <w:lang w:val="uk-UA"/>
        </w:rPr>
        <w:t>уміння допомагати людям для розвитку та застосування талантів;</w:t>
      </w:r>
    </w:p>
    <w:p w:rsidR="00C04078" w:rsidRPr="00C04078" w:rsidRDefault="00C04078" w:rsidP="004A2662">
      <w:pPr>
        <w:pStyle w:val="ab"/>
        <w:numPr>
          <w:ilvl w:val="0"/>
          <w:numId w:val="15"/>
        </w:numPr>
        <w:spacing w:line="360" w:lineRule="auto"/>
        <w:ind w:left="1418"/>
        <w:jc w:val="both"/>
        <w:rPr>
          <w:rFonts w:ascii="Times New Roman" w:hAnsi="Times New Roman" w:cs="Times New Roman"/>
          <w:sz w:val="28"/>
          <w:lang w:val="uk-UA"/>
        </w:rPr>
      </w:pPr>
      <w:r w:rsidRPr="00C04078">
        <w:rPr>
          <w:rFonts w:ascii="Times New Roman" w:hAnsi="Times New Roman" w:cs="Times New Roman"/>
          <w:sz w:val="28"/>
          <w:lang w:val="uk-UA"/>
        </w:rPr>
        <w:t>здатність розвивати та залучати людей до спільної роботи;</w:t>
      </w:r>
    </w:p>
    <w:p w:rsidR="00C04078" w:rsidRPr="00C04078" w:rsidRDefault="00C04078" w:rsidP="004A2662">
      <w:pPr>
        <w:pStyle w:val="ab"/>
        <w:numPr>
          <w:ilvl w:val="0"/>
          <w:numId w:val="15"/>
        </w:numPr>
        <w:spacing w:line="360" w:lineRule="auto"/>
        <w:ind w:left="1418"/>
        <w:jc w:val="both"/>
        <w:rPr>
          <w:rFonts w:ascii="Times New Roman" w:hAnsi="Times New Roman" w:cs="Times New Roman"/>
          <w:sz w:val="28"/>
          <w:lang w:val="uk-UA"/>
        </w:rPr>
      </w:pPr>
      <w:r w:rsidRPr="00C04078">
        <w:rPr>
          <w:rFonts w:ascii="Times New Roman" w:hAnsi="Times New Roman" w:cs="Times New Roman"/>
          <w:sz w:val="28"/>
          <w:lang w:val="uk-UA"/>
        </w:rPr>
        <w:t>уміння впроваджувати в практику нові ідеї;</w:t>
      </w:r>
    </w:p>
    <w:p w:rsidR="00C04078" w:rsidRPr="00532667" w:rsidRDefault="00C04078" w:rsidP="004A2662">
      <w:pPr>
        <w:pStyle w:val="ab"/>
        <w:numPr>
          <w:ilvl w:val="0"/>
          <w:numId w:val="15"/>
        </w:numPr>
        <w:spacing w:line="360" w:lineRule="auto"/>
        <w:ind w:left="1418"/>
        <w:jc w:val="both"/>
        <w:rPr>
          <w:rFonts w:ascii="Times New Roman" w:hAnsi="Times New Roman" w:cs="Times New Roman"/>
          <w:sz w:val="28"/>
          <w:lang w:val="uk-UA"/>
        </w:rPr>
      </w:pPr>
      <w:r w:rsidRPr="00C04078">
        <w:rPr>
          <w:rFonts w:ascii="Times New Roman" w:hAnsi="Times New Roman" w:cs="Times New Roman"/>
          <w:sz w:val="28"/>
          <w:lang w:val="uk-UA"/>
        </w:rPr>
        <w:t>здатність створювати атмосферу відданості справі, ініціативи</w:t>
      </w:r>
      <w:r w:rsidR="00532667">
        <w:rPr>
          <w:rFonts w:ascii="Times New Roman" w:hAnsi="Times New Roman" w:cs="Times New Roman"/>
          <w:sz w:val="28"/>
          <w:lang w:val="uk-UA"/>
        </w:rPr>
        <w:t xml:space="preserve"> </w:t>
      </w:r>
      <w:r w:rsidRPr="00532667">
        <w:rPr>
          <w:rFonts w:ascii="Times New Roman" w:hAnsi="Times New Roman" w:cs="Times New Roman"/>
          <w:sz w:val="28"/>
          <w:lang w:val="uk-UA"/>
        </w:rPr>
        <w:t>та відповідальності, у якій персонал готовий до нововведень і оцінює свої дії відповідно до спільної мети;</w:t>
      </w:r>
    </w:p>
    <w:p w:rsidR="00C04078" w:rsidRPr="00532667" w:rsidRDefault="00C04078" w:rsidP="004A2662">
      <w:pPr>
        <w:pStyle w:val="ab"/>
        <w:numPr>
          <w:ilvl w:val="0"/>
          <w:numId w:val="15"/>
        </w:numPr>
        <w:spacing w:line="360" w:lineRule="auto"/>
        <w:ind w:left="1418"/>
        <w:jc w:val="both"/>
        <w:rPr>
          <w:rFonts w:ascii="Times New Roman" w:hAnsi="Times New Roman" w:cs="Times New Roman"/>
          <w:sz w:val="28"/>
          <w:lang w:val="uk-UA"/>
        </w:rPr>
      </w:pPr>
      <w:r w:rsidRPr="00C04078">
        <w:rPr>
          <w:rFonts w:ascii="Times New Roman" w:hAnsi="Times New Roman" w:cs="Times New Roman"/>
          <w:sz w:val="28"/>
          <w:lang w:val="uk-UA"/>
        </w:rPr>
        <w:t>уміння підтримувати цікаві ідеї та пояснювати іншим, чому саме</w:t>
      </w:r>
      <w:r w:rsidR="00532667">
        <w:rPr>
          <w:rFonts w:ascii="Times New Roman" w:hAnsi="Times New Roman" w:cs="Times New Roman"/>
          <w:sz w:val="28"/>
          <w:lang w:val="uk-UA"/>
        </w:rPr>
        <w:t xml:space="preserve"> </w:t>
      </w:r>
      <w:r w:rsidRPr="00532667">
        <w:rPr>
          <w:rFonts w:ascii="Times New Roman" w:hAnsi="Times New Roman" w:cs="Times New Roman"/>
          <w:sz w:val="28"/>
          <w:lang w:val="uk-UA"/>
        </w:rPr>
        <w:t>їх варто підтримувати;</w:t>
      </w:r>
    </w:p>
    <w:p w:rsidR="00B17B85" w:rsidRDefault="00C04078" w:rsidP="004A2662">
      <w:pPr>
        <w:pStyle w:val="ab"/>
        <w:numPr>
          <w:ilvl w:val="0"/>
          <w:numId w:val="15"/>
        </w:numPr>
        <w:spacing w:before="240" w:line="360" w:lineRule="auto"/>
        <w:ind w:left="1418"/>
        <w:jc w:val="both"/>
        <w:rPr>
          <w:rFonts w:ascii="Times New Roman" w:hAnsi="Times New Roman" w:cs="Times New Roman"/>
          <w:sz w:val="28"/>
          <w:lang w:val="uk-UA"/>
        </w:rPr>
      </w:pPr>
      <w:r w:rsidRPr="00C04078">
        <w:rPr>
          <w:rFonts w:ascii="Times New Roman" w:hAnsi="Times New Roman" w:cs="Times New Roman"/>
          <w:sz w:val="28"/>
          <w:lang w:val="uk-UA"/>
        </w:rPr>
        <w:t>розширяти кругозір і відповідальність співпрацівників</w:t>
      </w:r>
      <w:r w:rsidR="00532667">
        <w:rPr>
          <w:rFonts w:ascii="Times New Roman" w:hAnsi="Times New Roman" w:cs="Times New Roman"/>
          <w:sz w:val="28"/>
          <w:lang w:val="uk-UA"/>
        </w:rPr>
        <w:t xml:space="preserve"> тощо</w:t>
      </w:r>
      <w:r w:rsidRPr="00C04078">
        <w:rPr>
          <w:rFonts w:ascii="Times New Roman" w:hAnsi="Times New Roman" w:cs="Times New Roman"/>
          <w:sz w:val="28"/>
          <w:lang w:val="uk-UA"/>
        </w:rPr>
        <w:t>.</w:t>
      </w:r>
    </w:p>
    <w:p w:rsidR="00045BFD" w:rsidRPr="00045BFD" w:rsidRDefault="00045BFD" w:rsidP="00045BFD">
      <w:pPr>
        <w:pStyle w:val="ab"/>
        <w:spacing w:before="240" w:line="360" w:lineRule="auto"/>
        <w:ind w:left="1418"/>
        <w:jc w:val="both"/>
        <w:rPr>
          <w:rFonts w:ascii="Times New Roman" w:hAnsi="Times New Roman" w:cs="Times New Roman"/>
          <w:sz w:val="28"/>
          <w:lang w:val="uk-UA"/>
        </w:rPr>
      </w:pPr>
    </w:p>
    <w:p w:rsidR="00EF1572" w:rsidRDefault="00BA111B" w:rsidP="00B17B85">
      <w:pPr>
        <w:pStyle w:val="ab"/>
        <w:spacing w:before="240" w:after="0" w:line="360" w:lineRule="auto"/>
        <w:ind w:left="0" w:firstLine="709"/>
        <w:jc w:val="both"/>
        <w:rPr>
          <w:rFonts w:ascii="Times New Roman" w:hAnsi="Times New Roman" w:cs="Times New Roman"/>
          <w:i/>
          <w:color w:val="984806" w:themeColor="accent6" w:themeShade="80"/>
          <w:sz w:val="28"/>
          <w:lang w:val="uk-UA"/>
        </w:rPr>
      </w:pPr>
      <w:r>
        <w:rPr>
          <w:rFonts w:ascii="Times New Roman" w:hAnsi="Times New Roman" w:cs="Times New Roman"/>
          <w:i/>
          <w:sz w:val="28"/>
          <w:lang w:val="uk-UA"/>
        </w:rPr>
        <w:t xml:space="preserve">Також у своїй роботі </w:t>
      </w:r>
      <w:r w:rsidR="004B02B0">
        <w:rPr>
          <w:rFonts w:ascii="Times New Roman" w:hAnsi="Times New Roman" w:cs="Times New Roman"/>
          <w:i/>
          <w:sz w:val="28"/>
          <w:lang w:val="uk-UA"/>
        </w:rPr>
        <w:t>застосовую</w:t>
      </w:r>
      <w:r w:rsidR="00B17B85" w:rsidRPr="00AB4840">
        <w:rPr>
          <w:rFonts w:ascii="Times New Roman" w:hAnsi="Times New Roman" w:cs="Times New Roman"/>
          <w:i/>
          <w:sz w:val="28"/>
          <w:lang w:val="uk-UA"/>
        </w:rPr>
        <w:t xml:space="preserve"> </w:t>
      </w:r>
      <w:r w:rsidR="00B17B85">
        <w:rPr>
          <w:rFonts w:ascii="Times New Roman" w:hAnsi="Times New Roman" w:cs="Times New Roman"/>
          <w:i/>
          <w:sz w:val="28"/>
          <w:lang w:val="uk-UA"/>
        </w:rPr>
        <w:t>основн</w:t>
      </w:r>
      <w:r w:rsidR="004B02B0">
        <w:rPr>
          <w:rFonts w:ascii="Times New Roman" w:hAnsi="Times New Roman" w:cs="Times New Roman"/>
          <w:i/>
          <w:sz w:val="28"/>
          <w:lang w:val="uk-UA"/>
        </w:rPr>
        <w:t xml:space="preserve">і </w:t>
      </w:r>
      <w:r w:rsidR="00EA7C4B">
        <w:rPr>
          <w:rFonts w:ascii="Times New Roman" w:hAnsi="Times New Roman" w:cs="Times New Roman"/>
          <w:i/>
          <w:sz w:val="28"/>
          <w:lang w:val="uk-UA"/>
        </w:rPr>
        <w:t>аспекти</w:t>
      </w:r>
      <w:r w:rsidR="00B17B85">
        <w:rPr>
          <w:rFonts w:ascii="Times New Roman" w:hAnsi="Times New Roman" w:cs="Times New Roman"/>
          <w:i/>
          <w:color w:val="984806" w:themeColor="accent6" w:themeShade="80"/>
          <w:sz w:val="28"/>
          <w:lang w:val="uk-UA"/>
        </w:rPr>
        <w:t xml:space="preserve"> щодо вдосконале</w:t>
      </w:r>
      <w:r w:rsidR="00EF1572">
        <w:rPr>
          <w:rFonts w:ascii="Times New Roman" w:hAnsi="Times New Roman" w:cs="Times New Roman"/>
          <w:i/>
          <w:color w:val="984806" w:themeColor="accent6" w:themeShade="80"/>
          <w:sz w:val="28"/>
          <w:lang w:val="uk-UA"/>
        </w:rPr>
        <w:t xml:space="preserve">ння ділової культури керівника: </w:t>
      </w:r>
    </w:p>
    <w:p w:rsidR="00EF1572" w:rsidRDefault="00EF1572"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Аналіз</w:t>
      </w:r>
      <w:r w:rsidR="00705390">
        <w:rPr>
          <w:rFonts w:ascii="Times New Roman" w:hAnsi="Times New Roman" w:cs="Times New Roman"/>
          <w:sz w:val="28"/>
          <w:lang w:val="uk-UA"/>
        </w:rPr>
        <w:t>увати</w:t>
      </w:r>
      <w:r>
        <w:rPr>
          <w:rFonts w:ascii="Times New Roman" w:hAnsi="Times New Roman" w:cs="Times New Roman"/>
          <w:sz w:val="28"/>
          <w:lang w:val="uk-UA"/>
        </w:rPr>
        <w:t xml:space="preserve"> власн</w:t>
      </w:r>
      <w:r w:rsidR="00705390">
        <w:rPr>
          <w:rFonts w:ascii="Times New Roman" w:hAnsi="Times New Roman" w:cs="Times New Roman"/>
          <w:sz w:val="28"/>
          <w:lang w:val="uk-UA"/>
        </w:rPr>
        <w:t>ий досвід</w:t>
      </w:r>
      <w:r>
        <w:rPr>
          <w:rFonts w:ascii="Times New Roman" w:hAnsi="Times New Roman" w:cs="Times New Roman"/>
          <w:sz w:val="28"/>
          <w:lang w:val="uk-UA"/>
        </w:rPr>
        <w:t xml:space="preserve"> і колег.</w:t>
      </w:r>
    </w:p>
    <w:p w:rsidR="00EA7C4B" w:rsidRDefault="00EA7C4B"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Позитивно ставитись до нововведень.</w:t>
      </w:r>
    </w:p>
    <w:p w:rsidR="00EA7C4B" w:rsidRDefault="00EA7C4B"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Чітко ставити завдання: що робити, коли</w:t>
      </w:r>
      <w:r w:rsidR="00CB4E11">
        <w:rPr>
          <w:rFonts w:ascii="Times New Roman" w:hAnsi="Times New Roman" w:cs="Times New Roman"/>
          <w:sz w:val="28"/>
          <w:lang w:val="uk-UA"/>
        </w:rPr>
        <w:t xml:space="preserve"> та</w:t>
      </w:r>
      <w:r>
        <w:rPr>
          <w:rFonts w:ascii="Times New Roman" w:hAnsi="Times New Roman" w:cs="Times New Roman"/>
          <w:sz w:val="28"/>
          <w:lang w:val="uk-UA"/>
        </w:rPr>
        <w:t xml:space="preserve"> як</w:t>
      </w:r>
      <w:r w:rsidR="00CB4E11">
        <w:rPr>
          <w:rFonts w:ascii="Times New Roman" w:hAnsi="Times New Roman" w:cs="Times New Roman"/>
          <w:sz w:val="28"/>
          <w:lang w:val="uk-UA"/>
        </w:rPr>
        <w:t>.</w:t>
      </w:r>
    </w:p>
    <w:p w:rsidR="00045BFD" w:rsidRDefault="00045BFD"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Вирішувати справи вчасно, встановлюючи </w:t>
      </w:r>
      <w:r w:rsidR="00705390">
        <w:rPr>
          <w:rFonts w:ascii="Times New Roman" w:hAnsi="Times New Roman" w:cs="Times New Roman"/>
          <w:sz w:val="28"/>
          <w:lang w:val="uk-UA"/>
        </w:rPr>
        <w:t>часові норми</w:t>
      </w:r>
      <w:r>
        <w:rPr>
          <w:rFonts w:ascii="Times New Roman" w:hAnsi="Times New Roman" w:cs="Times New Roman"/>
          <w:sz w:val="28"/>
          <w:lang w:val="uk-UA"/>
        </w:rPr>
        <w:t>.</w:t>
      </w:r>
    </w:p>
    <w:p w:rsidR="00EF1572" w:rsidRDefault="00EF1572"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Уміння бачити та пояснити досягнення </w:t>
      </w:r>
      <w:r w:rsidR="00760CD2">
        <w:rPr>
          <w:rFonts w:ascii="Times New Roman" w:hAnsi="Times New Roman" w:cs="Times New Roman"/>
          <w:sz w:val="28"/>
          <w:lang w:val="uk-UA"/>
        </w:rPr>
        <w:t>й</w:t>
      </w:r>
      <w:r>
        <w:rPr>
          <w:rFonts w:ascii="Times New Roman" w:hAnsi="Times New Roman" w:cs="Times New Roman"/>
          <w:sz w:val="28"/>
          <w:lang w:val="uk-UA"/>
        </w:rPr>
        <w:t xml:space="preserve"> складнощі своєї діяльності.</w:t>
      </w:r>
    </w:p>
    <w:p w:rsidR="00EF1572" w:rsidRDefault="00705390"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Розвивати </w:t>
      </w:r>
      <w:r w:rsidR="00EF1572">
        <w:rPr>
          <w:rFonts w:ascii="Times New Roman" w:hAnsi="Times New Roman" w:cs="Times New Roman"/>
          <w:sz w:val="28"/>
          <w:lang w:val="uk-UA"/>
        </w:rPr>
        <w:t>вміння ефективно працювати в інтересах спільної мети.</w:t>
      </w:r>
    </w:p>
    <w:p w:rsidR="00EF1572" w:rsidRDefault="00705390"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Бути в</w:t>
      </w:r>
      <w:r w:rsidR="00EF1572">
        <w:rPr>
          <w:rFonts w:ascii="Times New Roman" w:hAnsi="Times New Roman" w:cs="Times New Roman"/>
          <w:sz w:val="28"/>
          <w:lang w:val="uk-UA"/>
        </w:rPr>
        <w:t>певнен</w:t>
      </w:r>
      <w:r>
        <w:rPr>
          <w:rFonts w:ascii="Times New Roman" w:hAnsi="Times New Roman" w:cs="Times New Roman"/>
          <w:sz w:val="28"/>
          <w:lang w:val="uk-UA"/>
        </w:rPr>
        <w:t>ою</w:t>
      </w:r>
      <w:r w:rsidR="00EF1572">
        <w:rPr>
          <w:rFonts w:ascii="Times New Roman" w:hAnsi="Times New Roman" w:cs="Times New Roman"/>
          <w:sz w:val="28"/>
          <w:lang w:val="uk-UA"/>
        </w:rPr>
        <w:t xml:space="preserve"> в собі та вмі</w:t>
      </w:r>
      <w:r>
        <w:rPr>
          <w:rFonts w:ascii="Times New Roman" w:hAnsi="Times New Roman" w:cs="Times New Roman"/>
          <w:sz w:val="28"/>
          <w:lang w:val="uk-UA"/>
        </w:rPr>
        <w:t>ти</w:t>
      </w:r>
      <w:r w:rsidR="00EF1572">
        <w:rPr>
          <w:rFonts w:ascii="Times New Roman" w:hAnsi="Times New Roman" w:cs="Times New Roman"/>
          <w:sz w:val="28"/>
          <w:lang w:val="uk-UA"/>
        </w:rPr>
        <w:t xml:space="preserve"> приймати рішення.</w:t>
      </w:r>
    </w:p>
    <w:p w:rsidR="00045BFD" w:rsidRDefault="00705390"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Ш</w:t>
      </w:r>
      <w:r w:rsidR="00EF1572">
        <w:rPr>
          <w:rFonts w:ascii="Times New Roman" w:hAnsi="Times New Roman" w:cs="Times New Roman"/>
          <w:sz w:val="28"/>
          <w:lang w:val="uk-UA"/>
        </w:rPr>
        <w:t xml:space="preserve">укати зворотній зв'язок </w:t>
      </w:r>
      <w:r w:rsidR="00656A8E">
        <w:rPr>
          <w:rFonts w:ascii="Times New Roman" w:hAnsi="Times New Roman" w:cs="Times New Roman"/>
          <w:sz w:val="28"/>
          <w:lang w:val="uk-UA"/>
        </w:rPr>
        <w:t>і</w:t>
      </w:r>
      <w:r w:rsidR="00EF1572">
        <w:rPr>
          <w:rFonts w:ascii="Times New Roman" w:hAnsi="Times New Roman" w:cs="Times New Roman"/>
          <w:sz w:val="28"/>
          <w:lang w:val="uk-UA"/>
        </w:rPr>
        <w:t xml:space="preserve"> взаємодіяти з членами колективу</w:t>
      </w:r>
      <w:r w:rsidR="00045BFD">
        <w:rPr>
          <w:rFonts w:ascii="Times New Roman" w:hAnsi="Times New Roman" w:cs="Times New Roman"/>
          <w:sz w:val="28"/>
          <w:lang w:val="uk-UA"/>
        </w:rPr>
        <w:t>.</w:t>
      </w:r>
    </w:p>
    <w:p w:rsidR="00045BFD" w:rsidRDefault="00045BFD"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Заохочувати колег до старанної роботи, висловлення власних думок. </w:t>
      </w:r>
    </w:p>
    <w:p w:rsidR="00705390" w:rsidRDefault="00045BFD"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lastRenderedPageBreak/>
        <w:t>Вимогливо ставитися до себе та до інших, конструктивно критикувати</w:t>
      </w:r>
      <w:r w:rsidR="00705390">
        <w:rPr>
          <w:rFonts w:ascii="Times New Roman" w:hAnsi="Times New Roman" w:cs="Times New Roman"/>
          <w:sz w:val="28"/>
          <w:lang w:val="uk-UA"/>
        </w:rPr>
        <w:t>.</w:t>
      </w:r>
    </w:p>
    <w:p w:rsidR="00705390" w:rsidRDefault="00705390"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Навчитися цінувати свій час і підлеглих.</w:t>
      </w:r>
      <w:r w:rsidR="00EF1572">
        <w:rPr>
          <w:rFonts w:ascii="Times New Roman" w:hAnsi="Times New Roman" w:cs="Times New Roman"/>
          <w:sz w:val="28"/>
          <w:lang w:val="uk-UA"/>
        </w:rPr>
        <w:t xml:space="preserve"> </w:t>
      </w:r>
    </w:p>
    <w:p w:rsidR="00705390" w:rsidRDefault="00705390"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Уміти мовчати, говорити та слухати.</w:t>
      </w:r>
    </w:p>
    <w:p w:rsidR="0077478B" w:rsidRDefault="0077478B"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Б</w:t>
      </w:r>
      <w:r w:rsidR="00705390">
        <w:rPr>
          <w:rFonts w:ascii="Times New Roman" w:hAnsi="Times New Roman" w:cs="Times New Roman"/>
          <w:sz w:val="28"/>
          <w:lang w:val="uk-UA"/>
        </w:rPr>
        <w:t>ути привітним і тактовним</w:t>
      </w:r>
      <w:r>
        <w:rPr>
          <w:rFonts w:ascii="Times New Roman" w:hAnsi="Times New Roman" w:cs="Times New Roman"/>
          <w:sz w:val="28"/>
          <w:lang w:val="uk-UA"/>
        </w:rPr>
        <w:t>.</w:t>
      </w:r>
    </w:p>
    <w:p w:rsidR="00EF1572" w:rsidRDefault="00656A8E" w:rsidP="004A2662">
      <w:pPr>
        <w:pStyle w:val="ab"/>
        <w:numPr>
          <w:ilvl w:val="0"/>
          <w:numId w:val="21"/>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В</w:t>
      </w:r>
      <w:r w:rsidR="0077478B">
        <w:rPr>
          <w:rFonts w:ascii="Times New Roman" w:hAnsi="Times New Roman" w:cs="Times New Roman"/>
          <w:sz w:val="28"/>
          <w:lang w:val="uk-UA"/>
        </w:rPr>
        <w:t xml:space="preserve">ірити в свою справу, бути лідером </w:t>
      </w:r>
      <w:r w:rsidR="00EF1572">
        <w:rPr>
          <w:rFonts w:ascii="Times New Roman" w:hAnsi="Times New Roman" w:cs="Times New Roman"/>
          <w:sz w:val="28"/>
          <w:lang w:val="uk-UA"/>
        </w:rPr>
        <w:t>тощо.</w:t>
      </w:r>
    </w:p>
    <w:p w:rsidR="006F2B30" w:rsidRDefault="00197B71" w:rsidP="006F2B30">
      <w:pPr>
        <w:pStyle w:val="ab"/>
        <w:spacing w:line="360" w:lineRule="auto"/>
        <w:ind w:left="0" w:firstLine="709"/>
        <w:jc w:val="both"/>
        <w:rPr>
          <w:rFonts w:ascii="Times New Roman" w:hAnsi="Times New Roman" w:cs="Times New Roman"/>
          <w:sz w:val="28"/>
          <w:lang w:val="uk-UA"/>
        </w:rPr>
      </w:pPr>
      <w:r w:rsidRPr="00197B71">
        <w:rPr>
          <w:rFonts w:ascii="Times New Roman" w:hAnsi="Times New Roman" w:cs="Times New Roman"/>
          <w:sz w:val="28"/>
          <w:lang w:val="uk-UA"/>
        </w:rPr>
        <w:t>Відомий факт, якщо керівник не є лідером, то підлеглі</w:t>
      </w:r>
      <w:r>
        <w:rPr>
          <w:rFonts w:ascii="Times New Roman" w:hAnsi="Times New Roman" w:cs="Times New Roman"/>
          <w:sz w:val="28"/>
          <w:lang w:val="uk-UA"/>
        </w:rPr>
        <w:t xml:space="preserve"> </w:t>
      </w:r>
      <w:r w:rsidRPr="00197B71">
        <w:rPr>
          <w:rFonts w:ascii="Times New Roman" w:hAnsi="Times New Roman" w:cs="Times New Roman"/>
          <w:sz w:val="28"/>
          <w:lang w:val="uk-UA"/>
        </w:rPr>
        <w:t>реалізують себе лише на 60–65 %.</w:t>
      </w:r>
      <w:r>
        <w:rPr>
          <w:rFonts w:ascii="Times New Roman" w:hAnsi="Times New Roman" w:cs="Times New Roman"/>
          <w:sz w:val="28"/>
          <w:lang w:val="uk-UA"/>
        </w:rPr>
        <w:t xml:space="preserve"> </w:t>
      </w:r>
      <w:r w:rsidRPr="00197B71">
        <w:rPr>
          <w:rFonts w:ascii="Times New Roman" w:hAnsi="Times New Roman" w:cs="Times New Roman"/>
          <w:sz w:val="28"/>
          <w:lang w:val="uk-UA"/>
        </w:rPr>
        <w:t>Сучасний освітянський менеджмент потребує орієнтації на особистість працівника, на його пот</w:t>
      </w:r>
      <w:r w:rsidR="006F2B30">
        <w:rPr>
          <w:rFonts w:ascii="Times New Roman" w:hAnsi="Times New Roman" w:cs="Times New Roman"/>
          <w:sz w:val="28"/>
          <w:lang w:val="uk-UA"/>
        </w:rPr>
        <w:t>реби, внутрішню мотивацію до роботи.</w:t>
      </w:r>
    </w:p>
    <w:p w:rsidR="00197B71" w:rsidRPr="006F2B30" w:rsidRDefault="006F2B30" w:rsidP="006F2B30">
      <w:pPr>
        <w:pStyle w:val="ab"/>
        <w:spacing w:line="360" w:lineRule="auto"/>
        <w:ind w:left="0" w:firstLine="709"/>
        <w:jc w:val="both"/>
        <w:rPr>
          <w:rFonts w:ascii="Times New Roman" w:hAnsi="Times New Roman" w:cs="Times New Roman"/>
          <w:i/>
          <w:color w:val="984806" w:themeColor="accent6" w:themeShade="80"/>
          <w:sz w:val="28"/>
          <w:lang w:val="uk-UA"/>
        </w:rPr>
      </w:pPr>
      <w:r w:rsidRPr="006F2B30">
        <w:rPr>
          <w:rFonts w:ascii="Times New Roman" w:hAnsi="Times New Roman" w:cs="Times New Roman"/>
          <w:i/>
          <w:color w:val="984806" w:themeColor="accent6" w:themeShade="80"/>
          <w:sz w:val="28"/>
          <w:lang w:val="uk-UA"/>
        </w:rPr>
        <w:t xml:space="preserve">Розуміючи цей факт, роблю </w:t>
      </w:r>
      <w:r w:rsidR="00197B71" w:rsidRPr="006F2B30">
        <w:rPr>
          <w:rFonts w:ascii="Times New Roman" w:hAnsi="Times New Roman" w:cs="Times New Roman"/>
          <w:i/>
          <w:color w:val="984806" w:themeColor="accent6" w:themeShade="80"/>
          <w:sz w:val="28"/>
          <w:lang w:val="uk-UA"/>
        </w:rPr>
        <w:t>акцент</w:t>
      </w:r>
      <w:r w:rsidRPr="006F2B30">
        <w:rPr>
          <w:rFonts w:ascii="Times New Roman" w:hAnsi="Times New Roman" w:cs="Times New Roman"/>
          <w:i/>
          <w:color w:val="984806" w:themeColor="accent6" w:themeShade="80"/>
          <w:sz w:val="28"/>
          <w:lang w:val="uk-UA"/>
        </w:rPr>
        <w:t xml:space="preserve"> </w:t>
      </w:r>
      <w:r w:rsidR="00197B71" w:rsidRPr="006F2B30">
        <w:rPr>
          <w:rFonts w:ascii="Times New Roman" w:hAnsi="Times New Roman" w:cs="Times New Roman"/>
          <w:i/>
          <w:color w:val="984806" w:themeColor="accent6" w:themeShade="80"/>
          <w:sz w:val="28"/>
          <w:lang w:val="uk-UA"/>
        </w:rPr>
        <w:t>на партнерстві та співробітництві, а саме:</w:t>
      </w:r>
    </w:p>
    <w:p w:rsidR="006F2B30" w:rsidRDefault="00197B71" w:rsidP="004A2662">
      <w:pPr>
        <w:pStyle w:val="ab"/>
        <w:numPr>
          <w:ilvl w:val="0"/>
          <w:numId w:val="22"/>
        </w:numPr>
        <w:spacing w:before="240" w:after="0" w:line="360" w:lineRule="auto"/>
        <w:jc w:val="both"/>
        <w:rPr>
          <w:rFonts w:ascii="Times New Roman" w:hAnsi="Times New Roman" w:cs="Times New Roman"/>
          <w:sz w:val="28"/>
          <w:lang w:val="uk-UA"/>
        </w:rPr>
      </w:pPr>
      <w:r w:rsidRPr="00197B71">
        <w:rPr>
          <w:rFonts w:ascii="Times New Roman" w:hAnsi="Times New Roman" w:cs="Times New Roman"/>
          <w:sz w:val="28"/>
          <w:lang w:val="uk-UA"/>
        </w:rPr>
        <w:t>бути доступн</w:t>
      </w:r>
      <w:r w:rsidR="006F2B30">
        <w:rPr>
          <w:rFonts w:ascii="Times New Roman" w:hAnsi="Times New Roman" w:cs="Times New Roman"/>
          <w:sz w:val="28"/>
          <w:lang w:val="uk-UA"/>
        </w:rPr>
        <w:t>ою</w:t>
      </w:r>
      <w:r w:rsidRPr="00197B71">
        <w:rPr>
          <w:rFonts w:ascii="Times New Roman" w:hAnsi="Times New Roman" w:cs="Times New Roman"/>
          <w:sz w:val="28"/>
          <w:lang w:val="uk-UA"/>
        </w:rPr>
        <w:t xml:space="preserve"> будь-якому </w:t>
      </w:r>
      <w:r w:rsidR="006F2B30">
        <w:rPr>
          <w:rFonts w:ascii="Times New Roman" w:hAnsi="Times New Roman" w:cs="Times New Roman"/>
          <w:sz w:val="28"/>
          <w:lang w:val="uk-UA"/>
        </w:rPr>
        <w:t>вчителю</w:t>
      </w:r>
      <w:r w:rsidRPr="00197B71">
        <w:rPr>
          <w:rFonts w:ascii="Times New Roman" w:hAnsi="Times New Roman" w:cs="Times New Roman"/>
          <w:sz w:val="28"/>
          <w:lang w:val="uk-UA"/>
        </w:rPr>
        <w:t>;</w:t>
      </w:r>
    </w:p>
    <w:p w:rsidR="006F2B30" w:rsidRDefault="00197B71" w:rsidP="004A2662">
      <w:pPr>
        <w:pStyle w:val="ab"/>
        <w:numPr>
          <w:ilvl w:val="0"/>
          <w:numId w:val="22"/>
        </w:numPr>
        <w:spacing w:before="240" w:after="0" w:line="360" w:lineRule="auto"/>
        <w:jc w:val="both"/>
        <w:rPr>
          <w:rFonts w:ascii="Times New Roman" w:hAnsi="Times New Roman" w:cs="Times New Roman"/>
          <w:sz w:val="28"/>
          <w:lang w:val="uk-UA"/>
        </w:rPr>
      </w:pPr>
      <w:r w:rsidRPr="006F2B30">
        <w:rPr>
          <w:rFonts w:ascii="Times New Roman" w:hAnsi="Times New Roman" w:cs="Times New Roman"/>
          <w:sz w:val="28"/>
          <w:lang w:val="uk-UA"/>
        </w:rPr>
        <w:t xml:space="preserve">розуміти, що управляти </w:t>
      </w:r>
      <w:r w:rsidR="009B4C6D">
        <w:rPr>
          <w:rFonts w:ascii="Times New Roman" w:hAnsi="Times New Roman" w:cs="Times New Roman"/>
          <w:sz w:val="28"/>
          <w:lang w:val="uk-UA"/>
        </w:rPr>
        <w:t>–</w:t>
      </w:r>
      <w:r w:rsidRPr="006F2B30">
        <w:rPr>
          <w:rFonts w:ascii="Times New Roman" w:hAnsi="Times New Roman" w:cs="Times New Roman"/>
          <w:sz w:val="28"/>
          <w:lang w:val="uk-UA"/>
        </w:rPr>
        <w:t xml:space="preserve"> означає робити справу </w:t>
      </w:r>
      <w:r w:rsidR="006F2B30">
        <w:rPr>
          <w:rFonts w:ascii="Times New Roman" w:hAnsi="Times New Roman" w:cs="Times New Roman"/>
          <w:sz w:val="28"/>
          <w:lang w:val="uk-UA"/>
        </w:rPr>
        <w:t>спільними зусиллями</w:t>
      </w:r>
      <w:r w:rsidRPr="00197B71">
        <w:rPr>
          <w:rFonts w:ascii="Times New Roman" w:hAnsi="Times New Roman" w:cs="Times New Roman"/>
          <w:sz w:val="28"/>
          <w:lang w:val="uk-UA"/>
        </w:rPr>
        <w:t>;</w:t>
      </w:r>
    </w:p>
    <w:p w:rsidR="009B4C6D" w:rsidRDefault="009B4C6D" w:rsidP="004A2662">
      <w:pPr>
        <w:pStyle w:val="ab"/>
        <w:numPr>
          <w:ilvl w:val="0"/>
          <w:numId w:val="23"/>
        </w:numPr>
        <w:spacing w:before="240" w:after="0" w:line="360" w:lineRule="auto"/>
        <w:jc w:val="both"/>
        <w:rPr>
          <w:rFonts w:ascii="Times New Roman" w:hAnsi="Times New Roman" w:cs="Times New Roman"/>
          <w:sz w:val="28"/>
          <w:lang w:val="uk-UA"/>
        </w:rPr>
      </w:pPr>
      <w:r w:rsidRPr="00197B71">
        <w:rPr>
          <w:rFonts w:ascii="Times New Roman" w:hAnsi="Times New Roman" w:cs="Times New Roman"/>
          <w:sz w:val="28"/>
          <w:lang w:val="uk-UA"/>
        </w:rPr>
        <w:t>намагатися</w:t>
      </w:r>
      <w:r>
        <w:rPr>
          <w:rFonts w:ascii="Times New Roman" w:hAnsi="Times New Roman" w:cs="Times New Roman"/>
          <w:sz w:val="28"/>
          <w:lang w:val="uk-UA"/>
        </w:rPr>
        <w:t xml:space="preserve"> </w:t>
      </w:r>
      <w:r w:rsidRPr="006F2B30">
        <w:rPr>
          <w:rFonts w:ascii="Times New Roman" w:hAnsi="Times New Roman" w:cs="Times New Roman"/>
          <w:sz w:val="28"/>
          <w:lang w:val="uk-UA"/>
        </w:rPr>
        <w:t>обговорювати проблеми н</w:t>
      </w:r>
      <w:r>
        <w:rPr>
          <w:rFonts w:ascii="Times New Roman" w:hAnsi="Times New Roman" w:cs="Times New Roman"/>
          <w:sz w:val="28"/>
          <w:lang w:val="uk-UA"/>
        </w:rPr>
        <w:t>а місцях, уміти слухати та чути;</w:t>
      </w:r>
      <w:r w:rsidRPr="006F2B30">
        <w:rPr>
          <w:rFonts w:ascii="Times New Roman" w:hAnsi="Times New Roman" w:cs="Times New Roman"/>
          <w:sz w:val="28"/>
          <w:lang w:val="uk-UA"/>
        </w:rPr>
        <w:t xml:space="preserve"> </w:t>
      </w:r>
    </w:p>
    <w:p w:rsidR="00045BFD" w:rsidRDefault="00045BFD" w:rsidP="004A2662">
      <w:pPr>
        <w:pStyle w:val="ab"/>
        <w:numPr>
          <w:ilvl w:val="0"/>
          <w:numId w:val="23"/>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надавати допомогу тим, хто її потребує;</w:t>
      </w:r>
    </w:p>
    <w:p w:rsidR="006F2B30" w:rsidRDefault="00197B71" w:rsidP="004A2662">
      <w:pPr>
        <w:pStyle w:val="ab"/>
        <w:numPr>
          <w:ilvl w:val="0"/>
          <w:numId w:val="23"/>
        </w:numPr>
        <w:spacing w:before="240" w:after="0" w:line="360" w:lineRule="auto"/>
        <w:jc w:val="both"/>
        <w:rPr>
          <w:rFonts w:ascii="Times New Roman" w:hAnsi="Times New Roman" w:cs="Times New Roman"/>
          <w:sz w:val="28"/>
          <w:lang w:val="uk-UA"/>
        </w:rPr>
      </w:pPr>
      <w:r w:rsidRPr="006F2B30">
        <w:rPr>
          <w:rFonts w:ascii="Times New Roman" w:hAnsi="Times New Roman" w:cs="Times New Roman"/>
          <w:sz w:val="28"/>
          <w:lang w:val="uk-UA"/>
        </w:rPr>
        <w:t>бути</w:t>
      </w:r>
      <w:r w:rsidR="006F2B30">
        <w:rPr>
          <w:rFonts w:ascii="Times New Roman" w:hAnsi="Times New Roman" w:cs="Times New Roman"/>
          <w:sz w:val="28"/>
          <w:lang w:val="uk-UA"/>
        </w:rPr>
        <w:t xml:space="preserve"> </w:t>
      </w:r>
      <w:r w:rsidRPr="006F2B30">
        <w:rPr>
          <w:rFonts w:ascii="Times New Roman" w:hAnsi="Times New Roman" w:cs="Times New Roman"/>
          <w:sz w:val="28"/>
          <w:lang w:val="uk-UA"/>
        </w:rPr>
        <w:t>рішуч</w:t>
      </w:r>
      <w:r w:rsidR="006F2B30">
        <w:rPr>
          <w:rFonts w:ascii="Times New Roman" w:hAnsi="Times New Roman" w:cs="Times New Roman"/>
          <w:sz w:val="28"/>
          <w:lang w:val="uk-UA"/>
        </w:rPr>
        <w:t>ою</w:t>
      </w:r>
      <w:r w:rsidRPr="006F2B30">
        <w:rPr>
          <w:rFonts w:ascii="Times New Roman" w:hAnsi="Times New Roman" w:cs="Times New Roman"/>
          <w:sz w:val="28"/>
          <w:lang w:val="uk-UA"/>
        </w:rPr>
        <w:t xml:space="preserve"> і наполеглив</w:t>
      </w:r>
      <w:r w:rsidR="006F2B30">
        <w:rPr>
          <w:rFonts w:ascii="Times New Roman" w:hAnsi="Times New Roman" w:cs="Times New Roman"/>
          <w:sz w:val="28"/>
          <w:lang w:val="uk-UA"/>
        </w:rPr>
        <w:t>ою</w:t>
      </w:r>
      <w:r w:rsidRPr="006F2B30">
        <w:rPr>
          <w:rFonts w:ascii="Times New Roman" w:hAnsi="Times New Roman" w:cs="Times New Roman"/>
          <w:sz w:val="28"/>
          <w:lang w:val="uk-UA"/>
        </w:rPr>
        <w:t>;</w:t>
      </w:r>
    </w:p>
    <w:p w:rsidR="009B4C6D" w:rsidRDefault="009B4C6D" w:rsidP="004A2662">
      <w:pPr>
        <w:pStyle w:val="ab"/>
        <w:numPr>
          <w:ilvl w:val="0"/>
          <w:numId w:val="23"/>
        </w:numPr>
        <w:spacing w:before="240" w:after="0" w:line="360" w:lineRule="auto"/>
        <w:jc w:val="both"/>
        <w:rPr>
          <w:rFonts w:ascii="Times New Roman" w:hAnsi="Times New Roman" w:cs="Times New Roman"/>
          <w:sz w:val="28"/>
          <w:lang w:val="uk-UA"/>
        </w:rPr>
      </w:pPr>
      <w:r w:rsidRPr="006F2B30">
        <w:rPr>
          <w:rFonts w:ascii="Times New Roman" w:hAnsi="Times New Roman" w:cs="Times New Roman"/>
          <w:sz w:val="28"/>
          <w:lang w:val="uk-UA"/>
        </w:rPr>
        <w:t>терпляче ставитись до прояву незгоди</w:t>
      </w:r>
      <w:r>
        <w:rPr>
          <w:rFonts w:ascii="Times New Roman" w:hAnsi="Times New Roman" w:cs="Times New Roman"/>
          <w:sz w:val="28"/>
          <w:lang w:val="uk-UA"/>
        </w:rPr>
        <w:t>;</w:t>
      </w:r>
      <w:r w:rsidRPr="006F2B30">
        <w:rPr>
          <w:rFonts w:ascii="Times New Roman" w:hAnsi="Times New Roman" w:cs="Times New Roman"/>
          <w:sz w:val="28"/>
          <w:lang w:val="uk-UA"/>
        </w:rPr>
        <w:t xml:space="preserve"> </w:t>
      </w:r>
    </w:p>
    <w:p w:rsidR="009B4C6D" w:rsidRDefault="009B4C6D" w:rsidP="004A2662">
      <w:pPr>
        <w:pStyle w:val="ab"/>
        <w:numPr>
          <w:ilvl w:val="0"/>
          <w:numId w:val="23"/>
        </w:numPr>
        <w:spacing w:before="240" w:after="0" w:line="360" w:lineRule="auto"/>
        <w:jc w:val="both"/>
        <w:rPr>
          <w:rFonts w:ascii="Times New Roman" w:hAnsi="Times New Roman" w:cs="Times New Roman"/>
          <w:sz w:val="28"/>
          <w:lang w:val="uk-UA"/>
        </w:rPr>
      </w:pPr>
      <w:r w:rsidRPr="00197B71">
        <w:rPr>
          <w:rFonts w:ascii="Times New Roman" w:hAnsi="Times New Roman" w:cs="Times New Roman"/>
          <w:sz w:val="28"/>
          <w:lang w:val="uk-UA"/>
        </w:rPr>
        <w:t>бути противник</w:t>
      </w:r>
      <w:r>
        <w:rPr>
          <w:rFonts w:ascii="Times New Roman" w:hAnsi="Times New Roman" w:cs="Times New Roman"/>
          <w:sz w:val="28"/>
          <w:lang w:val="uk-UA"/>
        </w:rPr>
        <w:t>ом кабінетного стилю управління;</w:t>
      </w:r>
    </w:p>
    <w:p w:rsidR="006F2B30" w:rsidRDefault="006F2B30" w:rsidP="004A2662">
      <w:pPr>
        <w:pStyle w:val="ab"/>
        <w:numPr>
          <w:ilvl w:val="0"/>
          <w:numId w:val="23"/>
        </w:numPr>
        <w:spacing w:before="240" w:after="0" w:line="360" w:lineRule="auto"/>
        <w:jc w:val="both"/>
        <w:rPr>
          <w:rFonts w:ascii="Times New Roman" w:hAnsi="Times New Roman" w:cs="Times New Roman"/>
          <w:sz w:val="28"/>
          <w:lang w:val="uk-UA"/>
        </w:rPr>
      </w:pPr>
      <w:r>
        <w:rPr>
          <w:rFonts w:ascii="Times New Roman" w:hAnsi="Times New Roman" w:cs="Times New Roman"/>
          <w:sz w:val="28"/>
          <w:lang w:val="uk-UA"/>
        </w:rPr>
        <w:t>вміти делегувати повно</w:t>
      </w:r>
      <w:r w:rsidR="00197B71" w:rsidRPr="006F2B30">
        <w:rPr>
          <w:rFonts w:ascii="Times New Roman" w:hAnsi="Times New Roman" w:cs="Times New Roman"/>
          <w:sz w:val="28"/>
          <w:lang w:val="uk-UA"/>
        </w:rPr>
        <w:t>важення, будувати відносини на довірі;</w:t>
      </w:r>
    </w:p>
    <w:p w:rsidR="006F2B30" w:rsidRDefault="00197B71" w:rsidP="004A2662">
      <w:pPr>
        <w:pStyle w:val="ab"/>
        <w:numPr>
          <w:ilvl w:val="0"/>
          <w:numId w:val="23"/>
        </w:numPr>
        <w:spacing w:before="240" w:after="0" w:line="360" w:lineRule="auto"/>
        <w:jc w:val="both"/>
        <w:rPr>
          <w:rFonts w:ascii="Times New Roman" w:hAnsi="Times New Roman" w:cs="Times New Roman"/>
          <w:sz w:val="28"/>
          <w:lang w:val="uk-UA"/>
        </w:rPr>
      </w:pPr>
      <w:r w:rsidRPr="006F2B30">
        <w:rPr>
          <w:rFonts w:ascii="Times New Roman" w:hAnsi="Times New Roman" w:cs="Times New Roman"/>
          <w:sz w:val="28"/>
          <w:lang w:val="uk-UA"/>
        </w:rPr>
        <w:t>не стільки давати розпоряджен</w:t>
      </w:r>
      <w:r w:rsidR="006F2B30">
        <w:rPr>
          <w:rFonts w:ascii="Times New Roman" w:hAnsi="Times New Roman" w:cs="Times New Roman"/>
          <w:sz w:val="28"/>
          <w:lang w:val="uk-UA"/>
        </w:rPr>
        <w:t>ня або накази, скільки перекону</w:t>
      </w:r>
      <w:r w:rsidRPr="006F2B30">
        <w:rPr>
          <w:rFonts w:ascii="Times New Roman" w:hAnsi="Times New Roman" w:cs="Times New Roman"/>
          <w:sz w:val="28"/>
          <w:lang w:val="uk-UA"/>
        </w:rPr>
        <w:t>вати, суворий контроль замінювати довірою;</w:t>
      </w:r>
    </w:p>
    <w:p w:rsidR="006F2B30" w:rsidRDefault="00197B71" w:rsidP="004A2662">
      <w:pPr>
        <w:pStyle w:val="ab"/>
        <w:numPr>
          <w:ilvl w:val="0"/>
          <w:numId w:val="23"/>
        </w:numPr>
        <w:spacing w:before="240" w:after="0" w:line="360" w:lineRule="auto"/>
        <w:jc w:val="both"/>
        <w:rPr>
          <w:rFonts w:ascii="Times New Roman" w:hAnsi="Times New Roman" w:cs="Times New Roman"/>
          <w:sz w:val="28"/>
          <w:lang w:val="uk-UA"/>
        </w:rPr>
      </w:pPr>
      <w:r w:rsidRPr="006F2B30">
        <w:rPr>
          <w:rFonts w:ascii="Times New Roman" w:hAnsi="Times New Roman" w:cs="Times New Roman"/>
          <w:sz w:val="28"/>
          <w:lang w:val="uk-UA"/>
        </w:rPr>
        <w:t>завжди бути відкрит</w:t>
      </w:r>
      <w:r w:rsidR="006F2B30">
        <w:rPr>
          <w:rFonts w:ascii="Times New Roman" w:hAnsi="Times New Roman" w:cs="Times New Roman"/>
          <w:sz w:val="28"/>
          <w:lang w:val="uk-UA"/>
        </w:rPr>
        <w:t>ою</w:t>
      </w:r>
      <w:r w:rsidRPr="006F2B30">
        <w:rPr>
          <w:rFonts w:ascii="Times New Roman" w:hAnsi="Times New Roman" w:cs="Times New Roman"/>
          <w:sz w:val="28"/>
          <w:lang w:val="uk-UA"/>
        </w:rPr>
        <w:t xml:space="preserve"> до нових ідей;</w:t>
      </w:r>
    </w:p>
    <w:p w:rsidR="006F2B30" w:rsidRDefault="00197B71" w:rsidP="004A2662">
      <w:pPr>
        <w:pStyle w:val="ab"/>
        <w:numPr>
          <w:ilvl w:val="0"/>
          <w:numId w:val="23"/>
        </w:numPr>
        <w:spacing w:before="240" w:after="0" w:line="360" w:lineRule="auto"/>
        <w:jc w:val="both"/>
        <w:rPr>
          <w:rFonts w:ascii="Times New Roman" w:hAnsi="Times New Roman" w:cs="Times New Roman"/>
          <w:sz w:val="28"/>
          <w:lang w:val="uk-UA"/>
        </w:rPr>
      </w:pPr>
      <w:r w:rsidRPr="006F2B30">
        <w:rPr>
          <w:rFonts w:ascii="Times New Roman" w:hAnsi="Times New Roman" w:cs="Times New Roman"/>
          <w:sz w:val="28"/>
          <w:lang w:val="uk-UA"/>
        </w:rPr>
        <w:t xml:space="preserve">відверто визначати заслуги своїх </w:t>
      </w:r>
      <w:r w:rsidR="006F2B30">
        <w:rPr>
          <w:rFonts w:ascii="Times New Roman" w:hAnsi="Times New Roman" w:cs="Times New Roman"/>
          <w:sz w:val="28"/>
          <w:lang w:val="uk-UA"/>
        </w:rPr>
        <w:t>колег</w:t>
      </w:r>
      <w:r w:rsidRPr="006F2B30">
        <w:rPr>
          <w:rFonts w:ascii="Times New Roman" w:hAnsi="Times New Roman" w:cs="Times New Roman"/>
          <w:sz w:val="28"/>
          <w:lang w:val="uk-UA"/>
        </w:rPr>
        <w:t>;</w:t>
      </w:r>
    </w:p>
    <w:p w:rsidR="006F2B30" w:rsidRDefault="00197B71" w:rsidP="004A2662">
      <w:pPr>
        <w:pStyle w:val="ab"/>
        <w:numPr>
          <w:ilvl w:val="0"/>
          <w:numId w:val="23"/>
        </w:numPr>
        <w:spacing w:before="240" w:after="0" w:line="360" w:lineRule="auto"/>
        <w:jc w:val="both"/>
        <w:rPr>
          <w:rFonts w:ascii="Times New Roman" w:hAnsi="Times New Roman" w:cs="Times New Roman"/>
          <w:sz w:val="28"/>
          <w:lang w:val="uk-UA"/>
        </w:rPr>
      </w:pPr>
      <w:r w:rsidRPr="006F2B30">
        <w:rPr>
          <w:rFonts w:ascii="Times New Roman" w:hAnsi="Times New Roman" w:cs="Times New Roman"/>
          <w:sz w:val="28"/>
          <w:lang w:val="uk-UA"/>
        </w:rPr>
        <w:t>формувати сприятливий психологічний клімат у колективі</w:t>
      </w:r>
      <w:r w:rsidR="009B4C6D">
        <w:rPr>
          <w:rFonts w:ascii="Times New Roman" w:hAnsi="Times New Roman" w:cs="Times New Roman"/>
          <w:sz w:val="28"/>
          <w:lang w:val="uk-UA"/>
        </w:rPr>
        <w:t xml:space="preserve"> вчителів початкових класів</w:t>
      </w:r>
      <w:r w:rsidRPr="006F2B30">
        <w:rPr>
          <w:rFonts w:ascii="Times New Roman" w:hAnsi="Times New Roman" w:cs="Times New Roman"/>
          <w:sz w:val="28"/>
          <w:lang w:val="uk-UA"/>
        </w:rPr>
        <w:t>;</w:t>
      </w:r>
    </w:p>
    <w:p w:rsidR="006F2B30" w:rsidRDefault="00197B71" w:rsidP="004A2662">
      <w:pPr>
        <w:pStyle w:val="ab"/>
        <w:numPr>
          <w:ilvl w:val="0"/>
          <w:numId w:val="23"/>
        </w:numPr>
        <w:spacing w:before="240" w:after="0" w:line="360" w:lineRule="auto"/>
        <w:jc w:val="both"/>
        <w:rPr>
          <w:rFonts w:ascii="Times New Roman" w:hAnsi="Times New Roman" w:cs="Times New Roman"/>
          <w:sz w:val="28"/>
          <w:lang w:val="uk-UA"/>
        </w:rPr>
      </w:pPr>
      <w:r w:rsidRPr="006F2B30">
        <w:rPr>
          <w:rFonts w:ascii="Times New Roman" w:hAnsi="Times New Roman" w:cs="Times New Roman"/>
          <w:sz w:val="28"/>
          <w:lang w:val="uk-UA"/>
        </w:rPr>
        <w:t>мати творче мислення, уміти відкидати ста</w:t>
      </w:r>
      <w:r w:rsidR="006F2B30">
        <w:rPr>
          <w:rFonts w:ascii="Times New Roman" w:hAnsi="Times New Roman" w:cs="Times New Roman"/>
          <w:sz w:val="28"/>
          <w:lang w:val="uk-UA"/>
        </w:rPr>
        <w:t>ндартні рішення</w:t>
      </w:r>
      <w:r w:rsidR="009B4C6D">
        <w:rPr>
          <w:rFonts w:ascii="Times New Roman" w:hAnsi="Times New Roman" w:cs="Times New Roman"/>
          <w:sz w:val="28"/>
          <w:lang w:val="uk-UA"/>
        </w:rPr>
        <w:t>;</w:t>
      </w:r>
    </w:p>
    <w:p w:rsidR="00197B71" w:rsidRPr="006F2B30" w:rsidRDefault="00197B71" w:rsidP="004A2662">
      <w:pPr>
        <w:pStyle w:val="ab"/>
        <w:numPr>
          <w:ilvl w:val="0"/>
          <w:numId w:val="23"/>
        </w:numPr>
        <w:spacing w:before="240" w:after="0" w:line="360" w:lineRule="auto"/>
        <w:jc w:val="both"/>
        <w:rPr>
          <w:rFonts w:ascii="Times New Roman" w:hAnsi="Times New Roman" w:cs="Times New Roman"/>
          <w:sz w:val="28"/>
          <w:lang w:val="uk-UA"/>
        </w:rPr>
      </w:pPr>
      <w:r w:rsidRPr="006F2B30">
        <w:rPr>
          <w:rFonts w:ascii="Times New Roman" w:hAnsi="Times New Roman" w:cs="Times New Roman"/>
          <w:sz w:val="28"/>
          <w:lang w:val="uk-UA"/>
        </w:rPr>
        <w:t>бути носієм інноваційної організаційної культури.</w:t>
      </w:r>
    </w:p>
    <w:p w:rsidR="00197B71" w:rsidRDefault="009B4C6D" w:rsidP="009B4C6D">
      <w:pPr>
        <w:pStyle w:val="ab"/>
        <w:spacing w:before="240" w:after="0" w:line="360" w:lineRule="auto"/>
        <w:ind w:left="0" w:firstLine="709"/>
        <w:jc w:val="both"/>
        <w:rPr>
          <w:rFonts w:ascii="Times New Roman" w:hAnsi="Times New Roman" w:cs="Times New Roman"/>
          <w:sz w:val="28"/>
          <w:lang w:val="uk-UA"/>
        </w:rPr>
      </w:pPr>
      <w:r w:rsidRPr="00C236A3">
        <w:rPr>
          <w:rFonts w:ascii="Times New Roman" w:hAnsi="Times New Roman" w:cs="Times New Roman"/>
          <w:i/>
          <w:color w:val="984806" w:themeColor="accent6" w:themeShade="80"/>
          <w:sz w:val="28"/>
          <w:lang w:val="uk-UA"/>
        </w:rPr>
        <w:lastRenderedPageBreak/>
        <w:t xml:space="preserve">Моєю метою є </w:t>
      </w:r>
      <w:r w:rsidR="00197B71" w:rsidRPr="00C236A3">
        <w:rPr>
          <w:rFonts w:ascii="Times New Roman" w:hAnsi="Times New Roman" w:cs="Times New Roman"/>
          <w:i/>
          <w:color w:val="984806" w:themeColor="accent6" w:themeShade="80"/>
          <w:sz w:val="28"/>
          <w:lang w:val="uk-UA"/>
        </w:rPr>
        <w:t>формува</w:t>
      </w:r>
      <w:r w:rsidRPr="00C236A3">
        <w:rPr>
          <w:rFonts w:ascii="Times New Roman" w:hAnsi="Times New Roman" w:cs="Times New Roman"/>
          <w:i/>
          <w:color w:val="984806" w:themeColor="accent6" w:themeShade="80"/>
          <w:sz w:val="28"/>
          <w:lang w:val="uk-UA"/>
        </w:rPr>
        <w:t>ння</w:t>
      </w:r>
      <w:r w:rsidR="00197B71" w:rsidRPr="00C236A3">
        <w:rPr>
          <w:rFonts w:ascii="Times New Roman" w:hAnsi="Times New Roman" w:cs="Times New Roman"/>
          <w:i/>
          <w:color w:val="984806" w:themeColor="accent6" w:themeShade="80"/>
          <w:sz w:val="28"/>
          <w:lang w:val="uk-UA"/>
        </w:rPr>
        <w:t xml:space="preserve"> </w:t>
      </w:r>
      <w:r w:rsidRPr="00C236A3">
        <w:rPr>
          <w:rFonts w:ascii="Times New Roman" w:hAnsi="Times New Roman" w:cs="Times New Roman"/>
          <w:i/>
          <w:color w:val="984806" w:themeColor="accent6" w:themeShade="80"/>
          <w:sz w:val="28"/>
          <w:lang w:val="uk-UA"/>
        </w:rPr>
        <w:t>позитивної атмосфери в колективі</w:t>
      </w:r>
      <w:r>
        <w:rPr>
          <w:rFonts w:ascii="Times New Roman" w:hAnsi="Times New Roman" w:cs="Times New Roman"/>
          <w:sz w:val="28"/>
          <w:lang w:val="uk-UA"/>
        </w:rPr>
        <w:t>, яка сприятиме подальшому зростанню, досягненню найкращих результатів. А с</w:t>
      </w:r>
      <w:r w:rsidR="00197B71" w:rsidRPr="00197B71">
        <w:rPr>
          <w:rFonts w:ascii="Times New Roman" w:hAnsi="Times New Roman" w:cs="Times New Roman"/>
          <w:sz w:val="28"/>
          <w:lang w:val="uk-UA"/>
        </w:rPr>
        <w:t>тійкі результати створюють атмосферу підйому</w:t>
      </w:r>
      <w:r>
        <w:rPr>
          <w:rFonts w:ascii="Times New Roman" w:hAnsi="Times New Roman" w:cs="Times New Roman"/>
          <w:sz w:val="28"/>
          <w:lang w:val="uk-UA"/>
        </w:rPr>
        <w:t xml:space="preserve">. Керівник задає тон, тому зупинятися мені не можна, щоб мати змогу й надалі вести </w:t>
      </w:r>
      <w:r w:rsidR="006C2B83">
        <w:rPr>
          <w:rFonts w:ascii="Times New Roman" w:hAnsi="Times New Roman" w:cs="Times New Roman"/>
          <w:sz w:val="28"/>
          <w:lang w:val="uk-UA"/>
        </w:rPr>
        <w:t>колег за собою.</w:t>
      </w:r>
    </w:p>
    <w:p w:rsidR="00752AF7" w:rsidRPr="00752AF7" w:rsidRDefault="00752AF7" w:rsidP="00C236A3">
      <w:pPr>
        <w:pStyle w:val="ab"/>
        <w:spacing w:before="240" w:after="0" w:line="360" w:lineRule="auto"/>
        <w:ind w:left="0" w:firstLine="709"/>
        <w:jc w:val="both"/>
        <w:rPr>
          <w:rFonts w:ascii="Times New Roman" w:hAnsi="Times New Roman" w:cs="Times New Roman"/>
          <w:sz w:val="28"/>
          <w:lang w:val="uk-UA"/>
        </w:rPr>
      </w:pPr>
      <w:r w:rsidRPr="00C236A3">
        <w:rPr>
          <w:rFonts w:ascii="Times New Roman" w:hAnsi="Times New Roman" w:cs="Times New Roman"/>
          <w:i/>
          <w:color w:val="984806" w:themeColor="accent6" w:themeShade="80"/>
          <w:sz w:val="28"/>
          <w:lang w:val="uk-UA"/>
        </w:rPr>
        <w:t>Також у роботі мені допомагає делегування повноважень</w:t>
      </w:r>
      <w:r>
        <w:rPr>
          <w:rFonts w:ascii="Times New Roman" w:hAnsi="Times New Roman" w:cs="Times New Roman"/>
          <w:sz w:val="28"/>
          <w:lang w:val="uk-UA"/>
        </w:rPr>
        <w:t xml:space="preserve">, </w:t>
      </w:r>
      <w:r w:rsidRPr="00752AF7">
        <w:rPr>
          <w:rFonts w:ascii="Times New Roman" w:hAnsi="Times New Roman" w:cs="Times New Roman"/>
          <w:sz w:val="28"/>
          <w:lang w:val="uk-UA"/>
        </w:rPr>
        <w:t>тобто раціональне використання сил і часу керівника.</w:t>
      </w:r>
      <w:r w:rsidR="00C236A3">
        <w:rPr>
          <w:rFonts w:ascii="Times New Roman" w:hAnsi="Times New Roman" w:cs="Times New Roman"/>
          <w:sz w:val="28"/>
          <w:lang w:val="uk-UA"/>
        </w:rPr>
        <w:t xml:space="preserve"> Найчастіше делегування використовую </w:t>
      </w:r>
      <w:r w:rsidR="00C236A3" w:rsidRPr="00752AF7">
        <w:rPr>
          <w:rFonts w:ascii="Times New Roman" w:hAnsi="Times New Roman" w:cs="Times New Roman"/>
          <w:sz w:val="28"/>
          <w:lang w:val="uk-UA"/>
        </w:rPr>
        <w:t xml:space="preserve">тимчасово </w:t>
      </w:r>
      <w:r w:rsidR="00C236A3">
        <w:rPr>
          <w:rFonts w:ascii="Times New Roman" w:hAnsi="Times New Roman" w:cs="Times New Roman"/>
          <w:sz w:val="28"/>
          <w:lang w:val="uk-UA"/>
        </w:rPr>
        <w:t>(</w:t>
      </w:r>
      <w:r w:rsidRPr="00752AF7">
        <w:rPr>
          <w:rFonts w:ascii="Times New Roman" w:hAnsi="Times New Roman" w:cs="Times New Roman"/>
          <w:sz w:val="28"/>
          <w:lang w:val="uk-UA"/>
        </w:rPr>
        <w:t>у межах певного проекту</w:t>
      </w:r>
      <w:r w:rsidR="00C236A3">
        <w:rPr>
          <w:rFonts w:ascii="Times New Roman" w:hAnsi="Times New Roman" w:cs="Times New Roman"/>
          <w:sz w:val="28"/>
          <w:lang w:val="uk-UA"/>
        </w:rPr>
        <w:t xml:space="preserve">) або ж </w:t>
      </w:r>
      <w:r w:rsidRPr="00752AF7">
        <w:rPr>
          <w:rFonts w:ascii="Times New Roman" w:hAnsi="Times New Roman" w:cs="Times New Roman"/>
          <w:sz w:val="28"/>
          <w:lang w:val="uk-UA"/>
        </w:rPr>
        <w:t>у формі одноразових доручень.</w:t>
      </w:r>
      <w:r w:rsidR="00C236A3">
        <w:rPr>
          <w:rFonts w:ascii="Times New Roman" w:hAnsi="Times New Roman" w:cs="Times New Roman"/>
          <w:sz w:val="28"/>
          <w:lang w:val="uk-UA"/>
        </w:rPr>
        <w:t xml:space="preserve"> Сам процес делегування не сприймаю як позбавлення від зайвої роботи, </w:t>
      </w:r>
      <w:r w:rsidRPr="00752AF7">
        <w:rPr>
          <w:rFonts w:ascii="Times New Roman" w:hAnsi="Times New Roman" w:cs="Times New Roman"/>
          <w:sz w:val="28"/>
          <w:lang w:val="uk-UA"/>
        </w:rPr>
        <w:t xml:space="preserve">це прояв довіри, </w:t>
      </w:r>
      <w:r w:rsidR="00C236A3">
        <w:rPr>
          <w:rFonts w:ascii="Times New Roman" w:hAnsi="Times New Roman" w:cs="Times New Roman"/>
          <w:sz w:val="28"/>
          <w:lang w:val="uk-UA"/>
        </w:rPr>
        <w:t xml:space="preserve">залучення колег до колективної діяльності. </w:t>
      </w:r>
      <w:r w:rsidR="005D6F63">
        <w:rPr>
          <w:rFonts w:ascii="Times New Roman" w:hAnsi="Times New Roman" w:cs="Times New Roman"/>
          <w:sz w:val="28"/>
          <w:lang w:val="uk-UA"/>
        </w:rPr>
        <w:t xml:space="preserve">Обов’язково ставлю мету </w:t>
      </w:r>
      <w:r w:rsidR="00521F55">
        <w:rPr>
          <w:rFonts w:ascii="Times New Roman" w:hAnsi="Times New Roman" w:cs="Times New Roman"/>
          <w:sz w:val="28"/>
          <w:lang w:val="uk-UA"/>
        </w:rPr>
        <w:t>та</w:t>
      </w:r>
      <w:r w:rsidR="005D6F63">
        <w:rPr>
          <w:rFonts w:ascii="Times New Roman" w:hAnsi="Times New Roman" w:cs="Times New Roman"/>
          <w:sz w:val="28"/>
          <w:lang w:val="uk-UA"/>
        </w:rPr>
        <w:t xml:space="preserve"> визначаю завдання роботи, даю чітку інструкцію колезі (часто – письмово), </w:t>
      </w:r>
      <w:r w:rsidR="00C236A3">
        <w:rPr>
          <w:rFonts w:ascii="Times New Roman" w:hAnsi="Times New Roman" w:cs="Times New Roman"/>
          <w:sz w:val="28"/>
          <w:lang w:val="uk-UA"/>
        </w:rPr>
        <w:t xml:space="preserve"> </w:t>
      </w:r>
      <w:r w:rsidR="005D6F63">
        <w:rPr>
          <w:rFonts w:ascii="Times New Roman" w:hAnsi="Times New Roman" w:cs="Times New Roman"/>
          <w:sz w:val="28"/>
          <w:lang w:val="uk-UA"/>
        </w:rPr>
        <w:t>мотивую заохоченням за якісно виконане завдання. Не забуваю, що делегування – це велика відповідальність, бо спочатку вимагає більше часу, ніж власне виконання: докладні інструкції, спостереження за процесом виконання та терпляче коригування</w:t>
      </w:r>
      <w:r w:rsidR="00344384">
        <w:rPr>
          <w:rFonts w:ascii="Times New Roman" w:hAnsi="Times New Roman" w:cs="Times New Roman"/>
          <w:sz w:val="28"/>
          <w:lang w:val="uk-UA"/>
        </w:rPr>
        <w:t>, контроль</w:t>
      </w:r>
      <w:r w:rsidR="005D6F63">
        <w:rPr>
          <w:rFonts w:ascii="Times New Roman" w:hAnsi="Times New Roman" w:cs="Times New Roman"/>
          <w:sz w:val="28"/>
          <w:lang w:val="uk-UA"/>
        </w:rPr>
        <w:t>.</w:t>
      </w:r>
      <w:r w:rsidR="00344384">
        <w:rPr>
          <w:rFonts w:ascii="Times New Roman" w:hAnsi="Times New Roman" w:cs="Times New Roman"/>
          <w:sz w:val="28"/>
          <w:lang w:val="uk-UA"/>
        </w:rPr>
        <w:t xml:space="preserve"> Т</w:t>
      </w:r>
      <w:r w:rsidR="005D6F63">
        <w:rPr>
          <w:rFonts w:ascii="Times New Roman" w:hAnsi="Times New Roman" w:cs="Times New Roman"/>
          <w:sz w:val="28"/>
          <w:lang w:val="uk-UA"/>
        </w:rPr>
        <w:t xml:space="preserve">ака кропітка робота дає гарні результати, </w:t>
      </w:r>
      <w:r w:rsidR="00344384">
        <w:rPr>
          <w:rFonts w:ascii="Times New Roman" w:hAnsi="Times New Roman" w:cs="Times New Roman"/>
          <w:sz w:val="28"/>
          <w:lang w:val="uk-UA"/>
        </w:rPr>
        <w:t xml:space="preserve">бо сприяє </w:t>
      </w:r>
      <w:r w:rsidR="005D6F63">
        <w:rPr>
          <w:rFonts w:ascii="Times New Roman" w:hAnsi="Times New Roman" w:cs="Times New Roman"/>
          <w:sz w:val="28"/>
          <w:lang w:val="uk-UA"/>
        </w:rPr>
        <w:t>форму</w:t>
      </w:r>
      <w:r w:rsidR="00344384">
        <w:rPr>
          <w:rFonts w:ascii="Times New Roman" w:hAnsi="Times New Roman" w:cs="Times New Roman"/>
          <w:sz w:val="28"/>
          <w:lang w:val="uk-UA"/>
        </w:rPr>
        <w:t>ванню</w:t>
      </w:r>
      <w:r w:rsidR="005D6F63">
        <w:rPr>
          <w:rFonts w:ascii="Times New Roman" w:hAnsi="Times New Roman" w:cs="Times New Roman"/>
          <w:sz w:val="28"/>
          <w:lang w:val="uk-UA"/>
        </w:rPr>
        <w:t xml:space="preserve"> компетентного працівника, який</w:t>
      </w:r>
      <w:r w:rsidR="00344384">
        <w:rPr>
          <w:rFonts w:ascii="Times New Roman" w:hAnsi="Times New Roman" w:cs="Times New Roman"/>
          <w:sz w:val="28"/>
          <w:lang w:val="uk-UA"/>
        </w:rPr>
        <w:t xml:space="preserve"> згодом зможе вирішувати складні завдання.</w:t>
      </w:r>
    </w:p>
    <w:p w:rsidR="00EA7C4B" w:rsidRDefault="00344384" w:rsidP="00C022BD">
      <w:pPr>
        <w:pStyle w:val="ab"/>
        <w:spacing w:line="360" w:lineRule="auto"/>
        <w:ind w:left="0" w:firstLine="709"/>
        <w:jc w:val="both"/>
        <w:rPr>
          <w:rFonts w:ascii="Times New Roman" w:hAnsi="Times New Roman" w:cs="Times New Roman"/>
          <w:sz w:val="28"/>
          <w:lang w:val="uk-UA"/>
        </w:rPr>
      </w:pPr>
      <w:r w:rsidRPr="00344384">
        <w:rPr>
          <w:rFonts w:ascii="Times New Roman" w:hAnsi="Times New Roman" w:cs="Times New Roman"/>
          <w:i/>
          <w:color w:val="984806" w:themeColor="accent6" w:themeShade="80"/>
          <w:sz w:val="28"/>
          <w:lang w:val="uk-UA"/>
        </w:rPr>
        <w:t>Роблю акцент на спільній діяльності.</w:t>
      </w:r>
      <w:r>
        <w:rPr>
          <w:rFonts w:ascii="Times New Roman" w:hAnsi="Times New Roman" w:cs="Times New Roman"/>
          <w:sz w:val="28"/>
          <w:lang w:val="uk-UA"/>
        </w:rPr>
        <w:t xml:space="preserve"> </w:t>
      </w:r>
      <w:r w:rsidR="00ED5228">
        <w:rPr>
          <w:rFonts w:ascii="Times New Roman" w:hAnsi="Times New Roman" w:cs="Times New Roman"/>
          <w:sz w:val="28"/>
          <w:lang w:val="uk-UA"/>
        </w:rPr>
        <w:t xml:space="preserve">Цей метод «домашньої команди» розробив Дж. Максвелл, засновник школи лідерів у США. Він стверджував, що керівнику треба більше часу витрачати на домашню команду, ніж на сторонніх осіб, бо «більшу частину переможців виховали, а не знайшли». </w:t>
      </w:r>
      <w:r>
        <w:rPr>
          <w:rFonts w:ascii="Times New Roman" w:hAnsi="Times New Roman" w:cs="Times New Roman"/>
          <w:sz w:val="28"/>
          <w:lang w:val="uk-UA"/>
        </w:rPr>
        <w:t xml:space="preserve">Уже третій рік поспіль колектив початкової школи спільними зусиллями готує електронні варіанти календарно-тематичного планування з усіх предметів (розподіляємо виконання за паралелями та предметами). Так кожен учитель заглиблюється та робить планування лише </w:t>
      </w:r>
      <w:r w:rsidR="00EF6B4F">
        <w:rPr>
          <w:rFonts w:ascii="Times New Roman" w:hAnsi="Times New Roman" w:cs="Times New Roman"/>
          <w:sz w:val="28"/>
          <w:lang w:val="uk-UA"/>
        </w:rPr>
        <w:t xml:space="preserve">з </w:t>
      </w:r>
      <w:r>
        <w:rPr>
          <w:rFonts w:ascii="Times New Roman" w:hAnsi="Times New Roman" w:cs="Times New Roman"/>
          <w:sz w:val="28"/>
          <w:lang w:val="uk-UA"/>
        </w:rPr>
        <w:t>2-3-х предметів, що сприяє більш якісному виконанн</w:t>
      </w:r>
      <w:r w:rsidR="004A5C01">
        <w:rPr>
          <w:rFonts w:ascii="Times New Roman" w:hAnsi="Times New Roman" w:cs="Times New Roman"/>
          <w:sz w:val="28"/>
          <w:lang w:val="uk-UA"/>
        </w:rPr>
        <w:t>ю</w:t>
      </w:r>
      <w:r>
        <w:rPr>
          <w:rFonts w:ascii="Times New Roman" w:hAnsi="Times New Roman" w:cs="Times New Roman"/>
          <w:sz w:val="28"/>
          <w:lang w:val="uk-UA"/>
        </w:rPr>
        <w:t xml:space="preserve"> цього виду діяльності. Зрозуміло, що я коригую та керую цим процесом</w:t>
      </w:r>
      <w:r w:rsidR="00EF6B4F">
        <w:rPr>
          <w:rFonts w:ascii="Times New Roman" w:hAnsi="Times New Roman" w:cs="Times New Roman"/>
          <w:sz w:val="28"/>
          <w:lang w:val="uk-UA"/>
        </w:rPr>
        <w:t xml:space="preserve">, перевіряю на дотримання всіх програмових вимог </w:t>
      </w:r>
      <w:r w:rsidR="00521F55">
        <w:rPr>
          <w:rFonts w:ascii="Times New Roman" w:hAnsi="Times New Roman" w:cs="Times New Roman"/>
          <w:sz w:val="28"/>
          <w:lang w:val="uk-UA"/>
        </w:rPr>
        <w:t>і</w:t>
      </w:r>
      <w:r w:rsidR="00EF6B4F">
        <w:rPr>
          <w:rFonts w:ascii="Times New Roman" w:hAnsi="Times New Roman" w:cs="Times New Roman"/>
          <w:sz w:val="28"/>
          <w:lang w:val="uk-UA"/>
        </w:rPr>
        <w:t xml:space="preserve"> методичних рекомендацій</w:t>
      </w:r>
      <w:r w:rsidR="004A5C01">
        <w:rPr>
          <w:rFonts w:ascii="Times New Roman" w:hAnsi="Times New Roman" w:cs="Times New Roman"/>
          <w:sz w:val="28"/>
          <w:lang w:val="uk-UA"/>
        </w:rPr>
        <w:t>.</w:t>
      </w:r>
      <w:r>
        <w:rPr>
          <w:rFonts w:ascii="Times New Roman" w:hAnsi="Times New Roman" w:cs="Times New Roman"/>
          <w:sz w:val="28"/>
          <w:lang w:val="uk-UA"/>
        </w:rPr>
        <w:t xml:space="preserve"> </w:t>
      </w:r>
      <w:r w:rsidR="004A5C01">
        <w:rPr>
          <w:rFonts w:ascii="Times New Roman" w:hAnsi="Times New Roman" w:cs="Times New Roman"/>
          <w:sz w:val="28"/>
          <w:lang w:val="uk-UA"/>
        </w:rPr>
        <w:t xml:space="preserve">Далі </w:t>
      </w:r>
      <w:r>
        <w:rPr>
          <w:rFonts w:ascii="Times New Roman" w:hAnsi="Times New Roman" w:cs="Times New Roman"/>
          <w:sz w:val="28"/>
          <w:lang w:val="uk-UA"/>
        </w:rPr>
        <w:t xml:space="preserve">остаточно </w:t>
      </w:r>
      <w:r w:rsidR="004A5C01">
        <w:rPr>
          <w:rFonts w:ascii="Times New Roman" w:hAnsi="Times New Roman" w:cs="Times New Roman"/>
          <w:sz w:val="28"/>
          <w:lang w:val="uk-UA"/>
        </w:rPr>
        <w:t>затверджую електронний варіант календарно-тематичного плану, розміщую його на хмарному сервісі Яндекс</w:t>
      </w:r>
      <w:r w:rsidR="0081795E">
        <w:rPr>
          <w:rFonts w:ascii="Times New Roman" w:hAnsi="Times New Roman" w:cs="Times New Roman"/>
          <w:sz w:val="28"/>
          <w:lang w:val="uk-UA"/>
        </w:rPr>
        <w:t>у</w:t>
      </w:r>
      <w:r w:rsidR="004A5C01">
        <w:rPr>
          <w:rFonts w:ascii="Times New Roman" w:hAnsi="Times New Roman" w:cs="Times New Roman"/>
          <w:sz w:val="28"/>
          <w:lang w:val="uk-UA"/>
        </w:rPr>
        <w:t xml:space="preserve">. Кожен учитель початкової школи знає: якщо я </w:t>
      </w:r>
      <w:r w:rsidR="00ED5228">
        <w:rPr>
          <w:rFonts w:ascii="Times New Roman" w:hAnsi="Times New Roman" w:cs="Times New Roman"/>
          <w:sz w:val="28"/>
          <w:lang w:val="uk-UA"/>
        </w:rPr>
        <w:t>роз</w:t>
      </w:r>
      <w:r w:rsidR="004A5C01">
        <w:rPr>
          <w:rFonts w:ascii="Times New Roman" w:hAnsi="Times New Roman" w:cs="Times New Roman"/>
          <w:sz w:val="28"/>
          <w:lang w:val="uk-UA"/>
        </w:rPr>
        <w:t xml:space="preserve">містила документ на </w:t>
      </w:r>
      <w:r w:rsidR="00521F55">
        <w:rPr>
          <w:rFonts w:ascii="Times New Roman" w:hAnsi="Times New Roman" w:cs="Times New Roman"/>
          <w:sz w:val="28"/>
          <w:lang w:val="uk-UA"/>
        </w:rPr>
        <w:t xml:space="preserve">нашому </w:t>
      </w:r>
      <w:r w:rsidR="004A5C01">
        <w:rPr>
          <w:rFonts w:ascii="Times New Roman" w:hAnsi="Times New Roman" w:cs="Times New Roman"/>
          <w:sz w:val="28"/>
          <w:lang w:val="uk-UA"/>
        </w:rPr>
        <w:t xml:space="preserve">Яндекс диску, </w:t>
      </w:r>
      <w:r w:rsidR="00EF6B4F">
        <w:rPr>
          <w:rFonts w:ascii="Times New Roman" w:hAnsi="Times New Roman" w:cs="Times New Roman"/>
          <w:sz w:val="28"/>
          <w:lang w:val="uk-UA"/>
        </w:rPr>
        <w:t xml:space="preserve">значить він пройшов остаточну перевірку. Потім </w:t>
      </w:r>
      <w:r w:rsidR="00EF6B4F">
        <w:rPr>
          <w:rFonts w:ascii="Times New Roman" w:hAnsi="Times New Roman" w:cs="Times New Roman"/>
          <w:sz w:val="28"/>
          <w:lang w:val="uk-UA"/>
        </w:rPr>
        <w:lastRenderedPageBreak/>
        <w:t>вчителі вже самостійно коригують планування відповідно до свого розкладу</w:t>
      </w:r>
      <w:r w:rsidR="0081795E">
        <w:rPr>
          <w:rFonts w:ascii="Times New Roman" w:hAnsi="Times New Roman" w:cs="Times New Roman"/>
          <w:sz w:val="28"/>
          <w:lang w:val="uk-UA"/>
        </w:rPr>
        <w:t xml:space="preserve"> уроків</w:t>
      </w:r>
      <w:r w:rsidR="00EF6B4F">
        <w:rPr>
          <w:rFonts w:ascii="Times New Roman" w:hAnsi="Times New Roman" w:cs="Times New Roman"/>
          <w:sz w:val="28"/>
          <w:lang w:val="uk-UA"/>
        </w:rPr>
        <w:t>, рівн</w:t>
      </w:r>
      <w:r w:rsidR="0081795E">
        <w:rPr>
          <w:rFonts w:ascii="Times New Roman" w:hAnsi="Times New Roman" w:cs="Times New Roman"/>
          <w:sz w:val="28"/>
          <w:lang w:val="uk-UA"/>
        </w:rPr>
        <w:t>я</w:t>
      </w:r>
      <w:r w:rsidR="00EF6B4F">
        <w:rPr>
          <w:rFonts w:ascii="Times New Roman" w:hAnsi="Times New Roman" w:cs="Times New Roman"/>
          <w:sz w:val="28"/>
          <w:lang w:val="uk-UA"/>
        </w:rPr>
        <w:t xml:space="preserve"> класу</w:t>
      </w:r>
      <w:r w:rsidR="0081795E">
        <w:rPr>
          <w:rFonts w:ascii="Times New Roman" w:hAnsi="Times New Roman" w:cs="Times New Roman"/>
          <w:sz w:val="28"/>
          <w:lang w:val="uk-UA"/>
        </w:rPr>
        <w:t xml:space="preserve"> тощо. Також ми </w:t>
      </w:r>
      <w:r w:rsidR="0081795E" w:rsidRPr="00EA5F2E">
        <w:rPr>
          <w:rFonts w:ascii="Times New Roman" w:hAnsi="Times New Roman" w:cs="Times New Roman"/>
          <w:b/>
          <w:sz w:val="28"/>
          <w:lang w:val="uk-UA"/>
        </w:rPr>
        <w:t>гнучким складом творчих груп</w:t>
      </w:r>
      <w:r w:rsidR="0081795E">
        <w:rPr>
          <w:rFonts w:ascii="Times New Roman" w:hAnsi="Times New Roman" w:cs="Times New Roman"/>
          <w:sz w:val="28"/>
          <w:lang w:val="uk-UA"/>
        </w:rPr>
        <w:t xml:space="preserve"> готуємо семінари, консиліуми, круглі столи, методичні мости тощо</w:t>
      </w:r>
      <w:r w:rsidR="00EA5F2E">
        <w:rPr>
          <w:rFonts w:ascii="Times New Roman" w:hAnsi="Times New Roman" w:cs="Times New Roman"/>
          <w:sz w:val="28"/>
          <w:lang w:val="uk-UA"/>
        </w:rPr>
        <w:t xml:space="preserve">. Кожен учитель такої групи отримує та виконує </w:t>
      </w:r>
      <w:r w:rsidR="006040B1">
        <w:rPr>
          <w:rFonts w:ascii="Times New Roman" w:hAnsi="Times New Roman" w:cs="Times New Roman"/>
          <w:sz w:val="28"/>
          <w:lang w:val="uk-UA"/>
        </w:rPr>
        <w:t>певне</w:t>
      </w:r>
      <w:r w:rsidR="00EA5F2E">
        <w:rPr>
          <w:rFonts w:ascii="Times New Roman" w:hAnsi="Times New Roman" w:cs="Times New Roman"/>
          <w:sz w:val="28"/>
          <w:lang w:val="uk-UA"/>
        </w:rPr>
        <w:t xml:space="preserve"> доручення для досягнення мети</w:t>
      </w:r>
      <w:r w:rsidR="0081795E">
        <w:rPr>
          <w:rFonts w:ascii="Times New Roman" w:hAnsi="Times New Roman" w:cs="Times New Roman"/>
          <w:sz w:val="28"/>
          <w:lang w:val="uk-UA"/>
        </w:rPr>
        <w:t xml:space="preserve">. </w:t>
      </w:r>
      <w:r w:rsidR="00ED5228">
        <w:rPr>
          <w:rFonts w:ascii="Times New Roman" w:hAnsi="Times New Roman" w:cs="Times New Roman"/>
          <w:sz w:val="28"/>
          <w:lang w:val="uk-UA"/>
        </w:rPr>
        <w:t>С</w:t>
      </w:r>
      <w:r w:rsidR="0081795E">
        <w:rPr>
          <w:rFonts w:ascii="Times New Roman" w:hAnsi="Times New Roman" w:cs="Times New Roman"/>
          <w:sz w:val="28"/>
          <w:lang w:val="uk-UA"/>
        </w:rPr>
        <w:t xml:space="preserve">пільна праця, взаємодопомога формує команду однодумців </w:t>
      </w:r>
      <w:r w:rsidR="00521F55">
        <w:rPr>
          <w:rFonts w:ascii="Times New Roman" w:hAnsi="Times New Roman" w:cs="Times New Roman"/>
          <w:sz w:val="28"/>
          <w:lang w:val="uk-UA"/>
        </w:rPr>
        <w:t>і</w:t>
      </w:r>
      <w:r w:rsidR="0081795E">
        <w:rPr>
          <w:rFonts w:ascii="Times New Roman" w:hAnsi="Times New Roman" w:cs="Times New Roman"/>
          <w:sz w:val="28"/>
          <w:lang w:val="uk-UA"/>
        </w:rPr>
        <w:t xml:space="preserve"> сприяє </w:t>
      </w:r>
      <w:r w:rsidR="00ED5228">
        <w:rPr>
          <w:rFonts w:ascii="Times New Roman" w:hAnsi="Times New Roman" w:cs="Times New Roman"/>
          <w:sz w:val="28"/>
          <w:lang w:val="uk-UA"/>
        </w:rPr>
        <w:t>творчому зростанню.</w:t>
      </w:r>
    </w:p>
    <w:p w:rsidR="006040B1" w:rsidRPr="00757DCC" w:rsidRDefault="006040B1" w:rsidP="00C022BD">
      <w:pPr>
        <w:pStyle w:val="ab"/>
        <w:spacing w:line="360" w:lineRule="auto"/>
        <w:ind w:left="0" w:firstLine="709"/>
        <w:jc w:val="both"/>
        <w:rPr>
          <w:rFonts w:ascii="Times New Roman" w:hAnsi="Times New Roman" w:cs="Times New Roman"/>
          <w:i/>
          <w:color w:val="984806" w:themeColor="accent6" w:themeShade="80"/>
          <w:sz w:val="28"/>
        </w:rPr>
      </w:pPr>
      <w:r>
        <w:rPr>
          <w:rFonts w:ascii="Times New Roman" w:hAnsi="Times New Roman" w:cs="Times New Roman"/>
          <w:sz w:val="28"/>
          <w:lang w:val="uk-UA"/>
        </w:rPr>
        <w:t xml:space="preserve">Для досягнення </w:t>
      </w:r>
      <w:r w:rsidR="00757DCC">
        <w:rPr>
          <w:rFonts w:ascii="Times New Roman" w:hAnsi="Times New Roman" w:cs="Times New Roman"/>
          <w:sz w:val="28"/>
          <w:lang w:val="uk-UA"/>
        </w:rPr>
        <w:t xml:space="preserve">оптимального </w:t>
      </w:r>
      <w:r>
        <w:rPr>
          <w:rFonts w:ascii="Times New Roman" w:hAnsi="Times New Roman" w:cs="Times New Roman"/>
          <w:sz w:val="28"/>
          <w:lang w:val="uk-UA"/>
        </w:rPr>
        <w:t xml:space="preserve">результату використовую </w:t>
      </w:r>
      <w:r w:rsidR="00757DCC">
        <w:rPr>
          <w:rFonts w:ascii="Times New Roman" w:hAnsi="Times New Roman" w:cs="Times New Roman"/>
          <w:sz w:val="28"/>
          <w:lang w:val="uk-UA"/>
        </w:rPr>
        <w:t>такі</w:t>
      </w:r>
      <w:r>
        <w:rPr>
          <w:rFonts w:ascii="Times New Roman" w:hAnsi="Times New Roman" w:cs="Times New Roman"/>
          <w:sz w:val="28"/>
          <w:lang w:val="uk-UA"/>
        </w:rPr>
        <w:t xml:space="preserve"> </w:t>
      </w:r>
      <w:r w:rsidRPr="00270E30">
        <w:rPr>
          <w:rFonts w:ascii="Times New Roman" w:hAnsi="Times New Roman" w:cs="Times New Roman"/>
          <w:i/>
          <w:color w:val="984806" w:themeColor="accent6" w:themeShade="80"/>
          <w:sz w:val="28"/>
          <w:lang w:val="uk-UA"/>
        </w:rPr>
        <w:t>способи впливу на підлеглих:</w:t>
      </w:r>
    </w:p>
    <w:p w:rsidR="00270E30" w:rsidRPr="00270E30" w:rsidRDefault="00270E30" w:rsidP="004A2662">
      <w:pPr>
        <w:pStyle w:val="ab"/>
        <w:numPr>
          <w:ilvl w:val="0"/>
          <w:numId w:val="24"/>
        </w:numPr>
        <w:spacing w:line="360" w:lineRule="auto"/>
        <w:jc w:val="both"/>
        <w:rPr>
          <w:rFonts w:ascii="Times New Roman" w:hAnsi="Times New Roman" w:cs="Times New Roman"/>
          <w:i/>
          <w:sz w:val="28"/>
        </w:rPr>
      </w:pPr>
      <w:r>
        <w:rPr>
          <w:rFonts w:ascii="Times New Roman" w:hAnsi="Times New Roman" w:cs="Times New Roman"/>
          <w:sz w:val="28"/>
          <w:lang w:val="uk-UA"/>
        </w:rPr>
        <w:t>В</w:t>
      </w:r>
      <w:r w:rsidRPr="00270E30">
        <w:rPr>
          <w:rFonts w:ascii="Times New Roman" w:hAnsi="Times New Roman" w:cs="Times New Roman"/>
          <w:sz w:val="28"/>
          <w:lang w:val="uk-UA"/>
        </w:rPr>
        <w:t>становлю</w:t>
      </w:r>
      <w:r w:rsidR="00EE60BF">
        <w:rPr>
          <w:rFonts w:ascii="Times New Roman" w:hAnsi="Times New Roman" w:cs="Times New Roman"/>
          <w:sz w:val="28"/>
          <w:lang w:val="uk-UA"/>
        </w:rPr>
        <w:t>ю</w:t>
      </w:r>
      <w:r w:rsidRPr="00270E30">
        <w:rPr>
          <w:rFonts w:ascii="Times New Roman" w:hAnsi="Times New Roman" w:cs="Times New Roman"/>
          <w:sz w:val="28"/>
          <w:lang w:val="uk-UA"/>
        </w:rPr>
        <w:t xml:space="preserve"> зворотній зв'язок з колегами</w:t>
      </w:r>
      <w:r w:rsidR="00EE60BF">
        <w:rPr>
          <w:rFonts w:ascii="Times New Roman" w:hAnsi="Times New Roman" w:cs="Times New Roman"/>
          <w:sz w:val="28"/>
          <w:lang w:val="uk-UA"/>
        </w:rPr>
        <w:t>.</w:t>
      </w:r>
    </w:p>
    <w:p w:rsidR="00270E30" w:rsidRPr="0017040E" w:rsidRDefault="00270E30" w:rsidP="004A2662">
      <w:pPr>
        <w:pStyle w:val="ab"/>
        <w:numPr>
          <w:ilvl w:val="0"/>
          <w:numId w:val="24"/>
        </w:numPr>
        <w:spacing w:line="360" w:lineRule="auto"/>
        <w:jc w:val="both"/>
        <w:rPr>
          <w:rFonts w:ascii="Times New Roman" w:hAnsi="Times New Roman" w:cs="Times New Roman"/>
          <w:i/>
          <w:sz w:val="28"/>
        </w:rPr>
      </w:pPr>
      <w:r w:rsidRPr="0017040E">
        <w:rPr>
          <w:rFonts w:ascii="Times New Roman" w:hAnsi="Times New Roman" w:cs="Times New Roman"/>
          <w:sz w:val="28"/>
          <w:lang w:val="uk-UA"/>
        </w:rPr>
        <w:t>Слуха</w:t>
      </w:r>
      <w:r w:rsidR="00EE60BF" w:rsidRPr="0017040E">
        <w:rPr>
          <w:rFonts w:ascii="Times New Roman" w:hAnsi="Times New Roman" w:cs="Times New Roman"/>
          <w:sz w:val="28"/>
          <w:lang w:val="uk-UA"/>
        </w:rPr>
        <w:t>ю</w:t>
      </w:r>
      <w:r w:rsidRPr="0017040E">
        <w:rPr>
          <w:rFonts w:ascii="Times New Roman" w:hAnsi="Times New Roman" w:cs="Times New Roman"/>
          <w:sz w:val="28"/>
          <w:lang w:val="uk-UA"/>
        </w:rPr>
        <w:t xml:space="preserve"> людей, бо спілкування – процес двосторонній.</w:t>
      </w:r>
    </w:p>
    <w:p w:rsidR="00270E30" w:rsidRPr="0017040E" w:rsidRDefault="00270E30" w:rsidP="004A2662">
      <w:pPr>
        <w:pStyle w:val="ab"/>
        <w:numPr>
          <w:ilvl w:val="0"/>
          <w:numId w:val="24"/>
        </w:numPr>
        <w:spacing w:line="360" w:lineRule="auto"/>
        <w:jc w:val="both"/>
        <w:rPr>
          <w:rFonts w:ascii="Times New Roman" w:hAnsi="Times New Roman" w:cs="Times New Roman"/>
          <w:i/>
          <w:sz w:val="28"/>
        </w:rPr>
      </w:pPr>
      <w:r w:rsidRPr="0017040E">
        <w:rPr>
          <w:rFonts w:ascii="Times New Roman" w:hAnsi="Times New Roman" w:cs="Times New Roman"/>
          <w:sz w:val="28"/>
          <w:lang w:val="uk-UA"/>
        </w:rPr>
        <w:t>Частіше говор</w:t>
      </w:r>
      <w:r w:rsidR="00EE60BF" w:rsidRPr="0017040E">
        <w:rPr>
          <w:rFonts w:ascii="Times New Roman" w:hAnsi="Times New Roman" w:cs="Times New Roman"/>
          <w:sz w:val="28"/>
          <w:lang w:val="uk-UA"/>
        </w:rPr>
        <w:t>ю</w:t>
      </w:r>
      <w:r w:rsidRPr="0017040E">
        <w:rPr>
          <w:rFonts w:ascii="Times New Roman" w:hAnsi="Times New Roman" w:cs="Times New Roman"/>
          <w:sz w:val="28"/>
          <w:lang w:val="uk-UA"/>
        </w:rPr>
        <w:t xml:space="preserve"> фрази: «Ми», «Спасибі вам», «А яка ваша думка?», «Давайте попрацюємо разом…», «Ми всі разо</w:t>
      </w:r>
      <w:r w:rsidR="00EE60BF" w:rsidRPr="0017040E">
        <w:rPr>
          <w:rFonts w:ascii="Times New Roman" w:hAnsi="Times New Roman" w:cs="Times New Roman"/>
          <w:sz w:val="28"/>
          <w:lang w:val="uk-UA"/>
        </w:rPr>
        <w:t>м</w:t>
      </w:r>
      <w:r w:rsidRPr="0017040E">
        <w:rPr>
          <w:rFonts w:ascii="Times New Roman" w:hAnsi="Times New Roman" w:cs="Times New Roman"/>
          <w:sz w:val="28"/>
          <w:lang w:val="uk-UA"/>
        </w:rPr>
        <w:t xml:space="preserve"> добре попрацювали…».</w:t>
      </w:r>
    </w:p>
    <w:p w:rsidR="0017040E" w:rsidRPr="0017040E" w:rsidRDefault="0017040E" w:rsidP="004A2662">
      <w:pPr>
        <w:pStyle w:val="ab"/>
        <w:numPr>
          <w:ilvl w:val="0"/>
          <w:numId w:val="24"/>
        </w:numPr>
        <w:spacing w:line="360" w:lineRule="auto"/>
        <w:jc w:val="both"/>
        <w:rPr>
          <w:rFonts w:ascii="Times New Roman" w:hAnsi="Times New Roman" w:cs="Times New Roman"/>
          <w:i/>
          <w:sz w:val="28"/>
        </w:rPr>
      </w:pPr>
      <w:r w:rsidRPr="0017040E">
        <w:rPr>
          <w:rFonts w:ascii="Times New Roman" w:hAnsi="Times New Roman" w:cs="Times New Roman"/>
          <w:sz w:val="28"/>
          <w:lang w:val="uk-UA"/>
        </w:rPr>
        <w:t xml:space="preserve">Не критикую </w:t>
      </w:r>
      <w:r w:rsidR="00FC7831" w:rsidRPr="00FC7831">
        <w:rPr>
          <w:rFonts w:ascii="Times New Roman" w:hAnsi="Times New Roman" w:cs="Times New Roman"/>
          <w:sz w:val="28"/>
          <w:lang w:val="uk-UA"/>
        </w:rPr>
        <w:t>вчителя</w:t>
      </w:r>
      <w:r w:rsidR="00FC7831" w:rsidRPr="00FC7831">
        <w:rPr>
          <w:rFonts w:ascii="Times New Roman" w:hAnsi="Times New Roman" w:cs="Times New Roman"/>
          <w:sz w:val="28"/>
        </w:rPr>
        <w:t xml:space="preserve"> </w:t>
      </w:r>
      <w:r w:rsidR="00FC7831">
        <w:rPr>
          <w:rFonts w:ascii="Times New Roman" w:hAnsi="Times New Roman" w:cs="Times New Roman"/>
          <w:sz w:val="28"/>
          <w:lang w:val="uk-UA"/>
        </w:rPr>
        <w:t>в</w:t>
      </w:r>
      <w:r w:rsidRPr="0017040E">
        <w:rPr>
          <w:rFonts w:ascii="Times New Roman" w:hAnsi="Times New Roman" w:cs="Times New Roman"/>
          <w:sz w:val="28"/>
          <w:lang w:val="uk-UA"/>
        </w:rPr>
        <w:t xml:space="preserve"> присутності колег.</w:t>
      </w:r>
    </w:p>
    <w:p w:rsidR="00270E30" w:rsidRPr="0017040E" w:rsidRDefault="0017040E" w:rsidP="004A2662">
      <w:pPr>
        <w:pStyle w:val="ab"/>
        <w:numPr>
          <w:ilvl w:val="0"/>
          <w:numId w:val="24"/>
        </w:numPr>
        <w:spacing w:line="360" w:lineRule="auto"/>
        <w:jc w:val="both"/>
        <w:rPr>
          <w:rFonts w:ascii="Times New Roman" w:hAnsi="Times New Roman" w:cs="Times New Roman"/>
          <w:i/>
          <w:sz w:val="28"/>
        </w:rPr>
      </w:pPr>
      <w:r w:rsidRPr="0017040E">
        <w:rPr>
          <w:rFonts w:ascii="Times New Roman" w:hAnsi="Times New Roman" w:cs="Times New Roman"/>
          <w:sz w:val="28"/>
          <w:lang w:val="uk-UA"/>
        </w:rPr>
        <w:t xml:space="preserve">Мотивую, підтримую похвалою. </w:t>
      </w:r>
    </w:p>
    <w:p w:rsidR="0017040E" w:rsidRPr="0017040E" w:rsidRDefault="0017040E" w:rsidP="004A2662">
      <w:pPr>
        <w:pStyle w:val="ab"/>
        <w:numPr>
          <w:ilvl w:val="0"/>
          <w:numId w:val="24"/>
        </w:numPr>
        <w:spacing w:line="360" w:lineRule="auto"/>
        <w:jc w:val="both"/>
        <w:rPr>
          <w:rFonts w:ascii="Times New Roman" w:hAnsi="Times New Roman" w:cs="Times New Roman"/>
          <w:i/>
          <w:sz w:val="28"/>
        </w:rPr>
      </w:pPr>
      <w:r w:rsidRPr="0017040E">
        <w:rPr>
          <w:rFonts w:ascii="Times New Roman" w:hAnsi="Times New Roman" w:cs="Times New Roman"/>
          <w:sz w:val="28"/>
          <w:lang w:val="uk-UA"/>
        </w:rPr>
        <w:t>Не підводжу людину, відрікаючись від сказаних слів або відданих наказів.</w:t>
      </w:r>
    </w:p>
    <w:p w:rsidR="0017040E" w:rsidRPr="000135D9" w:rsidRDefault="0017040E" w:rsidP="004A2662">
      <w:pPr>
        <w:pStyle w:val="ab"/>
        <w:numPr>
          <w:ilvl w:val="0"/>
          <w:numId w:val="24"/>
        </w:numPr>
        <w:spacing w:line="360" w:lineRule="auto"/>
        <w:jc w:val="both"/>
        <w:rPr>
          <w:rFonts w:ascii="Times New Roman" w:hAnsi="Times New Roman" w:cs="Times New Roman"/>
          <w:i/>
          <w:sz w:val="28"/>
        </w:rPr>
      </w:pPr>
      <w:r w:rsidRPr="0017040E">
        <w:rPr>
          <w:rFonts w:ascii="Times New Roman" w:hAnsi="Times New Roman" w:cs="Times New Roman"/>
          <w:sz w:val="28"/>
          <w:lang w:val="uk-UA"/>
        </w:rPr>
        <w:t>Довіряю колегам, їх помічаю, щоб людина отримувала по заслузі своєчасно</w:t>
      </w:r>
      <w:r w:rsidR="00FC7831">
        <w:rPr>
          <w:rFonts w:ascii="Times New Roman" w:hAnsi="Times New Roman" w:cs="Times New Roman"/>
          <w:sz w:val="28"/>
          <w:lang w:val="uk-UA"/>
        </w:rPr>
        <w:t xml:space="preserve"> тощо</w:t>
      </w:r>
      <w:r w:rsidRPr="0017040E">
        <w:rPr>
          <w:rFonts w:ascii="Times New Roman" w:hAnsi="Times New Roman" w:cs="Times New Roman"/>
          <w:sz w:val="28"/>
          <w:lang w:val="uk-UA"/>
        </w:rPr>
        <w:t xml:space="preserve">. </w:t>
      </w:r>
    </w:p>
    <w:p w:rsidR="00CB015F" w:rsidRDefault="00705B8E" w:rsidP="000135D9">
      <w:pPr>
        <w:pStyle w:val="ab"/>
        <w:spacing w:line="360" w:lineRule="auto"/>
        <w:ind w:left="0" w:firstLine="709"/>
        <w:jc w:val="both"/>
        <w:rPr>
          <w:rFonts w:ascii="Times New Roman" w:hAnsi="Times New Roman" w:cs="Times New Roman"/>
          <w:sz w:val="28"/>
          <w:lang w:val="uk-UA"/>
        </w:rPr>
      </w:pPr>
      <w:r>
        <w:rPr>
          <w:rFonts w:ascii="Times New Roman" w:hAnsi="Times New Roman" w:cs="Times New Roman"/>
          <w:i/>
          <w:color w:val="984806" w:themeColor="accent6" w:themeShade="80"/>
          <w:sz w:val="28"/>
          <w:lang w:val="uk-UA"/>
        </w:rPr>
        <w:t xml:space="preserve">Варто сказати, що процес формування ділової культури керівника тісно пов'язаний з «культурою організації». </w:t>
      </w:r>
      <w:r w:rsidRPr="00705B8E">
        <w:rPr>
          <w:rFonts w:ascii="Times New Roman" w:hAnsi="Times New Roman" w:cs="Times New Roman"/>
          <w:sz w:val="28"/>
          <w:lang w:val="uk-UA"/>
        </w:rPr>
        <w:t>Це</w:t>
      </w:r>
      <w:r>
        <w:rPr>
          <w:rFonts w:ascii="Times New Roman" w:hAnsi="Times New Roman" w:cs="Times New Roman"/>
          <w:sz w:val="28"/>
          <w:lang w:val="uk-UA"/>
        </w:rPr>
        <w:t xml:space="preserve"> писані та неписані правила, цінності, норми поведінки та звички, способи діяльності в колективі. У нас існують певні </w:t>
      </w:r>
      <w:r w:rsidRPr="00AB5535">
        <w:rPr>
          <w:rFonts w:ascii="Times New Roman" w:hAnsi="Times New Roman" w:cs="Times New Roman"/>
          <w:sz w:val="28"/>
          <w:u w:val="single"/>
          <w:lang w:val="uk-UA"/>
        </w:rPr>
        <w:t>традиції колективу</w:t>
      </w:r>
      <w:r>
        <w:rPr>
          <w:rFonts w:ascii="Times New Roman" w:hAnsi="Times New Roman" w:cs="Times New Roman"/>
          <w:sz w:val="28"/>
          <w:lang w:val="uk-UA"/>
        </w:rPr>
        <w:t xml:space="preserve"> (спільні свята, поїздки, взаємодопомога</w:t>
      </w:r>
      <w:r w:rsidR="00AB5535">
        <w:rPr>
          <w:rFonts w:ascii="Times New Roman" w:hAnsi="Times New Roman" w:cs="Times New Roman"/>
          <w:sz w:val="28"/>
          <w:lang w:val="uk-UA"/>
        </w:rPr>
        <w:t>, взаємопідтримка</w:t>
      </w:r>
      <w:r>
        <w:rPr>
          <w:rFonts w:ascii="Times New Roman" w:hAnsi="Times New Roman" w:cs="Times New Roman"/>
          <w:sz w:val="28"/>
          <w:lang w:val="uk-UA"/>
        </w:rPr>
        <w:t xml:space="preserve"> </w:t>
      </w:r>
      <w:r w:rsidR="00AB5535">
        <w:rPr>
          <w:rFonts w:ascii="Times New Roman" w:hAnsi="Times New Roman" w:cs="Times New Roman"/>
          <w:sz w:val="28"/>
          <w:lang w:val="uk-UA"/>
        </w:rPr>
        <w:t xml:space="preserve">і т.д.), </w:t>
      </w:r>
      <w:r w:rsidRPr="00AB5535">
        <w:rPr>
          <w:rFonts w:ascii="Times New Roman" w:hAnsi="Times New Roman" w:cs="Times New Roman"/>
          <w:sz w:val="28"/>
          <w:u w:val="single"/>
          <w:lang w:val="uk-UA"/>
        </w:rPr>
        <w:t>корпоративний кодекс</w:t>
      </w:r>
      <w:r>
        <w:rPr>
          <w:rFonts w:ascii="Times New Roman" w:hAnsi="Times New Roman" w:cs="Times New Roman"/>
          <w:sz w:val="28"/>
          <w:lang w:val="uk-UA"/>
        </w:rPr>
        <w:t xml:space="preserve"> (система правил </w:t>
      </w:r>
      <w:r w:rsidR="00AB5535">
        <w:rPr>
          <w:rFonts w:ascii="Times New Roman" w:hAnsi="Times New Roman" w:cs="Times New Roman"/>
          <w:sz w:val="28"/>
          <w:lang w:val="uk-UA"/>
        </w:rPr>
        <w:t xml:space="preserve">спілкування та співробітництва), </w:t>
      </w:r>
      <w:r w:rsidR="00AB5535" w:rsidRPr="00AB5535">
        <w:rPr>
          <w:rFonts w:ascii="Times New Roman" w:hAnsi="Times New Roman" w:cs="Times New Roman"/>
          <w:sz w:val="28"/>
          <w:u w:val="single"/>
          <w:lang w:val="uk-UA"/>
        </w:rPr>
        <w:t>корпоративний імідж</w:t>
      </w:r>
      <w:r w:rsidR="00AB5535">
        <w:rPr>
          <w:rFonts w:ascii="Times New Roman" w:hAnsi="Times New Roman" w:cs="Times New Roman"/>
          <w:sz w:val="28"/>
          <w:lang w:val="uk-UA"/>
        </w:rPr>
        <w:t xml:space="preserve"> (комплекс заходів, що сприяє підвищенню авторитету та приваб</w:t>
      </w:r>
      <w:r w:rsidR="004B02B0">
        <w:rPr>
          <w:rFonts w:ascii="Times New Roman" w:hAnsi="Times New Roman" w:cs="Times New Roman"/>
          <w:sz w:val="28"/>
          <w:lang w:val="uk-UA"/>
        </w:rPr>
        <w:t xml:space="preserve">ливості образу </w:t>
      </w:r>
      <w:r w:rsidR="008D12A5">
        <w:rPr>
          <w:rFonts w:ascii="Times New Roman" w:hAnsi="Times New Roman" w:cs="Times New Roman"/>
          <w:sz w:val="28"/>
          <w:lang w:val="uk-UA"/>
        </w:rPr>
        <w:t>колективу</w:t>
      </w:r>
      <w:r w:rsidR="004B02B0">
        <w:rPr>
          <w:rFonts w:ascii="Times New Roman" w:hAnsi="Times New Roman" w:cs="Times New Roman"/>
          <w:sz w:val="28"/>
          <w:lang w:val="uk-UA"/>
        </w:rPr>
        <w:t xml:space="preserve"> – </w:t>
      </w:r>
      <w:proofErr w:type="spellStart"/>
      <w:r w:rsidR="004B02B0">
        <w:rPr>
          <w:rFonts w:ascii="Times New Roman" w:hAnsi="Times New Roman" w:cs="Times New Roman"/>
          <w:sz w:val="28"/>
          <w:lang w:val="uk-UA"/>
        </w:rPr>
        <w:t>високо</w:t>
      </w:r>
      <w:r w:rsidR="00AB5535">
        <w:rPr>
          <w:rFonts w:ascii="Times New Roman" w:hAnsi="Times New Roman" w:cs="Times New Roman"/>
          <w:sz w:val="28"/>
          <w:lang w:val="uk-UA"/>
        </w:rPr>
        <w:t>кваліфі</w:t>
      </w:r>
      <w:r w:rsidR="004B02B0">
        <w:rPr>
          <w:rFonts w:ascii="Times New Roman" w:hAnsi="Times New Roman" w:cs="Times New Roman"/>
          <w:sz w:val="28"/>
          <w:lang w:val="uk-UA"/>
        </w:rPr>
        <w:t>-</w:t>
      </w:r>
      <w:r w:rsidR="00AB5535">
        <w:rPr>
          <w:rFonts w:ascii="Times New Roman" w:hAnsi="Times New Roman" w:cs="Times New Roman"/>
          <w:sz w:val="28"/>
          <w:lang w:val="uk-UA"/>
        </w:rPr>
        <w:t>ковані</w:t>
      </w:r>
      <w:proofErr w:type="spellEnd"/>
      <w:r w:rsidR="00AB5535">
        <w:rPr>
          <w:rFonts w:ascii="Times New Roman" w:hAnsi="Times New Roman" w:cs="Times New Roman"/>
          <w:sz w:val="28"/>
          <w:lang w:val="uk-UA"/>
        </w:rPr>
        <w:t xml:space="preserve"> та творчі педагоги, оформлення інтер’єру, </w:t>
      </w:r>
      <w:r w:rsidR="008D12A5">
        <w:rPr>
          <w:rFonts w:ascii="Times New Roman" w:hAnsi="Times New Roman" w:cs="Times New Roman"/>
          <w:sz w:val="28"/>
          <w:lang w:val="uk-UA"/>
        </w:rPr>
        <w:t xml:space="preserve">кабінетів, </w:t>
      </w:r>
      <w:r w:rsidR="00AB5535">
        <w:rPr>
          <w:rFonts w:ascii="Times New Roman" w:hAnsi="Times New Roman" w:cs="Times New Roman"/>
          <w:sz w:val="28"/>
          <w:lang w:val="uk-UA"/>
        </w:rPr>
        <w:t xml:space="preserve">досягнення в педагогічній і навчальній діяльності тощо). </w:t>
      </w:r>
      <w:r w:rsidR="00CB015F">
        <w:rPr>
          <w:rFonts w:ascii="Times New Roman" w:hAnsi="Times New Roman" w:cs="Times New Roman"/>
          <w:sz w:val="28"/>
          <w:lang w:val="uk-UA"/>
        </w:rPr>
        <w:t xml:space="preserve">Але під час нововведень слід не </w:t>
      </w:r>
      <w:r w:rsidR="00CB015F">
        <w:rPr>
          <w:rFonts w:ascii="Times New Roman" w:hAnsi="Times New Roman" w:cs="Times New Roman"/>
          <w:sz w:val="28"/>
          <w:lang w:val="uk-UA"/>
        </w:rPr>
        <w:lastRenderedPageBreak/>
        <w:t xml:space="preserve">забувати про збереження ціннісних орієнтирів колективу, врахування наступності, побажань членів колективу та прийнятний темп інновацій. </w:t>
      </w:r>
    </w:p>
    <w:p w:rsidR="00CB015F" w:rsidRPr="00422B35" w:rsidRDefault="00422B35" w:rsidP="000135D9">
      <w:pPr>
        <w:pStyle w:val="ab"/>
        <w:spacing w:line="360" w:lineRule="auto"/>
        <w:ind w:left="0" w:firstLine="709"/>
        <w:jc w:val="both"/>
        <w:rPr>
          <w:rFonts w:ascii="Times New Roman" w:hAnsi="Times New Roman" w:cs="Times New Roman"/>
          <w:color w:val="984806" w:themeColor="accent6" w:themeShade="80"/>
          <w:sz w:val="28"/>
          <w:u w:val="single"/>
          <w:lang w:val="uk-UA"/>
        </w:rPr>
      </w:pPr>
      <w:r w:rsidRPr="00422B35">
        <w:rPr>
          <w:rFonts w:ascii="Times New Roman" w:hAnsi="Times New Roman" w:cs="Times New Roman"/>
          <w:i/>
          <w:color w:val="984806" w:themeColor="accent6" w:themeShade="80"/>
          <w:sz w:val="28"/>
          <w:u w:val="single"/>
          <w:lang w:val="uk-UA"/>
        </w:rPr>
        <w:t>В</w:t>
      </w:r>
      <w:r w:rsidR="00CB015F" w:rsidRPr="00422B35">
        <w:rPr>
          <w:rFonts w:ascii="Times New Roman" w:hAnsi="Times New Roman" w:cs="Times New Roman"/>
          <w:i/>
          <w:color w:val="984806" w:themeColor="accent6" w:themeShade="80"/>
          <w:sz w:val="28"/>
          <w:u w:val="single"/>
          <w:lang w:val="uk-UA"/>
        </w:rPr>
        <w:t>ве</w:t>
      </w:r>
      <w:r w:rsidRPr="00422B35">
        <w:rPr>
          <w:rFonts w:ascii="Times New Roman" w:hAnsi="Times New Roman" w:cs="Times New Roman"/>
          <w:i/>
          <w:color w:val="984806" w:themeColor="accent6" w:themeShade="80"/>
          <w:sz w:val="28"/>
          <w:u w:val="single"/>
          <w:lang w:val="uk-UA"/>
        </w:rPr>
        <w:t xml:space="preserve">ла </w:t>
      </w:r>
      <w:r w:rsidR="00CB015F" w:rsidRPr="00422B35">
        <w:rPr>
          <w:rFonts w:ascii="Times New Roman" w:hAnsi="Times New Roman" w:cs="Times New Roman"/>
          <w:i/>
          <w:color w:val="984806" w:themeColor="accent6" w:themeShade="80"/>
          <w:sz w:val="28"/>
          <w:u w:val="single"/>
          <w:lang w:val="uk-UA"/>
        </w:rPr>
        <w:t xml:space="preserve">нові </w:t>
      </w:r>
      <w:r w:rsidR="00BC02A7">
        <w:rPr>
          <w:rFonts w:ascii="Times New Roman" w:hAnsi="Times New Roman" w:cs="Times New Roman"/>
          <w:i/>
          <w:color w:val="984806" w:themeColor="accent6" w:themeShade="80"/>
          <w:sz w:val="28"/>
          <w:u w:val="single"/>
          <w:lang w:val="uk-UA"/>
        </w:rPr>
        <w:t xml:space="preserve">ефективні </w:t>
      </w:r>
      <w:r w:rsidR="00CB015F" w:rsidRPr="00422B35">
        <w:rPr>
          <w:rFonts w:ascii="Times New Roman" w:hAnsi="Times New Roman" w:cs="Times New Roman"/>
          <w:i/>
          <w:color w:val="984806" w:themeColor="accent6" w:themeShade="80"/>
          <w:sz w:val="28"/>
          <w:u w:val="single"/>
          <w:lang w:val="uk-UA"/>
        </w:rPr>
        <w:t>прийоми організаційної культури</w:t>
      </w:r>
      <w:r w:rsidR="00CB015F" w:rsidRPr="00422B35">
        <w:rPr>
          <w:rFonts w:ascii="Times New Roman" w:hAnsi="Times New Roman" w:cs="Times New Roman"/>
          <w:color w:val="984806" w:themeColor="accent6" w:themeShade="80"/>
          <w:sz w:val="28"/>
          <w:u w:val="single"/>
          <w:lang w:val="uk-UA"/>
        </w:rPr>
        <w:t>:</w:t>
      </w:r>
    </w:p>
    <w:p w:rsidR="008335B7" w:rsidRDefault="00422B35" w:rsidP="004A2662">
      <w:pPr>
        <w:pStyle w:val="ab"/>
        <w:numPr>
          <w:ilvl w:val="0"/>
          <w:numId w:val="25"/>
        </w:numPr>
        <w:spacing w:line="360" w:lineRule="auto"/>
        <w:jc w:val="both"/>
        <w:rPr>
          <w:rFonts w:ascii="Times New Roman" w:hAnsi="Times New Roman" w:cs="Times New Roman"/>
          <w:sz w:val="28"/>
          <w:lang w:val="uk-UA"/>
        </w:rPr>
      </w:pPr>
      <w:r w:rsidRPr="007A7F00">
        <w:rPr>
          <w:rFonts w:ascii="Times New Roman" w:hAnsi="Times New Roman" w:cs="Times New Roman"/>
          <w:i/>
          <w:color w:val="984806" w:themeColor="accent6" w:themeShade="80"/>
          <w:sz w:val="28"/>
          <w:lang w:val="uk-UA"/>
        </w:rPr>
        <w:t>Візитівка</w:t>
      </w:r>
      <w:r w:rsidRPr="00422B35">
        <w:rPr>
          <w:rFonts w:ascii="Times New Roman" w:hAnsi="Times New Roman" w:cs="Times New Roman"/>
          <w:i/>
          <w:sz w:val="28"/>
          <w:lang w:val="uk-UA"/>
        </w:rPr>
        <w:t>.</w:t>
      </w:r>
      <w:r>
        <w:rPr>
          <w:rFonts w:ascii="Times New Roman" w:hAnsi="Times New Roman" w:cs="Times New Roman"/>
          <w:sz w:val="28"/>
          <w:lang w:val="uk-UA"/>
        </w:rPr>
        <w:t xml:space="preserve"> З усіма своїми колегами обмінялася візитками. Важливість даної інформації зрозуміла, коли терміново потрібно вирішити певне питання або знайти заміну хворому вчителю</w:t>
      </w:r>
      <w:r w:rsidR="00BC02A7">
        <w:rPr>
          <w:rFonts w:ascii="Times New Roman" w:hAnsi="Times New Roman" w:cs="Times New Roman"/>
          <w:sz w:val="28"/>
          <w:lang w:val="uk-UA"/>
        </w:rPr>
        <w:t xml:space="preserve">, переслати чи отримати файл </w:t>
      </w:r>
      <w:r>
        <w:rPr>
          <w:rFonts w:ascii="Times New Roman" w:hAnsi="Times New Roman" w:cs="Times New Roman"/>
          <w:sz w:val="28"/>
          <w:lang w:val="uk-UA"/>
        </w:rPr>
        <w:t>і т.д.</w:t>
      </w:r>
      <w:r w:rsidR="008335B7">
        <w:rPr>
          <w:rFonts w:ascii="Times New Roman" w:hAnsi="Times New Roman" w:cs="Times New Roman"/>
          <w:sz w:val="28"/>
          <w:lang w:val="uk-UA"/>
        </w:rPr>
        <w:t xml:space="preserve"> Ритуал обміну візитками проводжу </w:t>
      </w:r>
      <w:r w:rsidR="001B1DAF">
        <w:rPr>
          <w:rFonts w:ascii="Times New Roman" w:hAnsi="Times New Roman" w:cs="Times New Roman"/>
          <w:sz w:val="28"/>
          <w:lang w:val="uk-UA"/>
        </w:rPr>
        <w:t xml:space="preserve">також </w:t>
      </w:r>
      <w:r w:rsidR="008335B7">
        <w:rPr>
          <w:rFonts w:ascii="Times New Roman" w:hAnsi="Times New Roman" w:cs="Times New Roman"/>
          <w:sz w:val="28"/>
          <w:lang w:val="uk-UA"/>
        </w:rPr>
        <w:t xml:space="preserve">з новими вчителями. </w:t>
      </w:r>
    </w:p>
    <w:tbl>
      <w:tblPr>
        <w:tblStyle w:val="af"/>
        <w:tblpPr w:leftFromText="180" w:rightFromText="180" w:vertAnchor="text" w:horzAnchor="margin" w:tblpXSpec="right" w:tblpY="3"/>
        <w:tblW w:w="7338" w:type="dxa"/>
        <w:tblLook w:val="04A0"/>
      </w:tblPr>
      <w:tblGrid>
        <w:gridCol w:w="3227"/>
        <w:gridCol w:w="4111"/>
      </w:tblGrid>
      <w:tr w:rsidR="005B055C" w:rsidTr="005B055C">
        <w:trPr>
          <w:trHeight w:val="227"/>
        </w:trPr>
        <w:tc>
          <w:tcPr>
            <w:tcW w:w="3227" w:type="dxa"/>
            <w:tcBorders>
              <w:top w:val="thinThickLargeGap" w:sz="24" w:space="0" w:color="auto"/>
              <w:left w:val="thinThickLargeGap" w:sz="24" w:space="0" w:color="auto"/>
            </w:tcBorders>
          </w:tcPr>
          <w:p w:rsidR="005B055C" w:rsidRPr="005B055C" w:rsidRDefault="005B055C" w:rsidP="005B055C">
            <w:pPr>
              <w:rPr>
                <w:rFonts w:asciiTheme="majorHAnsi" w:hAnsiTheme="majorHAnsi"/>
                <w:sz w:val="24"/>
                <w:lang w:val="uk-UA"/>
              </w:rPr>
            </w:pPr>
            <w:r w:rsidRPr="005B055C">
              <w:rPr>
                <w:rFonts w:asciiTheme="majorHAnsi" w:hAnsiTheme="majorHAnsi"/>
                <w:sz w:val="24"/>
                <w:lang w:val="uk-UA"/>
              </w:rPr>
              <w:t>Прізвище</w:t>
            </w:r>
          </w:p>
        </w:tc>
        <w:tc>
          <w:tcPr>
            <w:tcW w:w="4111" w:type="dxa"/>
            <w:tcBorders>
              <w:top w:val="thinThickLargeGap" w:sz="24" w:space="0" w:color="auto"/>
              <w:right w:val="thinThickLargeGap" w:sz="24" w:space="0" w:color="auto"/>
            </w:tcBorders>
          </w:tcPr>
          <w:p w:rsidR="005B055C" w:rsidRPr="005B055C" w:rsidRDefault="005B055C" w:rsidP="005B055C">
            <w:pPr>
              <w:rPr>
                <w:rFonts w:asciiTheme="majorHAnsi" w:hAnsiTheme="majorHAnsi"/>
                <w:sz w:val="24"/>
              </w:rPr>
            </w:pPr>
          </w:p>
        </w:tc>
      </w:tr>
      <w:tr w:rsidR="005B055C" w:rsidTr="005B055C">
        <w:trPr>
          <w:trHeight w:val="227"/>
        </w:trPr>
        <w:tc>
          <w:tcPr>
            <w:tcW w:w="3227" w:type="dxa"/>
            <w:tcBorders>
              <w:left w:val="thinThickLargeGap" w:sz="24" w:space="0" w:color="auto"/>
            </w:tcBorders>
          </w:tcPr>
          <w:p w:rsidR="005B055C" w:rsidRPr="005B055C" w:rsidRDefault="005B055C" w:rsidP="005B055C">
            <w:pPr>
              <w:rPr>
                <w:rFonts w:asciiTheme="majorHAnsi" w:hAnsiTheme="majorHAnsi"/>
                <w:sz w:val="24"/>
                <w:lang w:val="uk-UA"/>
              </w:rPr>
            </w:pPr>
            <w:r w:rsidRPr="005B055C">
              <w:rPr>
                <w:rFonts w:asciiTheme="majorHAnsi" w:hAnsiTheme="majorHAnsi"/>
                <w:sz w:val="24"/>
                <w:lang w:val="uk-UA"/>
              </w:rPr>
              <w:t xml:space="preserve">Ім’я </w:t>
            </w:r>
          </w:p>
        </w:tc>
        <w:tc>
          <w:tcPr>
            <w:tcW w:w="4111" w:type="dxa"/>
            <w:tcBorders>
              <w:right w:val="thinThickLargeGap" w:sz="24" w:space="0" w:color="auto"/>
            </w:tcBorders>
          </w:tcPr>
          <w:p w:rsidR="005B055C" w:rsidRPr="005B055C" w:rsidRDefault="005B055C" w:rsidP="005B055C">
            <w:pPr>
              <w:rPr>
                <w:rFonts w:asciiTheme="majorHAnsi" w:hAnsiTheme="majorHAnsi"/>
                <w:sz w:val="24"/>
              </w:rPr>
            </w:pPr>
          </w:p>
        </w:tc>
      </w:tr>
      <w:tr w:rsidR="005B055C" w:rsidTr="005B055C">
        <w:trPr>
          <w:trHeight w:val="227"/>
        </w:trPr>
        <w:tc>
          <w:tcPr>
            <w:tcW w:w="3227" w:type="dxa"/>
            <w:tcBorders>
              <w:left w:val="thinThickLargeGap" w:sz="24" w:space="0" w:color="auto"/>
            </w:tcBorders>
          </w:tcPr>
          <w:p w:rsidR="005B055C" w:rsidRPr="005B055C" w:rsidRDefault="005B055C" w:rsidP="005B055C">
            <w:pPr>
              <w:rPr>
                <w:rFonts w:asciiTheme="majorHAnsi" w:hAnsiTheme="majorHAnsi"/>
                <w:sz w:val="24"/>
                <w:lang w:val="uk-UA"/>
              </w:rPr>
            </w:pPr>
            <w:r w:rsidRPr="005B055C">
              <w:rPr>
                <w:rFonts w:asciiTheme="majorHAnsi" w:hAnsiTheme="majorHAnsi"/>
                <w:sz w:val="24"/>
                <w:lang w:val="uk-UA"/>
              </w:rPr>
              <w:t>По батькові</w:t>
            </w:r>
          </w:p>
        </w:tc>
        <w:tc>
          <w:tcPr>
            <w:tcW w:w="4111" w:type="dxa"/>
            <w:tcBorders>
              <w:right w:val="thinThickLargeGap" w:sz="24" w:space="0" w:color="auto"/>
            </w:tcBorders>
          </w:tcPr>
          <w:p w:rsidR="005B055C" w:rsidRPr="005B055C" w:rsidRDefault="005B055C" w:rsidP="005B055C">
            <w:pPr>
              <w:rPr>
                <w:rFonts w:asciiTheme="majorHAnsi" w:hAnsiTheme="majorHAnsi"/>
                <w:sz w:val="24"/>
              </w:rPr>
            </w:pPr>
          </w:p>
        </w:tc>
      </w:tr>
      <w:tr w:rsidR="005B055C" w:rsidTr="005B055C">
        <w:trPr>
          <w:trHeight w:val="227"/>
        </w:trPr>
        <w:tc>
          <w:tcPr>
            <w:tcW w:w="3227" w:type="dxa"/>
            <w:tcBorders>
              <w:left w:val="thinThickLargeGap" w:sz="24" w:space="0" w:color="auto"/>
            </w:tcBorders>
          </w:tcPr>
          <w:p w:rsidR="005B055C" w:rsidRPr="005B055C" w:rsidRDefault="005B055C" w:rsidP="005B055C">
            <w:pPr>
              <w:rPr>
                <w:rFonts w:asciiTheme="majorHAnsi" w:hAnsiTheme="majorHAnsi"/>
                <w:sz w:val="24"/>
                <w:lang w:val="uk-UA"/>
              </w:rPr>
            </w:pPr>
            <w:r w:rsidRPr="005B055C">
              <w:rPr>
                <w:rFonts w:asciiTheme="majorHAnsi" w:hAnsiTheme="majorHAnsi"/>
                <w:sz w:val="24"/>
              </w:rPr>
              <w:t xml:space="preserve">Дата </w:t>
            </w:r>
            <w:r w:rsidRPr="005B055C">
              <w:rPr>
                <w:rFonts w:asciiTheme="majorHAnsi" w:hAnsiTheme="majorHAnsi"/>
                <w:sz w:val="24"/>
                <w:lang w:val="uk-UA"/>
              </w:rPr>
              <w:t>народження</w:t>
            </w:r>
          </w:p>
        </w:tc>
        <w:tc>
          <w:tcPr>
            <w:tcW w:w="4111" w:type="dxa"/>
            <w:tcBorders>
              <w:right w:val="thinThickLargeGap" w:sz="24" w:space="0" w:color="auto"/>
            </w:tcBorders>
          </w:tcPr>
          <w:p w:rsidR="005B055C" w:rsidRPr="005B055C" w:rsidRDefault="005B055C" w:rsidP="005B055C">
            <w:pPr>
              <w:rPr>
                <w:rFonts w:asciiTheme="majorHAnsi" w:hAnsiTheme="majorHAnsi"/>
                <w:sz w:val="24"/>
              </w:rPr>
            </w:pPr>
          </w:p>
        </w:tc>
      </w:tr>
      <w:tr w:rsidR="005B055C" w:rsidTr="005B055C">
        <w:trPr>
          <w:trHeight w:val="227"/>
        </w:trPr>
        <w:tc>
          <w:tcPr>
            <w:tcW w:w="3227" w:type="dxa"/>
            <w:tcBorders>
              <w:left w:val="thinThickLargeGap" w:sz="24" w:space="0" w:color="auto"/>
            </w:tcBorders>
          </w:tcPr>
          <w:p w:rsidR="005B055C" w:rsidRPr="005B055C" w:rsidRDefault="005B055C" w:rsidP="005B055C">
            <w:pPr>
              <w:rPr>
                <w:rFonts w:asciiTheme="majorHAnsi" w:hAnsiTheme="majorHAnsi"/>
                <w:sz w:val="24"/>
              </w:rPr>
            </w:pPr>
            <w:proofErr w:type="spellStart"/>
            <w:r w:rsidRPr="005B055C">
              <w:rPr>
                <w:rFonts w:asciiTheme="majorHAnsi" w:hAnsiTheme="majorHAnsi"/>
                <w:sz w:val="24"/>
              </w:rPr>
              <w:t>Моб</w:t>
            </w:r>
            <w:proofErr w:type="spellEnd"/>
            <w:r w:rsidRPr="005B055C">
              <w:rPr>
                <w:rFonts w:asciiTheme="majorHAnsi" w:hAnsiTheme="majorHAnsi"/>
                <w:sz w:val="24"/>
              </w:rPr>
              <w:t>.</w:t>
            </w:r>
            <w:r w:rsidRPr="005B055C">
              <w:rPr>
                <w:rFonts w:asciiTheme="majorHAnsi" w:hAnsiTheme="majorHAnsi"/>
                <w:sz w:val="24"/>
                <w:lang w:val="uk-UA"/>
              </w:rPr>
              <w:t xml:space="preserve"> </w:t>
            </w:r>
            <w:r w:rsidRPr="005B055C">
              <w:rPr>
                <w:rFonts w:asciiTheme="majorHAnsi" w:hAnsiTheme="majorHAnsi"/>
                <w:sz w:val="24"/>
              </w:rPr>
              <w:t>телефон</w:t>
            </w:r>
          </w:p>
        </w:tc>
        <w:tc>
          <w:tcPr>
            <w:tcW w:w="4111" w:type="dxa"/>
            <w:tcBorders>
              <w:right w:val="thinThickLargeGap" w:sz="24" w:space="0" w:color="auto"/>
            </w:tcBorders>
          </w:tcPr>
          <w:p w:rsidR="005B055C" w:rsidRPr="005B055C" w:rsidRDefault="005B055C" w:rsidP="005B055C">
            <w:pPr>
              <w:rPr>
                <w:rFonts w:asciiTheme="majorHAnsi" w:hAnsiTheme="majorHAnsi"/>
                <w:sz w:val="24"/>
              </w:rPr>
            </w:pPr>
          </w:p>
        </w:tc>
      </w:tr>
      <w:tr w:rsidR="005B055C" w:rsidTr="005B055C">
        <w:trPr>
          <w:trHeight w:val="227"/>
        </w:trPr>
        <w:tc>
          <w:tcPr>
            <w:tcW w:w="3227" w:type="dxa"/>
            <w:tcBorders>
              <w:left w:val="thinThickLargeGap" w:sz="24" w:space="0" w:color="auto"/>
            </w:tcBorders>
          </w:tcPr>
          <w:p w:rsidR="005B055C" w:rsidRPr="005B055C" w:rsidRDefault="005B055C" w:rsidP="005B055C">
            <w:pPr>
              <w:rPr>
                <w:rFonts w:asciiTheme="majorHAnsi" w:hAnsiTheme="majorHAnsi"/>
                <w:sz w:val="24"/>
              </w:rPr>
            </w:pPr>
          </w:p>
        </w:tc>
        <w:tc>
          <w:tcPr>
            <w:tcW w:w="4111" w:type="dxa"/>
            <w:tcBorders>
              <w:right w:val="thinThickLargeGap" w:sz="24" w:space="0" w:color="auto"/>
            </w:tcBorders>
          </w:tcPr>
          <w:p w:rsidR="005B055C" w:rsidRPr="005B055C" w:rsidRDefault="005B055C" w:rsidP="005B055C">
            <w:pPr>
              <w:rPr>
                <w:rFonts w:asciiTheme="majorHAnsi" w:hAnsiTheme="majorHAnsi"/>
                <w:sz w:val="24"/>
              </w:rPr>
            </w:pPr>
          </w:p>
        </w:tc>
      </w:tr>
      <w:tr w:rsidR="005B055C" w:rsidTr="005B055C">
        <w:trPr>
          <w:trHeight w:val="227"/>
        </w:trPr>
        <w:tc>
          <w:tcPr>
            <w:tcW w:w="3227" w:type="dxa"/>
            <w:tcBorders>
              <w:left w:val="thinThickLargeGap" w:sz="24" w:space="0" w:color="auto"/>
            </w:tcBorders>
          </w:tcPr>
          <w:p w:rsidR="005B055C" w:rsidRPr="005B055C" w:rsidRDefault="005B055C" w:rsidP="005B055C">
            <w:pPr>
              <w:rPr>
                <w:rFonts w:asciiTheme="majorHAnsi" w:hAnsiTheme="majorHAnsi"/>
                <w:sz w:val="24"/>
              </w:rPr>
            </w:pPr>
          </w:p>
        </w:tc>
        <w:tc>
          <w:tcPr>
            <w:tcW w:w="4111" w:type="dxa"/>
            <w:tcBorders>
              <w:right w:val="thinThickLargeGap" w:sz="24" w:space="0" w:color="auto"/>
            </w:tcBorders>
          </w:tcPr>
          <w:p w:rsidR="005B055C" w:rsidRPr="005B055C" w:rsidRDefault="005B055C" w:rsidP="005B055C">
            <w:pPr>
              <w:rPr>
                <w:rFonts w:asciiTheme="majorHAnsi" w:hAnsiTheme="majorHAnsi"/>
                <w:sz w:val="24"/>
              </w:rPr>
            </w:pPr>
          </w:p>
        </w:tc>
      </w:tr>
      <w:tr w:rsidR="005B055C" w:rsidTr="005B055C">
        <w:trPr>
          <w:trHeight w:val="227"/>
        </w:trPr>
        <w:tc>
          <w:tcPr>
            <w:tcW w:w="3227" w:type="dxa"/>
            <w:tcBorders>
              <w:left w:val="thinThickLargeGap" w:sz="24" w:space="0" w:color="auto"/>
            </w:tcBorders>
          </w:tcPr>
          <w:p w:rsidR="005B055C" w:rsidRPr="005B055C" w:rsidRDefault="005B055C" w:rsidP="005B055C">
            <w:pPr>
              <w:rPr>
                <w:rFonts w:asciiTheme="majorHAnsi" w:hAnsiTheme="majorHAnsi"/>
                <w:sz w:val="24"/>
              </w:rPr>
            </w:pPr>
            <w:r w:rsidRPr="005B055C">
              <w:rPr>
                <w:rFonts w:asciiTheme="majorHAnsi" w:hAnsiTheme="majorHAnsi"/>
                <w:sz w:val="24"/>
              </w:rPr>
              <w:t>Дом.</w:t>
            </w:r>
            <w:r w:rsidRPr="005B055C">
              <w:rPr>
                <w:rFonts w:asciiTheme="majorHAnsi" w:hAnsiTheme="majorHAnsi"/>
                <w:sz w:val="24"/>
                <w:lang w:val="uk-UA"/>
              </w:rPr>
              <w:t xml:space="preserve"> </w:t>
            </w:r>
            <w:r w:rsidRPr="005B055C">
              <w:rPr>
                <w:rFonts w:asciiTheme="majorHAnsi" w:hAnsiTheme="majorHAnsi"/>
                <w:sz w:val="24"/>
              </w:rPr>
              <w:t>телефон</w:t>
            </w:r>
          </w:p>
        </w:tc>
        <w:tc>
          <w:tcPr>
            <w:tcW w:w="4111" w:type="dxa"/>
            <w:tcBorders>
              <w:right w:val="thinThickLargeGap" w:sz="24" w:space="0" w:color="auto"/>
            </w:tcBorders>
          </w:tcPr>
          <w:p w:rsidR="005B055C" w:rsidRPr="005B055C" w:rsidRDefault="005B055C" w:rsidP="005B055C">
            <w:pPr>
              <w:rPr>
                <w:rFonts w:asciiTheme="majorHAnsi" w:hAnsiTheme="majorHAnsi"/>
                <w:sz w:val="24"/>
              </w:rPr>
            </w:pPr>
          </w:p>
        </w:tc>
      </w:tr>
      <w:tr w:rsidR="005B055C" w:rsidTr="005B055C">
        <w:trPr>
          <w:trHeight w:val="227"/>
        </w:trPr>
        <w:tc>
          <w:tcPr>
            <w:tcW w:w="3227" w:type="dxa"/>
            <w:tcBorders>
              <w:left w:val="thinThickLargeGap" w:sz="24" w:space="0" w:color="auto"/>
            </w:tcBorders>
          </w:tcPr>
          <w:p w:rsidR="005B055C" w:rsidRPr="005B055C" w:rsidRDefault="005B055C" w:rsidP="005B055C">
            <w:pPr>
              <w:rPr>
                <w:rFonts w:asciiTheme="majorHAnsi" w:hAnsiTheme="majorHAnsi"/>
                <w:sz w:val="24"/>
                <w:lang w:val="en-US"/>
              </w:rPr>
            </w:pPr>
            <w:r w:rsidRPr="005B055C">
              <w:rPr>
                <w:rFonts w:asciiTheme="majorHAnsi" w:hAnsiTheme="majorHAnsi"/>
                <w:sz w:val="24"/>
                <w:lang w:val="en-US"/>
              </w:rPr>
              <w:t>e-mail</w:t>
            </w:r>
          </w:p>
        </w:tc>
        <w:tc>
          <w:tcPr>
            <w:tcW w:w="4111" w:type="dxa"/>
            <w:tcBorders>
              <w:right w:val="thinThickLargeGap" w:sz="24" w:space="0" w:color="auto"/>
            </w:tcBorders>
          </w:tcPr>
          <w:p w:rsidR="005B055C" w:rsidRPr="005B055C" w:rsidRDefault="005B055C" w:rsidP="005B055C">
            <w:pPr>
              <w:rPr>
                <w:rFonts w:asciiTheme="majorHAnsi" w:hAnsiTheme="majorHAnsi"/>
                <w:sz w:val="24"/>
              </w:rPr>
            </w:pPr>
          </w:p>
        </w:tc>
      </w:tr>
      <w:tr w:rsidR="005B055C" w:rsidTr="005B055C">
        <w:trPr>
          <w:trHeight w:val="227"/>
        </w:trPr>
        <w:tc>
          <w:tcPr>
            <w:tcW w:w="3227" w:type="dxa"/>
            <w:tcBorders>
              <w:left w:val="thinThickLargeGap" w:sz="24" w:space="0" w:color="auto"/>
              <w:bottom w:val="thinThickLargeGap" w:sz="24" w:space="0" w:color="auto"/>
            </w:tcBorders>
          </w:tcPr>
          <w:p w:rsidR="005B055C" w:rsidRPr="005B055C" w:rsidRDefault="005B055C" w:rsidP="005B055C">
            <w:pPr>
              <w:rPr>
                <w:rFonts w:asciiTheme="majorHAnsi" w:hAnsiTheme="majorHAnsi"/>
                <w:sz w:val="24"/>
                <w:lang w:val="uk-UA"/>
              </w:rPr>
            </w:pPr>
            <w:r w:rsidRPr="005B055C">
              <w:rPr>
                <w:rFonts w:asciiTheme="majorHAnsi" w:hAnsiTheme="majorHAnsi"/>
                <w:sz w:val="24"/>
              </w:rPr>
              <w:t>Дом.</w:t>
            </w:r>
            <w:r w:rsidRPr="005B055C">
              <w:rPr>
                <w:rFonts w:asciiTheme="majorHAnsi" w:hAnsiTheme="majorHAnsi"/>
                <w:sz w:val="24"/>
                <w:lang w:val="uk-UA"/>
              </w:rPr>
              <w:t xml:space="preserve"> </w:t>
            </w:r>
            <w:r w:rsidRPr="005B055C">
              <w:rPr>
                <w:rFonts w:asciiTheme="majorHAnsi" w:hAnsiTheme="majorHAnsi"/>
                <w:sz w:val="24"/>
              </w:rPr>
              <w:t>адрес</w:t>
            </w:r>
            <w:r w:rsidRPr="005B055C">
              <w:rPr>
                <w:rFonts w:asciiTheme="majorHAnsi" w:hAnsiTheme="majorHAnsi"/>
                <w:sz w:val="24"/>
                <w:lang w:val="uk-UA"/>
              </w:rPr>
              <w:t>а</w:t>
            </w:r>
          </w:p>
        </w:tc>
        <w:tc>
          <w:tcPr>
            <w:tcW w:w="4111" w:type="dxa"/>
            <w:tcBorders>
              <w:bottom w:val="thinThickLargeGap" w:sz="24" w:space="0" w:color="auto"/>
              <w:right w:val="thinThickLargeGap" w:sz="24" w:space="0" w:color="auto"/>
            </w:tcBorders>
          </w:tcPr>
          <w:p w:rsidR="005B055C" w:rsidRPr="005B055C" w:rsidRDefault="005B055C" w:rsidP="005B055C">
            <w:pPr>
              <w:rPr>
                <w:rFonts w:asciiTheme="majorHAnsi" w:hAnsiTheme="majorHAnsi"/>
                <w:sz w:val="24"/>
              </w:rPr>
            </w:pPr>
          </w:p>
        </w:tc>
      </w:tr>
    </w:tbl>
    <w:p w:rsidR="005B055C" w:rsidRDefault="005B055C" w:rsidP="005B055C">
      <w:pPr>
        <w:pStyle w:val="ab"/>
        <w:spacing w:line="360" w:lineRule="auto"/>
        <w:ind w:left="1495"/>
        <w:jc w:val="both"/>
        <w:rPr>
          <w:rFonts w:ascii="Times New Roman" w:hAnsi="Times New Roman" w:cs="Times New Roman"/>
          <w:sz w:val="28"/>
          <w:lang w:val="uk-UA"/>
        </w:rPr>
      </w:pPr>
    </w:p>
    <w:p w:rsidR="005B055C" w:rsidRDefault="005B055C" w:rsidP="005B055C">
      <w:pPr>
        <w:pStyle w:val="ab"/>
        <w:spacing w:line="360" w:lineRule="auto"/>
        <w:ind w:left="1495"/>
        <w:jc w:val="both"/>
        <w:rPr>
          <w:rFonts w:ascii="Times New Roman" w:hAnsi="Times New Roman" w:cs="Times New Roman"/>
          <w:sz w:val="28"/>
          <w:lang w:val="uk-UA"/>
        </w:rPr>
      </w:pPr>
    </w:p>
    <w:p w:rsidR="005B055C" w:rsidRDefault="005B055C" w:rsidP="005B055C">
      <w:pPr>
        <w:pStyle w:val="ab"/>
        <w:spacing w:line="360" w:lineRule="auto"/>
        <w:ind w:left="1495"/>
        <w:jc w:val="both"/>
        <w:rPr>
          <w:rFonts w:ascii="Times New Roman" w:hAnsi="Times New Roman" w:cs="Times New Roman"/>
          <w:sz w:val="28"/>
          <w:lang w:val="uk-UA"/>
        </w:rPr>
      </w:pPr>
    </w:p>
    <w:p w:rsidR="005B055C" w:rsidRDefault="005B055C" w:rsidP="005B055C">
      <w:pPr>
        <w:pStyle w:val="ab"/>
        <w:spacing w:line="360" w:lineRule="auto"/>
        <w:ind w:left="1495"/>
        <w:jc w:val="both"/>
        <w:rPr>
          <w:rFonts w:ascii="Times New Roman" w:hAnsi="Times New Roman" w:cs="Times New Roman"/>
          <w:sz w:val="28"/>
          <w:lang w:val="uk-UA"/>
        </w:rPr>
      </w:pPr>
    </w:p>
    <w:p w:rsidR="005B055C" w:rsidRDefault="005B055C" w:rsidP="005B055C">
      <w:pPr>
        <w:pStyle w:val="ab"/>
        <w:spacing w:line="360" w:lineRule="auto"/>
        <w:ind w:left="1495"/>
        <w:jc w:val="both"/>
        <w:rPr>
          <w:rFonts w:ascii="Times New Roman" w:hAnsi="Times New Roman" w:cs="Times New Roman"/>
          <w:sz w:val="28"/>
          <w:lang w:val="uk-UA"/>
        </w:rPr>
      </w:pPr>
    </w:p>
    <w:p w:rsidR="005B055C" w:rsidRDefault="005B055C" w:rsidP="005B055C">
      <w:pPr>
        <w:pStyle w:val="ab"/>
        <w:spacing w:line="360" w:lineRule="auto"/>
        <w:ind w:left="1495"/>
        <w:jc w:val="both"/>
        <w:rPr>
          <w:rFonts w:ascii="Times New Roman" w:hAnsi="Times New Roman" w:cs="Times New Roman"/>
          <w:sz w:val="28"/>
          <w:lang w:val="uk-UA"/>
        </w:rPr>
      </w:pPr>
    </w:p>
    <w:p w:rsidR="005B055C" w:rsidRDefault="005B055C" w:rsidP="005B055C">
      <w:pPr>
        <w:pStyle w:val="ab"/>
        <w:spacing w:line="360" w:lineRule="auto"/>
        <w:ind w:left="1495"/>
        <w:jc w:val="both"/>
        <w:rPr>
          <w:rFonts w:ascii="Times New Roman" w:hAnsi="Times New Roman" w:cs="Times New Roman"/>
          <w:sz w:val="28"/>
          <w:lang w:val="uk-UA"/>
        </w:rPr>
      </w:pPr>
    </w:p>
    <w:p w:rsidR="00A83C1E" w:rsidRDefault="00342F32" w:rsidP="004A2662">
      <w:pPr>
        <w:pStyle w:val="ab"/>
        <w:numPr>
          <w:ilvl w:val="0"/>
          <w:numId w:val="25"/>
        </w:numPr>
        <w:spacing w:line="360" w:lineRule="auto"/>
        <w:jc w:val="both"/>
        <w:rPr>
          <w:rFonts w:ascii="Times New Roman" w:hAnsi="Times New Roman" w:cs="Times New Roman"/>
          <w:sz w:val="28"/>
          <w:lang w:val="uk-UA"/>
        </w:rPr>
      </w:pPr>
      <w:r w:rsidRPr="007A7F00">
        <w:rPr>
          <w:rFonts w:ascii="Times New Roman" w:hAnsi="Times New Roman" w:cs="Times New Roman"/>
          <w:i/>
          <w:color w:val="984806" w:themeColor="accent6" w:themeShade="80"/>
          <w:sz w:val="28"/>
          <w:lang w:val="uk-UA"/>
        </w:rPr>
        <w:t>Пам’ятки</w:t>
      </w:r>
      <w:r>
        <w:rPr>
          <w:rFonts w:ascii="Times New Roman" w:hAnsi="Times New Roman" w:cs="Times New Roman"/>
          <w:sz w:val="28"/>
          <w:lang w:val="uk-UA"/>
        </w:rPr>
        <w:t xml:space="preserve"> з</w:t>
      </w:r>
      <w:r w:rsidR="007A7F00">
        <w:rPr>
          <w:rFonts w:ascii="Times New Roman" w:hAnsi="Times New Roman" w:cs="Times New Roman"/>
          <w:sz w:val="28"/>
          <w:lang w:val="uk-UA"/>
        </w:rPr>
        <w:t>а</w:t>
      </w:r>
      <w:r>
        <w:rPr>
          <w:rFonts w:ascii="Times New Roman" w:hAnsi="Times New Roman" w:cs="Times New Roman"/>
          <w:sz w:val="28"/>
          <w:lang w:val="uk-UA"/>
        </w:rPr>
        <w:t>мість п’ятихвилинок.</w:t>
      </w:r>
      <w:r w:rsidR="007A7F00">
        <w:rPr>
          <w:rFonts w:ascii="Times New Roman" w:hAnsi="Times New Roman" w:cs="Times New Roman"/>
          <w:sz w:val="28"/>
          <w:lang w:val="uk-UA"/>
        </w:rPr>
        <w:t xml:space="preserve"> Якщо терміново потрібно донести до кожного </w:t>
      </w:r>
      <w:r w:rsidR="004C7DA7">
        <w:rPr>
          <w:rFonts w:ascii="Times New Roman" w:hAnsi="Times New Roman" w:cs="Times New Roman"/>
          <w:sz w:val="28"/>
          <w:lang w:val="uk-UA"/>
        </w:rPr>
        <w:t xml:space="preserve">співробітника </w:t>
      </w:r>
      <w:r w:rsidR="007A7F00">
        <w:rPr>
          <w:rFonts w:ascii="Times New Roman" w:hAnsi="Times New Roman" w:cs="Times New Roman"/>
          <w:sz w:val="28"/>
          <w:lang w:val="uk-UA"/>
        </w:rPr>
        <w:t xml:space="preserve">важливу інформацію, то роблю й швидко роздаю пам’ятки, а не збираю всіх </w:t>
      </w:r>
      <w:r w:rsidR="004C7DA7">
        <w:rPr>
          <w:rFonts w:ascii="Times New Roman" w:hAnsi="Times New Roman" w:cs="Times New Roman"/>
          <w:sz w:val="28"/>
          <w:lang w:val="uk-UA"/>
        </w:rPr>
        <w:t xml:space="preserve">колег </w:t>
      </w:r>
      <w:r w:rsidR="007A7F00">
        <w:rPr>
          <w:rFonts w:ascii="Times New Roman" w:hAnsi="Times New Roman" w:cs="Times New Roman"/>
          <w:sz w:val="28"/>
          <w:lang w:val="uk-UA"/>
        </w:rPr>
        <w:t xml:space="preserve">у кабінеті на перерві. Розуміючи, що одночасне перебування багатьох класів дітей на перерві без вчителя може призвести до тяжких наслідків травмування, запровадила нову форму швидкого інформування колективу. </w:t>
      </w:r>
      <w:r w:rsidR="00A83C1E">
        <w:rPr>
          <w:rFonts w:ascii="Times New Roman" w:hAnsi="Times New Roman" w:cs="Times New Roman"/>
          <w:sz w:val="28"/>
          <w:lang w:val="uk-UA"/>
        </w:rPr>
        <w:t>Такі пам’ятки можу роздати сама або прошу вчителя, який на уроці в цей час буде вільним (за розкладом той предмет, який він не викладає).</w:t>
      </w:r>
      <w:r w:rsidR="007A7F00">
        <w:rPr>
          <w:rFonts w:ascii="Times New Roman" w:hAnsi="Times New Roman" w:cs="Times New Roman"/>
          <w:sz w:val="28"/>
          <w:lang w:val="uk-UA"/>
        </w:rPr>
        <w:t xml:space="preserve"> </w:t>
      </w:r>
    </w:p>
    <w:p w:rsidR="002D5C1B" w:rsidRDefault="00C20115" w:rsidP="004A2662">
      <w:pPr>
        <w:pStyle w:val="ab"/>
        <w:numPr>
          <w:ilvl w:val="0"/>
          <w:numId w:val="25"/>
        </w:numPr>
        <w:spacing w:line="360" w:lineRule="auto"/>
        <w:jc w:val="both"/>
        <w:rPr>
          <w:rFonts w:ascii="Times New Roman" w:hAnsi="Times New Roman" w:cs="Times New Roman"/>
          <w:sz w:val="28"/>
          <w:lang w:val="uk-UA"/>
        </w:rPr>
      </w:pPr>
      <w:r w:rsidRPr="00C20115">
        <w:rPr>
          <w:rFonts w:ascii="Times New Roman" w:hAnsi="Times New Roman" w:cs="Times New Roman"/>
          <w:i/>
          <w:color w:val="984806" w:themeColor="accent6" w:themeShade="80"/>
          <w:sz w:val="28"/>
          <w:lang w:val="uk-UA"/>
        </w:rPr>
        <w:t>План роботи на тиждень і місяць</w:t>
      </w:r>
      <w:r>
        <w:rPr>
          <w:rFonts w:ascii="Times New Roman" w:hAnsi="Times New Roman" w:cs="Times New Roman"/>
          <w:sz w:val="28"/>
          <w:lang w:val="uk-UA"/>
        </w:rPr>
        <w:t xml:space="preserve"> допомагає ефективно організувати діяльність колективу. Складаючи такий план, мобільно інформую та націлюю на своєчасне виконання певного виду діяльності. Плани розміщую в спільній папці Яндекс диску.</w:t>
      </w:r>
      <w:r w:rsidR="00BB32AE">
        <w:rPr>
          <w:rFonts w:ascii="Times New Roman" w:hAnsi="Times New Roman" w:cs="Times New Roman"/>
          <w:sz w:val="28"/>
          <w:lang w:val="uk-UA"/>
        </w:rPr>
        <w:t xml:space="preserve"> </w:t>
      </w:r>
      <w:r>
        <w:rPr>
          <w:rFonts w:ascii="Times New Roman" w:hAnsi="Times New Roman" w:cs="Times New Roman"/>
          <w:sz w:val="28"/>
          <w:lang w:val="uk-UA"/>
        </w:rPr>
        <w:br/>
      </w:r>
      <w:r w:rsidR="007A7F00">
        <w:rPr>
          <w:rFonts w:ascii="Times New Roman" w:hAnsi="Times New Roman" w:cs="Times New Roman"/>
          <w:sz w:val="28"/>
          <w:lang w:val="uk-UA"/>
        </w:rPr>
        <w:t xml:space="preserve"> </w:t>
      </w:r>
    </w:p>
    <w:p w:rsidR="008D12A5" w:rsidRPr="008D12A5" w:rsidRDefault="002D5C1B" w:rsidP="004A2662">
      <w:pPr>
        <w:pStyle w:val="ab"/>
        <w:numPr>
          <w:ilvl w:val="0"/>
          <w:numId w:val="25"/>
        </w:numPr>
        <w:shd w:val="clear" w:color="auto" w:fill="D6E3BC" w:themeFill="accent3" w:themeFillTint="66"/>
        <w:jc w:val="center"/>
        <w:rPr>
          <w:rFonts w:ascii="Times New Roman" w:hAnsi="Times New Roman" w:cs="Times New Roman"/>
          <w:b/>
          <w:sz w:val="32"/>
          <w:szCs w:val="28"/>
          <w:u w:val="single"/>
          <w:lang w:val="uk-UA"/>
        </w:rPr>
      </w:pPr>
      <w:r w:rsidRPr="002D5C1B">
        <w:rPr>
          <w:rFonts w:ascii="Times New Roman" w:hAnsi="Times New Roman" w:cs="Times New Roman"/>
          <w:b/>
          <w:sz w:val="32"/>
          <w:szCs w:val="28"/>
          <w:u w:val="single"/>
          <w:lang w:val="uk-UA"/>
        </w:rPr>
        <w:lastRenderedPageBreak/>
        <w:t xml:space="preserve">План роботи на </w:t>
      </w:r>
      <w:r>
        <w:rPr>
          <w:rFonts w:ascii="Times New Roman" w:hAnsi="Times New Roman" w:cs="Times New Roman"/>
          <w:b/>
          <w:sz w:val="32"/>
          <w:szCs w:val="28"/>
          <w:u w:val="single"/>
          <w:lang w:val="uk-UA"/>
        </w:rPr>
        <w:t xml:space="preserve">07-11 </w:t>
      </w:r>
      <w:r w:rsidRPr="002D5C1B">
        <w:rPr>
          <w:rFonts w:ascii="Times New Roman" w:hAnsi="Times New Roman" w:cs="Times New Roman"/>
          <w:b/>
          <w:sz w:val="32"/>
          <w:szCs w:val="28"/>
          <w:u w:val="single"/>
          <w:lang w:val="uk-UA"/>
        </w:rPr>
        <w:t>листопад</w:t>
      </w:r>
      <w:r>
        <w:rPr>
          <w:rFonts w:ascii="Times New Roman" w:hAnsi="Times New Roman" w:cs="Times New Roman"/>
          <w:b/>
          <w:sz w:val="32"/>
          <w:szCs w:val="28"/>
          <w:u w:val="single"/>
          <w:lang w:val="uk-UA"/>
        </w:rPr>
        <w:t>а</w:t>
      </w:r>
      <w:r w:rsidRPr="002D5C1B">
        <w:rPr>
          <w:rFonts w:ascii="Times New Roman" w:hAnsi="Times New Roman" w:cs="Times New Roman"/>
          <w:b/>
          <w:sz w:val="32"/>
          <w:szCs w:val="28"/>
          <w:u w:val="single"/>
          <w:lang w:val="uk-UA"/>
        </w:rPr>
        <w:t xml:space="preserve"> 2016</w:t>
      </w:r>
    </w:p>
    <w:tbl>
      <w:tblPr>
        <w:tblStyle w:val="af"/>
        <w:tblW w:w="9322" w:type="dxa"/>
        <w:tblLayout w:type="fixed"/>
        <w:tblLook w:val="04A0"/>
      </w:tblPr>
      <w:tblGrid>
        <w:gridCol w:w="675"/>
        <w:gridCol w:w="851"/>
        <w:gridCol w:w="567"/>
        <w:gridCol w:w="567"/>
        <w:gridCol w:w="283"/>
        <w:gridCol w:w="709"/>
        <w:gridCol w:w="5670"/>
      </w:tblGrid>
      <w:tr w:rsidR="002D5C1B" w:rsidRPr="002D5C1B" w:rsidTr="003B4397">
        <w:tc>
          <w:tcPr>
            <w:tcW w:w="675" w:type="dxa"/>
            <w:shd w:val="clear" w:color="auto" w:fill="CCCC00"/>
          </w:tcPr>
          <w:p w:rsidR="002D5C1B" w:rsidRPr="002D5C1B" w:rsidRDefault="002D5C1B" w:rsidP="002D5C1B">
            <w:pPr>
              <w:rPr>
                <w:rFonts w:ascii="Times New Roman" w:hAnsi="Times New Roman" w:cs="Times New Roman"/>
                <w:b/>
                <w:sz w:val="24"/>
                <w:szCs w:val="24"/>
                <w:lang w:val="uk-UA"/>
              </w:rPr>
            </w:pPr>
          </w:p>
        </w:tc>
        <w:tc>
          <w:tcPr>
            <w:tcW w:w="851" w:type="dxa"/>
            <w:shd w:val="clear" w:color="auto" w:fill="CCCC00"/>
          </w:tcPr>
          <w:p w:rsidR="002D5C1B" w:rsidRPr="002D5C1B" w:rsidRDefault="002D5C1B" w:rsidP="002D5C1B">
            <w:pPr>
              <w:jc w:val="center"/>
              <w:rPr>
                <w:rFonts w:ascii="Times New Roman" w:hAnsi="Times New Roman" w:cs="Times New Roman"/>
                <w:b/>
                <w:sz w:val="24"/>
                <w:szCs w:val="24"/>
                <w:lang w:val="uk-UA"/>
              </w:rPr>
            </w:pPr>
            <w:r w:rsidRPr="002D5C1B">
              <w:rPr>
                <w:rFonts w:ascii="Times New Roman" w:hAnsi="Times New Roman" w:cs="Times New Roman"/>
                <w:b/>
                <w:sz w:val="24"/>
                <w:szCs w:val="24"/>
                <w:lang w:val="uk-UA"/>
              </w:rPr>
              <w:t>Дата</w:t>
            </w:r>
          </w:p>
        </w:tc>
        <w:tc>
          <w:tcPr>
            <w:tcW w:w="1134" w:type="dxa"/>
            <w:gridSpan w:val="2"/>
            <w:shd w:val="clear" w:color="auto" w:fill="CCCC00"/>
          </w:tcPr>
          <w:p w:rsidR="002D5C1B" w:rsidRPr="002D5C1B" w:rsidRDefault="002D5C1B" w:rsidP="002D5C1B">
            <w:pPr>
              <w:jc w:val="center"/>
              <w:rPr>
                <w:rFonts w:ascii="Times New Roman" w:hAnsi="Times New Roman" w:cs="Times New Roman"/>
                <w:b/>
                <w:sz w:val="24"/>
                <w:szCs w:val="24"/>
                <w:lang w:val="uk-UA"/>
              </w:rPr>
            </w:pPr>
            <w:r w:rsidRPr="002D5C1B">
              <w:rPr>
                <w:rFonts w:ascii="Times New Roman" w:hAnsi="Times New Roman" w:cs="Times New Roman"/>
                <w:b/>
                <w:sz w:val="24"/>
                <w:szCs w:val="24"/>
                <w:lang w:val="uk-UA"/>
              </w:rPr>
              <w:t>Час</w:t>
            </w:r>
          </w:p>
        </w:tc>
        <w:tc>
          <w:tcPr>
            <w:tcW w:w="992" w:type="dxa"/>
            <w:gridSpan w:val="2"/>
            <w:shd w:val="clear" w:color="auto" w:fill="CCCC00"/>
          </w:tcPr>
          <w:p w:rsidR="002D5C1B" w:rsidRPr="002D5C1B" w:rsidRDefault="002D5C1B" w:rsidP="002D5C1B">
            <w:pPr>
              <w:jc w:val="center"/>
              <w:rPr>
                <w:rFonts w:ascii="Times New Roman" w:hAnsi="Times New Roman" w:cs="Times New Roman"/>
                <w:b/>
                <w:sz w:val="24"/>
                <w:szCs w:val="24"/>
                <w:lang w:val="uk-UA"/>
              </w:rPr>
            </w:pPr>
            <w:r w:rsidRPr="002D5C1B">
              <w:rPr>
                <w:rFonts w:ascii="Times New Roman" w:hAnsi="Times New Roman" w:cs="Times New Roman"/>
                <w:b/>
                <w:sz w:val="24"/>
                <w:szCs w:val="24"/>
                <w:lang w:val="uk-UA"/>
              </w:rPr>
              <w:t>Місце</w:t>
            </w:r>
          </w:p>
        </w:tc>
        <w:tc>
          <w:tcPr>
            <w:tcW w:w="5670" w:type="dxa"/>
            <w:shd w:val="clear" w:color="auto" w:fill="CCCC00"/>
          </w:tcPr>
          <w:p w:rsidR="002D5C1B" w:rsidRPr="002D5C1B" w:rsidRDefault="002D5C1B" w:rsidP="002D5C1B">
            <w:pPr>
              <w:jc w:val="center"/>
              <w:rPr>
                <w:rFonts w:ascii="Times New Roman" w:hAnsi="Times New Roman" w:cs="Times New Roman"/>
                <w:b/>
                <w:sz w:val="24"/>
                <w:szCs w:val="24"/>
                <w:lang w:val="uk-UA"/>
              </w:rPr>
            </w:pPr>
            <w:r w:rsidRPr="002D5C1B">
              <w:rPr>
                <w:rFonts w:ascii="Times New Roman" w:hAnsi="Times New Roman" w:cs="Times New Roman"/>
                <w:b/>
                <w:sz w:val="24"/>
                <w:szCs w:val="24"/>
                <w:lang w:val="uk-UA"/>
              </w:rPr>
              <w:t>Зміст</w:t>
            </w:r>
          </w:p>
        </w:tc>
      </w:tr>
      <w:tr w:rsidR="002D5C1B" w:rsidRPr="002D5C1B" w:rsidTr="002D5C1B">
        <w:tc>
          <w:tcPr>
            <w:tcW w:w="9322" w:type="dxa"/>
            <w:gridSpan w:val="7"/>
            <w:shd w:val="clear" w:color="auto" w:fill="9BBB59" w:themeFill="accent3"/>
          </w:tcPr>
          <w:p w:rsidR="002D5C1B" w:rsidRPr="002D5C1B" w:rsidRDefault="002D5C1B" w:rsidP="002D5C1B">
            <w:pPr>
              <w:jc w:val="center"/>
              <w:rPr>
                <w:rFonts w:ascii="Times New Roman" w:hAnsi="Times New Roman" w:cs="Times New Roman"/>
                <w:sz w:val="24"/>
                <w:szCs w:val="24"/>
                <w:lang w:val="uk-UA"/>
              </w:rPr>
            </w:pPr>
            <w:r w:rsidRPr="002D5C1B">
              <w:rPr>
                <w:rFonts w:ascii="Times New Roman" w:hAnsi="Times New Roman" w:cs="Times New Roman"/>
                <w:b/>
                <w:sz w:val="24"/>
                <w:szCs w:val="24"/>
                <w:lang w:val="uk-UA"/>
              </w:rPr>
              <w:t>07-11 листопада</w:t>
            </w:r>
          </w:p>
        </w:tc>
      </w:tr>
      <w:tr w:rsidR="002D5C1B" w:rsidRPr="002D5C1B" w:rsidTr="007F7E49">
        <w:tc>
          <w:tcPr>
            <w:tcW w:w="675" w:type="dxa"/>
            <w:tcBorders>
              <w:top w:val="double" w:sz="4" w:space="0" w:color="auto"/>
            </w:tcBorders>
            <w:shd w:val="clear" w:color="auto" w:fill="D6E3BC" w:themeFill="accent3" w:themeFillTint="66"/>
          </w:tcPr>
          <w:p w:rsidR="002D5C1B" w:rsidRPr="002D5C1B" w:rsidRDefault="002D5C1B" w:rsidP="002D5C1B">
            <w:pPr>
              <w:rPr>
                <w:rFonts w:ascii="Times New Roman" w:hAnsi="Times New Roman" w:cs="Times New Roman"/>
                <w:b/>
                <w:sz w:val="24"/>
                <w:szCs w:val="24"/>
                <w:lang w:val="uk-UA"/>
              </w:rPr>
            </w:pPr>
            <w:r w:rsidRPr="002D5C1B">
              <w:rPr>
                <w:rFonts w:ascii="Times New Roman" w:hAnsi="Times New Roman" w:cs="Times New Roman"/>
                <w:b/>
                <w:sz w:val="24"/>
                <w:szCs w:val="24"/>
              </w:rPr>
              <w:t>П</w:t>
            </w:r>
            <w:r w:rsidRPr="002D5C1B">
              <w:rPr>
                <w:rFonts w:ascii="Times New Roman" w:hAnsi="Times New Roman" w:cs="Times New Roman"/>
                <w:b/>
                <w:sz w:val="24"/>
                <w:szCs w:val="24"/>
                <w:lang w:val="uk-UA"/>
              </w:rPr>
              <w:t>н</w:t>
            </w:r>
          </w:p>
        </w:tc>
        <w:tc>
          <w:tcPr>
            <w:tcW w:w="851" w:type="dxa"/>
            <w:tcBorders>
              <w:top w:val="double" w:sz="4" w:space="0" w:color="auto"/>
            </w:tcBorders>
            <w:shd w:val="clear" w:color="auto" w:fill="D6E3BC" w:themeFill="accent3" w:themeFillTint="66"/>
          </w:tcPr>
          <w:p w:rsidR="002D5C1B" w:rsidRPr="002D5C1B" w:rsidRDefault="002D5C1B"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07.11</w:t>
            </w:r>
          </w:p>
        </w:tc>
        <w:tc>
          <w:tcPr>
            <w:tcW w:w="1134" w:type="dxa"/>
            <w:gridSpan w:val="2"/>
            <w:tcBorders>
              <w:top w:val="double" w:sz="4" w:space="0" w:color="auto"/>
            </w:tcBorders>
            <w:shd w:val="clear" w:color="auto" w:fill="D6E3BC" w:themeFill="accent3" w:themeFillTint="66"/>
          </w:tcPr>
          <w:p w:rsidR="002D5C1B" w:rsidRPr="002D5C1B" w:rsidRDefault="002D5C1B" w:rsidP="002D5C1B">
            <w:pPr>
              <w:rPr>
                <w:rFonts w:ascii="Times New Roman" w:hAnsi="Times New Roman" w:cs="Times New Roman"/>
                <w:sz w:val="24"/>
                <w:szCs w:val="24"/>
                <w:lang w:val="uk-UA"/>
              </w:rPr>
            </w:pPr>
          </w:p>
        </w:tc>
        <w:tc>
          <w:tcPr>
            <w:tcW w:w="992" w:type="dxa"/>
            <w:gridSpan w:val="2"/>
            <w:tcBorders>
              <w:top w:val="double" w:sz="4" w:space="0" w:color="auto"/>
            </w:tcBorders>
            <w:shd w:val="clear" w:color="auto" w:fill="D6E3BC" w:themeFill="accent3" w:themeFillTint="66"/>
          </w:tcPr>
          <w:p w:rsidR="002D5C1B" w:rsidRPr="002D5C1B" w:rsidRDefault="002D5C1B" w:rsidP="002D5C1B">
            <w:pPr>
              <w:rPr>
                <w:rFonts w:ascii="Times New Roman" w:hAnsi="Times New Roman" w:cs="Times New Roman"/>
                <w:sz w:val="24"/>
                <w:szCs w:val="24"/>
                <w:lang w:val="uk-UA"/>
              </w:rPr>
            </w:pPr>
          </w:p>
        </w:tc>
        <w:tc>
          <w:tcPr>
            <w:tcW w:w="5670" w:type="dxa"/>
            <w:tcBorders>
              <w:top w:val="double" w:sz="4" w:space="0" w:color="auto"/>
            </w:tcBorders>
            <w:shd w:val="clear" w:color="auto" w:fill="D6E3BC" w:themeFill="accent3" w:themeFillTint="66"/>
          </w:tcPr>
          <w:p w:rsidR="002D5C1B" w:rsidRPr="002D5C1B" w:rsidRDefault="002D5C1B" w:rsidP="007F7E49">
            <w:pPr>
              <w:rPr>
                <w:rFonts w:ascii="Times New Roman" w:hAnsi="Times New Roman" w:cs="Times New Roman"/>
                <w:sz w:val="24"/>
                <w:szCs w:val="24"/>
                <w:lang w:val="uk-UA"/>
              </w:rPr>
            </w:pPr>
            <w:r w:rsidRPr="002D5C1B">
              <w:rPr>
                <w:rFonts w:ascii="Times New Roman" w:hAnsi="Times New Roman" w:cs="Times New Roman"/>
                <w:sz w:val="24"/>
                <w:szCs w:val="24"/>
                <w:lang w:val="uk-UA"/>
              </w:rPr>
              <w:t xml:space="preserve">Початок навчання </w:t>
            </w:r>
            <w:r w:rsidR="007F7E49">
              <w:rPr>
                <w:rFonts w:ascii="Times New Roman" w:hAnsi="Times New Roman" w:cs="Times New Roman"/>
                <w:sz w:val="24"/>
                <w:szCs w:val="24"/>
                <w:lang w:val="uk-UA"/>
              </w:rPr>
              <w:t>після осінніх канікул</w:t>
            </w:r>
          </w:p>
        </w:tc>
      </w:tr>
      <w:tr w:rsidR="002D5C1B" w:rsidRPr="002D5C1B" w:rsidTr="007F7E49">
        <w:trPr>
          <w:cantSplit/>
          <w:trHeight w:val="1273"/>
        </w:trPr>
        <w:tc>
          <w:tcPr>
            <w:tcW w:w="675" w:type="dxa"/>
            <w:shd w:val="clear" w:color="auto" w:fill="D6E3BC" w:themeFill="accent3" w:themeFillTint="66"/>
            <w:textDirection w:val="btLr"/>
          </w:tcPr>
          <w:p w:rsidR="002D5C1B" w:rsidRPr="00F52C33" w:rsidRDefault="00F52C33" w:rsidP="00F52C33">
            <w:pPr>
              <w:ind w:left="113" w:right="113"/>
              <w:rPr>
                <w:rFonts w:ascii="Times New Roman" w:hAnsi="Times New Roman" w:cs="Times New Roman"/>
                <w:sz w:val="24"/>
                <w:szCs w:val="24"/>
                <w:lang w:val="uk-UA"/>
              </w:rPr>
            </w:pPr>
            <w:r w:rsidRPr="00F52C33">
              <w:rPr>
                <w:rFonts w:ascii="Times New Roman" w:hAnsi="Times New Roman" w:cs="Times New Roman"/>
                <w:szCs w:val="24"/>
                <w:lang w:val="uk-UA"/>
              </w:rPr>
              <w:t>Протягом тижня</w:t>
            </w:r>
          </w:p>
        </w:tc>
        <w:tc>
          <w:tcPr>
            <w:tcW w:w="851" w:type="dxa"/>
            <w:shd w:val="clear" w:color="auto" w:fill="D6E3BC" w:themeFill="accent3" w:themeFillTint="66"/>
          </w:tcPr>
          <w:p w:rsidR="002D5C1B" w:rsidRPr="002D5C1B" w:rsidRDefault="002D5C1B" w:rsidP="002D5C1B">
            <w:pPr>
              <w:rPr>
                <w:rFonts w:ascii="Times New Roman" w:hAnsi="Times New Roman" w:cs="Times New Roman"/>
                <w:b/>
                <w:sz w:val="24"/>
                <w:szCs w:val="24"/>
                <w:lang w:val="uk-UA"/>
              </w:rPr>
            </w:pPr>
          </w:p>
        </w:tc>
        <w:tc>
          <w:tcPr>
            <w:tcW w:w="1134" w:type="dxa"/>
            <w:gridSpan w:val="2"/>
            <w:shd w:val="clear" w:color="auto" w:fill="D6E3BC" w:themeFill="accent3" w:themeFillTint="66"/>
          </w:tcPr>
          <w:p w:rsidR="002D5C1B" w:rsidRPr="002D5C1B" w:rsidRDefault="002D5C1B" w:rsidP="002D5C1B">
            <w:pPr>
              <w:rPr>
                <w:rFonts w:ascii="Times New Roman" w:hAnsi="Times New Roman" w:cs="Times New Roman"/>
                <w:sz w:val="24"/>
                <w:szCs w:val="24"/>
                <w:lang w:val="uk-UA"/>
              </w:rPr>
            </w:pPr>
          </w:p>
        </w:tc>
        <w:tc>
          <w:tcPr>
            <w:tcW w:w="992" w:type="dxa"/>
            <w:gridSpan w:val="2"/>
            <w:shd w:val="clear" w:color="auto" w:fill="D6E3BC" w:themeFill="accent3" w:themeFillTint="66"/>
          </w:tcPr>
          <w:p w:rsidR="002D5C1B" w:rsidRPr="002D5C1B" w:rsidRDefault="002D5C1B" w:rsidP="002D5C1B">
            <w:pPr>
              <w:rPr>
                <w:rFonts w:ascii="Times New Roman" w:hAnsi="Times New Roman" w:cs="Times New Roman"/>
                <w:sz w:val="24"/>
                <w:szCs w:val="24"/>
                <w:lang w:val="uk-UA"/>
              </w:rPr>
            </w:pPr>
          </w:p>
        </w:tc>
        <w:tc>
          <w:tcPr>
            <w:tcW w:w="5670" w:type="dxa"/>
            <w:shd w:val="clear" w:color="auto" w:fill="D6E3BC" w:themeFill="accent3" w:themeFillTint="66"/>
          </w:tcPr>
          <w:p w:rsidR="002D5C1B" w:rsidRPr="002D5C1B" w:rsidRDefault="002D5C1B"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 xml:space="preserve">Контроль стану виконання наказу «Про стан викладання музичного мистецтва в </w:t>
            </w:r>
            <w:r w:rsidRPr="002D5C1B">
              <w:rPr>
                <w:rFonts w:ascii="Times New Roman" w:hAnsi="Times New Roman" w:cs="Times New Roman"/>
                <w:sz w:val="24"/>
                <w:szCs w:val="24"/>
                <w:lang w:val="uk-UA"/>
              </w:rPr>
              <w:br/>
              <w:t>1-4 класах». Відвідування уроків</w:t>
            </w:r>
          </w:p>
        </w:tc>
      </w:tr>
      <w:tr w:rsidR="00F52C33" w:rsidRPr="002D5C1B" w:rsidTr="007F7E49">
        <w:trPr>
          <w:cantSplit/>
          <w:trHeight w:val="624"/>
        </w:trPr>
        <w:tc>
          <w:tcPr>
            <w:tcW w:w="675" w:type="dxa"/>
            <w:shd w:val="clear" w:color="auto" w:fill="D6E3BC" w:themeFill="accent3" w:themeFillTint="66"/>
          </w:tcPr>
          <w:p w:rsidR="00F52C33" w:rsidRPr="002D5C1B" w:rsidRDefault="00F52C33" w:rsidP="00BB32AE">
            <w:pPr>
              <w:rPr>
                <w:rFonts w:ascii="Times New Roman" w:hAnsi="Times New Roman" w:cs="Times New Roman"/>
                <w:b/>
                <w:sz w:val="24"/>
                <w:szCs w:val="24"/>
                <w:lang w:val="uk-UA"/>
              </w:rPr>
            </w:pPr>
            <w:proofErr w:type="spellStart"/>
            <w:r>
              <w:rPr>
                <w:rFonts w:ascii="Times New Roman" w:hAnsi="Times New Roman" w:cs="Times New Roman"/>
                <w:b/>
                <w:sz w:val="24"/>
                <w:szCs w:val="24"/>
                <w:lang w:val="uk-UA"/>
              </w:rPr>
              <w:t>Пн</w:t>
            </w:r>
            <w:proofErr w:type="spellEnd"/>
          </w:p>
        </w:tc>
        <w:tc>
          <w:tcPr>
            <w:tcW w:w="851" w:type="dxa"/>
            <w:shd w:val="clear" w:color="auto" w:fill="D6E3BC" w:themeFill="accent3" w:themeFillTint="66"/>
          </w:tcPr>
          <w:p w:rsidR="00F52C33" w:rsidRPr="002D5C1B" w:rsidRDefault="00F52C33" w:rsidP="00F52C33">
            <w:pPr>
              <w:rPr>
                <w:rFonts w:ascii="Times New Roman" w:hAnsi="Times New Roman" w:cs="Times New Roman"/>
                <w:b/>
                <w:sz w:val="24"/>
                <w:szCs w:val="24"/>
                <w:lang w:val="uk-UA"/>
              </w:rPr>
            </w:pPr>
            <w:r w:rsidRPr="002D5C1B">
              <w:rPr>
                <w:rFonts w:ascii="Times New Roman" w:hAnsi="Times New Roman" w:cs="Times New Roman"/>
                <w:b/>
                <w:sz w:val="24"/>
                <w:szCs w:val="24"/>
                <w:lang w:val="uk-UA"/>
              </w:rPr>
              <w:t>0</w:t>
            </w:r>
            <w:r>
              <w:rPr>
                <w:rFonts w:ascii="Times New Roman" w:hAnsi="Times New Roman" w:cs="Times New Roman"/>
                <w:b/>
                <w:sz w:val="24"/>
                <w:szCs w:val="24"/>
                <w:lang w:val="uk-UA"/>
              </w:rPr>
              <w:t>7</w:t>
            </w:r>
            <w:r w:rsidRPr="002D5C1B">
              <w:rPr>
                <w:rFonts w:ascii="Times New Roman" w:hAnsi="Times New Roman" w:cs="Times New Roman"/>
                <w:b/>
                <w:sz w:val="24"/>
                <w:szCs w:val="24"/>
                <w:lang w:val="uk-UA"/>
              </w:rPr>
              <w:t>.11</w:t>
            </w:r>
          </w:p>
        </w:tc>
        <w:tc>
          <w:tcPr>
            <w:tcW w:w="1134" w:type="dxa"/>
            <w:gridSpan w:val="2"/>
            <w:shd w:val="clear" w:color="auto" w:fill="D6E3BC" w:themeFill="accent3" w:themeFillTint="66"/>
          </w:tcPr>
          <w:p w:rsidR="00F52C33" w:rsidRPr="002D5C1B" w:rsidRDefault="00F52C33" w:rsidP="00BB32AE">
            <w:pPr>
              <w:rPr>
                <w:rFonts w:ascii="Times New Roman" w:hAnsi="Times New Roman" w:cs="Times New Roman"/>
                <w:sz w:val="24"/>
                <w:szCs w:val="24"/>
                <w:lang w:val="uk-UA"/>
              </w:rPr>
            </w:pPr>
          </w:p>
        </w:tc>
        <w:tc>
          <w:tcPr>
            <w:tcW w:w="992" w:type="dxa"/>
            <w:gridSpan w:val="2"/>
            <w:shd w:val="clear" w:color="auto" w:fill="D6E3BC" w:themeFill="accent3" w:themeFillTint="66"/>
          </w:tcPr>
          <w:p w:rsidR="00F52C33" w:rsidRPr="002D5C1B" w:rsidRDefault="00F52C33" w:rsidP="00BB32AE">
            <w:pPr>
              <w:rPr>
                <w:rFonts w:ascii="Times New Roman" w:hAnsi="Times New Roman" w:cs="Times New Roman"/>
                <w:sz w:val="24"/>
                <w:szCs w:val="24"/>
                <w:lang w:val="uk-UA"/>
              </w:rPr>
            </w:pPr>
            <w:r>
              <w:rPr>
                <w:rFonts w:ascii="Times New Roman" w:hAnsi="Times New Roman" w:cs="Times New Roman"/>
                <w:sz w:val="24"/>
                <w:szCs w:val="24"/>
                <w:lang w:val="uk-UA"/>
              </w:rPr>
              <w:t>К. №5</w:t>
            </w:r>
          </w:p>
        </w:tc>
        <w:tc>
          <w:tcPr>
            <w:tcW w:w="5670" w:type="dxa"/>
            <w:shd w:val="clear" w:color="auto" w:fill="D6E3BC" w:themeFill="accent3" w:themeFillTint="66"/>
          </w:tcPr>
          <w:p w:rsidR="00F52C33" w:rsidRPr="002D5C1B" w:rsidRDefault="00F52C33" w:rsidP="007F7E49">
            <w:pPr>
              <w:rPr>
                <w:rFonts w:ascii="Times New Roman" w:hAnsi="Times New Roman" w:cs="Times New Roman"/>
                <w:sz w:val="24"/>
                <w:szCs w:val="24"/>
                <w:lang w:val="uk-UA"/>
              </w:rPr>
            </w:pPr>
            <w:r w:rsidRPr="002D5C1B">
              <w:rPr>
                <w:rFonts w:ascii="Times New Roman" w:hAnsi="Times New Roman" w:cs="Times New Roman"/>
                <w:b/>
                <w:sz w:val="24"/>
                <w:szCs w:val="24"/>
                <w:lang w:val="uk-UA"/>
              </w:rPr>
              <w:t>Конкурс</w:t>
            </w:r>
            <w:r w:rsidRPr="002D5C1B">
              <w:rPr>
                <w:rFonts w:ascii="Times New Roman" w:hAnsi="Times New Roman" w:cs="Times New Roman"/>
                <w:sz w:val="24"/>
                <w:szCs w:val="24"/>
                <w:lang w:val="uk-UA"/>
              </w:rPr>
              <w:t xml:space="preserve"> з інформатики «Бобер» </w:t>
            </w:r>
            <w:r>
              <w:rPr>
                <w:rFonts w:ascii="Times New Roman" w:hAnsi="Times New Roman" w:cs="Times New Roman"/>
                <w:sz w:val="24"/>
                <w:szCs w:val="24"/>
                <w:lang w:val="uk-UA"/>
              </w:rPr>
              <w:br/>
            </w:r>
            <w:r w:rsidR="007F7E49">
              <w:rPr>
                <w:rFonts w:ascii="Times New Roman" w:hAnsi="Times New Roman" w:cs="Times New Roman"/>
                <w:sz w:val="24"/>
                <w:szCs w:val="24"/>
                <w:lang w:val="uk-UA"/>
              </w:rPr>
              <w:t>у</w:t>
            </w:r>
            <w:r w:rsidRPr="002D5C1B">
              <w:rPr>
                <w:rFonts w:ascii="Times New Roman" w:hAnsi="Times New Roman" w:cs="Times New Roman"/>
                <w:sz w:val="24"/>
                <w:szCs w:val="24"/>
                <w:lang w:val="uk-UA"/>
              </w:rPr>
              <w:t xml:space="preserve"> 2-4 кл.</w:t>
            </w:r>
          </w:p>
        </w:tc>
      </w:tr>
      <w:tr w:rsidR="00F52C33" w:rsidRPr="002D5C1B" w:rsidTr="007F7E49">
        <w:tc>
          <w:tcPr>
            <w:tcW w:w="675"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В</w:t>
            </w:r>
            <w:r>
              <w:rPr>
                <w:rFonts w:ascii="Times New Roman" w:hAnsi="Times New Roman" w:cs="Times New Roman"/>
                <w:b/>
                <w:sz w:val="24"/>
                <w:szCs w:val="24"/>
                <w:lang w:val="uk-UA"/>
              </w:rPr>
              <w:t>т</w:t>
            </w:r>
          </w:p>
        </w:tc>
        <w:tc>
          <w:tcPr>
            <w:tcW w:w="851"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08.11</w:t>
            </w:r>
          </w:p>
        </w:tc>
        <w:tc>
          <w:tcPr>
            <w:tcW w:w="1134"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p>
        </w:tc>
        <w:tc>
          <w:tcPr>
            <w:tcW w:w="992"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p>
        </w:tc>
        <w:tc>
          <w:tcPr>
            <w:tcW w:w="5670" w:type="dxa"/>
            <w:shd w:val="clear" w:color="auto" w:fill="D6E3BC" w:themeFill="accent3" w:themeFillTint="66"/>
          </w:tcPr>
          <w:p w:rsidR="00F52C33" w:rsidRPr="002D5C1B" w:rsidRDefault="003B4397" w:rsidP="003B4397">
            <w:pPr>
              <w:rPr>
                <w:rFonts w:ascii="Times New Roman" w:hAnsi="Times New Roman" w:cs="Times New Roman"/>
                <w:sz w:val="24"/>
                <w:szCs w:val="24"/>
                <w:lang w:val="uk-UA"/>
              </w:rPr>
            </w:pPr>
            <w:r>
              <w:rPr>
                <w:rFonts w:ascii="Times New Roman" w:hAnsi="Times New Roman" w:cs="Times New Roman"/>
                <w:sz w:val="24"/>
                <w:szCs w:val="24"/>
                <w:lang w:val="uk-UA"/>
              </w:rPr>
              <w:t>Надати заступнику директора для повторної перевірки</w:t>
            </w:r>
            <w:r w:rsidR="00F52C33" w:rsidRPr="002D5C1B">
              <w:rPr>
                <w:rFonts w:ascii="Times New Roman" w:hAnsi="Times New Roman" w:cs="Times New Roman"/>
                <w:sz w:val="24"/>
                <w:szCs w:val="24"/>
                <w:lang w:val="uk-UA"/>
              </w:rPr>
              <w:t xml:space="preserve"> класний журнал </w:t>
            </w:r>
            <w:r>
              <w:rPr>
                <w:rFonts w:ascii="Times New Roman" w:hAnsi="Times New Roman" w:cs="Times New Roman"/>
                <w:sz w:val="24"/>
                <w:szCs w:val="24"/>
                <w:lang w:val="uk-UA"/>
              </w:rPr>
              <w:br/>
            </w:r>
            <w:r w:rsidR="00F52C33" w:rsidRPr="002D5C1B">
              <w:rPr>
                <w:rFonts w:ascii="Times New Roman" w:hAnsi="Times New Roman" w:cs="Times New Roman"/>
                <w:sz w:val="24"/>
                <w:szCs w:val="24"/>
                <w:lang w:val="uk-UA"/>
              </w:rPr>
              <w:t>з ліквідованими зауваженнями</w:t>
            </w:r>
            <w:r>
              <w:rPr>
                <w:rFonts w:ascii="Times New Roman" w:hAnsi="Times New Roman" w:cs="Times New Roman"/>
                <w:sz w:val="24"/>
                <w:szCs w:val="24"/>
                <w:lang w:val="uk-UA"/>
              </w:rPr>
              <w:t>.</w:t>
            </w:r>
            <w:r w:rsidR="00F52C33" w:rsidRPr="002D5C1B">
              <w:rPr>
                <w:rFonts w:ascii="Times New Roman" w:hAnsi="Times New Roman" w:cs="Times New Roman"/>
                <w:sz w:val="24"/>
                <w:szCs w:val="24"/>
                <w:lang w:val="uk-UA"/>
              </w:rPr>
              <w:t xml:space="preserve"> </w:t>
            </w:r>
          </w:p>
        </w:tc>
      </w:tr>
      <w:tr w:rsidR="00F52C33" w:rsidRPr="002D5C1B" w:rsidTr="007F7E49">
        <w:tc>
          <w:tcPr>
            <w:tcW w:w="675"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roofErr w:type="spellStart"/>
            <w:r w:rsidRPr="002D5C1B">
              <w:rPr>
                <w:rFonts w:ascii="Times New Roman" w:hAnsi="Times New Roman" w:cs="Times New Roman"/>
                <w:b/>
                <w:sz w:val="24"/>
                <w:szCs w:val="24"/>
                <w:lang w:val="uk-UA"/>
              </w:rPr>
              <w:t>С</w:t>
            </w:r>
            <w:r>
              <w:rPr>
                <w:rFonts w:ascii="Times New Roman" w:hAnsi="Times New Roman" w:cs="Times New Roman"/>
                <w:b/>
                <w:sz w:val="24"/>
                <w:szCs w:val="24"/>
                <w:lang w:val="uk-UA"/>
              </w:rPr>
              <w:t>р</w:t>
            </w:r>
            <w:proofErr w:type="spellEnd"/>
          </w:p>
        </w:tc>
        <w:tc>
          <w:tcPr>
            <w:tcW w:w="851"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09.11</w:t>
            </w:r>
          </w:p>
        </w:tc>
        <w:tc>
          <w:tcPr>
            <w:tcW w:w="1134"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12-30</w:t>
            </w:r>
          </w:p>
        </w:tc>
        <w:tc>
          <w:tcPr>
            <w:tcW w:w="992"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К. №7</w:t>
            </w:r>
          </w:p>
        </w:tc>
        <w:tc>
          <w:tcPr>
            <w:tcW w:w="5670" w:type="dxa"/>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b/>
                <w:sz w:val="24"/>
                <w:szCs w:val="24"/>
                <w:lang w:val="uk-UA"/>
              </w:rPr>
              <w:t>Конкурс</w:t>
            </w:r>
            <w:r w:rsidRPr="002D5C1B">
              <w:rPr>
                <w:rFonts w:ascii="Times New Roman" w:hAnsi="Times New Roman" w:cs="Times New Roman"/>
                <w:sz w:val="24"/>
                <w:szCs w:val="24"/>
                <w:lang w:val="uk-UA"/>
              </w:rPr>
              <w:t xml:space="preserve"> з укр. мови ім. П. Яцика, </w:t>
            </w:r>
          </w:p>
          <w:p w:rsidR="00F52C33" w:rsidRPr="002D5C1B" w:rsidRDefault="00F52C33" w:rsidP="002D5C1B">
            <w:pPr>
              <w:rPr>
                <w:rFonts w:ascii="Times New Roman" w:hAnsi="Times New Roman" w:cs="Times New Roman"/>
                <w:sz w:val="24"/>
                <w:szCs w:val="24"/>
              </w:rPr>
            </w:pPr>
            <w:r w:rsidRPr="002D5C1B">
              <w:rPr>
                <w:rFonts w:ascii="Times New Roman" w:hAnsi="Times New Roman" w:cs="Times New Roman"/>
                <w:sz w:val="24"/>
                <w:szCs w:val="24"/>
                <w:lang w:val="uk-UA"/>
              </w:rPr>
              <w:t>3-4 класи (шкільний тур)</w:t>
            </w:r>
            <w:r w:rsidRPr="002D5C1B">
              <w:rPr>
                <w:rFonts w:ascii="Times New Roman" w:hAnsi="Times New Roman" w:cs="Times New Roman"/>
                <w:sz w:val="24"/>
                <w:szCs w:val="24"/>
              </w:rPr>
              <w:t>.</w:t>
            </w:r>
          </w:p>
        </w:tc>
      </w:tr>
      <w:tr w:rsidR="00F52C33" w:rsidRPr="002D5C1B" w:rsidTr="007F7E49">
        <w:tc>
          <w:tcPr>
            <w:tcW w:w="675"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roofErr w:type="spellStart"/>
            <w:r w:rsidRPr="002D5C1B">
              <w:rPr>
                <w:rFonts w:ascii="Times New Roman" w:hAnsi="Times New Roman" w:cs="Times New Roman"/>
                <w:b/>
                <w:sz w:val="24"/>
                <w:szCs w:val="24"/>
                <w:lang w:val="uk-UA"/>
              </w:rPr>
              <w:t>Ч</w:t>
            </w:r>
            <w:r>
              <w:rPr>
                <w:rFonts w:ascii="Times New Roman" w:hAnsi="Times New Roman" w:cs="Times New Roman"/>
                <w:b/>
                <w:sz w:val="24"/>
                <w:szCs w:val="24"/>
                <w:lang w:val="uk-UA"/>
              </w:rPr>
              <w:t>т</w:t>
            </w:r>
            <w:proofErr w:type="spellEnd"/>
          </w:p>
        </w:tc>
        <w:tc>
          <w:tcPr>
            <w:tcW w:w="851"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10.11</w:t>
            </w:r>
          </w:p>
        </w:tc>
        <w:tc>
          <w:tcPr>
            <w:tcW w:w="1134"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12-30</w:t>
            </w:r>
          </w:p>
        </w:tc>
        <w:tc>
          <w:tcPr>
            <w:tcW w:w="992"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К. №7</w:t>
            </w:r>
          </w:p>
        </w:tc>
        <w:tc>
          <w:tcPr>
            <w:tcW w:w="5670" w:type="dxa"/>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b/>
                <w:sz w:val="24"/>
                <w:szCs w:val="24"/>
                <w:lang w:val="uk-UA"/>
              </w:rPr>
              <w:t>Консиліум</w:t>
            </w:r>
            <w:r w:rsidRPr="002D5C1B">
              <w:rPr>
                <w:rFonts w:ascii="Times New Roman" w:hAnsi="Times New Roman" w:cs="Times New Roman"/>
                <w:sz w:val="24"/>
                <w:szCs w:val="24"/>
                <w:lang w:val="uk-UA"/>
              </w:rPr>
              <w:t xml:space="preserve"> з адаптації до навчання в школі учнів 1-х класів.</w:t>
            </w:r>
          </w:p>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Кл.</w:t>
            </w:r>
            <w:r w:rsidR="0023235E">
              <w:rPr>
                <w:rFonts w:ascii="Times New Roman" w:hAnsi="Times New Roman" w:cs="Times New Roman"/>
                <w:sz w:val="24"/>
                <w:szCs w:val="24"/>
                <w:lang w:val="uk-UA"/>
              </w:rPr>
              <w:t xml:space="preserve"> </w:t>
            </w:r>
            <w:r w:rsidRPr="002D5C1B">
              <w:rPr>
                <w:rFonts w:ascii="Times New Roman" w:hAnsi="Times New Roman" w:cs="Times New Roman"/>
                <w:sz w:val="24"/>
                <w:szCs w:val="24"/>
                <w:lang w:val="uk-UA"/>
              </w:rPr>
              <w:t>керівники готують характеристику класу.</w:t>
            </w:r>
          </w:p>
        </w:tc>
      </w:tr>
      <w:tr w:rsidR="00F52C33" w:rsidRPr="002D5C1B" w:rsidTr="007F7E49">
        <w:tc>
          <w:tcPr>
            <w:tcW w:w="675"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roofErr w:type="spellStart"/>
            <w:r w:rsidRPr="002D5C1B">
              <w:rPr>
                <w:rFonts w:ascii="Times New Roman" w:hAnsi="Times New Roman" w:cs="Times New Roman"/>
                <w:b/>
                <w:sz w:val="24"/>
                <w:szCs w:val="24"/>
                <w:lang w:val="uk-UA"/>
              </w:rPr>
              <w:t>Пт</w:t>
            </w:r>
            <w:proofErr w:type="spellEnd"/>
          </w:p>
        </w:tc>
        <w:tc>
          <w:tcPr>
            <w:tcW w:w="851"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11.11</w:t>
            </w:r>
          </w:p>
        </w:tc>
        <w:tc>
          <w:tcPr>
            <w:tcW w:w="1134"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8-40</w:t>
            </w:r>
          </w:p>
        </w:tc>
        <w:tc>
          <w:tcPr>
            <w:tcW w:w="992"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Акт.</w:t>
            </w:r>
          </w:p>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зала</w:t>
            </w:r>
          </w:p>
        </w:tc>
        <w:tc>
          <w:tcPr>
            <w:tcW w:w="5670" w:type="dxa"/>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b/>
                <w:sz w:val="24"/>
                <w:szCs w:val="24"/>
                <w:lang w:val="uk-UA"/>
              </w:rPr>
              <w:t>Посвята в першокласники</w:t>
            </w:r>
            <w:r w:rsidRPr="002D5C1B">
              <w:rPr>
                <w:rFonts w:ascii="Times New Roman" w:hAnsi="Times New Roman" w:cs="Times New Roman"/>
                <w:sz w:val="24"/>
                <w:szCs w:val="24"/>
                <w:lang w:val="uk-UA"/>
              </w:rPr>
              <w:t>.</w:t>
            </w:r>
          </w:p>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Далі – вітання учням 1-х класів від старшокласників до Дня народження школи.</w:t>
            </w:r>
          </w:p>
        </w:tc>
      </w:tr>
      <w:tr w:rsidR="00F52C33" w:rsidRPr="002D5C1B" w:rsidTr="007F7E49">
        <w:tc>
          <w:tcPr>
            <w:tcW w:w="675"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roofErr w:type="spellStart"/>
            <w:r w:rsidRPr="002D5C1B">
              <w:rPr>
                <w:rFonts w:ascii="Times New Roman" w:hAnsi="Times New Roman" w:cs="Times New Roman"/>
                <w:b/>
                <w:sz w:val="24"/>
                <w:szCs w:val="24"/>
                <w:lang w:val="uk-UA"/>
              </w:rPr>
              <w:t>Пт</w:t>
            </w:r>
            <w:proofErr w:type="spellEnd"/>
          </w:p>
        </w:tc>
        <w:tc>
          <w:tcPr>
            <w:tcW w:w="851"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11.11</w:t>
            </w:r>
          </w:p>
        </w:tc>
        <w:tc>
          <w:tcPr>
            <w:tcW w:w="1134"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13-30</w:t>
            </w:r>
          </w:p>
        </w:tc>
        <w:tc>
          <w:tcPr>
            <w:tcW w:w="992"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Акт.</w:t>
            </w:r>
          </w:p>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зала</w:t>
            </w:r>
          </w:p>
        </w:tc>
        <w:tc>
          <w:tcPr>
            <w:tcW w:w="5670" w:type="dxa"/>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b/>
                <w:sz w:val="24"/>
                <w:szCs w:val="24"/>
                <w:lang w:val="uk-UA"/>
              </w:rPr>
              <w:t>Нагородження</w:t>
            </w:r>
            <w:r w:rsidRPr="002D5C1B">
              <w:rPr>
                <w:rFonts w:ascii="Times New Roman" w:hAnsi="Times New Roman" w:cs="Times New Roman"/>
                <w:sz w:val="24"/>
                <w:szCs w:val="24"/>
                <w:lang w:val="uk-UA"/>
              </w:rPr>
              <w:t xml:space="preserve"> відмінників </w:t>
            </w:r>
            <w:r w:rsidRPr="002D5C1B">
              <w:rPr>
                <w:rFonts w:ascii="Times New Roman" w:hAnsi="Times New Roman" w:cs="Times New Roman"/>
                <w:b/>
                <w:sz w:val="24"/>
                <w:szCs w:val="24"/>
                <w:lang w:val="uk-UA"/>
              </w:rPr>
              <w:t>3-11</w:t>
            </w:r>
            <w:r w:rsidR="004C7DA7">
              <w:rPr>
                <w:rFonts w:ascii="Times New Roman" w:hAnsi="Times New Roman" w:cs="Times New Roman"/>
                <w:b/>
                <w:sz w:val="24"/>
                <w:szCs w:val="24"/>
                <w:lang w:val="uk-UA"/>
              </w:rPr>
              <w:t>-х</w:t>
            </w:r>
            <w:r w:rsidRPr="002D5C1B">
              <w:rPr>
                <w:rFonts w:ascii="Times New Roman" w:hAnsi="Times New Roman" w:cs="Times New Roman"/>
                <w:sz w:val="24"/>
                <w:szCs w:val="24"/>
                <w:lang w:val="uk-UA"/>
              </w:rPr>
              <w:t xml:space="preserve"> класів.</w:t>
            </w:r>
          </w:p>
          <w:p w:rsidR="00F52C33" w:rsidRPr="002D5C1B" w:rsidRDefault="004C7DA7" w:rsidP="002D5C1B">
            <w:pPr>
              <w:rPr>
                <w:rFonts w:ascii="Times New Roman" w:hAnsi="Times New Roman" w:cs="Times New Roman"/>
                <w:sz w:val="24"/>
                <w:szCs w:val="24"/>
                <w:lang w:val="uk-UA"/>
              </w:rPr>
            </w:pPr>
            <w:r>
              <w:rPr>
                <w:rFonts w:ascii="Times New Roman" w:hAnsi="Times New Roman" w:cs="Times New Roman"/>
                <w:sz w:val="24"/>
                <w:szCs w:val="24"/>
                <w:lang w:val="uk-UA"/>
              </w:rPr>
              <w:t>(З</w:t>
            </w:r>
            <w:r w:rsidR="00F52C33" w:rsidRPr="002D5C1B">
              <w:rPr>
                <w:rFonts w:ascii="Times New Roman" w:hAnsi="Times New Roman" w:cs="Times New Roman"/>
                <w:sz w:val="24"/>
                <w:szCs w:val="24"/>
                <w:lang w:val="uk-UA"/>
              </w:rPr>
              <w:t>апрошуємо також батьків).</w:t>
            </w:r>
          </w:p>
        </w:tc>
      </w:tr>
      <w:tr w:rsidR="00F52C33" w:rsidRPr="002D5C1B" w:rsidTr="007F7E49">
        <w:tc>
          <w:tcPr>
            <w:tcW w:w="675"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roofErr w:type="spellStart"/>
            <w:r w:rsidRPr="002D5C1B">
              <w:rPr>
                <w:rFonts w:ascii="Times New Roman" w:hAnsi="Times New Roman" w:cs="Times New Roman"/>
                <w:b/>
                <w:sz w:val="24"/>
                <w:szCs w:val="24"/>
                <w:lang w:val="uk-UA"/>
              </w:rPr>
              <w:t>Сб</w:t>
            </w:r>
            <w:proofErr w:type="spellEnd"/>
          </w:p>
        </w:tc>
        <w:tc>
          <w:tcPr>
            <w:tcW w:w="851"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12.11</w:t>
            </w:r>
          </w:p>
        </w:tc>
        <w:tc>
          <w:tcPr>
            <w:tcW w:w="1134" w:type="dxa"/>
            <w:gridSpan w:val="2"/>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
        </w:tc>
        <w:tc>
          <w:tcPr>
            <w:tcW w:w="992"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p>
        </w:tc>
        <w:tc>
          <w:tcPr>
            <w:tcW w:w="5670"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День народження школи</w:t>
            </w:r>
          </w:p>
        </w:tc>
      </w:tr>
      <w:tr w:rsidR="00F52C33" w:rsidRPr="002D5C1B" w:rsidTr="007F7E49">
        <w:tc>
          <w:tcPr>
            <w:tcW w:w="675"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
        </w:tc>
        <w:tc>
          <w:tcPr>
            <w:tcW w:w="851"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
        </w:tc>
        <w:tc>
          <w:tcPr>
            <w:tcW w:w="1134" w:type="dxa"/>
            <w:gridSpan w:val="2"/>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8-30</w:t>
            </w:r>
          </w:p>
        </w:tc>
        <w:tc>
          <w:tcPr>
            <w:tcW w:w="992"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p>
        </w:tc>
        <w:tc>
          <w:tcPr>
            <w:tcW w:w="5670" w:type="dxa"/>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 xml:space="preserve">Веселий поїзд. </w:t>
            </w:r>
            <w:r w:rsidRPr="002D5C1B">
              <w:rPr>
                <w:rFonts w:ascii="Times New Roman" w:hAnsi="Times New Roman" w:cs="Times New Roman"/>
                <w:b/>
                <w:sz w:val="24"/>
                <w:szCs w:val="24"/>
                <w:lang w:val="uk-UA"/>
              </w:rPr>
              <w:t>2</w:t>
            </w:r>
            <w:r w:rsidRPr="002D5C1B">
              <w:rPr>
                <w:rFonts w:ascii="Times New Roman" w:hAnsi="Times New Roman" w:cs="Times New Roman"/>
                <w:sz w:val="24"/>
                <w:szCs w:val="24"/>
                <w:lang w:val="uk-UA"/>
              </w:rPr>
              <w:t xml:space="preserve"> класи</w:t>
            </w:r>
          </w:p>
        </w:tc>
      </w:tr>
      <w:tr w:rsidR="00F52C33" w:rsidRPr="002D5C1B" w:rsidTr="007F7E49">
        <w:tc>
          <w:tcPr>
            <w:tcW w:w="675"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
        </w:tc>
        <w:tc>
          <w:tcPr>
            <w:tcW w:w="851"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
        </w:tc>
        <w:tc>
          <w:tcPr>
            <w:tcW w:w="1134" w:type="dxa"/>
            <w:gridSpan w:val="2"/>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9-30</w:t>
            </w:r>
          </w:p>
        </w:tc>
        <w:tc>
          <w:tcPr>
            <w:tcW w:w="992"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p>
        </w:tc>
        <w:tc>
          <w:tcPr>
            <w:tcW w:w="5670" w:type="dxa"/>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 xml:space="preserve">Веселий поїзд. </w:t>
            </w:r>
            <w:r w:rsidRPr="002D5C1B">
              <w:rPr>
                <w:rFonts w:ascii="Times New Roman" w:hAnsi="Times New Roman" w:cs="Times New Roman"/>
                <w:b/>
                <w:sz w:val="24"/>
                <w:szCs w:val="24"/>
                <w:lang w:val="uk-UA"/>
              </w:rPr>
              <w:t>3</w:t>
            </w:r>
            <w:r w:rsidRPr="002D5C1B">
              <w:rPr>
                <w:rFonts w:ascii="Times New Roman" w:hAnsi="Times New Roman" w:cs="Times New Roman"/>
                <w:sz w:val="24"/>
                <w:szCs w:val="24"/>
                <w:lang w:val="uk-UA"/>
              </w:rPr>
              <w:t xml:space="preserve"> класи</w:t>
            </w:r>
          </w:p>
        </w:tc>
      </w:tr>
      <w:tr w:rsidR="00F52C33" w:rsidRPr="002D5C1B" w:rsidTr="007F7E49">
        <w:tc>
          <w:tcPr>
            <w:tcW w:w="675"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
        </w:tc>
        <w:tc>
          <w:tcPr>
            <w:tcW w:w="851" w:type="dxa"/>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p>
        </w:tc>
        <w:tc>
          <w:tcPr>
            <w:tcW w:w="1134" w:type="dxa"/>
            <w:gridSpan w:val="2"/>
            <w:shd w:val="clear" w:color="auto" w:fill="D6E3BC" w:themeFill="accent3" w:themeFillTint="66"/>
          </w:tcPr>
          <w:p w:rsidR="00F52C33" w:rsidRPr="002D5C1B" w:rsidRDefault="00F52C33" w:rsidP="002D5C1B">
            <w:pPr>
              <w:rPr>
                <w:rFonts w:ascii="Times New Roman" w:hAnsi="Times New Roman" w:cs="Times New Roman"/>
                <w:b/>
                <w:sz w:val="24"/>
                <w:szCs w:val="24"/>
                <w:lang w:val="uk-UA"/>
              </w:rPr>
            </w:pPr>
            <w:r w:rsidRPr="002D5C1B">
              <w:rPr>
                <w:rFonts w:ascii="Times New Roman" w:hAnsi="Times New Roman" w:cs="Times New Roman"/>
                <w:b/>
                <w:sz w:val="24"/>
                <w:szCs w:val="24"/>
                <w:lang w:val="uk-UA"/>
              </w:rPr>
              <w:t>10-15</w:t>
            </w:r>
          </w:p>
        </w:tc>
        <w:tc>
          <w:tcPr>
            <w:tcW w:w="992" w:type="dxa"/>
            <w:gridSpan w:val="2"/>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p>
        </w:tc>
        <w:tc>
          <w:tcPr>
            <w:tcW w:w="5670" w:type="dxa"/>
            <w:shd w:val="clear" w:color="auto" w:fill="D6E3BC" w:themeFill="accent3" w:themeFillTint="66"/>
          </w:tcPr>
          <w:p w:rsidR="00F52C33" w:rsidRPr="002D5C1B" w:rsidRDefault="00F52C33" w:rsidP="002D5C1B">
            <w:pPr>
              <w:rPr>
                <w:rFonts w:ascii="Times New Roman" w:hAnsi="Times New Roman" w:cs="Times New Roman"/>
                <w:sz w:val="24"/>
                <w:szCs w:val="24"/>
                <w:lang w:val="uk-UA"/>
              </w:rPr>
            </w:pPr>
            <w:r w:rsidRPr="002D5C1B">
              <w:rPr>
                <w:rFonts w:ascii="Times New Roman" w:hAnsi="Times New Roman" w:cs="Times New Roman"/>
                <w:sz w:val="24"/>
                <w:szCs w:val="24"/>
                <w:lang w:val="uk-UA"/>
              </w:rPr>
              <w:t xml:space="preserve">Веселий поїзд. </w:t>
            </w:r>
            <w:r w:rsidRPr="002D5C1B">
              <w:rPr>
                <w:rFonts w:ascii="Times New Roman" w:hAnsi="Times New Roman" w:cs="Times New Roman"/>
                <w:b/>
                <w:sz w:val="24"/>
                <w:szCs w:val="24"/>
                <w:lang w:val="uk-UA"/>
              </w:rPr>
              <w:t>4</w:t>
            </w:r>
            <w:r w:rsidRPr="002D5C1B">
              <w:rPr>
                <w:rFonts w:ascii="Times New Roman" w:hAnsi="Times New Roman" w:cs="Times New Roman"/>
                <w:sz w:val="24"/>
                <w:szCs w:val="24"/>
                <w:lang w:val="uk-UA"/>
              </w:rPr>
              <w:t xml:space="preserve"> класи</w:t>
            </w:r>
          </w:p>
        </w:tc>
      </w:tr>
      <w:tr w:rsidR="00BD2C73" w:rsidRPr="002D5C1B" w:rsidTr="00BB32AE">
        <w:tc>
          <w:tcPr>
            <w:tcW w:w="9322" w:type="dxa"/>
            <w:gridSpan w:val="7"/>
            <w:shd w:val="clear" w:color="auto" w:fill="D6E3BC" w:themeFill="accent3" w:themeFillTint="66"/>
          </w:tcPr>
          <w:p w:rsidR="00BD2C73" w:rsidRPr="00BD2C73" w:rsidRDefault="00BD2C73" w:rsidP="00BD2C73">
            <w:pPr>
              <w:jc w:val="center"/>
              <w:rPr>
                <w:rFonts w:ascii="Times New Roman" w:hAnsi="Times New Roman" w:cs="Times New Roman"/>
                <w:sz w:val="24"/>
                <w:szCs w:val="28"/>
                <w:lang w:val="uk-UA"/>
              </w:rPr>
            </w:pPr>
            <w:r w:rsidRPr="00BD2C73">
              <w:rPr>
                <w:rFonts w:ascii="Times New Roman" w:hAnsi="Times New Roman" w:cs="Times New Roman"/>
                <w:b/>
                <w:sz w:val="24"/>
                <w:szCs w:val="28"/>
                <w:lang w:val="uk-UA"/>
              </w:rPr>
              <w:t>Готуємося:</w:t>
            </w:r>
          </w:p>
        </w:tc>
      </w:tr>
      <w:tr w:rsidR="00BD2C73" w:rsidRPr="002D5C1B" w:rsidTr="00B95D2E">
        <w:trPr>
          <w:cantSplit/>
          <w:trHeight w:val="1248"/>
        </w:trPr>
        <w:tc>
          <w:tcPr>
            <w:tcW w:w="675" w:type="dxa"/>
            <w:shd w:val="clear" w:color="auto" w:fill="D6E3BC" w:themeFill="accent3" w:themeFillTint="66"/>
            <w:textDirection w:val="btLr"/>
          </w:tcPr>
          <w:p w:rsidR="00BD2C73" w:rsidRDefault="007F7E49" w:rsidP="007F7E49">
            <w:pPr>
              <w:ind w:left="113" w:right="113"/>
              <w:rPr>
                <w:rFonts w:ascii="Times New Roman" w:hAnsi="Times New Roman" w:cs="Times New Roman"/>
                <w:b/>
                <w:sz w:val="32"/>
                <w:szCs w:val="28"/>
                <w:lang w:val="uk-UA"/>
              </w:rPr>
            </w:pPr>
            <w:r w:rsidRPr="00F52C33">
              <w:rPr>
                <w:rFonts w:ascii="Times New Roman" w:hAnsi="Times New Roman" w:cs="Times New Roman"/>
                <w:szCs w:val="24"/>
                <w:lang w:val="uk-UA"/>
              </w:rPr>
              <w:t>Протягом тижня</w:t>
            </w:r>
          </w:p>
        </w:tc>
        <w:tc>
          <w:tcPr>
            <w:tcW w:w="1418" w:type="dxa"/>
            <w:gridSpan w:val="2"/>
            <w:shd w:val="clear" w:color="auto" w:fill="D6E3BC" w:themeFill="accent3" w:themeFillTint="66"/>
          </w:tcPr>
          <w:p w:rsidR="00BD2C73" w:rsidRPr="00FE1E7E" w:rsidRDefault="00BD2C73" w:rsidP="00BB32AE">
            <w:pPr>
              <w:rPr>
                <w:rFonts w:ascii="Times New Roman" w:hAnsi="Times New Roman" w:cs="Times New Roman"/>
                <w:b/>
                <w:sz w:val="32"/>
                <w:szCs w:val="28"/>
                <w:lang w:val="uk-UA"/>
              </w:rPr>
            </w:pPr>
            <w:r w:rsidRPr="00AE716C">
              <w:rPr>
                <w:rFonts w:ascii="Times New Roman" w:hAnsi="Times New Roman" w:cs="Times New Roman"/>
                <w:b/>
                <w:sz w:val="24"/>
                <w:szCs w:val="28"/>
                <w:lang w:val="uk-UA"/>
              </w:rPr>
              <w:t>14-18 листопада</w:t>
            </w:r>
          </w:p>
        </w:tc>
        <w:tc>
          <w:tcPr>
            <w:tcW w:w="850" w:type="dxa"/>
            <w:gridSpan w:val="2"/>
            <w:shd w:val="clear" w:color="auto" w:fill="D6E3BC" w:themeFill="accent3" w:themeFillTint="66"/>
          </w:tcPr>
          <w:p w:rsidR="00BD2C73" w:rsidRPr="008812BC" w:rsidRDefault="00BD2C73" w:rsidP="00BB32AE">
            <w:pPr>
              <w:rPr>
                <w:rFonts w:ascii="Times New Roman" w:hAnsi="Times New Roman" w:cs="Times New Roman"/>
                <w:sz w:val="32"/>
                <w:szCs w:val="28"/>
                <w:lang w:val="uk-UA"/>
              </w:rPr>
            </w:pPr>
          </w:p>
        </w:tc>
        <w:tc>
          <w:tcPr>
            <w:tcW w:w="709" w:type="dxa"/>
            <w:shd w:val="clear" w:color="auto" w:fill="D6E3BC" w:themeFill="accent3" w:themeFillTint="66"/>
          </w:tcPr>
          <w:p w:rsidR="00BD2C73" w:rsidRPr="008812BC" w:rsidRDefault="00BD2C73" w:rsidP="00BB32AE">
            <w:pPr>
              <w:rPr>
                <w:rFonts w:ascii="Times New Roman" w:hAnsi="Times New Roman" w:cs="Times New Roman"/>
                <w:sz w:val="32"/>
                <w:szCs w:val="28"/>
                <w:lang w:val="uk-UA"/>
              </w:rPr>
            </w:pPr>
          </w:p>
        </w:tc>
        <w:tc>
          <w:tcPr>
            <w:tcW w:w="5670" w:type="dxa"/>
            <w:shd w:val="clear" w:color="auto" w:fill="D6E3BC" w:themeFill="accent3" w:themeFillTint="66"/>
          </w:tcPr>
          <w:p w:rsidR="00BD2C73" w:rsidRPr="00BD2C73" w:rsidRDefault="00BD2C73" w:rsidP="00BB32AE">
            <w:pPr>
              <w:rPr>
                <w:rFonts w:ascii="Times New Roman" w:hAnsi="Times New Roman" w:cs="Times New Roman"/>
                <w:sz w:val="24"/>
                <w:szCs w:val="28"/>
                <w:lang w:val="uk-UA"/>
              </w:rPr>
            </w:pPr>
            <w:r w:rsidRPr="00BD2C73">
              <w:rPr>
                <w:rFonts w:ascii="Times New Roman" w:hAnsi="Times New Roman" w:cs="Times New Roman"/>
                <w:b/>
                <w:sz w:val="24"/>
                <w:szCs w:val="28"/>
                <w:lang w:val="uk-UA"/>
              </w:rPr>
              <w:t>Декада вчителів початкових класів.</w:t>
            </w:r>
          </w:p>
          <w:p w:rsidR="00BD2C73" w:rsidRDefault="00BD2C73" w:rsidP="00BB32AE">
            <w:pPr>
              <w:rPr>
                <w:rFonts w:ascii="Times New Roman" w:hAnsi="Times New Roman" w:cs="Times New Roman"/>
                <w:sz w:val="24"/>
                <w:szCs w:val="28"/>
                <w:lang w:val="uk-UA"/>
              </w:rPr>
            </w:pPr>
            <w:r>
              <w:rPr>
                <w:rFonts w:ascii="Times New Roman" w:hAnsi="Times New Roman" w:cs="Times New Roman"/>
                <w:sz w:val="24"/>
                <w:szCs w:val="28"/>
                <w:lang w:val="uk-UA"/>
              </w:rPr>
              <w:t xml:space="preserve">Тиждень математики </w:t>
            </w:r>
            <w:r w:rsidRPr="00BD2C73">
              <w:rPr>
                <w:rFonts w:ascii="Times New Roman" w:hAnsi="Times New Roman" w:cs="Times New Roman"/>
                <w:sz w:val="24"/>
                <w:szCs w:val="28"/>
                <w:lang w:val="uk-UA"/>
              </w:rPr>
              <w:t xml:space="preserve">та РПМ. </w:t>
            </w:r>
          </w:p>
          <w:p w:rsidR="00BD2C73" w:rsidRPr="00BD2C73" w:rsidRDefault="00BD2C73" w:rsidP="00BB32AE">
            <w:pPr>
              <w:rPr>
                <w:rFonts w:ascii="Times New Roman" w:hAnsi="Times New Roman" w:cs="Times New Roman"/>
                <w:sz w:val="24"/>
                <w:szCs w:val="28"/>
                <w:lang w:val="uk-UA"/>
              </w:rPr>
            </w:pPr>
            <w:r w:rsidRPr="00BD2C73">
              <w:rPr>
                <w:rFonts w:ascii="Times New Roman" w:hAnsi="Times New Roman" w:cs="Times New Roman"/>
                <w:sz w:val="24"/>
                <w:szCs w:val="28"/>
                <w:lang w:val="uk-UA"/>
              </w:rPr>
              <w:t xml:space="preserve">Усі матеріали буде розміщено </w:t>
            </w:r>
            <w:r>
              <w:rPr>
                <w:rFonts w:ascii="Times New Roman" w:hAnsi="Times New Roman" w:cs="Times New Roman"/>
                <w:sz w:val="24"/>
                <w:szCs w:val="28"/>
                <w:lang w:val="uk-UA"/>
              </w:rPr>
              <w:t>на Яндекс диску</w:t>
            </w:r>
            <w:r w:rsidRPr="00BD2C73">
              <w:rPr>
                <w:rFonts w:ascii="Times New Roman" w:hAnsi="Times New Roman" w:cs="Times New Roman"/>
                <w:sz w:val="24"/>
                <w:szCs w:val="28"/>
                <w:lang w:val="uk-UA"/>
              </w:rPr>
              <w:t xml:space="preserve"> в папці «Декада».  </w:t>
            </w:r>
          </w:p>
        </w:tc>
      </w:tr>
      <w:tr w:rsidR="007F7E49" w:rsidRPr="004C7DA7" w:rsidTr="00B95D2E">
        <w:trPr>
          <w:cantSplit/>
          <w:trHeight w:val="1077"/>
        </w:trPr>
        <w:tc>
          <w:tcPr>
            <w:tcW w:w="675" w:type="dxa"/>
            <w:shd w:val="clear" w:color="auto" w:fill="D6E3BC" w:themeFill="accent3" w:themeFillTint="66"/>
            <w:textDirection w:val="btLr"/>
          </w:tcPr>
          <w:p w:rsidR="007F7E49" w:rsidRDefault="007F7E49" w:rsidP="00BB32AE">
            <w:pPr>
              <w:ind w:left="113" w:right="113"/>
              <w:rPr>
                <w:rFonts w:ascii="Times New Roman" w:hAnsi="Times New Roman" w:cs="Times New Roman"/>
                <w:b/>
                <w:sz w:val="32"/>
                <w:szCs w:val="28"/>
                <w:lang w:val="uk-UA"/>
              </w:rPr>
            </w:pPr>
            <w:r w:rsidRPr="007F7E49">
              <w:rPr>
                <w:rFonts w:ascii="Times New Roman" w:hAnsi="Times New Roman" w:cs="Times New Roman"/>
                <w:sz w:val="20"/>
                <w:szCs w:val="24"/>
                <w:lang w:val="uk-UA"/>
              </w:rPr>
              <w:t>Протягом тижня</w:t>
            </w:r>
          </w:p>
        </w:tc>
        <w:tc>
          <w:tcPr>
            <w:tcW w:w="1418" w:type="dxa"/>
            <w:gridSpan w:val="2"/>
            <w:shd w:val="clear" w:color="auto" w:fill="D6E3BC" w:themeFill="accent3" w:themeFillTint="66"/>
          </w:tcPr>
          <w:p w:rsidR="007F7E49" w:rsidRPr="00FE1E7E" w:rsidRDefault="007F7E49" w:rsidP="007F7E49">
            <w:pPr>
              <w:rPr>
                <w:rFonts w:ascii="Times New Roman" w:hAnsi="Times New Roman" w:cs="Times New Roman"/>
                <w:b/>
                <w:sz w:val="32"/>
                <w:szCs w:val="28"/>
                <w:lang w:val="uk-UA"/>
              </w:rPr>
            </w:pPr>
            <w:r>
              <w:rPr>
                <w:rFonts w:ascii="Times New Roman" w:hAnsi="Times New Roman" w:cs="Times New Roman"/>
                <w:b/>
                <w:sz w:val="24"/>
                <w:szCs w:val="28"/>
                <w:lang w:val="uk-UA"/>
              </w:rPr>
              <w:t>21</w:t>
            </w:r>
            <w:r w:rsidRPr="00AE716C">
              <w:rPr>
                <w:rFonts w:ascii="Times New Roman" w:hAnsi="Times New Roman" w:cs="Times New Roman"/>
                <w:b/>
                <w:sz w:val="24"/>
                <w:szCs w:val="28"/>
                <w:lang w:val="uk-UA"/>
              </w:rPr>
              <w:t>-</w:t>
            </w:r>
            <w:r>
              <w:rPr>
                <w:rFonts w:ascii="Times New Roman" w:hAnsi="Times New Roman" w:cs="Times New Roman"/>
                <w:b/>
                <w:sz w:val="24"/>
                <w:szCs w:val="28"/>
                <w:lang w:val="uk-UA"/>
              </w:rPr>
              <w:t xml:space="preserve">25 </w:t>
            </w:r>
            <w:r w:rsidRPr="00AE716C">
              <w:rPr>
                <w:rFonts w:ascii="Times New Roman" w:hAnsi="Times New Roman" w:cs="Times New Roman"/>
                <w:b/>
                <w:sz w:val="24"/>
                <w:szCs w:val="28"/>
                <w:lang w:val="uk-UA"/>
              </w:rPr>
              <w:t>листопада</w:t>
            </w:r>
          </w:p>
        </w:tc>
        <w:tc>
          <w:tcPr>
            <w:tcW w:w="850" w:type="dxa"/>
            <w:gridSpan w:val="2"/>
            <w:shd w:val="clear" w:color="auto" w:fill="D6E3BC" w:themeFill="accent3" w:themeFillTint="66"/>
          </w:tcPr>
          <w:p w:rsidR="007F7E49" w:rsidRPr="008812BC" w:rsidRDefault="007F7E49" w:rsidP="00BB32AE">
            <w:pPr>
              <w:rPr>
                <w:rFonts w:ascii="Times New Roman" w:hAnsi="Times New Roman" w:cs="Times New Roman"/>
                <w:sz w:val="32"/>
                <w:szCs w:val="28"/>
                <w:lang w:val="uk-UA"/>
              </w:rPr>
            </w:pPr>
          </w:p>
        </w:tc>
        <w:tc>
          <w:tcPr>
            <w:tcW w:w="709" w:type="dxa"/>
            <w:shd w:val="clear" w:color="auto" w:fill="D6E3BC" w:themeFill="accent3" w:themeFillTint="66"/>
          </w:tcPr>
          <w:p w:rsidR="007F7E49" w:rsidRPr="008812BC" w:rsidRDefault="007F7E49" w:rsidP="00BB32AE">
            <w:pPr>
              <w:rPr>
                <w:rFonts w:ascii="Times New Roman" w:hAnsi="Times New Roman" w:cs="Times New Roman"/>
                <w:sz w:val="32"/>
                <w:szCs w:val="28"/>
                <w:lang w:val="uk-UA"/>
              </w:rPr>
            </w:pPr>
          </w:p>
        </w:tc>
        <w:tc>
          <w:tcPr>
            <w:tcW w:w="5670" w:type="dxa"/>
            <w:shd w:val="clear" w:color="auto" w:fill="D6E3BC" w:themeFill="accent3" w:themeFillTint="66"/>
          </w:tcPr>
          <w:p w:rsidR="007F7E49" w:rsidRPr="007F7E49" w:rsidRDefault="007F7E49" w:rsidP="007F7E49">
            <w:pPr>
              <w:rPr>
                <w:rFonts w:ascii="Times New Roman" w:hAnsi="Times New Roman" w:cs="Times New Roman"/>
                <w:b/>
                <w:sz w:val="24"/>
                <w:szCs w:val="28"/>
                <w:lang w:val="uk-UA"/>
              </w:rPr>
            </w:pPr>
            <w:r w:rsidRPr="007F7E49">
              <w:rPr>
                <w:rFonts w:ascii="Times New Roman" w:hAnsi="Times New Roman" w:cs="Times New Roman"/>
                <w:b/>
                <w:sz w:val="24"/>
                <w:szCs w:val="28"/>
                <w:lang w:val="uk-UA"/>
              </w:rPr>
              <w:t>Декада</w:t>
            </w:r>
            <w:r>
              <w:rPr>
                <w:rFonts w:ascii="Times New Roman" w:hAnsi="Times New Roman" w:cs="Times New Roman"/>
                <w:b/>
                <w:sz w:val="24"/>
                <w:szCs w:val="28"/>
                <w:lang w:val="uk-UA"/>
              </w:rPr>
              <w:t xml:space="preserve"> початкових </w:t>
            </w:r>
            <w:r w:rsidRPr="007F7E49">
              <w:rPr>
                <w:rFonts w:ascii="Times New Roman" w:hAnsi="Times New Roman" w:cs="Times New Roman"/>
                <w:b/>
                <w:sz w:val="24"/>
                <w:szCs w:val="28"/>
                <w:lang w:val="uk-UA"/>
              </w:rPr>
              <w:t xml:space="preserve">класів. </w:t>
            </w:r>
            <w:r w:rsidR="00FA3AF4">
              <w:rPr>
                <w:rFonts w:ascii="Times New Roman" w:hAnsi="Times New Roman" w:cs="Times New Roman"/>
                <w:b/>
                <w:sz w:val="24"/>
                <w:szCs w:val="28"/>
                <w:lang w:val="uk-UA"/>
              </w:rPr>
              <w:br/>
            </w:r>
            <w:r w:rsidR="00FA3AF4" w:rsidRPr="00FA3AF4">
              <w:rPr>
                <w:rFonts w:ascii="Times New Roman" w:hAnsi="Times New Roman" w:cs="Times New Roman"/>
                <w:sz w:val="24"/>
                <w:szCs w:val="28"/>
                <w:lang w:val="uk-UA"/>
              </w:rPr>
              <w:t>Тиждень мовознавства.</w:t>
            </w:r>
          </w:p>
          <w:p w:rsidR="007F7E49" w:rsidRPr="00BD2C73" w:rsidRDefault="007F7E49" w:rsidP="007F7E49">
            <w:pPr>
              <w:rPr>
                <w:rFonts w:ascii="Times New Roman" w:hAnsi="Times New Roman" w:cs="Times New Roman"/>
                <w:sz w:val="24"/>
                <w:szCs w:val="28"/>
                <w:lang w:val="uk-UA"/>
              </w:rPr>
            </w:pPr>
            <w:r w:rsidRPr="007F7E49">
              <w:rPr>
                <w:rFonts w:ascii="Times New Roman" w:hAnsi="Times New Roman" w:cs="Times New Roman"/>
                <w:sz w:val="24"/>
                <w:szCs w:val="28"/>
                <w:lang w:val="uk-UA"/>
              </w:rPr>
              <w:t>Відкриті уроки з мов (української, російської)</w:t>
            </w:r>
            <w:r>
              <w:rPr>
                <w:rFonts w:ascii="Times New Roman" w:hAnsi="Times New Roman" w:cs="Times New Roman"/>
                <w:sz w:val="24"/>
                <w:szCs w:val="28"/>
                <w:lang w:val="uk-UA"/>
              </w:rPr>
              <w:t xml:space="preserve"> та</w:t>
            </w:r>
            <w:r w:rsidRPr="007F7E49">
              <w:rPr>
                <w:rFonts w:ascii="Times New Roman" w:hAnsi="Times New Roman" w:cs="Times New Roman"/>
                <w:sz w:val="24"/>
                <w:szCs w:val="28"/>
                <w:lang w:val="uk-UA"/>
              </w:rPr>
              <w:t xml:space="preserve"> </w:t>
            </w:r>
            <w:r w:rsidR="003F0005">
              <w:rPr>
                <w:rFonts w:ascii="Times New Roman" w:hAnsi="Times New Roman" w:cs="Times New Roman"/>
                <w:sz w:val="24"/>
                <w:szCs w:val="28"/>
                <w:lang w:val="uk-UA"/>
              </w:rPr>
              <w:t xml:space="preserve">літературного </w:t>
            </w:r>
            <w:r w:rsidRPr="007F7E49">
              <w:rPr>
                <w:rFonts w:ascii="Times New Roman" w:hAnsi="Times New Roman" w:cs="Times New Roman"/>
                <w:sz w:val="24"/>
                <w:szCs w:val="28"/>
                <w:lang w:val="uk-UA"/>
              </w:rPr>
              <w:t>читання.</w:t>
            </w:r>
          </w:p>
        </w:tc>
      </w:tr>
      <w:tr w:rsidR="007F7E49" w:rsidRPr="007F7E49" w:rsidTr="00B95D2E">
        <w:trPr>
          <w:trHeight w:val="1266"/>
        </w:trPr>
        <w:tc>
          <w:tcPr>
            <w:tcW w:w="675" w:type="dxa"/>
            <w:shd w:val="clear" w:color="auto" w:fill="D6E3BC" w:themeFill="accent3" w:themeFillTint="66"/>
            <w:textDirection w:val="btLr"/>
          </w:tcPr>
          <w:p w:rsidR="007F7E49" w:rsidRPr="00F52C33" w:rsidRDefault="007F7E49" w:rsidP="00BB32AE">
            <w:pPr>
              <w:ind w:left="113" w:right="113"/>
              <w:rPr>
                <w:rFonts w:ascii="Times New Roman" w:hAnsi="Times New Roman" w:cs="Times New Roman"/>
                <w:szCs w:val="24"/>
                <w:lang w:val="uk-UA"/>
              </w:rPr>
            </w:pPr>
          </w:p>
        </w:tc>
        <w:tc>
          <w:tcPr>
            <w:tcW w:w="1418" w:type="dxa"/>
            <w:gridSpan w:val="2"/>
            <w:shd w:val="clear" w:color="auto" w:fill="D6E3BC" w:themeFill="accent3" w:themeFillTint="66"/>
          </w:tcPr>
          <w:p w:rsidR="007F7E49" w:rsidRPr="00AE716C" w:rsidRDefault="007F7E49" w:rsidP="007F7E49">
            <w:pPr>
              <w:rPr>
                <w:rFonts w:ascii="Times New Roman" w:hAnsi="Times New Roman" w:cs="Times New Roman"/>
                <w:b/>
                <w:sz w:val="24"/>
                <w:szCs w:val="28"/>
                <w:lang w:val="uk-UA"/>
              </w:rPr>
            </w:pPr>
            <w:r>
              <w:rPr>
                <w:rFonts w:ascii="Times New Roman" w:hAnsi="Times New Roman" w:cs="Times New Roman"/>
                <w:b/>
                <w:sz w:val="24"/>
                <w:szCs w:val="28"/>
                <w:lang w:val="uk-UA"/>
              </w:rPr>
              <w:t xml:space="preserve">з </w:t>
            </w:r>
            <w:r w:rsidRPr="007F7E49">
              <w:rPr>
                <w:rFonts w:ascii="Times New Roman" w:hAnsi="Times New Roman" w:cs="Times New Roman"/>
                <w:b/>
                <w:sz w:val="24"/>
                <w:szCs w:val="28"/>
                <w:lang w:val="uk-UA"/>
              </w:rPr>
              <w:t>21</w:t>
            </w:r>
            <w:r>
              <w:rPr>
                <w:rFonts w:ascii="Times New Roman" w:hAnsi="Times New Roman" w:cs="Times New Roman"/>
                <w:b/>
                <w:sz w:val="24"/>
                <w:szCs w:val="28"/>
                <w:lang w:val="uk-UA"/>
              </w:rPr>
              <w:t xml:space="preserve"> </w:t>
            </w:r>
            <w:r w:rsidRPr="007F7E49">
              <w:rPr>
                <w:rFonts w:ascii="Times New Roman" w:hAnsi="Times New Roman" w:cs="Times New Roman"/>
                <w:b/>
                <w:sz w:val="24"/>
                <w:szCs w:val="28"/>
                <w:lang w:val="uk-UA"/>
              </w:rPr>
              <w:t>листопада</w:t>
            </w:r>
          </w:p>
        </w:tc>
        <w:tc>
          <w:tcPr>
            <w:tcW w:w="850" w:type="dxa"/>
            <w:gridSpan w:val="2"/>
            <w:shd w:val="clear" w:color="auto" w:fill="D6E3BC" w:themeFill="accent3" w:themeFillTint="66"/>
          </w:tcPr>
          <w:p w:rsidR="007F7E49" w:rsidRPr="008812BC" w:rsidRDefault="007F7E49" w:rsidP="00BB32AE">
            <w:pPr>
              <w:rPr>
                <w:rFonts w:ascii="Times New Roman" w:hAnsi="Times New Roman" w:cs="Times New Roman"/>
                <w:sz w:val="32"/>
                <w:szCs w:val="28"/>
                <w:lang w:val="uk-UA"/>
              </w:rPr>
            </w:pPr>
          </w:p>
        </w:tc>
        <w:tc>
          <w:tcPr>
            <w:tcW w:w="709" w:type="dxa"/>
            <w:shd w:val="clear" w:color="auto" w:fill="D6E3BC" w:themeFill="accent3" w:themeFillTint="66"/>
          </w:tcPr>
          <w:p w:rsidR="007F7E49" w:rsidRPr="008812BC" w:rsidRDefault="007F7E49" w:rsidP="00BB32AE">
            <w:pPr>
              <w:rPr>
                <w:rFonts w:ascii="Times New Roman" w:hAnsi="Times New Roman" w:cs="Times New Roman"/>
                <w:sz w:val="32"/>
                <w:szCs w:val="28"/>
                <w:lang w:val="uk-UA"/>
              </w:rPr>
            </w:pPr>
          </w:p>
        </w:tc>
        <w:tc>
          <w:tcPr>
            <w:tcW w:w="5670" w:type="dxa"/>
            <w:shd w:val="clear" w:color="auto" w:fill="D6E3BC" w:themeFill="accent3" w:themeFillTint="66"/>
          </w:tcPr>
          <w:p w:rsidR="007F7E49" w:rsidRPr="007F7E49" w:rsidRDefault="007F7E49" w:rsidP="007F7E49">
            <w:pPr>
              <w:rPr>
                <w:rFonts w:ascii="Times New Roman" w:hAnsi="Times New Roman" w:cs="Times New Roman"/>
                <w:sz w:val="24"/>
                <w:szCs w:val="28"/>
                <w:lang w:val="uk-UA"/>
              </w:rPr>
            </w:pPr>
            <w:r w:rsidRPr="007F7E49">
              <w:rPr>
                <w:rFonts w:ascii="Times New Roman" w:hAnsi="Times New Roman" w:cs="Times New Roman"/>
                <w:b/>
                <w:sz w:val="24"/>
                <w:szCs w:val="28"/>
                <w:lang w:val="uk-UA"/>
              </w:rPr>
              <w:t xml:space="preserve">Фронтальна перевірка </w:t>
            </w:r>
            <w:r w:rsidRPr="007F7E49">
              <w:rPr>
                <w:rFonts w:ascii="Times New Roman" w:hAnsi="Times New Roman" w:cs="Times New Roman"/>
                <w:b/>
                <w:sz w:val="24"/>
                <w:szCs w:val="28"/>
                <w:lang w:val="uk-UA"/>
              </w:rPr>
              <w:br/>
            </w:r>
            <w:r w:rsidRPr="007F7E49">
              <w:rPr>
                <w:rFonts w:ascii="Times New Roman" w:hAnsi="Times New Roman" w:cs="Times New Roman"/>
                <w:sz w:val="24"/>
                <w:szCs w:val="28"/>
                <w:lang w:val="uk-UA"/>
              </w:rPr>
              <w:t xml:space="preserve">«Стан викладання української мови </w:t>
            </w:r>
            <w:r w:rsidRPr="007F7E49">
              <w:rPr>
                <w:rFonts w:ascii="Times New Roman" w:hAnsi="Times New Roman" w:cs="Times New Roman"/>
                <w:sz w:val="24"/>
                <w:szCs w:val="28"/>
                <w:lang w:val="uk-UA"/>
              </w:rPr>
              <w:br/>
              <w:t>в 1-4 класах».</w:t>
            </w:r>
          </w:p>
          <w:p w:rsidR="007F7E49" w:rsidRPr="007F7E49" w:rsidRDefault="007F7E49" w:rsidP="007F7E49">
            <w:pPr>
              <w:rPr>
                <w:rFonts w:ascii="Times New Roman" w:hAnsi="Times New Roman" w:cs="Times New Roman"/>
                <w:sz w:val="24"/>
                <w:szCs w:val="28"/>
                <w:lang w:val="uk-UA"/>
              </w:rPr>
            </w:pPr>
            <w:r w:rsidRPr="007F7E49">
              <w:rPr>
                <w:rFonts w:ascii="Times New Roman" w:hAnsi="Times New Roman" w:cs="Times New Roman"/>
                <w:sz w:val="24"/>
                <w:szCs w:val="28"/>
                <w:u w:val="single"/>
                <w:lang w:val="uk-UA"/>
              </w:rPr>
              <w:t>У рамках перевірки проводиться</w:t>
            </w:r>
            <w:r w:rsidRPr="007F7E49">
              <w:rPr>
                <w:rFonts w:ascii="Times New Roman" w:hAnsi="Times New Roman" w:cs="Times New Roman"/>
                <w:sz w:val="24"/>
                <w:szCs w:val="28"/>
                <w:lang w:val="uk-UA"/>
              </w:rPr>
              <w:t>: відвідування уроків, перевірка ведення зошитів, моніторинг знань тощо.</w:t>
            </w:r>
          </w:p>
        </w:tc>
      </w:tr>
      <w:tr w:rsidR="007F7E49" w:rsidRPr="007F7E49" w:rsidTr="00B95D2E">
        <w:trPr>
          <w:trHeight w:val="680"/>
        </w:trPr>
        <w:tc>
          <w:tcPr>
            <w:tcW w:w="675" w:type="dxa"/>
            <w:shd w:val="clear" w:color="auto" w:fill="D6E3BC" w:themeFill="accent3" w:themeFillTint="66"/>
          </w:tcPr>
          <w:p w:rsidR="007F7E49" w:rsidRPr="003F0005" w:rsidRDefault="007F7E49" w:rsidP="00BB32AE">
            <w:pPr>
              <w:rPr>
                <w:rFonts w:ascii="Times New Roman" w:hAnsi="Times New Roman" w:cs="Times New Roman"/>
                <w:b/>
                <w:sz w:val="24"/>
                <w:szCs w:val="28"/>
                <w:lang w:val="uk-UA"/>
              </w:rPr>
            </w:pPr>
            <w:proofErr w:type="spellStart"/>
            <w:r w:rsidRPr="003F0005">
              <w:rPr>
                <w:rFonts w:ascii="Times New Roman" w:hAnsi="Times New Roman" w:cs="Times New Roman"/>
                <w:b/>
                <w:sz w:val="24"/>
                <w:szCs w:val="28"/>
                <w:lang w:val="uk-UA"/>
              </w:rPr>
              <w:t>Пт</w:t>
            </w:r>
            <w:proofErr w:type="spellEnd"/>
          </w:p>
        </w:tc>
        <w:tc>
          <w:tcPr>
            <w:tcW w:w="1418" w:type="dxa"/>
            <w:gridSpan w:val="2"/>
            <w:shd w:val="clear" w:color="auto" w:fill="D6E3BC" w:themeFill="accent3" w:themeFillTint="66"/>
          </w:tcPr>
          <w:p w:rsidR="007F7E49" w:rsidRPr="003F0005" w:rsidRDefault="007F7E49" w:rsidP="00BB32AE">
            <w:pPr>
              <w:rPr>
                <w:rFonts w:ascii="Times New Roman" w:hAnsi="Times New Roman" w:cs="Times New Roman"/>
                <w:b/>
                <w:sz w:val="24"/>
                <w:szCs w:val="28"/>
                <w:lang w:val="uk-UA"/>
              </w:rPr>
            </w:pPr>
            <w:r w:rsidRPr="003F0005">
              <w:rPr>
                <w:rFonts w:ascii="Times New Roman" w:hAnsi="Times New Roman" w:cs="Times New Roman"/>
                <w:b/>
                <w:sz w:val="24"/>
                <w:szCs w:val="28"/>
                <w:lang w:val="uk-UA"/>
              </w:rPr>
              <w:t>25.11</w:t>
            </w:r>
          </w:p>
        </w:tc>
        <w:tc>
          <w:tcPr>
            <w:tcW w:w="850" w:type="dxa"/>
            <w:gridSpan w:val="2"/>
            <w:shd w:val="clear" w:color="auto" w:fill="D6E3BC" w:themeFill="accent3" w:themeFillTint="66"/>
          </w:tcPr>
          <w:p w:rsidR="007F7E49" w:rsidRPr="007F7E49" w:rsidRDefault="007F7E49" w:rsidP="00BB32AE">
            <w:pPr>
              <w:rPr>
                <w:rFonts w:ascii="Times New Roman" w:hAnsi="Times New Roman" w:cs="Times New Roman"/>
                <w:sz w:val="24"/>
                <w:szCs w:val="28"/>
                <w:lang w:val="uk-UA"/>
              </w:rPr>
            </w:pPr>
            <w:r w:rsidRPr="007F7E49">
              <w:rPr>
                <w:rFonts w:ascii="Times New Roman" w:hAnsi="Times New Roman" w:cs="Times New Roman"/>
                <w:sz w:val="24"/>
                <w:szCs w:val="28"/>
                <w:lang w:val="uk-UA"/>
              </w:rPr>
              <w:t>18-00</w:t>
            </w:r>
          </w:p>
        </w:tc>
        <w:tc>
          <w:tcPr>
            <w:tcW w:w="709" w:type="dxa"/>
            <w:shd w:val="clear" w:color="auto" w:fill="D6E3BC" w:themeFill="accent3" w:themeFillTint="66"/>
          </w:tcPr>
          <w:p w:rsidR="007F7E49" w:rsidRPr="007F7E49" w:rsidRDefault="007F7E49" w:rsidP="00BB32AE">
            <w:pPr>
              <w:rPr>
                <w:rFonts w:ascii="Times New Roman" w:hAnsi="Times New Roman" w:cs="Times New Roman"/>
                <w:sz w:val="24"/>
                <w:szCs w:val="28"/>
                <w:lang w:val="uk-UA"/>
              </w:rPr>
            </w:pPr>
            <w:r w:rsidRPr="007F7E49">
              <w:rPr>
                <w:rFonts w:ascii="Times New Roman" w:hAnsi="Times New Roman" w:cs="Times New Roman"/>
                <w:sz w:val="24"/>
                <w:szCs w:val="28"/>
                <w:lang w:val="uk-UA"/>
              </w:rPr>
              <w:t>Акт.</w:t>
            </w:r>
          </w:p>
          <w:p w:rsidR="007F7E49" w:rsidRPr="007F7E49" w:rsidRDefault="007F7E49" w:rsidP="00BB32AE">
            <w:pPr>
              <w:rPr>
                <w:rFonts w:ascii="Times New Roman" w:hAnsi="Times New Roman" w:cs="Times New Roman"/>
                <w:sz w:val="24"/>
                <w:szCs w:val="28"/>
                <w:lang w:val="uk-UA"/>
              </w:rPr>
            </w:pPr>
            <w:r>
              <w:rPr>
                <w:rFonts w:ascii="Times New Roman" w:hAnsi="Times New Roman" w:cs="Times New Roman"/>
                <w:sz w:val="24"/>
                <w:szCs w:val="28"/>
                <w:lang w:val="uk-UA"/>
              </w:rPr>
              <w:t>з</w:t>
            </w:r>
            <w:r w:rsidRPr="007F7E49">
              <w:rPr>
                <w:rFonts w:ascii="Times New Roman" w:hAnsi="Times New Roman" w:cs="Times New Roman"/>
                <w:sz w:val="24"/>
                <w:szCs w:val="28"/>
                <w:lang w:val="uk-UA"/>
              </w:rPr>
              <w:t>ала</w:t>
            </w:r>
          </w:p>
        </w:tc>
        <w:tc>
          <w:tcPr>
            <w:tcW w:w="5670" w:type="dxa"/>
            <w:shd w:val="clear" w:color="auto" w:fill="D6E3BC" w:themeFill="accent3" w:themeFillTint="66"/>
          </w:tcPr>
          <w:p w:rsidR="007F7E49" w:rsidRPr="007F7E49" w:rsidRDefault="00B95D2E" w:rsidP="00B95D2E">
            <w:pPr>
              <w:rPr>
                <w:rFonts w:ascii="Times New Roman" w:hAnsi="Times New Roman" w:cs="Times New Roman"/>
                <w:sz w:val="24"/>
                <w:szCs w:val="28"/>
                <w:lang w:val="uk-UA"/>
              </w:rPr>
            </w:pPr>
            <w:r>
              <w:rPr>
                <w:rFonts w:ascii="Times New Roman" w:hAnsi="Times New Roman" w:cs="Times New Roman"/>
                <w:sz w:val="24"/>
                <w:szCs w:val="28"/>
                <w:lang w:val="uk-UA"/>
              </w:rPr>
              <w:t>З</w:t>
            </w:r>
            <w:r w:rsidRPr="007F7E49">
              <w:rPr>
                <w:rFonts w:ascii="Times New Roman" w:hAnsi="Times New Roman" w:cs="Times New Roman"/>
                <w:sz w:val="24"/>
                <w:szCs w:val="28"/>
                <w:lang w:val="uk-UA"/>
              </w:rPr>
              <w:t xml:space="preserve">бори </w:t>
            </w:r>
            <w:r>
              <w:rPr>
                <w:rFonts w:ascii="Times New Roman" w:hAnsi="Times New Roman" w:cs="Times New Roman"/>
                <w:sz w:val="24"/>
                <w:szCs w:val="28"/>
                <w:lang w:val="uk-UA"/>
              </w:rPr>
              <w:t>для батьків</w:t>
            </w:r>
            <w:r w:rsidR="007F7E49" w:rsidRPr="007F7E49">
              <w:rPr>
                <w:rFonts w:ascii="Times New Roman" w:hAnsi="Times New Roman" w:cs="Times New Roman"/>
                <w:sz w:val="24"/>
                <w:szCs w:val="28"/>
                <w:lang w:val="uk-UA"/>
              </w:rPr>
              <w:t xml:space="preserve"> майбутніх першокласників.</w:t>
            </w:r>
          </w:p>
        </w:tc>
      </w:tr>
      <w:tr w:rsidR="007F7E49" w:rsidRPr="002D5C1B" w:rsidTr="00B95D2E">
        <w:tc>
          <w:tcPr>
            <w:tcW w:w="675" w:type="dxa"/>
            <w:shd w:val="clear" w:color="auto" w:fill="D6E3BC" w:themeFill="accent3" w:themeFillTint="66"/>
          </w:tcPr>
          <w:p w:rsidR="007F7E49" w:rsidRDefault="007F7E49" w:rsidP="00BB32AE">
            <w:pPr>
              <w:rPr>
                <w:rFonts w:ascii="Times New Roman" w:hAnsi="Times New Roman" w:cs="Times New Roman"/>
                <w:b/>
                <w:sz w:val="32"/>
                <w:szCs w:val="28"/>
                <w:lang w:val="uk-UA"/>
              </w:rPr>
            </w:pPr>
          </w:p>
        </w:tc>
        <w:tc>
          <w:tcPr>
            <w:tcW w:w="1418" w:type="dxa"/>
            <w:gridSpan w:val="2"/>
            <w:shd w:val="clear" w:color="auto" w:fill="D6E3BC" w:themeFill="accent3" w:themeFillTint="66"/>
          </w:tcPr>
          <w:p w:rsidR="007F7E49" w:rsidRDefault="007F7E49" w:rsidP="00BB32AE">
            <w:pPr>
              <w:rPr>
                <w:rFonts w:ascii="Times New Roman" w:hAnsi="Times New Roman" w:cs="Times New Roman"/>
                <w:b/>
                <w:sz w:val="32"/>
                <w:szCs w:val="28"/>
                <w:lang w:val="uk-UA"/>
              </w:rPr>
            </w:pPr>
          </w:p>
        </w:tc>
        <w:tc>
          <w:tcPr>
            <w:tcW w:w="850" w:type="dxa"/>
            <w:gridSpan w:val="2"/>
            <w:shd w:val="clear" w:color="auto" w:fill="D6E3BC" w:themeFill="accent3" w:themeFillTint="66"/>
          </w:tcPr>
          <w:p w:rsidR="007F7E49" w:rsidRPr="008812BC" w:rsidRDefault="007F7E49" w:rsidP="00BB32AE">
            <w:pPr>
              <w:rPr>
                <w:rFonts w:ascii="Times New Roman" w:hAnsi="Times New Roman" w:cs="Times New Roman"/>
                <w:sz w:val="32"/>
                <w:szCs w:val="28"/>
                <w:lang w:val="uk-UA"/>
              </w:rPr>
            </w:pPr>
          </w:p>
        </w:tc>
        <w:tc>
          <w:tcPr>
            <w:tcW w:w="709" w:type="dxa"/>
            <w:shd w:val="clear" w:color="auto" w:fill="D6E3BC" w:themeFill="accent3" w:themeFillTint="66"/>
          </w:tcPr>
          <w:p w:rsidR="007F7E49" w:rsidRPr="008812BC" w:rsidRDefault="007F7E49" w:rsidP="00BB32AE">
            <w:pPr>
              <w:rPr>
                <w:rFonts w:ascii="Times New Roman" w:hAnsi="Times New Roman" w:cs="Times New Roman"/>
                <w:sz w:val="32"/>
                <w:szCs w:val="28"/>
                <w:lang w:val="uk-UA"/>
              </w:rPr>
            </w:pPr>
          </w:p>
        </w:tc>
        <w:tc>
          <w:tcPr>
            <w:tcW w:w="5670" w:type="dxa"/>
            <w:shd w:val="clear" w:color="auto" w:fill="D6E3BC" w:themeFill="accent3" w:themeFillTint="66"/>
          </w:tcPr>
          <w:p w:rsidR="007F7E49" w:rsidRPr="00ED6B36" w:rsidRDefault="007F7E49" w:rsidP="00BB32AE">
            <w:pPr>
              <w:rPr>
                <w:rFonts w:ascii="Times New Roman" w:hAnsi="Times New Roman" w:cs="Times New Roman"/>
                <w:sz w:val="32"/>
                <w:szCs w:val="28"/>
                <w:lang w:val="uk-UA"/>
              </w:rPr>
            </w:pPr>
            <w:r w:rsidRPr="00BD2C73">
              <w:rPr>
                <w:rFonts w:ascii="Times New Roman" w:hAnsi="Times New Roman" w:cs="Times New Roman"/>
                <w:i/>
                <w:sz w:val="24"/>
                <w:szCs w:val="28"/>
                <w:lang w:val="uk-UA"/>
              </w:rPr>
              <w:t xml:space="preserve">Далі буде………. </w:t>
            </w:r>
            <w:r w:rsidRPr="00BD2C73">
              <w:rPr>
                <w:rFonts w:ascii="Times New Roman" w:hAnsi="Times New Roman" w:cs="Times New Roman"/>
                <w:i/>
                <w:sz w:val="24"/>
                <w:szCs w:val="28"/>
                <w:lang w:val="uk-UA"/>
              </w:rPr>
              <w:br/>
              <w:t>Слідкуйте за змінами…..</w:t>
            </w:r>
          </w:p>
        </w:tc>
      </w:tr>
    </w:tbl>
    <w:p w:rsidR="005B055C" w:rsidRDefault="005B055C" w:rsidP="002D5C1B">
      <w:pPr>
        <w:pStyle w:val="ab"/>
        <w:spacing w:line="360" w:lineRule="auto"/>
        <w:ind w:left="0"/>
        <w:jc w:val="both"/>
        <w:rPr>
          <w:rFonts w:ascii="Times New Roman" w:hAnsi="Times New Roman" w:cs="Times New Roman"/>
          <w:sz w:val="28"/>
          <w:lang w:val="uk-UA"/>
        </w:rPr>
      </w:pPr>
    </w:p>
    <w:p w:rsidR="009529AB" w:rsidRPr="009529AB" w:rsidRDefault="00BC02A7" w:rsidP="004A2662">
      <w:pPr>
        <w:pStyle w:val="ab"/>
        <w:numPr>
          <w:ilvl w:val="0"/>
          <w:numId w:val="25"/>
        </w:numPr>
        <w:spacing w:line="360" w:lineRule="auto"/>
        <w:jc w:val="both"/>
        <w:rPr>
          <w:rFonts w:ascii="Times New Roman" w:hAnsi="Times New Roman" w:cs="Times New Roman"/>
          <w:sz w:val="28"/>
          <w:lang w:val="uk-UA"/>
        </w:rPr>
      </w:pPr>
      <w:r w:rsidRPr="00BC02A7">
        <w:rPr>
          <w:rFonts w:ascii="Times New Roman" w:hAnsi="Times New Roman" w:cs="Times New Roman"/>
          <w:i/>
          <w:color w:val="984806" w:themeColor="accent6" w:themeShade="80"/>
          <w:sz w:val="28"/>
          <w:lang w:val="uk-UA"/>
        </w:rPr>
        <w:lastRenderedPageBreak/>
        <w:t>«Комфортний контроль».</w:t>
      </w:r>
      <w:r>
        <w:rPr>
          <w:rFonts w:ascii="Times New Roman" w:hAnsi="Times New Roman" w:cs="Times New Roman"/>
          <w:sz w:val="28"/>
          <w:lang w:val="uk-UA"/>
        </w:rPr>
        <w:t xml:space="preserve"> Дала цьому прийому таку назву, бо раніше перевірка журналів викликала в учителів багато</w:t>
      </w:r>
      <w:r w:rsidR="00BB32AE">
        <w:rPr>
          <w:rFonts w:ascii="Times New Roman" w:hAnsi="Times New Roman" w:cs="Times New Roman"/>
          <w:sz w:val="28"/>
          <w:lang w:val="uk-UA"/>
        </w:rPr>
        <w:t xml:space="preserve"> негативних емоцій: потрібно </w:t>
      </w:r>
      <w:r w:rsidR="006B0EF8">
        <w:rPr>
          <w:rFonts w:ascii="Times New Roman" w:hAnsi="Times New Roman" w:cs="Times New Roman"/>
          <w:sz w:val="28"/>
          <w:lang w:val="uk-UA"/>
        </w:rPr>
        <w:t xml:space="preserve">зранку </w:t>
      </w:r>
      <w:r w:rsidR="00BB32AE">
        <w:rPr>
          <w:rFonts w:ascii="Times New Roman" w:hAnsi="Times New Roman" w:cs="Times New Roman"/>
          <w:sz w:val="28"/>
          <w:lang w:val="uk-UA"/>
        </w:rPr>
        <w:t xml:space="preserve">зайняти один за одним чергу для здачі журналу, дочекатися її, потім сидіти поруч із заступником директора хвилин 30-40, вислуховувати та паралельно записувати зауваження, далі знов чекати, щоб показати ліквідовані неточності щодо ведення журналу і т.д. </w:t>
      </w:r>
      <w:r w:rsidR="00BB32AE" w:rsidRPr="009529AB">
        <w:rPr>
          <w:rFonts w:ascii="Times New Roman" w:hAnsi="Times New Roman" w:cs="Times New Roman"/>
          <w:i/>
          <w:color w:val="984806" w:themeColor="accent6" w:themeShade="80"/>
          <w:sz w:val="28"/>
          <w:lang w:val="uk-UA"/>
        </w:rPr>
        <w:t xml:space="preserve">Щоб зекономити особистий час </w:t>
      </w:r>
      <w:r w:rsidR="006B0EF8">
        <w:rPr>
          <w:rFonts w:ascii="Times New Roman" w:hAnsi="Times New Roman" w:cs="Times New Roman"/>
          <w:i/>
          <w:color w:val="984806" w:themeColor="accent6" w:themeShade="80"/>
          <w:sz w:val="28"/>
          <w:lang w:val="uk-UA"/>
        </w:rPr>
        <w:t xml:space="preserve">і моїх колег, а також </w:t>
      </w:r>
      <w:r w:rsidR="00BB32AE" w:rsidRPr="009529AB">
        <w:rPr>
          <w:rFonts w:ascii="Times New Roman" w:hAnsi="Times New Roman" w:cs="Times New Roman"/>
          <w:i/>
          <w:color w:val="984806" w:themeColor="accent6" w:themeShade="80"/>
          <w:sz w:val="28"/>
          <w:lang w:val="uk-UA"/>
        </w:rPr>
        <w:t xml:space="preserve">зняти психологічне напруження, я змінила підхід до перевірки ведення </w:t>
      </w:r>
      <w:r w:rsidR="009529AB">
        <w:rPr>
          <w:rFonts w:ascii="Times New Roman" w:hAnsi="Times New Roman" w:cs="Times New Roman"/>
          <w:i/>
          <w:color w:val="984806" w:themeColor="accent6" w:themeShade="80"/>
          <w:sz w:val="28"/>
          <w:lang w:val="uk-UA"/>
        </w:rPr>
        <w:t xml:space="preserve">класного </w:t>
      </w:r>
      <w:r w:rsidR="00BB32AE" w:rsidRPr="009529AB">
        <w:rPr>
          <w:rFonts w:ascii="Times New Roman" w:hAnsi="Times New Roman" w:cs="Times New Roman"/>
          <w:i/>
          <w:color w:val="984806" w:themeColor="accent6" w:themeShade="80"/>
          <w:sz w:val="28"/>
          <w:lang w:val="uk-UA"/>
        </w:rPr>
        <w:t xml:space="preserve">журналу таким чином: </w:t>
      </w:r>
    </w:p>
    <w:p w:rsidR="009529AB" w:rsidRDefault="00BB32AE" w:rsidP="004A2662">
      <w:pPr>
        <w:pStyle w:val="ab"/>
        <w:numPr>
          <w:ilvl w:val="0"/>
          <w:numId w:val="26"/>
        </w:numPr>
        <w:spacing w:line="360" w:lineRule="auto"/>
        <w:jc w:val="both"/>
        <w:rPr>
          <w:rFonts w:ascii="Times New Roman" w:hAnsi="Times New Roman" w:cs="Times New Roman"/>
          <w:sz w:val="28"/>
          <w:lang w:val="uk-UA"/>
        </w:rPr>
      </w:pPr>
      <w:r>
        <w:rPr>
          <w:rFonts w:ascii="Times New Roman" w:hAnsi="Times New Roman" w:cs="Times New Roman"/>
          <w:sz w:val="28"/>
          <w:lang w:val="uk-UA"/>
        </w:rPr>
        <w:t>класний керівник заносить підготов</w:t>
      </w:r>
      <w:r w:rsidR="009529AB">
        <w:rPr>
          <w:rFonts w:ascii="Times New Roman" w:hAnsi="Times New Roman" w:cs="Times New Roman"/>
          <w:sz w:val="28"/>
          <w:lang w:val="uk-UA"/>
        </w:rPr>
        <w:t>ле</w:t>
      </w:r>
      <w:r>
        <w:rPr>
          <w:rFonts w:ascii="Times New Roman" w:hAnsi="Times New Roman" w:cs="Times New Roman"/>
          <w:sz w:val="28"/>
          <w:lang w:val="uk-UA"/>
        </w:rPr>
        <w:t>ний до перевірки класний журнал</w:t>
      </w:r>
      <w:r w:rsidR="009529AB">
        <w:rPr>
          <w:rFonts w:ascii="Times New Roman" w:hAnsi="Times New Roman" w:cs="Times New Roman"/>
          <w:sz w:val="28"/>
          <w:lang w:val="uk-UA"/>
        </w:rPr>
        <w:t xml:space="preserve"> до мого кабінету;</w:t>
      </w:r>
    </w:p>
    <w:p w:rsidR="009529AB" w:rsidRDefault="009529AB" w:rsidP="004A2662">
      <w:pPr>
        <w:pStyle w:val="ab"/>
        <w:numPr>
          <w:ilvl w:val="0"/>
          <w:numId w:val="26"/>
        </w:numPr>
        <w:spacing w:line="360" w:lineRule="auto"/>
        <w:jc w:val="both"/>
        <w:rPr>
          <w:rFonts w:ascii="Times New Roman" w:hAnsi="Times New Roman" w:cs="Times New Roman"/>
          <w:sz w:val="28"/>
          <w:lang w:val="uk-UA"/>
        </w:rPr>
      </w:pPr>
      <w:r>
        <w:rPr>
          <w:rFonts w:ascii="Times New Roman" w:hAnsi="Times New Roman" w:cs="Times New Roman"/>
          <w:sz w:val="28"/>
          <w:lang w:val="uk-UA"/>
        </w:rPr>
        <w:t xml:space="preserve">далі я </w:t>
      </w:r>
      <w:r w:rsidR="00BB32AE">
        <w:rPr>
          <w:rFonts w:ascii="Times New Roman" w:hAnsi="Times New Roman" w:cs="Times New Roman"/>
          <w:sz w:val="28"/>
          <w:lang w:val="uk-UA"/>
        </w:rPr>
        <w:t xml:space="preserve">його </w:t>
      </w:r>
      <w:r>
        <w:rPr>
          <w:rFonts w:ascii="Times New Roman" w:hAnsi="Times New Roman" w:cs="Times New Roman"/>
          <w:sz w:val="28"/>
          <w:lang w:val="uk-UA"/>
        </w:rPr>
        <w:t xml:space="preserve">уважно та спокійно </w:t>
      </w:r>
      <w:r w:rsidR="00BB32AE">
        <w:rPr>
          <w:rFonts w:ascii="Times New Roman" w:hAnsi="Times New Roman" w:cs="Times New Roman"/>
          <w:sz w:val="28"/>
          <w:lang w:val="uk-UA"/>
        </w:rPr>
        <w:t xml:space="preserve">перевіряю без присутності </w:t>
      </w:r>
      <w:r>
        <w:rPr>
          <w:rFonts w:ascii="Times New Roman" w:hAnsi="Times New Roman" w:cs="Times New Roman"/>
          <w:sz w:val="28"/>
          <w:lang w:val="uk-UA"/>
        </w:rPr>
        <w:t>вчителя;</w:t>
      </w:r>
    </w:p>
    <w:p w:rsidR="009529AB" w:rsidRDefault="009529AB" w:rsidP="004A2662">
      <w:pPr>
        <w:pStyle w:val="ab"/>
        <w:numPr>
          <w:ilvl w:val="0"/>
          <w:numId w:val="26"/>
        </w:numPr>
        <w:spacing w:line="360" w:lineRule="auto"/>
        <w:jc w:val="both"/>
        <w:rPr>
          <w:rFonts w:ascii="Times New Roman" w:hAnsi="Times New Roman" w:cs="Times New Roman"/>
          <w:sz w:val="28"/>
          <w:lang w:val="uk-UA"/>
        </w:rPr>
      </w:pPr>
      <w:r>
        <w:rPr>
          <w:rFonts w:ascii="Times New Roman" w:hAnsi="Times New Roman" w:cs="Times New Roman"/>
          <w:sz w:val="28"/>
          <w:lang w:val="uk-UA"/>
        </w:rPr>
        <w:t>всі зауваження щодо ведення класного журналу занотовую до «Книги записів наслідків внутрішнього контролю»;</w:t>
      </w:r>
    </w:p>
    <w:p w:rsidR="009529AB" w:rsidRDefault="009529AB" w:rsidP="004A2662">
      <w:pPr>
        <w:pStyle w:val="ab"/>
        <w:numPr>
          <w:ilvl w:val="0"/>
          <w:numId w:val="26"/>
        </w:numPr>
        <w:spacing w:line="360" w:lineRule="auto"/>
        <w:jc w:val="both"/>
        <w:rPr>
          <w:rFonts w:ascii="Times New Roman" w:hAnsi="Times New Roman" w:cs="Times New Roman"/>
          <w:sz w:val="28"/>
          <w:lang w:val="uk-UA"/>
        </w:rPr>
      </w:pPr>
      <w:r>
        <w:rPr>
          <w:rFonts w:ascii="Times New Roman" w:hAnsi="Times New Roman" w:cs="Times New Roman"/>
          <w:sz w:val="28"/>
          <w:lang w:val="uk-UA"/>
        </w:rPr>
        <w:t xml:space="preserve">роблю ксерокопію </w:t>
      </w:r>
      <w:r w:rsidR="003F0005">
        <w:rPr>
          <w:rFonts w:ascii="Times New Roman" w:hAnsi="Times New Roman" w:cs="Times New Roman"/>
          <w:sz w:val="28"/>
          <w:lang w:val="uk-UA"/>
        </w:rPr>
        <w:t xml:space="preserve">своїх </w:t>
      </w:r>
      <w:r>
        <w:rPr>
          <w:rFonts w:ascii="Times New Roman" w:hAnsi="Times New Roman" w:cs="Times New Roman"/>
          <w:sz w:val="28"/>
          <w:lang w:val="uk-UA"/>
        </w:rPr>
        <w:t xml:space="preserve">нотатків та кладу їх до </w:t>
      </w:r>
      <w:r w:rsidR="006B0EF8">
        <w:rPr>
          <w:rFonts w:ascii="Times New Roman" w:hAnsi="Times New Roman" w:cs="Times New Roman"/>
          <w:sz w:val="28"/>
          <w:lang w:val="uk-UA"/>
        </w:rPr>
        <w:t xml:space="preserve">потрібного </w:t>
      </w:r>
      <w:r>
        <w:rPr>
          <w:rFonts w:ascii="Times New Roman" w:hAnsi="Times New Roman" w:cs="Times New Roman"/>
          <w:sz w:val="28"/>
          <w:lang w:val="uk-UA"/>
        </w:rPr>
        <w:t>журналу;</w:t>
      </w:r>
    </w:p>
    <w:p w:rsidR="009529AB" w:rsidRDefault="009529AB" w:rsidP="004A2662">
      <w:pPr>
        <w:pStyle w:val="ab"/>
        <w:numPr>
          <w:ilvl w:val="0"/>
          <w:numId w:val="26"/>
        </w:numPr>
        <w:spacing w:line="360" w:lineRule="auto"/>
        <w:jc w:val="both"/>
        <w:rPr>
          <w:rFonts w:ascii="Times New Roman" w:hAnsi="Times New Roman" w:cs="Times New Roman"/>
          <w:sz w:val="28"/>
          <w:lang w:val="uk-UA"/>
        </w:rPr>
      </w:pPr>
      <w:r>
        <w:rPr>
          <w:rFonts w:ascii="Times New Roman" w:hAnsi="Times New Roman" w:cs="Times New Roman"/>
          <w:sz w:val="28"/>
          <w:lang w:val="uk-UA"/>
        </w:rPr>
        <w:t xml:space="preserve">класні керівники та вчителі-предметники </w:t>
      </w:r>
      <w:r w:rsidR="00796917">
        <w:rPr>
          <w:rFonts w:ascii="Times New Roman" w:hAnsi="Times New Roman" w:cs="Times New Roman"/>
          <w:sz w:val="28"/>
          <w:lang w:val="uk-UA"/>
        </w:rPr>
        <w:t xml:space="preserve">працюють із </w:t>
      </w:r>
      <w:r>
        <w:rPr>
          <w:rFonts w:ascii="Times New Roman" w:hAnsi="Times New Roman" w:cs="Times New Roman"/>
          <w:sz w:val="28"/>
          <w:lang w:val="uk-UA"/>
        </w:rPr>
        <w:t>журнал</w:t>
      </w:r>
      <w:r w:rsidR="00796917">
        <w:rPr>
          <w:rFonts w:ascii="Times New Roman" w:hAnsi="Times New Roman" w:cs="Times New Roman"/>
          <w:sz w:val="28"/>
          <w:lang w:val="uk-UA"/>
        </w:rPr>
        <w:t>ом</w:t>
      </w:r>
      <w:r>
        <w:rPr>
          <w:rFonts w:ascii="Times New Roman" w:hAnsi="Times New Roman" w:cs="Times New Roman"/>
          <w:sz w:val="28"/>
          <w:lang w:val="uk-UA"/>
        </w:rPr>
        <w:t xml:space="preserve"> за моєю пам’яткою</w:t>
      </w:r>
      <w:r w:rsidR="00796917">
        <w:rPr>
          <w:rFonts w:ascii="Times New Roman" w:hAnsi="Times New Roman" w:cs="Times New Roman"/>
          <w:sz w:val="28"/>
          <w:lang w:val="uk-UA"/>
        </w:rPr>
        <w:t>, усувають недоліки</w:t>
      </w:r>
      <w:r>
        <w:rPr>
          <w:rFonts w:ascii="Times New Roman" w:hAnsi="Times New Roman" w:cs="Times New Roman"/>
          <w:sz w:val="28"/>
          <w:lang w:val="uk-UA"/>
        </w:rPr>
        <w:t>;</w:t>
      </w:r>
    </w:p>
    <w:p w:rsidR="009A6640" w:rsidRDefault="006B0EF8" w:rsidP="004A2662">
      <w:pPr>
        <w:pStyle w:val="ab"/>
        <w:numPr>
          <w:ilvl w:val="0"/>
          <w:numId w:val="26"/>
        </w:numPr>
        <w:spacing w:line="360" w:lineRule="auto"/>
        <w:jc w:val="both"/>
        <w:rPr>
          <w:rFonts w:ascii="Times New Roman" w:hAnsi="Times New Roman" w:cs="Times New Roman"/>
          <w:sz w:val="28"/>
          <w:lang w:val="uk-UA"/>
        </w:rPr>
      </w:pPr>
      <w:r>
        <w:rPr>
          <w:rFonts w:ascii="Times New Roman" w:hAnsi="Times New Roman" w:cs="Times New Roman"/>
          <w:sz w:val="28"/>
          <w:lang w:val="uk-UA"/>
        </w:rPr>
        <w:t xml:space="preserve">потім </w:t>
      </w:r>
      <w:r w:rsidR="009529AB">
        <w:rPr>
          <w:rFonts w:ascii="Times New Roman" w:hAnsi="Times New Roman" w:cs="Times New Roman"/>
          <w:sz w:val="28"/>
          <w:lang w:val="uk-UA"/>
        </w:rPr>
        <w:t>класний керівник надає журнал для повторної перевірки та підпису заступника директора щодо ліквідації</w:t>
      </w:r>
      <w:r w:rsidR="00796917">
        <w:rPr>
          <w:rFonts w:ascii="Times New Roman" w:hAnsi="Times New Roman" w:cs="Times New Roman"/>
          <w:sz w:val="28"/>
          <w:lang w:val="uk-UA"/>
        </w:rPr>
        <w:t xml:space="preserve"> зауважень до ведення класн</w:t>
      </w:r>
      <w:r>
        <w:rPr>
          <w:rFonts w:ascii="Times New Roman" w:hAnsi="Times New Roman" w:cs="Times New Roman"/>
          <w:sz w:val="28"/>
          <w:lang w:val="uk-UA"/>
        </w:rPr>
        <w:t>ого</w:t>
      </w:r>
      <w:r w:rsidR="00796917">
        <w:rPr>
          <w:rFonts w:ascii="Times New Roman" w:hAnsi="Times New Roman" w:cs="Times New Roman"/>
          <w:sz w:val="28"/>
          <w:lang w:val="uk-UA"/>
        </w:rPr>
        <w:t xml:space="preserve"> журнал</w:t>
      </w:r>
      <w:r>
        <w:rPr>
          <w:rFonts w:ascii="Times New Roman" w:hAnsi="Times New Roman" w:cs="Times New Roman"/>
          <w:sz w:val="28"/>
          <w:lang w:val="uk-UA"/>
        </w:rPr>
        <w:t>у</w:t>
      </w:r>
      <w:r w:rsidR="00796917">
        <w:rPr>
          <w:rFonts w:ascii="Times New Roman" w:hAnsi="Times New Roman" w:cs="Times New Roman"/>
          <w:sz w:val="28"/>
          <w:lang w:val="uk-UA"/>
        </w:rPr>
        <w:t>.</w:t>
      </w:r>
      <w:r w:rsidR="009529AB">
        <w:rPr>
          <w:rFonts w:ascii="Times New Roman" w:hAnsi="Times New Roman" w:cs="Times New Roman"/>
          <w:sz w:val="28"/>
          <w:lang w:val="uk-UA"/>
        </w:rPr>
        <w:t xml:space="preserve">  </w:t>
      </w:r>
    </w:p>
    <w:p w:rsidR="009068C2" w:rsidRPr="009068C2" w:rsidRDefault="00212896" w:rsidP="004A2662">
      <w:pPr>
        <w:pStyle w:val="ab"/>
        <w:numPr>
          <w:ilvl w:val="0"/>
          <w:numId w:val="25"/>
        </w:numPr>
        <w:spacing w:line="360" w:lineRule="auto"/>
        <w:jc w:val="both"/>
        <w:rPr>
          <w:rFonts w:ascii="Times New Roman" w:hAnsi="Times New Roman" w:cs="Times New Roman"/>
          <w:i/>
          <w:sz w:val="28"/>
          <w:lang w:val="uk-UA"/>
        </w:rPr>
      </w:pPr>
      <w:r>
        <w:rPr>
          <w:rFonts w:ascii="Times New Roman" w:hAnsi="Times New Roman" w:cs="Times New Roman"/>
          <w:i/>
          <w:color w:val="984806" w:themeColor="accent6" w:themeShade="80"/>
          <w:sz w:val="28"/>
          <w:lang w:val="uk-UA"/>
        </w:rPr>
        <w:t xml:space="preserve">Інформаційна мережа. </w:t>
      </w:r>
      <w:r w:rsidR="00243ABB" w:rsidRPr="006342F1">
        <w:rPr>
          <w:rFonts w:ascii="Times New Roman" w:hAnsi="Times New Roman" w:cs="Times New Roman"/>
          <w:sz w:val="28"/>
          <w:lang w:val="uk-UA"/>
        </w:rPr>
        <w:t xml:space="preserve">У нашій роботі </w:t>
      </w:r>
      <w:r w:rsidR="006342F1" w:rsidRPr="006342F1">
        <w:rPr>
          <w:rFonts w:ascii="Times New Roman" w:hAnsi="Times New Roman" w:cs="Times New Roman"/>
          <w:sz w:val="28"/>
          <w:lang w:val="uk-UA"/>
        </w:rPr>
        <w:t>цінною є своєчасна, повна та точна інформація. Вона сприяє повноцінному діловому життю</w:t>
      </w:r>
      <w:r w:rsidR="006342F1">
        <w:rPr>
          <w:rFonts w:ascii="Times New Roman" w:hAnsi="Times New Roman" w:cs="Times New Roman"/>
          <w:sz w:val="28"/>
          <w:lang w:val="uk-UA"/>
        </w:rPr>
        <w:t>, вирішенню актуальних завдань, мобільності. Так як у початковій школі майже 30 вчителів, і вони користуються послугами 3-х мобільних операторів</w:t>
      </w:r>
      <w:r w:rsidR="00C81460">
        <w:rPr>
          <w:rFonts w:ascii="Times New Roman" w:hAnsi="Times New Roman" w:cs="Times New Roman"/>
          <w:sz w:val="28"/>
          <w:lang w:val="uk-UA"/>
        </w:rPr>
        <w:t xml:space="preserve">, я створила дві </w:t>
      </w:r>
      <w:r w:rsidR="00C81460" w:rsidRPr="00C81460">
        <w:rPr>
          <w:rFonts w:ascii="Times New Roman" w:hAnsi="Times New Roman" w:cs="Times New Roman"/>
          <w:b/>
          <w:sz w:val="28"/>
          <w:lang w:val="uk-UA"/>
        </w:rPr>
        <w:t>групи</w:t>
      </w:r>
      <w:r w:rsidR="00C81460">
        <w:rPr>
          <w:rFonts w:ascii="Times New Roman" w:hAnsi="Times New Roman" w:cs="Times New Roman"/>
          <w:sz w:val="28"/>
          <w:lang w:val="uk-UA"/>
        </w:rPr>
        <w:t xml:space="preserve"> в </w:t>
      </w:r>
      <w:r w:rsidR="00C81460" w:rsidRPr="00C81460">
        <w:rPr>
          <w:rFonts w:ascii="Times New Roman" w:hAnsi="Times New Roman" w:cs="Times New Roman"/>
          <w:b/>
          <w:color w:val="0070C0"/>
          <w:sz w:val="28"/>
          <w:lang w:val="uk-UA"/>
        </w:rPr>
        <w:lastRenderedPageBreak/>
        <w:t>мобільному додатку «</w:t>
      </w:r>
      <w:proofErr w:type="spellStart"/>
      <w:r w:rsidR="00C81460" w:rsidRPr="00C81460">
        <w:rPr>
          <w:rFonts w:ascii="Times New Roman" w:hAnsi="Times New Roman" w:cs="Times New Roman"/>
          <w:b/>
          <w:color w:val="0070C0"/>
          <w:sz w:val="28"/>
          <w:lang w:val="uk-UA"/>
        </w:rPr>
        <w:t>Viber</w:t>
      </w:r>
      <w:proofErr w:type="spellEnd"/>
      <w:r w:rsidR="00C81460" w:rsidRPr="00C81460">
        <w:rPr>
          <w:rFonts w:ascii="Times New Roman" w:hAnsi="Times New Roman" w:cs="Times New Roman"/>
          <w:b/>
          <w:color w:val="0070C0"/>
          <w:sz w:val="28"/>
          <w:lang w:val="uk-UA"/>
        </w:rPr>
        <w:t>».</w:t>
      </w:r>
      <w:r w:rsidR="00C81460">
        <w:rPr>
          <w:rFonts w:ascii="Times New Roman" w:hAnsi="Times New Roman" w:cs="Times New Roman"/>
          <w:sz w:val="28"/>
          <w:lang w:val="uk-UA"/>
        </w:rPr>
        <w:t xml:space="preserve"> Тепер можу дуже швидко розповсюджувати важливу інформацію. </w:t>
      </w:r>
    </w:p>
    <w:tbl>
      <w:tblPr>
        <w:tblStyle w:val="af"/>
        <w:tblW w:w="8788" w:type="dxa"/>
        <w:tblInd w:w="534" w:type="dxa"/>
        <w:tblLook w:val="04A0"/>
      </w:tblPr>
      <w:tblGrid>
        <w:gridCol w:w="4394"/>
        <w:gridCol w:w="4394"/>
      </w:tblGrid>
      <w:tr w:rsidR="009068C2" w:rsidTr="009068C2">
        <w:tc>
          <w:tcPr>
            <w:tcW w:w="4394" w:type="dxa"/>
          </w:tcPr>
          <w:p w:rsidR="009068C2" w:rsidRDefault="009068C2" w:rsidP="009068C2">
            <w:pPr>
              <w:spacing w:line="360" w:lineRule="auto"/>
              <w:jc w:val="center"/>
              <w:rPr>
                <w:rFonts w:ascii="Times New Roman" w:hAnsi="Times New Roman" w:cs="Times New Roman"/>
                <w:i/>
                <w:sz w:val="28"/>
                <w:lang w:val="en-US"/>
              </w:rPr>
            </w:pPr>
            <w:r>
              <w:rPr>
                <w:rFonts w:ascii="Times New Roman" w:hAnsi="Times New Roman" w:cs="Times New Roman"/>
                <w:i/>
                <w:noProof/>
                <w:sz w:val="28"/>
                <w:lang w:eastAsia="ru-RU"/>
              </w:rPr>
              <w:drawing>
                <wp:inline distT="0" distB="0" distL="0" distR="0">
                  <wp:extent cx="2234550" cy="3965142"/>
                  <wp:effectExtent l="19050" t="0" r="0" b="0"/>
                  <wp:docPr id="9" name="Рисунок 2" descr="C:\Users\admin\Desktop\Фото Яндекс диска\5viber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Фото Яндекс диска\5viber image.jpg"/>
                          <pic:cNvPicPr>
                            <a:picLocks noChangeAspect="1" noChangeArrowheads="1"/>
                          </pic:cNvPicPr>
                        </pic:nvPicPr>
                        <pic:blipFill>
                          <a:blip r:embed="rId20" cstate="print"/>
                          <a:srcRect/>
                          <a:stretch>
                            <a:fillRect/>
                          </a:stretch>
                        </pic:blipFill>
                        <pic:spPr bwMode="auto">
                          <a:xfrm>
                            <a:off x="0" y="0"/>
                            <a:ext cx="2238241" cy="3971691"/>
                          </a:xfrm>
                          <a:prstGeom prst="rect">
                            <a:avLst/>
                          </a:prstGeom>
                          <a:noFill/>
                          <a:ln w="9525">
                            <a:noFill/>
                            <a:miter lim="800000"/>
                            <a:headEnd/>
                            <a:tailEnd/>
                          </a:ln>
                        </pic:spPr>
                      </pic:pic>
                    </a:graphicData>
                  </a:graphic>
                </wp:inline>
              </w:drawing>
            </w:r>
          </w:p>
        </w:tc>
        <w:tc>
          <w:tcPr>
            <w:tcW w:w="4394" w:type="dxa"/>
          </w:tcPr>
          <w:p w:rsidR="009068C2" w:rsidRDefault="009068C2" w:rsidP="009068C2">
            <w:pPr>
              <w:spacing w:line="360" w:lineRule="auto"/>
              <w:jc w:val="center"/>
              <w:rPr>
                <w:rFonts w:ascii="Times New Roman" w:hAnsi="Times New Roman" w:cs="Times New Roman"/>
                <w:i/>
                <w:sz w:val="28"/>
                <w:lang w:val="en-US"/>
              </w:rPr>
            </w:pPr>
            <w:r>
              <w:rPr>
                <w:rFonts w:ascii="Times New Roman" w:hAnsi="Times New Roman" w:cs="Times New Roman"/>
                <w:i/>
                <w:noProof/>
                <w:sz w:val="28"/>
                <w:lang w:eastAsia="ru-RU"/>
              </w:rPr>
              <w:drawing>
                <wp:inline distT="0" distB="0" distL="0" distR="0">
                  <wp:extent cx="2292150" cy="4067349"/>
                  <wp:effectExtent l="19050" t="0" r="0" b="0"/>
                  <wp:docPr id="10" name="Рисунок 3" descr="C:\Users\admin\Desktop\Фото Яндекс диска\7viber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Фото Яндекс диска\7viber image.jpg"/>
                          <pic:cNvPicPr>
                            <a:picLocks noChangeAspect="1" noChangeArrowheads="1"/>
                          </pic:cNvPicPr>
                        </pic:nvPicPr>
                        <pic:blipFill>
                          <a:blip r:embed="rId21" cstate="print"/>
                          <a:srcRect/>
                          <a:stretch>
                            <a:fillRect/>
                          </a:stretch>
                        </pic:blipFill>
                        <pic:spPr bwMode="auto">
                          <a:xfrm>
                            <a:off x="0" y="0"/>
                            <a:ext cx="2292165" cy="4067375"/>
                          </a:xfrm>
                          <a:prstGeom prst="rect">
                            <a:avLst/>
                          </a:prstGeom>
                          <a:noFill/>
                          <a:ln w="9525">
                            <a:noFill/>
                            <a:miter lim="800000"/>
                            <a:headEnd/>
                            <a:tailEnd/>
                          </a:ln>
                        </pic:spPr>
                      </pic:pic>
                    </a:graphicData>
                  </a:graphic>
                </wp:inline>
              </w:drawing>
            </w:r>
          </w:p>
        </w:tc>
      </w:tr>
    </w:tbl>
    <w:p w:rsidR="009068C2" w:rsidRPr="009068C2" w:rsidRDefault="009068C2" w:rsidP="009068C2">
      <w:pPr>
        <w:pStyle w:val="ab"/>
        <w:spacing w:line="360" w:lineRule="auto"/>
        <w:ind w:left="1495"/>
        <w:jc w:val="both"/>
        <w:rPr>
          <w:rFonts w:ascii="Times New Roman" w:hAnsi="Times New Roman" w:cs="Times New Roman"/>
          <w:i/>
          <w:sz w:val="28"/>
          <w:lang w:val="uk-UA"/>
        </w:rPr>
      </w:pPr>
    </w:p>
    <w:p w:rsidR="00740B9B" w:rsidRPr="00F35E2C" w:rsidRDefault="00DB1CE8" w:rsidP="00C23A22">
      <w:pPr>
        <w:pStyle w:val="ab"/>
        <w:spacing w:before="240" w:line="360" w:lineRule="auto"/>
        <w:ind w:left="1495"/>
        <w:jc w:val="both"/>
        <w:rPr>
          <w:rFonts w:ascii="Times New Roman" w:hAnsi="Times New Roman" w:cs="Times New Roman"/>
          <w:b/>
          <w:sz w:val="28"/>
          <w:lang w:val="uk-UA"/>
        </w:rPr>
      </w:pPr>
      <w:r w:rsidRPr="009068C2">
        <w:rPr>
          <w:rFonts w:ascii="Times New Roman" w:hAnsi="Times New Roman" w:cs="Times New Roman"/>
          <w:sz w:val="28"/>
          <w:lang w:val="uk-UA"/>
        </w:rPr>
        <w:t xml:space="preserve">А для ефективної </w:t>
      </w:r>
      <w:r w:rsidR="00E15F5F" w:rsidRPr="009068C2">
        <w:rPr>
          <w:rFonts w:ascii="Times New Roman" w:hAnsi="Times New Roman" w:cs="Times New Roman"/>
          <w:sz w:val="28"/>
          <w:lang w:val="uk-UA"/>
        </w:rPr>
        <w:t xml:space="preserve">навчально-виховної та </w:t>
      </w:r>
      <w:r w:rsidRPr="009068C2">
        <w:rPr>
          <w:rFonts w:ascii="Times New Roman" w:hAnsi="Times New Roman" w:cs="Times New Roman"/>
          <w:sz w:val="28"/>
          <w:lang w:val="uk-UA"/>
        </w:rPr>
        <w:t>методичної</w:t>
      </w:r>
      <w:r w:rsidR="00E15F5F" w:rsidRPr="009068C2">
        <w:rPr>
          <w:rFonts w:ascii="Times New Roman" w:hAnsi="Times New Roman" w:cs="Times New Roman"/>
          <w:sz w:val="28"/>
          <w:lang w:val="uk-UA"/>
        </w:rPr>
        <w:t xml:space="preserve"> діяльності </w:t>
      </w:r>
      <w:r w:rsidR="00E15F5F" w:rsidRPr="009068C2">
        <w:rPr>
          <w:rFonts w:ascii="Times New Roman" w:hAnsi="Times New Roman" w:cs="Times New Roman"/>
          <w:b/>
          <w:color w:val="0070C0"/>
          <w:sz w:val="28"/>
          <w:lang w:val="uk-UA"/>
        </w:rPr>
        <w:t xml:space="preserve">створила спільну папку </w:t>
      </w:r>
      <w:r w:rsidR="00081096" w:rsidRPr="009068C2">
        <w:rPr>
          <w:rFonts w:ascii="Times New Roman" w:hAnsi="Times New Roman" w:cs="Times New Roman"/>
          <w:b/>
          <w:color w:val="0070C0"/>
          <w:sz w:val="28"/>
          <w:lang w:val="uk-UA"/>
        </w:rPr>
        <w:t xml:space="preserve">«Вчительки-4» </w:t>
      </w:r>
      <w:r w:rsidR="00E15F5F" w:rsidRPr="009068C2">
        <w:rPr>
          <w:rFonts w:ascii="Times New Roman" w:hAnsi="Times New Roman" w:cs="Times New Roman"/>
          <w:b/>
          <w:color w:val="0070C0"/>
          <w:sz w:val="28"/>
          <w:lang w:val="uk-UA"/>
        </w:rPr>
        <w:t>на Яндекс диску.</w:t>
      </w:r>
      <w:r w:rsidR="00E15F5F" w:rsidRPr="009068C2">
        <w:rPr>
          <w:rFonts w:ascii="Times New Roman" w:hAnsi="Times New Roman" w:cs="Times New Roman"/>
          <w:sz w:val="28"/>
          <w:lang w:val="uk-UA"/>
        </w:rPr>
        <w:t xml:space="preserve"> </w:t>
      </w:r>
      <w:r w:rsidR="00081096" w:rsidRPr="009068C2">
        <w:rPr>
          <w:rFonts w:ascii="Times New Roman" w:hAnsi="Times New Roman" w:cs="Times New Roman"/>
          <w:sz w:val="28"/>
          <w:lang w:val="uk-UA"/>
        </w:rPr>
        <w:t xml:space="preserve">Ця хмарна технологія для зберігання інформації стала нам у нагоді для економії часу, швидкого реагування, інформування, </w:t>
      </w:r>
      <w:r w:rsidR="00C33D8C" w:rsidRPr="009068C2">
        <w:rPr>
          <w:rFonts w:ascii="Times New Roman" w:hAnsi="Times New Roman" w:cs="Times New Roman"/>
          <w:sz w:val="28"/>
          <w:lang w:val="uk-UA"/>
        </w:rPr>
        <w:t xml:space="preserve">контролю, </w:t>
      </w:r>
      <w:r w:rsidR="00081096" w:rsidRPr="009068C2">
        <w:rPr>
          <w:rFonts w:ascii="Times New Roman" w:hAnsi="Times New Roman" w:cs="Times New Roman"/>
          <w:sz w:val="28"/>
          <w:lang w:val="uk-UA"/>
        </w:rPr>
        <w:t xml:space="preserve">накопичення, систематизації,  </w:t>
      </w:r>
      <w:r w:rsidR="00F35E2C">
        <w:rPr>
          <w:rFonts w:ascii="Times New Roman" w:hAnsi="Times New Roman" w:cs="Times New Roman"/>
          <w:sz w:val="28"/>
          <w:lang w:val="uk-UA"/>
        </w:rPr>
        <w:t xml:space="preserve">методичної </w:t>
      </w:r>
      <w:r w:rsidR="00081096" w:rsidRPr="009068C2">
        <w:rPr>
          <w:rFonts w:ascii="Times New Roman" w:hAnsi="Times New Roman" w:cs="Times New Roman"/>
          <w:sz w:val="28"/>
          <w:lang w:val="uk-UA"/>
        </w:rPr>
        <w:t>допомоги</w:t>
      </w:r>
      <w:r w:rsidR="00C33D8C" w:rsidRPr="009068C2">
        <w:rPr>
          <w:rFonts w:ascii="Times New Roman" w:hAnsi="Times New Roman" w:cs="Times New Roman"/>
          <w:sz w:val="28"/>
          <w:lang w:val="uk-UA"/>
        </w:rPr>
        <w:t xml:space="preserve"> тощо. У ній розміщена вся корисна інформація для спрощення роботи вчителя: нормативні документи, програми початкової школи, методичні рекомендації, інструкції щодо ведення класного журналу, тематично-календарне планування, розклади уроків і дзвінків, плани роботи та пам’ятки, зразки контрольних робіт, моніторинги навчальних досягнень учнів початкової школи, </w:t>
      </w:r>
      <w:r w:rsidR="00450291" w:rsidRPr="009068C2">
        <w:rPr>
          <w:rFonts w:ascii="Times New Roman" w:hAnsi="Times New Roman" w:cs="Times New Roman"/>
          <w:sz w:val="28"/>
          <w:lang w:val="uk-UA"/>
        </w:rPr>
        <w:t xml:space="preserve">три </w:t>
      </w:r>
      <w:r w:rsidR="00C33D8C" w:rsidRPr="009068C2">
        <w:rPr>
          <w:rFonts w:ascii="Times New Roman" w:hAnsi="Times New Roman" w:cs="Times New Roman"/>
          <w:sz w:val="28"/>
          <w:lang w:val="uk-UA"/>
        </w:rPr>
        <w:t>збірки відкритих уроків «Із перших рук</w:t>
      </w:r>
      <w:r w:rsidR="00450291" w:rsidRPr="009068C2">
        <w:rPr>
          <w:rFonts w:ascii="Times New Roman" w:hAnsi="Times New Roman" w:cs="Times New Roman"/>
          <w:sz w:val="28"/>
          <w:lang w:val="uk-UA"/>
        </w:rPr>
        <w:t xml:space="preserve">» (вчителів початкових класів школи № 4), </w:t>
      </w:r>
      <w:r w:rsidR="00C33D8C" w:rsidRPr="009068C2">
        <w:rPr>
          <w:rFonts w:ascii="Times New Roman" w:hAnsi="Times New Roman" w:cs="Times New Roman"/>
          <w:sz w:val="28"/>
          <w:lang w:val="uk-UA"/>
        </w:rPr>
        <w:t xml:space="preserve">робота з обдарованими дітьми, </w:t>
      </w:r>
      <w:r w:rsidR="00C33D8C" w:rsidRPr="009068C2">
        <w:rPr>
          <w:rFonts w:ascii="Times New Roman" w:hAnsi="Times New Roman" w:cs="Times New Roman"/>
          <w:sz w:val="28"/>
          <w:lang w:val="uk-UA"/>
        </w:rPr>
        <w:lastRenderedPageBreak/>
        <w:t>фото</w:t>
      </w:r>
      <w:r w:rsidR="00450291" w:rsidRPr="009068C2">
        <w:rPr>
          <w:rFonts w:ascii="Times New Roman" w:hAnsi="Times New Roman" w:cs="Times New Roman"/>
          <w:sz w:val="28"/>
          <w:lang w:val="uk-UA"/>
        </w:rPr>
        <w:t xml:space="preserve"> з уроків, свят, заходів тощо. Мої колеги високо відзначили </w:t>
      </w:r>
      <w:r w:rsidR="0057169E" w:rsidRPr="009068C2">
        <w:rPr>
          <w:rFonts w:ascii="Times New Roman" w:hAnsi="Times New Roman" w:cs="Times New Roman"/>
          <w:sz w:val="28"/>
          <w:lang w:val="uk-UA"/>
        </w:rPr>
        <w:t xml:space="preserve">корисність, </w:t>
      </w:r>
      <w:r w:rsidR="00450291" w:rsidRPr="009068C2">
        <w:rPr>
          <w:rFonts w:ascii="Times New Roman" w:hAnsi="Times New Roman" w:cs="Times New Roman"/>
          <w:sz w:val="28"/>
          <w:lang w:val="uk-UA"/>
        </w:rPr>
        <w:t xml:space="preserve">доступність, якість, мобільність </w:t>
      </w:r>
      <w:r w:rsidR="0057169E" w:rsidRPr="009068C2">
        <w:rPr>
          <w:rFonts w:ascii="Times New Roman" w:hAnsi="Times New Roman" w:cs="Times New Roman"/>
          <w:sz w:val="28"/>
          <w:lang w:val="uk-UA"/>
        </w:rPr>
        <w:t>та</w:t>
      </w:r>
      <w:r w:rsidR="00450291" w:rsidRPr="009068C2">
        <w:rPr>
          <w:rFonts w:ascii="Times New Roman" w:hAnsi="Times New Roman" w:cs="Times New Roman"/>
          <w:sz w:val="28"/>
          <w:lang w:val="uk-UA"/>
        </w:rPr>
        <w:t xml:space="preserve"> ефективність запропонованої інформаційної мережі. </w:t>
      </w:r>
      <w:r w:rsidR="00450291" w:rsidRPr="00A01AB6">
        <w:rPr>
          <w:rFonts w:ascii="Times New Roman" w:hAnsi="Times New Roman" w:cs="Times New Roman"/>
          <w:b/>
          <w:sz w:val="28"/>
          <w:lang w:val="uk-UA"/>
        </w:rPr>
        <w:t xml:space="preserve">Своєчасна і точна інформація в усі часи цінувалася. </w:t>
      </w:r>
    </w:p>
    <w:p w:rsidR="00C23A22" w:rsidRPr="00F35E2C" w:rsidRDefault="00C23A22" w:rsidP="00C23A22">
      <w:pPr>
        <w:pStyle w:val="ab"/>
        <w:spacing w:before="240" w:line="360" w:lineRule="auto"/>
        <w:ind w:left="1495"/>
        <w:jc w:val="both"/>
        <w:rPr>
          <w:rFonts w:ascii="Times New Roman" w:hAnsi="Times New Roman" w:cs="Times New Roman"/>
          <w:b/>
          <w:lang w:val="uk-UA"/>
        </w:rPr>
      </w:pPr>
    </w:p>
    <w:tbl>
      <w:tblPr>
        <w:tblStyle w:val="af"/>
        <w:tblW w:w="0" w:type="auto"/>
        <w:tblInd w:w="959" w:type="dxa"/>
        <w:tblLook w:val="04A0"/>
      </w:tblPr>
      <w:tblGrid>
        <w:gridCol w:w="4252"/>
        <w:gridCol w:w="4252"/>
      </w:tblGrid>
      <w:tr w:rsidR="009068C2" w:rsidTr="009068C2">
        <w:tc>
          <w:tcPr>
            <w:tcW w:w="4252" w:type="dxa"/>
          </w:tcPr>
          <w:p w:rsidR="009068C2" w:rsidRDefault="009068C2" w:rsidP="009068C2">
            <w:pPr>
              <w:pStyle w:val="ab"/>
              <w:spacing w:line="360" w:lineRule="auto"/>
              <w:ind w:left="0"/>
              <w:jc w:val="center"/>
              <w:rPr>
                <w:rFonts w:ascii="Times New Roman" w:hAnsi="Times New Roman" w:cs="Times New Roman"/>
                <w:i/>
                <w:sz w:val="28"/>
                <w:lang w:val="en-US"/>
              </w:rPr>
            </w:pPr>
            <w:r>
              <w:rPr>
                <w:rFonts w:ascii="Times New Roman" w:hAnsi="Times New Roman" w:cs="Times New Roman"/>
                <w:i/>
                <w:noProof/>
                <w:sz w:val="28"/>
                <w:lang w:eastAsia="ru-RU"/>
              </w:rPr>
              <w:drawing>
                <wp:inline distT="0" distB="0" distL="0" distR="0">
                  <wp:extent cx="2030400" cy="3196800"/>
                  <wp:effectExtent l="19050" t="0" r="7950" b="0"/>
                  <wp:docPr id="11" name="Рисунок 4" descr="C:\Users\admin\Desktop\Фото Яндекс диска\4viber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Фото Яндекс диска\4viber image.jpg"/>
                          <pic:cNvPicPr>
                            <a:picLocks noChangeAspect="1" noChangeArrowheads="1"/>
                          </pic:cNvPicPr>
                        </pic:nvPicPr>
                        <pic:blipFill>
                          <a:blip r:embed="rId22" cstate="print"/>
                          <a:srcRect/>
                          <a:stretch>
                            <a:fillRect/>
                          </a:stretch>
                        </pic:blipFill>
                        <pic:spPr bwMode="auto">
                          <a:xfrm>
                            <a:off x="0" y="0"/>
                            <a:ext cx="2033962" cy="3202409"/>
                          </a:xfrm>
                          <a:prstGeom prst="rect">
                            <a:avLst/>
                          </a:prstGeom>
                          <a:noFill/>
                          <a:ln w="9525">
                            <a:noFill/>
                            <a:miter lim="800000"/>
                            <a:headEnd/>
                            <a:tailEnd/>
                          </a:ln>
                        </pic:spPr>
                      </pic:pic>
                    </a:graphicData>
                  </a:graphic>
                </wp:inline>
              </w:drawing>
            </w:r>
          </w:p>
        </w:tc>
        <w:tc>
          <w:tcPr>
            <w:tcW w:w="4252" w:type="dxa"/>
          </w:tcPr>
          <w:p w:rsidR="009068C2" w:rsidRDefault="009068C2" w:rsidP="009068C2">
            <w:pPr>
              <w:pStyle w:val="ab"/>
              <w:spacing w:line="360" w:lineRule="auto"/>
              <w:ind w:left="0"/>
              <w:jc w:val="center"/>
              <w:rPr>
                <w:rFonts w:ascii="Times New Roman" w:hAnsi="Times New Roman" w:cs="Times New Roman"/>
                <w:i/>
                <w:sz w:val="28"/>
                <w:lang w:val="en-US"/>
              </w:rPr>
            </w:pPr>
            <w:r>
              <w:rPr>
                <w:rFonts w:ascii="Times New Roman" w:hAnsi="Times New Roman" w:cs="Times New Roman"/>
                <w:i/>
                <w:noProof/>
                <w:sz w:val="28"/>
                <w:lang w:eastAsia="ru-RU"/>
              </w:rPr>
              <w:drawing>
                <wp:inline distT="0" distB="0" distL="0" distR="0">
                  <wp:extent cx="2019400" cy="3124800"/>
                  <wp:effectExtent l="19050" t="0" r="0" b="0"/>
                  <wp:docPr id="13" name="Рисунок 5" descr="C:\Users\admin\Desktop\Фото Яндекс диска\3viber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Фото Яндекс диска\3viber image.jpg"/>
                          <pic:cNvPicPr>
                            <a:picLocks noChangeAspect="1" noChangeArrowheads="1"/>
                          </pic:cNvPicPr>
                        </pic:nvPicPr>
                        <pic:blipFill>
                          <a:blip r:embed="rId23" cstate="print"/>
                          <a:srcRect/>
                          <a:stretch>
                            <a:fillRect/>
                          </a:stretch>
                        </pic:blipFill>
                        <pic:spPr bwMode="auto">
                          <a:xfrm>
                            <a:off x="0" y="0"/>
                            <a:ext cx="2027150" cy="3136793"/>
                          </a:xfrm>
                          <a:prstGeom prst="rect">
                            <a:avLst/>
                          </a:prstGeom>
                          <a:noFill/>
                          <a:ln w="9525">
                            <a:noFill/>
                            <a:miter lim="800000"/>
                            <a:headEnd/>
                            <a:tailEnd/>
                          </a:ln>
                        </pic:spPr>
                      </pic:pic>
                    </a:graphicData>
                  </a:graphic>
                </wp:inline>
              </w:drawing>
            </w:r>
          </w:p>
        </w:tc>
      </w:tr>
      <w:tr w:rsidR="009068C2" w:rsidTr="009068C2">
        <w:tc>
          <w:tcPr>
            <w:tcW w:w="4252" w:type="dxa"/>
          </w:tcPr>
          <w:p w:rsidR="009068C2" w:rsidRDefault="00A01AB6" w:rsidP="009068C2">
            <w:pPr>
              <w:pStyle w:val="ab"/>
              <w:spacing w:line="360" w:lineRule="auto"/>
              <w:ind w:left="0"/>
              <w:jc w:val="center"/>
              <w:rPr>
                <w:rFonts w:ascii="Times New Roman" w:hAnsi="Times New Roman" w:cs="Times New Roman"/>
                <w:i/>
                <w:sz w:val="28"/>
                <w:lang w:val="en-US"/>
              </w:rPr>
            </w:pPr>
            <w:r>
              <w:rPr>
                <w:rFonts w:ascii="Times New Roman" w:hAnsi="Times New Roman" w:cs="Times New Roman"/>
                <w:i/>
                <w:noProof/>
                <w:sz w:val="28"/>
                <w:lang w:eastAsia="ru-RU"/>
              </w:rPr>
              <w:drawing>
                <wp:inline distT="0" distB="0" distL="0" distR="0">
                  <wp:extent cx="1923280" cy="3412800"/>
                  <wp:effectExtent l="19050" t="0" r="770" b="0"/>
                  <wp:docPr id="14" name="Рисунок 7" descr="C:\Users\admin\Desktop\Фото Яндекс диска\2viber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Фото Яндекс диска\2viber image.jpg"/>
                          <pic:cNvPicPr>
                            <a:picLocks noChangeAspect="1" noChangeArrowheads="1"/>
                          </pic:cNvPicPr>
                        </pic:nvPicPr>
                        <pic:blipFill>
                          <a:blip r:embed="rId24" cstate="print"/>
                          <a:srcRect/>
                          <a:stretch>
                            <a:fillRect/>
                          </a:stretch>
                        </pic:blipFill>
                        <pic:spPr bwMode="auto">
                          <a:xfrm>
                            <a:off x="0" y="0"/>
                            <a:ext cx="1928506" cy="3422073"/>
                          </a:xfrm>
                          <a:prstGeom prst="rect">
                            <a:avLst/>
                          </a:prstGeom>
                          <a:noFill/>
                          <a:ln w="9525">
                            <a:noFill/>
                            <a:miter lim="800000"/>
                            <a:headEnd/>
                            <a:tailEnd/>
                          </a:ln>
                        </pic:spPr>
                      </pic:pic>
                    </a:graphicData>
                  </a:graphic>
                </wp:inline>
              </w:drawing>
            </w:r>
          </w:p>
        </w:tc>
        <w:tc>
          <w:tcPr>
            <w:tcW w:w="4252" w:type="dxa"/>
          </w:tcPr>
          <w:p w:rsidR="009068C2" w:rsidRDefault="00A01AB6" w:rsidP="009068C2">
            <w:pPr>
              <w:pStyle w:val="ab"/>
              <w:spacing w:line="360" w:lineRule="auto"/>
              <w:ind w:left="0"/>
              <w:jc w:val="center"/>
              <w:rPr>
                <w:rFonts w:ascii="Times New Roman" w:hAnsi="Times New Roman" w:cs="Times New Roman"/>
                <w:i/>
                <w:sz w:val="28"/>
                <w:lang w:val="en-US"/>
              </w:rPr>
            </w:pPr>
            <w:r>
              <w:rPr>
                <w:rFonts w:ascii="Times New Roman" w:hAnsi="Times New Roman" w:cs="Times New Roman"/>
                <w:i/>
                <w:noProof/>
                <w:sz w:val="28"/>
                <w:lang w:eastAsia="ru-RU"/>
              </w:rPr>
              <w:drawing>
                <wp:inline distT="0" distB="0" distL="0" distR="0">
                  <wp:extent cx="2107932" cy="3412800"/>
                  <wp:effectExtent l="19050" t="0" r="6618" b="0"/>
                  <wp:docPr id="15" name="Рисунок 8" descr="C:\Users\admin\Desktop\Фото Яндекс диска\viber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Фото Яндекс диска\viber image.jpg"/>
                          <pic:cNvPicPr>
                            <a:picLocks noChangeAspect="1" noChangeArrowheads="1"/>
                          </pic:cNvPicPr>
                        </pic:nvPicPr>
                        <pic:blipFill>
                          <a:blip r:embed="rId25" cstate="print"/>
                          <a:srcRect/>
                          <a:stretch>
                            <a:fillRect/>
                          </a:stretch>
                        </pic:blipFill>
                        <pic:spPr bwMode="auto">
                          <a:xfrm>
                            <a:off x="0" y="0"/>
                            <a:ext cx="2116496" cy="3426666"/>
                          </a:xfrm>
                          <a:prstGeom prst="rect">
                            <a:avLst/>
                          </a:prstGeom>
                          <a:noFill/>
                          <a:ln w="9525">
                            <a:noFill/>
                            <a:miter lim="800000"/>
                            <a:headEnd/>
                            <a:tailEnd/>
                          </a:ln>
                        </pic:spPr>
                      </pic:pic>
                    </a:graphicData>
                  </a:graphic>
                </wp:inline>
              </w:drawing>
            </w:r>
          </w:p>
        </w:tc>
      </w:tr>
    </w:tbl>
    <w:p w:rsidR="009068C2" w:rsidRPr="00A56959" w:rsidRDefault="00A56959" w:rsidP="00A56959">
      <w:pPr>
        <w:pStyle w:val="ab"/>
        <w:spacing w:line="360" w:lineRule="auto"/>
        <w:ind w:left="0" w:firstLine="1134"/>
        <w:jc w:val="both"/>
        <w:rPr>
          <w:rFonts w:ascii="Times New Roman" w:hAnsi="Times New Roman" w:cs="Times New Roman"/>
          <w:sz w:val="28"/>
          <w:lang w:val="uk-UA"/>
        </w:rPr>
      </w:pPr>
      <w:r w:rsidRPr="00212896">
        <w:rPr>
          <w:rFonts w:ascii="Times New Roman" w:hAnsi="Times New Roman" w:cs="Times New Roman"/>
          <w:i/>
          <w:sz w:val="28"/>
          <w:lang w:val="uk-UA"/>
        </w:rPr>
        <w:t>Було приємно почути від колег позитивні відгуки щодо запропонован</w:t>
      </w:r>
      <w:r w:rsidR="00D6486D">
        <w:rPr>
          <w:rFonts w:ascii="Times New Roman" w:hAnsi="Times New Roman" w:cs="Times New Roman"/>
          <w:i/>
          <w:sz w:val="28"/>
          <w:lang w:val="uk-UA"/>
        </w:rPr>
        <w:t>их</w:t>
      </w:r>
      <w:r w:rsidRPr="00212896">
        <w:rPr>
          <w:rFonts w:ascii="Times New Roman" w:hAnsi="Times New Roman" w:cs="Times New Roman"/>
          <w:i/>
          <w:sz w:val="28"/>
          <w:lang w:val="uk-UA"/>
        </w:rPr>
        <w:t xml:space="preserve"> мною </w:t>
      </w:r>
      <w:r w:rsidR="00D6486D">
        <w:rPr>
          <w:rFonts w:ascii="Times New Roman" w:hAnsi="Times New Roman" w:cs="Times New Roman"/>
          <w:i/>
          <w:sz w:val="28"/>
          <w:lang w:val="uk-UA"/>
        </w:rPr>
        <w:t>нововведень</w:t>
      </w:r>
      <w:r w:rsidRPr="00212896">
        <w:rPr>
          <w:rFonts w:ascii="Times New Roman" w:hAnsi="Times New Roman" w:cs="Times New Roman"/>
          <w:i/>
          <w:sz w:val="28"/>
          <w:lang w:val="uk-UA"/>
        </w:rPr>
        <w:t xml:space="preserve">: економія часу та психологічний комфорт, мобільність </w:t>
      </w:r>
      <w:r w:rsidR="00F35E2C">
        <w:rPr>
          <w:rFonts w:ascii="Times New Roman" w:hAnsi="Times New Roman" w:cs="Times New Roman"/>
          <w:i/>
          <w:sz w:val="28"/>
          <w:lang w:val="uk-UA"/>
        </w:rPr>
        <w:t>і</w:t>
      </w:r>
      <w:r w:rsidRPr="00212896">
        <w:rPr>
          <w:rFonts w:ascii="Times New Roman" w:hAnsi="Times New Roman" w:cs="Times New Roman"/>
          <w:i/>
          <w:sz w:val="28"/>
          <w:lang w:val="uk-UA"/>
        </w:rPr>
        <w:t xml:space="preserve"> ефективність.   </w:t>
      </w:r>
      <w:r w:rsidRPr="00212896">
        <w:rPr>
          <w:rFonts w:ascii="Times New Roman" w:hAnsi="Times New Roman" w:cs="Times New Roman"/>
          <w:sz w:val="28"/>
          <w:lang w:val="uk-UA"/>
        </w:rPr>
        <w:t xml:space="preserve">  </w:t>
      </w:r>
    </w:p>
    <w:p w:rsidR="006B2646" w:rsidRPr="00997FEE" w:rsidRDefault="00904C14" w:rsidP="004A2662">
      <w:pPr>
        <w:pStyle w:val="ab"/>
        <w:numPr>
          <w:ilvl w:val="0"/>
          <w:numId w:val="25"/>
        </w:numPr>
        <w:ind w:left="1134"/>
        <w:jc w:val="both"/>
        <w:rPr>
          <w:rFonts w:ascii="Times New Roman" w:hAnsi="Times New Roman" w:cs="Times New Roman"/>
          <w:i/>
          <w:sz w:val="28"/>
          <w:lang w:val="uk-UA"/>
        </w:rPr>
      </w:pPr>
      <w:r w:rsidRPr="00873FB3">
        <w:rPr>
          <w:rFonts w:ascii="Times New Roman" w:hAnsi="Times New Roman" w:cs="Times New Roman"/>
          <w:i/>
          <w:color w:val="984806" w:themeColor="accent6" w:themeShade="80"/>
          <w:sz w:val="28"/>
          <w:lang w:val="uk-UA"/>
        </w:rPr>
        <w:lastRenderedPageBreak/>
        <w:t>Планування роботи керівника.</w:t>
      </w:r>
      <w:r>
        <w:rPr>
          <w:rFonts w:ascii="Times New Roman" w:hAnsi="Times New Roman" w:cs="Times New Roman"/>
          <w:i/>
          <w:sz w:val="28"/>
          <w:lang w:val="uk-UA"/>
        </w:rPr>
        <w:t xml:space="preserve"> </w:t>
      </w:r>
      <w:r w:rsidRPr="00873FB3">
        <w:rPr>
          <w:rFonts w:ascii="Times New Roman" w:hAnsi="Times New Roman" w:cs="Times New Roman"/>
          <w:sz w:val="28"/>
          <w:lang w:val="uk-UA"/>
        </w:rPr>
        <w:t xml:space="preserve">У </w:t>
      </w:r>
      <w:r w:rsidR="00873FB3">
        <w:rPr>
          <w:rFonts w:ascii="Times New Roman" w:hAnsi="Times New Roman" w:cs="Times New Roman"/>
          <w:sz w:val="28"/>
          <w:lang w:val="uk-UA"/>
        </w:rPr>
        <w:t>річному плані</w:t>
      </w:r>
      <w:r w:rsidR="00B07789">
        <w:rPr>
          <w:rFonts w:ascii="Times New Roman" w:hAnsi="Times New Roman" w:cs="Times New Roman"/>
          <w:sz w:val="28"/>
          <w:lang w:val="uk-UA"/>
        </w:rPr>
        <w:t xml:space="preserve"> </w:t>
      </w:r>
      <w:r w:rsidRPr="00873FB3">
        <w:rPr>
          <w:rFonts w:ascii="Times New Roman" w:hAnsi="Times New Roman" w:cs="Times New Roman"/>
          <w:sz w:val="28"/>
          <w:lang w:val="uk-UA"/>
        </w:rPr>
        <w:t xml:space="preserve">перелічую основні напрямки </w:t>
      </w:r>
      <w:r w:rsidR="00873FB3" w:rsidRPr="00873FB3">
        <w:rPr>
          <w:rFonts w:ascii="Times New Roman" w:hAnsi="Times New Roman" w:cs="Times New Roman"/>
          <w:sz w:val="28"/>
          <w:lang w:val="uk-UA"/>
        </w:rPr>
        <w:t xml:space="preserve">своєї </w:t>
      </w:r>
      <w:r w:rsidRPr="00873FB3">
        <w:rPr>
          <w:rFonts w:ascii="Times New Roman" w:hAnsi="Times New Roman" w:cs="Times New Roman"/>
          <w:sz w:val="28"/>
          <w:lang w:val="uk-UA"/>
        </w:rPr>
        <w:t xml:space="preserve">роботи </w:t>
      </w:r>
      <w:r w:rsidR="00B07789">
        <w:rPr>
          <w:rFonts w:ascii="Times New Roman" w:hAnsi="Times New Roman" w:cs="Times New Roman"/>
          <w:sz w:val="28"/>
          <w:lang w:val="uk-UA"/>
        </w:rPr>
        <w:t xml:space="preserve">як заступника директора </w:t>
      </w:r>
      <w:r w:rsidRPr="00873FB3">
        <w:rPr>
          <w:rFonts w:ascii="Times New Roman" w:hAnsi="Times New Roman" w:cs="Times New Roman"/>
          <w:sz w:val="28"/>
          <w:lang w:val="uk-UA"/>
        </w:rPr>
        <w:t>протягом року</w:t>
      </w:r>
      <w:r w:rsidR="00873FB3" w:rsidRPr="00873FB3">
        <w:rPr>
          <w:rFonts w:ascii="Times New Roman" w:hAnsi="Times New Roman" w:cs="Times New Roman"/>
          <w:sz w:val="28"/>
          <w:lang w:val="uk-UA"/>
        </w:rPr>
        <w:t xml:space="preserve"> (модель праці щодо досягнення визначених кінцевих результатів)</w:t>
      </w:r>
      <w:r w:rsidRPr="00873FB3">
        <w:rPr>
          <w:rFonts w:ascii="Times New Roman" w:hAnsi="Times New Roman" w:cs="Times New Roman"/>
          <w:sz w:val="28"/>
          <w:lang w:val="uk-UA"/>
        </w:rPr>
        <w:t>.</w:t>
      </w:r>
      <w:r w:rsidR="00B07789">
        <w:rPr>
          <w:rFonts w:ascii="Times New Roman" w:hAnsi="Times New Roman" w:cs="Times New Roman"/>
          <w:sz w:val="28"/>
          <w:lang w:val="uk-UA"/>
        </w:rPr>
        <w:t xml:space="preserve"> </w:t>
      </w:r>
      <w:r w:rsidR="006B2646">
        <w:rPr>
          <w:rFonts w:ascii="Times New Roman" w:hAnsi="Times New Roman" w:cs="Times New Roman"/>
          <w:sz w:val="28"/>
          <w:lang w:val="uk-UA"/>
        </w:rPr>
        <w:t>Структура річного плану має довільну форму, залежить від вибору його компонентів (за формою організації, за видами діяльності, за результатами тощо). Для мене особисто більш доцільним став напрямок планування роботи за видами діяльності.</w:t>
      </w:r>
      <w:r w:rsidR="00B82B21">
        <w:rPr>
          <w:rFonts w:ascii="Times New Roman" w:hAnsi="Times New Roman" w:cs="Times New Roman"/>
          <w:sz w:val="28"/>
          <w:lang w:val="uk-UA"/>
        </w:rPr>
        <w:t xml:space="preserve"> Наприклад, за листопад </w:t>
      </w:r>
      <w:r w:rsidR="00DA192E">
        <w:rPr>
          <w:rFonts w:ascii="Times New Roman" w:hAnsi="Times New Roman" w:cs="Times New Roman"/>
          <w:sz w:val="28"/>
          <w:lang w:val="uk-UA"/>
        </w:rPr>
        <w:t>сплановано</w:t>
      </w:r>
      <w:r w:rsidR="00B82B21">
        <w:rPr>
          <w:rFonts w:ascii="Times New Roman" w:hAnsi="Times New Roman" w:cs="Times New Roman"/>
          <w:sz w:val="28"/>
          <w:lang w:val="uk-UA"/>
        </w:rPr>
        <w:t xml:space="preserve"> виконати такий об’єм роботи: </w:t>
      </w:r>
    </w:p>
    <w:tbl>
      <w:tblPr>
        <w:tblStyle w:val="af"/>
        <w:tblW w:w="9923" w:type="dxa"/>
        <w:tblInd w:w="-176" w:type="dxa"/>
        <w:tblLayout w:type="fixed"/>
        <w:tblLook w:val="04A0"/>
      </w:tblPr>
      <w:tblGrid>
        <w:gridCol w:w="426"/>
        <w:gridCol w:w="7088"/>
        <w:gridCol w:w="1701"/>
        <w:gridCol w:w="708"/>
      </w:tblGrid>
      <w:tr w:rsidR="00997FEE" w:rsidRPr="00997FEE" w:rsidTr="00B82B21">
        <w:trPr>
          <w:trHeight w:val="283"/>
        </w:trPr>
        <w:tc>
          <w:tcPr>
            <w:tcW w:w="9923" w:type="dxa"/>
            <w:gridSpan w:val="4"/>
            <w:shd w:val="clear" w:color="auto" w:fill="FDE9D9" w:themeFill="accent6" w:themeFillTint="33"/>
          </w:tcPr>
          <w:p w:rsidR="00997FEE" w:rsidRPr="00E847EC" w:rsidRDefault="00997FEE" w:rsidP="00B82B21">
            <w:pPr>
              <w:jc w:val="center"/>
              <w:rPr>
                <w:rFonts w:ascii="Times New Roman" w:hAnsi="Times New Roman" w:cs="Times New Roman"/>
                <w:b/>
                <w:i/>
                <w:lang w:val="uk-UA"/>
              </w:rPr>
            </w:pPr>
            <w:r w:rsidRPr="00997FEE">
              <w:rPr>
                <w:rFonts w:ascii="Times New Roman" w:hAnsi="Times New Roman" w:cs="Times New Roman"/>
                <w:b/>
                <w:i/>
                <w:lang w:val="uk-UA"/>
              </w:rPr>
              <w:t>ЛИСТОПАД</w:t>
            </w:r>
          </w:p>
        </w:tc>
      </w:tr>
      <w:tr w:rsidR="00997FEE" w:rsidRPr="00997FEE" w:rsidTr="004637D5">
        <w:tc>
          <w:tcPr>
            <w:tcW w:w="426" w:type="dxa"/>
          </w:tcPr>
          <w:p w:rsidR="00997FEE" w:rsidRPr="00997FEE" w:rsidRDefault="00997FEE" w:rsidP="00A67DD9">
            <w:pPr>
              <w:ind w:right="-87" w:hanging="16"/>
              <w:rPr>
                <w:rFonts w:ascii="Times New Roman" w:hAnsi="Times New Roman" w:cs="Times New Roman"/>
                <w:lang w:val="uk-UA"/>
              </w:rPr>
            </w:pPr>
            <w:r w:rsidRPr="00997FEE">
              <w:rPr>
                <w:rFonts w:ascii="Times New Roman" w:hAnsi="Times New Roman" w:cs="Times New Roman"/>
                <w:lang w:val="uk-UA"/>
              </w:rPr>
              <w:t>1.</w:t>
            </w:r>
          </w:p>
        </w:tc>
        <w:tc>
          <w:tcPr>
            <w:tcW w:w="7088" w:type="dxa"/>
          </w:tcPr>
          <w:p w:rsidR="00997FEE" w:rsidRPr="00997FEE" w:rsidRDefault="00997FEE" w:rsidP="00997FEE">
            <w:pPr>
              <w:rPr>
                <w:rFonts w:ascii="Times New Roman" w:eastAsia="Times New Roman" w:hAnsi="Times New Roman" w:cs="Times New Roman"/>
                <w:b/>
                <w:lang w:val="uk-UA"/>
              </w:rPr>
            </w:pPr>
            <w:r w:rsidRPr="00997FEE">
              <w:rPr>
                <w:rFonts w:ascii="Times New Roman" w:eastAsia="Times New Roman" w:hAnsi="Times New Roman" w:cs="Times New Roman"/>
                <w:b/>
                <w:lang w:val="uk-UA"/>
              </w:rPr>
              <w:t>Фронтальн</w:t>
            </w:r>
            <w:r w:rsidR="00E847EC">
              <w:rPr>
                <w:rFonts w:ascii="Times New Roman" w:eastAsia="Times New Roman" w:hAnsi="Times New Roman" w:cs="Times New Roman"/>
                <w:b/>
                <w:lang w:val="uk-UA"/>
              </w:rPr>
              <w:t>а</w:t>
            </w:r>
            <w:r w:rsidRPr="00997FEE">
              <w:rPr>
                <w:rFonts w:ascii="Times New Roman" w:eastAsia="Times New Roman" w:hAnsi="Times New Roman" w:cs="Times New Roman"/>
                <w:b/>
                <w:lang w:val="uk-UA"/>
              </w:rPr>
              <w:t xml:space="preserve"> перевірк</w:t>
            </w:r>
            <w:r w:rsidR="00E847EC">
              <w:rPr>
                <w:rFonts w:ascii="Times New Roman" w:eastAsia="Times New Roman" w:hAnsi="Times New Roman" w:cs="Times New Roman"/>
                <w:b/>
                <w:lang w:val="uk-UA"/>
              </w:rPr>
              <w:t>а</w:t>
            </w:r>
            <w:r w:rsidRPr="00997FEE">
              <w:rPr>
                <w:rFonts w:ascii="Times New Roman" w:eastAsia="Times New Roman" w:hAnsi="Times New Roman" w:cs="Times New Roman"/>
                <w:b/>
                <w:lang w:val="uk-UA"/>
              </w:rPr>
              <w:t>:</w:t>
            </w:r>
          </w:p>
          <w:p w:rsidR="00997FEE" w:rsidRPr="00997FEE" w:rsidRDefault="00997FEE" w:rsidP="00997FEE">
            <w:pPr>
              <w:rPr>
                <w:rFonts w:ascii="Times New Roman" w:hAnsi="Times New Roman" w:cs="Times New Roman"/>
                <w:lang w:val="uk-UA"/>
              </w:rPr>
            </w:pPr>
            <w:r w:rsidRPr="00997FEE">
              <w:rPr>
                <w:rFonts w:ascii="Times New Roman" w:eastAsia="Times New Roman" w:hAnsi="Times New Roman" w:cs="Times New Roman"/>
                <w:b/>
                <w:lang w:val="uk-UA"/>
              </w:rPr>
              <w:t>Стан викладання української мови в 1-4 класах</w:t>
            </w:r>
            <w:r>
              <w:rPr>
                <w:rFonts w:ascii="Times New Roman" w:eastAsia="Times New Roman" w:hAnsi="Times New Roman" w:cs="Times New Roman"/>
                <w:b/>
                <w:lang w:val="uk-UA"/>
              </w:rPr>
              <w:t xml:space="preserve"> </w:t>
            </w:r>
            <w:r w:rsidRPr="00997FEE">
              <w:rPr>
                <w:rFonts w:ascii="Times New Roman" w:eastAsia="Times New Roman" w:hAnsi="Times New Roman" w:cs="Times New Roman"/>
                <w:lang w:val="uk-UA"/>
              </w:rPr>
              <w:t>(відвідування уроків, перевірка ведення зошитів, моніторинг знань тощо)</w:t>
            </w:r>
          </w:p>
        </w:tc>
        <w:tc>
          <w:tcPr>
            <w:tcW w:w="1701" w:type="dxa"/>
          </w:tcPr>
          <w:p w:rsidR="00997FEE" w:rsidRPr="00997FEE" w:rsidRDefault="00997FEE" w:rsidP="00A67DD9">
            <w:pPr>
              <w:rPr>
                <w:rFonts w:ascii="Times New Roman" w:hAnsi="Times New Roman" w:cs="Times New Roman"/>
                <w:lang w:val="uk-UA"/>
              </w:rPr>
            </w:pPr>
            <w:r w:rsidRPr="00997FEE">
              <w:rPr>
                <w:rFonts w:ascii="Times New Roman" w:hAnsi="Times New Roman" w:cs="Times New Roman"/>
                <w:lang w:val="uk-UA"/>
              </w:rPr>
              <w:t>ІІ</w:t>
            </w:r>
            <w:r>
              <w:rPr>
                <w:rFonts w:ascii="Times New Roman" w:hAnsi="Times New Roman" w:cs="Times New Roman"/>
                <w:lang w:val="uk-UA"/>
              </w:rPr>
              <w:t>І-І</w:t>
            </w:r>
            <w:r w:rsidRPr="00997FEE">
              <w:rPr>
                <w:rFonts w:ascii="Times New Roman" w:hAnsi="Times New Roman" w:cs="Times New Roman"/>
                <w:lang w:val="uk-UA"/>
              </w:rPr>
              <w:t>V тиждень</w:t>
            </w:r>
          </w:p>
        </w:tc>
        <w:tc>
          <w:tcPr>
            <w:tcW w:w="708" w:type="dxa"/>
          </w:tcPr>
          <w:p w:rsidR="00997FEE" w:rsidRPr="00997FEE" w:rsidRDefault="00997FEE" w:rsidP="00A67DD9">
            <w:pPr>
              <w:rPr>
                <w:rFonts w:ascii="Times New Roman" w:hAnsi="Times New Roman" w:cs="Times New Roman"/>
                <w:lang w:val="uk-UA"/>
              </w:rPr>
            </w:pPr>
          </w:p>
        </w:tc>
      </w:tr>
      <w:tr w:rsidR="0081326A" w:rsidRPr="00997FEE" w:rsidTr="004637D5">
        <w:tc>
          <w:tcPr>
            <w:tcW w:w="426" w:type="dxa"/>
          </w:tcPr>
          <w:p w:rsidR="0081326A" w:rsidRPr="00997FEE" w:rsidRDefault="0081326A" w:rsidP="00A67DD9">
            <w:pPr>
              <w:ind w:right="-87" w:hanging="16"/>
              <w:rPr>
                <w:rFonts w:ascii="Times New Roman" w:hAnsi="Times New Roman" w:cs="Times New Roman"/>
                <w:lang w:val="uk-UA"/>
              </w:rPr>
            </w:pPr>
            <w:r w:rsidRPr="00997FEE">
              <w:rPr>
                <w:rFonts w:ascii="Times New Roman" w:hAnsi="Times New Roman" w:cs="Times New Roman"/>
                <w:lang w:val="uk-UA"/>
              </w:rPr>
              <w:t>2.</w:t>
            </w:r>
          </w:p>
        </w:tc>
        <w:tc>
          <w:tcPr>
            <w:tcW w:w="7088" w:type="dxa"/>
          </w:tcPr>
          <w:p w:rsidR="0081326A" w:rsidRPr="00E847EC" w:rsidRDefault="0081326A" w:rsidP="00E847EC">
            <w:pPr>
              <w:rPr>
                <w:rFonts w:ascii="Times New Roman" w:eastAsia="Times New Roman" w:hAnsi="Times New Roman" w:cs="Times New Roman"/>
                <w:b/>
                <w:lang w:val="uk-UA"/>
              </w:rPr>
            </w:pPr>
            <w:r>
              <w:rPr>
                <w:rFonts w:ascii="Times New Roman" w:eastAsia="Times New Roman" w:hAnsi="Times New Roman" w:cs="Times New Roman"/>
                <w:b/>
                <w:lang w:val="uk-UA"/>
              </w:rPr>
              <w:t>Тематична</w:t>
            </w:r>
            <w:r w:rsidRPr="00E847EC">
              <w:rPr>
                <w:rFonts w:ascii="Times New Roman" w:eastAsia="Times New Roman" w:hAnsi="Times New Roman" w:cs="Times New Roman"/>
                <w:b/>
                <w:lang w:val="uk-UA"/>
              </w:rPr>
              <w:t xml:space="preserve"> перевірк</w:t>
            </w:r>
            <w:r>
              <w:rPr>
                <w:rFonts w:ascii="Times New Roman" w:eastAsia="Times New Roman" w:hAnsi="Times New Roman" w:cs="Times New Roman"/>
                <w:b/>
                <w:lang w:val="uk-UA"/>
              </w:rPr>
              <w:t>а</w:t>
            </w:r>
            <w:r w:rsidRPr="00E847EC">
              <w:rPr>
                <w:rFonts w:ascii="Times New Roman" w:eastAsia="Times New Roman" w:hAnsi="Times New Roman" w:cs="Times New Roman"/>
                <w:b/>
                <w:lang w:val="uk-UA"/>
              </w:rPr>
              <w:t>:</w:t>
            </w:r>
          </w:p>
          <w:p w:rsidR="0081326A" w:rsidRPr="00997FEE" w:rsidRDefault="0081326A" w:rsidP="0081326A">
            <w:pPr>
              <w:rPr>
                <w:rFonts w:ascii="Times New Roman" w:eastAsia="Times New Roman" w:hAnsi="Times New Roman" w:cs="Times New Roman"/>
                <w:b/>
                <w:lang w:val="uk-UA"/>
              </w:rPr>
            </w:pPr>
            <w:r>
              <w:rPr>
                <w:rFonts w:ascii="Times New Roman" w:eastAsia="Times New Roman" w:hAnsi="Times New Roman" w:cs="Times New Roman"/>
                <w:b/>
                <w:lang w:val="uk-UA"/>
              </w:rPr>
              <w:t>Зміст та об’єм домашніх завдань</w:t>
            </w:r>
            <w:r w:rsidRPr="00E847EC">
              <w:rPr>
                <w:rFonts w:ascii="Times New Roman" w:eastAsia="Times New Roman" w:hAnsi="Times New Roman" w:cs="Times New Roman"/>
                <w:b/>
                <w:lang w:val="uk-UA"/>
              </w:rPr>
              <w:t xml:space="preserve"> в </w:t>
            </w:r>
            <w:r>
              <w:rPr>
                <w:rFonts w:ascii="Times New Roman" w:eastAsia="Times New Roman" w:hAnsi="Times New Roman" w:cs="Times New Roman"/>
                <w:b/>
                <w:lang w:val="uk-UA"/>
              </w:rPr>
              <w:t>початкових</w:t>
            </w:r>
            <w:r w:rsidRPr="00E847EC">
              <w:rPr>
                <w:rFonts w:ascii="Times New Roman" w:eastAsia="Times New Roman" w:hAnsi="Times New Roman" w:cs="Times New Roman"/>
                <w:b/>
                <w:lang w:val="uk-UA"/>
              </w:rPr>
              <w:t xml:space="preserve"> класах</w:t>
            </w:r>
          </w:p>
        </w:tc>
        <w:tc>
          <w:tcPr>
            <w:tcW w:w="1701" w:type="dxa"/>
          </w:tcPr>
          <w:p w:rsidR="0081326A" w:rsidRPr="00997FEE" w:rsidRDefault="0081326A" w:rsidP="00A67DD9">
            <w:pPr>
              <w:rPr>
                <w:rFonts w:ascii="Times New Roman" w:hAnsi="Times New Roman" w:cs="Times New Roman"/>
                <w:lang w:val="uk-UA"/>
              </w:rPr>
            </w:pPr>
            <w:r w:rsidRPr="0081326A">
              <w:rPr>
                <w:rFonts w:ascii="Times New Roman" w:hAnsi="Times New Roman" w:cs="Times New Roman"/>
                <w:lang w:val="uk-UA"/>
              </w:rPr>
              <w:t>ІІ</w:t>
            </w:r>
            <w:r>
              <w:rPr>
                <w:rFonts w:ascii="Times New Roman" w:hAnsi="Times New Roman" w:cs="Times New Roman"/>
                <w:lang w:val="uk-UA"/>
              </w:rPr>
              <w:t>-ІІІ</w:t>
            </w:r>
            <w:r w:rsidRPr="0081326A">
              <w:rPr>
                <w:rFonts w:ascii="Times New Roman" w:hAnsi="Times New Roman" w:cs="Times New Roman"/>
                <w:lang w:val="uk-UA"/>
              </w:rPr>
              <w:t xml:space="preserve"> тиждень</w:t>
            </w:r>
          </w:p>
        </w:tc>
        <w:tc>
          <w:tcPr>
            <w:tcW w:w="708" w:type="dxa"/>
          </w:tcPr>
          <w:p w:rsidR="0081326A" w:rsidRPr="00997FEE" w:rsidRDefault="0081326A" w:rsidP="00A67DD9">
            <w:pPr>
              <w:rPr>
                <w:rFonts w:ascii="Times New Roman" w:hAnsi="Times New Roman" w:cs="Times New Roman"/>
                <w:lang w:val="uk-UA"/>
              </w:rPr>
            </w:pPr>
          </w:p>
        </w:tc>
      </w:tr>
      <w:tr w:rsidR="0081326A" w:rsidRPr="00997FEE" w:rsidTr="004637D5">
        <w:tc>
          <w:tcPr>
            <w:tcW w:w="426" w:type="dxa"/>
          </w:tcPr>
          <w:p w:rsidR="0081326A" w:rsidRPr="00997FEE" w:rsidRDefault="0081326A" w:rsidP="00A67DD9">
            <w:pPr>
              <w:ind w:right="-87" w:hanging="16"/>
              <w:rPr>
                <w:rFonts w:ascii="Times New Roman" w:hAnsi="Times New Roman" w:cs="Times New Roman"/>
                <w:lang w:val="uk-UA"/>
              </w:rPr>
            </w:pPr>
            <w:r w:rsidRPr="00997FEE">
              <w:rPr>
                <w:rFonts w:ascii="Times New Roman" w:hAnsi="Times New Roman" w:cs="Times New Roman"/>
                <w:lang w:val="uk-UA"/>
              </w:rPr>
              <w:t>3.</w:t>
            </w:r>
          </w:p>
        </w:tc>
        <w:tc>
          <w:tcPr>
            <w:tcW w:w="7088" w:type="dxa"/>
          </w:tcPr>
          <w:p w:rsidR="0081326A" w:rsidRPr="00997FEE" w:rsidRDefault="0081326A" w:rsidP="00997FEE">
            <w:pPr>
              <w:rPr>
                <w:rFonts w:ascii="Times New Roman" w:eastAsia="Times New Roman" w:hAnsi="Times New Roman" w:cs="Times New Roman"/>
                <w:b/>
                <w:lang w:val="uk-UA"/>
              </w:rPr>
            </w:pPr>
            <w:r w:rsidRPr="00997FEE">
              <w:rPr>
                <w:rFonts w:ascii="Times New Roman" w:eastAsia="Times New Roman" w:hAnsi="Times New Roman" w:cs="Times New Roman"/>
                <w:b/>
                <w:lang w:val="uk-UA"/>
              </w:rPr>
              <w:t>Контроль за станом  виконання наказів:</w:t>
            </w:r>
          </w:p>
          <w:p w:rsidR="0081326A" w:rsidRPr="00997FEE" w:rsidRDefault="0081326A" w:rsidP="00997FEE">
            <w:pPr>
              <w:ind w:left="567" w:hanging="283"/>
              <w:jc w:val="both"/>
              <w:rPr>
                <w:rFonts w:ascii="Times New Roman" w:eastAsia="Times New Roman" w:hAnsi="Times New Roman" w:cs="Times New Roman"/>
                <w:lang w:val="uk-UA"/>
              </w:rPr>
            </w:pPr>
            <w:r w:rsidRPr="00997FEE">
              <w:rPr>
                <w:rFonts w:ascii="Times New Roman" w:eastAsia="Times New Roman" w:hAnsi="Times New Roman" w:cs="Times New Roman"/>
                <w:lang w:val="uk-UA"/>
              </w:rPr>
              <w:t xml:space="preserve">Про стан викладання музичного мистецтва в 1-4 класах </w:t>
            </w:r>
          </w:p>
          <w:p w:rsidR="0081326A" w:rsidRPr="00997FEE" w:rsidRDefault="0081326A" w:rsidP="00997FEE">
            <w:pPr>
              <w:rPr>
                <w:rFonts w:ascii="Times New Roman" w:eastAsia="Times New Roman" w:hAnsi="Times New Roman" w:cs="Times New Roman"/>
                <w:b/>
                <w:lang w:val="uk-UA"/>
              </w:rPr>
            </w:pPr>
            <w:r w:rsidRPr="00997FEE">
              <w:rPr>
                <w:rFonts w:ascii="Times New Roman" w:eastAsia="Times New Roman" w:hAnsi="Times New Roman" w:cs="Times New Roman"/>
                <w:lang w:val="uk-UA"/>
              </w:rPr>
              <w:t xml:space="preserve">     (Наказ від 26.11.2015 № 212).</w:t>
            </w:r>
          </w:p>
        </w:tc>
        <w:tc>
          <w:tcPr>
            <w:tcW w:w="1701" w:type="dxa"/>
          </w:tcPr>
          <w:p w:rsidR="0081326A" w:rsidRPr="00997FEE" w:rsidRDefault="0081326A" w:rsidP="00A67DD9">
            <w:pPr>
              <w:rPr>
                <w:rFonts w:ascii="Times New Roman" w:hAnsi="Times New Roman" w:cs="Times New Roman"/>
                <w:lang w:val="uk-UA"/>
              </w:rPr>
            </w:pPr>
            <w:r w:rsidRPr="00997FEE">
              <w:rPr>
                <w:rFonts w:ascii="Times New Roman" w:hAnsi="Times New Roman" w:cs="Times New Roman"/>
                <w:lang w:val="uk-UA"/>
              </w:rPr>
              <w:t>ІІ тиждень</w:t>
            </w:r>
          </w:p>
        </w:tc>
        <w:tc>
          <w:tcPr>
            <w:tcW w:w="708" w:type="dxa"/>
          </w:tcPr>
          <w:p w:rsidR="0081326A" w:rsidRPr="00997FEE" w:rsidRDefault="0081326A" w:rsidP="00A67DD9">
            <w:pPr>
              <w:rPr>
                <w:rFonts w:ascii="Times New Roman" w:hAnsi="Times New Roman" w:cs="Times New Roman"/>
                <w:lang w:val="uk-UA"/>
              </w:rPr>
            </w:pPr>
          </w:p>
        </w:tc>
      </w:tr>
      <w:tr w:rsidR="00B82B21" w:rsidRPr="00997FEE" w:rsidTr="004637D5">
        <w:tc>
          <w:tcPr>
            <w:tcW w:w="426" w:type="dxa"/>
          </w:tcPr>
          <w:p w:rsidR="00B82B21" w:rsidRPr="00997FEE" w:rsidRDefault="00B82B21" w:rsidP="00A67DD9">
            <w:pPr>
              <w:ind w:right="-87" w:hanging="16"/>
              <w:rPr>
                <w:rFonts w:ascii="Times New Roman" w:hAnsi="Times New Roman" w:cs="Times New Roman"/>
                <w:lang w:val="uk-UA"/>
              </w:rPr>
            </w:pPr>
            <w:r w:rsidRPr="00997FEE">
              <w:rPr>
                <w:rFonts w:ascii="Times New Roman" w:hAnsi="Times New Roman" w:cs="Times New Roman"/>
                <w:lang w:val="uk-UA"/>
              </w:rPr>
              <w:t>4.</w:t>
            </w:r>
          </w:p>
        </w:tc>
        <w:tc>
          <w:tcPr>
            <w:tcW w:w="7088" w:type="dxa"/>
          </w:tcPr>
          <w:p w:rsidR="00B82B21" w:rsidRPr="00997FEE" w:rsidRDefault="00B82B21" w:rsidP="00A67DD9">
            <w:pPr>
              <w:rPr>
                <w:rFonts w:ascii="Times New Roman" w:eastAsia="Times New Roman" w:hAnsi="Times New Roman" w:cs="Times New Roman"/>
                <w:lang w:val="uk-UA"/>
              </w:rPr>
            </w:pPr>
            <w:r w:rsidRPr="00997FEE">
              <w:rPr>
                <w:rFonts w:ascii="Times New Roman" w:eastAsia="Times New Roman" w:hAnsi="Times New Roman" w:cs="Times New Roman"/>
                <w:lang w:val="uk-UA"/>
              </w:rPr>
              <w:t>Відвідування уроків учителів, що атестуються</w:t>
            </w:r>
          </w:p>
        </w:tc>
        <w:tc>
          <w:tcPr>
            <w:tcW w:w="1701" w:type="dxa"/>
          </w:tcPr>
          <w:p w:rsidR="00B82B21" w:rsidRPr="00997FEE" w:rsidRDefault="00B82B21" w:rsidP="00A67DD9">
            <w:pPr>
              <w:rPr>
                <w:rFonts w:ascii="Times New Roman" w:hAnsi="Times New Roman" w:cs="Times New Roman"/>
                <w:lang w:val="uk-UA"/>
              </w:rPr>
            </w:pPr>
            <w:r>
              <w:rPr>
                <w:rFonts w:ascii="Times New Roman" w:hAnsi="Times New Roman" w:cs="Times New Roman"/>
                <w:lang w:val="uk-UA"/>
              </w:rPr>
              <w:t>Протягом місяця</w:t>
            </w:r>
          </w:p>
        </w:tc>
        <w:tc>
          <w:tcPr>
            <w:tcW w:w="708" w:type="dxa"/>
          </w:tcPr>
          <w:p w:rsidR="00B82B21" w:rsidRPr="00997FEE" w:rsidRDefault="00B82B21" w:rsidP="00A67DD9">
            <w:pPr>
              <w:rPr>
                <w:rFonts w:ascii="Times New Roman" w:hAnsi="Times New Roman" w:cs="Times New Roman"/>
                <w:lang w:val="uk-UA"/>
              </w:rPr>
            </w:pPr>
          </w:p>
        </w:tc>
      </w:tr>
      <w:tr w:rsidR="00B82B21" w:rsidRPr="00997FEE" w:rsidTr="004637D5">
        <w:tc>
          <w:tcPr>
            <w:tcW w:w="426" w:type="dxa"/>
          </w:tcPr>
          <w:p w:rsidR="00B82B21" w:rsidRPr="00997FEE" w:rsidRDefault="00B82B21" w:rsidP="00A67DD9">
            <w:pPr>
              <w:ind w:right="-87" w:hanging="16"/>
              <w:rPr>
                <w:rFonts w:ascii="Times New Roman" w:hAnsi="Times New Roman" w:cs="Times New Roman"/>
                <w:lang w:val="uk-UA"/>
              </w:rPr>
            </w:pPr>
            <w:r w:rsidRPr="00997FEE">
              <w:rPr>
                <w:rFonts w:ascii="Times New Roman" w:hAnsi="Times New Roman" w:cs="Times New Roman"/>
                <w:lang w:val="uk-UA"/>
              </w:rPr>
              <w:t>5.</w:t>
            </w:r>
          </w:p>
        </w:tc>
        <w:tc>
          <w:tcPr>
            <w:tcW w:w="7088" w:type="dxa"/>
          </w:tcPr>
          <w:p w:rsidR="00B82B21" w:rsidRPr="00997FEE" w:rsidRDefault="00B82B21" w:rsidP="00997FEE">
            <w:pPr>
              <w:rPr>
                <w:rFonts w:ascii="Times New Roman" w:eastAsia="Times New Roman" w:hAnsi="Times New Roman" w:cs="Times New Roman"/>
                <w:b/>
                <w:lang w:val="uk-UA"/>
              </w:rPr>
            </w:pPr>
            <w:r w:rsidRPr="00997FEE">
              <w:rPr>
                <w:rFonts w:ascii="Times New Roman" w:hAnsi="Times New Roman" w:cs="Times New Roman"/>
                <w:lang w:val="uk-UA"/>
              </w:rPr>
              <w:t>Облік пропущених та замінених уроків (журнал, звіт)</w:t>
            </w:r>
          </w:p>
        </w:tc>
        <w:tc>
          <w:tcPr>
            <w:tcW w:w="1701" w:type="dxa"/>
          </w:tcPr>
          <w:p w:rsidR="00B82B21" w:rsidRPr="00997FEE" w:rsidRDefault="00B82B21" w:rsidP="00A67DD9">
            <w:pPr>
              <w:rPr>
                <w:rFonts w:ascii="Times New Roman" w:hAnsi="Times New Roman" w:cs="Times New Roman"/>
                <w:lang w:val="uk-UA"/>
              </w:rPr>
            </w:pPr>
            <w:r w:rsidRPr="00B82B21">
              <w:rPr>
                <w:rFonts w:ascii="Times New Roman" w:hAnsi="Times New Roman" w:cs="Times New Roman"/>
                <w:lang w:val="uk-UA"/>
              </w:rPr>
              <w:t>Протягом місяця</w:t>
            </w:r>
          </w:p>
        </w:tc>
        <w:tc>
          <w:tcPr>
            <w:tcW w:w="708" w:type="dxa"/>
          </w:tcPr>
          <w:p w:rsidR="00B82B21" w:rsidRPr="00997FEE" w:rsidRDefault="00B82B21"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sidRPr="00997FEE">
              <w:rPr>
                <w:rFonts w:ascii="Times New Roman" w:hAnsi="Times New Roman" w:cs="Times New Roman"/>
                <w:lang w:val="uk-UA"/>
              </w:rPr>
              <w:t>6.</w:t>
            </w:r>
          </w:p>
        </w:tc>
        <w:tc>
          <w:tcPr>
            <w:tcW w:w="7088" w:type="dxa"/>
          </w:tcPr>
          <w:p w:rsidR="004637D5" w:rsidRPr="00997FEE" w:rsidRDefault="004637D5" w:rsidP="000F6F3F">
            <w:pPr>
              <w:rPr>
                <w:rFonts w:ascii="Times New Roman" w:eastAsia="Times New Roman" w:hAnsi="Times New Roman" w:cs="Times New Roman"/>
                <w:lang w:val="uk-UA"/>
              </w:rPr>
            </w:pPr>
            <w:r>
              <w:rPr>
                <w:rFonts w:ascii="Times New Roman" w:eastAsia="Times New Roman" w:hAnsi="Times New Roman" w:cs="Times New Roman"/>
                <w:lang w:val="uk-UA"/>
              </w:rPr>
              <w:t>Виховна робота, консультування батьків, робота з обдарованими дітьми</w:t>
            </w:r>
          </w:p>
        </w:tc>
        <w:tc>
          <w:tcPr>
            <w:tcW w:w="1701" w:type="dxa"/>
          </w:tcPr>
          <w:p w:rsidR="004637D5" w:rsidRPr="00997FEE" w:rsidRDefault="004637D5" w:rsidP="000F6F3F">
            <w:pPr>
              <w:rPr>
                <w:rFonts w:ascii="Times New Roman" w:hAnsi="Times New Roman" w:cs="Times New Roman"/>
                <w:lang w:val="uk-UA"/>
              </w:rPr>
            </w:pPr>
            <w:r w:rsidRPr="004637D5">
              <w:rPr>
                <w:rFonts w:ascii="Times New Roman" w:hAnsi="Times New Roman" w:cs="Times New Roman"/>
                <w:lang w:val="uk-UA"/>
              </w:rPr>
              <w:t>Протягом місяця</w:t>
            </w:r>
          </w:p>
        </w:tc>
        <w:tc>
          <w:tcPr>
            <w:tcW w:w="708" w:type="dxa"/>
          </w:tcPr>
          <w:p w:rsidR="004637D5" w:rsidRPr="00997FEE" w:rsidRDefault="004637D5" w:rsidP="000F6F3F">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sidRPr="00997FEE">
              <w:rPr>
                <w:rFonts w:ascii="Times New Roman" w:hAnsi="Times New Roman" w:cs="Times New Roman"/>
                <w:lang w:val="uk-UA"/>
              </w:rPr>
              <w:t>7.</w:t>
            </w:r>
          </w:p>
        </w:tc>
        <w:tc>
          <w:tcPr>
            <w:tcW w:w="7088" w:type="dxa"/>
          </w:tcPr>
          <w:p w:rsidR="004637D5" w:rsidRPr="00997FEE" w:rsidRDefault="004637D5" w:rsidP="00997FEE">
            <w:pPr>
              <w:rPr>
                <w:rFonts w:ascii="Times New Roman" w:eastAsia="Times New Roman" w:hAnsi="Times New Roman" w:cs="Times New Roman"/>
                <w:b/>
                <w:lang w:val="uk-UA"/>
              </w:rPr>
            </w:pPr>
            <w:r w:rsidRPr="00997FEE">
              <w:rPr>
                <w:rFonts w:ascii="Times New Roman" w:eastAsia="Times New Roman" w:hAnsi="Times New Roman" w:cs="Times New Roman"/>
                <w:lang w:val="uk-UA"/>
              </w:rPr>
              <w:t>Шкільний етап Міжнародного конкурсу з української мови імені Петра Яцика</w:t>
            </w:r>
            <w:r>
              <w:rPr>
                <w:rFonts w:ascii="Times New Roman" w:eastAsia="Times New Roman" w:hAnsi="Times New Roman" w:cs="Times New Roman"/>
                <w:lang w:val="uk-UA"/>
              </w:rPr>
              <w:t xml:space="preserve"> (протоколи, результати, наказ, заявка на міський тур)</w:t>
            </w:r>
          </w:p>
        </w:tc>
        <w:tc>
          <w:tcPr>
            <w:tcW w:w="1701" w:type="dxa"/>
          </w:tcPr>
          <w:p w:rsidR="004637D5" w:rsidRPr="00997FEE" w:rsidRDefault="004637D5" w:rsidP="00A67DD9">
            <w:pPr>
              <w:rPr>
                <w:rFonts w:ascii="Times New Roman" w:hAnsi="Times New Roman" w:cs="Times New Roman"/>
                <w:lang w:val="uk-UA"/>
              </w:rPr>
            </w:pPr>
            <w:r>
              <w:rPr>
                <w:rFonts w:ascii="Times New Roman" w:hAnsi="Times New Roman" w:cs="Times New Roman"/>
                <w:lang w:val="uk-UA"/>
              </w:rPr>
              <w:t>09.11.2016</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sidRPr="00997FEE">
              <w:rPr>
                <w:rFonts w:ascii="Times New Roman" w:hAnsi="Times New Roman" w:cs="Times New Roman"/>
                <w:lang w:val="uk-UA"/>
              </w:rPr>
              <w:t>8.</w:t>
            </w:r>
          </w:p>
        </w:tc>
        <w:tc>
          <w:tcPr>
            <w:tcW w:w="7088" w:type="dxa"/>
          </w:tcPr>
          <w:p w:rsidR="004637D5" w:rsidRPr="00997FEE" w:rsidRDefault="004637D5" w:rsidP="00A67DD9">
            <w:pPr>
              <w:rPr>
                <w:rFonts w:ascii="Times New Roman" w:hAnsi="Times New Roman" w:cs="Times New Roman"/>
                <w:lang w:val="uk-UA"/>
              </w:rPr>
            </w:pPr>
            <w:r w:rsidRPr="00997FEE">
              <w:rPr>
                <w:rFonts w:ascii="Times New Roman" w:eastAsia="Times New Roman" w:hAnsi="Times New Roman" w:cs="Times New Roman"/>
                <w:lang w:val="uk-UA"/>
              </w:rPr>
              <w:t>Консиліум із адаптації до навчання в школі учнів 1-х класів</w:t>
            </w:r>
            <w:r>
              <w:rPr>
                <w:rFonts w:ascii="Times New Roman" w:eastAsia="Times New Roman" w:hAnsi="Times New Roman" w:cs="Times New Roman"/>
                <w:lang w:val="uk-UA"/>
              </w:rPr>
              <w:t xml:space="preserve"> (протокол)</w:t>
            </w:r>
          </w:p>
        </w:tc>
        <w:tc>
          <w:tcPr>
            <w:tcW w:w="1701" w:type="dxa"/>
          </w:tcPr>
          <w:p w:rsidR="004637D5" w:rsidRPr="00997FEE" w:rsidRDefault="004637D5" w:rsidP="00A67DD9">
            <w:pPr>
              <w:rPr>
                <w:rFonts w:ascii="Times New Roman" w:hAnsi="Times New Roman" w:cs="Times New Roman"/>
                <w:lang w:val="uk-UA"/>
              </w:rPr>
            </w:pPr>
            <w:r>
              <w:rPr>
                <w:rFonts w:ascii="Times New Roman" w:hAnsi="Times New Roman" w:cs="Times New Roman"/>
                <w:lang w:val="uk-UA"/>
              </w:rPr>
              <w:t>11.11.2016</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sidRPr="00997FEE">
              <w:rPr>
                <w:rFonts w:ascii="Times New Roman" w:hAnsi="Times New Roman" w:cs="Times New Roman"/>
                <w:lang w:val="uk-UA"/>
              </w:rPr>
              <w:t>9.</w:t>
            </w:r>
          </w:p>
        </w:tc>
        <w:tc>
          <w:tcPr>
            <w:tcW w:w="7088" w:type="dxa"/>
            <w:vAlign w:val="center"/>
          </w:tcPr>
          <w:p w:rsidR="004637D5" w:rsidRPr="00997FEE" w:rsidRDefault="004637D5" w:rsidP="00A67DD9">
            <w:pPr>
              <w:rPr>
                <w:rFonts w:ascii="Times New Roman" w:hAnsi="Times New Roman" w:cs="Times New Roman"/>
                <w:lang w:val="uk-UA"/>
              </w:rPr>
            </w:pPr>
            <w:r w:rsidRPr="00997FEE">
              <w:rPr>
                <w:rFonts w:ascii="Times New Roman" w:hAnsi="Times New Roman" w:cs="Times New Roman"/>
                <w:lang w:val="uk-UA"/>
              </w:rPr>
              <w:t>Табель ГПД</w:t>
            </w:r>
          </w:p>
        </w:tc>
        <w:tc>
          <w:tcPr>
            <w:tcW w:w="1701" w:type="dxa"/>
          </w:tcPr>
          <w:p w:rsidR="004637D5" w:rsidRPr="00997FEE" w:rsidRDefault="004637D5" w:rsidP="00A67DD9">
            <w:pPr>
              <w:rPr>
                <w:rFonts w:ascii="Times New Roman" w:hAnsi="Times New Roman" w:cs="Times New Roman"/>
                <w:lang w:val="uk-UA"/>
              </w:rPr>
            </w:pPr>
            <w:r w:rsidRPr="00997FEE">
              <w:rPr>
                <w:rFonts w:ascii="Times New Roman" w:hAnsi="Times New Roman" w:cs="Times New Roman"/>
                <w:lang w:val="uk-UA"/>
              </w:rPr>
              <w:t>ІІ тиждень</w:t>
            </w:r>
          </w:p>
        </w:tc>
        <w:tc>
          <w:tcPr>
            <w:tcW w:w="708" w:type="dxa"/>
          </w:tcPr>
          <w:p w:rsidR="004637D5" w:rsidRPr="00997FEE" w:rsidRDefault="004637D5" w:rsidP="00A67DD9">
            <w:pPr>
              <w:rPr>
                <w:rFonts w:ascii="Times New Roman" w:hAnsi="Times New Roman" w:cs="Times New Roman"/>
                <w:lang w:val="uk-UA"/>
              </w:rPr>
            </w:pPr>
          </w:p>
        </w:tc>
      </w:tr>
      <w:tr w:rsidR="004637D5" w:rsidRPr="008E241A" w:rsidTr="004637D5">
        <w:tc>
          <w:tcPr>
            <w:tcW w:w="426" w:type="dxa"/>
          </w:tcPr>
          <w:p w:rsidR="004637D5" w:rsidRPr="00997FEE" w:rsidRDefault="004637D5" w:rsidP="000F6F3F">
            <w:pPr>
              <w:ind w:right="-87" w:hanging="16"/>
              <w:rPr>
                <w:rFonts w:ascii="Times New Roman" w:hAnsi="Times New Roman" w:cs="Times New Roman"/>
                <w:lang w:val="uk-UA"/>
              </w:rPr>
            </w:pPr>
            <w:r w:rsidRPr="00997FEE">
              <w:rPr>
                <w:rFonts w:ascii="Times New Roman" w:hAnsi="Times New Roman" w:cs="Times New Roman"/>
                <w:lang w:val="uk-UA"/>
              </w:rPr>
              <w:t>10.</w:t>
            </w:r>
          </w:p>
        </w:tc>
        <w:tc>
          <w:tcPr>
            <w:tcW w:w="7088" w:type="dxa"/>
          </w:tcPr>
          <w:p w:rsidR="004637D5" w:rsidRPr="00997FEE" w:rsidRDefault="004637D5" w:rsidP="00A67DD9">
            <w:pPr>
              <w:rPr>
                <w:rFonts w:ascii="Times New Roman" w:eastAsia="Times New Roman" w:hAnsi="Times New Roman" w:cs="Times New Roman"/>
                <w:lang w:val="uk-UA"/>
              </w:rPr>
            </w:pPr>
            <w:r w:rsidRPr="00997FEE">
              <w:rPr>
                <w:rFonts w:ascii="Times New Roman" w:eastAsia="Times New Roman" w:hAnsi="Times New Roman" w:cs="Times New Roman"/>
                <w:b/>
                <w:lang w:val="uk-UA"/>
              </w:rPr>
              <w:t>Декада</w:t>
            </w:r>
            <w:r w:rsidRPr="00997FEE">
              <w:rPr>
                <w:rFonts w:ascii="Times New Roman" w:eastAsia="Times New Roman" w:hAnsi="Times New Roman" w:cs="Times New Roman"/>
                <w:lang w:val="uk-UA"/>
              </w:rPr>
              <w:t xml:space="preserve"> вчителів початкових класів.</w:t>
            </w:r>
          </w:p>
          <w:p w:rsidR="004637D5" w:rsidRPr="00997FEE" w:rsidRDefault="004637D5" w:rsidP="008E241A">
            <w:pPr>
              <w:rPr>
                <w:rFonts w:ascii="Times New Roman" w:eastAsia="Times New Roman" w:hAnsi="Times New Roman" w:cs="Times New Roman"/>
                <w:lang w:val="uk-UA"/>
              </w:rPr>
            </w:pPr>
            <w:r w:rsidRPr="00997FEE">
              <w:rPr>
                <w:rFonts w:ascii="Times New Roman" w:eastAsia="Times New Roman" w:hAnsi="Times New Roman" w:cs="Times New Roman"/>
                <w:lang w:val="uk-UA"/>
              </w:rPr>
              <w:t xml:space="preserve">Відкриті уроки </w:t>
            </w:r>
            <w:r w:rsidR="008E241A">
              <w:rPr>
                <w:rFonts w:ascii="Times New Roman" w:eastAsia="Times New Roman" w:hAnsi="Times New Roman" w:cs="Times New Roman"/>
                <w:lang w:val="uk-UA"/>
              </w:rPr>
              <w:t>в</w:t>
            </w:r>
            <w:r w:rsidRPr="00997FEE">
              <w:rPr>
                <w:rFonts w:ascii="Times New Roman" w:eastAsia="Times New Roman" w:hAnsi="Times New Roman" w:cs="Times New Roman"/>
                <w:lang w:val="uk-UA"/>
              </w:rPr>
              <w:t xml:space="preserve"> рамках декади вчителів початкових класів </w:t>
            </w:r>
            <w:r w:rsidR="008E241A">
              <w:rPr>
                <w:rFonts w:ascii="Times New Roman" w:eastAsia="Times New Roman" w:hAnsi="Times New Roman" w:cs="Times New Roman"/>
                <w:lang w:val="uk-UA"/>
              </w:rPr>
              <w:br/>
            </w:r>
            <w:r>
              <w:rPr>
                <w:rFonts w:ascii="Times New Roman" w:eastAsia="Times New Roman" w:hAnsi="Times New Roman" w:cs="Times New Roman"/>
                <w:lang w:val="uk-UA"/>
              </w:rPr>
              <w:t>(ІІІ т. – математика, РПМ;</w:t>
            </w:r>
            <w:r w:rsidRPr="00997FEE">
              <w:rPr>
                <w:rFonts w:ascii="Times New Roman" w:eastAsia="Times New Roman" w:hAnsi="Times New Roman" w:cs="Times New Roman"/>
                <w:lang w:val="uk-UA"/>
              </w:rPr>
              <w:t xml:space="preserve"> ІV т. – мови і читання)</w:t>
            </w:r>
          </w:p>
        </w:tc>
        <w:tc>
          <w:tcPr>
            <w:tcW w:w="1701" w:type="dxa"/>
          </w:tcPr>
          <w:p w:rsidR="004637D5" w:rsidRPr="00997FEE" w:rsidRDefault="004637D5" w:rsidP="00A67DD9">
            <w:pPr>
              <w:rPr>
                <w:rFonts w:ascii="Times New Roman" w:hAnsi="Times New Roman" w:cs="Times New Roman"/>
                <w:lang w:val="uk-UA"/>
              </w:rPr>
            </w:pPr>
            <w:r w:rsidRPr="00997FEE">
              <w:rPr>
                <w:rFonts w:ascii="Times New Roman" w:hAnsi="Times New Roman" w:cs="Times New Roman"/>
                <w:lang w:val="uk-UA"/>
              </w:rPr>
              <w:t>ІІІ- ІV тиждень</w:t>
            </w:r>
          </w:p>
        </w:tc>
        <w:tc>
          <w:tcPr>
            <w:tcW w:w="708" w:type="dxa"/>
          </w:tcPr>
          <w:p w:rsidR="004637D5" w:rsidRPr="00997FEE" w:rsidRDefault="004637D5" w:rsidP="00A67DD9">
            <w:pPr>
              <w:rPr>
                <w:rFonts w:ascii="Times New Roman" w:hAnsi="Times New Roman" w:cs="Times New Roman"/>
                <w:lang w:val="uk-UA"/>
              </w:rPr>
            </w:pPr>
          </w:p>
        </w:tc>
      </w:tr>
      <w:tr w:rsidR="004637D5" w:rsidRPr="008E241A" w:rsidTr="004637D5">
        <w:tc>
          <w:tcPr>
            <w:tcW w:w="426" w:type="dxa"/>
          </w:tcPr>
          <w:p w:rsidR="004637D5" w:rsidRPr="00997FEE" w:rsidRDefault="004637D5" w:rsidP="000F6F3F">
            <w:pPr>
              <w:ind w:right="-87" w:hanging="16"/>
              <w:rPr>
                <w:rFonts w:ascii="Times New Roman" w:hAnsi="Times New Roman" w:cs="Times New Roman"/>
                <w:lang w:val="uk-UA"/>
              </w:rPr>
            </w:pPr>
            <w:r w:rsidRPr="00997FEE">
              <w:rPr>
                <w:rFonts w:ascii="Times New Roman" w:hAnsi="Times New Roman" w:cs="Times New Roman"/>
                <w:lang w:val="uk-UA"/>
              </w:rPr>
              <w:t>11.</w:t>
            </w:r>
          </w:p>
        </w:tc>
        <w:tc>
          <w:tcPr>
            <w:tcW w:w="7088" w:type="dxa"/>
          </w:tcPr>
          <w:p w:rsidR="004637D5" w:rsidRPr="00997FEE" w:rsidRDefault="004637D5" w:rsidP="00A67DD9">
            <w:pPr>
              <w:rPr>
                <w:rFonts w:ascii="Times New Roman" w:eastAsia="Times New Roman" w:hAnsi="Times New Roman" w:cs="Times New Roman"/>
                <w:lang w:val="uk-UA"/>
              </w:rPr>
            </w:pPr>
            <w:r w:rsidRPr="00997FEE">
              <w:rPr>
                <w:rFonts w:ascii="Times New Roman" w:eastAsia="Times New Roman" w:hAnsi="Times New Roman" w:cs="Times New Roman"/>
                <w:lang w:val="uk-UA"/>
              </w:rPr>
              <w:t>Міський етап Міжнародного конкурсу з української мови імені Петра Яцика</w:t>
            </w:r>
          </w:p>
        </w:tc>
        <w:tc>
          <w:tcPr>
            <w:tcW w:w="1701" w:type="dxa"/>
          </w:tcPr>
          <w:p w:rsidR="004637D5" w:rsidRPr="00997FEE" w:rsidRDefault="004637D5" w:rsidP="00A67DD9">
            <w:pPr>
              <w:rPr>
                <w:rFonts w:ascii="Times New Roman" w:hAnsi="Times New Roman" w:cs="Times New Roman"/>
                <w:lang w:val="uk-UA"/>
              </w:rPr>
            </w:pPr>
            <w:r>
              <w:rPr>
                <w:rFonts w:ascii="Times New Roman" w:hAnsi="Times New Roman" w:cs="Times New Roman"/>
                <w:lang w:val="uk-UA"/>
              </w:rPr>
              <w:t>19.11.2016</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sidRPr="00997FEE">
              <w:rPr>
                <w:rFonts w:ascii="Times New Roman" w:hAnsi="Times New Roman" w:cs="Times New Roman"/>
                <w:lang w:val="uk-UA"/>
              </w:rPr>
              <w:t>12.</w:t>
            </w:r>
          </w:p>
        </w:tc>
        <w:tc>
          <w:tcPr>
            <w:tcW w:w="7088" w:type="dxa"/>
          </w:tcPr>
          <w:p w:rsidR="004637D5" w:rsidRPr="00997FEE" w:rsidRDefault="004637D5" w:rsidP="00A67DD9">
            <w:pPr>
              <w:rPr>
                <w:rFonts w:ascii="Times New Roman" w:eastAsia="Times New Roman" w:hAnsi="Times New Roman" w:cs="Times New Roman"/>
                <w:lang w:val="uk-UA"/>
              </w:rPr>
            </w:pPr>
            <w:r w:rsidRPr="00E847EC">
              <w:rPr>
                <w:rFonts w:ascii="Times New Roman" w:eastAsia="Times New Roman" w:hAnsi="Times New Roman" w:cs="Times New Roman"/>
                <w:lang w:val="uk-UA"/>
              </w:rPr>
              <w:t>Перевірка ведення зошитів з української мови</w:t>
            </w:r>
            <w:r>
              <w:rPr>
                <w:rFonts w:ascii="Times New Roman" w:eastAsia="Times New Roman" w:hAnsi="Times New Roman" w:cs="Times New Roman"/>
                <w:lang w:val="uk-UA"/>
              </w:rPr>
              <w:t xml:space="preserve"> в 2-4 класах</w:t>
            </w:r>
          </w:p>
        </w:tc>
        <w:tc>
          <w:tcPr>
            <w:tcW w:w="1701" w:type="dxa"/>
          </w:tcPr>
          <w:p w:rsidR="004637D5" w:rsidRPr="00997FEE" w:rsidRDefault="004637D5" w:rsidP="00A67DD9">
            <w:pPr>
              <w:rPr>
                <w:rFonts w:ascii="Times New Roman" w:hAnsi="Times New Roman" w:cs="Times New Roman"/>
                <w:lang w:val="uk-UA"/>
              </w:rPr>
            </w:pPr>
            <w:r w:rsidRPr="00E847EC">
              <w:rPr>
                <w:rFonts w:ascii="Times New Roman" w:hAnsi="Times New Roman" w:cs="Times New Roman"/>
                <w:lang w:val="uk-UA"/>
              </w:rPr>
              <w:t>ІІІ тиждень</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sidRPr="00997FEE">
              <w:rPr>
                <w:rFonts w:ascii="Times New Roman" w:hAnsi="Times New Roman" w:cs="Times New Roman"/>
                <w:lang w:val="uk-UA"/>
              </w:rPr>
              <w:t>13.</w:t>
            </w:r>
          </w:p>
        </w:tc>
        <w:tc>
          <w:tcPr>
            <w:tcW w:w="7088" w:type="dxa"/>
          </w:tcPr>
          <w:p w:rsidR="004637D5" w:rsidRPr="00997FEE" w:rsidRDefault="004637D5" w:rsidP="00A67DD9">
            <w:pPr>
              <w:rPr>
                <w:rFonts w:ascii="Times New Roman" w:hAnsi="Times New Roman" w:cs="Times New Roman"/>
                <w:lang w:val="uk-UA"/>
              </w:rPr>
            </w:pPr>
            <w:r>
              <w:rPr>
                <w:rFonts w:ascii="Times New Roman" w:hAnsi="Times New Roman" w:cs="Times New Roman"/>
                <w:b/>
                <w:lang w:val="uk-UA"/>
              </w:rPr>
              <w:t>Круглий стіл</w:t>
            </w:r>
            <w:r w:rsidRPr="00997FEE">
              <w:rPr>
                <w:rFonts w:ascii="Times New Roman" w:hAnsi="Times New Roman" w:cs="Times New Roman"/>
                <w:lang w:val="uk-UA"/>
              </w:rPr>
              <w:t xml:space="preserve"> вчителів </w:t>
            </w:r>
            <w:proofErr w:type="spellStart"/>
            <w:r w:rsidRPr="00997FEE">
              <w:rPr>
                <w:rFonts w:ascii="Times New Roman" w:hAnsi="Times New Roman" w:cs="Times New Roman"/>
                <w:lang w:val="uk-UA"/>
              </w:rPr>
              <w:t>поч.кл</w:t>
            </w:r>
            <w:proofErr w:type="spellEnd"/>
            <w:r w:rsidRPr="00997FEE">
              <w:rPr>
                <w:rFonts w:ascii="Times New Roman" w:hAnsi="Times New Roman" w:cs="Times New Roman"/>
                <w:lang w:val="uk-UA"/>
              </w:rPr>
              <w:t>. і вихователів ДНЗ №12</w:t>
            </w:r>
            <w:r>
              <w:rPr>
                <w:rFonts w:ascii="Times New Roman" w:hAnsi="Times New Roman" w:cs="Times New Roman"/>
                <w:lang w:val="uk-UA"/>
              </w:rPr>
              <w:t xml:space="preserve"> щодо проблеми наступності між дошкільною та початковою освітою</w:t>
            </w:r>
          </w:p>
        </w:tc>
        <w:tc>
          <w:tcPr>
            <w:tcW w:w="1701" w:type="dxa"/>
          </w:tcPr>
          <w:p w:rsidR="004637D5" w:rsidRPr="00997FEE" w:rsidRDefault="004637D5" w:rsidP="00A67DD9">
            <w:pPr>
              <w:rPr>
                <w:rFonts w:ascii="Times New Roman" w:hAnsi="Times New Roman" w:cs="Times New Roman"/>
                <w:lang w:val="uk-UA"/>
              </w:rPr>
            </w:pPr>
            <w:r>
              <w:rPr>
                <w:rFonts w:ascii="Times New Roman" w:hAnsi="Times New Roman" w:cs="Times New Roman"/>
                <w:lang w:val="uk-UA"/>
              </w:rPr>
              <w:t>29.11.2016</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sidRPr="00997FEE">
              <w:rPr>
                <w:rFonts w:ascii="Times New Roman" w:hAnsi="Times New Roman" w:cs="Times New Roman"/>
                <w:lang w:val="uk-UA"/>
              </w:rPr>
              <w:t>14.</w:t>
            </w:r>
          </w:p>
        </w:tc>
        <w:tc>
          <w:tcPr>
            <w:tcW w:w="7088" w:type="dxa"/>
          </w:tcPr>
          <w:p w:rsidR="004637D5" w:rsidRDefault="004637D5" w:rsidP="00A67DD9">
            <w:pPr>
              <w:rPr>
                <w:rFonts w:ascii="Times New Roman" w:eastAsia="Times New Roman" w:hAnsi="Times New Roman" w:cs="Times New Roman"/>
                <w:lang w:val="uk-UA"/>
              </w:rPr>
            </w:pPr>
            <w:r w:rsidRPr="00997FEE">
              <w:rPr>
                <w:rFonts w:ascii="Times New Roman" w:eastAsia="Times New Roman" w:hAnsi="Times New Roman" w:cs="Times New Roman"/>
                <w:lang w:val="uk-UA"/>
              </w:rPr>
              <w:t>Участь у міському конкурсі «Вчитель року – 2016». Булгакова Ю.П.</w:t>
            </w:r>
          </w:p>
          <w:p w:rsidR="004637D5" w:rsidRPr="00997FEE" w:rsidRDefault="004637D5" w:rsidP="00A67DD9">
            <w:pPr>
              <w:rPr>
                <w:rFonts w:ascii="Times New Roman" w:eastAsia="Times New Roman" w:hAnsi="Times New Roman" w:cs="Times New Roman"/>
                <w:lang w:val="uk-UA"/>
              </w:rPr>
            </w:pPr>
            <w:r>
              <w:rPr>
                <w:rFonts w:ascii="Times New Roman" w:eastAsia="Times New Roman" w:hAnsi="Times New Roman" w:cs="Times New Roman"/>
                <w:lang w:val="uk-UA"/>
              </w:rPr>
              <w:t>Відкритий урок – 30.11.2016</w:t>
            </w:r>
          </w:p>
        </w:tc>
        <w:tc>
          <w:tcPr>
            <w:tcW w:w="1701" w:type="dxa"/>
          </w:tcPr>
          <w:p w:rsidR="004637D5" w:rsidRPr="00997FEE" w:rsidRDefault="004637D5" w:rsidP="002E0AF8">
            <w:pPr>
              <w:rPr>
                <w:rFonts w:ascii="Times New Roman" w:hAnsi="Times New Roman" w:cs="Times New Roman"/>
                <w:lang w:val="uk-UA"/>
              </w:rPr>
            </w:pPr>
            <w:r w:rsidRPr="00E847EC">
              <w:rPr>
                <w:rFonts w:ascii="Times New Roman" w:hAnsi="Times New Roman" w:cs="Times New Roman"/>
                <w:lang w:val="uk-UA"/>
              </w:rPr>
              <w:t xml:space="preserve">ІІІ-ІV тиждень </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Pr>
                <w:rFonts w:ascii="Times New Roman" w:hAnsi="Times New Roman" w:cs="Times New Roman"/>
                <w:lang w:val="uk-UA"/>
              </w:rPr>
              <w:t>15.</w:t>
            </w:r>
          </w:p>
        </w:tc>
        <w:tc>
          <w:tcPr>
            <w:tcW w:w="7088" w:type="dxa"/>
          </w:tcPr>
          <w:p w:rsidR="004637D5" w:rsidRPr="00997FEE" w:rsidRDefault="004637D5" w:rsidP="008E241A">
            <w:pPr>
              <w:rPr>
                <w:rFonts w:ascii="Times New Roman" w:eastAsia="Times New Roman" w:hAnsi="Times New Roman" w:cs="Times New Roman"/>
                <w:lang w:val="uk-UA"/>
              </w:rPr>
            </w:pPr>
            <w:r w:rsidRPr="00E847EC">
              <w:rPr>
                <w:rFonts w:ascii="Times New Roman" w:hAnsi="Times New Roman" w:cs="Times New Roman"/>
                <w:lang w:val="uk-UA"/>
              </w:rPr>
              <w:t>Підготовка робіт (проектів, мето</w:t>
            </w:r>
            <w:r>
              <w:rPr>
                <w:rFonts w:ascii="Times New Roman" w:hAnsi="Times New Roman" w:cs="Times New Roman"/>
                <w:lang w:val="uk-UA"/>
              </w:rPr>
              <w:t xml:space="preserve">дичних розробок) на ярмарок педагогічних </w:t>
            </w:r>
            <w:r w:rsidRPr="00E847EC">
              <w:rPr>
                <w:rFonts w:ascii="Times New Roman" w:hAnsi="Times New Roman" w:cs="Times New Roman"/>
                <w:lang w:val="uk-UA"/>
              </w:rPr>
              <w:t xml:space="preserve">ідей </w:t>
            </w:r>
            <w:r>
              <w:rPr>
                <w:rFonts w:ascii="Times New Roman" w:hAnsi="Times New Roman" w:cs="Times New Roman"/>
                <w:lang w:val="uk-UA"/>
              </w:rPr>
              <w:t>і технологій та коворкінг</w:t>
            </w:r>
          </w:p>
        </w:tc>
        <w:tc>
          <w:tcPr>
            <w:tcW w:w="1701" w:type="dxa"/>
          </w:tcPr>
          <w:p w:rsidR="004637D5" w:rsidRPr="00E847EC" w:rsidRDefault="004637D5" w:rsidP="002E0AF8">
            <w:pPr>
              <w:rPr>
                <w:rFonts w:ascii="Times New Roman" w:hAnsi="Times New Roman" w:cs="Times New Roman"/>
                <w:lang w:val="uk-UA"/>
              </w:rPr>
            </w:pPr>
            <w:r w:rsidRPr="002E0AF8">
              <w:rPr>
                <w:rFonts w:ascii="Times New Roman" w:hAnsi="Times New Roman" w:cs="Times New Roman"/>
                <w:lang w:val="uk-UA"/>
              </w:rPr>
              <w:t>ІІІ-ІV тиждень</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Pr>
                <w:rFonts w:ascii="Times New Roman" w:hAnsi="Times New Roman" w:cs="Times New Roman"/>
                <w:lang w:val="uk-UA"/>
              </w:rPr>
              <w:t>16.</w:t>
            </w:r>
          </w:p>
        </w:tc>
        <w:tc>
          <w:tcPr>
            <w:tcW w:w="7088" w:type="dxa"/>
          </w:tcPr>
          <w:p w:rsidR="004637D5" w:rsidRPr="00997FEE" w:rsidRDefault="004637D5" w:rsidP="00E33657">
            <w:pPr>
              <w:rPr>
                <w:rFonts w:ascii="Times New Roman" w:eastAsia="Times New Roman" w:hAnsi="Times New Roman" w:cs="Times New Roman"/>
                <w:lang w:val="uk-UA"/>
              </w:rPr>
            </w:pPr>
            <w:r w:rsidRPr="00997FEE">
              <w:rPr>
                <w:rFonts w:ascii="Times New Roman" w:eastAsia="Times New Roman" w:hAnsi="Times New Roman" w:cs="Times New Roman"/>
                <w:lang w:val="uk-UA"/>
              </w:rPr>
              <w:t xml:space="preserve">Організація початку роботи підготовчих груп </w:t>
            </w:r>
            <w:r w:rsidRPr="00997FEE">
              <w:rPr>
                <w:rFonts w:ascii="Times New Roman" w:eastAsia="Times New Roman" w:hAnsi="Times New Roman" w:cs="Times New Roman"/>
                <w:lang w:val="uk-UA"/>
              </w:rPr>
              <w:br/>
              <w:t>(наказ, метод</w:t>
            </w:r>
            <w:r w:rsidR="00E33657">
              <w:rPr>
                <w:rFonts w:ascii="Times New Roman" w:eastAsia="Times New Roman" w:hAnsi="Times New Roman" w:cs="Times New Roman"/>
                <w:lang w:val="uk-UA"/>
              </w:rPr>
              <w:t>ичні</w:t>
            </w:r>
            <w:r w:rsidRPr="00997FEE">
              <w:rPr>
                <w:rFonts w:ascii="Times New Roman" w:eastAsia="Times New Roman" w:hAnsi="Times New Roman" w:cs="Times New Roman"/>
                <w:lang w:val="uk-UA"/>
              </w:rPr>
              <w:t xml:space="preserve"> матеріали, програм</w:t>
            </w:r>
            <w:r w:rsidR="00E33657">
              <w:rPr>
                <w:rFonts w:ascii="Times New Roman" w:eastAsia="Times New Roman" w:hAnsi="Times New Roman" w:cs="Times New Roman"/>
                <w:lang w:val="uk-UA"/>
              </w:rPr>
              <w:t>ові</w:t>
            </w:r>
            <w:r w:rsidRPr="00997FEE">
              <w:rPr>
                <w:rFonts w:ascii="Times New Roman" w:eastAsia="Times New Roman" w:hAnsi="Times New Roman" w:cs="Times New Roman"/>
                <w:lang w:val="uk-UA"/>
              </w:rPr>
              <w:t xml:space="preserve"> матеріал, навч</w:t>
            </w:r>
            <w:r w:rsidR="00E33657">
              <w:rPr>
                <w:rFonts w:ascii="Times New Roman" w:eastAsia="Times New Roman" w:hAnsi="Times New Roman" w:cs="Times New Roman"/>
                <w:lang w:val="uk-UA"/>
              </w:rPr>
              <w:t>альний</w:t>
            </w:r>
            <w:r w:rsidRPr="00997FEE">
              <w:rPr>
                <w:rFonts w:ascii="Times New Roman" w:eastAsia="Times New Roman" w:hAnsi="Times New Roman" w:cs="Times New Roman"/>
                <w:lang w:val="uk-UA"/>
              </w:rPr>
              <w:t xml:space="preserve"> план, розклад роботи, кошторис тощо)</w:t>
            </w:r>
          </w:p>
        </w:tc>
        <w:tc>
          <w:tcPr>
            <w:tcW w:w="1701" w:type="dxa"/>
          </w:tcPr>
          <w:p w:rsidR="004637D5" w:rsidRPr="00997FEE" w:rsidRDefault="004637D5" w:rsidP="000F6F3F">
            <w:pPr>
              <w:rPr>
                <w:rFonts w:ascii="Times New Roman" w:hAnsi="Times New Roman" w:cs="Times New Roman"/>
                <w:lang w:val="uk-UA"/>
              </w:rPr>
            </w:pPr>
            <w:r w:rsidRPr="00997FEE">
              <w:rPr>
                <w:rFonts w:ascii="Times New Roman" w:hAnsi="Times New Roman" w:cs="Times New Roman"/>
                <w:lang w:val="uk-UA"/>
              </w:rPr>
              <w:t>ІV тиждень</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Pr>
                <w:rFonts w:ascii="Times New Roman" w:hAnsi="Times New Roman" w:cs="Times New Roman"/>
                <w:lang w:val="uk-UA"/>
              </w:rPr>
              <w:t>17.</w:t>
            </w:r>
          </w:p>
        </w:tc>
        <w:tc>
          <w:tcPr>
            <w:tcW w:w="7088" w:type="dxa"/>
          </w:tcPr>
          <w:p w:rsidR="004637D5" w:rsidRPr="00997FEE" w:rsidRDefault="004637D5" w:rsidP="000F6F3F">
            <w:pPr>
              <w:rPr>
                <w:rFonts w:ascii="Times New Roman" w:eastAsia="Times New Roman" w:hAnsi="Times New Roman" w:cs="Times New Roman"/>
                <w:lang w:val="uk-UA"/>
              </w:rPr>
            </w:pPr>
            <w:r w:rsidRPr="00997FEE">
              <w:rPr>
                <w:rFonts w:ascii="Times New Roman" w:eastAsia="Times New Roman" w:hAnsi="Times New Roman" w:cs="Times New Roman"/>
                <w:lang w:val="uk-UA"/>
              </w:rPr>
              <w:t>Збори батьків майбутніх першокласників (актова зала школи</w:t>
            </w:r>
            <w:r>
              <w:rPr>
                <w:rFonts w:ascii="Times New Roman" w:eastAsia="Times New Roman" w:hAnsi="Times New Roman" w:cs="Times New Roman"/>
                <w:lang w:val="uk-UA"/>
              </w:rPr>
              <w:t>, 18-00</w:t>
            </w:r>
            <w:r w:rsidRPr="00997FEE">
              <w:rPr>
                <w:rFonts w:ascii="Times New Roman" w:eastAsia="Times New Roman" w:hAnsi="Times New Roman" w:cs="Times New Roman"/>
                <w:lang w:val="uk-UA"/>
              </w:rPr>
              <w:t>)</w:t>
            </w:r>
          </w:p>
        </w:tc>
        <w:tc>
          <w:tcPr>
            <w:tcW w:w="1701" w:type="dxa"/>
          </w:tcPr>
          <w:p w:rsidR="004637D5" w:rsidRPr="00997FEE" w:rsidRDefault="004637D5" w:rsidP="004637D5">
            <w:pPr>
              <w:rPr>
                <w:rFonts w:ascii="Times New Roman" w:hAnsi="Times New Roman" w:cs="Times New Roman"/>
                <w:lang w:val="uk-UA"/>
              </w:rPr>
            </w:pPr>
            <w:r w:rsidRPr="00997FEE">
              <w:rPr>
                <w:rFonts w:ascii="Times New Roman" w:hAnsi="Times New Roman" w:cs="Times New Roman"/>
                <w:lang w:val="uk-UA"/>
              </w:rPr>
              <w:t>25.11.2016</w:t>
            </w:r>
            <w:r>
              <w:rPr>
                <w:rFonts w:ascii="Times New Roman" w:hAnsi="Times New Roman" w:cs="Times New Roman"/>
                <w:lang w:val="uk-UA"/>
              </w:rPr>
              <w:t xml:space="preserve"> </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Pr>
                <w:rFonts w:ascii="Times New Roman" w:hAnsi="Times New Roman" w:cs="Times New Roman"/>
                <w:lang w:val="uk-UA"/>
              </w:rPr>
              <w:t>18.</w:t>
            </w:r>
          </w:p>
        </w:tc>
        <w:tc>
          <w:tcPr>
            <w:tcW w:w="7088" w:type="dxa"/>
          </w:tcPr>
          <w:p w:rsidR="004637D5" w:rsidRPr="00997FEE" w:rsidRDefault="004637D5" w:rsidP="000F6F3F">
            <w:pPr>
              <w:rPr>
                <w:rFonts w:ascii="Times New Roman" w:eastAsia="Times New Roman" w:hAnsi="Times New Roman" w:cs="Times New Roman"/>
                <w:lang w:val="uk-UA"/>
              </w:rPr>
            </w:pPr>
            <w:r>
              <w:rPr>
                <w:rFonts w:ascii="Times New Roman" w:eastAsia="Times New Roman" w:hAnsi="Times New Roman" w:cs="Times New Roman"/>
                <w:lang w:val="uk-UA"/>
              </w:rPr>
              <w:t>Інструктивно-методична нарада з учителями, що здійснюють підготовку дітей до навчання в школі</w:t>
            </w:r>
          </w:p>
        </w:tc>
        <w:tc>
          <w:tcPr>
            <w:tcW w:w="1701" w:type="dxa"/>
          </w:tcPr>
          <w:p w:rsidR="004637D5" w:rsidRPr="0081326A" w:rsidRDefault="004637D5" w:rsidP="000F6F3F">
            <w:pPr>
              <w:rPr>
                <w:rFonts w:ascii="Times New Roman" w:hAnsi="Times New Roman" w:cs="Times New Roman"/>
                <w:lang w:val="uk-UA"/>
              </w:rPr>
            </w:pPr>
            <w:r w:rsidRPr="0081326A">
              <w:rPr>
                <w:rFonts w:ascii="Times New Roman" w:hAnsi="Times New Roman" w:cs="Times New Roman"/>
                <w:lang w:val="uk-UA"/>
              </w:rPr>
              <w:t>2</w:t>
            </w:r>
            <w:r>
              <w:rPr>
                <w:rFonts w:ascii="Times New Roman" w:hAnsi="Times New Roman" w:cs="Times New Roman"/>
                <w:lang w:val="uk-UA"/>
              </w:rPr>
              <w:t>9</w:t>
            </w:r>
            <w:r w:rsidRPr="0081326A">
              <w:rPr>
                <w:rFonts w:ascii="Times New Roman" w:hAnsi="Times New Roman" w:cs="Times New Roman"/>
                <w:lang w:val="uk-UA"/>
              </w:rPr>
              <w:t xml:space="preserve">.11.2016 </w:t>
            </w:r>
          </w:p>
          <w:p w:rsidR="004637D5" w:rsidRPr="00997FEE" w:rsidRDefault="004637D5" w:rsidP="000F6F3F">
            <w:pPr>
              <w:rPr>
                <w:rFonts w:ascii="Times New Roman" w:hAnsi="Times New Roman" w:cs="Times New Roman"/>
                <w:lang w:val="uk-UA"/>
              </w:rPr>
            </w:pP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Pr>
                <w:rFonts w:ascii="Times New Roman" w:hAnsi="Times New Roman" w:cs="Times New Roman"/>
                <w:lang w:val="uk-UA"/>
              </w:rPr>
              <w:t>19.</w:t>
            </w:r>
          </w:p>
        </w:tc>
        <w:tc>
          <w:tcPr>
            <w:tcW w:w="7088" w:type="dxa"/>
          </w:tcPr>
          <w:p w:rsidR="004637D5" w:rsidRPr="00997FEE" w:rsidRDefault="004637D5" w:rsidP="000F6F3F">
            <w:pPr>
              <w:rPr>
                <w:rFonts w:ascii="Times New Roman" w:eastAsia="Times New Roman" w:hAnsi="Times New Roman" w:cs="Times New Roman"/>
                <w:lang w:val="uk-UA"/>
              </w:rPr>
            </w:pPr>
            <w:r w:rsidRPr="00997FEE">
              <w:rPr>
                <w:rFonts w:ascii="Times New Roman" w:hAnsi="Times New Roman" w:cs="Times New Roman"/>
                <w:lang w:val="uk-UA"/>
              </w:rPr>
              <w:t xml:space="preserve">Організація роботи з вчителями англ. мови щодо підготовки виступу на січневій конференції. ІІ етап </w:t>
            </w:r>
          </w:p>
        </w:tc>
        <w:tc>
          <w:tcPr>
            <w:tcW w:w="1701" w:type="dxa"/>
          </w:tcPr>
          <w:p w:rsidR="004637D5" w:rsidRPr="00997FEE" w:rsidRDefault="004637D5" w:rsidP="000F6F3F">
            <w:pPr>
              <w:rPr>
                <w:rFonts w:ascii="Times New Roman" w:hAnsi="Times New Roman" w:cs="Times New Roman"/>
                <w:lang w:val="uk-UA"/>
              </w:rPr>
            </w:pPr>
            <w:r w:rsidRPr="00997FEE">
              <w:rPr>
                <w:rFonts w:ascii="Times New Roman" w:hAnsi="Times New Roman" w:cs="Times New Roman"/>
                <w:lang w:val="uk-UA"/>
              </w:rPr>
              <w:t>ІV тиждень</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Pr>
                <w:rFonts w:ascii="Times New Roman" w:hAnsi="Times New Roman" w:cs="Times New Roman"/>
                <w:lang w:val="uk-UA"/>
              </w:rPr>
              <w:t>20.</w:t>
            </w:r>
          </w:p>
        </w:tc>
        <w:tc>
          <w:tcPr>
            <w:tcW w:w="7088" w:type="dxa"/>
          </w:tcPr>
          <w:p w:rsidR="004637D5" w:rsidRPr="00997FEE" w:rsidRDefault="004637D5" w:rsidP="000F6F3F">
            <w:pPr>
              <w:rPr>
                <w:rFonts w:ascii="Times New Roman" w:hAnsi="Times New Roman" w:cs="Times New Roman"/>
                <w:color w:val="00B050"/>
                <w:lang w:val="uk-UA"/>
              </w:rPr>
            </w:pPr>
            <w:r w:rsidRPr="00997FEE">
              <w:rPr>
                <w:rFonts w:ascii="Times New Roman" w:hAnsi="Times New Roman" w:cs="Times New Roman"/>
                <w:lang w:val="uk-UA"/>
              </w:rPr>
              <w:t xml:space="preserve">Аналіз результатів проведення декади вчителів початкових класів (співбесіда з вчителями, </w:t>
            </w:r>
            <w:r w:rsidR="00E33657">
              <w:rPr>
                <w:rFonts w:ascii="Times New Roman" w:hAnsi="Times New Roman" w:cs="Times New Roman"/>
                <w:lang w:val="uk-UA"/>
              </w:rPr>
              <w:t xml:space="preserve">нарада, </w:t>
            </w:r>
            <w:r w:rsidRPr="00997FEE">
              <w:rPr>
                <w:rFonts w:ascii="Times New Roman" w:hAnsi="Times New Roman" w:cs="Times New Roman"/>
                <w:lang w:val="uk-UA"/>
              </w:rPr>
              <w:t>наказ)</w:t>
            </w:r>
          </w:p>
        </w:tc>
        <w:tc>
          <w:tcPr>
            <w:tcW w:w="1701" w:type="dxa"/>
          </w:tcPr>
          <w:p w:rsidR="004637D5" w:rsidRPr="00997FEE" w:rsidRDefault="004637D5" w:rsidP="000F6F3F">
            <w:pPr>
              <w:rPr>
                <w:rFonts w:ascii="Times New Roman" w:hAnsi="Times New Roman" w:cs="Times New Roman"/>
                <w:lang w:val="uk-UA"/>
              </w:rPr>
            </w:pPr>
            <w:r w:rsidRPr="002E0AF8">
              <w:rPr>
                <w:rFonts w:ascii="Times New Roman" w:hAnsi="Times New Roman" w:cs="Times New Roman"/>
                <w:lang w:val="uk-UA"/>
              </w:rPr>
              <w:t>ІV тиждень</w:t>
            </w:r>
          </w:p>
        </w:tc>
        <w:tc>
          <w:tcPr>
            <w:tcW w:w="708" w:type="dxa"/>
          </w:tcPr>
          <w:p w:rsidR="004637D5" w:rsidRPr="00997FEE" w:rsidRDefault="004637D5" w:rsidP="00A67DD9">
            <w:pPr>
              <w:rPr>
                <w:rFonts w:ascii="Times New Roman" w:hAnsi="Times New Roman" w:cs="Times New Roman"/>
                <w:lang w:val="uk-UA"/>
              </w:rPr>
            </w:pPr>
          </w:p>
        </w:tc>
      </w:tr>
      <w:tr w:rsidR="004637D5" w:rsidRPr="00997FEE" w:rsidTr="004637D5">
        <w:tc>
          <w:tcPr>
            <w:tcW w:w="426" w:type="dxa"/>
          </w:tcPr>
          <w:p w:rsidR="004637D5" w:rsidRPr="00997FEE" w:rsidRDefault="004637D5" w:rsidP="000F6F3F">
            <w:pPr>
              <w:ind w:right="-87" w:hanging="16"/>
              <w:rPr>
                <w:rFonts w:ascii="Times New Roman" w:hAnsi="Times New Roman" w:cs="Times New Roman"/>
                <w:lang w:val="uk-UA"/>
              </w:rPr>
            </w:pPr>
            <w:r>
              <w:rPr>
                <w:rFonts w:ascii="Times New Roman" w:hAnsi="Times New Roman" w:cs="Times New Roman"/>
                <w:lang w:val="uk-UA"/>
              </w:rPr>
              <w:t>21.</w:t>
            </w:r>
          </w:p>
        </w:tc>
        <w:tc>
          <w:tcPr>
            <w:tcW w:w="7088" w:type="dxa"/>
          </w:tcPr>
          <w:p w:rsidR="004637D5" w:rsidRPr="00997FEE" w:rsidRDefault="004637D5" w:rsidP="000F6F3F">
            <w:pPr>
              <w:rPr>
                <w:rFonts w:ascii="Times New Roman" w:hAnsi="Times New Roman" w:cs="Times New Roman"/>
                <w:lang w:val="uk-UA"/>
              </w:rPr>
            </w:pPr>
            <w:r w:rsidRPr="00E847EC">
              <w:rPr>
                <w:rFonts w:ascii="Times New Roman" w:hAnsi="Times New Roman" w:cs="Times New Roman"/>
                <w:lang w:val="uk-UA"/>
              </w:rPr>
              <w:t>Методична допомога вчителям, що атестуються, в проведенні майстер-класів</w:t>
            </w:r>
          </w:p>
        </w:tc>
        <w:tc>
          <w:tcPr>
            <w:tcW w:w="1701" w:type="dxa"/>
          </w:tcPr>
          <w:p w:rsidR="004637D5" w:rsidRPr="00997FEE" w:rsidRDefault="004637D5" w:rsidP="000F6F3F">
            <w:pPr>
              <w:rPr>
                <w:rFonts w:ascii="Times New Roman" w:hAnsi="Times New Roman" w:cs="Times New Roman"/>
                <w:lang w:val="uk-UA"/>
              </w:rPr>
            </w:pPr>
            <w:r w:rsidRPr="002E0AF8">
              <w:rPr>
                <w:rFonts w:ascii="Times New Roman" w:hAnsi="Times New Roman" w:cs="Times New Roman"/>
                <w:lang w:val="uk-UA"/>
              </w:rPr>
              <w:t>ІV тиждень</w:t>
            </w:r>
          </w:p>
        </w:tc>
        <w:tc>
          <w:tcPr>
            <w:tcW w:w="708" w:type="dxa"/>
          </w:tcPr>
          <w:p w:rsidR="004637D5" w:rsidRPr="00997FEE" w:rsidRDefault="004637D5" w:rsidP="00A67DD9">
            <w:pPr>
              <w:rPr>
                <w:rFonts w:ascii="Times New Roman" w:hAnsi="Times New Roman" w:cs="Times New Roman"/>
                <w:lang w:val="uk-UA"/>
              </w:rPr>
            </w:pPr>
          </w:p>
        </w:tc>
      </w:tr>
    </w:tbl>
    <w:p w:rsidR="005B055C" w:rsidRPr="00245FE7" w:rsidRDefault="00B82B21" w:rsidP="000D6CAB">
      <w:pPr>
        <w:pStyle w:val="ab"/>
        <w:spacing w:line="360" w:lineRule="auto"/>
        <w:ind w:left="1495"/>
        <w:jc w:val="both"/>
        <w:rPr>
          <w:rFonts w:ascii="Times New Roman" w:hAnsi="Times New Roman" w:cs="Times New Roman"/>
          <w:i/>
          <w:sz w:val="28"/>
          <w:lang w:val="uk-UA"/>
        </w:rPr>
      </w:pPr>
      <w:r w:rsidRPr="00B82B21">
        <w:rPr>
          <w:rFonts w:ascii="Times New Roman" w:hAnsi="Times New Roman" w:cs="Times New Roman"/>
          <w:sz w:val="28"/>
          <w:lang w:val="uk-UA"/>
        </w:rPr>
        <w:lastRenderedPageBreak/>
        <w:t xml:space="preserve">Для оптимальної організації роботи маю не тільки </w:t>
      </w:r>
      <w:r w:rsidRPr="00DA192E">
        <w:rPr>
          <w:rFonts w:ascii="Times New Roman" w:hAnsi="Times New Roman" w:cs="Times New Roman"/>
          <w:sz w:val="28"/>
          <w:u w:val="single"/>
          <w:lang w:val="uk-UA"/>
        </w:rPr>
        <w:t>річний план</w:t>
      </w:r>
      <w:r w:rsidRPr="00B82B21">
        <w:rPr>
          <w:rFonts w:ascii="Times New Roman" w:hAnsi="Times New Roman" w:cs="Times New Roman"/>
          <w:sz w:val="28"/>
          <w:lang w:val="uk-UA"/>
        </w:rPr>
        <w:t xml:space="preserve"> роботи, а й </w:t>
      </w:r>
      <w:r w:rsidRPr="00DA192E">
        <w:rPr>
          <w:rFonts w:ascii="Times New Roman" w:hAnsi="Times New Roman" w:cs="Times New Roman"/>
          <w:sz w:val="28"/>
          <w:u w:val="single"/>
          <w:lang w:val="uk-UA"/>
        </w:rPr>
        <w:t>тижневий</w:t>
      </w:r>
      <w:r w:rsidRPr="00B82B21">
        <w:rPr>
          <w:rFonts w:ascii="Times New Roman" w:hAnsi="Times New Roman" w:cs="Times New Roman"/>
          <w:sz w:val="28"/>
          <w:lang w:val="uk-UA"/>
        </w:rPr>
        <w:t xml:space="preserve"> </w:t>
      </w:r>
      <w:r w:rsidR="00DA192E">
        <w:rPr>
          <w:rFonts w:ascii="Times New Roman" w:hAnsi="Times New Roman" w:cs="Times New Roman"/>
          <w:sz w:val="28"/>
          <w:lang w:val="uk-UA"/>
        </w:rPr>
        <w:t xml:space="preserve">(регулярні та нерегулярні справи, наради, консультації тощо) </w:t>
      </w:r>
      <w:r w:rsidRPr="00B82B21">
        <w:rPr>
          <w:rFonts w:ascii="Times New Roman" w:hAnsi="Times New Roman" w:cs="Times New Roman"/>
          <w:sz w:val="28"/>
          <w:lang w:val="uk-UA"/>
        </w:rPr>
        <w:t xml:space="preserve">та </w:t>
      </w:r>
      <w:r w:rsidRPr="00DA192E">
        <w:rPr>
          <w:rFonts w:ascii="Times New Roman" w:hAnsi="Times New Roman" w:cs="Times New Roman"/>
          <w:sz w:val="28"/>
          <w:u w:val="single"/>
          <w:lang w:val="uk-UA"/>
        </w:rPr>
        <w:t>щоденний</w:t>
      </w:r>
      <w:r w:rsidR="00DA192E">
        <w:rPr>
          <w:rFonts w:ascii="Times New Roman" w:hAnsi="Times New Roman" w:cs="Times New Roman"/>
          <w:sz w:val="28"/>
          <w:lang w:val="uk-UA"/>
        </w:rPr>
        <w:t xml:space="preserve"> (із зазначенням часу та послідовності виконання певного виду діяльності)</w:t>
      </w:r>
      <w:r w:rsidRPr="00B82B21">
        <w:rPr>
          <w:rFonts w:ascii="Times New Roman" w:hAnsi="Times New Roman" w:cs="Times New Roman"/>
          <w:sz w:val="28"/>
          <w:lang w:val="uk-UA"/>
        </w:rPr>
        <w:t xml:space="preserve">. </w:t>
      </w:r>
      <w:r w:rsidR="00EB264E">
        <w:rPr>
          <w:rFonts w:ascii="Times New Roman" w:hAnsi="Times New Roman" w:cs="Times New Roman"/>
          <w:sz w:val="28"/>
          <w:lang w:val="uk-UA"/>
        </w:rPr>
        <w:t xml:space="preserve">Під час планування роботи на день найважливіші справи не ставлю на кінець робочого дня, завжди залишаю резерв часу. </w:t>
      </w:r>
      <w:r w:rsidR="00BD04A7" w:rsidRPr="00245FE7">
        <w:rPr>
          <w:rFonts w:ascii="Times New Roman" w:hAnsi="Times New Roman" w:cs="Times New Roman"/>
          <w:i/>
          <w:sz w:val="28"/>
          <w:lang w:val="uk-UA"/>
        </w:rPr>
        <w:t xml:space="preserve">Щоденне планування допомагає раціонально поєднати різні справи, </w:t>
      </w:r>
      <w:r w:rsidR="00EB264E" w:rsidRPr="00245FE7">
        <w:rPr>
          <w:rFonts w:ascii="Times New Roman" w:hAnsi="Times New Roman" w:cs="Times New Roman"/>
          <w:i/>
          <w:sz w:val="28"/>
          <w:lang w:val="uk-UA"/>
        </w:rPr>
        <w:t>уникнути суєти;</w:t>
      </w:r>
      <w:r w:rsidR="00BD04A7" w:rsidRPr="00245FE7">
        <w:rPr>
          <w:rFonts w:ascii="Times New Roman" w:hAnsi="Times New Roman" w:cs="Times New Roman"/>
          <w:i/>
          <w:sz w:val="28"/>
          <w:lang w:val="uk-UA"/>
        </w:rPr>
        <w:t xml:space="preserve"> утримує від різних «спокус», дисциплінує.</w:t>
      </w:r>
    </w:p>
    <w:p w:rsidR="00F12558" w:rsidRDefault="00837F48" w:rsidP="000135D9">
      <w:pPr>
        <w:pStyle w:val="ab"/>
        <w:spacing w:line="360" w:lineRule="auto"/>
        <w:ind w:left="0" w:firstLine="709"/>
        <w:jc w:val="both"/>
        <w:rPr>
          <w:rFonts w:ascii="Times New Roman" w:hAnsi="Times New Roman" w:cs="Times New Roman"/>
          <w:sz w:val="28"/>
          <w:lang w:val="uk-UA"/>
        </w:rPr>
      </w:pPr>
      <w:r w:rsidRPr="00F12558">
        <w:rPr>
          <w:rFonts w:ascii="Times New Roman" w:hAnsi="Times New Roman" w:cs="Times New Roman"/>
          <w:i/>
          <w:color w:val="984806" w:themeColor="accent6" w:themeShade="80"/>
          <w:sz w:val="28"/>
          <w:lang w:val="uk-UA"/>
        </w:rPr>
        <w:t xml:space="preserve">Акцентую </w:t>
      </w:r>
      <w:r w:rsidR="000D6CAB">
        <w:rPr>
          <w:rFonts w:ascii="Times New Roman" w:hAnsi="Times New Roman" w:cs="Times New Roman"/>
          <w:i/>
          <w:color w:val="984806" w:themeColor="accent6" w:themeShade="80"/>
          <w:sz w:val="28"/>
          <w:lang w:val="uk-UA"/>
        </w:rPr>
        <w:t xml:space="preserve">також </w:t>
      </w:r>
      <w:r w:rsidRPr="00F12558">
        <w:rPr>
          <w:rFonts w:ascii="Times New Roman" w:hAnsi="Times New Roman" w:cs="Times New Roman"/>
          <w:i/>
          <w:color w:val="984806" w:themeColor="accent6" w:themeShade="80"/>
          <w:sz w:val="28"/>
          <w:lang w:val="uk-UA"/>
        </w:rPr>
        <w:t>увагу на тому,</w:t>
      </w:r>
      <w:r>
        <w:rPr>
          <w:rFonts w:ascii="Times New Roman" w:hAnsi="Times New Roman" w:cs="Times New Roman"/>
          <w:sz w:val="28"/>
          <w:lang w:val="uk-UA"/>
        </w:rPr>
        <w:t xml:space="preserve"> що для ефективної організації управління </w:t>
      </w:r>
      <w:r w:rsidRPr="00F12558">
        <w:rPr>
          <w:rFonts w:ascii="Times New Roman" w:hAnsi="Times New Roman" w:cs="Times New Roman"/>
          <w:b/>
          <w:sz w:val="28"/>
          <w:lang w:val="uk-UA"/>
        </w:rPr>
        <w:t xml:space="preserve">важливим фактором впливу є </w:t>
      </w:r>
      <w:r w:rsidR="00781CD5" w:rsidRPr="000D6CAB">
        <w:rPr>
          <w:rFonts w:ascii="Times New Roman" w:hAnsi="Times New Roman" w:cs="Times New Roman"/>
          <w:b/>
          <w:color w:val="0070C0"/>
          <w:sz w:val="28"/>
          <w:lang w:val="uk-UA"/>
        </w:rPr>
        <w:t>мотивація співробітників</w:t>
      </w:r>
      <w:r w:rsidR="00781CD5" w:rsidRPr="000D6CAB">
        <w:rPr>
          <w:rFonts w:ascii="Times New Roman" w:hAnsi="Times New Roman" w:cs="Times New Roman"/>
          <w:color w:val="0070C0"/>
          <w:sz w:val="28"/>
          <w:lang w:val="uk-UA"/>
        </w:rPr>
        <w:t>.</w:t>
      </w:r>
      <w:r w:rsidR="00781CD5">
        <w:rPr>
          <w:rFonts w:ascii="Times New Roman" w:hAnsi="Times New Roman" w:cs="Times New Roman"/>
          <w:sz w:val="28"/>
          <w:lang w:val="uk-UA"/>
        </w:rPr>
        <w:t xml:space="preserve"> Кожен колектив повинен розвиватися, а вчитель не може реалізувати себе в режимі функціонування. І завдання керівника полягає в тому, щоб створити умови для особистої реалізації працівників. Мотив до діяльності виникає через задоволення власних потреб, причому суто індивідуальних (для когось потреба </w:t>
      </w:r>
      <w:r w:rsidR="00F12558">
        <w:rPr>
          <w:rFonts w:ascii="Times New Roman" w:hAnsi="Times New Roman" w:cs="Times New Roman"/>
          <w:sz w:val="28"/>
          <w:lang w:val="uk-UA"/>
        </w:rPr>
        <w:t>в</w:t>
      </w:r>
      <w:r w:rsidR="00781CD5">
        <w:rPr>
          <w:rFonts w:ascii="Times New Roman" w:hAnsi="Times New Roman" w:cs="Times New Roman"/>
          <w:sz w:val="28"/>
          <w:lang w:val="uk-UA"/>
        </w:rPr>
        <w:t xml:space="preserve"> максимальному використанні свого потенціалу є провідною, то для іншого головною є потреба </w:t>
      </w:r>
      <w:r w:rsidR="00F12558">
        <w:rPr>
          <w:rFonts w:ascii="Times New Roman" w:hAnsi="Times New Roman" w:cs="Times New Roman"/>
          <w:sz w:val="28"/>
          <w:lang w:val="uk-UA"/>
        </w:rPr>
        <w:t xml:space="preserve">в повазі та захищеності). А наявність </w:t>
      </w:r>
      <w:r w:rsidR="00F12558" w:rsidRPr="00F12558">
        <w:rPr>
          <w:rFonts w:ascii="Times New Roman" w:hAnsi="Times New Roman" w:cs="Times New Roman"/>
          <w:b/>
          <w:sz w:val="28"/>
          <w:lang w:val="uk-UA"/>
        </w:rPr>
        <w:t xml:space="preserve">мотиваторів </w:t>
      </w:r>
      <w:r w:rsidR="00F12558">
        <w:rPr>
          <w:rFonts w:ascii="Times New Roman" w:hAnsi="Times New Roman" w:cs="Times New Roman"/>
          <w:sz w:val="28"/>
          <w:lang w:val="uk-UA"/>
        </w:rPr>
        <w:t>(можливість творчого зростання, комфортні міжособистісні відносини, визнання результатів роботи тощо) сприяє підвищенню мотивації.</w:t>
      </w:r>
    </w:p>
    <w:p w:rsidR="00525666" w:rsidRPr="00245FE7" w:rsidRDefault="00740B9B" w:rsidP="00C022BD">
      <w:pPr>
        <w:pStyle w:val="ab"/>
        <w:spacing w:line="360" w:lineRule="auto"/>
        <w:ind w:left="0" w:firstLine="709"/>
        <w:jc w:val="both"/>
        <w:rPr>
          <w:rFonts w:ascii="Times New Roman" w:hAnsi="Times New Roman" w:cs="Times New Roman"/>
          <w:i/>
          <w:color w:val="984806" w:themeColor="accent6" w:themeShade="80"/>
          <w:sz w:val="28"/>
          <w:lang w:val="uk-UA"/>
        </w:rPr>
      </w:pPr>
      <w:r w:rsidRPr="00740B9B">
        <w:rPr>
          <w:rFonts w:ascii="Times New Roman" w:hAnsi="Times New Roman" w:cs="Times New Roman"/>
          <w:i/>
          <w:color w:val="984806" w:themeColor="accent6" w:themeShade="80"/>
          <w:sz w:val="28"/>
          <w:lang w:val="uk-UA"/>
        </w:rPr>
        <w:t>Хочу зазначити,</w:t>
      </w:r>
      <w:r>
        <w:rPr>
          <w:rFonts w:ascii="Times New Roman" w:hAnsi="Times New Roman" w:cs="Times New Roman"/>
          <w:sz w:val="28"/>
          <w:lang w:val="uk-UA"/>
        </w:rPr>
        <w:t xml:space="preserve"> </w:t>
      </w:r>
      <w:r w:rsidRPr="00245FE7">
        <w:rPr>
          <w:rFonts w:ascii="Times New Roman" w:hAnsi="Times New Roman" w:cs="Times New Roman"/>
          <w:i/>
          <w:color w:val="984806" w:themeColor="accent6" w:themeShade="80"/>
          <w:sz w:val="28"/>
          <w:lang w:val="uk-UA"/>
        </w:rPr>
        <w:t>що задоволення вчителя своєю роботою, наявність мотивів спонукає його до ефективної праці.</w:t>
      </w:r>
      <w:r w:rsidR="00781CD5" w:rsidRPr="00245FE7">
        <w:rPr>
          <w:rFonts w:ascii="Times New Roman" w:hAnsi="Times New Roman" w:cs="Times New Roman"/>
          <w:i/>
          <w:color w:val="984806" w:themeColor="accent6" w:themeShade="80"/>
          <w:sz w:val="28"/>
          <w:lang w:val="uk-UA"/>
        </w:rPr>
        <w:t xml:space="preserve"> </w:t>
      </w:r>
    </w:p>
    <w:p w:rsidR="00525666" w:rsidRDefault="00781CD5" w:rsidP="00C022BD">
      <w:pPr>
        <w:pStyle w:val="ab"/>
        <w:spacing w:line="360" w:lineRule="auto"/>
        <w:ind w:left="0" w:firstLine="709"/>
        <w:jc w:val="both"/>
        <w:rPr>
          <w:rFonts w:ascii="Times New Roman" w:hAnsi="Times New Roman" w:cs="Times New Roman"/>
          <w:b/>
          <w:sz w:val="28"/>
          <w:lang w:val="uk-UA"/>
        </w:rPr>
      </w:pPr>
      <w:r w:rsidRPr="00740B9B">
        <w:rPr>
          <w:rFonts w:ascii="Times New Roman" w:hAnsi="Times New Roman" w:cs="Times New Roman"/>
          <w:b/>
          <w:sz w:val="28"/>
          <w:lang w:val="uk-UA"/>
        </w:rPr>
        <w:t xml:space="preserve"> </w:t>
      </w:r>
    </w:p>
    <w:p w:rsidR="00525666" w:rsidRDefault="00525666">
      <w:pPr>
        <w:rPr>
          <w:rFonts w:ascii="Times New Roman" w:hAnsi="Times New Roman" w:cs="Times New Roman"/>
          <w:b/>
          <w:sz w:val="28"/>
          <w:lang w:val="uk-UA"/>
        </w:rPr>
      </w:pPr>
      <w:r>
        <w:rPr>
          <w:rFonts w:ascii="Times New Roman" w:hAnsi="Times New Roman" w:cs="Times New Roman"/>
          <w:b/>
          <w:sz w:val="28"/>
          <w:lang w:val="uk-UA"/>
        </w:rPr>
        <w:br w:type="page"/>
      </w:r>
    </w:p>
    <w:p w:rsidR="00B54510" w:rsidRDefault="00525666" w:rsidP="00B54510">
      <w:pPr>
        <w:pStyle w:val="1"/>
        <w:ind w:firstLine="709"/>
        <w:jc w:val="center"/>
        <w:rPr>
          <w:lang w:val="uk-UA"/>
        </w:rPr>
      </w:pPr>
      <w:bookmarkStart w:id="11" w:name="_Toc468022049"/>
      <w:r>
        <w:rPr>
          <w:lang w:val="uk-UA"/>
        </w:rPr>
        <w:lastRenderedPageBreak/>
        <w:t>Розділ 3. Дослідження, спрям</w:t>
      </w:r>
      <w:r w:rsidR="00B54510">
        <w:rPr>
          <w:lang w:val="uk-UA"/>
        </w:rPr>
        <w:t xml:space="preserve">овані на підтвердження </w:t>
      </w:r>
      <w:r w:rsidR="00B54510">
        <w:rPr>
          <w:lang w:val="uk-UA"/>
        </w:rPr>
        <w:br/>
        <w:t>висунутої гіпотези</w:t>
      </w:r>
      <w:bookmarkEnd w:id="11"/>
    </w:p>
    <w:p w:rsidR="00B54510" w:rsidRDefault="00B54510" w:rsidP="00B54510">
      <w:pPr>
        <w:ind w:firstLine="709"/>
        <w:rPr>
          <w:lang w:val="uk-UA"/>
        </w:rPr>
      </w:pPr>
    </w:p>
    <w:p w:rsidR="006A52C5" w:rsidRPr="006A52C5" w:rsidRDefault="006A52C5" w:rsidP="00245FE7">
      <w:pPr>
        <w:spacing w:line="360" w:lineRule="auto"/>
        <w:ind w:firstLine="709"/>
        <w:jc w:val="both"/>
        <w:rPr>
          <w:rFonts w:ascii="Times New Roman" w:hAnsi="Times New Roman" w:cs="Times New Roman"/>
          <w:sz w:val="28"/>
          <w:lang w:val="uk-UA"/>
        </w:rPr>
      </w:pPr>
      <w:r w:rsidRPr="006A52C5">
        <w:rPr>
          <w:rFonts w:ascii="Times New Roman" w:hAnsi="Times New Roman" w:cs="Times New Roman"/>
          <w:sz w:val="28"/>
          <w:lang w:val="uk-UA"/>
        </w:rPr>
        <w:t>Усі л</w:t>
      </w:r>
      <w:r>
        <w:rPr>
          <w:rFonts w:ascii="Times New Roman" w:hAnsi="Times New Roman" w:cs="Times New Roman"/>
          <w:sz w:val="28"/>
          <w:lang w:val="uk-UA"/>
        </w:rPr>
        <w:t xml:space="preserve">юди на світі володіють таким ресурсом як час. </w:t>
      </w:r>
      <w:r w:rsidR="003B6AC0">
        <w:rPr>
          <w:rFonts w:ascii="Times New Roman" w:hAnsi="Times New Roman" w:cs="Times New Roman"/>
          <w:sz w:val="28"/>
          <w:lang w:val="uk-UA"/>
        </w:rPr>
        <w:t xml:space="preserve">Але цей ресурс не можна накопичити </w:t>
      </w:r>
      <w:r w:rsidR="00B52550">
        <w:rPr>
          <w:rFonts w:ascii="Times New Roman" w:hAnsi="Times New Roman" w:cs="Times New Roman"/>
          <w:sz w:val="28"/>
          <w:lang w:val="uk-UA"/>
        </w:rPr>
        <w:t>та</w:t>
      </w:r>
      <w:r w:rsidR="003B6AC0">
        <w:rPr>
          <w:rFonts w:ascii="Times New Roman" w:hAnsi="Times New Roman" w:cs="Times New Roman"/>
          <w:sz w:val="28"/>
          <w:lang w:val="uk-UA"/>
        </w:rPr>
        <w:t xml:space="preserve"> покласти в банк, його не можна отримати в подарунок на День народження. Втрачений нами час ніхто не зможе повернути.  </w:t>
      </w:r>
    </w:p>
    <w:p w:rsidR="0074258D" w:rsidRPr="0074258D" w:rsidRDefault="0074258D" w:rsidP="00245FE7">
      <w:pPr>
        <w:spacing w:line="360" w:lineRule="auto"/>
        <w:ind w:firstLine="709"/>
        <w:jc w:val="both"/>
        <w:rPr>
          <w:rFonts w:ascii="Times New Roman" w:hAnsi="Times New Roman" w:cs="Times New Roman"/>
          <w:color w:val="FF0000"/>
          <w:sz w:val="28"/>
          <w:lang w:val="uk-UA"/>
        </w:rPr>
      </w:pPr>
      <w:r w:rsidRPr="0074258D">
        <w:rPr>
          <w:rFonts w:ascii="Times New Roman" w:hAnsi="Times New Roman" w:cs="Times New Roman"/>
          <w:sz w:val="28"/>
          <w:lang w:val="uk-UA"/>
        </w:rPr>
        <w:t>Ми маємо 24 години на добу. У зв’язку з цим</w:t>
      </w:r>
      <w:r w:rsidR="00B52550">
        <w:rPr>
          <w:rFonts w:ascii="Times New Roman" w:hAnsi="Times New Roman" w:cs="Times New Roman"/>
          <w:sz w:val="28"/>
          <w:lang w:val="uk-UA"/>
        </w:rPr>
        <w:t>,</w:t>
      </w:r>
      <w:r w:rsidRPr="0074258D">
        <w:rPr>
          <w:rFonts w:ascii="Times New Roman" w:hAnsi="Times New Roman" w:cs="Times New Roman"/>
          <w:sz w:val="28"/>
          <w:lang w:val="uk-UA"/>
        </w:rPr>
        <w:t xml:space="preserve"> однією з головних компетенцій сучасного керівника є вміння ефективно використовувати та організовувати час на любому рівні (особистому, командному, колективному) й  узгоджувати свої дії з діями оточуючих для виконання поставлених задач. </w:t>
      </w:r>
      <w:r w:rsidRPr="0074258D">
        <w:rPr>
          <w:rFonts w:ascii="Times New Roman" w:hAnsi="Times New Roman" w:cs="Times New Roman"/>
          <w:color w:val="FF0000"/>
          <w:sz w:val="28"/>
          <w:lang w:val="uk-UA"/>
        </w:rPr>
        <w:t xml:space="preserve">   </w:t>
      </w:r>
    </w:p>
    <w:p w:rsidR="00210D7A" w:rsidRPr="00210D7A" w:rsidRDefault="00210D7A" w:rsidP="00245FE7">
      <w:pPr>
        <w:spacing w:line="360" w:lineRule="auto"/>
        <w:ind w:firstLine="709"/>
        <w:jc w:val="both"/>
        <w:rPr>
          <w:rFonts w:ascii="Times New Roman" w:hAnsi="Times New Roman" w:cs="Times New Roman"/>
          <w:sz w:val="28"/>
          <w:lang w:val="uk-UA"/>
        </w:rPr>
      </w:pPr>
      <w:r w:rsidRPr="00210D7A">
        <w:rPr>
          <w:rFonts w:ascii="Times New Roman" w:hAnsi="Times New Roman" w:cs="Times New Roman"/>
          <w:sz w:val="28"/>
          <w:lang w:val="uk-UA"/>
        </w:rPr>
        <w:t>Для перевірки ефективності запроваджених мною прийомів управління власними ресурсами та сам</w:t>
      </w:r>
      <w:r>
        <w:rPr>
          <w:rFonts w:ascii="Times New Roman" w:hAnsi="Times New Roman" w:cs="Times New Roman"/>
          <w:sz w:val="28"/>
          <w:lang w:val="uk-UA"/>
        </w:rPr>
        <w:t>овдосконалення ділової культури</w:t>
      </w:r>
      <w:r w:rsidRPr="00210D7A">
        <w:rPr>
          <w:rFonts w:ascii="Times New Roman" w:hAnsi="Times New Roman" w:cs="Times New Roman"/>
          <w:sz w:val="28"/>
          <w:lang w:val="uk-UA"/>
        </w:rPr>
        <w:t xml:space="preserve"> провела </w:t>
      </w:r>
      <w:r w:rsidR="005914C1" w:rsidRPr="00210D7A">
        <w:rPr>
          <w:rFonts w:ascii="Times New Roman" w:hAnsi="Times New Roman" w:cs="Times New Roman"/>
          <w:sz w:val="28"/>
          <w:lang w:val="uk-UA"/>
        </w:rPr>
        <w:t xml:space="preserve">самооцінку своєї діяльності </w:t>
      </w:r>
      <w:r w:rsidRPr="00210D7A">
        <w:rPr>
          <w:rFonts w:ascii="Times New Roman" w:hAnsi="Times New Roman" w:cs="Times New Roman"/>
          <w:sz w:val="28"/>
          <w:lang w:val="uk-UA"/>
        </w:rPr>
        <w:t xml:space="preserve">на контрольному етапі дослідження </w:t>
      </w:r>
      <w:r w:rsidRPr="00CB596A">
        <w:rPr>
          <w:rFonts w:ascii="Times New Roman" w:hAnsi="Times New Roman" w:cs="Times New Roman"/>
          <w:color w:val="0070C0"/>
          <w:sz w:val="28"/>
          <w:lang w:val="uk-UA"/>
        </w:rPr>
        <w:t>(</w:t>
      </w:r>
      <w:r w:rsidRPr="00CB596A">
        <w:rPr>
          <w:rFonts w:ascii="Times New Roman" w:hAnsi="Times New Roman" w:cs="Times New Roman"/>
          <w:b/>
          <w:color w:val="0070C0"/>
          <w:sz w:val="28"/>
          <w:lang w:val="uk-UA"/>
        </w:rPr>
        <w:t>тест «Наскільки добре ви виконуєте свою роботу?</w:t>
      </w:r>
      <w:r w:rsidR="005B4EF8" w:rsidRPr="00CB596A">
        <w:rPr>
          <w:rFonts w:ascii="Times New Roman" w:hAnsi="Times New Roman" w:cs="Times New Roman"/>
          <w:b/>
          <w:color w:val="0070C0"/>
          <w:sz w:val="28"/>
          <w:lang w:val="uk-UA"/>
        </w:rPr>
        <w:t>»</w:t>
      </w:r>
      <w:r w:rsidRPr="00CB596A">
        <w:rPr>
          <w:rFonts w:ascii="Times New Roman" w:hAnsi="Times New Roman" w:cs="Times New Roman"/>
          <w:color w:val="0070C0"/>
          <w:sz w:val="28"/>
          <w:lang w:val="uk-UA"/>
        </w:rPr>
        <w:t xml:space="preserve">, додаток 3). </w:t>
      </w:r>
      <w:r w:rsidR="005914C1">
        <w:rPr>
          <w:rFonts w:ascii="Times New Roman" w:hAnsi="Times New Roman" w:cs="Times New Roman"/>
          <w:sz w:val="28"/>
          <w:lang w:val="uk-UA"/>
        </w:rPr>
        <w:t>Підрахунок</w:t>
      </w:r>
      <w:r>
        <w:rPr>
          <w:rFonts w:ascii="Times New Roman" w:hAnsi="Times New Roman" w:cs="Times New Roman"/>
          <w:sz w:val="28"/>
          <w:lang w:val="uk-UA"/>
        </w:rPr>
        <w:t xml:space="preserve"> результатів показа</w:t>
      </w:r>
      <w:r w:rsidR="005914C1">
        <w:rPr>
          <w:rFonts w:ascii="Times New Roman" w:hAnsi="Times New Roman" w:cs="Times New Roman"/>
          <w:sz w:val="28"/>
          <w:lang w:val="uk-UA"/>
        </w:rPr>
        <w:t>в</w:t>
      </w:r>
      <w:r>
        <w:rPr>
          <w:rFonts w:ascii="Times New Roman" w:hAnsi="Times New Roman" w:cs="Times New Roman"/>
          <w:sz w:val="28"/>
          <w:lang w:val="uk-UA"/>
        </w:rPr>
        <w:t xml:space="preserve">, що на даному етапі </w:t>
      </w:r>
      <w:r w:rsidRPr="00CB596A">
        <w:rPr>
          <w:rFonts w:ascii="Times New Roman" w:hAnsi="Times New Roman" w:cs="Times New Roman"/>
          <w:color w:val="984806" w:themeColor="accent6" w:themeShade="80"/>
          <w:sz w:val="28"/>
          <w:lang w:val="uk-UA"/>
        </w:rPr>
        <w:t xml:space="preserve">маю </w:t>
      </w:r>
      <w:r w:rsidR="005B4EF8" w:rsidRPr="00CB596A">
        <w:rPr>
          <w:rFonts w:ascii="Times New Roman" w:hAnsi="Times New Roman" w:cs="Times New Roman"/>
          <w:color w:val="984806" w:themeColor="accent6" w:themeShade="80"/>
          <w:sz w:val="28"/>
          <w:u w:val="single"/>
          <w:lang w:val="uk-UA"/>
        </w:rPr>
        <w:t>пристойний самоменеджмент</w:t>
      </w:r>
      <w:r w:rsidR="005B4EF8" w:rsidRPr="00CB596A">
        <w:rPr>
          <w:rFonts w:ascii="Times New Roman" w:hAnsi="Times New Roman" w:cs="Times New Roman"/>
          <w:color w:val="984806" w:themeColor="accent6" w:themeShade="80"/>
          <w:sz w:val="28"/>
          <w:lang w:val="uk-UA"/>
        </w:rPr>
        <w:t>.</w:t>
      </w:r>
      <w:r w:rsidR="005B4EF8">
        <w:rPr>
          <w:rFonts w:ascii="Times New Roman" w:hAnsi="Times New Roman" w:cs="Times New Roman"/>
          <w:sz w:val="28"/>
          <w:lang w:val="uk-UA"/>
        </w:rPr>
        <w:t xml:space="preserve"> </w:t>
      </w:r>
    </w:p>
    <w:p w:rsidR="005B4EF8" w:rsidRPr="005B4EF8" w:rsidRDefault="005B4EF8" w:rsidP="00245FE7">
      <w:pPr>
        <w:spacing w:line="360" w:lineRule="auto"/>
        <w:ind w:firstLine="709"/>
        <w:jc w:val="both"/>
        <w:rPr>
          <w:rFonts w:ascii="Times New Roman" w:hAnsi="Times New Roman" w:cs="Times New Roman"/>
          <w:sz w:val="28"/>
          <w:lang w:val="uk-UA"/>
        </w:rPr>
      </w:pPr>
      <w:r w:rsidRPr="006C577E">
        <w:rPr>
          <w:rFonts w:ascii="Times New Roman" w:hAnsi="Times New Roman" w:cs="Times New Roman"/>
          <w:i/>
          <w:color w:val="984806" w:themeColor="accent6" w:themeShade="80"/>
          <w:sz w:val="28"/>
          <w:lang w:val="uk-UA"/>
        </w:rPr>
        <w:t>Розумію,</w:t>
      </w:r>
      <w:r w:rsidRPr="005B4EF8">
        <w:rPr>
          <w:rFonts w:ascii="Times New Roman" w:hAnsi="Times New Roman" w:cs="Times New Roman"/>
          <w:sz w:val="28"/>
          <w:lang w:val="uk-UA"/>
        </w:rPr>
        <w:t xml:space="preserve"> </w:t>
      </w:r>
      <w:r w:rsidRPr="006C577E">
        <w:rPr>
          <w:rFonts w:ascii="Times New Roman" w:hAnsi="Times New Roman" w:cs="Times New Roman"/>
          <w:i/>
          <w:color w:val="984806" w:themeColor="accent6" w:themeShade="80"/>
          <w:sz w:val="28"/>
          <w:lang w:val="uk-UA"/>
        </w:rPr>
        <w:t>що процес самовдосконалення та саморозвитку повинен відбуватися постійно. Запровадження інновацій стає нормою в наш час, тому потрібно вчитися діяти швидко та гнучко реагувати на будь-які непередбачувані ситуації.</w:t>
      </w:r>
    </w:p>
    <w:p w:rsidR="006C577E" w:rsidRPr="00CB596A" w:rsidRDefault="006C577E" w:rsidP="006C577E">
      <w:pPr>
        <w:spacing w:line="360" w:lineRule="auto"/>
        <w:ind w:firstLine="709"/>
        <w:jc w:val="both"/>
        <w:rPr>
          <w:rFonts w:ascii="Times New Roman" w:hAnsi="Times New Roman" w:cs="Times New Roman"/>
          <w:b/>
          <w:color w:val="0070C0"/>
          <w:sz w:val="28"/>
          <w:lang w:val="uk-UA"/>
        </w:rPr>
      </w:pPr>
      <w:r w:rsidRPr="006C577E">
        <w:rPr>
          <w:rFonts w:ascii="Times New Roman" w:hAnsi="Times New Roman" w:cs="Times New Roman"/>
          <w:sz w:val="28"/>
          <w:lang w:val="uk-UA"/>
        </w:rPr>
        <w:t>Також м</w:t>
      </w:r>
      <w:r w:rsidR="00B54510" w:rsidRPr="006C577E">
        <w:rPr>
          <w:rFonts w:ascii="Times New Roman" w:hAnsi="Times New Roman" w:cs="Times New Roman"/>
          <w:sz w:val="28"/>
          <w:lang w:val="uk-UA"/>
        </w:rPr>
        <w:t>ною було проведено</w:t>
      </w:r>
      <w:r w:rsidR="00B54510">
        <w:rPr>
          <w:rFonts w:ascii="Times New Roman" w:hAnsi="Times New Roman" w:cs="Times New Roman"/>
          <w:sz w:val="28"/>
          <w:lang w:val="uk-UA"/>
        </w:rPr>
        <w:t xml:space="preserve"> </w:t>
      </w:r>
      <w:r w:rsidR="00B54510" w:rsidRPr="00CB596A">
        <w:rPr>
          <w:rFonts w:ascii="Times New Roman" w:hAnsi="Times New Roman" w:cs="Times New Roman"/>
          <w:b/>
          <w:color w:val="0070C0"/>
          <w:sz w:val="28"/>
          <w:lang w:val="uk-UA"/>
        </w:rPr>
        <w:t>анкетування вчителів початкових класів</w:t>
      </w:r>
      <w:r w:rsidR="00B54510">
        <w:rPr>
          <w:rFonts w:ascii="Times New Roman" w:hAnsi="Times New Roman" w:cs="Times New Roman"/>
          <w:sz w:val="28"/>
          <w:lang w:val="uk-UA"/>
        </w:rPr>
        <w:t xml:space="preserve"> для підтвердження висунутої гіпотези </w:t>
      </w:r>
      <w:r w:rsidR="0091222F">
        <w:rPr>
          <w:rFonts w:ascii="Times New Roman" w:hAnsi="Times New Roman" w:cs="Times New Roman"/>
          <w:sz w:val="28"/>
          <w:lang w:val="uk-UA"/>
        </w:rPr>
        <w:t xml:space="preserve">щодо </w:t>
      </w:r>
      <w:r w:rsidR="00B54510">
        <w:rPr>
          <w:rFonts w:ascii="Times New Roman" w:hAnsi="Times New Roman" w:cs="Times New Roman"/>
          <w:sz w:val="28"/>
          <w:lang w:val="uk-UA"/>
        </w:rPr>
        <w:t>ефективно</w:t>
      </w:r>
      <w:r w:rsidR="0091222F">
        <w:rPr>
          <w:rFonts w:ascii="Times New Roman" w:hAnsi="Times New Roman" w:cs="Times New Roman"/>
          <w:sz w:val="28"/>
          <w:lang w:val="uk-UA"/>
        </w:rPr>
        <w:t>сті</w:t>
      </w:r>
      <w:r w:rsidR="00B54510">
        <w:rPr>
          <w:rFonts w:ascii="Times New Roman" w:hAnsi="Times New Roman" w:cs="Times New Roman"/>
          <w:sz w:val="28"/>
          <w:lang w:val="uk-UA"/>
        </w:rPr>
        <w:t xml:space="preserve"> розроблен</w:t>
      </w:r>
      <w:r w:rsidR="0091222F">
        <w:rPr>
          <w:rFonts w:ascii="Times New Roman" w:hAnsi="Times New Roman" w:cs="Times New Roman"/>
          <w:sz w:val="28"/>
          <w:lang w:val="uk-UA"/>
        </w:rPr>
        <w:t>ої</w:t>
      </w:r>
      <w:r w:rsidR="00B54510">
        <w:rPr>
          <w:rFonts w:ascii="Times New Roman" w:hAnsi="Times New Roman" w:cs="Times New Roman"/>
          <w:sz w:val="28"/>
          <w:lang w:val="uk-UA"/>
        </w:rPr>
        <w:t xml:space="preserve"> систем</w:t>
      </w:r>
      <w:r w:rsidR="0091222F">
        <w:rPr>
          <w:rFonts w:ascii="Times New Roman" w:hAnsi="Times New Roman" w:cs="Times New Roman"/>
          <w:sz w:val="28"/>
          <w:lang w:val="uk-UA"/>
        </w:rPr>
        <w:t>и</w:t>
      </w:r>
      <w:r w:rsidR="00B54510">
        <w:rPr>
          <w:rFonts w:ascii="Times New Roman" w:hAnsi="Times New Roman" w:cs="Times New Roman"/>
          <w:sz w:val="28"/>
          <w:lang w:val="uk-UA"/>
        </w:rPr>
        <w:t xml:space="preserve"> роботи </w:t>
      </w:r>
      <w:r>
        <w:rPr>
          <w:rFonts w:ascii="Times New Roman" w:hAnsi="Times New Roman" w:cs="Times New Roman"/>
          <w:sz w:val="28"/>
          <w:lang w:val="uk-UA"/>
        </w:rPr>
        <w:t xml:space="preserve">для </w:t>
      </w:r>
      <w:r w:rsidR="00B54510" w:rsidRPr="00284587">
        <w:rPr>
          <w:rFonts w:ascii="Times New Roman" w:hAnsi="Times New Roman" w:cs="Times New Roman"/>
          <w:sz w:val="28"/>
          <w:lang w:val="uk-UA"/>
        </w:rPr>
        <w:t>вдосконалення ділової культури заступника директора</w:t>
      </w:r>
      <w:r w:rsidRPr="006C577E">
        <w:rPr>
          <w:rFonts w:ascii="Times New Roman" w:hAnsi="Times New Roman" w:cs="Times New Roman"/>
          <w:b/>
          <w:sz w:val="28"/>
          <w:lang w:val="uk-UA"/>
        </w:rPr>
        <w:t xml:space="preserve"> </w:t>
      </w:r>
      <w:r w:rsidRPr="00CB596A">
        <w:rPr>
          <w:rFonts w:ascii="Times New Roman" w:hAnsi="Times New Roman" w:cs="Times New Roman"/>
          <w:b/>
          <w:color w:val="0070C0"/>
          <w:sz w:val="28"/>
          <w:lang w:val="uk-UA"/>
        </w:rPr>
        <w:t xml:space="preserve">(анкета «Стиль керівництва та спілкування заступника директора», </w:t>
      </w:r>
      <w:r w:rsidRPr="00CB596A">
        <w:rPr>
          <w:rFonts w:ascii="Times New Roman" w:hAnsi="Times New Roman" w:cs="Times New Roman"/>
          <w:color w:val="0070C0"/>
          <w:sz w:val="28"/>
          <w:lang w:val="uk-UA"/>
        </w:rPr>
        <w:t xml:space="preserve">додаток 2). </w:t>
      </w:r>
    </w:p>
    <w:p w:rsidR="006C577E" w:rsidRDefault="006C577E" w:rsidP="006C577E">
      <w:pPr>
        <w:spacing w:line="360" w:lineRule="auto"/>
        <w:ind w:firstLine="709"/>
        <w:jc w:val="both"/>
        <w:rPr>
          <w:rFonts w:ascii="Times New Roman" w:hAnsi="Times New Roman" w:cs="Times New Roman"/>
          <w:sz w:val="28"/>
          <w:lang w:val="uk-UA"/>
        </w:rPr>
      </w:pPr>
      <w:r>
        <w:rPr>
          <w:rFonts w:ascii="Times New Roman" w:hAnsi="Times New Roman" w:cs="Times New Roman"/>
          <w:sz w:val="28"/>
          <w:lang w:val="uk-UA"/>
        </w:rPr>
        <w:t xml:space="preserve">Анкетуванням було охоплено 25 вчителів початкових класів. Обробка результатів анкетування проходила таким чином: підраховувалася кількість відповідей по кожному із варіантів, </w:t>
      </w:r>
      <w:r w:rsidRPr="00EA2283">
        <w:rPr>
          <w:rFonts w:ascii="Times New Roman" w:hAnsi="Times New Roman" w:cs="Times New Roman"/>
          <w:sz w:val="28"/>
          <w:lang w:val="uk-UA"/>
        </w:rPr>
        <w:t>де</w:t>
      </w:r>
      <w:r>
        <w:rPr>
          <w:rFonts w:ascii="Times New Roman" w:hAnsi="Times New Roman" w:cs="Times New Roman"/>
          <w:sz w:val="28"/>
          <w:lang w:val="uk-UA"/>
        </w:rPr>
        <w:t xml:space="preserve"> </w:t>
      </w:r>
      <w:r w:rsidRPr="00EA2283">
        <w:rPr>
          <w:rFonts w:ascii="Times New Roman" w:hAnsi="Times New Roman" w:cs="Times New Roman"/>
          <w:b/>
          <w:sz w:val="28"/>
          <w:lang w:val="uk-UA"/>
        </w:rPr>
        <w:t>А</w:t>
      </w:r>
      <w:r>
        <w:rPr>
          <w:rFonts w:ascii="Times New Roman" w:hAnsi="Times New Roman" w:cs="Times New Roman"/>
          <w:sz w:val="28"/>
          <w:lang w:val="uk-UA"/>
        </w:rPr>
        <w:t xml:space="preserve"> – ознака авторитарного стилю </w:t>
      </w:r>
      <w:r w:rsidRPr="00EA2283">
        <w:rPr>
          <w:rFonts w:ascii="Times New Roman" w:hAnsi="Times New Roman" w:cs="Times New Roman"/>
          <w:sz w:val="28"/>
          <w:lang w:val="uk-UA"/>
        </w:rPr>
        <w:lastRenderedPageBreak/>
        <w:t xml:space="preserve">керівництва; </w:t>
      </w:r>
      <w:r w:rsidRPr="00EA2283">
        <w:rPr>
          <w:rFonts w:ascii="Times New Roman" w:hAnsi="Times New Roman" w:cs="Times New Roman"/>
          <w:b/>
          <w:sz w:val="28"/>
          <w:lang w:val="uk-UA"/>
        </w:rPr>
        <w:t>Б</w:t>
      </w:r>
      <w:r w:rsidRPr="00EA2283">
        <w:rPr>
          <w:rFonts w:ascii="Times New Roman" w:hAnsi="Times New Roman" w:cs="Times New Roman"/>
          <w:sz w:val="28"/>
          <w:lang w:val="uk-UA"/>
        </w:rPr>
        <w:t xml:space="preserve"> –</w:t>
      </w:r>
      <w:r>
        <w:rPr>
          <w:rFonts w:ascii="Times New Roman" w:hAnsi="Times New Roman" w:cs="Times New Roman"/>
          <w:sz w:val="28"/>
          <w:lang w:val="uk-UA"/>
        </w:rPr>
        <w:t xml:space="preserve"> </w:t>
      </w:r>
      <w:r w:rsidRPr="00EA2283">
        <w:rPr>
          <w:rFonts w:ascii="Times New Roman" w:hAnsi="Times New Roman" w:cs="Times New Roman"/>
          <w:sz w:val="28"/>
          <w:lang w:val="uk-UA"/>
        </w:rPr>
        <w:t xml:space="preserve">демократичного; </w:t>
      </w:r>
      <w:r w:rsidRPr="00EA2283">
        <w:rPr>
          <w:rFonts w:ascii="Times New Roman" w:hAnsi="Times New Roman" w:cs="Times New Roman"/>
          <w:b/>
          <w:sz w:val="28"/>
          <w:lang w:val="uk-UA"/>
        </w:rPr>
        <w:t>В</w:t>
      </w:r>
      <w:r w:rsidRPr="00EA2283">
        <w:rPr>
          <w:rFonts w:ascii="Times New Roman" w:hAnsi="Times New Roman" w:cs="Times New Roman"/>
          <w:sz w:val="28"/>
          <w:lang w:val="uk-UA"/>
        </w:rPr>
        <w:t xml:space="preserve"> –</w:t>
      </w:r>
      <w:r>
        <w:rPr>
          <w:rFonts w:ascii="Times New Roman" w:hAnsi="Times New Roman" w:cs="Times New Roman"/>
          <w:sz w:val="28"/>
          <w:lang w:val="uk-UA"/>
        </w:rPr>
        <w:t xml:space="preserve"> </w:t>
      </w:r>
      <w:r w:rsidRPr="00EA2283">
        <w:rPr>
          <w:rFonts w:ascii="Times New Roman" w:hAnsi="Times New Roman" w:cs="Times New Roman"/>
          <w:sz w:val="28"/>
          <w:lang w:val="uk-UA"/>
        </w:rPr>
        <w:t xml:space="preserve">ліберального. </w:t>
      </w:r>
      <w:r>
        <w:rPr>
          <w:rFonts w:ascii="Times New Roman" w:hAnsi="Times New Roman" w:cs="Times New Roman"/>
          <w:sz w:val="28"/>
          <w:lang w:val="uk-UA"/>
        </w:rPr>
        <w:t>Оцінка с</w:t>
      </w:r>
      <w:r w:rsidRPr="00BD0B1B">
        <w:rPr>
          <w:rFonts w:ascii="Times New Roman" w:hAnsi="Times New Roman" w:cs="Times New Roman"/>
          <w:sz w:val="28"/>
          <w:lang w:val="uk-UA"/>
        </w:rPr>
        <w:t>тил</w:t>
      </w:r>
      <w:r>
        <w:rPr>
          <w:rFonts w:ascii="Times New Roman" w:hAnsi="Times New Roman" w:cs="Times New Roman"/>
          <w:sz w:val="28"/>
          <w:lang w:val="uk-UA"/>
        </w:rPr>
        <w:t>ю</w:t>
      </w:r>
      <w:r w:rsidRPr="00BD0B1B">
        <w:rPr>
          <w:rFonts w:ascii="Times New Roman" w:hAnsi="Times New Roman" w:cs="Times New Roman"/>
          <w:sz w:val="28"/>
          <w:lang w:val="uk-UA"/>
        </w:rPr>
        <w:t xml:space="preserve"> керівництва та спілкування заступника директора</w:t>
      </w:r>
      <w:r>
        <w:rPr>
          <w:rFonts w:ascii="Times New Roman" w:hAnsi="Times New Roman" w:cs="Times New Roman"/>
          <w:sz w:val="28"/>
          <w:lang w:val="uk-UA"/>
        </w:rPr>
        <w:t xml:space="preserve"> за запропонованими критеріями показала </w:t>
      </w:r>
      <w:r w:rsidRPr="002D339D">
        <w:rPr>
          <w:rFonts w:ascii="Times New Roman" w:hAnsi="Times New Roman" w:cs="Times New Roman"/>
          <w:b/>
          <w:sz w:val="28"/>
          <w:lang w:val="uk-UA"/>
        </w:rPr>
        <w:t>86%</w:t>
      </w:r>
      <w:r>
        <w:rPr>
          <w:rFonts w:ascii="Times New Roman" w:hAnsi="Times New Roman" w:cs="Times New Roman"/>
          <w:sz w:val="28"/>
          <w:lang w:val="uk-UA"/>
        </w:rPr>
        <w:t xml:space="preserve"> відповідей щодо пріоритетності </w:t>
      </w:r>
      <w:r w:rsidRPr="00CB596A">
        <w:rPr>
          <w:rFonts w:ascii="Times New Roman" w:hAnsi="Times New Roman" w:cs="Times New Roman"/>
          <w:color w:val="984806" w:themeColor="accent6" w:themeShade="80"/>
          <w:sz w:val="28"/>
          <w:u w:val="single"/>
          <w:lang w:val="uk-UA"/>
        </w:rPr>
        <w:t>демократичного стилю керівництва в управлінській діяльності.</w:t>
      </w:r>
      <w:r>
        <w:rPr>
          <w:rFonts w:ascii="Times New Roman" w:hAnsi="Times New Roman" w:cs="Times New Roman"/>
          <w:sz w:val="28"/>
          <w:lang w:val="uk-UA"/>
        </w:rPr>
        <w:t xml:space="preserve"> Приємно, що колеги підтримують мене не тільки як особистість, а й як свого </w:t>
      </w:r>
      <w:r w:rsidR="00B968DE">
        <w:rPr>
          <w:rFonts w:ascii="Times New Roman" w:hAnsi="Times New Roman" w:cs="Times New Roman"/>
          <w:sz w:val="28"/>
          <w:lang w:val="uk-UA"/>
        </w:rPr>
        <w:t xml:space="preserve">безпосереднього </w:t>
      </w:r>
      <w:r>
        <w:rPr>
          <w:rFonts w:ascii="Times New Roman" w:hAnsi="Times New Roman" w:cs="Times New Roman"/>
          <w:sz w:val="28"/>
          <w:lang w:val="uk-UA"/>
        </w:rPr>
        <w:t xml:space="preserve">керівника. </w:t>
      </w:r>
      <w:r>
        <w:rPr>
          <w:rFonts w:ascii="Times New Roman" w:hAnsi="Times New Roman" w:cs="Times New Roman"/>
          <w:sz w:val="28"/>
          <w:lang w:val="uk-UA"/>
        </w:rPr>
        <w:tab/>
      </w:r>
    </w:p>
    <w:p w:rsidR="006C577E" w:rsidRPr="00C81E19" w:rsidRDefault="006C577E" w:rsidP="006C577E">
      <w:pPr>
        <w:spacing w:line="360" w:lineRule="auto"/>
        <w:ind w:firstLine="709"/>
        <w:jc w:val="both"/>
        <w:rPr>
          <w:rFonts w:ascii="Times New Roman" w:hAnsi="Times New Roman" w:cs="Times New Roman"/>
          <w:sz w:val="28"/>
          <w:lang w:val="uk-UA"/>
        </w:rPr>
      </w:pPr>
      <w:r>
        <w:rPr>
          <w:rFonts w:ascii="Times New Roman" w:hAnsi="Times New Roman" w:cs="Times New Roman"/>
          <w:i/>
          <w:color w:val="984806" w:themeColor="accent6" w:themeShade="80"/>
          <w:sz w:val="28"/>
          <w:lang w:val="uk-UA"/>
        </w:rPr>
        <w:t>На мою думку</w:t>
      </w:r>
      <w:r w:rsidRPr="002D339D">
        <w:rPr>
          <w:rFonts w:ascii="Times New Roman" w:hAnsi="Times New Roman" w:cs="Times New Roman"/>
          <w:i/>
          <w:color w:val="984806" w:themeColor="accent6" w:themeShade="80"/>
          <w:sz w:val="28"/>
          <w:lang w:val="uk-UA"/>
        </w:rPr>
        <w:t xml:space="preserve">, </w:t>
      </w:r>
      <w:r w:rsidRPr="00245FE7">
        <w:rPr>
          <w:rFonts w:ascii="Times New Roman" w:hAnsi="Times New Roman" w:cs="Times New Roman"/>
          <w:b/>
          <w:sz w:val="28"/>
          <w:lang w:val="uk-UA"/>
        </w:rPr>
        <w:t>авторитет керівника</w:t>
      </w:r>
      <w:r>
        <w:rPr>
          <w:rFonts w:ascii="Times New Roman" w:hAnsi="Times New Roman" w:cs="Times New Roman"/>
          <w:sz w:val="28"/>
          <w:lang w:val="uk-UA"/>
        </w:rPr>
        <w:t xml:space="preserve"> може бути завойований лише за умови шанобливого ставлення до людей, високо професіоналізму, відповідальності, прагнення до спільної колективної діяльності.</w:t>
      </w:r>
    </w:p>
    <w:p w:rsidR="006C577E" w:rsidRPr="00A45215" w:rsidRDefault="006C577E" w:rsidP="006C577E">
      <w:pPr>
        <w:pStyle w:val="ab"/>
        <w:spacing w:line="360" w:lineRule="auto"/>
        <w:ind w:left="0" w:firstLine="709"/>
        <w:jc w:val="both"/>
        <w:rPr>
          <w:rFonts w:ascii="Times New Roman" w:hAnsi="Times New Roman" w:cs="Times New Roman"/>
          <w:sz w:val="28"/>
          <w:lang w:val="uk-UA"/>
        </w:rPr>
      </w:pPr>
      <w:r w:rsidRPr="000D6CAB">
        <w:rPr>
          <w:rFonts w:ascii="Times New Roman" w:hAnsi="Times New Roman" w:cs="Times New Roman"/>
          <w:i/>
          <w:color w:val="984806" w:themeColor="accent6" w:themeShade="80"/>
          <w:sz w:val="28"/>
          <w:lang w:val="uk-UA"/>
        </w:rPr>
        <w:t>Бачу результат такого стилю керування:</w:t>
      </w:r>
      <w:r>
        <w:rPr>
          <w:rFonts w:ascii="Times New Roman" w:hAnsi="Times New Roman" w:cs="Times New Roman"/>
          <w:sz w:val="28"/>
          <w:lang w:val="uk-UA"/>
        </w:rPr>
        <w:t xml:space="preserve"> у</w:t>
      </w:r>
      <w:r w:rsidRPr="00A45215">
        <w:rPr>
          <w:rFonts w:ascii="Times New Roman" w:hAnsi="Times New Roman" w:cs="Times New Roman"/>
          <w:sz w:val="28"/>
          <w:lang w:val="uk-UA"/>
        </w:rPr>
        <w:t xml:space="preserve">чителі </w:t>
      </w:r>
      <w:r>
        <w:rPr>
          <w:rFonts w:ascii="Times New Roman" w:hAnsi="Times New Roman" w:cs="Times New Roman"/>
          <w:sz w:val="28"/>
          <w:lang w:val="uk-UA"/>
        </w:rPr>
        <w:t xml:space="preserve">початкових </w:t>
      </w:r>
      <w:r w:rsidRPr="00A45215">
        <w:rPr>
          <w:rFonts w:ascii="Times New Roman" w:hAnsi="Times New Roman" w:cs="Times New Roman"/>
          <w:sz w:val="28"/>
          <w:lang w:val="uk-UA"/>
        </w:rPr>
        <w:t xml:space="preserve"> класів </w:t>
      </w:r>
      <w:r>
        <w:rPr>
          <w:rFonts w:ascii="Times New Roman" w:hAnsi="Times New Roman" w:cs="Times New Roman"/>
          <w:sz w:val="28"/>
          <w:lang w:val="uk-UA"/>
        </w:rPr>
        <w:t>є</w:t>
      </w:r>
      <w:r w:rsidRPr="00A45215">
        <w:rPr>
          <w:rFonts w:ascii="Times New Roman" w:hAnsi="Times New Roman" w:cs="Times New Roman"/>
          <w:sz w:val="28"/>
          <w:lang w:val="uk-UA"/>
        </w:rPr>
        <w:t xml:space="preserve"> активними учасниками в роботі шкільн</w:t>
      </w:r>
      <w:r>
        <w:rPr>
          <w:rFonts w:ascii="Times New Roman" w:hAnsi="Times New Roman" w:cs="Times New Roman"/>
          <w:sz w:val="28"/>
          <w:lang w:val="uk-UA"/>
        </w:rPr>
        <w:t>их</w:t>
      </w:r>
      <w:r w:rsidRPr="00A45215">
        <w:rPr>
          <w:rFonts w:ascii="Times New Roman" w:hAnsi="Times New Roman" w:cs="Times New Roman"/>
          <w:sz w:val="28"/>
          <w:lang w:val="uk-UA"/>
        </w:rPr>
        <w:t xml:space="preserve"> </w:t>
      </w:r>
      <w:r w:rsidRPr="00A45215">
        <w:rPr>
          <w:rFonts w:ascii="Times New Roman" w:hAnsi="Times New Roman" w:cs="Times New Roman"/>
          <w:b/>
          <w:sz w:val="28"/>
          <w:lang w:val="uk-UA"/>
        </w:rPr>
        <w:t>семінар</w:t>
      </w:r>
      <w:r>
        <w:rPr>
          <w:rFonts w:ascii="Times New Roman" w:hAnsi="Times New Roman" w:cs="Times New Roman"/>
          <w:b/>
          <w:sz w:val="28"/>
          <w:lang w:val="uk-UA"/>
        </w:rPr>
        <w:t xml:space="preserve">ів, </w:t>
      </w:r>
      <w:r w:rsidRPr="00A45215">
        <w:rPr>
          <w:rFonts w:ascii="Times New Roman" w:hAnsi="Times New Roman" w:cs="Times New Roman"/>
          <w:sz w:val="28"/>
          <w:lang w:val="uk-UA"/>
        </w:rPr>
        <w:t>готу</w:t>
      </w:r>
      <w:r>
        <w:rPr>
          <w:rFonts w:ascii="Times New Roman" w:hAnsi="Times New Roman" w:cs="Times New Roman"/>
          <w:sz w:val="28"/>
          <w:lang w:val="uk-UA"/>
        </w:rPr>
        <w:t>ють</w:t>
      </w:r>
      <w:r w:rsidRPr="00A45215">
        <w:rPr>
          <w:rFonts w:ascii="Times New Roman" w:hAnsi="Times New Roman" w:cs="Times New Roman"/>
          <w:sz w:val="28"/>
          <w:lang w:val="uk-UA"/>
        </w:rPr>
        <w:t xml:space="preserve"> аналітичні матеріали для шкільної </w:t>
      </w:r>
      <w:r w:rsidRPr="00A45215">
        <w:rPr>
          <w:rFonts w:ascii="Times New Roman" w:hAnsi="Times New Roman" w:cs="Times New Roman"/>
          <w:b/>
          <w:sz w:val="28"/>
          <w:lang w:val="uk-UA"/>
        </w:rPr>
        <w:t>педагогічної ради</w:t>
      </w:r>
      <w:r>
        <w:rPr>
          <w:rFonts w:ascii="Times New Roman" w:hAnsi="Times New Roman" w:cs="Times New Roman"/>
          <w:b/>
          <w:sz w:val="28"/>
          <w:lang w:val="uk-UA"/>
        </w:rPr>
        <w:t xml:space="preserve">, </w:t>
      </w:r>
      <w:r w:rsidRPr="00A45215">
        <w:rPr>
          <w:rFonts w:ascii="Times New Roman" w:hAnsi="Times New Roman" w:cs="Times New Roman"/>
          <w:sz w:val="28"/>
          <w:lang w:val="uk-UA"/>
        </w:rPr>
        <w:t>залуч</w:t>
      </w:r>
      <w:r>
        <w:rPr>
          <w:rFonts w:ascii="Times New Roman" w:hAnsi="Times New Roman" w:cs="Times New Roman"/>
          <w:sz w:val="28"/>
          <w:lang w:val="uk-UA"/>
        </w:rPr>
        <w:t>аються</w:t>
      </w:r>
      <w:r w:rsidRPr="00A45215">
        <w:rPr>
          <w:rFonts w:ascii="Times New Roman" w:hAnsi="Times New Roman" w:cs="Times New Roman"/>
          <w:sz w:val="28"/>
          <w:lang w:val="uk-UA"/>
        </w:rPr>
        <w:t xml:space="preserve"> до </w:t>
      </w:r>
      <w:r w:rsidRPr="00A45215">
        <w:rPr>
          <w:rFonts w:ascii="Times New Roman" w:hAnsi="Times New Roman" w:cs="Times New Roman"/>
          <w:b/>
          <w:sz w:val="28"/>
          <w:lang w:val="uk-UA"/>
        </w:rPr>
        <w:t>педагогічних читань</w:t>
      </w:r>
      <w:r w:rsidRPr="00A45215">
        <w:rPr>
          <w:rFonts w:ascii="Times New Roman" w:hAnsi="Times New Roman" w:cs="Times New Roman"/>
          <w:sz w:val="28"/>
          <w:lang w:val="uk-UA"/>
        </w:rPr>
        <w:t xml:space="preserve"> </w:t>
      </w:r>
      <w:r>
        <w:rPr>
          <w:rFonts w:ascii="Times New Roman" w:hAnsi="Times New Roman" w:cs="Times New Roman"/>
          <w:sz w:val="28"/>
          <w:lang w:val="uk-UA"/>
        </w:rPr>
        <w:t>(</w:t>
      </w:r>
      <w:r w:rsidRPr="00A45215">
        <w:rPr>
          <w:rFonts w:ascii="Times New Roman" w:hAnsi="Times New Roman" w:cs="Times New Roman"/>
          <w:sz w:val="28"/>
          <w:lang w:val="uk-UA"/>
        </w:rPr>
        <w:t xml:space="preserve">книги С.В. </w:t>
      </w:r>
      <w:proofErr w:type="spellStart"/>
      <w:r w:rsidRPr="00A45215">
        <w:rPr>
          <w:rFonts w:ascii="Times New Roman" w:hAnsi="Times New Roman" w:cs="Times New Roman"/>
          <w:sz w:val="28"/>
          <w:lang w:val="uk-UA"/>
        </w:rPr>
        <w:t>Кривцової</w:t>
      </w:r>
      <w:proofErr w:type="spellEnd"/>
      <w:r w:rsidRPr="00A45215">
        <w:rPr>
          <w:rFonts w:ascii="Times New Roman" w:hAnsi="Times New Roman" w:cs="Times New Roman"/>
          <w:sz w:val="28"/>
          <w:lang w:val="uk-UA"/>
        </w:rPr>
        <w:t xml:space="preserve"> «Учитель і проблеми дисципліни»</w:t>
      </w:r>
      <w:r>
        <w:rPr>
          <w:rFonts w:ascii="Times New Roman" w:hAnsi="Times New Roman" w:cs="Times New Roman"/>
          <w:sz w:val="28"/>
          <w:lang w:val="uk-UA"/>
        </w:rPr>
        <w:t xml:space="preserve">). </w:t>
      </w:r>
      <w:r w:rsidRPr="00A45215">
        <w:rPr>
          <w:rFonts w:ascii="Times New Roman" w:hAnsi="Times New Roman" w:cs="Times New Roman"/>
          <w:sz w:val="28"/>
          <w:lang w:val="uk-UA"/>
        </w:rPr>
        <w:t xml:space="preserve">Також аналізували, висували свої пропозиції щодо проекту нових програм для  1-4 класів та Концепції розвитку освіти 2015-2025 рр.  Команда вчителів 1-4 класів посіла ІІ місце в методичному </w:t>
      </w:r>
      <w:proofErr w:type="spellStart"/>
      <w:r w:rsidRPr="00A45215">
        <w:rPr>
          <w:rFonts w:ascii="Times New Roman" w:hAnsi="Times New Roman" w:cs="Times New Roman"/>
          <w:b/>
          <w:sz w:val="28"/>
          <w:lang w:val="uk-UA"/>
        </w:rPr>
        <w:t>брейн-рингу</w:t>
      </w:r>
      <w:proofErr w:type="spellEnd"/>
      <w:r w:rsidRPr="00A45215">
        <w:rPr>
          <w:rFonts w:ascii="Times New Roman" w:hAnsi="Times New Roman" w:cs="Times New Roman"/>
          <w:sz w:val="28"/>
          <w:lang w:val="uk-UA"/>
        </w:rPr>
        <w:t xml:space="preserve"> (21.04.2015). </w:t>
      </w:r>
      <w:r>
        <w:rPr>
          <w:rFonts w:ascii="Times New Roman" w:hAnsi="Times New Roman" w:cs="Times New Roman"/>
          <w:sz w:val="28"/>
          <w:lang w:val="uk-UA"/>
        </w:rPr>
        <w:t>У</w:t>
      </w:r>
      <w:r w:rsidRPr="00A45215">
        <w:rPr>
          <w:rFonts w:ascii="Times New Roman" w:hAnsi="Times New Roman" w:cs="Times New Roman"/>
          <w:sz w:val="28"/>
          <w:lang w:val="uk-UA"/>
        </w:rPr>
        <w:t xml:space="preserve">чителі </w:t>
      </w:r>
      <w:r>
        <w:rPr>
          <w:rFonts w:ascii="Times New Roman" w:hAnsi="Times New Roman" w:cs="Times New Roman"/>
          <w:sz w:val="28"/>
          <w:lang w:val="uk-UA"/>
        </w:rPr>
        <w:t xml:space="preserve">початкових класів працюють над </w:t>
      </w:r>
      <w:r w:rsidRPr="00A45215">
        <w:rPr>
          <w:rFonts w:ascii="Times New Roman" w:hAnsi="Times New Roman" w:cs="Times New Roman"/>
          <w:sz w:val="28"/>
          <w:u w:val="single"/>
          <w:lang w:val="uk-UA"/>
        </w:rPr>
        <w:t>саморозвитком та самоосвітою</w:t>
      </w:r>
      <w:r w:rsidRPr="00A45215">
        <w:rPr>
          <w:rFonts w:ascii="Times New Roman" w:hAnsi="Times New Roman" w:cs="Times New Roman"/>
          <w:sz w:val="28"/>
          <w:lang w:val="uk-UA"/>
        </w:rPr>
        <w:t>, б</w:t>
      </w:r>
      <w:r>
        <w:rPr>
          <w:rFonts w:ascii="Times New Roman" w:hAnsi="Times New Roman" w:cs="Times New Roman"/>
          <w:sz w:val="28"/>
          <w:lang w:val="uk-UA"/>
        </w:rPr>
        <w:t>еруть</w:t>
      </w:r>
      <w:r w:rsidRPr="00A45215">
        <w:rPr>
          <w:rFonts w:ascii="Times New Roman" w:hAnsi="Times New Roman" w:cs="Times New Roman"/>
          <w:sz w:val="28"/>
          <w:lang w:val="uk-UA"/>
        </w:rPr>
        <w:t xml:space="preserve"> участь у </w:t>
      </w:r>
      <w:r w:rsidRPr="00A45215">
        <w:rPr>
          <w:rFonts w:ascii="Times New Roman" w:hAnsi="Times New Roman" w:cs="Times New Roman"/>
          <w:b/>
          <w:sz w:val="28"/>
          <w:lang w:val="uk-UA"/>
        </w:rPr>
        <w:t>семінарах</w:t>
      </w:r>
      <w:r w:rsidRPr="00A45215">
        <w:rPr>
          <w:rFonts w:ascii="Times New Roman" w:hAnsi="Times New Roman" w:cs="Times New Roman"/>
          <w:sz w:val="28"/>
          <w:lang w:val="uk-UA"/>
        </w:rPr>
        <w:t xml:space="preserve"> шкіл міста, які висвітлювали науково-методичну проблему міського </w:t>
      </w:r>
      <w:proofErr w:type="spellStart"/>
      <w:r w:rsidRPr="00A45215">
        <w:rPr>
          <w:rFonts w:ascii="Times New Roman" w:hAnsi="Times New Roman" w:cs="Times New Roman"/>
          <w:sz w:val="28"/>
          <w:lang w:val="uk-UA"/>
        </w:rPr>
        <w:t>МО</w:t>
      </w:r>
      <w:proofErr w:type="spellEnd"/>
      <w:r w:rsidRPr="00A45215">
        <w:rPr>
          <w:rFonts w:ascii="Times New Roman" w:hAnsi="Times New Roman" w:cs="Times New Roman"/>
          <w:sz w:val="28"/>
          <w:lang w:val="uk-UA"/>
        </w:rPr>
        <w:t xml:space="preserve"> вчителів початкових класів</w:t>
      </w:r>
      <w:r>
        <w:rPr>
          <w:rFonts w:ascii="Times New Roman" w:hAnsi="Times New Roman" w:cs="Times New Roman"/>
          <w:sz w:val="28"/>
          <w:lang w:val="uk-UA"/>
        </w:rPr>
        <w:t xml:space="preserve">. Також значна група вчителів </w:t>
      </w:r>
      <w:r w:rsidRPr="00A45215">
        <w:rPr>
          <w:rFonts w:ascii="Times New Roman" w:hAnsi="Times New Roman" w:cs="Times New Roman"/>
          <w:sz w:val="28"/>
          <w:lang w:val="uk-UA"/>
        </w:rPr>
        <w:t>відвід</w:t>
      </w:r>
      <w:r>
        <w:rPr>
          <w:rFonts w:ascii="Times New Roman" w:hAnsi="Times New Roman" w:cs="Times New Roman"/>
          <w:sz w:val="28"/>
          <w:lang w:val="uk-UA"/>
        </w:rPr>
        <w:t>ала</w:t>
      </w:r>
      <w:r w:rsidRPr="00A45215">
        <w:rPr>
          <w:rFonts w:ascii="Times New Roman" w:hAnsi="Times New Roman" w:cs="Times New Roman"/>
          <w:sz w:val="28"/>
          <w:lang w:val="uk-UA"/>
        </w:rPr>
        <w:t xml:space="preserve"> семінари, що були організовані методистом ММК – </w:t>
      </w:r>
      <w:proofErr w:type="spellStart"/>
      <w:r w:rsidRPr="00A45215">
        <w:rPr>
          <w:rFonts w:ascii="Times New Roman" w:hAnsi="Times New Roman" w:cs="Times New Roman"/>
          <w:sz w:val="28"/>
          <w:lang w:val="uk-UA"/>
        </w:rPr>
        <w:t>Мягченко</w:t>
      </w:r>
      <w:proofErr w:type="spellEnd"/>
      <w:r w:rsidRPr="00A45215">
        <w:rPr>
          <w:rFonts w:ascii="Times New Roman" w:hAnsi="Times New Roman" w:cs="Times New Roman"/>
          <w:sz w:val="28"/>
          <w:lang w:val="uk-UA"/>
        </w:rPr>
        <w:t xml:space="preserve"> Л.Ф. (Науково-практичний </w:t>
      </w:r>
      <w:r w:rsidRPr="00A45215">
        <w:rPr>
          <w:rFonts w:ascii="Times New Roman" w:hAnsi="Times New Roman" w:cs="Times New Roman"/>
          <w:b/>
          <w:sz w:val="28"/>
          <w:lang w:val="uk-UA"/>
        </w:rPr>
        <w:t>семінар «Конфліктологія»</w:t>
      </w:r>
      <w:r>
        <w:rPr>
          <w:rFonts w:ascii="Times New Roman" w:hAnsi="Times New Roman" w:cs="Times New Roman"/>
          <w:b/>
          <w:sz w:val="28"/>
          <w:lang w:val="uk-UA"/>
        </w:rPr>
        <w:t xml:space="preserve">, «Мнемотехніка», </w:t>
      </w:r>
      <w:r w:rsidRPr="0060598B">
        <w:rPr>
          <w:rFonts w:ascii="Times New Roman" w:hAnsi="Times New Roman" w:cs="Times New Roman"/>
          <w:b/>
          <w:sz w:val="28"/>
          <w:lang w:val="uk-UA"/>
        </w:rPr>
        <w:t>«</w:t>
      </w:r>
      <w:proofErr w:type="spellStart"/>
      <w:r w:rsidRPr="0060598B">
        <w:rPr>
          <w:rFonts w:ascii="Times New Roman" w:hAnsi="Times New Roman" w:cs="Times New Roman"/>
          <w:b/>
          <w:sz w:val="28"/>
          <w:lang w:val="uk-UA"/>
        </w:rPr>
        <w:t>Неориторіка</w:t>
      </w:r>
      <w:proofErr w:type="spellEnd"/>
      <w:r w:rsidRPr="0060598B">
        <w:rPr>
          <w:rFonts w:ascii="Times New Roman" w:hAnsi="Times New Roman" w:cs="Times New Roman"/>
          <w:b/>
          <w:sz w:val="28"/>
          <w:lang w:val="uk-UA"/>
        </w:rPr>
        <w:t>: технологія успішного виступу»</w:t>
      </w:r>
      <w:r>
        <w:rPr>
          <w:rFonts w:ascii="Times New Roman" w:hAnsi="Times New Roman" w:cs="Times New Roman"/>
          <w:b/>
          <w:sz w:val="28"/>
          <w:lang w:val="uk-UA"/>
        </w:rPr>
        <w:t xml:space="preserve"> </w:t>
      </w:r>
      <w:r w:rsidRPr="006C4D1D">
        <w:rPr>
          <w:rFonts w:ascii="Times New Roman" w:hAnsi="Times New Roman" w:cs="Times New Roman"/>
          <w:sz w:val="28"/>
          <w:lang w:val="uk-UA"/>
        </w:rPr>
        <w:t xml:space="preserve">які </w:t>
      </w:r>
      <w:r>
        <w:rPr>
          <w:rFonts w:ascii="Times New Roman" w:hAnsi="Times New Roman" w:cs="Times New Roman"/>
          <w:sz w:val="28"/>
          <w:lang w:val="uk-UA"/>
        </w:rPr>
        <w:t>п</w:t>
      </w:r>
      <w:r w:rsidRPr="00A45215">
        <w:rPr>
          <w:rFonts w:ascii="Times New Roman" w:hAnsi="Times New Roman" w:cs="Times New Roman"/>
          <w:sz w:val="28"/>
          <w:lang w:val="uk-UA"/>
        </w:rPr>
        <w:t xml:space="preserve">роводив Чепурний Г.А., </w:t>
      </w:r>
      <w:proofErr w:type="spellStart"/>
      <w:r w:rsidRPr="00A45215">
        <w:rPr>
          <w:rFonts w:ascii="Times New Roman" w:hAnsi="Times New Roman" w:cs="Times New Roman"/>
          <w:sz w:val="28"/>
          <w:lang w:val="uk-UA"/>
        </w:rPr>
        <w:t>д.п.н</w:t>
      </w:r>
      <w:proofErr w:type="spellEnd"/>
      <w:r w:rsidRPr="00A45215">
        <w:rPr>
          <w:rFonts w:ascii="Times New Roman" w:hAnsi="Times New Roman" w:cs="Times New Roman"/>
          <w:sz w:val="28"/>
          <w:lang w:val="uk-UA"/>
        </w:rPr>
        <w:t xml:space="preserve">. Російської академії енциклопедій, психолог, президент громадської організації Асоціація  розвитку творчої особистості «ВАРТО», засновник центру освітніх технологій «Школа </w:t>
      </w:r>
      <w:proofErr w:type="spellStart"/>
      <w:r w:rsidRPr="00A45215">
        <w:rPr>
          <w:rFonts w:ascii="Times New Roman" w:hAnsi="Times New Roman" w:cs="Times New Roman"/>
          <w:sz w:val="28"/>
          <w:lang w:val="uk-UA"/>
        </w:rPr>
        <w:t>ейдотехніки</w:t>
      </w:r>
      <w:proofErr w:type="spellEnd"/>
      <w:r w:rsidRPr="00A45215">
        <w:rPr>
          <w:rFonts w:ascii="Times New Roman" w:hAnsi="Times New Roman" w:cs="Times New Roman"/>
          <w:sz w:val="28"/>
          <w:lang w:val="uk-UA"/>
        </w:rPr>
        <w:t xml:space="preserve">»). </w:t>
      </w:r>
      <w:r>
        <w:rPr>
          <w:rFonts w:ascii="Times New Roman" w:hAnsi="Times New Roman" w:cs="Times New Roman"/>
          <w:sz w:val="28"/>
          <w:lang w:val="uk-UA"/>
        </w:rPr>
        <w:t>У школі п</w:t>
      </w:r>
      <w:r w:rsidRPr="00A45215">
        <w:rPr>
          <w:rFonts w:ascii="Times New Roman" w:hAnsi="Times New Roman" w:cs="Times New Roman"/>
          <w:sz w:val="28"/>
          <w:lang w:val="uk-UA"/>
        </w:rPr>
        <w:t xml:space="preserve">рацює </w:t>
      </w:r>
      <w:r w:rsidRPr="00A45215">
        <w:rPr>
          <w:rFonts w:ascii="Times New Roman" w:hAnsi="Times New Roman" w:cs="Times New Roman"/>
          <w:b/>
          <w:sz w:val="28"/>
          <w:lang w:val="uk-UA"/>
        </w:rPr>
        <w:t>творча група</w:t>
      </w:r>
      <w:r w:rsidRPr="00A45215">
        <w:rPr>
          <w:rFonts w:ascii="Times New Roman" w:hAnsi="Times New Roman" w:cs="Times New Roman"/>
          <w:sz w:val="28"/>
          <w:lang w:val="uk-UA"/>
        </w:rPr>
        <w:t xml:space="preserve"> з реалізації нового Державного стандарту початкової загальної освіти, керівник – Задіран О.М., вчитель вищої категорії. Підвищення професійної майстерності вчителів початкових класів здійснювалося через </w:t>
      </w:r>
      <w:r w:rsidRPr="00A45215">
        <w:rPr>
          <w:rFonts w:ascii="Times New Roman" w:hAnsi="Times New Roman" w:cs="Times New Roman"/>
          <w:b/>
          <w:sz w:val="28"/>
          <w:lang w:val="uk-UA"/>
        </w:rPr>
        <w:t>роботу методичних об'єднань</w:t>
      </w:r>
      <w:r w:rsidRPr="00A45215">
        <w:rPr>
          <w:rFonts w:ascii="Times New Roman" w:hAnsi="Times New Roman" w:cs="Times New Roman"/>
          <w:sz w:val="28"/>
          <w:lang w:val="uk-UA"/>
        </w:rPr>
        <w:t xml:space="preserve">, керували якими </w:t>
      </w:r>
      <w:r w:rsidRPr="00A45215">
        <w:rPr>
          <w:rFonts w:ascii="Times New Roman" w:hAnsi="Times New Roman" w:cs="Times New Roman"/>
          <w:sz w:val="28"/>
          <w:lang w:val="uk-UA"/>
        </w:rPr>
        <w:lastRenderedPageBreak/>
        <w:t>спеціаліст вищої категорії, старший вчитель – Мазур  Н.П. (</w:t>
      </w:r>
      <w:r>
        <w:rPr>
          <w:rFonts w:ascii="Times New Roman" w:hAnsi="Times New Roman" w:cs="Times New Roman"/>
          <w:sz w:val="28"/>
          <w:lang w:val="uk-UA"/>
        </w:rPr>
        <w:t>3</w:t>
      </w:r>
      <w:r w:rsidRPr="00A45215">
        <w:rPr>
          <w:rFonts w:ascii="Times New Roman" w:hAnsi="Times New Roman" w:cs="Times New Roman"/>
          <w:sz w:val="28"/>
          <w:lang w:val="uk-UA"/>
        </w:rPr>
        <w:t>-</w:t>
      </w:r>
      <w:r>
        <w:rPr>
          <w:rFonts w:ascii="Times New Roman" w:hAnsi="Times New Roman" w:cs="Times New Roman"/>
          <w:sz w:val="28"/>
          <w:lang w:val="uk-UA"/>
        </w:rPr>
        <w:t>4</w:t>
      </w:r>
      <w:r w:rsidRPr="00A45215">
        <w:rPr>
          <w:rFonts w:ascii="Times New Roman" w:hAnsi="Times New Roman" w:cs="Times New Roman"/>
          <w:sz w:val="28"/>
          <w:lang w:val="uk-UA"/>
        </w:rPr>
        <w:t xml:space="preserve"> класи) та спеціаліст вищої категорії, вчитель-методист Стець А.В. (</w:t>
      </w:r>
      <w:r>
        <w:rPr>
          <w:rFonts w:ascii="Times New Roman" w:hAnsi="Times New Roman" w:cs="Times New Roman"/>
          <w:sz w:val="28"/>
          <w:lang w:val="uk-UA"/>
        </w:rPr>
        <w:t>1</w:t>
      </w:r>
      <w:r w:rsidRPr="00A45215">
        <w:rPr>
          <w:rFonts w:ascii="Times New Roman" w:hAnsi="Times New Roman" w:cs="Times New Roman"/>
          <w:sz w:val="28"/>
          <w:lang w:val="uk-UA"/>
        </w:rPr>
        <w:t>-</w:t>
      </w:r>
      <w:r>
        <w:rPr>
          <w:rFonts w:ascii="Times New Roman" w:hAnsi="Times New Roman" w:cs="Times New Roman"/>
          <w:sz w:val="28"/>
          <w:lang w:val="uk-UA"/>
        </w:rPr>
        <w:t>2</w:t>
      </w:r>
      <w:r w:rsidRPr="00A45215">
        <w:rPr>
          <w:rFonts w:ascii="Times New Roman" w:hAnsi="Times New Roman" w:cs="Times New Roman"/>
          <w:sz w:val="28"/>
          <w:lang w:val="uk-UA"/>
        </w:rPr>
        <w:t xml:space="preserve"> класи).</w:t>
      </w:r>
      <w:r>
        <w:rPr>
          <w:rFonts w:ascii="Times New Roman" w:hAnsi="Times New Roman" w:cs="Times New Roman"/>
          <w:sz w:val="28"/>
          <w:lang w:val="uk-UA"/>
        </w:rPr>
        <w:t xml:space="preserve"> Щороку з</w:t>
      </w:r>
      <w:r w:rsidRPr="00A45215">
        <w:rPr>
          <w:rFonts w:ascii="Times New Roman" w:hAnsi="Times New Roman" w:cs="Times New Roman"/>
          <w:sz w:val="28"/>
          <w:lang w:val="uk-UA"/>
        </w:rPr>
        <w:t>гідно з планом роботи науково-методичної ради школи про</w:t>
      </w:r>
      <w:r>
        <w:rPr>
          <w:rFonts w:ascii="Times New Roman" w:hAnsi="Times New Roman" w:cs="Times New Roman"/>
          <w:sz w:val="28"/>
          <w:lang w:val="uk-UA"/>
        </w:rPr>
        <w:t>ходить</w:t>
      </w:r>
      <w:r w:rsidRPr="00A45215">
        <w:rPr>
          <w:rFonts w:ascii="Times New Roman" w:hAnsi="Times New Roman" w:cs="Times New Roman"/>
          <w:sz w:val="28"/>
          <w:lang w:val="uk-UA"/>
        </w:rPr>
        <w:t xml:space="preserve"> </w:t>
      </w:r>
      <w:r w:rsidRPr="00A45215">
        <w:rPr>
          <w:rFonts w:ascii="Times New Roman" w:hAnsi="Times New Roman" w:cs="Times New Roman"/>
          <w:b/>
          <w:sz w:val="28"/>
          <w:lang w:val="uk-UA"/>
        </w:rPr>
        <w:t>декада вчителів початкових класів</w:t>
      </w:r>
      <w:r w:rsidRPr="00A45215">
        <w:rPr>
          <w:rFonts w:ascii="Times New Roman" w:hAnsi="Times New Roman" w:cs="Times New Roman"/>
          <w:sz w:val="28"/>
          <w:lang w:val="uk-UA"/>
        </w:rPr>
        <w:t>. Під час декади пров</w:t>
      </w:r>
      <w:r>
        <w:rPr>
          <w:rFonts w:ascii="Times New Roman" w:hAnsi="Times New Roman" w:cs="Times New Roman"/>
          <w:sz w:val="28"/>
          <w:lang w:val="uk-UA"/>
        </w:rPr>
        <w:t>одяться</w:t>
      </w:r>
      <w:r w:rsidRPr="00A45215">
        <w:rPr>
          <w:rFonts w:ascii="Times New Roman" w:hAnsi="Times New Roman" w:cs="Times New Roman"/>
          <w:sz w:val="28"/>
          <w:lang w:val="uk-UA"/>
        </w:rPr>
        <w:t xml:space="preserve"> предметні тижні з математики та природничих наук, української мови та російської. На відкритих уроках вчителі діл</w:t>
      </w:r>
      <w:r>
        <w:rPr>
          <w:rFonts w:ascii="Times New Roman" w:hAnsi="Times New Roman" w:cs="Times New Roman"/>
          <w:sz w:val="28"/>
          <w:lang w:val="uk-UA"/>
        </w:rPr>
        <w:t>яться</w:t>
      </w:r>
      <w:r w:rsidRPr="00A45215">
        <w:rPr>
          <w:rFonts w:ascii="Times New Roman" w:hAnsi="Times New Roman" w:cs="Times New Roman"/>
          <w:sz w:val="28"/>
          <w:lang w:val="uk-UA"/>
        </w:rPr>
        <w:t xml:space="preserve"> досвідом </w:t>
      </w:r>
      <w:r>
        <w:rPr>
          <w:rFonts w:ascii="Times New Roman" w:hAnsi="Times New Roman" w:cs="Times New Roman"/>
          <w:sz w:val="28"/>
          <w:lang w:val="uk-UA"/>
        </w:rPr>
        <w:t xml:space="preserve">роботи щодо </w:t>
      </w:r>
      <w:r w:rsidRPr="00A45215">
        <w:rPr>
          <w:rFonts w:ascii="Times New Roman" w:hAnsi="Times New Roman" w:cs="Times New Roman"/>
          <w:sz w:val="28"/>
          <w:lang w:val="uk-UA"/>
        </w:rPr>
        <w:t xml:space="preserve">реалізації методичної проблеми «Формування та розвиток уміння вчитися як ключової компетентності учнів для  реалізації концепції безперервної  освіти». За підсумками декади зібрано всі творчі роботи школярів, а також складено </w:t>
      </w:r>
      <w:r>
        <w:rPr>
          <w:rFonts w:ascii="Times New Roman" w:hAnsi="Times New Roman" w:cs="Times New Roman"/>
          <w:sz w:val="28"/>
          <w:u w:val="single"/>
          <w:lang w:val="uk-UA"/>
        </w:rPr>
        <w:t>три</w:t>
      </w:r>
      <w:r w:rsidRPr="00A45215">
        <w:rPr>
          <w:rFonts w:ascii="Times New Roman" w:hAnsi="Times New Roman" w:cs="Times New Roman"/>
          <w:sz w:val="28"/>
          <w:lang w:val="uk-UA"/>
        </w:rPr>
        <w:t xml:space="preserve"> випуск</w:t>
      </w:r>
      <w:r>
        <w:rPr>
          <w:rFonts w:ascii="Times New Roman" w:hAnsi="Times New Roman" w:cs="Times New Roman"/>
          <w:sz w:val="28"/>
          <w:lang w:val="uk-UA"/>
        </w:rPr>
        <w:t>и</w:t>
      </w:r>
      <w:r w:rsidRPr="00A45215">
        <w:rPr>
          <w:rFonts w:ascii="Times New Roman" w:hAnsi="Times New Roman" w:cs="Times New Roman"/>
          <w:sz w:val="28"/>
          <w:lang w:val="uk-UA"/>
        </w:rPr>
        <w:t xml:space="preserve"> </w:t>
      </w:r>
      <w:r w:rsidRPr="00A45215">
        <w:rPr>
          <w:rFonts w:ascii="Times New Roman" w:hAnsi="Times New Roman" w:cs="Times New Roman"/>
          <w:b/>
          <w:sz w:val="28"/>
          <w:lang w:val="uk-UA"/>
        </w:rPr>
        <w:t>збірки</w:t>
      </w:r>
      <w:r w:rsidRPr="00A45215">
        <w:rPr>
          <w:rFonts w:ascii="Times New Roman" w:hAnsi="Times New Roman" w:cs="Times New Roman"/>
          <w:sz w:val="28"/>
          <w:lang w:val="uk-UA"/>
        </w:rPr>
        <w:t xml:space="preserve"> відкритих уроків учителів </w:t>
      </w:r>
      <w:r w:rsidRPr="00A45215">
        <w:rPr>
          <w:rFonts w:ascii="Times New Roman" w:hAnsi="Times New Roman" w:cs="Times New Roman"/>
          <w:b/>
          <w:sz w:val="28"/>
          <w:lang w:val="uk-UA"/>
        </w:rPr>
        <w:t>«Із перших рук»</w:t>
      </w:r>
      <w:r w:rsidRPr="00A45215">
        <w:rPr>
          <w:rFonts w:ascii="Times New Roman" w:hAnsi="Times New Roman" w:cs="Times New Roman"/>
          <w:sz w:val="28"/>
          <w:lang w:val="uk-UA"/>
        </w:rPr>
        <w:t>.</w:t>
      </w:r>
    </w:p>
    <w:p w:rsidR="006C577E" w:rsidRPr="004605CE" w:rsidRDefault="006C577E" w:rsidP="006462E8">
      <w:pPr>
        <w:pStyle w:val="ab"/>
        <w:spacing w:before="240" w:line="360" w:lineRule="auto"/>
        <w:ind w:left="0" w:firstLine="709"/>
        <w:jc w:val="both"/>
        <w:rPr>
          <w:rFonts w:ascii="Times New Roman" w:hAnsi="Times New Roman" w:cs="Times New Roman"/>
          <w:b/>
          <w:sz w:val="28"/>
          <w:lang w:val="uk-UA"/>
        </w:rPr>
      </w:pPr>
      <w:r w:rsidRPr="00A45215">
        <w:rPr>
          <w:rFonts w:ascii="Times New Roman" w:hAnsi="Times New Roman" w:cs="Times New Roman"/>
          <w:sz w:val="28"/>
          <w:lang w:val="uk-UA"/>
        </w:rPr>
        <w:t>Підвищенню науково-теоретичного, психолого-педагогічного рівня та професійної майстерності, розвитку творчого потенціалу педагогічного колективу й удосконаленню навчально-виховного процесу сприя</w:t>
      </w:r>
      <w:r>
        <w:rPr>
          <w:rFonts w:ascii="Times New Roman" w:hAnsi="Times New Roman" w:cs="Times New Roman"/>
          <w:sz w:val="28"/>
          <w:lang w:val="uk-UA"/>
        </w:rPr>
        <w:t>є</w:t>
      </w:r>
      <w:r w:rsidRPr="00A45215">
        <w:rPr>
          <w:rFonts w:ascii="Times New Roman" w:hAnsi="Times New Roman" w:cs="Times New Roman"/>
          <w:sz w:val="28"/>
          <w:lang w:val="uk-UA"/>
        </w:rPr>
        <w:t xml:space="preserve"> участь вчителів та учнів у </w:t>
      </w:r>
      <w:r w:rsidRPr="00A45215">
        <w:rPr>
          <w:rFonts w:ascii="Times New Roman" w:hAnsi="Times New Roman" w:cs="Times New Roman"/>
          <w:b/>
          <w:sz w:val="28"/>
          <w:lang w:val="uk-UA"/>
        </w:rPr>
        <w:t>декаді</w:t>
      </w:r>
      <w:r w:rsidRPr="00A45215">
        <w:rPr>
          <w:rFonts w:ascii="Times New Roman" w:hAnsi="Times New Roman" w:cs="Times New Roman"/>
          <w:sz w:val="28"/>
          <w:lang w:val="uk-UA"/>
        </w:rPr>
        <w:t xml:space="preserve"> </w:t>
      </w:r>
      <w:r w:rsidRPr="00A45215">
        <w:rPr>
          <w:rFonts w:ascii="Times New Roman" w:hAnsi="Times New Roman" w:cs="Times New Roman"/>
          <w:b/>
          <w:sz w:val="28"/>
          <w:lang w:val="uk-UA"/>
        </w:rPr>
        <w:t>проектів.</w:t>
      </w:r>
      <w:r>
        <w:rPr>
          <w:rFonts w:ascii="Times New Roman" w:hAnsi="Times New Roman" w:cs="Times New Roman"/>
          <w:b/>
          <w:sz w:val="28"/>
          <w:lang w:val="uk-UA"/>
        </w:rPr>
        <w:t xml:space="preserve"> </w:t>
      </w:r>
      <w:r w:rsidRPr="00A45215">
        <w:rPr>
          <w:rFonts w:ascii="Times New Roman" w:hAnsi="Times New Roman" w:cs="Times New Roman"/>
          <w:sz w:val="28"/>
          <w:lang w:val="uk-UA"/>
        </w:rPr>
        <w:t xml:space="preserve">Разом із </w:t>
      </w:r>
      <w:r>
        <w:rPr>
          <w:rFonts w:ascii="Times New Roman" w:hAnsi="Times New Roman" w:cs="Times New Roman"/>
          <w:sz w:val="28"/>
          <w:lang w:val="uk-UA"/>
        </w:rPr>
        <w:t>своїми учнями</w:t>
      </w:r>
      <w:r w:rsidRPr="00A45215">
        <w:rPr>
          <w:rFonts w:ascii="Times New Roman" w:hAnsi="Times New Roman" w:cs="Times New Roman"/>
          <w:sz w:val="28"/>
          <w:lang w:val="uk-UA"/>
        </w:rPr>
        <w:t xml:space="preserve"> працювала над проект</w:t>
      </w:r>
      <w:r>
        <w:rPr>
          <w:rFonts w:ascii="Times New Roman" w:hAnsi="Times New Roman" w:cs="Times New Roman"/>
          <w:sz w:val="28"/>
          <w:lang w:val="uk-UA"/>
        </w:rPr>
        <w:t>а</w:t>
      </w:r>
      <w:r w:rsidRPr="00A45215">
        <w:rPr>
          <w:rFonts w:ascii="Times New Roman" w:hAnsi="Times New Roman" w:cs="Times New Roman"/>
          <w:sz w:val="28"/>
          <w:lang w:val="uk-UA"/>
        </w:rPr>
        <w:t>м</w:t>
      </w:r>
      <w:r>
        <w:rPr>
          <w:rFonts w:ascii="Times New Roman" w:hAnsi="Times New Roman" w:cs="Times New Roman"/>
          <w:sz w:val="28"/>
          <w:lang w:val="uk-UA"/>
        </w:rPr>
        <w:t>и</w:t>
      </w:r>
      <w:r w:rsidRPr="00A45215">
        <w:rPr>
          <w:rFonts w:ascii="Times New Roman" w:hAnsi="Times New Roman" w:cs="Times New Roman"/>
          <w:sz w:val="28"/>
          <w:lang w:val="uk-UA"/>
        </w:rPr>
        <w:t xml:space="preserve"> «</w:t>
      </w:r>
      <w:r w:rsidRPr="00A45215">
        <w:rPr>
          <w:rFonts w:ascii="Times New Roman" w:hAnsi="Times New Roman" w:cs="Times New Roman"/>
          <w:b/>
          <w:sz w:val="28"/>
          <w:lang w:val="uk-UA"/>
        </w:rPr>
        <w:t>Моє ім’я</w:t>
      </w:r>
      <w:r w:rsidRPr="00A45215">
        <w:rPr>
          <w:rFonts w:ascii="Times New Roman" w:hAnsi="Times New Roman" w:cs="Times New Roman"/>
          <w:sz w:val="28"/>
          <w:lang w:val="uk-UA"/>
        </w:rPr>
        <w:t>»</w:t>
      </w:r>
      <w:r>
        <w:rPr>
          <w:rFonts w:ascii="Times New Roman" w:hAnsi="Times New Roman" w:cs="Times New Roman"/>
          <w:sz w:val="28"/>
          <w:lang w:val="uk-UA"/>
        </w:rPr>
        <w:t xml:space="preserve">, </w:t>
      </w:r>
      <w:r w:rsidRPr="004605CE">
        <w:rPr>
          <w:rFonts w:ascii="Times New Roman" w:hAnsi="Times New Roman" w:cs="Times New Roman"/>
          <w:b/>
          <w:sz w:val="28"/>
          <w:lang w:val="uk-UA"/>
        </w:rPr>
        <w:t>«Райдуга»</w:t>
      </w:r>
      <w:r>
        <w:rPr>
          <w:rFonts w:ascii="Times New Roman" w:hAnsi="Times New Roman" w:cs="Times New Roman"/>
          <w:b/>
          <w:sz w:val="28"/>
          <w:lang w:val="uk-UA"/>
        </w:rPr>
        <w:t xml:space="preserve">, </w:t>
      </w:r>
      <w:r w:rsidRPr="00A909B9">
        <w:rPr>
          <w:rFonts w:ascii="Times New Roman" w:hAnsi="Times New Roman" w:cs="Times New Roman"/>
          <w:sz w:val="28"/>
          <w:lang w:val="uk-UA"/>
        </w:rPr>
        <w:t>«</w:t>
      </w:r>
      <w:r w:rsidRPr="00A909B9">
        <w:rPr>
          <w:rFonts w:ascii="Times New Roman" w:hAnsi="Times New Roman" w:cs="Times New Roman"/>
          <w:b/>
          <w:sz w:val="28"/>
          <w:lang w:val="uk-UA"/>
        </w:rPr>
        <w:t>Рослинні символи України</w:t>
      </w:r>
      <w:r w:rsidRPr="00A909B9">
        <w:rPr>
          <w:rFonts w:ascii="Times New Roman" w:hAnsi="Times New Roman" w:cs="Times New Roman"/>
          <w:sz w:val="28"/>
          <w:lang w:val="uk-UA"/>
        </w:rPr>
        <w:t>»</w:t>
      </w:r>
      <w:r w:rsidRPr="00A45215">
        <w:rPr>
          <w:rFonts w:ascii="Times New Roman" w:hAnsi="Times New Roman" w:cs="Times New Roman"/>
          <w:sz w:val="28"/>
          <w:lang w:val="uk-UA"/>
        </w:rPr>
        <w:t xml:space="preserve"> Кельманська В.А. Метод проектної діяльності впроваджує у навчальний процес Мазур Н.П., яка </w:t>
      </w:r>
      <w:r>
        <w:rPr>
          <w:rFonts w:ascii="Times New Roman" w:hAnsi="Times New Roman" w:cs="Times New Roman"/>
          <w:sz w:val="28"/>
          <w:lang w:val="uk-UA"/>
        </w:rPr>
        <w:t xml:space="preserve">презентувала </w:t>
      </w:r>
      <w:r w:rsidRPr="00A45215">
        <w:rPr>
          <w:rFonts w:ascii="Times New Roman" w:hAnsi="Times New Roman" w:cs="Times New Roman"/>
          <w:sz w:val="28"/>
          <w:lang w:val="uk-UA"/>
        </w:rPr>
        <w:t>проект «</w:t>
      </w:r>
      <w:r w:rsidRPr="00A45215">
        <w:rPr>
          <w:rFonts w:ascii="Times New Roman" w:hAnsi="Times New Roman" w:cs="Times New Roman"/>
          <w:b/>
          <w:sz w:val="28"/>
          <w:lang w:val="uk-UA"/>
        </w:rPr>
        <w:t>Бджілки</w:t>
      </w:r>
      <w:r w:rsidRPr="00A45215">
        <w:rPr>
          <w:rFonts w:ascii="Times New Roman" w:hAnsi="Times New Roman" w:cs="Times New Roman"/>
          <w:sz w:val="28"/>
          <w:lang w:val="uk-UA"/>
        </w:rPr>
        <w:t>». Він мав інтеграцію із основними навчальними предметами (математикою, російською мовою та українською, літературним читанням, природознавством, образотворчим мистецтвом, трудовим навчанням тощо).</w:t>
      </w:r>
    </w:p>
    <w:p w:rsidR="006462E8" w:rsidRDefault="006462E8" w:rsidP="006C577E">
      <w:pPr>
        <w:pStyle w:val="ab"/>
        <w:spacing w:line="360" w:lineRule="auto"/>
        <w:ind w:left="0" w:firstLine="709"/>
        <w:jc w:val="both"/>
        <w:rPr>
          <w:rFonts w:ascii="Times New Roman" w:hAnsi="Times New Roman" w:cs="Times New Roman"/>
          <w:sz w:val="28"/>
          <w:lang w:val="uk-UA"/>
        </w:rPr>
      </w:pPr>
    </w:p>
    <w:p w:rsidR="006C577E" w:rsidRPr="001C6256" w:rsidRDefault="006C577E" w:rsidP="006C577E">
      <w:pPr>
        <w:pStyle w:val="ab"/>
        <w:spacing w:line="360" w:lineRule="auto"/>
        <w:ind w:left="0" w:firstLine="709"/>
        <w:jc w:val="both"/>
        <w:rPr>
          <w:rFonts w:ascii="Times New Roman" w:hAnsi="Times New Roman" w:cs="Times New Roman"/>
          <w:b/>
          <w:color w:val="0070C0"/>
          <w:sz w:val="28"/>
          <w:lang w:val="uk-UA"/>
        </w:rPr>
      </w:pPr>
      <w:r w:rsidRPr="00A45215">
        <w:rPr>
          <w:rFonts w:ascii="Times New Roman" w:hAnsi="Times New Roman" w:cs="Times New Roman"/>
          <w:sz w:val="28"/>
          <w:lang w:val="uk-UA"/>
        </w:rPr>
        <w:t>На міському</w:t>
      </w:r>
      <w:r w:rsidRPr="00A45215">
        <w:rPr>
          <w:rFonts w:ascii="Times New Roman" w:hAnsi="Times New Roman" w:cs="Times New Roman"/>
          <w:b/>
          <w:sz w:val="28"/>
          <w:lang w:val="uk-UA"/>
        </w:rPr>
        <w:t xml:space="preserve"> </w:t>
      </w:r>
      <w:r w:rsidRPr="001C6256">
        <w:rPr>
          <w:rFonts w:ascii="Times New Roman" w:hAnsi="Times New Roman" w:cs="Times New Roman"/>
          <w:b/>
          <w:color w:val="0070C0"/>
          <w:sz w:val="28"/>
          <w:lang w:val="uk-UA"/>
        </w:rPr>
        <w:t xml:space="preserve">ярмарку педагогічних ідей і технологій щороку маємо високі результати: </w:t>
      </w:r>
    </w:p>
    <w:p w:rsidR="006C577E" w:rsidRPr="001C6256" w:rsidRDefault="006C577E" w:rsidP="006C577E">
      <w:pPr>
        <w:pStyle w:val="ab"/>
        <w:spacing w:line="360" w:lineRule="auto"/>
        <w:ind w:left="0" w:firstLine="709"/>
        <w:jc w:val="both"/>
        <w:rPr>
          <w:rFonts w:ascii="Times New Roman" w:hAnsi="Times New Roman" w:cs="Times New Roman"/>
          <w:sz w:val="28"/>
          <w:u w:val="single"/>
          <w:lang w:val="uk-UA"/>
        </w:rPr>
      </w:pPr>
      <w:r w:rsidRPr="0060598B">
        <w:rPr>
          <w:rFonts w:ascii="Times New Roman" w:hAnsi="Times New Roman" w:cs="Times New Roman"/>
          <w:color w:val="0070C0"/>
          <w:sz w:val="28"/>
          <w:u w:val="single"/>
          <w:lang w:val="uk-UA"/>
        </w:rPr>
        <w:t>2014 р.</w:t>
      </w:r>
      <w:r w:rsidRPr="0060598B">
        <w:rPr>
          <w:rFonts w:ascii="Times New Roman" w:hAnsi="Times New Roman" w:cs="Times New Roman"/>
          <w:sz w:val="28"/>
          <w:u w:val="single"/>
          <w:lang w:val="uk-UA"/>
        </w:rPr>
        <w:t xml:space="preserve"> </w:t>
      </w:r>
      <w:r w:rsidRPr="001C6256">
        <w:rPr>
          <w:rFonts w:ascii="Times New Roman" w:hAnsi="Times New Roman" w:cs="Times New Roman"/>
          <w:sz w:val="28"/>
          <w:lang w:val="uk-UA"/>
        </w:rPr>
        <w:t xml:space="preserve">Усі роботи нагороджено дипломами </w:t>
      </w:r>
      <w:r w:rsidRPr="001C6256">
        <w:rPr>
          <w:rFonts w:ascii="Times New Roman" w:hAnsi="Times New Roman" w:cs="Times New Roman"/>
          <w:b/>
          <w:sz w:val="28"/>
          <w:lang w:val="uk-UA"/>
        </w:rPr>
        <w:t>І ступеню</w:t>
      </w:r>
      <w:r w:rsidRPr="001C6256">
        <w:rPr>
          <w:rFonts w:ascii="Times New Roman" w:hAnsi="Times New Roman" w:cs="Times New Roman"/>
          <w:sz w:val="28"/>
          <w:lang w:val="uk-UA"/>
        </w:rPr>
        <w:t>:</w:t>
      </w:r>
    </w:p>
    <w:p w:rsidR="006C577E" w:rsidRPr="0060598B" w:rsidRDefault="006C577E" w:rsidP="004A2662">
      <w:pPr>
        <w:pStyle w:val="ab"/>
        <w:numPr>
          <w:ilvl w:val="0"/>
          <w:numId w:val="27"/>
        </w:numPr>
        <w:ind w:left="1134"/>
        <w:jc w:val="both"/>
        <w:rPr>
          <w:rFonts w:ascii="Times New Roman" w:hAnsi="Times New Roman" w:cs="Times New Roman"/>
          <w:sz w:val="28"/>
        </w:rPr>
      </w:pPr>
      <w:proofErr w:type="spellStart"/>
      <w:r w:rsidRPr="0060598B">
        <w:rPr>
          <w:rFonts w:ascii="Times New Roman" w:hAnsi="Times New Roman" w:cs="Times New Roman"/>
          <w:bCs/>
          <w:sz w:val="28"/>
        </w:rPr>
        <w:t>Катеринка</w:t>
      </w:r>
      <w:proofErr w:type="spellEnd"/>
      <w:r w:rsidRPr="0060598B">
        <w:rPr>
          <w:rFonts w:ascii="Times New Roman" w:hAnsi="Times New Roman" w:cs="Times New Roman"/>
          <w:bCs/>
          <w:sz w:val="28"/>
        </w:rPr>
        <w:t xml:space="preserve"> </w:t>
      </w:r>
      <w:r w:rsidRPr="0060598B">
        <w:rPr>
          <w:rFonts w:ascii="Times New Roman" w:hAnsi="Times New Roman" w:cs="Times New Roman"/>
          <w:bCs/>
          <w:sz w:val="28"/>
          <w:lang w:val="uk-UA"/>
        </w:rPr>
        <w:t>О.І</w:t>
      </w:r>
      <w:r w:rsidRPr="0060598B">
        <w:rPr>
          <w:rFonts w:ascii="Times New Roman" w:hAnsi="Times New Roman" w:cs="Times New Roman"/>
          <w:bCs/>
          <w:sz w:val="28"/>
        </w:rPr>
        <w:t>. «</w:t>
      </w:r>
      <w:r w:rsidRPr="0060598B">
        <w:rPr>
          <w:rFonts w:ascii="Times New Roman" w:hAnsi="Times New Roman" w:cs="Times New Roman"/>
          <w:bCs/>
          <w:sz w:val="28"/>
          <w:lang w:val="uk-UA"/>
        </w:rPr>
        <w:t>Формування логічного мислення учнів початкових класів на уроках логіки»</w:t>
      </w:r>
      <w:r>
        <w:rPr>
          <w:rFonts w:ascii="Times New Roman" w:hAnsi="Times New Roman" w:cs="Times New Roman"/>
          <w:bCs/>
          <w:sz w:val="28"/>
          <w:lang w:val="uk-UA"/>
        </w:rPr>
        <w:t>.</w:t>
      </w:r>
    </w:p>
    <w:p w:rsidR="006C577E" w:rsidRPr="0060598B" w:rsidRDefault="006C577E" w:rsidP="004A2662">
      <w:pPr>
        <w:pStyle w:val="ab"/>
        <w:numPr>
          <w:ilvl w:val="0"/>
          <w:numId w:val="27"/>
        </w:numPr>
        <w:ind w:left="1134"/>
        <w:jc w:val="both"/>
        <w:rPr>
          <w:rFonts w:ascii="Times New Roman" w:hAnsi="Times New Roman" w:cs="Times New Roman"/>
          <w:sz w:val="28"/>
        </w:rPr>
      </w:pPr>
      <w:r>
        <w:rPr>
          <w:rFonts w:ascii="Times New Roman" w:hAnsi="Times New Roman" w:cs="Times New Roman"/>
          <w:bCs/>
          <w:sz w:val="28"/>
          <w:lang w:val="uk-UA"/>
        </w:rPr>
        <w:t>Скоблікова О.В. «Формування літературної компетентності учнів початкових класів».</w:t>
      </w:r>
    </w:p>
    <w:p w:rsidR="00B968DE" w:rsidRPr="00B968DE" w:rsidRDefault="006C577E" w:rsidP="004A2662">
      <w:pPr>
        <w:pStyle w:val="ab"/>
        <w:numPr>
          <w:ilvl w:val="0"/>
          <w:numId w:val="27"/>
        </w:numPr>
        <w:ind w:left="1134"/>
        <w:jc w:val="both"/>
        <w:rPr>
          <w:rFonts w:ascii="Times New Roman" w:hAnsi="Times New Roman" w:cs="Times New Roman"/>
          <w:sz w:val="28"/>
        </w:rPr>
      </w:pPr>
      <w:r>
        <w:rPr>
          <w:rFonts w:ascii="Times New Roman" w:hAnsi="Times New Roman" w:cs="Times New Roman"/>
          <w:bCs/>
          <w:sz w:val="28"/>
          <w:lang w:val="uk-UA"/>
        </w:rPr>
        <w:t xml:space="preserve">Стець А.В. «Шляхи формування компетентного класного керівника». </w:t>
      </w:r>
    </w:p>
    <w:p w:rsidR="006C577E" w:rsidRPr="0060598B" w:rsidRDefault="006C577E" w:rsidP="00B968DE">
      <w:pPr>
        <w:pStyle w:val="ab"/>
        <w:ind w:left="1134"/>
        <w:jc w:val="both"/>
        <w:rPr>
          <w:rFonts w:ascii="Times New Roman" w:hAnsi="Times New Roman" w:cs="Times New Roman"/>
          <w:sz w:val="28"/>
        </w:rPr>
      </w:pPr>
      <w:r w:rsidRPr="0060598B">
        <w:rPr>
          <w:rFonts w:ascii="Times New Roman" w:hAnsi="Times New Roman" w:cs="Times New Roman"/>
          <w:bCs/>
          <w:sz w:val="28"/>
          <w:lang w:val="uk-UA"/>
        </w:rPr>
        <w:t xml:space="preserve"> </w:t>
      </w:r>
      <w:r w:rsidRPr="0060598B">
        <w:rPr>
          <w:rFonts w:ascii="Times New Roman" w:hAnsi="Times New Roman" w:cs="Times New Roman"/>
          <w:b/>
          <w:sz w:val="28"/>
          <w:lang w:val="uk-UA"/>
        </w:rPr>
        <w:tab/>
      </w:r>
    </w:p>
    <w:p w:rsidR="006C577E" w:rsidRPr="00A45215" w:rsidRDefault="006C577E" w:rsidP="006C577E">
      <w:pPr>
        <w:pStyle w:val="ab"/>
        <w:spacing w:line="360" w:lineRule="auto"/>
        <w:ind w:left="0" w:firstLine="709"/>
        <w:jc w:val="both"/>
        <w:rPr>
          <w:rFonts w:ascii="Times New Roman" w:hAnsi="Times New Roman" w:cs="Times New Roman"/>
          <w:sz w:val="28"/>
          <w:lang w:val="uk-UA"/>
        </w:rPr>
      </w:pPr>
      <w:r w:rsidRPr="0060598B">
        <w:rPr>
          <w:rFonts w:ascii="Times New Roman" w:hAnsi="Times New Roman" w:cs="Times New Roman"/>
          <w:color w:val="0070C0"/>
          <w:sz w:val="28"/>
          <w:u w:val="single"/>
          <w:lang w:val="uk-UA"/>
        </w:rPr>
        <w:lastRenderedPageBreak/>
        <w:t>2015 р.</w:t>
      </w:r>
      <w:r>
        <w:rPr>
          <w:rFonts w:ascii="Times New Roman" w:hAnsi="Times New Roman" w:cs="Times New Roman"/>
          <w:sz w:val="28"/>
          <w:lang w:val="uk-UA"/>
        </w:rPr>
        <w:t xml:space="preserve">  Бу</w:t>
      </w:r>
      <w:r w:rsidRPr="00A45215">
        <w:rPr>
          <w:rFonts w:ascii="Times New Roman" w:hAnsi="Times New Roman" w:cs="Times New Roman"/>
          <w:sz w:val="28"/>
          <w:lang w:val="uk-UA"/>
        </w:rPr>
        <w:t>л</w:t>
      </w:r>
      <w:r>
        <w:rPr>
          <w:rFonts w:ascii="Times New Roman" w:hAnsi="Times New Roman" w:cs="Times New Roman"/>
          <w:sz w:val="28"/>
          <w:lang w:val="uk-UA"/>
        </w:rPr>
        <w:t>о</w:t>
      </w:r>
      <w:r w:rsidRPr="00A45215">
        <w:rPr>
          <w:rFonts w:ascii="Times New Roman" w:hAnsi="Times New Roman" w:cs="Times New Roman"/>
          <w:sz w:val="28"/>
          <w:lang w:val="uk-UA"/>
        </w:rPr>
        <w:t xml:space="preserve"> презентован</w:t>
      </w:r>
      <w:r>
        <w:rPr>
          <w:rFonts w:ascii="Times New Roman" w:hAnsi="Times New Roman" w:cs="Times New Roman"/>
          <w:sz w:val="28"/>
          <w:lang w:val="uk-UA"/>
        </w:rPr>
        <w:t>о</w:t>
      </w:r>
      <w:r w:rsidRPr="00A45215">
        <w:rPr>
          <w:rFonts w:ascii="Times New Roman" w:hAnsi="Times New Roman" w:cs="Times New Roman"/>
          <w:sz w:val="28"/>
          <w:lang w:val="uk-UA"/>
        </w:rPr>
        <w:t xml:space="preserve"> методичні розробки вчителів</w:t>
      </w:r>
      <w:r>
        <w:rPr>
          <w:rFonts w:ascii="Times New Roman" w:hAnsi="Times New Roman" w:cs="Times New Roman"/>
          <w:sz w:val="28"/>
          <w:lang w:val="uk-UA"/>
        </w:rPr>
        <w:t>:</w:t>
      </w:r>
    </w:p>
    <w:p w:rsidR="006C577E" w:rsidRPr="00A45215" w:rsidRDefault="006C577E" w:rsidP="004A2662">
      <w:pPr>
        <w:pStyle w:val="ab"/>
        <w:numPr>
          <w:ilvl w:val="0"/>
          <w:numId w:val="16"/>
        </w:numPr>
        <w:spacing w:line="360" w:lineRule="auto"/>
        <w:ind w:left="993" w:hanging="284"/>
        <w:jc w:val="both"/>
        <w:rPr>
          <w:rFonts w:ascii="Times New Roman" w:hAnsi="Times New Roman" w:cs="Times New Roman"/>
          <w:sz w:val="28"/>
          <w:lang w:val="uk-UA"/>
        </w:rPr>
      </w:pPr>
      <w:r w:rsidRPr="00A45215">
        <w:rPr>
          <w:rFonts w:ascii="Times New Roman" w:hAnsi="Times New Roman" w:cs="Times New Roman"/>
          <w:sz w:val="28"/>
          <w:lang w:val="uk-UA"/>
        </w:rPr>
        <w:t xml:space="preserve">Денисова Т.А. – «Формування читацьких компетенцій молодших школярів на уроках літературного читання». </w:t>
      </w:r>
      <w:r w:rsidRPr="00A45215">
        <w:rPr>
          <w:rFonts w:ascii="Times New Roman" w:hAnsi="Times New Roman" w:cs="Times New Roman"/>
          <w:b/>
          <w:sz w:val="28"/>
          <w:lang w:val="uk-UA"/>
        </w:rPr>
        <w:t>Диплом ІІІ ступеня</w:t>
      </w:r>
      <w:r w:rsidRPr="00A45215">
        <w:rPr>
          <w:rFonts w:ascii="Times New Roman" w:hAnsi="Times New Roman" w:cs="Times New Roman"/>
          <w:sz w:val="28"/>
          <w:lang w:val="uk-UA"/>
        </w:rPr>
        <w:t>.</w:t>
      </w:r>
    </w:p>
    <w:p w:rsidR="006C577E" w:rsidRPr="00A45215" w:rsidRDefault="006C577E" w:rsidP="004A2662">
      <w:pPr>
        <w:pStyle w:val="ab"/>
        <w:numPr>
          <w:ilvl w:val="0"/>
          <w:numId w:val="16"/>
        </w:numPr>
        <w:spacing w:after="0" w:line="360" w:lineRule="auto"/>
        <w:ind w:left="993" w:hanging="284"/>
        <w:jc w:val="both"/>
        <w:rPr>
          <w:rFonts w:ascii="Times New Roman" w:hAnsi="Times New Roman" w:cs="Times New Roman"/>
          <w:b/>
          <w:sz w:val="28"/>
          <w:lang w:val="uk-UA"/>
        </w:rPr>
      </w:pPr>
      <w:r w:rsidRPr="00A45215">
        <w:rPr>
          <w:rFonts w:ascii="Times New Roman" w:hAnsi="Times New Roman" w:cs="Times New Roman"/>
          <w:sz w:val="28"/>
          <w:lang w:val="uk-UA"/>
        </w:rPr>
        <w:t xml:space="preserve">Мазур Н.П. – «Взаємодія ігрової та навчально-пізнавальної діяльності учнів 2 класу на уроках математики в умовах реалізації нового Державного стандарту початкової загальної освіти». </w:t>
      </w:r>
      <w:r w:rsidRPr="00A45215">
        <w:rPr>
          <w:rFonts w:ascii="Times New Roman" w:hAnsi="Times New Roman" w:cs="Times New Roman"/>
          <w:b/>
          <w:sz w:val="28"/>
          <w:lang w:val="uk-UA"/>
        </w:rPr>
        <w:t>Диплом ІІ ступеня.</w:t>
      </w:r>
    </w:p>
    <w:p w:rsidR="006C577E" w:rsidRPr="00A909B9" w:rsidRDefault="006C577E" w:rsidP="006C577E">
      <w:pPr>
        <w:spacing w:line="240" w:lineRule="auto"/>
        <w:ind w:firstLine="567"/>
        <w:jc w:val="both"/>
        <w:rPr>
          <w:rFonts w:ascii="Times New Roman" w:hAnsi="Times New Roman" w:cs="Times New Roman"/>
          <w:sz w:val="28"/>
          <w:lang w:val="uk-UA"/>
        </w:rPr>
      </w:pPr>
      <w:r w:rsidRPr="0060598B">
        <w:rPr>
          <w:rFonts w:ascii="Times New Roman" w:hAnsi="Times New Roman" w:cs="Times New Roman"/>
          <w:color w:val="0070C0"/>
          <w:sz w:val="28"/>
          <w:u w:val="single"/>
          <w:lang w:val="uk-UA"/>
        </w:rPr>
        <w:t>201</w:t>
      </w:r>
      <w:r>
        <w:rPr>
          <w:rFonts w:ascii="Times New Roman" w:hAnsi="Times New Roman" w:cs="Times New Roman"/>
          <w:color w:val="0070C0"/>
          <w:sz w:val="28"/>
          <w:u w:val="single"/>
          <w:lang w:val="uk-UA"/>
        </w:rPr>
        <w:t>6</w:t>
      </w:r>
      <w:r w:rsidRPr="0060598B">
        <w:rPr>
          <w:rFonts w:ascii="Times New Roman" w:hAnsi="Times New Roman" w:cs="Times New Roman"/>
          <w:color w:val="0070C0"/>
          <w:sz w:val="28"/>
          <w:u w:val="single"/>
          <w:lang w:val="uk-UA"/>
        </w:rPr>
        <w:t xml:space="preserve"> р.</w:t>
      </w:r>
      <w:r>
        <w:rPr>
          <w:rFonts w:ascii="Times New Roman" w:hAnsi="Times New Roman" w:cs="Times New Roman"/>
          <w:sz w:val="28"/>
          <w:lang w:val="uk-UA"/>
        </w:rPr>
        <w:t xml:space="preserve"> </w:t>
      </w:r>
      <w:r w:rsidRPr="00A909B9">
        <w:rPr>
          <w:rFonts w:ascii="Times New Roman" w:hAnsi="Times New Roman" w:cs="Times New Roman"/>
          <w:sz w:val="28"/>
          <w:lang w:val="uk-UA"/>
        </w:rPr>
        <w:t xml:space="preserve">Маємо </w:t>
      </w:r>
      <w:r>
        <w:rPr>
          <w:rFonts w:ascii="Times New Roman" w:hAnsi="Times New Roman" w:cs="Times New Roman"/>
          <w:sz w:val="28"/>
          <w:lang w:val="uk-UA"/>
        </w:rPr>
        <w:t>дипломантів</w:t>
      </w:r>
      <w:r w:rsidRPr="00A909B9">
        <w:rPr>
          <w:rFonts w:ascii="Times New Roman" w:hAnsi="Times New Roman" w:cs="Times New Roman"/>
          <w:sz w:val="28"/>
          <w:lang w:val="uk-UA"/>
        </w:rPr>
        <w:t>:</w:t>
      </w:r>
    </w:p>
    <w:p w:rsidR="006C577E" w:rsidRPr="00A909B9" w:rsidRDefault="006C577E" w:rsidP="004A2662">
      <w:pPr>
        <w:numPr>
          <w:ilvl w:val="0"/>
          <w:numId w:val="19"/>
        </w:numPr>
        <w:spacing w:line="240" w:lineRule="auto"/>
        <w:ind w:left="993" w:hanging="284"/>
        <w:jc w:val="both"/>
        <w:rPr>
          <w:rFonts w:ascii="Times New Roman" w:hAnsi="Times New Roman" w:cs="Times New Roman"/>
          <w:sz w:val="28"/>
          <w:lang w:val="uk-UA"/>
        </w:rPr>
      </w:pPr>
      <w:r w:rsidRPr="00A909B9">
        <w:rPr>
          <w:rFonts w:ascii="Times New Roman" w:eastAsia="Times New Roman" w:hAnsi="Times New Roman" w:cs="Times New Roman"/>
          <w:sz w:val="28"/>
          <w:szCs w:val="36"/>
          <w:lang w:val="uk-UA"/>
        </w:rPr>
        <w:t xml:space="preserve">Малютін М. В. – </w:t>
      </w:r>
      <w:r w:rsidRPr="00A909B9">
        <w:rPr>
          <w:rFonts w:ascii="Times New Roman CYR" w:hAnsi="Times New Roman CYR" w:cs="Times New Roman CYR"/>
          <w:sz w:val="28"/>
          <w:szCs w:val="28"/>
          <w:lang w:val="uk-UA"/>
        </w:rPr>
        <w:t>«Позакласна робота з фізичної культури як засіб удосконалення фізичних якостей учнів початкових класів» (освітній проект)</w:t>
      </w:r>
      <w:r w:rsidRPr="00A909B9">
        <w:rPr>
          <w:rFonts w:ascii="Times New Roman" w:eastAsia="Times New Roman" w:hAnsi="Times New Roman" w:cs="Times New Roman"/>
          <w:sz w:val="28"/>
          <w:szCs w:val="36"/>
          <w:lang w:val="uk-UA"/>
        </w:rPr>
        <w:t xml:space="preserve">. </w:t>
      </w:r>
      <w:r w:rsidRPr="00A909B9">
        <w:rPr>
          <w:rFonts w:ascii="Times New Roman" w:hAnsi="Times New Roman" w:cs="Times New Roman"/>
          <w:b/>
          <w:sz w:val="28"/>
          <w:lang w:val="uk-UA"/>
        </w:rPr>
        <w:t>Диплом ІІ ступеня</w:t>
      </w:r>
      <w:r w:rsidRPr="00A909B9">
        <w:rPr>
          <w:rFonts w:ascii="Times New Roman" w:hAnsi="Times New Roman" w:cs="Times New Roman"/>
          <w:sz w:val="28"/>
          <w:lang w:val="uk-UA"/>
        </w:rPr>
        <w:t>.</w:t>
      </w:r>
    </w:p>
    <w:p w:rsidR="006C577E" w:rsidRPr="00C85A62" w:rsidRDefault="006C577E" w:rsidP="004A2662">
      <w:pPr>
        <w:numPr>
          <w:ilvl w:val="0"/>
          <w:numId w:val="19"/>
        </w:numPr>
        <w:spacing w:line="240" w:lineRule="auto"/>
        <w:ind w:left="993" w:hanging="284"/>
        <w:jc w:val="both"/>
        <w:rPr>
          <w:rFonts w:ascii="Times New Roman" w:hAnsi="Times New Roman" w:cs="Times New Roman"/>
          <w:b/>
          <w:sz w:val="28"/>
          <w:lang w:val="uk-UA"/>
        </w:rPr>
      </w:pPr>
      <w:r w:rsidRPr="00A909B9">
        <w:rPr>
          <w:rFonts w:ascii="Times New Roman" w:hAnsi="Times New Roman" w:cs="Times New Roman"/>
          <w:sz w:val="28"/>
          <w:lang w:val="uk-UA"/>
        </w:rPr>
        <w:t xml:space="preserve">Кельманська В.А. – «Метод проектів у початковій школі в умовах реалізації нового Державного стандарту початкової загальної освіти». </w:t>
      </w:r>
      <w:r w:rsidRPr="00A909B9">
        <w:rPr>
          <w:rFonts w:ascii="Times New Roman" w:hAnsi="Times New Roman" w:cs="Times New Roman"/>
          <w:b/>
          <w:sz w:val="28"/>
          <w:lang w:val="uk-UA"/>
        </w:rPr>
        <w:t>Диплом ІІІ ступеня.</w:t>
      </w:r>
    </w:p>
    <w:p w:rsidR="006C577E" w:rsidRPr="00A45215" w:rsidRDefault="006C577E" w:rsidP="006C577E">
      <w:pPr>
        <w:pStyle w:val="ab"/>
        <w:spacing w:line="360" w:lineRule="auto"/>
        <w:ind w:left="0" w:firstLine="709"/>
        <w:jc w:val="both"/>
        <w:rPr>
          <w:rFonts w:ascii="Times New Roman" w:hAnsi="Times New Roman" w:cs="Times New Roman"/>
          <w:sz w:val="28"/>
          <w:lang w:val="uk-UA"/>
        </w:rPr>
      </w:pPr>
      <w:r w:rsidRPr="00A45215">
        <w:rPr>
          <w:rFonts w:ascii="Times New Roman" w:hAnsi="Times New Roman" w:cs="Times New Roman"/>
          <w:sz w:val="28"/>
          <w:lang w:val="uk-UA"/>
        </w:rPr>
        <w:t xml:space="preserve">На виконання листа Міністерства освіти і науки України від 21.03.2014                 №14.1/10-806 редакція часопису «Розкажіть онуку» спільно з Національною спілкою журналістів та за підтримки Інституту інноваційних технологій і змісту освіти проводили </w:t>
      </w:r>
      <w:r w:rsidRPr="00A45215">
        <w:rPr>
          <w:rFonts w:ascii="Times New Roman" w:hAnsi="Times New Roman" w:cs="Times New Roman"/>
          <w:b/>
          <w:sz w:val="28"/>
          <w:lang w:val="uk-UA"/>
        </w:rPr>
        <w:t>Всеукраїнську акцію «Виховуємо в дітях доброту».</w:t>
      </w:r>
      <w:r w:rsidRPr="00A45215">
        <w:rPr>
          <w:rFonts w:ascii="Times New Roman" w:hAnsi="Times New Roman" w:cs="Times New Roman"/>
          <w:sz w:val="28"/>
          <w:lang w:val="uk-UA"/>
        </w:rPr>
        <w:t xml:space="preserve"> Творчий колектив учителів початкових класів нашої школи надіслав матеріали до редакції журналу. Запропоновані сценарії позакласних заходів (11 конспектів) створюють умови для формування моральних цінностей, культури поведінки, а також сприяють вихованню духовно зрілої особистості, вирішують завдання духовного здоров’я дитини. У практику роботи вчителі впроваджують цікаві педагогічні ідеї, форми та методи, що працюють на ефективність морально-етичного та духовного виховання дітей, створення в колективі атмосфери дружби та співробітництва.</w:t>
      </w:r>
    </w:p>
    <w:p w:rsidR="006C577E" w:rsidRPr="00A45215" w:rsidRDefault="006C577E" w:rsidP="006C577E">
      <w:pPr>
        <w:pStyle w:val="ab"/>
        <w:spacing w:line="360" w:lineRule="auto"/>
        <w:ind w:left="0" w:firstLine="709"/>
        <w:jc w:val="both"/>
        <w:rPr>
          <w:rFonts w:ascii="Times New Roman" w:hAnsi="Times New Roman" w:cs="Times New Roman"/>
          <w:sz w:val="28"/>
          <w:lang w:val="uk-UA"/>
        </w:rPr>
      </w:pPr>
      <w:r w:rsidRPr="00A45215">
        <w:rPr>
          <w:rFonts w:ascii="Times New Roman" w:hAnsi="Times New Roman" w:cs="Times New Roman"/>
          <w:sz w:val="28"/>
          <w:lang w:val="uk-UA"/>
        </w:rPr>
        <w:t xml:space="preserve">Колектив вчителів початкових класів </w:t>
      </w:r>
      <w:r w:rsidR="00FD2671">
        <w:rPr>
          <w:rFonts w:ascii="Times New Roman" w:hAnsi="Times New Roman" w:cs="Times New Roman"/>
          <w:b/>
          <w:sz w:val="28"/>
          <w:lang w:val="uk-UA"/>
        </w:rPr>
        <w:t xml:space="preserve">було залучено до </w:t>
      </w:r>
      <w:r w:rsidRPr="00C85A62">
        <w:rPr>
          <w:rFonts w:ascii="Times New Roman" w:hAnsi="Times New Roman" w:cs="Times New Roman"/>
          <w:b/>
          <w:sz w:val="28"/>
          <w:lang w:val="uk-UA"/>
        </w:rPr>
        <w:t>апробації</w:t>
      </w:r>
      <w:r w:rsidRPr="00A45215">
        <w:rPr>
          <w:rFonts w:ascii="Times New Roman" w:hAnsi="Times New Roman" w:cs="Times New Roman"/>
          <w:sz w:val="28"/>
          <w:lang w:val="uk-UA"/>
        </w:rPr>
        <w:t xml:space="preserve"> </w:t>
      </w:r>
      <w:r w:rsidRPr="00C85A62">
        <w:rPr>
          <w:rFonts w:ascii="Times New Roman" w:hAnsi="Times New Roman" w:cs="Times New Roman"/>
          <w:b/>
          <w:sz w:val="28"/>
          <w:lang w:val="uk-UA"/>
        </w:rPr>
        <w:t>навчальної літератури</w:t>
      </w:r>
      <w:r w:rsidRPr="00A45215">
        <w:rPr>
          <w:rFonts w:ascii="Times New Roman" w:hAnsi="Times New Roman" w:cs="Times New Roman"/>
          <w:sz w:val="28"/>
          <w:lang w:val="uk-UA"/>
        </w:rPr>
        <w:t xml:space="preserve"> відповідно до наказу МОН України № 645 від 30.05.2013 р. </w:t>
      </w:r>
      <w:r>
        <w:rPr>
          <w:rFonts w:ascii="Times New Roman" w:hAnsi="Times New Roman" w:cs="Times New Roman"/>
          <w:sz w:val="28"/>
          <w:lang w:val="uk-UA"/>
        </w:rPr>
        <w:t>«</w:t>
      </w:r>
      <w:r w:rsidRPr="00A45215">
        <w:rPr>
          <w:rFonts w:ascii="Times New Roman" w:hAnsi="Times New Roman" w:cs="Times New Roman"/>
          <w:sz w:val="28"/>
          <w:lang w:val="uk-UA"/>
        </w:rPr>
        <w:t>Про проведення апробації та моніторингових досліджень якості навчальної літератури для загальноосвітніх навчальних закладів у 2013/2014 – 2014/2015 н.р.</w:t>
      </w:r>
      <w:r>
        <w:rPr>
          <w:rFonts w:ascii="Times New Roman" w:hAnsi="Times New Roman" w:cs="Times New Roman"/>
          <w:sz w:val="28"/>
          <w:lang w:val="uk-UA"/>
        </w:rPr>
        <w:t>»</w:t>
      </w:r>
      <w:r w:rsidRPr="00A45215">
        <w:rPr>
          <w:rFonts w:ascii="Times New Roman" w:hAnsi="Times New Roman" w:cs="Times New Roman"/>
          <w:sz w:val="28"/>
          <w:lang w:val="uk-UA"/>
        </w:rPr>
        <w:t xml:space="preserve">, наказу Департаменту освіти та науки Одеської </w:t>
      </w:r>
      <w:r w:rsidRPr="00A45215">
        <w:rPr>
          <w:rFonts w:ascii="Times New Roman" w:hAnsi="Times New Roman" w:cs="Times New Roman"/>
          <w:sz w:val="28"/>
          <w:lang w:val="uk-UA"/>
        </w:rPr>
        <w:lastRenderedPageBreak/>
        <w:t>міської ради</w:t>
      </w:r>
      <w:r>
        <w:rPr>
          <w:rFonts w:ascii="Times New Roman" w:hAnsi="Times New Roman" w:cs="Times New Roman"/>
          <w:sz w:val="28"/>
          <w:lang w:val="uk-UA"/>
        </w:rPr>
        <w:t xml:space="preserve"> </w:t>
      </w:r>
      <w:r w:rsidRPr="00A45215">
        <w:rPr>
          <w:rFonts w:ascii="Times New Roman" w:hAnsi="Times New Roman" w:cs="Times New Roman"/>
          <w:sz w:val="28"/>
          <w:lang w:val="uk-UA"/>
        </w:rPr>
        <w:t xml:space="preserve">№ 448/ОД від 23.12.2013 р. </w:t>
      </w:r>
      <w:r>
        <w:rPr>
          <w:rFonts w:ascii="Times New Roman" w:hAnsi="Times New Roman" w:cs="Times New Roman"/>
          <w:sz w:val="28"/>
          <w:lang w:val="uk-UA"/>
        </w:rPr>
        <w:t>«</w:t>
      </w:r>
      <w:r w:rsidRPr="00A45215">
        <w:rPr>
          <w:rFonts w:ascii="Times New Roman" w:hAnsi="Times New Roman" w:cs="Times New Roman"/>
          <w:sz w:val="28"/>
          <w:lang w:val="uk-UA"/>
        </w:rPr>
        <w:t>Про проведе</w:t>
      </w:r>
      <w:r>
        <w:rPr>
          <w:rFonts w:ascii="Times New Roman" w:hAnsi="Times New Roman" w:cs="Times New Roman"/>
          <w:sz w:val="28"/>
          <w:lang w:val="uk-UA"/>
        </w:rPr>
        <w:t xml:space="preserve">ння апробації та моніторингових </w:t>
      </w:r>
      <w:r w:rsidRPr="00A45215">
        <w:rPr>
          <w:rFonts w:ascii="Times New Roman" w:hAnsi="Times New Roman" w:cs="Times New Roman"/>
          <w:sz w:val="28"/>
          <w:lang w:val="uk-UA"/>
        </w:rPr>
        <w:t xml:space="preserve">досліджень якості навчальної літератури для </w:t>
      </w:r>
      <w:proofErr w:type="spellStart"/>
      <w:r w:rsidRPr="00A45215">
        <w:rPr>
          <w:rFonts w:ascii="Times New Roman" w:hAnsi="Times New Roman" w:cs="Times New Roman"/>
          <w:sz w:val="28"/>
          <w:lang w:val="uk-UA"/>
        </w:rPr>
        <w:t>загально</w:t>
      </w:r>
      <w:r>
        <w:rPr>
          <w:rFonts w:ascii="Times New Roman" w:hAnsi="Times New Roman" w:cs="Times New Roman"/>
          <w:sz w:val="28"/>
          <w:lang w:val="uk-UA"/>
        </w:rPr>
        <w:t>-</w:t>
      </w:r>
      <w:r w:rsidRPr="00A45215">
        <w:rPr>
          <w:rFonts w:ascii="Times New Roman" w:hAnsi="Times New Roman" w:cs="Times New Roman"/>
          <w:sz w:val="28"/>
          <w:lang w:val="uk-UA"/>
        </w:rPr>
        <w:t>освітніх</w:t>
      </w:r>
      <w:proofErr w:type="spellEnd"/>
      <w:r w:rsidRPr="00A45215">
        <w:rPr>
          <w:rFonts w:ascii="Times New Roman" w:hAnsi="Times New Roman" w:cs="Times New Roman"/>
          <w:sz w:val="28"/>
          <w:lang w:val="uk-UA"/>
        </w:rPr>
        <w:t xml:space="preserve"> навчальних закладів у 2013/2014 – 2014/2015 н.р.</w:t>
      </w:r>
      <w:r>
        <w:rPr>
          <w:rFonts w:ascii="Times New Roman" w:hAnsi="Times New Roman" w:cs="Times New Roman"/>
          <w:sz w:val="28"/>
          <w:lang w:val="uk-UA"/>
        </w:rPr>
        <w:t>».</w:t>
      </w:r>
      <w:r w:rsidRPr="00A45215">
        <w:rPr>
          <w:rFonts w:ascii="Times New Roman" w:hAnsi="Times New Roman" w:cs="Times New Roman"/>
          <w:sz w:val="28"/>
          <w:lang w:val="uk-UA"/>
        </w:rPr>
        <w:t xml:space="preserve">  </w:t>
      </w:r>
    </w:p>
    <w:p w:rsidR="006C577E" w:rsidRPr="00A45215" w:rsidRDefault="006C577E" w:rsidP="006C577E">
      <w:pPr>
        <w:pStyle w:val="ab"/>
        <w:spacing w:line="360" w:lineRule="auto"/>
        <w:ind w:left="0" w:firstLine="709"/>
        <w:jc w:val="both"/>
        <w:rPr>
          <w:rFonts w:ascii="Times New Roman" w:hAnsi="Times New Roman" w:cs="Times New Roman"/>
          <w:sz w:val="28"/>
          <w:lang w:val="uk-UA"/>
        </w:rPr>
      </w:pPr>
      <w:r w:rsidRPr="00A45215">
        <w:rPr>
          <w:rFonts w:ascii="Times New Roman" w:hAnsi="Times New Roman" w:cs="Times New Roman"/>
          <w:sz w:val="28"/>
          <w:lang w:val="uk-UA"/>
        </w:rPr>
        <w:t xml:space="preserve">Якість та зміст підручника літературного читання (російського), авт. Н.Гавриш було оцінено батьками 2-А класу та вчителем Платоновою А.І. спільно з колегами. Задіран О.М. та вчителями паралелі 3-х класів було зроблено та надіслано до ООІУВ аналіз навчального та науково-методичного апарату підручника «Літературне читання» (російське), автор Гавриш Н.В.,  </w:t>
      </w:r>
      <w:proofErr w:type="spellStart"/>
      <w:r w:rsidRPr="00A45215">
        <w:rPr>
          <w:rFonts w:ascii="Times New Roman" w:hAnsi="Times New Roman" w:cs="Times New Roman"/>
          <w:sz w:val="28"/>
          <w:lang w:val="uk-UA"/>
        </w:rPr>
        <w:t>Маркотенко</w:t>
      </w:r>
      <w:proofErr w:type="spellEnd"/>
      <w:r w:rsidRPr="00A45215">
        <w:rPr>
          <w:rFonts w:ascii="Times New Roman" w:hAnsi="Times New Roman" w:cs="Times New Roman"/>
          <w:sz w:val="28"/>
          <w:lang w:val="uk-UA"/>
        </w:rPr>
        <w:t xml:space="preserve"> Т.С. (3 кл.).</w:t>
      </w:r>
    </w:p>
    <w:p w:rsidR="006C577E" w:rsidRPr="00A45215" w:rsidRDefault="006C577E" w:rsidP="006C577E">
      <w:pPr>
        <w:pStyle w:val="ab"/>
        <w:spacing w:line="360" w:lineRule="auto"/>
        <w:ind w:left="0" w:firstLine="709"/>
        <w:jc w:val="both"/>
        <w:rPr>
          <w:rFonts w:ascii="Times New Roman" w:hAnsi="Times New Roman" w:cs="Times New Roman"/>
          <w:sz w:val="28"/>
          <w:lang w:val="uk-UA"/>
        </w:rPr>
      </w:pPr>
      <w:r w:rsidRPr="00A45215">
        <w:rPr>
          <w:rFonts w:ascii="Times New Roman" w:hAnsi="Times New Roman" w:cs="Times New Roman"/>
          <w:sz w:val="28"/>
          <w:lang w:val="uk-UA"/>
        </w:rPr>
        <w:t xml:space="preserve">Учителі початкових класів </w:t>
      </w:r>
      <w:r w:rsidR="00302D22">
        <w:rPr>
          <w:rFonts w:ascii="Times New Roman" w:hAnsi="Times New Roman" w:cs="Times New Roman"/>
          <w:sz w:val="28"/>
          <w:lang w:val="uk-UA"/>
        </w:rPr>
        <w:t>і</w:t>
      </w:r>
      <w:r w:rsidRPr="00A45215">
        <w:rPr>
          <w:rFonts w:ascii="Times New Roman" w:hAnsi="Times New Roman" w:cs="Times New Roman"/>
          <w:sz w:val="28"/>
          <w:lang w:val="uk-UA"/>
        </w:rPr>
        <w:t xml:space="preserve"> вчителі-предметники аналізували зміст електронних версій оригінал-макетів підручників для 4-го класу, активно обговорювали зміст нових підручників для 4 класу та формували пропозиції щодо їх відбору. </w:t>
      </w:r>
    </w:p>
    <w:p w:rsidR="006C577E" w:rsidRDefault="006C577E" w:rsidP="006C577E">
      <w:pPr>
        <w:pStyle w:val="ab"/>
        <w:spacing w:line="360" w:lineRule="auto"/>
        <w:ind w:left="0" w:firstLine="709"/>
        <w:jc w:val="both"/>
        <w:rPr>
          <w:rFonts w:ascii="Times New Roman" w:hAnsi="Times New Roman" w:cs="Times New Roman"/>
          <w:sz w:val="28"/>
          <w:lang w:val="uk-UA"/>
        </w:rPr>
      </w:pPr>
      <w:r w:rsidRPr="00A45215">
        <w:rPr>
          <w:rFonts w:ascii="Times New Roman" w:hAnsi="Times New Roman" w:cs="Times New Roman"/>
          <w:sz w:val="28"/>
          <w:lang w:val="uk-UA"/>
        </w:rPr>
        <w:t xml:space="preserve">У </w:t>
      </w:r>
      <w:r w:rsidRPr="00B17B85">
        <w:rPr>
          <w:rFonts w:ascii="Times New Roman" w:hAnsi="Times New Roman" w:cs="Times New Roman"/>
          <w:b/>
          <w:color w:val="0070C0"/>
          <w:sz w:val="28"/>
          <w:lang w:val="uk-UA"/>
        </w:rPr>
        <w:t xml:space="preserve">«Видавничій групі </w:t>
      </w:r>
      <w:proofErr w:type="spellStart"/>
      <w:r w:rsidRPr="00B17B85">
        <w:rPr>
          <w:rFonts w:ascii="Times New Roman" w:hAnsi="Times New Roman" w:cs="Times New Roman"/>
          <w:b/>
          <w:color w:val="0070C0"/>
          <w:sz w:val="28"/>
          <w:lang w:val="uk-UA"/>
        </w:rPr>
        <w:t>“Основа”</w:t>
      </w:r>
      <w:proofErr w:type="spellEnd"/>
      <w:r w:rsidRPr="00B17B85">
        <w:rPr>
          <w:rFonts w:ascii="Times New Roman" w:hAnsi="Times New Roman" w:cs="Times New Roman"/>
          <w:b/>
          <w:color w:val="0070C0"/>
          <w:sz w:val="28"/>
          <w:lang w:val="uk-UA"/>
        </w:rPr>
        <w:t>»</w:t>
      </w:r>
      <w:r w:rsidRPr="00A45215">
        <w:rPr>
          <w:rFonts w:ascii="Times New Roman" w:hAnsi="Times New Roman" w:cs="Times New Roman"/>
          <w:sz w:val="28"/>
          <w:lang w:val="uk-UA"/>
        </w:rPr>
        <w:t xml:space="preserve"> було надруковано посібник «Формування літературної компетентності учнів початкових класів». Автор – вчитель початкових класів вищої кваліфікаційної категорії, вчитель-методист </w:t>
      </w:r>
      <w:r w:rsidRPr="00B17B85">
        <w:rPr>
          <w:rFonts w:ascii="Times New Roman" w:hAnsi="Times New Roman" w:cs="Times New Roman"/>
          <w:i/>
          <w:sz w:val="28"/>
          <w:lang w:val="uk-UA"/>
        </w:rPr>
        <w:t xml:space="preserve">Скоблікова О.В. </w:t>
      </w:r>
      <w:r w:rsidRPr="00A45215">
        <w:rPr>
          <w:rFonts w:ascii="Times New Roman" w:hAnsi="Times New Roman" w:cs="Times New Roman"/>
          <w:sz w:val="28"/>
          <w:lang w:val="uk-UA"/>
        </w:rPr>
        <w:t xml:space="preserve"> (</w:t>
      </w:r>
      <w:r>
        <w:rPr>
          <w:rFonts w:ascii="Times New Roman" w:hAnsi="Times New Roman" w:cs="Times New Roman"/>
          <w:sz w:val="28"/>
          <w:lang w:val="uk-UA"/>
        </w:rPr>
        <w:t>2015</w:t>
      </w:r>
      <w:r w:rsidRPr="00A45215">
        <w:rPr>
          <w:rFonts w:ascii="Times New Roman" w:hAnsi="Times New Roman" w:cs="Times New Roman"/>
          <w:sz w:val="28"/>
          <w:lang w:val="uk-UA"/>
        </w:rPr>
        <w:t xml:space="preserve">). </w:t>
      </w:r>
    </w:p>
    <w:p w:rsidR="006C577E" w:rsidRPr="00B02D6F" w:rsidRDefault="006C577E" w:rsidP="006C577E">
      <w:pPr>
        <w:pStyle w:val="ab"/>
        <w:spacing w:line="360" w:lineRule="auto"/>
        <w:ind w:left="0" w:firstLine="709"/>
        <w:jc w:val="both"/>
        <w:rPr>
          <w:rFonts w:ascii="Times New Roman" w:hAnsi="Times New Roman" w:cs="Times New Roman"/>
          <w:sz w:val="28"/>
          <w:lang w:val="uk-UA"/>
        </w:rPr>
      </w:pPr>
      <w:r w:rsidRPr="00B02D6F">
        <w:rPr>
          <w:rFonts w:ascii="Times New Roman" w:hAnsi="Times New Roman" w:cs="Times New Roman"/>
          <w:sz w:val="28"/>
          <w:lang w:val="uk-UA"/>
        </w:rPr>
        <w:t xml:space="preserve">У </w:t>
      </w:r>
      <w:r w:rsidRPr="00493A04">
        <w:rPr>
          <w:rFonts w:ascii="Times New Roman" w:hAnsi="Times New Roman" w:cs="Times New Roman"/>
          <w:b/>
          <w:color w:val="0070C0"/>
          <w:sz w:val="28"/>
          <w:lang w:val="uk-UA"/>
        </w:rPr>
        <w:t>міському конкурсі</w:t>
      </w:r>
      <w:r w:rsidRPr="00493A04">
        <w:rPr>
          <w:rFonts w:ascii="Times New Roman" w:hAnsi="Times New Roman" w:cs="Times New Roman"/>
          <w:color w:val="0070C0"/>
          <w:sz w:val="28"/>
          <w:lang w:val="uk-UA"/>
        </w:rPr>
        <w:t xml:space="preserve"> </w:t>
      </w:r>
      <w:r w:rsidRPr="00493A04">
        <w:rPr>
          <w:rFonts w:ascii="Times New Roman" w:hAnsi="Times New Roman" w:cs="Times New Roman"/>
          <w:i/>
          <w:color w:val="0070C0"/>
          <w:sz w:val="28"/>
          <w:lang w:val="uk-UA"/>
        </w:rPr>
        <w:t>«Вчитель року – 2016. Англійська мова»</w:t>
      </w:r>
      <w:r w:rsidRPr="00B02D6F">
        <w:rPr>
          <w:rFonts w:ascii="Times New Roman" w:hAnsi="Times New Roman" w:cs="Times New Roman"/>
          <w:sz w:val="28"/>
          <w:lang w:val="uk-UA"/>
        </w:rPr>
        <w:t xml:space="preserve"> </w:t>
      </w:r>
      <w:r>
        <w:rPr>
          <w:rFonts w:ascii="Times New Roman" w:hAnsi="Times New Roman" w:cs="Times New Roman"/>
          <w:sz w:val="28"/>
          <w:lang w:val="uk-UA"/>
        </w:rPr>
        <w:br/>
      </w:r>
      <w:r w:rsidRPr="00B02D6F">
        <w:rPr>
          <w:rFonts w:ascii="Times New Roman" w:hAnsi="Times New Roman" w:cs="Times New Roman"/>
          <w:b/>
          <w:sz w:val="28"/>
          <w:lang w:val="uk-UA"/>
        </w:rPr>
        <w:t xml:space="preserve">ІІІ місце </w:t>
      </w:r>
      <w:r w:rsidRPr="00B02D6F">
        <w:rPr>
          <w:rFonts w:ascii="Times New Roman" w:hAnsi="Times New Roman" w:cs="Times New Roman"/>
          <w:sz w:val="28"/>
          <w:lang w:val="uk-UA"/>
        </w:rPr>
        <w:t xml:space="preserve">посіла вчитель англійської мови в початкових класах </w:t>
      </w:r>
      <w:proofErr w:type="spellStart"/>
      <w:r w:rsidRPr="00B02D6F">
        <w:rPr>
          <w:rFonts w:ascii="Times New Roman" w:hAnsi="Times New Roman" w:cs="Times New Roman"/>
          <w:sz w:val="28"/>
          <w:lang w:val="uk-UA"/>
        </w:rPr>
        <w:t>Парапір</w:t>
      </w:r>
      <w:proofErr w:type="spellEnd"/>
      <w:r w:rsidRPr="00B02D6F">
        <w:rPr>
          <w:rFonts w:ascii="Times New Roman" w:hAnsi="Times New Roman" w:cs="Times New Roman"/>
          <w:sz w:val="28"/>
          <w:lang w:val="uk-UA"/>
        </w:rPr>
        <w:t xml:space="preserve"> О.М.</w:t>
      </w:r>
    </w:p>
    <w:p w:rsidR="006C577E" w:rsidRPr="00B02D6F" w:rsidRDefault="006C577E" w:rsidP="006C577E">
      <w:pPr>
        <w:pStyle w:val="ab"/>
        <w:spacing w:line="360" w:lineRule="auto"/>
        <w:ind w:left="0" w:firstLine="709"/>
        <w:jc w:val="both"/>
        <w:rPr>
          <w:rFonts w:ascii="Times New Roman" w:hAnsi="Times New Roman" w:cs="Times New Roman"/>
          <w:i/>
          <w:sz w:val="28"/>
          <w:lang w:val="uk-UA"/>
        </w:rPr>
      </w:pPr>
      <w:r w:rsidRPr="00B02D6F">
        <w:rPr>
          <w:rFonts w:ascii="Times New Roman" w:hAnsi="Times New Roman" w:cs="Times New Roman"/>
          <w:sz w:val="28"/>
          <w:lang w:val="uk-UA"/>
        </w:rPr>
        <w:t xml:space="preserve">У </w:t>
      </w:r>
      <w:r w:rsidRPr="00493A04">
        <w:rPr>
          <w:rFonts w:ascii="Times New Roman" w:hAnsi="Times New Roman" w:cs="Times New Roman"/>
          <w:b/>
          <w:color w:val="0070C0"/>
          <w:sz w:val="28"/>
          <w:lang w:val="uk-UA"/>
        </w:rPr>
        <w:t>журналі</w:t>
      </w:r>
      <w:r w:rsidRPr="00493A04">
        <w:rPr>
          <w:rFonts w:ascii="Times New Roman" w:hAnsi="Times New Roman" w:cs="Times New Roman"/>
          <w:color w:val="0070C0"/>
          <w:sz w:val="28"/>
          <w:lang w:val="uk-UA"/>
        </w:rPr>
        <w:t xml:space="preserve"> </w:t>
      </w:r>
      <w:r w:rsidRPr="00493A04">
        <w:rPr>
          <w:rFonts w:ascii="Times New Roman" w:hAnsi="Times New Roman" w:cs="Times New Roman"/>
          <w:i/>
          <w:color w:val="0070C0"/>
          <w:sz w:val="28"/>
          <w:lang w:val="uk-UA"/>
        </w:rPr>
        <w:t>«Учитель початкової школи»</w:t>
      </w:r>
      <w:r w:rsidRPr="00B02D6F">
        <w:rPr>
          <w:rFonts w:ascii="Times New Roman" w:hAnsi="Times New Roman" w:cs="Times New Roman"/>
          <w:sz w:val="28"/>
          <w:lang w:val="uk-UA"/>
        </w:rPr>
        <w:t xml:space="preserve"> (№11, 2015 р.) було </w:t>
      </w:r>
      <w:proofErr w:type="spellStart"/>
      <w:r w:rsidRPr="00B02D6F">
        <w:rPr>
          <w:rFonts w:ascii="Times New Roman" w:hAnsi="Times New Roman" w:cs="Times New Roman"/>
          <w:sz w:val="28"/>
          <w:lang w:val="uk-UA"/>
        </w:rPr>
        <w:t>надруко-вано</w:t>
      </w:r>
      <w:proofErr w:type="spellEnd"/>
      <w:r w:rsidRPr="00B02D6F">
        <w:rPr>
          <w:rFonts w:ascii="Times New Roman" w:hAnsi="Times New Roman" w:cs="Times New Roman"/>
          <w:sz w:val="28"/>
          <w:lang w:val="uk-UA"/>
        </w:rPr>
        <w:t xml:space="preserve"> опорні таблиці з української мови. Автор – вчитель початкових класів вищої кваліфікаційної категорії, вчитель-методист </w:t>
      </w:r>
      <w:r w:rsidRPr="00B02D6F">
        <w:rPr>
          <w:rFonts w:ascii="Times New Roman" w:hAnsi="Times New Roman" w:cs="Times New Roman"/>
          <w:i/>
          <w:sz w:val="28"/>
          <w:lang w:val="uk-UA"/>
        </w:rPr>
        <w:t xml:space="preserve">Стець А.В. </w:t>
      </w:r>
    </w:p>
    <w:p w:rsidR="00493A04" w:rsidRDefault="006C577E" w:rsidP="006C577E">
      <w:pPr>
        <w:pStyle w:val="ab"/>
        <w:spacing w:line="360" w:lineRule="auto"/>
        <w:ind w:left="0" w:firstLine="709"/>
        <w:jc w:val="both"/>
        <w:rPr>
          <w:rFonts w:ascii="Times New Roman" w:hAnsi="Times New Roman" w:cs="Times New Roman"/>
          <w:sz w:val="28"/>
          <w:lang w:val="uk-UA"/>
        </w:rPr>
      </w:pPr>
      <w:r w:rsidRPr="00B02D6F">
        <w:rPr>
          <w:rFonts w:ascii="Times New Roman" w:hAnsi="Times New Roman" w:cs="Times New Roman"/>
          <w:sz w:val="28"/>
          <w:lang w:val="uk-UA"/>
        </w:rPr>
        <w:t xml:space="preserve">Учитель початкових класів вищої кваліфікаційної категорії </w:t>
      </w:r>
      <w:r w:rsidRPr="00B02D6F">
        <w:rPr>
          <w:rFonts w:ascii="Times New Roman" w:hAnsi="Times New Roman" w:cs="Times New Roman"/>
          <w:i/>
          <w:sz w:val="28"/>
          <w:lang w:val="uk-UA"/>
        </w:rPr>
        <w:t>Кельманська</w:t>
      </w:r>
      <w:r w:rsidRPr="00B02D6F">
        <w:rPr>
          <w:rFonts w:ascii="Times New Roman" w:hAnsi="Times New Roman" w:cs="Times New Roman"/>
          <w:sz w:val="28"/>
          <w:lang w:val="uk-UA"/>
        </w:rPr>
        <w:t xml:space="preserve"> В.А. брала участь у </w:t>
      </w:r>
      <w:r w:rsidRPr="00B17B85">
        <w:rPr>
          <w:rFonts w:ascii="Times New Roman" w:hAnsi="Times New Roman" w:cs="Times New Roman"/>
          <w:color w:val="0070C0"/>
          <w:sz w:val="28"/>
          <w:lang w:val="uk-UA"/>
        </w:rPr>
        <w:t xml:space="preserve">ІІІ-му Всеукраїнському </w:t>
      </w:r>
      <w:r w:rsidRPr="00B17B85">
        <w:rPr>
          <w:rFonts w:ascii="Times New Roman" w:hAnsi="Times New Roman" w:cs="Times New Roman"/>
          <w:b/>
          <w:color w:val="0070C0"/>
          <w:sz w:val="28"/>
          <w:lang w:val="uk-UA"/>
        </w:rPr>
        <w:t>конкурсі</w:t>
      </w:r>
      <w:r w:rsidRPr="00B17B85">
        <w:rPr>
          <w:rFonts w:ascii="Times New Roman" w:hAnsi="Times New Roman" w:cs="Times New Roman"/>
          <w:color w:val="0070C0"/>
          <w:sz w:val="28"/>
          <w:lang w:val="uk-UA"/>
        </w:rPr>
        <w:t xml:space="preserve"> </w:t>
      </w:r>
      <w:r w:rsidRPr="00B17B85">
        <w:rPr>
          <w:rFonts w:ascii="Times New Roman" w:hAnsi="Times New Roman" w:cs="Times New Roman"/>
          <w:i/>
          <w:color w:val="0070C0"/>
          <w:sz w:val="28"/>
          <w:lang w:val="uk-UA"/>
        </w:rPr>
        <w:t>«Творчий учитель – обдарований учень»</w:t>
      </w:r>
      <w:r w:rsidRPr="00B17B85">
        <w:rPr>
          <w:rFonts w:ascii="Times New Roman" w:hAnsi="Times New Roman" w:cs="Times New Roman"/>
          <w:color w:val="0070C0"/>
          <w:sz w:val="28"/>
          <w:lang w:val="uk-UA"/>
        </w:rPr>
        <w:t xml:space="preserve"> </w:t>
      </w:r>
      <w:r w:rsidRPr="00B02D6F">
        <w:rPr>
          <w:rFonts w:ascii="Times New Roman" w:hAnsi="Times New Roman" w:cs="Times New Roman"/>
          <w:sz w:val="28"/>
          <w:lang w:val="uk-UA"/>
        </w:rPr>
        <w:t xml:space="preserve">(2015), має сертифікат автора на  публікацію </w:t>
      </w:r>
      <w:r w:rsidRPr="00B02D6F">
        <w:rPr>
          <w:rFonts w:ascii="Times New Roman" w:hAnsi="Times New Roman" w:cs="Times New Roman"/>
          <w:b/>
          <w:sz w:val="28"/>
          <w:lang w:val="uk-UA"/>
        </w:rPr>
        <w:t>методичної розробки</w:t>
      </w:r>
      <w:r w:rsidRPr="00B02D6F">
        <w:rPr>
          <w:rFonts w:ascii="Times New Roman" w:hAnsi="Times New Roman" w:cs="Times New Roman"/>
          <w:sz w:val="28"/>
          <w:lang w:val="uk-UA"/>
        </w:rPr>
        <w:t xml:space="preserve"> проекту </w:t>
      </w:r>
      <w:r w:rsidRPr="00B02D6F">
        <w:rPr>
          <w:rFonts w:ascii="Times New Roman" w:hAnsi="Times New Roman" w:cs="Times New Roman"/>
          <w:i/>
          <w:sz w:val="28"/>
          <w:lang w:val="uk-UA"/>
        </w:rPr>
        <w:t>«Наші імена»</w:t>
      </w:r>
      <w:r w:rsidRPr="00B02D6F">
        <w:rPr>
          <w:rFonts w:ascii="Times New Roman" w:hAnsi="Times New Roman" w:cs="Times New Roman"/>
          <w:sz w:val="28"/>
          <w:lang w:val="uk-UA"/>
        </w:rPr>
        <w:t xml:space="preserve"> у фаховому </w:t>
      </w:r>
      <w:r w:rsidRPr="00B02D6F">
        <w:rPr>
          <w:rFonts w:ascii="Times New Roman" w:hAnsi="Times New Roman" w:cs="Times New Roman"/>
          <w:b/>
          <w:sz w:val="28"/>
          <w:lang w:val="uk-UA"/>
        </w:rPr>
        <w:t xml:space="preserve">журналі </w:t>
      </w:r>
      <w:r w:rsidRPr="00B02D6F">
        <w:rPr>
          <w:rFonts w:ascii="Times New Roman" w:hAnsi="Times New Roman" w:cs="Times New Roman"/>
          <w:i/>
          <w:sz w:val="28"/>
          <w:lang w:val="uk-UA"/>
        </w:rPr>
        <w:t>«Відкритий урок: розробки, технології, досвід»</w:t>
      </w:r>
      <w:r w:rsidRPr="00B02D6F">
        <w:rPr>
          <w:rFonts w:ascii="Times New Roman" w:hAnsi="Times New Roman" w:cs="Times New Roman"/>
          <w:sz w:val="28"/>
          <w:lang w:val="uk-UA"/>
        </w:rPr>
        <w:t xml:space="preserve"> (жовтень, 2015). </w:t>
      </w:r>
    </w:p>
    <w:p w:rsidR="006C577E" w:rsidRDefault="006C577E" w:rsidP="006C577E">
      <w:pPr>
        <w:pStyle w:val="ab"/>
        <w:spacing w:line="360" w:lineRule="auto"/>
        <w:ind w:left="0" w:firstLine="709"/>
        <w:jc w:val="both"/>
        <w:rPr>
          <w:rFonts w:ascii="Times New Roman" w:hAnsi="Times New Roman" w:cs="Times New Roman"/>
          <w:sz w:val="28"/>
          <w:lang w:val="uk-UA"/>
        </w:rPr>
      </w:pPr>
      <w:r>
        <w:rPr>
          <w:rFonts w:ascii="Times New Roman" w:hAnsi="Times New Roman" w:cs="Times New Roman"/>
          <w:sz w:val="28"/>
          <w:lang w:val="uk-UA"/>
        </w:rPr>
        <w:t xml:space="preserve">Також мають дипломи та сертифікати на публікації власних розробок уроків на </w:t>
      </w:r>
      <w:r w:rsidRPr="00B17B85">
        <w:rPr>
          <w:rFonts w:ascii="Times New Roman" w:hAnsi="Times New Roman" w:cs="Times New Roman"/>
          <w:color w:val="0070C0"/>
          <w:sz w:val="28"/>
          <w:lang w:val="uk-UA"/>
        </w:rPr>
        <w:t xml:space="preserve">вчительському порталі </w:t>
      </w:r>
      <w:r w:rsidRPr="00B17B85">
        <w:rPr>
          <w:rFonts w:ascii="Times New Roman" w:hAnsi="Times New Roman" w:cs="Times New Roman"/>
          <w:b/>
          <w:color w:val="0070C0"/>
          <w:sz w:val="28"/>
          <w:lang w:val="uk-UA"/>
        </w:rPr>
        <w:t>«Відкритий урок»</w:t>
      </w:r>
      <w:r>
        <w:rPr>
          <w:rFonts w:ascii="Times New Roman" w:hAnsi="Times New Roman" w:cs="Times New Roman"/>
          <w:sz w:val="28"/>
          <w:lang w:val="uk-UA"/>
        </w:rPr>
        <w:t xml:space="preserve"> (я перелічу лише за літо 2016 року):</w:t>
      </w:r>
    </w:p>
    <w:p w:rsidR="006C577E" w:rsidRDefault="006C577E" w:rsidP="004A2662">
      <w:pPr>
        <w:pStyle w:val="ab"/>
        <w:numPr>
          <w:ilvl w:val="0"/>
          <w:numId w:val="20"/>
        </w:numPr>
        <w:spacing w:line="360" w:lineRule="auto"/>
        <w:ind w:left="709"/>
        <w:jc w:val="both"/>
        <w:rPr>
          <w:rFonts w:ascii="Times New Roman" w:hAnsi="Times New Roman" w:cs="Times New Roman"/>
          <w:sz w:val="28"/>
          <w:lang w:val="uk-UA"/>
        </w:rPr>
      </w:pPr>
      <w:r>
        <w:rPr>
          <w:rFonts w:ascii="Times New Roman" w:hAnsi="Times New Roman" w:cs="Times New Roman"/>
          <w:sz w:val="28"/>
          <w:lang w:val="uk-UA"/>
        </w:rPr>
        <w:lastRenderedPageBreak/>
        <w:t xml:space="preserve">Катеринка О.І., розробка уроку з інформатики в 4-му класі «Створення анімації </w:t>
      </w:r>
      <w:proofErr w:type="spellStart"/>
      <w:r>
        <w:rPr>
          <w:rFonts w:ascii="Times New Roman" w:hAnsi="Times New Roman" w:cs="Times New Roman"/>
          <w:sz w:val="28"/>
          <w:lang w:val="uk-UA"/>
        </w:rPr>
        <w:t>Scr</w:t>
      </w:r>
      <w:r>
        <w:rPr>
          <w:rFonts w:ascii="Times New Roman" w:hAnsi="Times New Roman" w:cs="Times New Roman"/>
          <w:sz w:val="28"/>
          <w:lang w:val="en-US"/>
        </w:rPr>
        <w:t>atch</w:t>
      </w:r>
      <w:proofErr w:type="spellEnd"/>
      <w:r w:rsidRPr="00C0686B">
        <w:rPr>
          <w:rFonts w:ascii="Times New Roman" w:hAnsi="Times New Roman" w:cs="Times New Roman"/>
          <w:sz w:val="28"/>
        </w:rPr>
        <w:t xml:space="preserve"> за </w:t>
      </w:r>
      <w:r w:rsidRPr="00C0686B">
        <w:rPr>
          <w:rFonts w:ascii="Times New Roman" w:hAnsi="Times New Roman" w:cs="Times New Roman"/>
          <w:sz w:val="28"/>
          <w:lang w:val="uk-UA"/>
        </w:rPr>
        <w:t>участю</w:t>
      </w:r>
      <w:r w:rsidRPr="00C0686B">
        <w:rPr>
          <w:rFonts w:ascii="Times New Roman" w:hAnsi="Times New Roman" w:cs="Times New Roman"/>
          <w:sz w:val="28"/>
        </w:rPr>
        <w:t xml:space="preserve"> </w:t>
      </w:r>
      <w:r>
        <w:rPr>
          <w:rFonts w:ascii="Times New Roman" w:hAnsi="Times New Roman" w:cs="Times New Roman"/>
          <w:sz w:val="28"/>
          <w:lang w:val="uk-UA"/>
        </w:rPr>
        <w:t>одного спрайту».</w:t>
      </w:r>
    </w:p>
    <w:p w:rsidR="006C577E" w:rsidRDefault="006C577E" w:rsidP="004A2662">
      <w:pPr>
        <w:pStyle w:val="ab"/>
        <w:numPr>
          <w:ilvl w:val="0"/>
          <w:numId w:val="20"/>
        </w:numPr>
        <w:spacing w:line="360" w:lineRule="auto"/>
        <w:ind w:left="709"/>
        <w:jc w:val="both"/>
        <w:rPr>
          <w:rFonts w:ascii="Times New Roman" w:hAnsi="Times New Roman" w:cs="Times New Roman"/>
          <w:sz w:val="28"/>
          <w:lang w:val="uk-UA"/>
        </w:rPr>
      </w:pPr>
      <w:r>
        <w:rPr>
          <w:rFonts w:ascii="Times New Roman" w:hAnsi="Times New Roman" w:cs="Times New Roman"/>
          <w:sz w:val="28"/>
          <w:lang w:val="uk-UA"/>
        </w:rPr>
        <w:t xml:space="preserve">Кельманська В.А., розробка дослідницького проекту для учнів </w:t>
      </w:r>
      <w:r>
        <w:rPr>
          <w:rFonts w:ascii="Times New Roman" w:hAnsi="Times New Roman" w:cs="Times New Roman"/>
          <w:sz w:val="28"/>
          <w:lang w:val="uk-UA"/>
        </w:rPr>
        <w:br/>
        <w:t>2-го класу «Символи України – рослини».</w:t>
      </w:r>
    </w:p>
    <w:p w:rsidR="006C577E" w:rsidRDefault="006C577E" w:rsidP="004A2662">
      <w:pPr>
        <w:pStyle w:val="ab"/>
        <w:numPr>
          <w:ilvl w:val="0"/>
          <w:numId w:val="20"/>
        </w:numPr>
        <w:spacing w:line="360" w:lineRule="auto"/>
        <w:ind w:left="709"/>
        <w:jc w:val="both"/>
        <w:rPr>
          <w:rFonts w:ascii="Times New Roman" w:hAnsi="Times New Roman" w:cs="Times New Roman"/>
          <w:sz w:val="28"/>
          <w:lang w:val="uk-UA"/>
        </w:rPr>
      </w:pPr>
      <w:r>
        <w:rPr>
          <w:rFonts w:ascii="Times New Roman" w:hAnsi="Times New Roman" w:cs="Times New Roman"/>
          <w:sz w:val="28"/>
          <w:lang w:val="uk-UA"/>
        </w:rPr>
        <w:t>Мазур Н.П., розробка уроку з математики в 1-му класі «Послідовність чисел від 0 до 10. Порівняння в межах 10».</w:t>
      </w:r>
    </w:p>
    <w:p w:rsidR="006C577E" w:rsidRDefault="006C577E" w:rsidP="004A2662">
      <w:pPr>
        <w:pStyle w:val="ab"/>
        <w:numPr>
          <w:ilvl w:val="0"/>
          <w:numId w:val="20"/>
        </w:numPr>
        <w:spacing w:line="360" w:lineRule="auto"/>
        <w:ind w:left="709"/>
        <w:jc w:val="both"/>
        <w:rPr>
          <w:rFonts w:ascii="Times New Roman" w:hAnsi="Times New Roman" w:cs="Times New Roman"/>
          <w:sz w:val="28"/>
          <w:lang w:val="uk-UA"/>
        </w:rPr>
      </w:pPr>
      <w:r>
        <w:rPr>
          <w:rFonts w:ascii="Times New Roman" w:hAnsi="Times New Roman" w:cs="Times New Roman"/>
          <w:sz w:val="28"/>
          <w:lang w:val="uk-UA"/>
        </w:rPr>
        <w:t>Стрюкова Ю.М., розробка відкритого уроку з навчання грамоти в 1-му класі «Звуки [к], [к</w:t>
      </w:r>
      <w:r w:rsidRPr="00FD22AB">
        <w:rPr>
          <w:rFonts w:ascii="Times New Roman" w:hAnsi="Times New Roman" w:cs="Times New Roman"/>
          <w:sz w:val="28"/>
        </w:rPr>
        <w:t>`</w:t>
      </w:r>
      <w:r>
        <w:rPr>
          <w:rFonts w:ascii="Times New Roman" w:hAnsi="Times New Roman" w:cs="Times New Roman"/>
          <w:sz w:val="28"/>
          <w:lang w:val="uk-UA"/>
        </w:rPr>
        <w:t>].</w:t>
      </w:r>
      <w:r w:rsidRPr="00FD22AB">
        <w:rPr>
          <w:rFonts w:ascii="Times New Roman" w:hAnsi="Times New Roman" w:cs="Times New Roman"/>
          <w:sz w:val="28"/>
        </w:rPr>
        <w:t xml:space="preserve"> </w:t>
      </w:r>
      <w:r>
        <w:rPr>
          <w:rFonts w:ascii="Times New Roman" w:hAnsi="Times New Roman" w:cs="Times New Roman"/>
          <w:sz w:val="28"/>
          <w:lang w:val="uk-UA"/>
        </w:rPr>
        <w:t>Букви Кк. Читання складів, слів, робота з текстом».</w:t>
      </w:r>
    </w:p>
    <w:p w:rsidR="006C577E" w:rsidRPr="00B02D6F" w:rsidRDefault="006C577E" w:rsidP="006C577E">
      <w:pPr>
        <w:pStyle w:val="ab"/>
        <w:spacing w:line="360" w:lineRule="auto"/>
        <w:ind w:left="0" w:firstLine="709"/>
        <w:jc w:val="both"/>
        <w:rPr>
          <w:rFonts w:ascii="Times New Roman" w:hAnsi="Times New Roman" w:cs="Times New Roman"/>
          <w:sz w:val="28"/>
          <w:lang w:val="uk-UA"/>
        </w:rPr>
      </w:pPr>
      <w:r>
        <w:rPr>
          <w:rFonts w:ascii="Times New Roman" w:hAnsi="Times New Roman" w:cs="Times New Roman"/>
          <w:sz w:val="28"/>
          <w:lang w:val="uk-UA"/>
        </w:rPr>
        <w:t xml:space="preserve">Також мають </w:t>
      </w:r>
      <w:r w:rsidRPr="00FD22AB">
        <w:rPr>
          <w:rFonts w:ascii="Times New Roman" w:hAnsi="Times New Roman" w:cs="Times New Roman"/>
          <w:b/>
          <w:sz w:val="28"/>
          <w:lang w:val="uk-UA"/>
        </w:rPr>
        <w:t>сертифікати</w:t>
      </w:r>
      <w:r>
        <w:rPr>
          <w:rFonts w:ascii="Times New Roman" w:hAnsi="Times New Roman" w:cs="Times New Roman"/>
          <w:sz w:val="28"/>
          <w:lang w:val="uk-UA"/>
        </w:rPr>
        <w:t xml:space="preserve"> від </w:t>
      </w:r>
      <w:r w:rsidRPr="00B17B85">
        <w:rPr>
          <w:rFonts w:ascii="Times New Roman" w:hAnsi="Times New Roman" w:cs="Times New Roman"/>
          <w:b/>
          <w:color w:val="0070C0"/>
          <w:sz w:val="28"/>
          <w:lang w:val="uk-UA"/>
        </w:rPr>
        <w:t>«Шкільного порталу»</w:t>
      </w:r>
      <w:r>
        <w:rPr>
          <w:rFonts w:ascii="Times New Roman" w:hAnsi="Times New Roman" w:cs="Times New Roman"/>
          <w:sz w:val="28"/>
          <w:lang w:val="uk-UA"/>
        </w:rPr>
        <w:t xml:space="preserve"> за участь в </w:t>
      </w:r>
      <w:r w:rsidRPr="00B17B85">
        <w:rPr>
          <w:rFonts w:ascii="Times New Roman" w:hAnsi="Times New Roman" w:cs="Times New Roman"/>
          <w:b/>
          <w:color w:val="0070C0"/>
          <w:sz w:val="28"/>
          <w:lang w:val="uk-UA"/>
        </w:rPr>
        <w:t>конкурсі «Педагог-новатор»</w:t>
      </w:r>
      <w:r>
        <w:rPr>
          <w:rFonts w:ascii="Times New Roman" w:hAnsi="Times New Roman" w:cs="Times New Roman"/>
          <w:sz w:val="28"/>
          <w:lang w:val="uk-UA"/>
        </w:rPr>
        <w:t xml:space="preserve"> Скоблікова О.В. та Булгакова Ю.П. за розробку бінарного уроку з англійської та української мови «Пори року» з використанням ІКТ у 2-му класі. </w:t>
      </w:r>
    </w:p>
    <w:p w:rsidR="006C577E" w:rsidRDefault="006C577E" w:rsidP="006C577E">
      <w:pPr>
        <w:pStyle w:val="ab"/>
        <w:spacing w:line="360" w:lineRule="auto"/>
        <w:ind w:left="0" w:firstLine="709"/>
        <w:jc w:val="both"/>
        <w:rPr>
          <w:rFonts w:ascii="Times New Roman" w:hAnsi="Times New Roman" w:cs="Times New Roman"/>
          <w:sz w:val="28"/>
          <w:lang w:val="uk-UA"/>
        </w:rPr>
      </w:pPr>
      <w:r w:rsidRPr="00B02D6F">
        <w:rPr>
          <w:rFonts w:ascii="Times New Roman" w:hAnsi="Times New Roman" w:cs="Times New Roman"/>
          <w:sz w:val="28"/>
          <w:lang w:val="uk-UA"/>
        </w:rPr>
        <w:t xml:space="preserve">Улітку 2016 року наші вчителі Стець А.В. та Шкуратова О.П. </w:t>
      </w:r>
      <w:r>
        <w:rPr>
          <w:rFonts w:ascii="Times New Roman" w:hAnsi="Times New Roman" w:cs="Times New Roman"/>
          <w:sz w:val="28"/>
          <w:lang w:val="uk-UA"/>
        </w:rPr>
        <w:t xml:space="preserve">отримали </w:t>
      </w:r>
      <w:r w:rsidRPr="002D1CEE">
        <w:rPr>
          <w:rFonts w:ascii="Times New Roman" w:hAnsi="Times New Roman" w:cs="Times New Roman"/>
          <w:b/>
          <w:sz w:val="28"/>
          <w:lang w:val="uk-UA"/>
        </w:rPr>
        <w:t>диплом І ступеню</w:t>
      </w:r>
      <w:r>
        <w:rPr>
          <w:rFonts w:ascii="Times New Roman" w:hAnsi="Times New Roman" w:cs="Times New Roman"/>
          <w:sz w:val="28"/>
          <w:lang w:val="uk-UA"/>
        </w:rPr>
        <w:t xml:space="preserve"> </w:t>
      </w:r>
      <w:r w:rsidRPr="00B17B85">
        <w:rPr>
          <w:rFonts w:ascii="Times New Roman" w:hAnsi="Times New Roman" w:cs="Times New Roman"/>
          <w:color w:val="0070C0"/>
          <w:sz w:val="28"/>
          <w:lang w:val="en-US"/>
        </w:rPr>
        <w:t>V</w:t>
      </w:r>
      <w:r w:rsidRPr="00B17B85">
        <w:rPr>
          <w:rFonts w:ascii="Times New Roman" w:hAnsi="Times New Roman" w:cs="Times New Roman"/>
          <w:color w:val="0070C0"/>
          <w:sz w:val="28"/>
          <w:lang w:val="uk-UA"/>
        </w:rPr>
        <w:t xml:space="preserve">ІІ Міжнародного форуму освітніх технологій «Перспектива» </w:t>
      </w:r>
      <w:r>
        <w:rPr>
          <w:rFonts w:ascii="Times New Roman" w:hAnsi="Times New Roman" w:cs="Times New Roman"/>
          <w:sz w:val="28"/>
          <w:lang w:val="uk-UA"/>
        </w:rPr>
        <w:t xml:space="preserve">за збірку «Додаткові завдання до уроків української мови в </w:t>
      </w:r>
      <w:r>
        <w:rPr>
          <w:rFonts w:ascii="Times New Roman" w:hAnsi="Times New Roman" w:cs="Times New Roman"/>
          <w:sz w:val="28"/>
          <w:lang w:val="uk-UA"/>
        </w:rPr>
        <w:br/>
        <w:t>1-му класі».</w:t>
      </w:r>
    </w:p>
    <w:p w:rsidR="006C577E" w:rsidRDefault="006C577E" w:rsidP="006C577E">
      <w:pPr>
        <w:pStyle w:val="ab"/>
        <w:spacing w:line="360" w:lineRule="auto"/>
        <w:ind w:left="0" w:firstLine="709"/>
        <w:jc w:val="both"/>
        <w:rPr>
          <w:rFonts w:ascii="Times New Roman" w:hAnsi="Times New Roman" w:cs="Times New Roman"/>
          <w:i/>
          <w:sz w:val="28"/>
          <w:lang w:val="uk-UA"/>
        </w:rPr>
      </w:pPr>
      <w:r w:rsidRPr="00B02D6F">
        <w:rPr>
          <w:rFonts w:ascii="Times New Roman" w:hAnsi="Times New Roman" w:cs="Times New Roman"/>
          <w:sz w:val="28"/>
          <w:lang w:val="uk-UA"/>
        </w:rPr>
        <w:t xml:space="preserve"> У </w:t>
      </w:r>
      <w:r w:rsidRPr="00B17B85">
        <w:rPr>
          <w:rFonts w:ascii="Times New Roman" w:hAnsi="Times New Roman" w:cs="Times New Roman"/>
          <w:b/>
          <w:color w:val="0070C0"/>
          <w:sz w:val="28"/>
          <w:lang w:val="uk-UA"/>
        </w:rPr>
        <w:t>журналі</w:t>
      </w:r>
      <w:r w:rsidRPr="00B17B85">
        <w:rPr>
          <w:rFonts w:ascii="Times New Roman" w:hAnsi="Times New Roman" w:cs="Times New Roman"/>
          <w:color w:val="0070C0"/>
          <w:sz w:val="28"/>
          <w:lang w:val="uk-UA"/>
        </w:rPr>
        <w:t xml:space="preserve"> </w:t>
      </w:r>
      <w:r w:rsidRPr="00B17B85">
        <w:rPr>
          <w:rFonts w:ascii="Times New Roman" w:hAnsi="Times New Roman" w:cs="Times New Roman"/>
          <w:i/>
          <w:color w:val="0070C0"/>
          <w:sz w:val="28"/>
          <w:lang w:val="uk-UA"/>
        </w:rPr>
        <w:t>«Вихователю ГПД. Усе для роботи»</w:t>
      </w:r>
      <w:r w:rsidRPr="00B02D6F">
        <w:rPr>
          <w:rFonts w:ascii="Times New Roman" w:hAnsi="Times New Roman" w:cs="Times New Roman"/>
          <w:sz w:val="28"/>
          <w:lang w:val="uk-UA"/>
        </w:rPr>
        <w:t xml:space="preserve"> (№</w:t>
      </w:r>
      <w:r>
        <w:rPr>
          <w:rFonts w:ascii="Times New Roman" w:hAnsi="Times New Roman" w:cs="Times New Roman"/>
          <w:sz w:val="28"/>
          <w:lang w:val="uk-UA"/>
        </w:rPr>
        <w:t>9</w:t>
      </w:r>
      <w:r w:rsidRPr="00B02D6F">
        <w:rPr>
          <w:rFonts w:ascii="Times New Roman" w:hAnsi="Times New Roman" w:cs="Times New Roman"/>
          <w:sz w:val="28"/>
          <w:lang w:val="uk-UA"/>
        </w:rPr>
        <w:t xml:space="preserve">, </w:t>
      </w:r>
      <w:r>
        <w:rPr>
          <w:rFonts w:ascii="Times New Roman" w:hAnsi="Times New Roman" w:cs="Times New Roman"/>
          <w:sz w:val="28"/>
          <w:lang w:val="uk-UA"/>
        </w:rPr>
        <w:t xml:space="preserve">вересень </w:t>
      </w:r>
      <w:r w:rsidRPr="00B02D6F">
        <w:rPr>
          <w:rFonts w:ascii="Times New Roman" w:hAnsi="Times New Roman" w:cs="Times New Roman"/>
          <w:sz w:val="28"/>
          <w:lang w:val="uk-UA"/>
        </w:rPr>
        <w:t>201</w:t>
      </w:r>
      <w:r>
        <w:rPr>
          <w:rFonts w:ascii="Times New Roman" w:hAnsi="Times New Roman" w:cs="Times New Roman"/>
          <w:sz w:val="28"/>
          <w:lang w:val="uk-UA"/>
        </w:rPr>
        <w:t>6</w:t>
      </w:r>
      <w:r w:rsidRPr="00B02D6F">
        <w:rPr>
          <w:rFonts w:ascii="Times New Roman" w:hAnsi="Times New Roman" w:cs="Times New Roman"/>
          <w:sz w:val="28"/>
          <w:lang w:val="uk-UA"/>
        </w:rPr>
        <w:t xml:space="preserve"> р.) було надруковано </w:t>
      </w:r>
      <w:r>
        <w:rPr>
          <w:rFonts w:ascii="Times New Roman" w:hAnsi="Times New Roman" w:cs="Times New Roman"/>
          <w:sz w:val="28"/>
          <w:lang w:val="uk-UA"/>
        </w:rPr>
        <w:t>тематичний словник</w:t>
      </w:r>
      <w:r w:rsidRPr="00B02D6F">
        <w:rPr>
          <w:rFonts w:ascii="Times New Roman" w:hAnsi="Times New Roman" w:cs="Times New Roman"/>
          <w:sz w:val="28"/>
          <w:lang w:val="uk-UA"/>
        </w:rPr>
        <w:t xml:space="preserve"> з української мови</w:t>
      </w:r>
      <w:r>
        <w:rPr>
          <w:rFonts w:ascii="Times New Roman" w:hAnsi="Times New Roman" w:cs="Times New Roman"/>
          <w:sz w:val="28"/>
          <w:lang w:val="uk-UA"/>
        </w:rPr>
        <w:t xml:space="preserve"> «Пори року»</w:t>
      </w:r>
      <w:r w:rsidRPr="00B02D6F">
        <w:rPr>
          <w:rFonts w:ascii="Times New Roman" w:hAnsi="Times New Roman" w:cs="Times New Roman"/>
          <w:sz w:val="28"/>
          <w:lang w:val="uk-UA"/>
        </w:rPr>
        <w:t xml:space="preserve">. Автор – вчитель початкових класів вищої кваліфікаційної категорії, вчитель-методист </w:t>
      </w:r>
      <w:r>
        <w:rPr>
          <w:rFonts w:ascii="Times New Roman" w:hAnsi="Times New Roman" w:cs="Times New Roman"/>
          <w:i/>
          <w:sz w:val="28"/>
          <w:lang w:val="uk-UA"/>
        </w:rPr>
        <w:t>Скоблікова О.В.</w:t>
      </w:r>
    </w:p>
    <w:p w:rsidR="0088736A" w:rsidRDefault="006C577E" w:rsidP="00CB596A">
      <w:pPr>
        <w:pStyle w:val="ab"/>
        <w:spacing w:after="0" w:line="360" w:lineRule="auto"/>
        <w:ind w:left="0" w:firstLine="709"/>
        <w:jc w:val="both"/>
        <w:rPr>
          <w:rFonts w:ascii="Times New Roman" w:hAnsi="Times New Roman" w:cs="Times New Roman"/>
          <w:i/>
          <w:color w:val="984806" w:themeColor="accent6" w:themeShade="80"/>
          <w:sz w:val="28"/>
          <w:lang w:val="uk-UA"/>
        </w:rPr>
      </w:pPr>
      <w:r w:rsidRPr="00F07B78">
        <w:rPr>
          <w:rFonts w:ascii="Times New Roman" w:hAnsi="Times New Roman" w:cs="Times New Roman"/>
          <w:i/>
          <w:color w:val="984806" w:themeColor="accent6" w:themeShade="80"/>
          <w:sz w:val="28"/>
          <w:lang w:val="uk-UA"/>
        </w:rPr>
        <w:t>Неможливо перелічити всі досягнення педагогічного колективу початкової школи за останні три роки, але</w:t>
      </w:r>
      <w:r w:rsidRPr="00F07B78">
        <w:rPr>
          <w:rFonts w:ascii="Times New Roman" w:hAnsi="Times New Roman" w:cs="Times New Roman"/>
          <w:i/>
          <w:color w:val="984806" w:themeColor="accent6" w:themeShade="80"/>
          <w:sz w:val="28"/>
        </w:rPr>
        <w:t xml:space="preserve"> </w:t>
      </w:r>
      <w:r w:rsidRPr="00F07B78">
        <w:rPr>
          <w:rFonts w:ascii="Times New Roman" w:hAnsi="Times New Roman" w:cs="Times New Roman"/>
          <w:i/>
          <w:color w:val="984806" w:themeColor="accent6" w:themeShade="80"/>
          <w:sz w:val="28"/>
          <w:lang w:val="uk-UA"/>
        </w:rPr>
        <w:t>хочу зазначити, що керівник має бачити перспективу першим, потім її побачать інші.</w:t>
      </w:r>
      <w:r>
        <w:rPr>
          <w:rFonts w:ascii="Times New Roman" w:hAnsi="Times New Roman" w:cs="Times New Roman"/>
          <w:i/>
          <w:color w:val="984806" w:themeColor="accent6" w:themeShade="80"/>
          <w:sz w:val="28"/>
          <w:lang w:val="uk-UA"/>
        </w:rPr>
        <w:t xml:space="preserve"> Заступник директора повинен вміти об’єднати спільні зусилля колективу для досягнення мети. Варто сказати, що авторитет керівника може бути завойований лише за умови високого професіоналізму, демократичного стилю відносин та шанобливого ставлення до людей.</w:t>
      </w:r>
    </w:p>
    <w:p w:rsidR="0088736A" w:rsidRDefault="0088736A">
      <w:pPr>
        <w:rPr>
          <w:rFonts w:ascii="Times New Roman" w:hAnsi="Times New Roman" w:cs="Times New Roman"/>
          <w:i/>
          <w:color w:val="984806" w:themeColor="accent6" w:themeShade="80"/>
          <w:sz w:val="28"/>
          <w:lang w:val="uk-UA"/>
        </w:rPr>
      </w:pPr>
      <w:r>
        <w:rPr>
          <w:rFonts w:ascii="Times New Roman" w:hAnsi="Times New Roman" w:cs="Times New Roman"/>
          <w:i/>
          <w:color w:val="984806" w:themeColor="accent6" w:themeShade="80"/>
          <w:sz w:val="28"/>
          <w:lang w:val="uk-UA"/>
        </w:rPr>
        <w:br w:type="page"/>
      </w:r>
    </w:p>
    <w:p w:rsidR="0088736A" w:rsidRDefault="0088736A" w:rsidP="009E60A1">
      <w:pPr>
        <w:pStyle w:val="1"/>
        <w:jc w:val="center"/>
        <w:rPr>
          <w:lang w:val="uk-UA"/>
        </w:rPr>
      </w:pPr>
      <w:bookmarkStart w:id="12" w:name="_Toc468022050"/>
      <w:r>
        <w:rPr>
          <w:lang w:val="uk-UA"/>
        </w:rPr>
        <w:lastRenderedPageBreak/>
        <w:t>Висновок</w:t>
      </w:r>
      <w:bookmarkEnd w:id="12"/>
    </w:p>
    <w:p w:rsidR="009E60A1" w:rsidRPr="009E60A1" w:rsidRDefault="009E60A1" w:rsidP="009E60A1">
      <w:pPr>
        <w:rPr>
          <w:lang w:val="uk-UA"/>
        </w:rPr>
      </w:pPr>
    </w:p>
    <w:p w:rsidR="0088736A" w:rsidRPr="0088736A" w:rsidRDefault="0088736A" w:rsidP="009E60A1">
      <w:pPr>
        <w:spacing w:line="360" w:lineRule="auto"/>
        <w:ind w:firstLine="709"/>
        <w:jc w:val="both"/>
        <w:rPr>
          <w:rFonts w:ascii="Times New Roman" w:hAnsi="Times New Roman" w:cs="Times New Roman"/>
          <w:color w:val="7030A0"/>
          <w:sz w:val="28"/>
          <w:lang w:val="uk-UA"/>
        </w:rPr>
      </w:pPr>
      <w:r w:rsidRPr="0088736A">
        <w:rPr>
          <w:rFonts w:ascii="Times New Roman" w:hAnsi="Times New Roman" w:cs="Times New Roman"/>
          <w:sz w:val="28"/>
          <w:lang w:val="uk-UA"/>
        </w:rPr>
        <w:t>Успішна людина – це людина, яка вміє розпоряджатися часом</w:t>
      </w:r>
      <w:r>
        <w:rPr>
          <w:rFonts w:ascii="Times New Roman" w:hAnsi="Times New Roman" w:cs="Times New Roman"/>
          <w:sz w:val="28"/>
          <w:lang w:val="uk-UA"/>
        </w:rPr>
        <w:t>, правильно планує свою діяльність</w:t>
      </w:r>
      <w:r w:rsidR="000159CE">
        <w:rPr>
          <w:rFonts w:ascii="Times New Roman" w:hAnsi="Times New Roman" w:cs="Times New Roman"/>
          <w:sz w:val="28"/>
          <w:lang w:val="uk-UA"/>
        </w:rPr>
        <w:t>, розставляє пріоритети, ставить перед собою цілі та досягає їх, розподіляє своє робоче навантаження (знаходить час і для роботи, і для відпочинку)</w:t>
      </w:r>
      <w:r w:rsidRPr="0088736A">
        <w:rPr>
          <w:rFonts w:ascii="Times New Roman" w:hAnsi="Times New Roman" w:cs="Times New Roman"/>
          <w:sz w:val="28"/>
          <w:lang w:val="uk-UA"/>
        </w:rPr>
        <w:t>.</w:t>
      </w:r>
      <w:r w:rsidRPr="0088736A">
        <w:rPr>
          <w:rFonts w:ascii="Times New Roman" w:hAnsi="Times New Roman" w:cs="Times New Roman"/>
          <w:color w:val="7030A0"/>
          <w:sz w:val="28"/>
          <w:lang w:val="uk-UA"/>
        </w:rPr>
        <w:t xml:space="preserve"> </w:t>
      </w:r>
    </w:p>
    <w:p w:rsidR="000159CE" w:rsidRPr="000159CE" w:rsidRDefault="000159CE" w:rsidP="009E60A1">
      <w:pPr>
        <w:spacing w:line="360" w:lineRule="auto"/>
        <w:ind w:firstLine="709"/>
        <w:jc w:val="both"/>
        <w:rPr>
          <w:rFonts w:ascii="Times New Roman" w:hAnsi="Times New Roman" w:cs="Times New Roman"/>
          <w:sz w:val="28"/>
          <w:lang w:val="uk-UA"/>
        </w:rPr>
      </w:pPr>
      <w:r w:rsidRPr="000159CE">
        <w:rPr>
          <w:rFonts w:ascii="Times New Roman" w:hAnsi="Times New Roman" w:cs="Times New Roman"/>
          <w:sz w:val="28"/>
          <w:lang w:val="uk-UA"/>
        </w:rPr>
        <w:t xml:space="preserve">Дані навички допоможуть навчитися раціонально використовувати ресурс часу, ефективно діяти та домагатися успіху. </w:t>
      </w:r>
    </w:p>
    <w:p w:rsidR="000F6F3F" w:rsidRPr="007F25EF" w:rsidRDefault="000159CE" w:rsidP="009E60A1">
      <w:pPr>
        <w:spacing w:after="0" w:line="360" w:lineRule="auto"/>
        <w:ind w:firstLine="567"/>
        <w:jc w:val="both"/>
        <w:rPr>
          <w:rFonts w:ascii="Times New Roman" w:hAnsi="Times New Roman"/>
          <w:sz w:val="28"/>
          <w:lang w:val="uk-UA"/>
        </w:rPr>
      </w:pPr>
      <w:r w:rsidRPr="007F25EF">
        <w:rPr>
          <w:rFonts w:ascii="Times New Roman" w:hAnsi="Times New Roman"/>
          <w:sz w:val="28"/>
          <w:lang w:val="uk-UA"/>
        </w:rPr>
        <w:t xml:space="preserve">Перелічені напрямки роботи </w:t>
      </w:r>
      <w:r w:rsidR="000F6F3F" w:rsidRPr="007F25EF">
        <w:rPr>
          <w:rFonts w:ascii="Times New Roman" w:hAnsi="Times New Roman" w:cs="Times New Roman"/>
          <w:sz w:val="28"/>
          <w:lang w:val="uk-UA"/>
        </w:rPr>
        <w:t>щодо якісного покращення професійної діяльності, практичного застосування концепції економії часу</w:t>
      </w:r>
      <w:r w:rsidR="000F6F3F" w:rsidRPr="007F25EF">
        <w:rPr>
          <w:rFonts w:ascii="Times New Roman" w:hAnsi="Times New Roman"/>
          <w:sz w:val="28"/>
          <w:lang w:val="uk-UA"/>
        </w:rPr>
        <w:t xml:space="preserve"> </w:t>
      </w:r>
      <w:r w:rsidRPr="007F25EF">
        <w:rPr>
          <w:rFonts w:ascii="Times New Roman" w:hAnsi="Times New Roman" w:cs="Times New Roman"/>
          <w:sz w:val="28"/>
          <w:lang w:val="uk-UA"/>
        </w:rPr>
        <w:t xml:space="preserve">створюють передумови для </w:t>
      </w:r>
      <w:r w:rsidR="000F6F3F" w:rsidRPr="007F25EF">
        <w:rPr>
          <w:rFonts w:ascii="Times New Roman" w:hAnsi="Times New Roman" w:cs="Times New Roman"/>
          <w:sz w:val="28"/>
          <w:lang w:val="uk-UA"/>
        </w:rPr>
        <w:t>ефективного управління власними ресурсами та вдосконалення ділової культури заступника директора</w:t>
      </w:r>
      <w:r w:rsidR="000F6F3F" w:rsidRPr="007F25EF">
        <w:rPr>
          <w:rFonts w:ascii="Times New Roman" w:hAnsi="Times New Roman" w:cs="Times New Roman"/>
          <w:sz w:val="28"/>
        </w:rPr>
        <w:t>.</w:t>
      </w:r>
    </w:p>
    <w:p w:rsidR="008901E3" w:rsidRDefault="000159CE" w:rsidP="009E60A1">
      <w:pPr>
        <w:spacing w:after="0" w:line="360" w:lineRule="auto"/>
        <w:ind w:firstLine="709"/>
        <w:jc w:val="both"/>
        <w:rPr>
          <w:rFonts w:ascii="Times New Roman" w:eastAsia="Times New Roman" w:hAnsi="Times New Roman" w:cs="Times New Roman"/>
          <w:sz w:val="28"/>
          <w:szCs w:val="28"/>
          <w:lang w:val="uk-UA" w:eastAsia="ru-RU"/>
        </w:rPr>
      </w:pPr>
      <w:r w:rsidRPr="00B82A69">
        <w:rPr>
          <w:rFonts w:ascii="Times New Roman" w:hAnsi="Times New Roman" w:cs="Times New Roman"/>
          <w:sz w:val="28"/>
          <w:lang w:val="uk-UA"/>
        </w:rPr>
        <w:t xml:space="preserve">Використання </w:t>
      </w:r>
      <w:r w:rsidR="008901E3">
        <w:rPr>
          <w:rFonts w:ascii="Times New Roman" w:hAnsi="Times New Roman" w:cs="Times New Roman"/>
          <w:sz w:val="28"/>
          <w:lang w:val="uk-UA"/>
        </w:rPr>
        <w:t>концепції тайм-менеджменту, технології само</w:t>
      </w:r>
      <w:r w:rsidR="009E60A1">
        <w:rPr>
          <w:rFonts w:ascii="Times New Roman" w:hAnsi="Times New Roman" w:cs="Times New Roman"/>
          <w:sz w:val="28"/>
          <w:lang w:val="uk-UA"/>
        </w:rPr>
        <w:t>-</w:t>
      </w:r>
      <w:r w:rsidR="008901E3">
        <w:rPr>
          <w:rFonts w:ascii="Times New Roman" w:hAnsi="Times New Roman" w:cs="Times New Roman"/>
          <w:sz w:val="28"/>
          <w:lang w:val="uk-UA"/>
        </w:rPr>
        <w:t xml:space="preserve">менеджменту </w:t>
      </w:r>
      <w:r w:rsidR="009E60A1">
        <w:rPr>
          <w:rFonts w:ascii="Times New Roman" w:hAnsi="Times New Roman" w:cs="Times New Roman"/>
          <w:sz w:val="28"/>
          <w:lang w:val="uk-UA"/>
        </w:rPr>
        <w:t xml:space="preserve">керівника </w:t>
      </w:r>
      <w:r w:rsidR="008901E3">
        <w:rPr>
          <w:rFonts w:ascii="Times New Roman" w:hAnsi="Times New Roman" w:cs="Times New Roman"/>
          <w:sz w:val="28"/>
          <w:lang w:val="uk-UA"/>
        </w:rPr>
        <w:t xml:space="preserve">та саморозвитку </w:t>
      </w:r>
      <w:r w:rsidRPr="00EF3055">
        <w:rPr>
          <w:rFonts w:ascii="Times New Roman" w:eastAsia="Times New Roman" w:hAnsi="Times New Roman" w:cs="Times New Roman"/>
          <w:sz w:val="28"/>
          <w:szCs w:val="28"/>
          <w:lang w:val="uk-UA" w:eastAsia="ru-RU"/>
        </w:rPr>
        <w:t>станов</w:t>
      </w:r>
      <w:r w:rsidRPr="00B82A69">
        <w:rPr>
          <w:rFonts w:ascii="Times New Roman" w:eastAsia="Times New Roman" w:hAnsi="Times New Roman" w:cs="Times New Roman"/>
          <w:sz w:val="28"/>
          <w:szCs w:val="28"/>
          <w:lang w:val="uk-UA" w:eastAsia="ru-RU"/>
        </w:rPr>
        <w:t>и</w:t>
      </w:r>
      <w:r w:rsidRPr="00EF3055">
        <w:rPr>
          <w:rFonts w:ascii="Times New Roman" w:eastAsia="Times New Roman" w:hAnsi="Times New Roman" w:cs="Times New Roman"/>
          <w:sz w:val="28"/>
          <w:szCs w:val="28"/>
          <w:lang w:val="uk-UA" w:eastAsia="ru-RU"/>
        </w:rPr>
        <w:t xml:space="preserve">ть основу </w:t>
      </w:r>
      <w:r w:rsidR="008901E3">
        <w:rPr>
          <w:rFonts w:ascii="Times New Roman" w:eastAsia="Times New Roman" w:hAnsi="Times New Roman" w:cs="Times New Roman"/>
          <w:sz w:val="28"/>
          <w:szCs w:val="28"/>
          <w:lang w:val="uk-UA" w:eastAsia="ru-RU"/>
        </w:rPr>
        <w:t xml:space="preserve">для </w:t>
      </w:r>
      <w:r w:rsidR="008901E3" w:rsidRPr="008901E3">
        <w:rPr>
          <w:rFonts w:ascii="Times New Roman" w:eastAsia="Times New Roman" w:hAnsi="Times New Roman" w:cs="Times New Roman"/>
          <w:sz w:val="28"/>
          <w:szCs w:val="28"/>
          <w:lang w:val="uk-UA" w:eastAsia="ru-RU"/>
        </w:rPr>
        <w:t>якісного покращення професійної діяльності</w:t>
      </w:r>
      <w:r w:rsidR="008901E3">
        <w:rPr>
          <w:rFonts w:ascii="Times New Roman" w:eastAsia="Times New Roman" w:hAnsi="Times New Roman" w:cs="Times New Roman"/>
          <w:sz w:val="28"/>
          <w:szCs w:val="28"/>
          <w:lang w:val="uk-UA" w:eastAsia="ru-RU"/>
        </w:rPr>
        <w:t>.</w:t>
      </w:r>
      <w:r w:rsidR="009E60A1">
        <w:rPr>
          <w:rFonts w:ascii="Times New Roman" w:eastAsia="Times New Roman" w:hAnsi="Times New Roman" w:cs="Times New Roman"/>
          <w:sz w:val="28"/>
          <w:szCs w:val="28"/>
          <w:lang w:val="uk-UA" w:eastAsia="ru-RU"/>
        </w:rPr>
        <w:t xml:space="preserve"> </w:t>
      </w:r>
      <w:r w:rsidR="009E60A1" w:rsidRPr="009E60A1">
        <w:rPr>
          <w:rFonts w:ascii="Times New Roman" w:eastAsia="Times New Roman" w:hAnsi="Times New Roman" w:cs="Times New Roman"/>
          <w:sz w:val="28"/>
          <w:szCs w:val="28"/>
          <w:lang w:val="uk-UA" w:eastAsia="ru-RU"/>
        </w:rPr>
        <w:t xml:space="preserve">Це означає, що можна навчитися «відчувати» слушний момент для реалізації своїх ідей, вміти вчасно перебудовуватися при зміні обставин, бачити </w:t>
      </w:r>
      <w:r w:rsidR="00493A04">
        <w:rPr>
          <w:rFonts w:ascii="Times New Roman" w:eastAsia="Times New Roman" w:hAnsi="Times New Roman" w:cs="Times New Roman"/>
          <w:sz w:val="28"/>
          <w:szCs w:val="28"/>
          <w:lang w:val="uk-UA" w:eastAsia="ru-RU"/>
        </w:rPr>
        <w:t>та</w:t>
      </w:r>
      <w:r w:rsidR="009E60A1" w:rsidRPr="009E60A1">
        <w:rPr>
          <w:rFonts w:ascii="Times New Roman" w:eastAsia="Times New Roman" w:hAnsi="Times New Roman" w:cs="Times New Roman"/>
          <w:sz w:val="28"/>
          <w:szCs w:val="28"/>
          <w:lang w:val="uk-UA" w:eastAsia="ru-RU"/>
        </w:rPr>
        <w:t xml:space="preserve"> використовувати можливості, що відкриваються.</w:t>
      </w:r>
    </w:p>
    <w:p w:rsidR="000159CE" w:rsidRPr="00EF3055" w:rsidRDefault="008901E3" w:rsidP="009E60A1">
      <w:pPr>
        <w:spacing w:after="0" w:line="360" w:lineRule="auto"/>
        <w:ind w:firstLine="709"/>
        <w:jc w:val="both"/>
        <w:rPr>
          <w:rFonts w:ascii="Times New Roman" w:eastAsia="Times New Roman" w:hAnsi="Times New Roman" w:cs="Times New Roman"/>
          <w:b/>
          <w:color w:val="00B050"/>
          <w:sz w:val="28"/>
          <w:szCs w:val="32"/>
          <w:lang w:val="uk-UA" w:eastAsia="ru-RU"/>
        </w:rPr>
      </w:pPr>
      <w:r w:rsidRPr="008901E3">
        <w:rPr>
          <w:rFonts w:ascii="Times New Roman" w:eastAsia="Times New Roman" w:hAnsi="Times New Roman" w:cs="Times New Roman"/>
          <w:sz w:val="28"/>
          <w:szCs w:val="28"/>
          <w:lang w:val="uk-UA" w:eastAsia="ru-RU"/>
        </w:rPr>
        <w:t xml:space="preserve"> </w:t>
      </w:r>
      <w:r w:rsidR="000159CE" w:rsidRPr="001E7FFD">
        <w:rPr>
          <w:rFonts w:ascii="Times New Roman" w:eastAsia="Times New Roman" w:hAnsi="Times New Roman" w:cs="Times New Roman"/>
          <w:b/>
          <w:color w:val="00B050"/>
          <w:sz w:val="28"/>
          <w:szCs w:val="32"/>
          <w:lang w:val="uk-UA" w:eastAsia="ru-RU"/>
        </w:rPr>
        <w:t>У</w:t>
      </w:r>
      <w:r w:rsidR="000159CE" w:rsidRPr="00EF3055">
        <w:rPr>
          <w:rFonts w:ascii="Times New Roman" w:eastAsia="Times New Roman" w:hAnsi="Times New Roman" w:cs="Times New Roman"/>
          <w:b/>
          <w:color w:val="00B050"/>
          <w:sz w:val="28"/>
          <w:szCs w:val="32"/>
          <w:lang w:val="uk-UA" w:eastAsia="ru-RU"/>
        </w:rPr>
        <w:t xml:space="preserve"> межах даного проекту:</w:t>
      </w:r>
    </w:p>
    <w:p w:rsidR="009E60A1" w:rsidRPr="009E60A1" w:rsidRDefault="009E60A1" w:rsidP="004A2662">
      <w:pPr>
        <w:pStyle w:val="ab"/>
        <w:numPr>
          <w:ilvl w:val="0"/>
          <w:numId w:val="28"/>
        </w:numPr>
        <w:spacing w:line="360" w:lineRule="auto"/>
        <w:jc w:val="both"/>
        <w:rPr>
          <w:rFonts w:ascii="Times New Roman" w:hAnsi="Times New Roman" w:cs="Times New Roman"/>
          <w:b/>
          <w:sz w:val="28"/>
          <w:u w:val="single"/>
          <w:lang w:val="uk-UA"/>
        </w:rPr>
      </w:pPr>
      <w:r w:rsidRPr="009E60A1">
        <w:rPr>
          <w:rFonts w:ascii="Times New Roman" w:hAnsi="Times New Roman" w:cs="Times New Roman"/>
          <w:sz w:val="28"/>
          <w:lang w:val="uk-UA"/>
        </w:rPr>
        <w:t>Проаналіз</w:t>
      </w:r>
      <w:r>
        <w:rPr>
          <w:rFonts w:ascii="Times New Roman" w:hAnsi="Times New Roman" w:cs="Times New Roman"/>
          <w:sz w:val="28"/>
          <w:lang w:val="uk-UA"/>
        </w:rPr>
        <w:t>овано</w:t>
      </w:r>
      <w:r w:rsidRPr="009E60A1">
        <w:rPr>
          <w:rFonts w:ascii="Times New Roman" w:hAnsi="Times New Roman" w:cs="Times New Roman"/>
          <w:sz w:val="28"/>
          <w:lang w:val="uk-UA"/>
        </w:rPr>
        <w:t xml:space="preserve"> психолого-педагогічну літературу за темою проекту.</w:t>
      </w:r>
    </w:p>
    <w:p w:rsidR="009E60A1" w:rsidRPr="009E60A1" w:rsidRDefault="009E60A1" w:rsidP="004A2662">
      <w:pPr>
        <w:pStyle w:val="ab"/>
        <w:numPr>
          <w:ilvl w:val="0"/>
          <w:numId w:val="28"/>
        </w:numPr>
        <w:spacing w:line="360" w:lineRule="auto"/>
        <w:jc w:val="both"/>
        <w:rPr>
          <w:rFonts w:ascii="Times New Roman" w:hAnsi="Times New Roman" w:cs="Times New Roman"/>
          <w:b/>
          <w:sz w:val="28"/>
          <w:u w:val="single"/>
          <w:lang w:val="uk-UA"/>
        </w:rPr>
      </w:pPr>
      <w:r w:rsidRPr="009E60A1">
        <w:rPr>
          <w:rFonts w:ascii="Times New Roman" w:hAnsi="Times New Roman" w:cs="Times New Roman"/>
          <w:sz w:val="28"/>
          <w:lang w:val="uk-UA"/>
        </w:rPr>
        <w:t>Вияв</w:t>
      </w:r>
      <w:r>
        <w:rPr>
          <w:rFonts w:ascii="Times New Roman" w:hAnsi="Times New Roman" w:cs="Times New Roman"/>
          <w:sz w:val="28"/>
          <w:lang w:val="uk-UA"/>
        </w:rPr>
        <w:t>лено</w:t>
      </w:r>
      <w:r w:rsidRPr="009E60A1">
        <w:rPr>
          <w:rFonts w:ascii="Times New Roman" w:hAnsi="Times New Roman" w:cs="Times New Roman"/>
          <w:sz w:val="28"/>
          <w:lang w:val="uk-UA"/>
        </w:rPr>
        <w:t xml:space="preserve"> найбільш ефективні прийоми для управління власними ресурсами та економії часу.</w:t>
      </w:r>
    </w:p>
    <w:p w:rsidR="009E60A1" w:rsidRPr="009E60A1" w:rsidRDefault="009E60A1" w:rsidP="004A2662">
      <w:pPr>
        <w:pStyle w:val="ab"/>
        <w:numPr>
          <w:ilvl w:val="0"/>
          <w:numId w:val="28"/>
        </w:numPr>
        <w:spacing w:line="360" w:lineRule="auto"/>
        <w:jc w:val="both"/>
        <w:rPr>
          <w:rFonts w:ascii="Times New Roman" w:hAnsi="Times New Roman" w:cs="Times New Roman"/>
          <w:b/>
          <w:sz w:val="28"/>
          <w:u w:val="single"/>
          <w:lang w:val="uk-UA"/>
        </w:rPr>
      </w:pPr>
      <w:r w:rsidRPr="009E60A1">
        <w:rPr>
          <w:rFonts w:ascii="Times New Roman" w:hAnsi="Times New Roman" w:cs="Times New Roman"/>
          <w:sz w:val="28"/>
          <w:lang w:val="uk-UA"/>
        </w:rPr>
        <w:t>Розроб</w:t>
      </w:r>
      <w:r>
        <w:rPr>
          <w:rFonts w:ascii="Times New Roman" w:hAnsi="Times New Roman" w:cs="Times New Roman"/>
          <w:sz w:val="28"/>
          <w:lang w:val="uk-UA"/>
        </w:rPr>
        <w:t>лено</w:t>
      </w:r>
      <w:r w:rsidRPr="009E60A1">
        <w:rPr>
          <w:rFonts w:ascii="Times New Roman" w:hAnsi="Times New Roman" w:cs="Times New Roman"/>
          <w:sz w:val="28"/>
          <w:lang w:val="uk-UA"/>
        </w:rPr>
        <w:t xml:space="preserve"> систему роботи щодо вдосконалення ділової культури заступника директора.</w:t>
      </w:r>
    </w:p>
    <w:p w:rsidR="009E60A1" w:rsidRDefault="000159CE" w:rsidP="009E60A1">
      <w:pPr>
        <w:spacing w:line="360" w:lineRule="auto"/>
        <w:ind w:firstLine="567"/>
        <w:jc w:val="both"/>
        <w:rPr>
          <w:rFonts w:ascii="Times New Roman" w:hAnsi="Times New Roman" w:cs="Times New Roman"/>
          <w:b/>
          <w:color w:val="00B050"/>
          <w:sz w:val="28"/>
          <w:lang w:val="uk-UA"/>
        </w:rPr>
      </w:pPr>
      <w:r w:rsidRPr="001E7FFD">
        <w:rPr>
          <w:rFonts w:ascii="Times New Roman" w:eastAsia="Times New Roman" w:hAnsi="Times New Roman" w:cs="Times New Roman"/>
          <w:b/>
          <w:color w:val="00B050"/>
          <w:sz w:val="28"/>
          <w:szCs w:val="28"/>
          <w:lang w:val="uk-UA" w:eastAsia="ru-RU"/>
        </w:rPr>
        <w:t>Отже, гіпотезу</w:t>
      </w:r>
      <w:r w:rsidRPr="00B82A69">
        <w:rPr>
          <w:rFonts w:ascii="Times New Roman" w:eastAsia="Times New Roman" w:hAnsi="Times New Roman" w:cs="Times New Roman"/>
          <w:sz w:val="28"/>
          <w:szCs w:val="28"/>
          <w:lang w:val="uk-UA" w:eastAsia="ru-RU"/>
        </w:rPr>
        <w:t xml:space="preserve"> про те, що</w:t>
      </w:r>
      <w:r w:rsidRPr="00B82A69">
        <w:rPr>
          <w:rFonts w:ascii="Times New Roman" w:eastAsia="Times New Roman" w:hAnsi="Times New Roman" w:cs="Times New Roman"/>
          <w:color w:val="FF0000"/>
          <w:sz w:val="28"/>
          <w:szCs w:val="28"/>
          <w:lang w:val="uk-UA" w:eastAsia="ru-RU"/>
        </w:rPr>
        <w:t xml:space="preserve"> </w:t>
      </w:r>
      <w:r w:rsidR="009E60A1" w:rsidRPr="009E60A1">
        <w:rPr>
          <w:rFonts w:ascii="Times New Roman" w:hAnsi="Times New Roman" w:cs="Times New Roman"/>
          <w:sz w:val="28"/>
          <w:lang w:val="uk-UA"/>
        </w:rPr>
        <w:t>розроблена система роботи з використанням прийомів для управління  власними ресурсами та економії часу є ефективною для вдосконалення ділово</w:t>
      </w:r>
      <w:r w:rsidR="009E60A1">
        <w:rPr>
          <w:rFonts w:ascii="Times New Roman" w:hAnsi="Times New Roman" w:cs="Times New Roman"/>
          <w:sz w:val="28"/>
          <w:lang w:val="uk-UA"/>
        </w:rPr>
        <w:t>ї культури заступника директора</w:t>
      </w:r>
      <w:r>
        <w:rPr>
          <w:rFonts w:ascii="Times New Roman" w:hAnsi="Times New Roman" w:cs="Times New Roman"/>
          <w:sz w:val="28"/>
          <w:lang w:val="uk-UA"/>
        </w:rPr>
        <w:t xml:space="preserve">, </w:t>
      </w:r>
      <w:r w:rsidRPr="001E7FFD">
        <w:rPr>
          <w:rFonts w:ascii="Times New Roman" w:hAnsi="Times New Roman" w:cs="Times New Roman"/>
          <w:b/>
          <w:color w:val="00B050"/>
          <w:sz w:val="28"/>
          <w:lang w:val="uk-UA"/>
        </w:rPr>
        <w:t>доведено.</w:t>
      </w:r>
      <w:r w:rsidR="009E60A1">
        <w:rPr>
          <w:rFonts w:ascii="Times New Roman" w:hAnsi="Times New Roman" w:cs="Times New Roman"/>
          <w:b/>
          <w:color w:val="00B050"/>
          <w:sz w:val="28"/>
          <w:lang w:val="uk-UA"/>
        </w:rPr>
        <w:t xml:space="preserve"> </w:t>
      </w:r>
      <w:r w:rsidR="009E60A1">
        <w:rPr>
          <w:rFonts w:ascii="Times New Roman" w:hAnsi="Times New Roman" w:cs="Times New Roman"/>
          <w:b/>
          <w:color w:val="00B050"/>
          <w:sz w:val="28"/>
          <w:lang w:val="uk-UA"/>
        </w:rPr>
        <w:br w:type="page"/>
      </w:r>
    </w:p>
    <w:p w:rsidR="000159CE" w:rsidRDefault="009E60A1" w:rsidP="009E60A1">
      <w:pPr>
        <w:pStyle w:val="1"/>
        <w:spacing w:after="240"/>
        <w:jc w:val="center"/>
        <w:rPr>
          <w:lang w:val="uk-UA"/>
        </w:rPr>
      </w:pPr>
      <w:bookmarkStart w:id="13" w:name="_Toc468022051"/>
      <w:r>
        <w:rPr>
          <w:lang w:val="uk-UA"/>
        </w:rPr>
        <w:lastRenderedPageBreak/>
        <w:t>Використана література</w:t>
      </w:r>
      <w:bookmarkEnd w:id="13"/>
    </w:p>
    <w:p w:rsidR="00BF492B" w:rsidRPr="00415986" w:rsidRDefault="00BF492B" w:rsidP="004A2662">
      <w:pPr>
        <w:numPr>
          <w:ilvl w:val="0"/>
          <w:numId w:val="29"/>
        </w:numPr>
        <w:tabs>
          <w:tab w:val="clear" w:pos="840"/>
          <w:tab w:val="num" w:pos="426"/>
        </w:tabs>
        <w:spacing w:line="360" w:lineRule="auto"/>
        <w:ind w:left="426"/>
        <w:rPr>
          <w:rFonts w:ascii="Times New Roman" w:hAnsi="Times New Roman" w:cs="Times New Roman"/>
          <w:sz w:val="28"/>
          <w:lang w:val="uk-UA"/>
        </w:rPr>
      </w:pPr>
      <w:r w:rsidRPr="00415986">
        <w:rPr>
          <w:rFonts w:ascii="Times New Roman" w:hAnsi="Times New Roman" w:cs="Times New Roman"/>
          <w:sz w:val="28"/>
          <w:lang w:val="uk-UA"/>
        </w:rPr>
        <w:t xml:space="preserve">Вікіпедія. Закон Парето. – [Електронний ресурс]. – Режим доступу: </w:t>
      </w:r>
      <w:hyperlink r:id="rId26" w:history="1">
        <w:r w:rsidR="00415986" w:rsidRPr="00415986">
          <w:rPr>
            <w:rStyle w:val="af0"/>
            <w:rFonts w:ascii="Times New Roman" w:hAnsi="Times New Roman" w:cs="Times New Roman"/>
            <w:sz w:val="28"/>
            <w:lang w:val="uk-UA"/>
          </w:rPr>
          <w:t>https://ru.wikipedia.org/wiki/Закон Парето</w:t>
        </w:r>
      </w:hyperlink>
      <w:r w:rsidR="00415986" w:rsidRPr="00415986">
        <w:rPr>
          <w:rFonts w:ascii="Times New Roman" w:hAnsi="Times New Roman" w:cs="Times New Roman"/>
          <w:sz w:val="28"/>
          <w:lang w:val="uk-UA"/>
        </w:rPr>
        <w:t xml:space="preserve">  </w:t>
      </w:r>
      <w:r w:rsidRPr="00415986">
        <w:rPr>
          <w:rFonts w:ascii="Times New Roman" w:hAnsi="Times New Roman" w:cs="Times New Roman"/>
          <w:sz w:val="28"/>
          <w:lang w:val="uk-UA"/>
        </w:rPr>
        <w:t xml:space="preserve">  </w:t>
      </w:r>
    </w:p>
    <w:p w:rsidR="00941A12" w:rsidRDefault="00BF492B" w:rsidP="004A2662">
      <w:pPr>
        <w:numPr>
          <w:ilvl w:val="0"/>
          <w:numId w:val="29"/>
        </w:numPr>
        <w:tabs>
          <w:tab w:val="clear" w:pos="840"/>
          <w:tab w:val="num" w:pos="426"/>
        </w:tabs>
        <w:spacing w:line="360" w:lineRule="auto"/>
        <w:ind w:left="426"/>
        <w:rPr>
          <w:rFonts w:ascii="Times New Roman" w:hAnsi="Times New Roman" w:cs="Times New Roman"/>
          <w:sz w:val="28"/>
          <w:lang w:val="uk-UA"/>
        </w:rPr>
      </w:pPr>
      <w:r w:rsidRPr="00BF492B">
        <w:rPr>
          <w:rFonts w:ascii="Times New Roman" w:eastAsia="Calibri" w:hAnsi="Times New Roman" w:cs="Times New Roman"/>
          <w:sz w:val="28"/>
          <w:lang w:val="uk-UA"/>
        </w:rPr>
        <w:t>Великий тлумачний словник сучасної української мови. – К.: Ірпінь:</w:t>
      </w:r>
      <w:r>
        <w:rPr>
          <w:rFonts w:ascii="Times New Roman" w:hAnsi="Times New Roman" w:cs="Times New Roman"/>
          <w:sz w:val="28"/>
          <w:lang w:val="uk-UA"/>
        </w:rPr>
        <w:t xml:space="preserve"> </w:t>
      </w:r>
      <w:r w:rsidRPr="00BF492B">
        <w:rPr>
          <w:rFonts w:ascii="Times New Roman" w:eastAsia="Calibri" w:hAnsi="Times New Roman" w:cs="Times New Roman"/>
          <w:sz w:val="28"/>
          <w:lang w:val="uk-UA"/>
        </w:rPr>
        <w:t>ВТФ «Перун», 2004. – 1440 с.</w:t>
      </w:r>
    </w:p>
    <w:p w:rsidR="00BF492B" w:rsidRDefault="00941A12" w:rsidP="004A2662">
      <w:pPr>
        <w:numPr>
          <w:ilvl w:val="0"/>
          <w:numId w:val="29"/>
        </w:numPr>
        <w:tabs>
          <w:tab w:val="clear" w:pos="840"/>
          <w:tab w:val="num" w:pos="426"/>
        </w:tabs>
        <w:spacing w:line="360" w:lineRule="auto"/>
        <w:ind w:left="426"/>
        <w:rPr>
          <w:rFonts w:ascii="Times New Roman" w:hAnsi="Times New Roman" w:cs="Times New Roman"/>
          <w:sz w:val="28"/>
          <w:lang w:val="uk-UA"/>
        </w:rPr>
      </w:pPr>
      <w:proofErr w:type="spellStart"/>
      <w:r>
        <w:rPr>
          <w:rFonts w:ascii="Times New Roman" w:hAnsi="Times New Roman" w:cs="Times New Roman"/>
          <w:sz w:val="28"/>
          <w:lang w:val="uk-UA"/>
        </w:rPr>
        <w:t>Єльнікова</w:t>
      </w:r>
      <w:proofErr w:type="spellEnd"/>
      <w:r>
        <w:rPr>
          <w:rFonts w:ascii="Times New Roman" w:hAnsi="Times New Roman" w:cs="Times New Roman"/>
          <w:sz w:val="28"/>
          <w:lang w:val="uk-UA"/>
        </w:rPr>
        <w:t xml:space="preserve"> Г. Управлінська компетентність. </w:t>
      </w:r>
      <w:r w:rsidRPr="00941A12">
        <w:rPr>
          <w:rFonts w:ascii="Times New Roman" w:hAnsi="Times New Roman" w:cs="Times New Roman"/>
          <w:sz w:val="28"/>
          <w:lang w:val="uk-UA"/>
        </w:rPr>
        <w:t xml:space="preserve">– К.: Ред. </w:t>
      </w:r>
      <w:proofErr w:type="spellStart"/>
      <w:r w:rsidRPr="00941A12">
        <w:rPr>
          <w:rFonts w:ascii="TimesNewRoman" w:hAnsi="TimesNewRoman" w:cs="TimesNewRoman"/>
          <w:sz w:val="28"/>
          <w:szCs w:val="28"/>
        </w:rPr>
        <w:t>загальнопед</w:t>
      </w:r>
      <w:proofErr w:type="spellEnd"/>
      <w:r w:rsidRPr="00941A12">
        <w:rPr>
          <w:rFonts w:ascii="TimesNewRoman" w:hAnsi="TimesNewRoman" w:cs="TimesNewRoman"/>
          <w:sz w:val="28"/>
          <w:szCs w:val="28"/>
        </w:rPr>
        <w:t>.</w:t>
      </w:r>
      <w:r>
        <w:rPr>
          <w:rFonts w:ascii="TimesNewRoman" w:hAnsi="TimesNewRoman" w:cs="TimesNewRoman"/>
          <w:sz w:val="28"/>
          <w:szCs w:val="28"/>
          <w:lang w:val="uk-UA"/>
        </w:rPr>
        <w:t xml:space="preserve"> газ., 2005. </w:t>
      </w:r>
      <w:r w:rsidRPr="00941A12">
        <w:rPr>
          <w:rFonts w:ascii="TimesNewRoman" w:hAnsi="TimesNewRoman" w:cs="TimesNewRoman"/>
          <w:sz w:val="28"/>
          <w:szCs w:val="28"/>
          <w:lang w:val="uk-UA"/>
        </w:rPr>
        <w:t>– 128 с.</w:t>
      </w:r>
    </w:p>
    <w:p w:rsidR="00941A12" w:rsidRDefault="00EA00DB" w:rsidP="004A2662">
      <w:pPr>
        <w:numPr>
          <w:ilvl w:val="0"/>
          <w:numId w:val="29"/>
        </w:numPr>
        <w:tabs>
          <w:tab w:val="clear" w:pos="840"/>
          <w:tab w:val="num" w:pos="426"/>
        </w:tabs>
        <w:spacing w:line="360" w:lineRule="auto"/>
        <w:ind w:left="426"/>
        <w:rPr>
          <w:rFonts w:ascii="Times New Roman" w:hAnsi="Times New Roman" w:cs="Times New Roman"/>
          <w:sz w:val="28"/>
          <w:lang w:val="uk-UA"/>
        </w:rPr>
      </w:pPr>
      <w:proofErr w:type="spellStart"/>
      <w:r>
        <w:rPr>
          <w:rFonts w:ascii="Times New Roman" w:hAnsi="Times New Roman" w:cs="Times New Roman"/>
          <w:sz w:val="28"/>
          <w:lang w:val="uk-UA"/>
        </w:rPr>
        <w:t>Колпаков</w:t>
      </w:r>
      <w:proofErr w:type="spellEnd"/>
      <w:r>
        <w:rPr>
          <w:rFonts w:ascii="Times New Roman" w:hAnsi="Times New Roman" w:cs="Times New Roman"/>
          <w:sz w:val="28"/>
          <w:lang w:val="uk-UA"/>
        </w:rPr>
        <w:t xml:space="preserve"> В.М. </w:t>
      </w:r>
      <w:r w:rsidR="002B7867">
        <w:rPr>
          <w:rFonts w:ascii="Times New Roman" w:hAnsi="Times New Roman" w:cs="Times New Roman"/>
          <w:sz w:val="28"/>
          <w:lang w:val="uk-UA"/>
        </w:rPr>
        <w:t xml:space="preserve">Самоменеджмент. </w:t>
      </w:r>
      <w:proofErr w:type="spellStart"/>
      <w:r w:rsidR="002B7867">
        <w:rPr>
          <w:rFonts w:ascii="Times New Roman" w:hAnsi="Times New Roman" w:cs="Times New Roman"/>
          <w:sz w:val="28"/>
          <w:lang w:val="uk-UA"/>
        </w:rPr>
        <w:t>Навч</w:t>
      </w:r>
      <w:proofErr w:type="spellEnd"/>
      <w:r w:rsidR="002B7867">
        <w:rPr>
          <w:rFonts w:ascii="Times New Roman" w:hAnsi="Times New Roman" w:cs="Times New Roman"/>
          <w:sz w:val="28"/>
          <w:lang w:val="uk-UA"/>
        </w:rPr>
        <w:t xml:space="preserve">. </w:t>
      </w:r>
      <w:proofErr w:type="spellStart"/>
      <w:r w:rsidR="002B7867">
        <w:rPr>
          <w:rFonts w:ascii="Times New Roman" w:hAnsi="Times New Roman" w:cs="Times New Roman"/>
          <w:sz w:val="28"/>
          <w:lang w:val="uk-UA"/>
        </w:rPr>
        <w:t>посіб</w:t>
      </w:r>
      <w:proofErr w:type="spellEnd"/>
      <w:r w:rsidR="002B7867">
        <w:rPr>
          <w:rFonts w:ascii="Times New Roman" w:hAnsi="Times New Roman" w:cs="Times New Roman"/>
          <w:sz w:val="28"/>
          <w:lang w:val="uk-UA"/>
        </w:rPr>
        <w:t xml:space="preserve">. для </w:t>
      </w:r>
      <w:proofErr w:type="spellStart"/>
      <w:r w:rsidR="002B7867">
        <w:rPr>
          <w:rFonts w:ascii="Times New Roman" w:hAnsi="Times New Roman" w:cs="Times New Roman"/>
          <w:sz w:val="28"/>
          <w:lang w:val="uk-UA"/>
        </w:rPr>
        <w:t>студ</w:t>
      </w:r>
      <w:proofErr w:type="spellEnd"/>
      <w:r w:rsidR="002B7867">
        <w:rPr>
          <w:rFonts w:ascii="Times New Roman" w:hAnsi="Times New Roman" w:cs="Times New Roman"/>
          <w:sz w:val="28"/>
          <w:lang w:val="uk-UA"/>
        </w:rPr>
        <w:t xml:space="preserve">. </w:t>
      </w:r>
      <w:proofErr w:type="spellStart"/>
      <w:r w:rsidR="002B7867">
        <w:rPr>
          <w:rFonts w:ascii="Times New Roman" w:hAnsi="Times New Roman" w:cs="Times New Roman"/>
          <w:sz w:val="28"/>
          <w:lang w:val="uk-UA"/>
        </w:rPr>
        <w:t>вищ</w:t>
      </w:r>
      <w:proofErr w:type="spellEnd"/>
      <w:r w:rsidR="002B7867">
        <w:rPr>
          <w:rFonts w:ascii="Times New Roman" w:hAnsi="Times New Roman" w:cs="Times New Roman"/>
          <w:sz w:val="28"/>
          <w:lang w:val="uk-UA"/>
        </w:rPr>
        <w:t xml:space="preserve">. навч. </w:t>
      </w:r>
      <w:proofErr w:type="spellStart"/>
      <w:r w:rsidR="002B7867">
        <w:rPr>
          <w:rFonts w:ascii="Times New Roman" w:hAnsi="Times New Roman" w:cs="Times New Roman"/>
          <w:sz w:val="28"/>
          <w:lang w:val="uk-UA"/>
        </w:rPr>
        <w:t>закл</w:t>
      </w:r>
      <w:proofErr w:type="spellEnd"/>
      <w:r w:rsidR="002B7867">
        <w:rPr>
          <w:rFonts w:ascii="Times New Roman" w:hAnsi="Times New Roman" w:cs="Times New Roman"/>
          <w:sz w:val="28"/>
          <w:lang w:val="uk-UA"/>
        </w:rPr>
        <w:t xml:space="preserve">. </w:t>
      </w:r>
      <w:r w:rsidR="002B7867" w:rsidRPr="002B7867">
        <w:rPr>
          <w:rFonts w:ascii="Times New Roman" w:hAnsi="Times New Roman" w:cs="Times New Roman"/>
          <w:sz w:val="28"/>
          <w:lang w:val="uk-UA"/>
        </w:rPr>
        <w:t>– К.:</w:t>
      </w:r>
      <w:r w:rsidR="002B7867">
        <w:rPr>
          <w:rFonts w:ascii="Times New Roman" w:hAnsi="Times New Roman" w:cs="Times New Roman"/>
          <w:sz w:val="28"/>
          <w:lang w:val="uk-UA"/>
        </w:rPr>
        <w:t xml:space="preserve"> </w:t>
      </w:r>
      <w:proofErr w:type="spellStart"/>
      <w:r w:rsidR="002B7867" w:rsidRPr="002B7867">
        <w:rPr>
          <w:rFonts w:ascii="Times New Roman" w:hAnsi="Times New Roman" w:cs="Times New Roman"/>
          <w:sz w:val="28"/>
          <w:lang w:val="uk-UA"/>
        </w:rPr>
        <w:t>ДП</w:t>
      </w:r>
      <w:proofErr w:type="spellEnd"/>
      <w:r w:rsidR="002B7867" w:rsidRPr="002B7867">
        <w:rPr>
          <w:rFonts w:ascii="Times New Roman" w:hAnsi="Times New Roman" w:cs="Times New Roman"/>
          <w:sz w:val="28"/>
          <w:lang w:val="uk-UA"/>
        </w:rPr>
        <w:t xml:space="preserve"> «Видавничий д</w:t>
      </w:r>
      <w:r w:rsidR="002B7867">
        <w:rPr>
          <w:rFonts w:ascii="Times New Roman" w:hAnsi="Times New Roman" w:cs="Times New Roman"/>
          <w:sz w:val="28"/>
          <w:lang w:val="uk-UA"/>
        </w:rPr>
        <w:t>ім «Персонал», 2008. — 528 с.</w:t>
      </w:r>
      <w:r w:rsidR="002B7867" w:rsidRPr="002B7867">
        <w:rPr>
          <w:rFonts w:ascii="Times New Roman" w:hAnsi="Times New Roman" w:cs="Times New Roman"/>
          <w:sz w:val="28"/>
          <w:lang w:val="uk-UA"/>
        </w:rPr>
        <w:t>: іл.</w:t>
      </w:r>
    </w:p>
    <w:p w:rsidR="002B7867" w:rsidRDefault="002B7867" w:rsidP="004A2662">
      <w:pPr>
        <w:numPr>
          <w:ilvl w:val="0"/>
          <w:numId w:val="29"/>
        </w:numPr>
        <w:tabs>
          <w:tab w:val="clear" w:pos="840"/>
          <w:tab w:val="num" w:pos="426"/>
        </w:tabs>
        <w:spacing w:line="360" w:lineRule="auto"/>
        <w:ind w:left="426"/>
        <w:jc w:val="both"/>
        <w:rPr>
          <w:rFonts w:ascii="Times New Roman" w:hAnsi="Times New Roman" w:cs="Times New Roman"/>
          <w:sz w:val="28"/>
          <w:lang w:val="uk-UA"/>
        </w:rPr>
      </w:pPr>
      <w:proofErr w:type="spellStart"/>
      <w:r>
        <w:rPr>
          <w:rFonts w:ascii="Times New Roman" w:hAnsi="Times New Roman" w:cs="Times New Roman"/>
          <w:sz w:val="28"/>
          <w:lang w:val="uk-UA"/>
        </w:rPr>
        <w:t>Королюк</w:t>
      </w:r>
      <w:proofErr w:type="spellEnd"/>
      <w:r>
        <w:rPr>
          <w:rFonts w:ascii="Times New Roman" w:hAnsi="Times New Roman" w:cs="Times New Roman"/>
          <w:sz w:val="28"/>
          <w:lang w:val="uk-UA"/>
        </w:rPr>
        <w:t xml:space="preserve"> С.В. Розвиток управлінської культури керівника </w:t>
      </w:r>
      <w:proofErr w:type="spellStart"/>
      <w:r>
        <w:rPr>
          <w:rFonts w:ascii="Times New Roman" w:hAnsi="Times New Roman" w:cs="Times New Roman"/>
          <w:sz w:val="28"/>
          <w:lang w:val="uk-UA"/>
        </w:rPr>
        <w:t>загально-освітнього</w:t>
      </w:r>
      <w:proofErr w:type="spellEnd"/>
      <w:r>
        <w:rPr>
          <w:rFonts w:ascii="Times New Roman" w:hAnsi="Times New Roman" w:cs="Times New Roman"/>
          <w:sz w:val="28"/>
          <w:lang w:val="uk-UA"/>
        </w:rPr>
        <w:t xml:space="preserve"> навчального закладу. Монографія. </w:t>
      </w:r>
      <w:r w:rsidRPr="002B7867">
        <w:rPr>
          <w:rFonts w:ascii="Times New Roman" w:hAnsi="Times New Roman" w:cs="Times New Roman"/>
          <w:sz w:val="28"/>
          <w:lang w:val="uk-UA"/>
        </w:rPr>
        <w:t>– Полтава: 2007. – 168 с.</w:t>
      </w:r>
    </w:p>
    <w:p w:rsidR="002B7867" w:rsidRDefault="0088268D" w:rsidP="004A2662">
      <w:pPr>
        <w:numPr>
          <w:ilvl w:val="0"/>
          <w:numId w:val="29"/>
        </w:numPr>
        <w:tabs>
          <w:tab w:val="clear" w:pos="840"/>
          <w:tab w:val="num" w:pos="426"/>
        </w:tabs>
        <w:spacing w:line="360" w:lineRule="auto"/>
        <w:ind w:left="426"/>
        <w:jc w:val="both"/>
        <w:rPr>
          <w:rFonts w:ascii="Times New Roman" w:hAnsi="Times New Roman" w:cs="Times New Roman"/>
          <w:sz w:val="28"/>
          <w:lang w:val="uk-UA"/>
        </w:rPr>
      </w:pPr>
      <w:r>
        <w:rPr>
          <w:rFonts w:ascii="Times New Roman" w:hAnsi="Times New Roman" w:cs="Times New Roman"/>
          <w:sz w:val="28"/>
          <w:lang w:val="uk-UA"/>
        </w:rPr>
        <w:t xml:space="preserve">Коротков Е.М. Концепція якості освіти. </w:t>
      </w:r>
      <w:r w:rsidRPr="0088268D">
        <w:rPr>
          <w:rFonts w:ascii="Times New Roman" w:hAnsi="Times New Roman" w:cs="Times New Roman"/>
          <w:sz w:val="28"/>
          <w:lang w:val="uk-UA"/>
        </w:rPr>
        <w:t>– [Електронний ресурс]. – Режим доступу:</w:t>
      </w:r>
      <w:r>
        <w:rPr>
          <w:rFonts w:ascii="Times New Roman" w:hAnsi="Times New Roman" w:cs="Times New Roman"/>
          <w:sz w:val="28"/>
          <w:lang w:val="uk-UA"/>
        </w:rPr>
        <w:t xml:space="preserve"> </w:t>
      </w:r>
      <w:hyperlink r:id="rId27" w:history="1">
        <w:r w:rsidRPr="00324225">
          <w:rPr>
            <w:rStyle w:val="af0"/>
            <w:rFonts w:ascii="Times New Roman" w:hAnsi="Times New Roman" w:cs="Times New Roman"/>
            <w:sz w:val="28"/>
            <w:lang w:val="uk-UA"/>
          </w:rPr>
          <w:t>http://ru.osvita.ua/school/method/1342/</w:t>
        </w:r>
      </w:hyperlink>
    </w:p>
    <w:p w:rsidR="0088268D" w:rsidRDefault="0088268D" w:rsidP="004A2662">
      <w:pPr>
        <w:numPr>
          <w:ilvl w:val="0"/>
          <w:numId w:val="29"/>
        </w:numPr>
        <w:tabs>
          <w:tab w:val="clear" w:pos="840"/>
          <w:tab w:val="num" w:pos="426"/>
        </w:tabs>
        <w:spacing w:line="360" w:lineRule="auto"/>
        <w:ind w:left="426"/>
        <w:jc w:val="both"/>
        <w:rPr>
          <w:rFonts w:ascii="Times New Roman" w:hAnsi="Times New Roman" w:cs="Times New Roman"/>
          <w:sz w:val="28"/>
          <w:lang w:val="uk-UA"/>
        </w:rPr>
      </w:pPr>
      <w:proofErr w:type="spellStart"/>
      <w:r>
        <w:rPr>
          <w:rFonts w:ascii="Times New Roman" w:hAnsi="Times New Roman" w:cs="Times New Roman"/>
          <w:sz w:val="28"/>
          <w:lang w:val="uk-UA"/>
        </w:rPr>
        <w:t>Мармаза</w:t>
      </w:r>
      <w:proofErr w:type="spellEnd"/>
      <w:r>
        <w:rPr>
          <w:rFonts w:ascii="Times New Roman" w:hAnsi="Times New Roman" w:cs="Times New Roman"/>
          <w:sz w:val="28"/>
          <w:lang w:val="uk-UA"/>
        </w:rPr>
        <w:t xml:space="preserve"> О.І. Система підвищення функціональної компетентності керівників ЗНЗ: Автореф. дис. канд. пед. Наук</w:t>
      </w:r>
      <w:r w:rsidRPr="0088268D">
        <w:rPr>
          <w:rFonts w:ascii="Times New Roman" w:hAnsi="Times New Roman" w:cs="Times New Roman"/>
          <w:sz w:val="28"/>
          <w:lang w:val="uk-UA"/>
        </w:rPr>
        <w:t>: 13.00.01/ Національний</w:t>
      </w:r>
      <w:r w:rsidR="00E55618">
        <w:rPr>
          <w:rFonts w:ascii="Times New Roman" w:hAnsi="Times New Roman" w:cs="Times New Roman"/>
          <w:sz w:val="28"/>
          <w:lang w:val="uk-UA"/>
        </w:rPr>
        <w:t xml:space="preserve"> </w:t>
      </w:r>
      <w:r w:rsidRPr="00E55618">
        <w:rPr>
          <w:rFonts w:ascii="Times New Roman" w:hAnsi="Times New Roman" w:cs="Times New Roman"/>
          <w:sz w:val="28"/>
          <w:lang w:val="uk-UA"/>
        </w:rPr>
        <w:t xml:space="preserve">педагогічний університет ім. М.П.Драгоманова. – К., 1998. – 18 с. </w:t>
      </w:r>
    </w:p>
    <w:p w:rsidR="00E55618" w:rsidRPr="00E55618" w:rsidRDefault="00E55618" w:rsidP="004A2662">
      <w:pPr>
        <w:numPr>
          <w:ilvl w:val="0"/>
          <w:numId w:val="29"/>
        </w:numPr>
        <w:tabs>
          <w:tab w:val="clear" w:pos="840"/>
          <w:tab w:val="num" w:pos="426"/>
        </w:tabs>
        <w:spacing w:line="360" w:lineRule="auto"/>
        <w:ind w:left="426"/>
        <w:jc w:val="both"/>
        <w:rPr>
          <w:rFonts w:ascii="Times New Roman" w:hAnsi="Times New Roman" w:cs="Times New Roman"/>
          <w:sz w:val="28"/>
          <w:lang w:val="uk-UA"/>
        </w:rPr>
      </w:pPr>
      <w:r>
        <w:rPr>
          <w:rFonts w:ascii="Times New Roman" w:hAnsi="Times New Roman" w:cs="Times New Roman"/>
          <w:sz w:val="28"/>
          <w:lang w:val="uk-UA"/>
        </w:rPr>
        <w:t xml:space="preserve">Національна доктрина розвитку освіти. П.23. </w:t>
      </w:r>
      <w:r w:rsidRPr="00E55618">
        <w:rPr>
          <w:rFonts w:ascii="Times New Roman" w:hAnsi="Times New Roman" w:cs="Times New Roman"/>
          <w:sz w:val="28"/>
          <w:lang w:val="uk-UA"/>
        </w:rPr>
        <w:t>– [Електронний ресурс]. – Режим доступу:</w:t>
      </w:r>
      <w:r>
        <w:rPr>
          <w:rFonts w:ascii="Times New Roman" w:hAnsi="Times New Roman" w:cs="Times New Roman"/>
          <w:sz w:val="28"/>
          <w:lang w:val="uk-UA"/>
        </w:rPr>
        <w:t xml:space="preserve"> </w:t>
      </w:r>
      <w:hyperlink r:id="rId28" w:history="1">
        <w:r w:rsidRPr="00E55618">
          <w:rPr>
            <w:rStyle w:val="af0"/>
            <w:rFonts w:ascii="Times New Roman" w:hAnsi="Times New Roman" w:cs="Times New Roman"/>
            <w:sz w:val="28"/>
          </w:rPr>
          <w:t>http://zakon5.rada.gov.ua/laws/show/347/2002</w:t>
        </w:r>
      </w:hyperlink>
    </w:p>
    <w:p w:rsidR="00E55618" w:rsidRDefault="00F062A8" w:rsidP="004A2662">
      <w:pPr>
        <w:numPr>
          <w:ilvl w:val="0"/>
          <w:numId w:val="29"/>
        </w:numPr>
        <w:tabs>
          <w:tab w:val="clear" w:pos="840"/>
          <w:tab w:val="num" w:pos="426"/>
        </w:tabs>
        <w:spacing w:line="360" w:lineRule="auto"/>
        <w:ind w:left="426"/>
        <w:jc w:val="both"/>
        <w:rPr>
          <w:rFonts w:ascii="Times New Roman" w:eastAsia="Calibri" w:hAnsi="Times New Roman" w:cs="Times New Roman"/>
          <w:sz w:val="28"/>
          <w:lang w:val="uk-UA"/>
        </w:rPr>
      </w:pPr>
      <w:r>
        <w:rPr>
          <w:rFonts w:ascii="Times New Roman" w:eastAsia="Calibri" w:hAnsi="Times New Roman" w:cs="Times New Roman"/>
          <w:sz w:val="28"/>
          <w:lang w:val="uk-UA"/>
        </w:rPr>
        <w:t xml:space="preserve">Смирнова М.Є. Практика управління загальноосвітнім навчальним закладом: від функціонування до розвитку/ М.Є. Смирнова. </w:t>
      </w:r>
      <w:r w:rsidRPr="00F062A8">
        <w:rPr>
          <w:rFonts w:ascii="Times New Roman" w:eastAsia="Calibri" w:hAnsi="Times New Roman" w:cs="Times New Roman"/>
          <w:sz w:val="28"/>
          <w:lang w:val="uk-UA"/>
        </w:rPr>
        <w:t>– Х.: Вид. група «Основа», 20</w:t>
      </w:r>
      <w:r>
        <w:rPr>
          <w:rFonts w:ascii="Times New Roman" w:eastAsia="Calibri" w:hAnsi="Times New Roman" w:cs="Times New Roman"/>
          <w:sz w:val="28"/>
          <w:lang w:val="uk-UA"/>
        </w:rPr>
        <w:t>13</w:t>
      </w:r>
      <w:r w:rsidRPr="00F062A8">
        <w:rPr>
          <w:rFonts w:ascii="Times New Roman" w:eastAsia="Calibri" w:hAnsi="Times New Roman" w:cs="Times New Roman"/>
          <w:sz w:val="28"/>
          <w:lang w:val="uk-UA"/>
        </w:rPr>
        <w:t>. – 1</w:t>
      </w:r>
      <w:r>
        <w:rPr>
          <w:rFonts w:ascii="Times New Roman" w:eastAsia="Calibri" w:hAnsi="Times New Roman" w:cs="Times New Roman"/>
          <w:sz w:val="28"/>
          <w:lang w:val="uk-UA"/>
        </w:rPr>
        <w:t>92 с.</w:t>
      </w:r>
      <w:r w:rsidRPr="00F062A8">
        <w:rPr>
          <w:rFonts w:ascii="Times New Roman" w:eastAsia="Calibri" w:hAnsi="Times New Roman" w:cs="Times New Roman"/>
          <w:sz w:val="28"/>
          <w:lang w:val="uk-UA"/>
        </w:rPr>
        <w:t xml:space="preserve"> –</w:t>
      </w:r>
      <w:r>
        <w:rPr>
          <w:rFonts w:ascii="Times New Roman" w:eastAsia="Calibri" w:hAnsi="Times New Roman" w:cs="Times New Roman"/>
          <w:sz w:val="28"/>
          <w:lang w:val="uk-UA"/>
        </w:rPr>
        <w:t xml:space="preserve"> </w:t>
      </w:r>
      <w:r w:rsidRPr="00F062A8">
        <w:rPr>
          <w:rFonts w:ascii="Times New Roman" w:hAnsi="Times New Roman" w:cs="Times New Roman"/>
          <w:sz w:val="28"/>
          <w:szCs w:val="28"/>
          <w:lang w:val="uk-UA"/>
        </w:rPr>
        <w:t>(Серія «Абетка керівника»).</w:t>
      </w:r>
      <w:r>
        <w:rPr>
          <w:rFonts w:ascii="Times New Roman" w:eastAsia="Calibri" w:hAnsi="Times New Roman" w:cs="Times New Roman"/>
          <w:sz w:val="28"/>
          <w:lang w:val="uk-UA"/>
        </w:rPr>
        <w:t xml:space="preserve"> </w:t>
      </w:r>
      <w:r w:rsidRPr="00F062A8">
        <w:rPr>
          <w:rFonts w:ascii="Times New Roman" w:eastAsia="Calibri" w:hAnsi="Times New Roman" w:cs="Times New Roman"/>
          <w:sz w:val="28"/>
          <w:lang w:val="uk-UA"/>
        </w:rPr>
        <w:t xml:space="preserve"> </w:t>
      </w:r>
    </w:p>
    <w:p w:rsidR="00403296" w:rsidRPr="00A87363" w:rsidRDefault="00F062A8" w:rsidP="004A2662">
      <w:pPr>
        <w:numPr>
          <w:ilvl w:val="0"/>
          <w:numId w:val="29"/>
        </w:numPr>
        <w:tabs>
          <w:tab w:val="clear" w:pos="840"/>
          <w:tab w:val="num" w:pos="426"/>
        </w:tabs>
        <w:spacing w:line="360" w:lineRule="auto"/>
        <w:ind w:left="426"/>
        <w:rPr>
          <w:rFonts w:ascii="Times New Roman" w:hAnsi="Times New Roman" w:cs="Times New Roman"/>
          <w:sz w:val="28"/>
          <w:lang w:val="uk-UA"/>
        </w:rPr>
      </w:pPr>
      <w:proofErr w:type="spellStart"/>
      <w:r>
        <w:rPr>
          <w:rFonts w:ascii="Times New Roman" w:eastAsia="Calibri" w:hAnsi="Times New Roman" w:cs="Times New Roman"/>
          <w:sz w:val="28"/>
          <w:lang w:val="uk-UA"/>
        </w:rPr>
        <w:t>Хроленко</w:t>
      </w:r>
      <w:proofErr w:type="spellEnd"/>
      <w:r>
        <w:rPr>
          <w:rFonts w:ascii="Times New Roman" w:eastAsia="Calibri" w:hAnsi="Times New Roman" w:cs="Times New Roman"/>
          <w:sz w:val="28"/>
          <w:lang w:val="uk-UA"/>
        </w:rPr>
        <w:t xml:space="preserve"> А.Т. Самоменеджмент: Для </w:t>
      </w:r>
      <w:r w:rsidRPr="006204E1">
        <w:rPr>
          <w:rFonts w:ascii="Times New Roman" w:eastAsia="Calibri" w:hAnsi="Times New Roman" w:cs="Times New Roman"/>
          <w:sz w:val="28"/>
        </w:rPr>
        <w:t>тех</w:t>
      </w:r>
      <w:r>
        <w:rPr>
          <w:rFonts w:ascii="Times New Roman" w:eastAsia="Calibri" w:hAnsi="Times New Roman" w:cs="Times New Roman"/>
          <w:sz w:val="28"/>
          <w:lang w:val="uk-UA"/>
        </w:rPr>
        <w:t xml:space="preserve">, кому от 16 до 20. </w:t>
      </w:r>
      <w:r w:rsidRPr="00BF492B">
        <w:rPr>
          <w:rFonts w:ascii="Times New Roman" w:eastAsia="Calibri" w:hAnsi="Times New Roman" w:cs="Times New Roman"/>
          <w:sz w:val="28"/>
          <w:lang w:val="uk-UA"/>
        </w:rPr>
        <w:t xml:space="preserve">– </w:t>
      </w:r>
      <w:r>
        <w:rPr>
          <w:rFonts w:ascii="Times New Roman" w:eastAsia="Calibri" w:hAnsi="Times New Roman" w:cs="Times New Roman"/>
          <w:sz w:val="28"/>
          <w:lang w:val="uk-UA"/>
        </w:rPr>
        <w:t>Москва</w:t>
      </w:r>
      <w:r w:rsidRPr="00BF492B">
        <w:rPr>
          <w:rFonts w:ascii="Times New Roman" w:eastAsia="Calibri" w:hAnsi="Times New Roman" w:cs="Times New Roman"/>
          <w:sz w:val="28"/>
          <w:lang w:val="uk-UA"/>
        </w:rPr>
        <w:t>:</w:t>
      </w:r>
      <w:r w:rsidRPr="006204E1">
        <w:rPr>
          <w:rFonts w:ascii="Times New Roman" w:eastAsia="Calibri" w:hAnsi="Times New Roman" w:cs="Times New Roman"/>
          <w:sz w:val="28"/>
        </w:rPr>
        <w:t xml:space="preserve"> Экономика</w:t>
      </w:r>
      <w:r w:rsidRPr="00BF492B">
        <w:rPr>
          <w:rFonts w:ascii="Times New Roman" w:eastAsia="Calibri" w:hAnsi="Times New Roman" w:cs="Times New Roman"/>
          <w:sz w:val="28"/>
          <w:lang w:val="uk-UA"/>
        </w:rPr>
        <w:t xml:space="preserve">, </w:t>
      </w:r>
      <w:r>
        <w:rPr>
          <w:rFonts w:ascii="Times New Roman" w:eastAsia="Calibri" w:hAnsi="Times New Roman" w:cs="Times New Roman"/>
          <w:sz w:val="28"/>
          <w:lang w:val="uk-UA"/>
        </w:rPr>
        <w:t>1996</w:t>
      </w:r>
      <w:r w:rsidRPr="00BF492B">
        <w:rPr>
          <w:rFonts w:ascii="Times New Roman" w:eastAsia="Calibri" w:hAnsi="Times New Roman" w:cs="Times New Roman"/>
          <w:sz w:val="28"/>
          <w:lang w:val="uk-UA"/>
        </w:rPr>
        <w:t>. – 1</w:t>
      </w:r>
      <w:r>
        <w:rPr>
          <w:rFonts w:ascii="Times New Roman" w:eastAsia="Calibri" w:hAnsi="Times New Roman" w:cs="Times New Roman"/>
          <w:sz w:val="28"/>
          <w:lang w:val="uk-UA"/>
        </w:rPr>
        <w:t>39</w:t>
      </w:r>
      <w:r w:rsidRPr="00BF492B">
        <w:rPr>
          <w:rFonts w:ascii="Times New Roman" w:eastAsia="Calibri" w:hAnsi="Times New Roman" w:cs="Times New Roman"/>
          <w:sz w:val="28"/>
          <w:lang w:val="uk-UA"/>
        </w:rPr>
        <w:t xml:space="preserve"> с.</w:t>
      </w:r>
    </w:p>
    <w:p w:rsidR="00A87363" w:rsidRDefault="00A87363">
      <w:pPr>
        <w:rPr>
          <w:rFonts w:ascii="Times New Roman" w:eastAsia="Calibri" w:hAnsi="Times New Roman" w:cs="Times New Roman"/>
          <w:sz w:val="28"/>
          <w:lang w:val="uk-UA"/>
        </w:rPr>
      </w:pPr>
      <w:r>
        <w:rPr>
          <w:rFonts w:ascii="Times New Roman" w:eastAsia="Calibri" w:hAnsi="Times New Roman" w:cs="Times New Roman"/>
          <w:sz w:val="28"/>
          <w:lang w:val="uk-UA"/>
        </w:rPr>
        <w:br w:type="page"/>
      </w:r>
    </w:p>
    <w:p w:rsidR="002262D9" w:rsidRDefault="00A87363" w:rsidP="002262D9">
      <w:pPr>
        <w:pStyle w:val="1"/>
        <w:spacing w:after="240"/>
        <w:jc w:val="center"/>
        <w:rPr>
          <w:lang w:val="uk-UA"/>
        </w:rPr>
      </w:pPr>
      <w:bookmarkStart w:id="14" w:name="_Toc468022052"/>
      <w:r>
        <w:rPr>
          <w:lang w:val="uk-UA"/>
        </w:rPr>
        <w:lastRenderedPageBreak/>
        <w:t xml:space="preserve">Використані </w:t>
      </w:r>
      <w:r w:rsidR="002262D9">
        <w:rPr>
          <w:lang w:val="uk-UA"/>
        </w:rPr>
        <w:t>матеріали</w:t>
      </w:r>
      <w:bookmarkEnd w:id="14"/>
    </w:p>
    <w:p w:rsidR="002262D9" w:rsidRPr="002262D9" w:rsidRDefault="002262D9" w:rsidP="002262D9">
      <w:pPr>
        <w:rPr>
          <w:lang w:val="uk-UA"/>
        </w:rPr>
      </w:pPr>
    </w:p>
    <w:p w:rsidR="002262D9" w:rsidRPr="002262D9" w:rsidRDefault="002262D9" w:rsidP="004A2662">
      <w:pPr>
        <w:numPr>
          <w:ilvl w:val="0"/>
          <w:numId w:val="30"/>
        </w:numPr>
        <w:spacing w:after="240" w:line="360" w:lineRule="auto"/>
        <w:rPr>
          <w:rFonts w:ascii="Times New Roman" w:hAnsi="Times New Roman" w:cs="Times New Roman"/>
          <w:sz w:val="28"/>
        </w:rPr>
      </w:pPr>
      <w:r w:rsidRPr="002262D9">
        <w:rPr>
          <w:rFonts w:ascii="Times New Roman" w:hAnsi="Times New Roman" w:cs="Times New Roman"/>
          <w:sz w:val="28"/>
          <w:lang w:val="uk-UA"/>
        </w:rPr>
        <w:t xml:space="preserve">Годинник: </w:t>
      </w:r>
      <w:hyperlink r:id="rId29" w:history="1">
        <w:r w:rsidRPr="002262D9">
          <w:rPr>
            <w:rStyle w:val="af0"/>
            <w:rFonts w:ascii="Times New Roman" w:hAnsi="Times New Roman" w:cs="Times New Roman"/>
            <w:sz w:val="28"/>
            <w:lang w:val="uk-UA"/>
          </w:rPr>
          <w:t>http://kvpu.org.ua/uk/news/222-tryvalist-robochoho-chasu-na-2016-rik</w:t>
        </w:r>
      </w:hyperlink>
    </w:p>
    <w:p w:rsidR="002262D9" w:rsidRPr="002262D9" w:rsidRDefault="002262D9" w:rsidP="004A2662">
      <w:pPr>
        <w:numPr>
          <w:ilvl w:val="0"/>
          <w:numId w:val="30"/>
        </w:numPr>
        <w:spacing w:after="240" w:line="360" w:lineRule="auto"/>
        <w:rPr>
          <w:rFonts w:ascii="Times New Roman" w:hAnsi="Times New Roman" w:cs="Times New Roman"/>
          <w:sz w:val="28"/>
        </w:rPr>
      </w:pPr>
      <w:r w:rsidRPr="002262D9">
        <w:rPr>
          <w:rFonts w:ascii="Times New Roman" w:hAnsi="Times New Roman" w:cs="Times New Roman"/>
          <w:sz w:val="28"/>
          <w:lang w:val="uk-UA"/>
        </w:rPr>
        <w:t xml:space="preserve">Оптиміст та песиміст: </w:t>
      </w:r>
      <w:hyperlink r:id="rId30" w:history="1">
        <w:r w:rsidRPr="002262D9">
          <w:rPr>
            <w:rStyle w:val="af0"/>
            <w:rFonts w:ascii="Times New Roman" w:hAnsi="Times New Roman" w:cs="Times New Roman"/>
            <w:sz w:val="28"/>
            <w:lang w:val="uk-UA"/>
          </w:rPr>
          <w:t>http://www.forum-globalteam.ru/pessimist-vidit-trudnosti-pri/</w:t>
        </w:r>
      </w:hyperlink>
    </w:p>
    <w:p w:rsidR="002262D9" w:rsidRPr="002262D9" w:rsidRDefault="002262D9" w:rsidP="004A2662">
      <w:pPr>
        <w:numPr>
          <w:ilvl w:val="0"/>
          <w:numId w:val="30"/>
        </w:numPr>
        <w:spacing w:after="240" w:line="360" w:lineRule="auto"/>
        <w:rPr>
          <w:rFonts w:ascii="Times New Roman" w:hAnsi="Times New Roman" w:cs="Times New Roman"/>
          <w:sz w:val="28"/>
        </w:rPr>
      </w:pPr>
      <w:r w:rsidRPr="002262D9">
        <w:rPr>
          <w:rFonts w:ascii="Times New Roman" w:hAnsi="Times New Roman" w:cs="Times New Roman"/>
          <w:sz w:val="28"/>
          <w:lang w:val="uk-UA"/>
        </w:rPr>
        <w:t xml:space="preserve">Лідерство: </w:t>
      </w:r>
      <w:hyperlink r:id="rId31" w:history="1">
        <w:r w:rsidRPr="002262D9">
          <w:rPr>
            <w:rStyle w:val="af0"/>
            <w:rFonts w:ascii="Times New Roman" w:hAnsi="Times New Roman" w:cs="Times New Roman"/>
            <w:sz w:val="28"/>
            <w:lang w:val="uk-UA"/>
          </w:rPr>
          <w:t>http://blackquote.ru/picture.php?last=41</w:t>
        </w:r>
      </w:hyperlink>
    </w:p>
    <w:p w:rsidR="002262D9" w:rsidRPr="002262D9" w:rsidRDefault="002262D9" w:rsidP="004A2662">
      <w:pPr>
        <w:numPr>
          <w:ilvl w:val="0"/>
          <w:numId w:val="30"/>
        </w:numPr>
        <w:spacing w:after="240" w:line="360" w:lineRule="auto"/>
        <w:rPr>
          <w:rFonts w:ascii="Times New Roman" w:hAnsi="Times New Roman" w:cs="Times New Roman"/>
          <w:sz w:val="28"/>
        </w:rPr>
      </w:pPr>
      <w:r w:rsidRPr="002262D9">
        <w:rPr>
          <w:rFonts w:ascii="Times New Roman" w:hAnsi="Times New Roman" w:cs="Times New Roman"/>
          <w:sz w:val="28"/>
          <w:lang w:val="uk-UA"/>
        </w:rPr>
        <w:t xml:space="preserve">Закон Парето: </w:t>
      </w:r>
      <w:hyperlink r:id="rId32" w:history="1">
        <w:r w:rsidRPr="002262D9">
          <w:rPr>
            <w:rStyle w:val="af0"/>
            <w:rFonts w:ascii="Times New Roman" w:hAnsi="Times New Roman" w:cs="Times New Roman"/>
            <w:sz w:val="28"/>
          </w:rPr>
          <w:t>https://ru.wikipedia.org/wiki/%D0%97%D0%B0%D0%BA%D0%BE%D0%BD_%D0%9F%D0%B0%D1%80%D0%B5%D1%82%D0%BE</w:t>
        </w:r>
      </w:hyperlink>
    </w:p>
    <w:p w:rsidR="002262D9" w:rsidRPr="002262D9" w:rsidRDefault="002262D9" w:rsidP="004A2662">
      <w:pPr>
        <w:numPr>
          <w:ilvl w:val="0"/>
          <w:numId w:val="30"/>
        </w:numPr>
        <w:spacing w:after="240" w:line="360" w:lineRule="auto"/>
        <w:rPr>
          <w:rFonts w:ascii="Times New Roman" w:hAnsi="Times New Roman" w:cs="Times New Roman"/>
          <w:sz w:val="28"/>
        </w:rPr>
      </w:pPr>
      <w:r w:rsidRPr="002262D9">
        <w:rPr>
          <w:rFonts w:ascii="Times New Roman" w:hAnsi="Times New Roman" w:cs="Times New Roman"/>
          <w:sz w:val="28"/>
          <w:lang w:val="uk-UA"/>
        </w:rPr>
        <w:t xml:space="preserve">Принцип Парето: </w:t>
      </w:r>
      <w:hyperlink r:id="rId33" w:history="1">
        <w:r w:rsidRPr="002262D9">
          <w:rPr>
            <w:rStyle w:val="af0"/>
            <w:rFonts w:ascii="Times New Roman" w:hAnsi="Times New Roman" w:cs="Times New Roman"/>
            <w:sz w:val="28"/>
            <w:lang w:val="uk-UA"/>
          </w:rPr>
          <w:t>https://consulter.org/news/chto_takoe_princip_pareto_kak_on_rabotaet/</w:t>
        </w:r>
      </w:hyperlink>
    </w:p>
    <w:p w:rsidR="002262D9" w:rsidRPr="002262D9" w:rsidRDefault="002262D9" w:rsidP="004A2662">
      <w:pPr>
        <w:numPr>
          <w:ilvl w:val="0"/>
          <w:numId w:val="30"/>
        </w:numPr>
        <w:spacing w:after="240" w:line="360" w:lineRule="auto"/>
        <w:rPr>
          <w:rFonts w:ascii="Times New Roman" w:hAnsi="Times New Roman" w:cs="Times New Roman"/>
          <w:sz w:val="28"/>
        </w:rPr>
      </w:pPr>
      <w:r w:rsidRPr="002262D9">
        <w:rPr>
          <w:rFonts w:ascii="Times New Roman" w:hAnsi="Times New Roman" w:cs="Times New Roman"/>
          <w:sz w:val="28"/>
          <w:lang w:val="uk-UA"/>
        </w:rPr>
        <w:t xml:space="preserve">Матриця Ейзенхауера: </w:t>
      </w:r>
      <w:hyperlink r:id="rId34" w:history="1">
        <w:r w:rsidRPr="002262D9">
          <w:rPr>
            <w:rStyle w:val="af0"/>
            <w:rFonts w:ascii="Times New Roman" w:hAnsi="Times New Roman" w:cs="Times New Roman"/>
            <w:sz w:val="28"/>
            <w:lang w:val="uk-UA"/>
          </w:rPr>
          <w:t>http://www.fin-eco.ru/2014/07/matrica-ejzenxauera.html</w:t>
        </w:r>
      </w:hyperlink>
    </w:p>
    <w:p w:rsidR="002262D9" w:rsidRPr="002262D9" w:rsidRDefault="002262D9" w:rsidP="004A2662">
      <w:pPr>
        <w:numPr>
          <w:ilvl w:val="0"/>
          <w:numId w:val="30"/>
        </w:numPr>
        <w:spacing w:after="240" w:line="360" w:lineRule="auto"/>
        <w:rPr>
          <w:rFonts w:ascii="Times New Roman" w:hAnsi="Times New Roman" w:cs="Times New Roman"/>
          <w:sz w:val="28"/>
        </w:rPr>
      </w:pPr>
      <w:r w:rsidRPr="002262D9">
        <w:rPr>
          <w:rFonts w:ascii="Times New Roman" w:hAnsi="Times New Roman" w:cs="Times New Roman"/>
          <w:sz w:val="28"/>
          <w:lang w:val="uk-UA"/>
        </w:rPr>
        <w:t xml:space="preserve">Постановка цілей: </w:t>
      </w:r>
      <w:hyperlink r:id="rId35" w:history="1">
        <w:r w:rsidRPr="002262D9">
          <w:rPr>
            <w:rStyle w:val="af0"/>
            <w:rFonts w:ascii="Times New Roman" w:hAnsi="Times New Roman" w:cs="Times New Roman"/>
            <w:sz w:val="28"/>
            <w:lang w:val="uk-UA"/>
          </w:rPr>
          <w:t>http://cashgo.ru/blog/1059/7493/</w:t>
        </w:r>
      </w:hyperlink>
    </w:p>
    <w:p w:rsidR="002262D9" w:rsidRPr="002262D9" w:rsidRDefault="002262D9" w:rsidP="004A2662">
      <w:pPr>
        <w:numPr>
          <w:ilvl w:val="0"/>
          <w:numId w:val="30"/>
        </w:numPr>
        <w:spacing w:after="240" w:line="360" w:lineRule="auto"/>
        <w:rPr>
          <w:rFonts w:ascii="Times New Roman" w:hAnsi="Times New Roman" w:cs="Times New Roman"/>
          <w:sz w:val="28"/>
        </w:rPr>
      </w:pPr>
      <w:r w:rsidRPr="002262D9">
        <w:rPr>
          <w:rFonts w:ascii="Times New Roman" w:hAnsi="Times New Roman" w:cs="Times New Roman"/>
          <w:sz w:val="28"/>
          <w:lang w:val="uk-UA"/>
        </w:rPr>
        <w:t xml:space="preserve">Цілі: </w:t>
      </w:r>
      <w:hyperlink r:id="rId36" w:history="1">
        <w:r w:rsidRPr="002262D9">
          <w:rPr>
            <w:rStyle w:val="af0"/>
            <w:rFonts w:ascii="Times New Roman" w:hAnsi="Times New Roman" w:cs="Times New Roman"/>
            <w:sz w:val="28"/>
            <w:lang w:val="uk-UA"/>
          </w:rPr>
          <w:t>http://ocnova.ru/razrabatyvaem-teo-vnedreniya-sed-chast-1/</w:t>
        </w:r>
      </w:hyperlink>
    </w:p>
    <w:p w:rsidR="002262D9" w:rsidRPr="002262D9" w:rsidRDefault="002262D9" w:rsidP="002262D9">
      <w:pPr>
        <w:spacing w:after="240" w:line="360" w:lineRule="auto"/>
        <w:ind w:firstLine="709"/>
        <w:rPr>
          <w:rFonts w:ascii="Times New Roman" w:hAnsi="Times New Roman" w:cs="Times New Roman"/>
          <w:sz w:val="28"/>
        </w:rPr>
      </w:pPr>
    </w:p>
    <w:p w:rsidR="002262D9" w:rsidRDefault="002262D9">
      <w:pPr>
        <w:rPr>
          <w:lang w:val="uk-UA"/>
        </w:rPr>
      </w:pPr>
      <w:r>
        <w:rPr>
          <w:lang w:val="uk-UA"/>
        </w:rPr>
        <w:br w:type="page"/>
      </w:r>
    </w:p>
    <w:p w:rsidR="002262D9" w:rsidRDefault="002262D9" w:rsidP="002262D9">
      <w:pPr>
        <w:pStyle w:val="1"/>
        <w:jc w:val="center"/>
        <w:rPr>
          <w:sz w:val="44"/>
          <w:lang w:val="uk-UA"/>
        </w:rPr>
      </w:pPr>
      <w:bookmarkStart w:id="15" w:name="_Toc468022053"/>
      <w:r w:rsidRPr="002262D9">
        <w:rPr>
          <w:sz w:val="44"/>
          <w:lang w:val="uk-UA"/>
        </w:rPr>
        <w:lastRenderedPageBreak/>
        <w:t>Додатки</w:t>
      </w:r>
      <w:bookmarkEnd w:id="15"/>
    </w:p>
    <w:p w:rsidR="002262D9" w:rsidRPr="006204E1" w:rsidRDefault="00AE56E5" w:rsidP="006204E1">
      <w:pPr>
        <w:pStyle w:val="2"/>
        <w:numPr>
          <w:ilvl w:val="0"/>
          <w:numId w:val="31"/>
        </w:numPr>
        <w:jc w:val="center"/>
        <w:rPr>
          <w:sz w:val="28"/>
          <w:lang w:val="uk-UA"/>
        </w:rPr>
      </w:pPr>
      <w:bookmarkStart w:id="16" w:name="_Toc468022054"/>
      <w:r w:rsidRPr="006204E1">
        <w:rPr>
          <w:sz w:val="28"/>
          <w:lang w:val="uk-UA"/>
        </w:rPr>
        <w:t xml:space="preserve">Самоаналіз роботи заступника директора </w:t>
      </w:r>
      <w:r w:rsidR="006204E1">
        <w:rPr>
          <w:sz w:val="28"/>
          <w:lang w:val="uk-UA"/>
        </w:rPr>
        <w:br/>
      </w:r>
      <w:r w:rsidRPr="006204E1">
        <w:rPr>
          <w:sz w:val="28"/>
          <w:lang w:val="uk-UA"/>
        </w:rPr>
        <w:t xml:space="preserve">за </w:t>
      </w:r>
      <w:r w:rsidR="005805CF" w:rsidRPr="006204E1">
        <w:rPr>
          <w:sz w:val="28"/>
          <w:lang w:val="uk-UA"/>
        </w:rPr>
        <w:t xml:space="preserve">2015/2016 </w:t>
      </w:r>
      <w:r w:rsidRPr="006204E1">
        <w:rPr>
          <w:sz w:val="28"/>
          <w:lang w:val="uk-UA"/>
        </w:rPr>
        <w:t>навчальний рік</w:t>
      </w:r>
      <w:bookmarkEnd w:id="16"/>
    </w:p>
    <w:p w:rsidR="009B65CF" w:rsidRDefault="009B65CF" w:rsidP="009B65CF">
      <w:pPr>
        <w:spacing w:line="240" w:lineRule="auto"/>
        <w:jc w:val="center"/>
        <w:rPr>
          <w:rFonts w:ascii="Times New Roman" w:eastAsiaTheme="minorEastAsia" w:hAnsi="Times New Roman" w:cs="Times New Roman"/>
          <w:b/>
          <w:color w:val="00B050"/>
          <w:spacing w:val="20"/>
          <w:sz w:val="28"/>
          <w:lang w:val="uk-UA" w:eastAsia="ru-RU"/>
        </w:rPr>
      </w:pPr>
    </w:p>
    <w:p w:rsidR="009B65CF" w:rsidRPr="009B65CF" w:rsidRDefault="009B65CF" w:rsidP="009B65CF">
      <w:pPr>
        <w:spacing w:line="240" w:lineRule="auto"/>
        <w:jc w:val="center"/>
        <w:rPr>
          <w:rFonts w:ascii="Times New Roman" w:eastAsiaTheme="minorEastAsia" w:hAnsi="Times New Roman" w:cs="Times New Roman"/>
          <w:b/>
          <w:color w:val="00B050"/>
          <w:spacing w:val="20"/>
          <w:sz w:val="28"/>
          <w:lang w:val="uk-UA" w:eastAsia="ru-RU"/>
        </w:rPr>
      </w:pPr>
      <w:r w:rsidRPr="009B65CF">
        <w:rPr>
          <w:rFonts w:ascii="Times New Roman" w:eastAsiaTheme="minorEastAsia" w:hAnsi="Times New Roman" w:cs="Times New Roman"/>
          <w:b/>
          <w:color w:val="00B050"/>
          <w:spacing w:val="20"/>
          <w:sz w:val="28"/>
          <w:lang w:val="uk-UA" w:eastAsia="ru-RU"/>
        </w:rPr>
        <w:t>МЕТОДИЧНА РОБОТА</w:t>
      </w:r>
    </w:p>
    <w:p w:rsidR="009B65CF" w:rsidRPr="009B65CF" w:rsidRDefault="009B65CF" w:rsidP="009B65CF">
      <w:pPr>
        <w:spacing w:line="240" w:lineRule="auto"/>
        <w:ind w:firstLine="567"/>
        <w:jc w:val="both"/>
        <w:rPr>
          <w:rFonts w:ascii="Times New Roman" w:eastAsia="Times New Roman" w:hAnsi="Times New Roman" w:cs="Times New Roman"/>
          <w:b/>
          <w:sz w:val="28"/>
          <w:szCs w:val="28"/>
          <w:lang w:val="uk-UA" w:eastAsia="ru-RU"/>
        </w:rPr>
      </w:pPr>
      <w:r w:rsidRPr="009B65CF">
        <w:rPr>
          <w:rFonts w:ascii="Times New Roman" w:eastAsiaTheme="minorEastAsia" w:hAnsi="Times New Roman" w:cs="Times New Roman"/>
          <w:sz w:val="28"/>
          <w:lang w:val="uk-UA" w:eastAsia="ru-RU"/>
        </w:rPr>
        <w:t xml:space="preserve">Згідно з принципами та положеннями нормативних документів, рекомендацій ММК і річним планом роботи педагогічний колектив початкової школи в 2015/2016 навчальному році продовжив роботу над реалізацією міської науково-методичної проблеми </w:t>
      </w:r>
      <w:r w:rsidRPr="009B65CF">
        <w:rPr>
          <w:rFonts w:ascii="Times New Roman" w:eastAsiaTheme="minorEastAsia" w:hAnsi="Times New Roman" w:cs="Times New Roman"/>
          <w:b/>
          <w:i/>
          <w:sz w:val="28"/>
          <w:lang w:val="uk-UA" w:eastAsia="ru-RU"/>
        </w:rPr>
        <w:t>«Від безперервної освіти в часі – до  безперервної освіти  в просторі»</w:t>
      </w:r>
      <w:r w:rsidRPr="009B65CF">
        <w:rPr>
          <w:rFonts w:ascii="Times New Roman" w:eastAsiaTheme="minorEastAsia" w:hAnsi="Times New Roman" w:cs="Times New Roman"/>
          <w:i/>
          <w:sz w:val="28"/>
          <w:lang w:val="uk-UA" w:eastAsia="ru-RU"/>
        </w:rPr>
        <w:t>.</w:t>
      </w:r>
      <w:r w:rsidRPr="009B65CF">
        <w:rPr>
          <w:rFonts w:ascii="Times New Roman" w:eastAsiaTheme="minorEastAsia" w:hAnsi="Times New Roman" w:cs="Times New Roman"/>
          <w:sz w:val="28"/>
          <w:lang w:val="uk-UA" w:eastAsia="ru-RU"/>
        </w:rPr>
        <w:t xml:space="preserve"> Також колектив розв’язував </w:t>
      </w:r>
      <w:r w:rsidRPr="009B65CF">
        <w:rPr>
          <w:rFonts w:ascii="Times New Roman" w:eastAsia="Times New Roman" w:hAnsi="Times New Roman" w:cs="Times New Roman"/>
          <w:b/>
          <w:sz w:val="28"/>
          <w:szCs w:val="28"/>
          <w:lang w:val="uk-UA" w:eastAsia="ru-RU"/>
        </w:rPr>
        <w:t xml:space="preserve">міську науково-методичну проблему вчителів початкових класів </w:t>
      </w:r>
      <w:r w:rsidRPr="009B65CF">
        <w:rPr>
          <w:rFonts w:ascii="Times New Roman" w:eastAsia="Times New Roman" w:hAnsi="Times New Roman" w:cs="Times New Roman"/>
          <w:i/>
          <w:sz w:val="28"/>
          <w:szCs w:val="28"/>
          <w:lang w:val="uk-UA" w:eastAsia="ru-RU"/>
        </w:rPr>
        <w:t>«Українська мова-важлива складова загального змісту початкової освіти. Формування комунікативної компетентності молодшого школяра, яка виявляється у здатності успішного користування мовою у процесі спілкування, пізнання навколишнього світу, вирішення життєво важливих завдань»</w:t>
      </w:r>
      <w:r w:rsidRPr="009B65CF">
        <w:rPr>
          <w:rFonts w:ascii="Times New Roman" w:eastAsia="Times New Roman" w:hAnsi="Times New Roman" w:cs="Times New Roman"/>
          <w:sz w:val="28"/>
          <w:szCs w:val="28"/>
          <w:lang w:val="uk-UA" w:eastAsia="ru-RU"/>
        </w:rPr>
        <w:t>.</w:t>
      </w:r>
      <w:r w:rsidRPr="009B65CF">
        <w:rPr>
          <w:rFonts w:ascii="Times New Roman" w:eastAsia="Times New Roman" w:hAnsi="Times New Roman" w:cs="Times New Roman"/>
          <w:b/>
          <w:sz w:val="28"/>
          <w:szCs w:val="28"/>
          <w:lang w:val="uk-UA" w:eastAsia="ru-RU"/>
        </w:rPr>
        <w:t xml:space="preserve">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imes New Roman" w:hAnsi="Times New Roman" w:cs="Times New Roman"/>
          <w:b/>
          <w:sz w:val="28"/>
          <w:szCs w:val="28"/>
          <w:lang w:val="uk-UA" w:eastAsia="ru-RU"/>
        </w:rPr>
        <w:t xml:space="preserve">Протягом навчального року </w:t>
      </w:r>
      <w:r w:rsidRPr="009B65CF">
        <w:rPr>
          <w:rFonts w:ascii="Times New Roman" w:eastAsiaTheme="minorEastAsia" w:hAnsi="Times New Roman" w:cs="Times New Roman"/>
          <w:sz w:val="28"/>
          <w:lang w:val="uk-UA" w:eastAsia="ru-RU"/>
        </w:rPr>
        <w:t xml:space="preserve">вирішувалася проблема школи  </w:t>
      </w:r>
      <w:r w:rsidRPr="009B65CF">
        <w:rPr>
          <w:rFonts w:ascii="Times New Roman" w:eastAsiaTheme="minorEastAsia" w:hAnsi="Times New Roman" w:cs="Times New Roman"/>
          <w:i/>
          <w:sz w:val="28"/>
          <w:lang w:val="uk-UA" w:eastAsia="ru-RU"/>
        </w:rPr>
        <w:t>«Формування  та розвиток уміння вчитися як ключової компетентності учнів для  реалізації концепції безперервної  освіти»</w:t>
      </w:r>
      <w:r w:rsidRPr="009B65CF">
        <w:rPr>
          <w:rFonts w:ascii="Times New Roman" w:eastAsiaTheme="minorEastAsia" w:hAnsi="Times New Roman" w:cs="Times New Roman"/>
          <w:sz w:val="28"/>
          <w:lang w:val="uk-UA" w:eastAsia="ru-RU"/>
        </w:rPr>
        <w:t xml:space="preserve"> та методична проблема початкової школи </w:t>
      </w:r>
      <w:r w:rsidRPr="009B65CF">
        <w:rPr>
          <w:rFonts w:ascii="Times New Roman" w:eastAsiaTheme="minorEastAsia" w:hAnsi="Times New Roman" w:cs="Times New Roman"/>
          <w:i/>
          <w:sz w:val="28"/>
          <w:lang w:val="uk-UA" w:eastAsia="ru-RU"/>
        </w:rPr>
        <w:t>«Вивчення орфографії в початковій школі»</w:t>
      </w:r>
      <w:r w:rsidRPr="009B65CF">
        <w:rPr>
          <w:rFonts w:ascii="Times New Roman" w:eastAsiaTheme="minorEastAsia" w:hAnsi="Times New Roman" w:cs="Times New Roman"/>
          <w:sz w:val="28"/>
          <w:lang w:val="uk-UA" w:eastAsia="ru-RU"/>
        </w:rPr>
        <w:t xml:space="preserve">.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Методична проблема в початковій ланці побудована на проблемно-діагностичній основі, колективному та індивідуальному плануванні, системному підході, відстеженні та безперервному аналізі результатів, стимулюванні й створенні умов для методичного удосконалення, здійснення проектної діяльності.</w:t>
      </w:r>
    </w:p>
    <w:p w:rsidR="009B65CF" w:rsidRPr="009B65CF" w:rsidRDefault="009B65CF" w:rsidP="009B65CF">
      <w:pPr>
        <w:spacing w:line="240" w:lineRule="auto"/>
        <w:ind w:firstLine="567"/>
        <w:jc w:val="both"/>
        <w:rPr>
          <w:rFonts w:ascii="Times New Roman" w:eastAsiaTheme="minorEastAsia" w:hAnsi="Times New Roman" w:cs="Times New Roman"/>
          <w:b/>
          <w:sz w:val="28"/>
          <w:lang w:val="uk-UA" w:eastAsia="ru-RU"/>
        </w:rPr>
      </w:pPr>
      <w:r w:rsidRPr="009B65CF">
        <w:rPr>
          <w:rFonts w:ascii="Times New Roman" w:eastAsiaTheme="minorEastAsia" w:hAnsi="Times New Roman" w:cs="Times New Roman"/>
          <w:sz w:val="28"/>
          <w:lang w:val="uk-UA" w:eastAsia="ru-RU"/>
        </w:rPr>
        <w:t xml:space="preserve">У рамках вирішення загальношкільної науково-методичної проблеми та методичної проблеми початкової школи колектив вчителів створив </w:t>
      </w:r>
      <w:r w:rsidRPr="009B65CF">
        <w:rPr>
          <w:rFonts w:ascii="Times New Roman" w:eastAsiaTheme="minorEastAsia" w:hAnsi="Times New Roman" w:cs="Times New Roman"/>
          <w:b/>
          <w:sz w:val="28"/>
          <w:lang w:val="uk-UA" w:eastAsia="ru-RU"/>
        </w:rPr>
        <w:t>збірку</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b/>
          <w:sz w:val="28"/>
          <w:lang w:val="uk-UA" w:eastAsia="ru-RU"/>
        </w:rPr>
        <w:t>уроків</w:t>
      </w:r>
      <w:r w:rsidRPr="009B65CF">
        <w:rPr>
          <w:rFonts w:ascii="Times New Roman" w:eastAsiaTheme="minorEastAsia" w:hAnsi="Times New Roman" w:cs="Times New Roman"/>
          <w:sz w:val="28"/>
          <w:lang w:val="uk-UA" w:eastAsia="ru-RU"/>
        </w:rPr>
        <w:t xml:space="preserve"> №3 </w:t>
      </w:r>
      <w:r w:rsidRPr="009B65CF">
        <w:rPr>
          <w:rFonts w:ascii="Times New Roman" w:eastAsiaTheme="minorEastAsia" w:hAnsi="Times New Roman" w:cs="Times New Roman"/>
          <w:b/>
          <w:sz w:val="28"/>
          <w:lang w:val="uk-UA" w:eastAsia="ru-RU"/>
        </w:rPr>
        <w:t>«З перших рук».</w:t>
      </w:r>
      <w:r w:rsidRPr="009B65CF">
        <w:rPr>
          <w:rFonts w:ascii="Times New Roman" w:eastAsiaTheme="minorEastAsia" w:hAnsi="Times New Roman" w:cs="Times New Roman"/>
          <w:b/>
          <w:sz w:val="28"/>
          <w:lang w:eastAsia="ru-RU"/>
        </w:rPr>
        <w:t xml:space="preserve">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Класні керівники та вчителі-предметники, які працювали в минулому навчальному році в 4-х класах, брали участь у </w:t>
      </w:r>
      <w:r w:rsidRPr="009B65CF">
        <w:rPr>
          <w:rFonts w:ascii="Times New Roman" w:eastAsiaTheme="minorEastAsia" w:hAnsi="Times New Roman" w:cs="Times New Roman"/>
          <w:b/>
          <w:sz w:val="28"/>
          <w:lang w:val="uk-UA" w:eastAsia="ru-RU"/>
        </w:rPr>
        <w:t>консиліумі з наступності</w:t>
      </w:r>
      <w:r w:rsidRPr="009B65CF">
        <w:rPr>
          <w:rFonts w:ascii="Times New Roman" w:eastAsiaTheme="minorEastAsia" w:hAnsi="Times New Roman" w:cs="Times New Roman"/>
          <w:sz w:val="28"/>
          <w:lang w:val="uk-UA" w:eastAsia="ru-RU"/>
        </w:rPr>
        <w:t xml:space="preserve"> в навчанні між школою І та ІІ ст. (29.01.2016 р.). Відбулося обговорення, аналіз рейтингового оцінювання з основних навчальних предметів 4-х класів за 2014/2015 н.р. та вхідних контрольних робіт, перших контрольних робіт, тематичних та семестрових балів теперішніх 5-х класів у поточному навчальному році. Результати показали позитивну динаміку щодо наступності в навчанні, в більшості випадків – підтвердження результатів річного оцінювання.</w:t>
      </w:r>
    </w:p>
    <w:p w:rsidR="009B65CF" w:rsidRPr="009B65CF" w:rsidRDefault="009B65CF" w:rsidP="009B65CF">
      <w:pPr>
        <w:spacing w:line="240" w:lineRule="auto"/>
        <w:ind w:firstLine="567"/>
        <w:jc w:val="both"/>
        <w:rPr>
          <w:rFonts w:ascii="Times New Roman" w:eastAsiaTheme="minorEastAsia" w:hAnsi="Times New Roman" w:cs="Times New Roman"/>
          <w:i/>
          <w:sz w:val="28"/>
          <w:lang w:val="uk-UA" w:eastAsia="ru-RU"/>
        </w:rPr>
      </w:pPr>
      <w:r w:rsidRPr="009B65CF">
        <w:rPr>
          <w:rFonts w:ascii="Times New Roman" w:eastAsiaTheme="minorEastAsia" w:hAnsi="Times New Roman" w:cs="Times New Roman"/>
          <w:sz w:val="28"/>
          <w:lang w:val="uk-UA" w:eastAsia="ru-RU"/>
        </w:rPr>
        <w:lastRenderedPageBreak/>
        <w:t xml:space="preserve">Учителі 1-4 класів були активними учасниками шкільного педагогічного </w:t>
      </w:r>
      <w:r w:rsidRPr="009B65CF">
        <w:rPr>
          <w:rFonts w:ascii="Times New Roman" w:eastAsiaTheme="minorEastAsia" w:hAnsi="Times New Roman" w:cs="Times New Roman"/>
          <w:b/>
          <w:sz w:val="28"/>
          <w:lang w:val="uk-UA" w:eastAsia="ru-RU"/>
        </w:rPr>
        <w:t>фестивалю</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i/>
          <w:sz w:val="28"/>
          <w:lang w:val="uk-UA" w:eastAsia="ru-RU"/>
        </w:rPr>
        <w:t>«Сучасна освіта: давайте діяти»</w:t>
      </w:r>
      <w:r w:rsidRPr="009B65CF">
        <w:rPr>
          <w:rFonts w:ascii="Times New Roman" w:eastAsiaTheme="minorEastAsia" w:hAnsi="Times New Roman" w:cs="Times New Roman"/>
          <w:sz w:val="28"/>
          <w:lang w:val="uk-UA" w:eastAsia="ru-RU"/>
        </w:rPr>
        <w:t xml:space="preserve">, 19.05.2016 р. (керівник – заступник директора з науково-методичної роботи Шинкаренко Т.А.).            З вирішення даної проблеми виступила Мазур Н.П., а </w:t>
      </w:r>
      <w:proofErr w:type="spellStart"/>
      <w:r w:rsidRPr="009B65CF">
        <w:rPr>
          <w:rFonts w:ascii="Times New Roman" w:eastAsiaTheme="minorEastAsia" w:hAnsi="Times New Roman" w:cs="Times New Roman"/>
          <w:sz w:val="28"/>
          <w:lang w:val="uk-UA" w:eastAsia="ru-RU"/>
        </w:rPr>
        <w:t>Іваньковою</w:t>
      </w:r>
      <w:proofErr w:type="spellEnd"/>
      <w:r w:rsidRPr="009B65CF">
        <w:rPr>
          <w:rFonts w:ascii="Times New Roman" w:eastAsiaTheme="minorEastAsia" w:hAnsi="Times New Roman" w:cs="Times New Roman"/>
          <w:sz w:val="28"/>
          <w:lang w:val="uk-UA" w:eastAsia="ru-RU"/>
        </w:rPr>
        <w:t xml:space="preserve"> Н.В. було проведено з учителями школи</w:t>
      </w:r>
      <w:r w:rsidRPr="009B65CF">
        <w:rPr>
          <w:rFonts w:ascii="Times New Roman" w:eastAsiaTheme="minorEastAsia" w:hAnsi="Times New Roman" w:cs="Times New Roman"/>
          <w:b/>
          <w:sz w:val="28"/>
          <w:lang w:val="uk-UA" w:eastAsia="ru-RU"/>
        </w:rPr>
        <w:t xml:space="preserve"> майстер-клас</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i/>
          <w:sz w:val="28"/>
          <w:lang w:val="uk-UA" w:eastAsia="ru-RU"/>
        </w:rPr>
        <w:t>«Цікаві прийоми щодо формування грамотного письма».</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На засіданнях творчої групи, </w:t>
      </w:r>
      <w:r w:rsidRPr="009B65CF">
        <w:rPr>
          <w:rFonts w:ascii="Times New Roman" w:eastAsiaTheme="minorEastAsia" w:hAnsi="Times New Roman" w:cs="Times New Roman"/>
          <w:b/>
          <w:sz w:val="28"/>
          <w:lang w:val="uk-UA" w:eastAsia="ru-RU"/>
        </w:rPr>
        <w:t xml:space="preserve">ШМО, нарадах </w:t>
      </w:r>
      <w:r w:rsidRPr="009B65CF">
        <w:rPr>
          <w:rFonts w:ascii="Times New Roman" w:eastAsiaTheme="minorEastAsia" w:hAnsi="Times New Roman" w:cs="Times New Roman"/>
          <w:sz w:val="28"/>
          <w:lang w:val="uk-UA" w:eastAsia="ru-RU"/>
        </w:rPr>
        <w:t xml:space="preserve">вчителів початкових класів при заступникові директора з НВР було обговорено тему </w:t>
      </w:r>
      <w:r w:rsidRPr="009B65CF">
        <w:rPr>
          <w:rFonts w:ascii="Times New Roman" w:eastAsiaTheme="minorEastAsia" w:hAnsi="Times New Roman" w:cs="Times New Roman"/>
          <w:b/>
          <w:i/>
          <w:sz w:val="28"/>
          <w:lang w:val="uk-UA" w:eastAsia="ru-RU"/>
        </w:rPr>
        <w:t>«Шляхи формування грамотного письма в учнів початкових класів»</w:t>
      </w:r>
      <w:r w:rsidRPr="009B65CF">
        <w:rPr>
          <w:rFonts w:ascii="Times New Roman" w:eastAsiaTheme="minorEastAsia" w:hAnsi="Times New Roman" w:cs="Times New Roman"/>
          <w:i/>
          <w:sz w:val="28"/>
          <w:lang w:val="uk-UA" w:eastAsia="ru-RU"/>
        </w:rPr>
        <w:t xml:space="preserve">. </w:t>
      </w:r>
      <w:r w:rsidRPr="009B65CF">
        <w:rPr>
          <w:rFonts w:ascii="Times New Roman" w:eastAsiaTheme="minorEastAsia" w:hAnsi="Times New Roman" w:cs="Times New Roman"/>
          <w:sz w:val="28"/>
          <w:lang w:eastAsia="ru-RU"/>
        </w:rPr>
        <w:t xml:space="preserve">У </w:t>
      </w:r>
      <w:r w:rsidRPr="009B65CF">
        <w:rPr>
          <w:rFonts w:ascii="Times New Roman" w:eastAsiaTheme="minorEastAsia" w:hAnsi="Times New Roman" w:cs="Times New Roman"/>
          <w:sz w:val="28"/>
          <w:lang w:val="uk-UA" w:eastAsia="ru-RU"/>
        </w:rPr>
        <w:t>контексті</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вирішення даної проблеми</w:t>
      </w:r>
      <w:r w:rsidRPr="009B65CF">
        <w:rPr>
          <w:rFonts w:ascii="Times New Roman" w:eastAsiaTheme="minorEastAsia" w:hAnsi="Times New Roman" w:cs="Times New Roman"/>
          <w:sz w:val="28"/>
          <w:lang w:eastAsia="ru-RU"/>
        </w:rPr>
        <w:t xml:space="preserve"> на </w:t>
      </w:r>
      <w:r w:rsidRPr="009B65CF">
        <w:rPr>
          <w:rFonts w:ascii="Times New Roman" w:eastAsiaTheme="minorEastAsia" w:hAnsi="Times New Roman" w:cs="Times New Roman"/>
          <w:sz w:val="28"/>
          <w:lang w:val="uk-UA" w:eastAsia="ru-RU"/>
        </w:rPr>
        <w:t>засіданнях</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методичних</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об'єднань</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розглядалися</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питання</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засновані</w:t>
      </w:r>
      <w:r w:rsidRPr="009B65CF">
        <w:rPr>
          <w:rFonts w:ascii="Times New Roman" w:eastAsiaTheme="minorEastAsia" w:hAnsi="Times New Roman" w:cs="Times New Roman"/>
          <w:sz w:val="28"/>
          <w:lang w:eastAsia="ru-RU"/>
        </w:rPr>
        <w:t xml:space="preserve"> на </w:t>
      </w:r>
      <w:r w:rsidRPr="009B65CF">
        <w:rPr>
          <w:rFonts w:ascii="Times New Roman" w:eastAsiaTheme="minorEastAsia" w:hAnsi="Times New Roman" w:cs="Times New Roman"/>
          <w:sz w:val="28"/>
          <w:lang w:val="uk-UA" w:eastAsia="ru-RU"/>
        </w:rPr>
        <w:t>досягненнях</w:t>
      </w:r>
      <w:r w:rsidRPr="009B65CF">
        <w:rPr>
          <w:rFonts w:ascii="Times New Roman" w:eastAsiaTheme="minorEastAsia" w:hAnsi="Times New Roman" w:cs="Times New Roman"/>
          <w:sz w:val="28"/>
          <w:lang w:eastAsia="ru-RU"/>
        </w:rPr>
        <w:t xml:space="preserve"> науки </w:t>
      </w:r>
      <w:r w:rsidRPr="009B65CF">
        <w:rPr>
          <w:rFonts w:ascii="Times New Roman" w:eastAsiaTheme="minorEastAsia" w:hAnsi="Times New Roman" w:cs="Times New Roman"/>
          <w:sz w:val="28"/>
          <w:lang w:val="uk-UA" w:eastAsia="ru-RU"/>
        </w:rPr>
        <w:t>та</w:t>
      </w:r>
      <w:r w:rsidRPr="009B65CF">
        <w:rPr>
          <w:rFonts w:ascii="Times New Roman" w:eastAsiaTheme="minorEastAsia" w:hAnsi="Times New Roman" w:cs="Times New Roman"/>
          <w:sz w:val="28"/>
          <w:lang w:eastAsia="ru-RU"/>
        </w:rPr>
        <w:t xml:space="preserve"> перспективного </w:t>
      </w:r>
      <w:r w:rsidRPr="009B65CF">
        <w:rPr>
          <w:rFonts w:ascii="Times New Roman" w:eastAsiaTheme="minorEastAsia" w:hAnsi="Times New Roman" w:cs="Times New Roman"/>
          <w:sz w:val="28"/>
          <w:lang w:val="uk-UA" w:eastAsia="ru-RU"/>
        </w:rPr>
        <w:t>педагогічного</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досвіду</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спрямовані</w:t>
      </w:r>
      <w:r w:rsidRPr="009B65CF">
        <w:rPr>
          <w:rFonts w:ascii="Times New Roman" w:eastAsiaTheme="minorEastAsia" w:hAnsi="Times New Roman" w:cs="Times New Roman"/>
          <w:sz w:val="28"/>
          <w:lang w:eastAsia="ru-RU"/>
        </w:rPr>
        <w:t xml:space="preserve"> на </w:t>
      </w:r>
      <w:r w:rsidRPr="009B65CF">
        <w:rPr>
          <w:rFonts w:ascii="Times New Roman" w:eastAsiaTheme="minorEastAsia" w:hAnsi="Times New Roman" w:cs="Times New Roman"/>
          <w:sz w:val="28"/>
          <w:lang w:val="uk-UA" w:eastAsia="ru-RU"/>
        </w:rPr>
        <w:t>вдосконалення</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навчально-виховного</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процесу.</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Учителі початкових класів брали активну участь у </w:t>
      </w:r>
      <w:r w:rsidRPr="009B65CF">
        <w:rPr>
          <w:rFonts w:ascii="Times New Roman" w:eastAsiaTheme="minorEastAsia" w:hAnsi="Times New Roman" w:cs="Times New Roman"/>
          <w:b/>
          <w:sz w:val="28"/>
          <w:lang w:val="uk-UA" w:eastAsia="ru-RU"/>
        </w:rPr>
        <w:t>методичній грі</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i/>
          <w:sz w:val="28"/>
          <w:lang w:val="uk-UA" w:eastAsia="ru-RU"/>
        </w:rPr>
        <w:t>«</w:t>
      </w:r>
      <w:proofErr w:type="spellStart"/>
      <w:r w:rsidRPr="009B65CF">
        <w:rPr>
          <w:rFonts w:ascii="Times New Roman" w:eastAsiaTheme="minorEastAsia" w:hAnsi="Times New Roman" w:cs="Times New Roman"/>
          <w:i/>
          <w:sz w:val="28"/>
          <w:lang w:val="uk-UA" w:eastAsia="ru-RU"/>
        </w:rPr>
        <w:t>Брейн-ринг</w:t>
      </w:r>
      <w:proofErr w:type="spellEnd"/>
      <w:r w:rsidRPr="009B65CF">
        <w:rPr>
          <w:rFonts w:ascii="Times New Roman" w:eastAsiaTheme="minorEastAsia" w:hAnsi="Times New Roman" w:cs="Times New Roman"/>
          <w:i/>
          <w:sz w:val="28"/>
          <w:lang w:val="uk-UA" w:eastAsia="ru-RU"/>
        </w:rPr>
        <w:t>»</w:t>
      </w:r>
      <w:r w:rsidRPr="009B65CF">
        <w:rPr>
          <w:rFonts w:ascii="Times New Roman" w:eastAsiaTheme="minorEastAsia" w:hAnsi="Times New Roman" w:cs="Times New Roman"/>
          <w:sz w:val="28"/>
          <w:lang w:val="uk-UA" w:eastAsia="ru-RU"/>
        </w:rPr>
        <w:t xml:space="preserve"> (29.12.2016 р.) та посіли призові місця. Класний керівник 4-Б класу Задіран О.М. разом із учнями підготувала інсценізацію казки «</w:t>
      </w:r>
      <w:proofErr w:type="spellStart"/>
      <w:r w:rsidRPr="009B65CF">
        <w:rPr>
          <w:rFonts w:ascii="Times New Roman" w:eastAsiaTheme="minorEastAsia" w:hAnsi="Times New Roman" w:cs="Times New Roman"/>
          <w:sz w:val="28"/>
          <w:lang w:val="uk-UA" w:eastAsia="ru-RU"/>
        </w:rPr>
        <w:t>Чіпполіно</w:t>
      </w:r>
      <w:proofErr w:type="spellEnd"/>
      <w:r w:rsidRPr="009B65CF">
        <w:rPr>
          <w:rFonts w:ascii="Times New Roman" w:eastAsiaTheme="minorEastAsia" w:hAnsi="Times New Roman" w:cs="Times New Roman"/>
          <w:sz w:val="28"/>
          <w:lang w:val="uk-UA" w:eastAsia="ru-RU"/>
        </w:rPr>
        <w:t xml:space="preserve">» для  шкільної </w:t>
      </w:r>
      <w:r w:rsidRPr="009B65CF">
        <w:rPr>
          <w:rFonts w:ascii="Times New Roman" w:eastAsiaTheme="minorEastAsia" w:hAnsi="Times New Roman" w:cs="Times New Roman"/>
          <w:b/>
          <w:sz w:val="28"/>
          <w:lang w:val="uk-UA" w:eastAsia="ru-RU"/>
        </w:rPr>
        <w:t xml:space="preserve">конференції </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i/>
          <w:sz w:val="28"/>
          <w:lang w:val="uk-UA" w:eastAsia="ru-RU"/>
        </w:rPr>
        <w:t>«У хащах півдня жив-був цитрус»</w:t>
      </w:r>
      <w:r w:rsidRPr="009B65CF">
        <w:rPr>
          <w:rFonts w:ascii="Times New Roman" w:eastAsiaTheme="minorEastAsia" w:hAnsi="Times New Roman" w:cs="Times New Roman"/>
          <w:sz w:val="28"/>
          <w:lang w:val="uk-UA" w:eastAsia="ru-RU"/>
        </w:rPr>
        <w:t xml:space="preserve"> (21.04.2016 р.). </w:t>
      </w:r>
    </w:p>
    <w:p w:rsidR="009B65CF" w:rsidRPr="009B65CF" w:rsidRDefault="009B65CF" w:rsidP="009B65CF">
      <w:pPr>
        <w:spacing w:line="240" w:lineRule="auto"/>
        <w:ind w:firstLine="567"/>
        <w:jc w:val="both"/>
        <w:rPr>
          <w:rFonts w:ascii="Times New Roman" w:eastAsiaTheme="minorEastAsia" w:hAnsi="Times New Roman" w:cs="Times New Roman"/>
          <w:i/>
          <w:sz w:val="28"/>
          <w:lang w:val="uk-UA" w:eastAsia="ru-RU"/>
        </w:rPr>
      </w:pPr>
      <w:r w:rsidRPr="009B65CF">
        <w:rPr>
          <w:rFonts w:ascii="Times New Roman" w:eastAsiaTheme="minorEastAsia" w:hAnsi="Times New Roman" w:cs="Times New Roman"/>
          <w:sz w:val="28"/>
          <w:lang w:val="uk-UA" w:eastAsia="ru-RU"/>
        </w:rPr>
        <w:t xml:space="preserve">Протягом року вчителі працювали над </w:t>
      </w:r>
      <w:r w:rsidRPr="009B65CF">
        <w:rPr>
          <w:rFonts w:ascii="Times New Roman" w:eastAsiaTheme="minorEastAsia" w:hAnsi="Times New Roman" w:cs="Times New Roman"/>
          <w:sz w:val="28"/>
          <w:u w:val="single"/>
          <w:lang w:val="uk-UA" w:eastAsia="ru-RU"/>
        </w:rPr>
        <w:t>саморозвитком та самоосвітою</w:t>
      </w:r>
      <w:r w:rsidRPr="009B65CF">
        <w:rPr>
          <w:rFonts w:ascii="Times New Roman" w:eastAsiaTheme="minorEastAsia" w:hAnsi="Times New Roman" w:cs="Times New Roman"/>
          <w:sz w:val="28"/>
          <w:lang w:val="uk-UA" w:eastAsia="ru-RU"/>
        </w:rPr>
        <w:t xml:space="preserve">, брали участь у </w:t>
      </w:r>
      <w:r w:rsidRPr="009B65CF">
        <w:rPr>
          <w:rFonts w:ascii="Times New Roman" w:eastAsiaTheme="minorEastAsia" w:hAnsi="Times New Roman" w:cs="Times New Roman"/>
          <w:b/>
          <w:sz w:val="28"/>
          <w:lang w:val="uk-UA" w:eastAsia="ru-RU"/>
        </w:rPr>
        <w:t>семінарах</w:t>
      </w:r>
      <w:r w:rsidRPr="009B65CF">
        <w:rPr>
          <w:rFonts w:ascii="Times New Roman" w:eastAsiaTheme="minorEastAsia" w:hAnsi="Times New Roman" w:cs="Times New Roman"/>
          <w:sz w:val="28"/>
          <w:lang w:val="uk-UA" w:eastAsia="ru-RU"/>
        </w:rPr>
        <w:t xml:space="preserve"> шкіл міста, які висвітлювали науково-методичну проблему міського </w:t>
      </w:r>
      <w:proofErr w:type="spellStart"/>
      <w:r w:rsidRPr="009B65CF">
        <w:rPr>
          <w:rFonts w:ascii="Times New Roman" w:eastAsiaTheme="minorEastAsia" w:hAnsi="Times New Roman" w:cs="Times New Roman"/>
          <w:sz w:val="28"/>
          <w:lang w:val="uk-UA" w:eastAsia="ru-RU"/>
        </w:rPr>
        <w:t>МО</w:t>
      </w:r>
      <w:proofErr w:type="spellEnd"/>
      <w:r w:rsidRPr="009B65CF">
        <w:rPr>
          <w:rFonts w:ascii="Times New Roman" w:eastAsiaTheme="minorEastAsia" w:hAnsi="Times New Roman" w:cs="Times New Roman"/>
          <w:sz w:val="28"/>
          <w:lang w:val="uk-UA" w:eastAsia="ru-RU"/>
        </w:rPr>
        <w:t xml:space="preserve"> вчителів початкових класів на 2015/2016 н.р. </w:t>
      </w:r>
      <w:r w:rsidRPr="009B65CF">
        <w:rPr>
          <w:rFonts w:ascii="Times New Roman" w:eastAsiaTheme="minorEastAsia" w:hAnsi="Times New Roman" w:cs="Times New Roman"/>
          <w:i/>
          <w:sz w:val="28"/>
          <w:lang w:val="uk-UA" w:eastAsia="ru-RU"/>
        </w:rPr>
        <w:t>«Українська мова-важлива складова загального змісту початкової освіти. Формування комунікативної компетентності молодшого школяра, яка виявляється у здатності успішного користування мовою у процесі спілкування, пізнання навколишнього світу, вирішення життєво важливих завдань»</w:t>
      </w:r>
      <w:r w:rsidRPr="009B65CF">
        <w:rPr>
          <w:rFonts w:ascii="Times New Roman" w:eastAsiaTheme="minorEastAsia" w:hAnsi="Times New Roman" w:cs="Times New Roman"/>
          <w:sz w:val="28"/>
          <w:lang w:val="uk-UA" w:eastAsia="ru-RU"/>
        </w:rPr>
        <w:t xml:space="preserve">. Завжди відвідували семінари, організовані методистом ММК – </w:t>
      </w:r>
      <w:proofErr w:type="spellStart"/>
      <w:r w:rsidRPr="009B65CF">
        <w:rPr>
          <w:rFonts w:ascii="Times New Roman" w:eastAsiaTheme="minorEastAsia" w:hAnsi="Times New Roman" w:cs="Times New Roman"/>
          <w:sz w:val="28"/>
          <w:lang w:val="uk-UA" w:eastAsia="ru-RU"/>
        </w:rPr>
        <w:t>Мягченко</w:t>
      </w:r>
      <w:proofErr w:type="spellEnd"/>
      <w:r w:rsidRPr="009B65CF">
        <w:rPr>
          <w:rFonts w:ascii="Times New Roman" w:eastAsiaTheme="minorEastAsia" w:hAnsi="Times New Roman" w:cs="Times New Roman"/>
          <w:sz w:val="28"/>
          <w:lang w:val="uk-UA" w:eastAsia="ru-RU"/>
        </w:rPr>
        <w:t xml:space="preserve"> Л.Ф. (Науково-практичний </w:t>
      </w:r>
      <w:r w:rsidRPr="009B65CF">
        <w:rPr>
          <w:rFonts w:ascii="Times New Roman" w:eastAsiaTheme="minorEastAsia" w:hAnsi="Times New Roman" w:cs="Times New Roman"/>
          <w:b/>
          <w:sz w:val="28"/>
          <w:lang w:val="uk-UA" w:eastAsia="ru-RU"/>
        </w:rPr>
        <w:t>семінар «</w:t>
      </w:r>
      <w:proofErr w:type="spellStart"/>
      <w:r w:rsidRPr="009B65CF">
        <w:rPr>
          <w:rFonts w:ascii="Times New Roman" w:eastAsiaTheme="minorEastAsia" w:hAnsi="Times New Roman" w:cs="Times New Roman"/>
          <w:b/>
          <w:i/>
          <w:sz w:val="28"/>
          <w:lang w:val="uk-UA" w:eastAsia="ru-RU"/>
        </w:rPr>
        <w:t>Неориторіка</w:t>
      </w:r>
      <w:proofErr w:type="spellEnd"/>
      <w:r w:rsidRPr="009B65CF">
        <w:rPr>
          <w:rFonts w:ascii="Times New Roman" w:eastAsiaTheme="minorEastAsia" w:hAnsi="Times New Roman" w:cs="Times New Roman"/>
          <w:b/>
          <w:i/>
          <w:sz w:val="28"/>
          <w:lang w:val="uk-UA" w:eastAsia="ru-RU"/>
        </w:rPr>
        <w:t>: технологія успішного виступу</w:t>
      </w:r>
      <w:r w:rsidRPr="009B65CF">
        <w:rPr>
          <w:rFonts w:ascii="Times New Roman" w:eastAsiaTheme="minorEastAsia" w:hAnsi="Times New Roman" w:cs="Times New Roman"/>
          <w:b/>
          <w:sz w:val="28"/>
          <w:lang w:val="uk-UA" w:eastAsia="ru-RU"/>
        </w:rPr>
        <w:t>»</w:t>
      </w:r>
      <w:r w:rsidRPr="009B65CF">
        <w:rPr>
          <w:rFonts w:ascii="Times New Roman" w:eastAsiaTheme="minorEastAsia" w:hAnsi="Times New Roman" w:cs="Times New Roman"/>
          <w:sz w:val="28"/>
          <w:lang w:val="uk-UA" w:eastAsia="ru-RU"/>
        </w:rPr>
        <w:t xml:space="preserve">, 25 серпня 2015 року. Проводив Чепурний Г.А., </w:t>
      </w:r>
      <w:proofErr w:type="spellStart"/>
      <w:r w:rsidRPr="009B65CF">
        <w:rPr>
          <w:rFonts w:ascii="Times New Roman" w:eastAsiaTheme="minorEastAsia" w:hAnsi="Times New Roman" w:cs="Times New Roman"/>
          <w:sz w:val="28"/>
          <w:lang w:val="uk-UA" w:eastAsia="ru-RU"/>
        </w:rPr>
        <w:t>д.п.н</w:t>
      </w:r>
      <w:proofErr w:type="spellEnd"/>
      <w:r w:rsidRPr="009B65CF">
        <w:rPr>
          <w:rFonts w:ascii="Times New Roman" w:eastAsiaTheme="minorEastAsia" w:hAnsi="Times New Roman" w:cs="Times New Roman"/>
          <w:sz w:val="28"/>
          <w:lang w:val="uk-UA" w:eastAsia="ru-RU"/>
        </w:rPr>
        <w:t xml:space="preserve">. Російської академії енциклопедій, психолог, президент громадської організації Асоціація  розвитку творчої особистості «ВАРТО», засновник центру освітніх технологій «Школа </w:t>
      </w:r>
      <w:proofErr w:type="spellStart"/>
      <w:r w:rsidRPr="009B65CF">
        <w:rPr>
          <w:rFonts w:ascii="Times New Roman" w:eastAsiaTheme="minorEastAsia" w:hAnsi="Times New Roman" w:cs="Times New Roman"/>
          <w:sz w:val="28"/>
          <w:lang w:val="uk-UA" w:eastAsia="ru-RU"/>
        </w:rPr>
        <w:t>ейдотехніки</w:t>
      </w:r>
      <w:proofErr w:type="spellEnd"/>
      <w:r w:rsidRPr="009B65CF">
        <w:rPr>
          <w:rFonts w:ascii="Times New Roman" w:eastAsiaTheme="minorEastAsia" w:hAnsi="Times New Roman" w:cs="Times New Roman"/>
          <w:sz w:val="28"/>
          <w:lang w:val="uk-UA" w:eastAsia="ru-RU"/>
        </w:rPr>
        <w:t xml:space="preserve">»). Також група вчителів початкових класів стала учасниками </w:t>
      </w:r>
      <w:r w:rsidRPr="009B65CF">
        <w:rPr>
          <w:rFonts w:ascii="Times New Roman" w:eastAsiaTheme="minorEastAsia" w:hAnsi="Times New Roman" w:cs="Times New Roman"/>
          <w:b/>
          <w:sz w:val="28"/>
          <w:lang w:val="uk-UA" w:eastAsia="ru-RU"/>
        </w:rPr>
        <w:t>міського психолого-педагогічного фестивалю</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i/>
          <w:sz w:val="28"/>
          <w:lang w:val="uk-UA" w:eastAsia="ru-RU"/>
        </w:rPr>
        <w:t>«Простір натхнення»</w:t>
      </w:r>
      <w:r w:rsidRPr="009B65CF">
        <w:rPr>
          <w:rFonts w:ascii="Times New Roman" w:eastAsiaTheme="minorEastAsia" w:hAnsi="Times New Roman" w:cs="Times New Roman"/>
          <w:sz w:val="28"/>
          <w:lang w:val="uk-UA" w:eastAsia="ru-RU"/>
        </w:rPr>
        <w:t xml:space="preserve">, що проходив у стінах гімназії 31.03.2016 року. Психолог нашої школи Жук Н.В. була спікером даного фестивалю та організатором </w:t>
      </w:r>
      <w:r w:rsidRPr="009B65CF">
        <w:rPr>
          <w:rFonts w:ascii="Times New Roman" w:eastAsiaTheme="minorEastAsia" w:hAnsi="Times New Roman" w:cs="Times New Roman"/>
          <w:b/>
          <w:sz w:val="28"/>
          <w:lang w:val="uk-UA" w:eastAsia="ru-RU"/>
        </w:rPr>
        <w:t>психологічної майстерні</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i/>
          <w:sz w:val="28"/>
          <w:lang w:val="uk-UA" w:eastAsia="ru-RU"/>
        </w:rPr>
        <w:t>«Арт-терапія для дітей та дорослих. Робота з кольоровою манкою».</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11</w:t>
      </w:r>
      <w:r w:rsidRPr="009B65CF">
        <w:rPr>
          <w:rFonts w:ascii="Times New Roman" w:eastAsiaTheme="minorEastAsia" w:hAnsi="Times New Roman" w:cs="Times New Roman"/>
          <w:sz w:val="28"/>
          <w:lang w:eastAsia="ru-RU"/>
        </w:rPr>
        <w:t>.11.201</w:t>
      </w:r>
      <w:r w:rsidRPr="009B65CF">
        <w:rPr>
          <w:rFonts w:ascii="Times New Roman" w:eastAsiaTheme="minorEastAsia" w:hAnsi="Times New Roman" w:cs="Times New Roman"/>
          <w:sz w:val="28"/>
          <w:lang w:val="uk-UA" w:eastAsia="ru-RU"/>
        </w:rPr>
        <w:t xml:space="preserve">5 </w:t>
      </w:r>
      <w:r w:rsidRPr="009B65CF">
        <w:rPr>
          <w:rFonts w:ascii="Times New Roman" w:eastAsiaTheme="minorEastAsia" w:hAnsi="Times New Roman" w:cs="Times New Roman"/>
          <w:sz w:val="28"/>
          <w:lang w:eastAsia="ru-RU"/>
        </w:rPr>
        <w:t>р.</w:t>
      </w:r>
      <w:r w:rsidRPr="009B65CF">
        <w:rPr>
          <w:rFonts w:ascii="Times New Roman" w:eastAsiaTheme="minorEastAsia" w:hAnsi="Times New Roman" w:cs="Times New Roman"/>
          <w:sz w:val="28"/>
          <w:lang w:val="uk-UA" w:eastAsia="ru-RU"/>
        </w:rPr>
        <w:t xml:space="preserve"> відбувся </w:t>
      </w:r>
      <w:r w:rsidRPr="009B65CF">
        <w:rPr>
          <w:rFonts w:ascii="Times New Roman" w:eastAsiaTheme="minorEastAsia" w:hAnsi="Times New Roman" w:cs="Times New Roman"/>
          <w:b/>
          <w:sz w:val="28"/>
          <w:lang w:val="uk-UA" w:eastAsia="ru-RU"/>
        </w:rPr>
        <w:t>психолого-педагогічний консиліум</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b/>
          <w:sz w:val="28"/>
          <w:lang w:val="uk-UA" w:eastAsia="ru-RU"/>
        </w:rPr>
        <w:t>із питання адаптації</w:t>
      </w:r>
      <w:r w:rsidRPr="009B65CF">
        <w:rPr>
          <w:rFonts w:ascii="Times New Roman" w:eastAsiaTheme="minorEastAsia" w:hAnsi="Times New Roman" w:cs="Times New Roman"/>
          <w:b/>
          <w:sz w:val="28"/>
          <w:lang w:eastAsia="ru-RU"/>
        </w:rPr>
        <w:t xml:space="preserve"> </w:t>
      </w:r>
      <w:r w:rsidRPr="009B65CF">
        <w:rPr>
          <w:rFonts w:ascii="Times New Roman" w:eastAsiaTheme="minorEastAsia" w:hAnsi="Times New Roman" w:cs="Times New Roman"/>
          <w:sz w:val="28"/>
          <w:lang w:eastAsia="ru-RU"/>
        </w:rPr>
        <w:t>до</w:t>
      </w:r>
      <w:r w:rsidRPr="009B65CF">
        <w:rPr>
          <w:rFonts w:ascii="Times New Roman" w:eastAsiaTheme="minorEastAsia" w:hAnsi="Times New Roman" w:cs="Times New Roman"/>
          <w:sz w:val="28"/>
          <w:lang w:val="uk-UA" w:eastAsia="ru-RU"/>
        </w:rPr>
        <w:t xml:space="preserve"> навчання учнів</w:t>
      </w:r>
      <w:r w:rsidRPr="009B65CF">
        <w:rPr>
          <w:rFonts w:ascii="Times New Roman" w:eastAsiaTheme="minorEastAsia" w:hAnsi="Times New Roman" w:cs="Times New Roman"/>
          <w:sz w:val="28"/>
          <w:lang w:eastAsia="ru-RU"/>
        </w:rPr>
        <w:t xml:space="preserve"> 1-х</w:t>
      </w:r>
      <w:r w:rsidRPr="009B65CF">
        <w:rPr>
          <w:rFonts w:ascii="Times New Roman" w:eastAsiaTheme="minorEastAsia" w:hAnsi="Times New Roman" w:cs="Times New Roman"/>
          <w:sz w:val="28"/>
          <w:lang w:val="uk-UA" w:eastAsia="ru-RU"/>
        </w:rPr>
        <w:t xml:space="preserve"> класів</w:t>
      </w:r>
      <w:r w:rsidRPr="009B65CF">
        <w:rPr>
          <w:rFonts w:ascii="Times New Roman" w:eastAsiaTheme="minorEastAsia" w:hAnsi="Times New Roman" w:cs="Times New Roman"/>
          <w:sz w:val="28"/>
          <w:lang w:eastAsia="ru-RU"/>
        </w:rPr>
        <w:t>, на</w:t>
      </w:r>
      <w:r w:rsidRPr="009B65CF">
        <w:rPr>
          <w:rFonts w:ascii="Times New Roman" w:eastAsiaTheme="minorEastAsia" w:hAnsi="Times New Roman" w:cs="Times New Roman"/>
          <w:sz w:val="28"/>
          <w:lang w:val="uk-UA" w:eastAsia="ru-RU"/>
        </w:rPr>
        <w:t xml:space="preserve"> якому виступили:</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1. </w:t>
      </w:r>
      <w:r w:rsidRPr="009B65CF">
        <w:rPr>
          <w:rFonts w:ascii="Times New Roman" w:eastAsia="Times New Roman" w:hAnsi="Times New Roman" w:cs="Times New Roman"/>
          <w:i/>
          <w:sz w:val="28"/>
          <w:szCs w:val="28"/>
          <w:lang w:val="uk-UA" w:eastAsia="ru-RU"/>
        </w:rPr>
        <w:t>Скоблікова О.В., заступник директора з НВР, вчитель-методист</w:t>
      </w:r>
      <w:r w:rsidRPr="009B65CF">
        <w:rPr>
          <w:rFonts w:ascii="Times New Roman" w:eastAsia="Times New Roman" w:hAnsi="Times New Roman" w:cs="Times New Roman"/>
          <w:sz w:val="28"/>
          <w:szCs w:val="28"/>
          <w:lang w:val="uk-UA" w:eastAsia="ru-RU"/>
        </w:rPr>
        <w:t xml:space="preserve">. Оголошення теми та мети консиліуму. Ознайомлення із заходами щодо успішної адаптації до навчання учнів 1-х класів у поточному навчальному році. </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lastRenderedPageBreak/>
        <w:t xml:space="preserve">2. </w:t>
      </w:r>
      <w:r w:rsidRPr="009B65CF">
        <w:rPr>
          <w:rFonts w:ascii="Times New Roman" w:eastAsia="Times New Roman" w:hAnsi="Times New Roman" w:cs="Times New Roman"/>
          <w:i/>
          <w:sz w:val="28"/>
          <w:szCs w:val="28"/>
          <w:lang w:val="uk-UA" w:eastAsia="ru-RU"/>
        </w:rPr>
        <w:t>Іващенко Н.Д., медична сестра</w:t>
      </w:r>
      <w:r w:rsidRPr="009B65CF">
        <w:rPr>
          <w:rFonts w:ascii="Times New Roman" w:eastAsia="Times New Roman" w:hAnsi="Times New Roman" w:cs="Times New Roman"/>
          <w:i/>
          <w:sz w:val="28"/>
          <w:szCs w:val="28"/>
          <w:lang w:eastAsia="ru-RU"/>
        </w:rPr>
        <w:t>.</w:t>
      </w:r>
      <w:r w:rsidRPr="009B65CF">
        <w:rPr>
          <w:rFonts w:ascii="Times New Roman" w:eastAsia="Times New Roman" w:hAnsi="Times New Roman" w:cs="Times New Roman"/>
          <w:i/>
          <w:sz w:val="28"/>
          <w:szCs w:val="28"/>
          <w:lang w:val="uk-UA" w:eastAsia="ru-RU"/>
        </w:rPr>
        <w:t xml:space="preserve"> </w:t>
      </w:r>
      <w:r w:rsidRPr="009B65CF">
        <w:rPr>
          <w:rFonts w:ascii="Times New Roman" w:eastAsia="Times New Roman" w:hAnsi="Times New Roman" w:cs="Times New Roman"/>
          <w:sz w:val="28"/>
          <w:szCs w:val="28"/>
          <w:lang w:val="uk-UA" w:eastAsia="ru-RU"/>
        </w:rPr>
        <w:t xml:space="preserve">Стан фізичного здоров’я учнів 1-х класів. Розподіл учнів за медичними групами для занять фізичною культурою.                                                   </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3. </w:t>
      </w:r>
      <w:r w:rsidRPr="009B65CF">
        <w:rPr>
          <w:rFonts w:ascii="Times New Roman" w:eastAsia="Times New Roman" w:hAnsi="Times New Roman" w:cs="Times New Roman"/>
          <w:i/>
          <w:sz w:val="28"/>
          <w:szCs w:val="28"/>
          <w:lang w:val="uk-UA" w:eastAsia="ru-RU"/>
        </w:rPr>
        <w:t xml:space="preserve">Жук Н.В., практичний психолог школи. </w:t>
      </w:r>
      <w:r w:rsidRPr="009B65CF">
        <w:rPr>
          <w:rFonts w:ascii="Times New Roman" w:eastAsia="Times New Roman" w:hAnsi="Times New Roman" w:cs="Times New Roman"/>
          <w:sz w:val="28"/>
          <w:szCs w:val="28"/>
          <w:lang w:val="uk-UA" w:eastAsia="ru-RU"/>
        </w:rPr>
        <w:t xml:space="preserve">Моніторинг стану психологічної адаптації учнів до навчання в школі.                                               </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4. </w:t>
      </w:r>
      <w:r w:rsidRPr="009B65CF">
        <w:rPr>
          <w:rFonts w:ascii="Times New Roman" w:eastAsia="Times New Roman" w:hAnsi="Times New Roman" w:cs="Times New Roman"/>
          <w:i/>
          <w:sz w:val="28"/>
          <w:szCs w:val="28"/>
          <w:lang w:val="uk-UA" w:eastAsia="ru-RU"/>
        </w:rPr>
        <w:t xml:space="preserve">Задіран О.М., керівник творчої групи. </w:t>
      </w:r>
      <w:r w:rsidRPr="009B65CF">
        <w:rPr>
          <w:rFonts w:ascii="Times New Roman" w:eastAsia="Times New Roman" w:hAnsi="Times New Roman" w:cs="Times New Roman"/>
          <w:sz w:val="28"/>
          <w:szCs w:val="28"/>
          <w:lang w:val="uk-UA" w:eastAsia="ru-RU"/>
        </w:rPr>
        <w:t xml:space="preserve">Впровадження Державного стандарту та заходи з питань адаптації першокласників до навчання.                                              </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5. </w:t>
      </w:r>
      <w:r w:rsidRPr="009B65CF">
        <w:rPr>
          <w:rFonts w:ascii="Times New Roman" w:eastAsia="Times New Roman" w:hAnsi="Times New Roman" w:cs="Times New Roman"/>
          <w:i/>
          <w:sz w:val="28"/>
          <w:szCs w:val="28"/>
          <w:lang w:val="uk-UA" w:eastAsia="ru-RU"/>
        </w:rPr>
        <w:t>Стець А.В., вчитель-методист, керівник ШМО вчителів 1,4 кл.</w:t>
      </w:r>
      <w:r w:rsidRPr="009B65CF">
        <w:rPr>
          <w:rFonts w:ascii="Times New Roman" w:eastAsia="Times New Roman" w:hAnsi="Times New Roman" w:cs="Times New Roman"/>
          <w:sz w:val="28"/>
          <w:szCs w:val="28"/>
          <w:lang w:eastAsia="ru-RU"/>
        </w:rPr>
        <w:t>З</w:t>
      </w:r>
      <w:r w:rsidRPr="009B65CF">
        <w:rPr>
          <w:rFonts w:ascii="Times New Roman" w:eastAsia="Times New Roman" w:hAnsi="Times New Roman" w:cs="Times New Roman"/>
          <w:sz w:val="28"/>
          <w:szCs w:val="28"/>
          <w:lang w:val="uk-UA" w:eastAsia="ru-RU"/>
        </w:rPr>
        <w:t>міни, внесені у нову редакцію навчальної програми для 1 класу з математики та навчання грамоти.</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6. </w:t>
      </w:r>
      <w:r w:rsidRPr="009B65CF">
        <w:rPr>
          <w:rFonts w:ascii="Times New Roman" w:eastAsia="Times New Roman" w:hAnsi="Times New Roman" w:cs="Times New Roman"/>
          <w:i/>
          <w:sz w:val="28"/>
          <w:szCs w:val="28"/>
          <w:lang w:val="uk-UA" w:eastAsia="ru-RU"/>
        </w:rPr>
        <w:t xml:space="preserve">Кельманська В.А., вчитель І категорії. </w:t>
      </w:r>
      <w:r w:rsidRPr="009B65CF">
        <w:rPr>
          <w:rFonts w:ascii="Times New Roman" w:eastAsia="Times New Roman" w:hAnsi="Times New Roman" w:cs="Times New Roman"/>
          <w:sz w:val="28"/>
          <w:szCs w:val="28"/>
          <w:lang w:val="uk-UA" w:eastAsia="ru-RU"/>
        </w:rPr>
        <w:t>Рекомендації щодо організації вивчення предмету «Навчання грамоти».</w:t>
      </w:r>
      <w:r w:rsidRPr="009B65CF">
        <w:rPr>
          <w:rFonts w:ascii="Times New Roman" w:eastAsia="Times New Roman" w:hAnsi="Times New Roman" w:cs="Times New Roman"/>
          <w:sz w:val="28"/>
          <w:szCs w:val="28"/>
          <w:lang w:val="uk-UA" w:eastAsia="ru-RU"/>
        </w:rPr>
        <w:tab/>
      </w:r>
      <w:r w:rsidRPr="009B65CF">
        <w:rPr>
          <w:rFonts w:ascii="Times New Roman" w:eastAsia="Times New Roman" w:hAnsi="Times New Roman" w:cs="Times New Roman"/>
          <w:sz w:val="28"/>
          <w:szCs w:val="28"/>
          <w:lang w:val="uk-UA" w:eastAsia="ru-RU"/>
        </w:rPr>
        <w:tab/>
      </w:r>
      <w:r w:rsidRPr="009B65CF">
        <w:rPr>
          <w:rFonts w:ascii="Times New Roman" w:eastAsia="Times New Roman" w:hAnsi="Times New Roman" w:cs="Times New Roman"/>
          <w:sz w:val="28"/>
          <w:szCs w:val="28"/>
          <w:lang w:val="uk-UA" w:eastAsia="ru-RU"/>
        </w:rPr>
        <w:tab/>
      </w:r>
      <w:r w:rsidRPr="009B65CF">
        <w:rPr>
          <w:rFonts w:ascii="Times New Roman" w:eastAsia="Times New Roman" w:hAnsi="Times New Roman" w:cs="Times New Roman"/>
          <w:sz w:val="28"/>
          <w:szCs w:val="28"/>
          <w:lang w:val="uk-UA" w:eastAsia="ru-RU"/>
        </w:rPr>
        <w:tab/>
      </w:r>
      <w:r w:rsidRPr="009B65CF">
        <w:rPr>
          <w:rFonts w:ascii="Times New Roman" w:eastAsia="Times New Roman" w:hAnsi="Times New Roman" w:cs="Times New Roman"/>
          <w:sz w:val="28"/>
          <w:szCs w:val="28"/>
          <w:lang w:val="uk-UA" w:eastAsia="ru-RU"/>
        </w:rPr>
        <w:tab/>
      </w:r>
      <w:r w:rsidRPr="009B65CF">
        <w:rPr>
          <w:rFonts w:ascii="Times New Roman" w:eastAsia="Times New Roman" w:hAnsi="Times New Roman" w:cs="Times New Roman"/>
          <w:sz w:val="28"/>
          <w:szCs w:val="28"/>
          <w:lang w:val="uk-UA" w:eastAsia="ru-RU"/>
        </w:rPr>
        <w:tab/>
      </w:r>
    </w:p>
    <w:p w:rsidR="009B65CF" w:rsidRPr="009B65CF" w:rsidRDefault="009B65CF" w:rsidP="009B65CF">
      <w:pPr>
        <w:spacing w:after="0" w:line="240" w:lineRule="auto"/>
        <w:ind w:left="426"/>
        <w:rPr>
          <w:rFonts w:ascii="Times New Roman" w:eastAsia="Times New Roman" w:hAnsi="Times New Roman" w:cs="Times New Roman"/>
          <w:i/>
          <w:sz w:val="28"/>
          <w:szCs w:val="28"/>
          <w:lang w:val="uk-UA" w:eastAsia="ru-RU"/>
        </w:rPr>
      </w:pPr>
      <w:r w:rsidRPr="009B65CF">
        <w:rPr>
          <w:rFonts w:ascii="Times New Roman" w:eastAsia="Times New Roman" w:hAnsi="Times New Roman" w:cs="Times New Roman"/>
          <w:sz w:val="28"/>
          <w:szCs w:val="28"/>
          <w:lang w:val="uk-UA" w:eastAsia="ru-RU"/>
        </w:rPr>
        <w:t xml:space="preserve">7. </w:t>
      </w:r>
      <w:r w:rsidRPr="009B65CF">
        <w:rPr>
          <w:rFonts w:ascii="Times New Roman" w:eastAsia="Times New Roman" w:hAnsi="Times New Roman" w:cs="Times New Roman"/>
          <w:i/>
          <w:sz w:val="28"/>
          <w:szCs w:val="28"/>
          <w:lang w:val="uk-UA" w:eastAsia="ru-RU"/>
        </w:rPr>
        <w:t xml:space="preserve">Булгакова Ю.П., спеціаліст із вищою освітою. </w:t>
      </w:r>
      <w:r w:rsidRPr="009B65CF">
        <w:rPr>
          <w:rFonts w:ascii="Times New Roman" w:eastAsia="Times New Roman" w:hAnsi="Times New Roman" w:cs="Times New Roman"/>
          <w:sz w:val="28"/>
          <w:szCs w:val="28"/>
          <w:lang w:val="uk-UA" w:eastAsia="ru-RU"/>
        </w:rPr>
        <w:t>Рекомендації щодо вивчення математики в 1 класі за новим Державним стандартом.</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8. </w:t>
      </w:r>
      <w:r w:rsidRPr="009B65CF">
        <w:rPr>
          <w:rFonts w:ascii="Times New Roman" w:eastAsia="Times New Roman" w:hAnsi="Times New Roman" w:cs="Times New Roman"/>
          <w:i/>
          <w:sz w:val="28"/>
          <w:szCs w:val="28"/>
          <w:lang w:val="uk-UA" w:eastAsia="ru-RU"/>
        </w:rPr>
        <w:t>Класні керівники 1-х класів</w:t>
      </w:r>
      <w:r w:rsidRPr="009B65CF">
        <w:rPr>
          <w:rFonts w:ascii="Times New Roman" w:eastAsia="Times New Roman" w:hAnsi="Times New Roman" w:cs="Times New Roman"/>
          <w:sz w:val="28"/>
          <w:szCs w:val="28"/>
          <w:lang w:val="uk-UA" w:eastAsia="ru-RU"/>
        </w:rPr>
        <w:t xml:space="preserve"> (психолого-педагогічна характеристика кл.).</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ab/>
        <w:t>1-А кл. – Попова І.А.</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ab/>
        <w:t>1-Б кл. – Стець А.В.</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ab/>
        <w:t>1-В кл. – Шкуратова О.П.</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ab/>
        <w:t>1-Г кл. – Стрюкова Ю.М.</w:t>
      </w:r>
    </w:p>
    <w:p w:rsidR="009B65CF" w:rsidRPr="009B65CF" w:rsidRDefault="009B65CF" w:rsidP="009B65CF">
      <w:pPr>
        <w:spacing w:after="0" w:line="240" w:lineRule="auto"/>
        <w:ind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1-Д кл. – Ткач І.В.</w:t>
      </w: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ab/>
        <w:t>1-Є кл. – Ніколаєнко Г.І.</w:t>
      </w:r>
    </w:p>
    <w:p w:rsidR="009B65CF" w:rsidRPr="009B65CF" w:rsidRDefault="009B65CF" w:rsidP="009B65CF">
      <w:pPr>
        <w:spacing w:after="0" w:line="240" w:lineRule="auto"/>
        <w:jc w:val="both"/>
        <w:rPr>
          <w:rFonts w:ascii="Times New Roman" w:eastAsia="Times New Roman" w:hAnsi="Times New Roman" w:cs="Times New Roman"/>
          <w:sz w:val="16"/>
          <w:szCs w:val="16"/>
          <w:lang w:val="uk-UA" w:eastAsia="ru-RU"/>
        </w:rPr>
      </w:pPr>
    </w:p>
    <w:p w:rsidR="009B65CF" w:rsidRPr="009B65CF" w:rsidRDefault="009B65CF" w:rsidP="009B65CF">
      <w:pPr>
        <w:spacing w:after="0" w:line="240" w:lineRule="auto"/>
        <w:ind w:left="42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9. </w:t>
      </w:r>
      <w:r w:rsidRPr="009B65CF">
        <w:rPr>
          <w:rFonts w:ascii="Times New Roman" w:eastAsia="Times New Roman" w:hAnsi="Times New Roman" w:cs="Times New Roman"/>
          <w:i/>
          <w:sz w:val="28"/>
          <w:szCs w:val="28"/>
          <w:lang w:val="uk-UA" w:eastAsia="ru-RU"/>
        </w:rPr>
        <w:t xml:space="preserve">Скоблікова О.В., заступник директора з НВР. </w:t>
      </w:r>
      <w:r w:rsidRPr="009B65CF">
        <w:rPr>
          <w:rFonts w:ascii="Times New Roman" w:eastAsia="Times New Roman" w:hAnsi="Times New Roman" w:cs="Times New Roman"/>
          <w:sz w:val="28"/>
          <w:szCs w:val="28"/>
          <w:lang w:val="uk-UA" w:eastAsia="ru-RU"/>
        </w:rPr>
        <w:t xml:space="preserve">Аналіз відвіданих уроків в 1-х класах. Зауваження. Пропозиції.                                                  </w:t>
      </w:r>
    </w:p>
    <w:p w:rsidR="009B65CF" w:rsidRPr="009B65CF" w:rsidRDefault="009B65CF" w:rsidP="009B65CF">
      <w:pPr>
        <w:spacing w:after="0" w:line="240" w:lineRule="auto"/>
        <w:ind w:left="426"/>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10. </w:t>
      </w:r>
      <w:proofErr w:type="spellStart"/>
      <w:r w:rsidRPr="009B65CF">
        <w:rPr>
          <w:rFonts w:ascii="Times New Roman" w:eastAsia="Times New Roman" w:hAnsi="Times New Roman" w:cs="Times New Roman"/>
          <w:i/>
          <w:sz w:val="28"/>
          <w:szCs w:val="28"/>
          <w:lang w:val="uk-UA" w:eastAsia="ru-RU"/>
        </w:rPr>
        <w:t>Мягченко</w:t>
      </w:r>
      <w:proofErr w:type="spellEnd"/>
      <w:r w:rsidRPr="009B65CF">
        <w:rPr>
          <w:rFonts w:ascii="Times New Roman" w:eastAsia="Times New Roman" w:hAnsi="Times New Roman" w:cs="Times New Roman"/>
          <w:i/>
          <w:sz w:val="28"/>
          <w:szCs w:val="28"/>
          <w:lang w:val="uk-UA" w:eastAsia="ru-RU"/>
        </w:rPr>
        <w:t xml:space="preserve"> Л.Ф., методист ММК. </w:t>
      </w:r>
      <w:r w:rsidRPr="009B65CF">
        <w:rPr>
          <w:rFonts w:ascii="Times New Roman" w:eastAsia="Times New Roman" w:hAnsi="Times New Roman" w:cs="Times New Roman"/>
          <w:sz w:val="28"/>
          <w:szCs w:val="28"/>
          <w:lang w:val="uk-UA" w:eastAsia="ru-RU"/>
        </w:rPr>
        <w:t xml:space="preserve">Підведення підсумків. </w:t>
      </w:r>
    </w:p>
    <w:p w:rsidR="009B65CF" w:rsidRPr="009B65CF" w:rsidRDefault="009B65CF" w:rsidP="009B65CF">
      <w:pPr>
        <w:spacing w:after="0" w:line="240" w:lineRule="auto"/>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                                                 </w:t>
      </w:r>
    </w:p>
    <w:p w:rsidR="009B65CF" w:rsidRPr="009B65CF" w:rsidRDefault="009B65CF" w:rsidP="009B65CF">
      <w:pPr>
        <w:spacing w:after="0"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2015/2016 н.р. – четвертий рік роботи учнів початкової школи  за новим Державним стандартом початкової загальної освіти (1-4 класи). Працює </w:t>
      </w:r>
      <w:r w:rsidRPr="009B65CF">
        <w:rPr>
          <w:rFonts w:ascii="Times New Roman" w:eastAsiaTheme="minorEastAsia" w:hAnsi="Times New Roman" w:cs="Times New Roman"/>
          <w:b/>
          <w:sz w:val="28"/>
          <w:lang w:val="uk-UA" w:eastAsia="ru-RU"/>
        </w:rPr>
        <w:t>творча група</w:t>
      </w:r>
      <w:r w:rsidRPr="009B65CF">
        <w:rPr>
          <w:rFonts w:ascii="Times New Roman" w:eastAsiaTheme="minorEastAsia" w:hAnsi="Times New Roman" w:cs="Times New Roman"/>
          <w:sz w:val="28"/>
          <w:lang w:val="uk-UA" w:eastAsia="ru-RU"/>
        </w:rPr>
        <w:t xml:space="preserve"> з реалізації нового Державного стандарту початкової загальної освіти, керівник – Задіран О.М., вчитель вищої категорії. На нарадах при заступникові директора та </w:t>
      </w:r>
      <w:proofErr w:type="spellStart"/>
      <w:r w:rsidRPr="009B65CF">
        <w:rPr>
          <w:rFonts w:ascii="Times New Roman" w:eastAsiaTheme="minorEastAsia" w:hAnsi="Times New Roman" w:cs="Times New Roman"/>
          <w:sz w:val="28"/>
          <w:lang w:val="uk-UA" w:eastAsia="ru-RU"/>
        </w:rPr>
        <w:t>МО</w:t>
      </w:r>
      <w:proofErr w:type="spellEnd"/>
      <w:r w:rsidRPr="009B65CF">
        <w:rPr>
          <w:rFonts w:ascii="Times New Roman" w:eastAsiaTheme="minorEastAsia" w:hAnsi="Times New Roman" w:cs="Times New Roman"/>
          <w:sz w:val="28"/>
          <w:lang w:val="uk-UA" w:eastAsia="ru-RU"/>
        </w:rPr>
        <w:t xml:space="preserve"> вчителів початкових класів обговорювали питання:</w:t>
      </w:r>
    </w:p>
    <w:p w:rsidR="009B65CF" w:rsidRPr="009B65CF" w:rsidRDefault="009B65CF" w:rsidP="004A2662">
      <w:pPr>
        <w:numPr>
          <w:ilvl w:val="0"/>
          <w:numId w:val="17"/>
        </w:numPr>
        <w:spacing w:line="240" w:lineRule="auto"/>
        <w:ind w:left="851"/>
        <w:contextualSpacing/>
        <w:rPr>
          <w:rFonts w:ascii="Times New Roman" w:eastAsiaTheme="minorEastAsia" w:hAnsi="Times New Roman" w:cs="Times New Roman"/>
          <w:sz w:val="28"/>
          <w:szCs w:val="28"/>
          <w:lang w:eastAsia="ru-RU"/>
        </w:rPr>
      </w:pPr>
      <w:r w:rsidRPr="009B65CF">
        <w:rPr>
          <w:rFonts w:ascii="Times New Roman" w:eastAsiaTheme="minorEastAsia" w:hAnsi="Times New Roman" w:cs="Times New Roman"/>
          <w:sz w:val="28"/>
          <w:szCs w:val="28"/>
          <w:lang w:val="uk-UA" w:eastAsia="ru-RU"/>
        </w:rPr>
        <w:t>Вивчення особливостей програми та підручника з російської мови в 4 класі. Проблеми в навчанні за новим стандартом. (</w:t>
      </w:r>
      <w:proofErr w:type="spellStart"/>
      <w:r w:rsidRPr="009B65CF">
        <w:rPr>
          <w:rFonts w:ascii="Times New Roman" w:eastAsiaTheme="minorEastAsia" w:hAnsi="Times New Roman" w:cs="Times New Roman"/>
          <w:sz w:val="28"/>
          <w:szCs w:val="28"/>
          <w:lang w:val="uk-UA" w:eastAsia="ru-RU"/>
        </w:rPr>
        <w:t>Вч</w:t>
      </w:r>
      <w:proofErr w:type="spellEnd"/>
      <w:r w:rsidRPr="009B65CF">
        <w:rPr>
          <w:rFonts w:ascii="Times New Roman" w:eastAsiaTheme="minorEastAsia" w:hAnsi="Times New Roman" w:cs="Times New Roman"/>
          <w:sz w:val="28"/>
          <w:szCs w:val="28"/>
          <w:lang w:val="uk-UA" w:eastAsia="ru-RU"/>
        </w:rPr>
        <w:t>. Задіран О.М., жовтень  2015).</w:t>
      </w:r>
    </w:p>
    <w:p w:rsidR="009B65CF" w:rsidRPr="009B65CF" w:rsidRDefault="009B65CF" w:rsidP="004A2662">
      <w:pPr>
        <w:numPr>
          <w:ilvl w:val="0"/>
          <w:numId w:val="17"/>
        </w:numPr>
        <w:spacing w:line="240" w:lineRule="auto"/>
        <w:ind w:left="851"/>
        <w:contextualSpacing/>
        <w:jc w:val="both"/>
        <w:rPr>
          <w:rFonts w:ascii="Times New Roman" w:eastAsiaTheme="minorEastAsia" w:hAnsi="Times New Roman" w:cs="Times New Roman"/>
          <w:sz w:val="28"/>
          <w:szCs w:val="28"/>
          <w:lang w:eastAsia="ru-RU"/>
        </w:rPr>
      </w:pPr>
      <w:r w:rsidRPr="009B65CF">
        <w:rPr>
          <w:rFonts w:ascii="Times New Roman" w:eastAsiaTheme="minorEastAsia" w:hAnsi="Times New Roman" w:cs="Times New Roman"/>
          <w:sz w:val="28"/>
          <w:lang w:val="uk-UA" w:eastAsia="ru-RU"/>
        </w:rPr>
        <w:t xml:space="preserve">Розвиток дослідницької та пізнавальної діяльності на уроках української мови  </w:t>
      </w:r>
      <w:r w:rsidRPr="009B65CF">
        <w:rPr>
          <w:rFonts w:ascii="Times New Roman" w:eastAsiaTheme="minorEastAsia" w:hAnsi="Times New Roman" w:cs="Times New Roman"/>
          <w:sz w:val="28"/>
          <w:lang w:eastAsia="ru-RU"/>
        </w:rPr>
        <w:t>(</w:t>
      </w:r>
      <w:proofErr w:type="spellStart"/>
      <w:r w:rsidRPr="009B65CF">
        <w:rPr>
          <w:rFonts w:ascii="Times New Roman" w:eastAsiaTheme="minorEastAsia" w:hAnsi="Times New Roman" w:cs="Times New Roman"/>
          <w:sz w:val="28"/>
          <w:lang w:eastAsia="ru-RU"/>
        </w:rPr>
        <w:t>Вч</w:t>
      </w:r>
      <w:proofErr w:type="spellEnd"/>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Кальнєва В</w:t>
      </w:r>
      <w:r w:rsidRPr="009B65CF">
        <w:rPr>
          <w:rFonts w:ascii="Times New Roman" w:eastAsiaTheme="minorEastAsia" w:hAnsi="Times New Roman" w:cs="Times New Roman"/>
          <w:sz w:val="28"/>
          <w:lang w:eastAsia="ru-RU"/>
        </w:rPr>
        <w:t xml:space="preserve">.М., </w:t>
      </w:r>
      <w:r w:rsidRPr="009B65CF">
        <w:rPr>
          <w:rFonts w:ascii="Times New Roman" w:eastAsiaTheme="minorEastAsia" w:hAnsi="Times New Roman" w:cs="Times New Roman"/>
          <w:sz w:val="28"/>
          <w:lang w:val="uk-UA" w:eastAsia="ru-RU"/>
        </w:rPr>
        <w:t>листопад</w:t>
      </w:r>
      <w:r w:rsidRPr="009B65CF">
        <w:rPr>
          <w:rFonts w:ascii="Times New Roman" w:eastAsiaTheme="minorEastAsia" w:hAnsi="Times New Roman" w:cs="Times New Roman"/>
          <w:sz w:val="28"/>
          <w:lang w:eastAsia="ru-RU"/>
        </w:rPr>
        <w:t xml:space="preserve"> 2015).</w:t>
      </w:r>
    </w:p>
    <w:p w:rsidR="009B65CF" w:rsidRPr="009B65CF" w:rsidRDefault="009B65CF" w:rsidP="004A2662">
      <w:pPr>
        <w:numPr>
          <w:ilvl w:val="0"/>
          <w:numId w:val="17"/>
        </w:numPr>
        <w:spacing w:line="240" w:lineRule="auto"/>
        <w:ind w:left="851"/>
        <w:contextualSpacing/>
        <w:jc w:val="both"/>
        <w:rPr>
          <w:rFonts w:ascii="Times New Roman" w:eastAsiaTheme="minorEastAsia" w:hAnsi="Times New Roman" w:cs="Times New Roman"/>
          <w:sz w:val="28"/>
          <w:szCs w:val="28"/>
          <w:lang w:eastAsia="ru-RU"/>
        </w:rPr>
      </w:pPr>
      <w:r w:rsidRPr="009B65CF">
        <w:rPr>
          <w:rFonts w:ascii="Times New Roman" w:eastAsiaTheme="minorEastAsia" w:hAnsi="Times New Roman" w:cs="Times New Roman"/>
          <w:sz w:val="28"/>
          <w:szCs w:val="28"/>
          <w:lang w:val="uk-UA" w:eastAsia="ru-RU"/>
        </w:rPr>
        <w:t xml:space="preserve">Формування орфографічної пильності учнів початкових класів </w:t>
      </w:r>
      <w:r w:rsidRPr="009B65CF">
        <w:rPr>
          <w:rFonts w:ascii="Times New Roman" w:eastAsiaTheme="minorEastAsia" w:hAnsi="Times New Roman" w:cs="Times New Roman"/>
          <w:sz w:val="28"/>
          <w:szCs w:val="28"/>
          <w:lang w:val="uk-UA" w:eastAsia="ru-RU"/>
        </w:rPr>
        <w:br/>
      </w:r>
      <w:r w:rsidRPr="009B65CF">
        <w:rPr>
          <w:rFonts w:ascii="Times New Roman" w:eastAsiaTheme="minorEastAsia" w:hAnsi="Times New Roman" w:cs="Times New Roman"/>
          <w:sz w:val="28"/>
          <w:szCs w:val="28"/>
          <w:lang w:eastAsia="ru-RU"/>
        </w:rPr>
        <w:t>(</w:t>
      </w:r>
      <w:proofErr w:type="spellStart"/>
      <w:r w:rsidRPr="009B65CF">
        <w:rPr>
          <w:rFonts w:ascii="Times New Roman" w:eastAsiaTheme="minorEastAsia" w:hAnsi="Times New Roman" w:cs="Times New Roman"/>
          <w:sz w:val="28"/>
          <w:szCs w:val="28"/>
          <w:lang w:eastAsia="ru-RU"/>
        </w:rPr>
        <w:t>Вч</w:t>
      </w:r>
      <w:proofErr w:type="spellEnd"/>
      <w:r w:rsidRPr="009B65CF">
        <w:rPr>
          <w:rFonts w:ascii="Times New Roman" w:eastAsiaTheme="minorEastAsia" w:hAnsi="Times New Roman" w:cs="Times New Roman"/>
          <w:sz w:val="28"/>
          <w:szCs w:val="28"/>
          <w:lang w:eastAsia="ru-RU"/>
        </w:rPr>
        <w:t xml:space="preserve">. </w:t>
      </w:r>
      <w:proofErr w:type="spellStart"/>
      <w:r w:rsidRPr="009B65CF">
        <w:rPr>
          <w:rFonts w:ascii="Times New Roman" w:eastAsiaTheme="minorEastAsia" w:hAnsi="Times New Roman" w:cs="Times New Roman"/>
          <w:sz w:val="28"/>
          <w:szCs w:val="28"/>
          <w:lang w:val="uk-UA" w:eastAsia="ru-RU"/>
        </w:rPr>
        <w:t>Іванькова</w:t>
      </w:r>
      <w:proofErr w:type="spellEnd"/>
      <w:r w:rsidRPr="009B65CF">
        <w:rPr>
          <w:rFonts w:ascii="Times New Roman" w:eastAsiaTheme="minorEastAsia" w:hAnsi="Times New Roman" w:cs="Times New Roman"/>
          <w:sz w:val="28"/>
          <w:szCs w:val="28"/>
          <w:lang w:val="uk-UA" w:eastAsia="ru-RU"/>
        </w:rPr>
        <w:t xml:space="preserve"> Н.В.</w:t>
      </w:r>
      <w:r w:rsidRPr="009B65CF">
        <w:rPr>
          <w:rFonts w:ascii="Times New Roman" w:eastAsiaTheme="minorEastAsia" w:hAnsi="Times New Roman" w:cs="Times New Roman"/>
          <w:sz w:val="28"/>
          <w:szCs w:val="28"/>
          <w:lang w:eastAsia="ru-RU"/>
        </w:rPr>
        <w:t xml:space="preserve">, </w:t>
      </w:r>
      <w:r w:rsidRPr="009B65CF">
        <w:rPr>
          <w:rFonts w:ascii="Times New Roman" w:eastAsiaTheme="minorEastAsia" w:hAnsi="Times New Roman" w:cs="Times New Roman"/>
          <w:sz w:val="28"/>
          <w:szCs w:val="28"/>
          <w:lang w:val="uk-UA" w:eastAsia="ru-RU"/>
        </w:rPr>
        <w:t>січень</w:t>
      </w:r>
      <w:r w:rsidRPr="009B65CF">
        <w:rPr>
          <w:rFonts w:ascii="Times New Roman" w:eastAsiaTheme="minorEastAsia" w:hAnsi="Times New Roman" w:cs="Times New Roman"/>
          <w:sz w:val="28"/>
          <w:szCs w:val="28"/>
          <w:lang w:eastAsia="ru-RU"/>
        </w:rPr>
        <w:t xml:space="preserve"> 201</w:t>
      </w:r>
      <w:r w:rsidRPr="009B65CF">
        <w:rPr>
          <w:rFonts w:ascii="Times New Roman" w:eastAsiaTheme="minorEastAsia" w:hAnsi="Times New Roman" w:cs="Times New Roman"/>
          <w:sz w:val="28"/>
          <w:szCs w:val="28"/>
          <w:lang w:val="uk-UA" w:eastAsia="ru-RU"/>
        </w:rPr>
        <w:t>6</w:t>
      </w:r>
      <w:r w:rsidRPr="009B65CF">
        <w:rPr>
          <w:rFonts w:ascii="Times New Roman" w:eastAsiaTheme="minorEastAsia" w:hAnsi="Times New Roman" w:cs="Times New Roman"/>
          <w:sz w:val="28"/>
          <w:szCs w:val="28"/>
          <w:lang w:eastAsia="ru-RU"/>
        </w:rPr>
        <w:t>).</w:t>
      </w:r>
    </w:p>
    <w:p w:rsidR="009B65CF" w:rsidRPr="009B65CF" w:rsidRDefault="009B65CF" w:rsidP="004A2662">
      <w:pPr>
        <w:numPr>
          <w:ilvl w:val="0"/>
          <w:numId w:val="17"/>
        </w:numPr>
        <w:spacing w:line="240" w:lineRule="auto"/>
        <w:ind w:left="851"/>
        <w:contextualSpacing/>
        <w:jc w:val="both"/>
        <w:rPr>
          <w:rFonts w:ascii="Times New Roman" w:eastAsiaTheme="minorEastAsia" w:hAnsi="Times New Roman" w:cs="Times New Roman"/>
          <w:sz w:val="28"/>
          <w:szCs w:val="28"/>
          <w:lang w:eastAsia="ru-RU"/>
        </w:rPr>
      </w:pPr>
      <w:r w:rsidRPr="009B65CF">
        <w:rPr>
          <w:rFonts w:ascii="Times New Roman" w:eastAsiaTheme="minorEastAsia" w:hAnsi="Times New Roman" w:cs="Times New Roman"/>
          <w:sz w:val="28"/>
          <w:szCs w:val="28"/>
          <w:lang w:val="uk-UA" w:eastAsia="ru-RU"/>
        </w:rPr>
        <w:t>Розвиток мовлення та</w:t>
      </w:r>
      <w:r w:rsidRPr="009B65CF">
        <w:rPr>
          <w:rFonts w:ascii="Times New Roman" w:eastAsiaTheme="minorEastAsia" w:hAnsi="Times New Roman" w:cs="Times New Roman"/>
          <w:sz w:val="28"/>
          <w:szCs w:val="28"/>
          <w:lang w:eastAsia="ru-RU"/>
        </w:rPr>
        <w:t xml:space="preserve"> </w:t>
      </w:r>
      <w:r w:rsidRPr="009B65CF">
        <w:rPr>
          <w:rFonts w:ascii="Times New Roman" w:eastAsiaTheme="minorEastAsia" w:hAnsi="Times New Roman" w:cs="Times New Roman"/>
          <w:sz w:val="28"/>
          <w:szCs w:val="28"/>
          <w:lang w:val="uk-UA" w:eastAsia="ru-RU"/>
        </w:rPr>
        <w:t>розумової діяльності на уроках російської мови (</w:t>
      </w:r>
      <w:proofErr w:type="spellStart"/>
      <w:r w:rsidRPr="009B65CF">
        <w:rPr>
          <w:rFonts w:ascii="Times New Roman" w:eastAsiaTheme="minorEastAsia" w:hAnsi="Times New Roman" w:cs="Times New Roman"/>
          <w:sz w:val="28"/>
          <w:szCs w:val="28"/>
          <w:lang w:val="uk-UA" w:eastAsia="ru-RU"/>
        </w:rPr>
        <w:t>Вч</w:t>
      </w:r>
      <w:proofErr w:type="spellEnd"/>
      <w:r w:rsidRPr="009B65CF">
        <w:rPr>
          <w:rFonts w:ascii="Times New Roman" w:eastAsiaTheme="minorEastAsia" w:hAnsi="Times New Roman" w:cs="Times New Roman"/>
          <w:sz w:val="28"/>
          <w:szCs w:val="28"/>
          <w:lang w:val="uk-UA" w:eastAsia="ru-RU"/>
        </w:rPr>
        <w:t xml:space="preserve">. </w:t>
      </w:r>
      <w:proofErr w:type="spellStart"/>
      <w:r w:rsidRPr="009B65CF">
        <w:rPr>
          <w:rFonts w:ascii="Times New Roman" w:eastAsiaTheme="minorEastAsia" w:hAnsi="Times New Roman" w:cs="Times New Roman"/>
          <w:sz w:val="28"/>
          <w:szCs w:val="28"/>
          <w:lang w:val="uk-UA" w:eastAsia="ru-RU"/>
        </w:rPr>
        <w:t>Лукі</w:t>
      </w:r>
      <w:proofErr w:type="spellEnd"/>
      <w:r w:rsidRPr="009B65CF">
        <w:rPr>
          <w:rFonts w:ascii="Times New Roman" w:eastAsiaTheme="minorEastAsia" w:hAnsi="Times New Roman" w:cs="Times New Roman"/>
          <w:sz w:val="28"/>
          <w:szCs w:val="28"/>
          <w:lang w:val="uk-UA" w:eastAsia="ru-RU"/>
        </w:rPr>
        <w:t xml:space="preserve"> І.В., березень 2016) тощо.</w:t>
      </w:r>
    </w:p>
    <w:p w:rsidR="009B65CF" w:rsidRPr="009B65CF" w:rsidRDefault="009B65CF" w:rsidP="009B65CF">
      <w:pPr>
        <w:spacing w:before="240"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Підвищення професійної майстерності вчителів початкових класів здійснювалося через </w:t>
      </w:r>
      <w:r w:rsidRPr="009B65CF">
        <w:rPr>
          <w:rFonts w:ascii="Times New Roman" w:eastAsiaTheme="minorEastAsia" w:hAnsi="Times New Roman" w:cs="Times New Roman"/>
          <w:b/>
          <w:sz w:val="28"/>
          <w:lang w:val="uk-UA" w:eastAsia="ru-RU"/>
        </w:rPr>
        <w:t>роботу методичних об'єднань</w:t>
      </w:r>
      <w:r w:rsidRPr="009B65CF">
        <w:rPr>
          <w:rFonts w:ascii="Times New Roman" w:eastAsiaTheme="minorEastAsia" w:hAnsi="Times New Roman" w:cs="Times New Roman"/>
          <w:sz w:val="28"/>
          <w:lang w:val="uk-UA" w:eastAsia="ru-RU"/>
        </w:rPr>
        <w:t xml:space="preserve">, керували якими </w:t>
      </w:r>
      <w:r w:rsidRPr="009B65CF">
        <w:rPr>
          <w:rFonts w:ascii="Times New Roman" w:eastAsiaTheme="minorEastAsia" w:hAnsi="Times New Roman" w:cs="Times New Roman"/>
          <w:sz w:val="28"/>
          <w:lang w:val="uk-UA" w:eastAsia="ru-RU"/>
        </w:rPr>
        <w:lastRenderedPageBreak/>
        <w:t>спеціаліст вищої категорії, вчитель-методист Стець А.В. (1,4 класи) та спеціаліст вищої категорії, старший вчитель – Мазур  Н.П. (2,3 класи).</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На засіданнях </w:t>
      </w:r>
      <w:r w:rsidRPr="009B65CF">
        <w:rPr>
          <w:rFonts w:ascii="Times New Roman" w:eastAsiaTheme="minorEastAsia" w:hAnsi="Times New Roman" w:cs="Times New Roman"/>
          <w:b/>
          <w:sz w:val="28"/>
          <w:lang w:val="uk-UA" w:eastAsia="ru-RU"/>
        </w:rPr>
        <w:t>творчої групи</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b/>
          <w:sz w:val="28"/>
          <w:lang w:val="uk-UA" w:eastAsia="ru-RU"/>
        </w:rPr>
        <w:t xml:space="preserve">ШМО, нарадах </w:t>
      </w:r>
      <w:r w:rsidRPr="009B65CF">
        <w:rPr>
          <w:rFonts w:ascii="Times New Roman" w:eastAsiaTheme="minorEastAsia" w:hAnsi="Times New Roman" w:cs="Times New Roman"/>
          <w:sz w:val="28"/>
          <w:lang w:val="uk-UA" w:eastAsia="ru-RU"/>
        </w:rPr>
        <w:t xml:space="preserve">вчителів початкових класів при заступникові директора з НВР було обговорено тему </w:t>
      </w:r>
      <w:r w:rsidRPr="009B65CF">
        <w:rPr>
          <w:rFonts w:ascii="Times New Roman" w:eastAsiaTheme="minorEastAsia" w:hAnsi="Times New Roman" w:cs="Times New Roman"/>
          <w:b/>
          <w:sz w:val="28"/>
          <w:lang w:val="uk-UA" w:eastAsia="ru-RU"/>
        </w:rPr>
        <w:t>«Шляхи формування грамотного письма в учнів початкових класів»</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sz w:val="28"/>
          <w:lang w:eastAsia="ru-RU"/>
        </w:rPr>
        <w:t xml:space="preserve">У </w:t>
      </w:r>
      <w:r w:rsidRPr="009B65CF">
        <w:rPr>
          <w:rFonts w:ascii="Times New Roman" w:eastAsiaTheme="minorEastAsia" w:hAnsi="Times New Roman" w:cs="Times New Roman"/>
          <w:sz w:val="28"/>
          <w:lang w:val="uk-UA" w:eastAsia="ru-RU"/>
        </w:rPr>
        <w:t>контексті</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вирішення даної проблеми</w:t>
      </w:r>
      <w:r w:rsidRPr="009B65CF">
        <w:rPr>
          <w:rFonts w:ascii="Times New Roman" w:eastAsiaTheme="minorEastAsia" w:hAnsi="Times New Roman" w:cs="Times New Roman"/>
          <w:sz w:val="28"/>
          <w:lang w:eastAsia="ru-RU"/>
        </w:rPr>
        <w:t xml:space="preserve"> на </w:t>
      </w:r>
      <w:r w:rsidRPr="009B65CF">
        <w:rPr>
          <w:rFonts w:ascii="Times New Roman" w:eastAsiaTheme="minorEastAsia" w:hAnsi="Times New Roman" w:cs="Times New Roman"/>
          <w:sz w:val="28"/>
          <w:lang w:val="uk-UA" w:eastAsia="ru-RU"/>
        </w:rPr>
        <w:t>засіданнях</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методичних</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об'єднань</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розглядалися</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питання</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засновані</w:t>
      </w:r>
      <w:r w:rsidRPr="009B65CF">
        <w:rPr>
          <w:rFonts w:ascii="Times New Roman" w:eastAsiaTheme="minorEastAsia" w:hAnsi="Times New Roman" w:cs="Times New Roman"/>
          <w:sz w:val="28"/>
          <w:lang w:eastAsia="ru-RU"/>
        </w:rPr>
        <w:t xml:space="preserve"> на </w:t>
      </w:r>
      <w:r w:rsidRPr="009B65CF">
        <w:rPr>
          <w:rFonts w:ascii="Times New Roman" w:eastAsiaTheme="minorEastAsia" w:hAnsi="Times New Roman" w:cs="Times New Roman"/>
          <w:sz w:val="28"/>
          <w:lang w:val="uk-UA" w:eastAsia="ru-RU"/>
        </w:rPr>
        <w:t>досягненнях</w:t>
      </w:r>
      <w:r w:rsidRPr="009B65CF">
        <w:rPr>
          <w:rFonts w:ascii="Times New Roman" w:eastAsiaTheme="minorEastAsia" w:hAnsi="Times New Roman" w:cs="Times New Roman"/>
          <w:sz w:val="28"/>
          <w:lang w:eastAsia="ru-RU"/>
        </w:rPr>
        <w:t xml:space="preserve"> науки </w:t>
      </w:r>
      <w:r w:rsidRPr="009B65CF">
        <w:rPr>
          <w:rFonts w:ascii="Times New Roman" w:eastAsiaTheme="minorEastAsia" w:hAnsi="Times New Roman" w:cs="Times New Roman"/>
          <w:sz w:val="28"/>
          <w:lang w:val="uk-UA" w:eastAsia="ru-RU"/>
        </w:rPr>
        <w:t>та</w:t>
      </w:r>
      <w:r w:rsidRPr="009B65CF">
        <w:rPr>
          <w:rFonts w:ascii="Times New Roman" w:eastAsiaTheme="minorEastAsia" w:hAnsi="Times New Roman" w:cs="Times New Roman"/>
          <w:sz w:val="28"/>
          <w:lang w:eastAsia="ru-RU"/>
        </w:rPr>
        <w:t xml:space="preserve"> перспективного </w:t>
      </w:r>
      <w:r w:rsidRPr="009B65CF">
        <w:rPr>
          <w:rFonts w:ascii="Times New Roman" w:eastAsiaTheme="minorEastAsia" w:hAnsi="Times New Roman" w:cs="Times New Roman"/>
          <w:sz w:val="28"/>
          <w:lang w:val="uk-UA" w:eastAsia="ru-RU"/>
        </w:rPr>
        <w:t>педагогічного</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досвіду</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спрямовані</w:t>
      </w:r>
      <w:r w:rsidRPr="009B65CF">
        <w:rPr>
          <w:rFonts w:ascii="Times New Roman" w:eastAsiaTheme="minorEastAsia" w:hAnsi="Times New Roman" w:cs="Times New Roman"/>
          <w:sz w:val="28"/>
          <w:lang w:eastAsia="ru-RU"/>
        </w:rPr>
        <w:t xml:space="preserve"> на </w:t>
      </w:r>
      <w:r w:rsidRPr="009B65CF">
        <w:rPr>
          <w:rFonts w:ascii="Times New Roman" w:eastAsiaTheme="minorEastAsia" w:hAnsi="Times New Roman" w:cs="Times New Roman"/>
          <w:sz w:val="28"/>
          <w:lang w:val="uk-UA" w:eastAsia="ru-RU"/>
        </w:rPr>
        <w:t>вдосконалення</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навчально-виховного</w:t>
      </w:r>
      <w:r w:rsidRPr="009B65CF">
        <w:rPr>
          <w:rFonts w:ascii="Times New Roman" w:eastAsiaTheme="minorEastAsia" w:hAnsi="Times New Roman" w:cs="Times New Roman"/>
          <w:sz w:val="28"/>
          <w:lang w:eastAsia="ru-RU"/>
        </w:rPr>
        <w:t xml:space="preserve"> </w:t>
      </w:r>
      <w:r w:rsidRPr="009B65CF">
        <w:rPr>
          <w:rFonts w:ascii="Times New Roman" w:eastAsiaTheme="minorEastAsia" w:hAnsi="Times New Roman" w:cs="Times New Roman"/>
          <w:sz w:val="28"/>
          <w:lang w:val="uk-UA" w:eastAsia="ru-RU"/>
        </w:rPr>
        <w:t>процесу:</w:t>
      </w:r>
    </w:p>
    <w:p w:rsidR="009B65CF" w:rsidRPr="009B65CF" w:rsidRDefault="009B65CF" w:rsidP="004A2662">
      <w:pPr>
        <w:numPr>
          <w:ilvl w:val="0"/>
          <w:numId w:val="18"/>
        </w:numPr>
        <w:spacing w:line="240" w:lineRule="auto"/>
        <w:ind w:left="426" w:hanging="284"/>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Методи навчання орфографії молодших школярів (вч. Попова І.А..).</w:t>
      </w:r>
    </w:p>
    <w:p w:rsidR="009B65CF" w:rsidRPr="009B65CF" w:rsidRDefault="009B65CF" w:rsidP="004A2662">
      <w:pPr>
        <w:numPr>
          <w:ilvl w:val="0"/>
          <w:numId w:val="18"/>
        </w:numPr>
        <w:spacing w:line="240" w:lineRule="auto"/>
        <w:ind w:left="426" w:hanging="284"/>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szCs w:val="28"/>
          <w:lang w:val="uk-UA" w:eastAsia="ru-RU"/>
        </w:rPr>
        <w:t>Опрацювання  інструктивно-методичних документів (вч. Мазур Н.П.).</w:t>
      </w:r>
    </w:p>
    <w:p w:rsidR="009B65CF" w:rsidRPr="009B65CF" w:rsidRDefault="009B65CF" w:rsidP="004A2662">
      <w:pPr>
        <w:numPr>
          <w:ilvl w:val="0"/>
          <w:numId w:val="18"/>
        </w:numPr>
        <w:spacing w:line="240" w:lineRule="auto"/>
        <w:ind w:left="426" w:hanging="284"/>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Огляд новинок методичної та психолого-педагогічної літератури (вч. Задіран О.М.).</w:t>
      </w:r>
    </w:p>
    <w:p w:rsidR="009B65CF" w:rsidRPr="009B65CF" w:rsidRDefault="009B65CF" w:rsidP="004A2662">
      <w:pPr>
        <w:numPr>
          <w:ilvl w:val="0"/>
          <w:numId w:val="18"/>
        </w:numPr>
        <w:spacing w:line="240" w:lineRule="auto"/>
        <w:ind w:left="426" w:hanging="284"/>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Види орфографічних вправ для вироблення орфографічних навичок  (вч. Біблів Г.І.).</w:t>
      </w:r>
    </w:p>
    <w:p w:rsidR="009B65CF" w:rsidRPr="009B65CF" w:rsidRDefault="009B65CF" w:rsidP="004A2662">
      <w:pPr>
        <w:numPr>
          <w:ilvl w:val="0"/>
          <w:numId w:val="18"/>
        </w:numPr>
        <w:spacing w:line="240" w:lineRule="auto"/>
        <w:ind w:left="426" w:hanging="284"/>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Диктанти як ефективна форма робота з орфографії  (вч. Стець А.В.).</w:t>
      </w:r>
    </w:p>
    <w:p w:rsidR="009B65CF" w:rsidRPr="009B65CF" w:rsidRDefault="009B65CF" w:rsidP="004A2662">
      <w:pPr>
        <w:numPr>
          <w:ilvl w:val="0"/>
          <w:numId w:val="18"/>
        </w:numPr>
        <w:spacing w:before="240" w:line="240" w:lineRule="auto"/>
        <w:ind w:left="426" w:hanging="284"/>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Вивчення орієнтовних вимог щодо проведення Державної підсумкової атестації (Наказ Міністерства Освіти і науки України від 08.02.2016 р. </w:t>
      </w:r>
      <w:r>
        <w:rPr>
          <w:rFonts w:ascii="Times New Roman" w:eastAsiaTheme="minorEastAsia" w:hAnsi="Times New Roman" w:cs="Times New Roman"/>
          <w:sz w:val="28"/>
          <w:lang w:val="uk-UA" w:eastAsia="ru-RU"/>
        </w:rPr>
        <w:br/>
      </w:r>
      <w:r w:rsidRPr="009B65CF">
        <w:rPr>
          <w:rFonts w:ascii="Times New Roman" w:eastAsiaTheme="minorEastAsia" w:hAnsi="Times New Roman" w:cs="Times New Roman"/>
          <w:sz w:val="28"/>
          <w:lang w:val="uk-UA" w:eastAsia="ru-RU"/>
        </w:rPr>
        <w:t>№ 94)  (заступник директора з НВР Скоблікова О.В.) тощо.</w:t>
      </w:r>
    </w:p>
    <w:p w:rsidR="009B65CF" w:rsidRPr="009B65CF" w:rsidRDefault="009B65CF" w:rsidP="009B65CF">
      <w:pPr>
        <w:spacing w:before="240" w:line="240" w:lineRule="auto"/>
        <w:ind w:firstLine="567"/>
        <w:contextualSpacing/>
        <w:jc w:val="both"/>
        <w:rPr>
          <w:rFonts w:ascii="Times New Roman" w:eastAsiaTheme="minorEastAsia" w:hAnsi="Times New Roman" w:cs="Times New Roman"/>
          <w:sz w:val="28"/>
          <w:lang w:val="uk-UA" w:eastAsia="ru-RU"/>
        </w:rPr>
      </w:pPr>
    </w:p>
    <w:p w:rsidR="009B65CF" w:rsidRPr="009B65CF" w:rsidRDefault="009B65CF" w:rsidP="009B65CF">
      <w:pPr>
        <w:spacing w:before="240" w:line="240" w:lineRule="auto"/>
        <w:ind w:firstLine="567"/>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Згідно з планом роботи науково-методичної ради школи з 16 по 27 листопада 2015 року пройшла </w:t>
      </w:r>
      <w:r w:rsidRPr="009B65CF">
        <w:rPr>
          <w:rFonts w:ascii="Times New Roman" w:eastAsiaTheme="minorEastAsia" w:hAnsi="Times New Roman" w:cs="Times New Roman"/>
          <w:b/>
          <w:sz w:val="28"/>
          <w:lang w:val="uk-UA" w:eastAsia="ru-RU"/>
        </w:rPr>
        <w:t>декада вчителів початкових класів</w:t>
      </w:r>
      <w:r w:rsidRPr="009B65CF">
        <w:rPr>
          <w:rFonts w:ascii="Times New Roman" w:eastAsiaTheme="minorEastAsia" w:hAnsi="Times New Roman" w:cs="Times New Roman"/>
          <w:sz w:val="28"/>
          <w:lang w:val="uk-UA" w:eastAsia="ru-RU"/>
        </w:rPr>
        <w:t xml:space="preserve">. Під час декади було проведено предметні тижні з математики та природничих наук, української мови та російської. На відкритих уроках вчителі ділилися досвідом із реалізації методичної проблеми «Вивчення орфографії в початковій школі». </w:t>
      </w:r>
    </w:p>
    <w:p w:rsidR="009B65CF" w:rsidRPr="009B65CF" w:rsidRDefault="009B65CF" w:rsidP="009B65CF">
      <w:pPr>
        <w:spacing w:before="240" w:line="240" w:lineRule="auto"/>
        <w:ind w:firstLine="567"/>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У рамках </w:t>
      </w:r>
      <w:r w:rsidRPr="009B65CF">
        <w:rPr>
          <w:rFonts w:ascii="Times New Roman" w:eastAsiaTheme="minorEastAsia" w:hAnsi="Times New Roman" w:cs="Times New Roman"/>
          <w:sz w:val="28"/>
          <w:u w:val="single"/>
          <w:lang w:val="uk-UA" w:eastAsia="ru-RU"/>
        </w:rPr>
        <w:t>тижня математики та природничих наук</w:t>
      </w:r>
      <w:r w:rsidRPr="009B65CF">
        <w:rPr>
          <w:rFonts w:ascii="Times New Roman" w:eastAsiaTheme="minorEastAsia" w:hAnsi="Times New Roman" w:cs="Times New Roman"/>
          <w:sz w:val="28"/>
          <w:lang w:val="uk-UA" w:eastAsia="ru-RU"/>
        </w:rPr>
        <w:t xml:space="preserve"> було проведено анкетування «Я та мій клас у цифрах», математичний марафон, математичні перерви, конкурс «Найкращий зошит» (1-4 кл.), учнями 3-4 класів підготовлено плакати «Математика у нашому житті».</w:t>
      </w:r>
    </w:p>
    <w:p w:rsidR="009B65CF" w:rsidRPr="009B65CF" w:rsidRDefault="009B65CF" w:rsidP="009B65CF">
      <w:pPr>
        <w:spacing w:before="240" w:line="240" w:lineRule="auto"/>
        <w:ind w:firstLine="567"/>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Під час </w:t>
      </w:r>
      <w:r w:rsidRPr="009B65CF">
        <w:rPr>
          <w:rFonts w:ascii="Times New Roman" w:eastAsiaTheme="minorEastAsia" w:hAnsi="Times New Roman" w:cs="Times New Roman"/>
          <w:sz w:val="28"/>
          <w:u w:val="single"/>
          <w:lang w:val="uk-UA" w:eastAsia="ru-RU"/>
        </w:rPr>
        <w:t>тижня української та російської мови</w:t>
      </w:r>
      <w:r w:rsidRPr="009B65CF">
        <w:rPr>
          <w:rFonts w:ascii="Times New Roman" w:eastAsiaTheme="minorEastAsia" w:hAnsi="Times New Roman" w:cs="Times New Roman"/>
          <w:sz w:val="28"/>
          <w:lang w:val="uk-UA" w:eastAsia="ru-RU"/>
        </w:rPr>
        <w:t xml:space="preserve"> відбулися конкурси «Осіння палітра» (читців), «Найграмотніший» (написання диктантів), «У країні Граматики» (знавців мови). Також впродовж тижня вчителями було проведено вікторини «Дорогами казок», «Ці хитрі анаграми та шаради», «Розгадай ребуси», поетичні хвилинки (римуємо, придумуємо вірші та прозу), а першокласниками підготовлено виставку малюнків «Веселий алфавіт».</w:t>
      </w:r>
    </w:p>
    <w:p w:rsidR="009B65CF" w:rsidRPr="009B65CF" w:rsidRDefault="009B65CF" w:rsidP="009B65CF">
      <w:pPr>
        <w:spacing w:before="240" w:line="240" w:lineRule="auto"/>
        <w:ind w:firstLine="567"/>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Аналіз відвіданих уроків дозволяє зробити висновок про те, що вчителі початкових класів методично грамотно використовують традиційні та сучасні технології, здійснюють особистісно зорієнтований підхід до навчання. На уроках було застосовано різноманітні методи та прийоми з формування розвитку вміння вчитися, бо саме в початкових класах навчальна діяльність стала об’єктом спеціального формування, тому ключова компетентність уміння вчитися набуває пріоритетного значення. За </w:t>
      </w:r>
      <w:r w:rsidRPr="009B65CF">
        <w:rPr>
          <w:rFonts w:ascii="Times New Roman" w:eastAsiaTheme="minorEastAsia" w:hAnsi="Times New Roman" w:cs="Times New Roman"/>
          <w:sz w:val="28"/>
          <w:lang w:val="uk-UA" w:eastAsia="ru-RU"/>
        </w:rPr>
        <w:lastRenderedPageBreak/>
        <w:t xml:space="preserve">підсумками декади зібрано всі творчі роботи школярів, а також складено </w:t>
      </w:r>
      <w:r w:rsidRPr="009B65CF">
        <w:rPr>
          <w:rFonts w:ascii="Times New Roman" w:eastAsiaTheme="minorEastAsia" w:hAnsi="Times New Roman" w:cs="Times New Roman"/>
          <w:sz w:val="28"/>
          <w:u w:val="single"/>
          <w:lang w:val="uk-UA" w:eastAsia="ru-RU"/>
        </w:rPr>
        <w:t>третій</w:t>
      </w:r>
      <w:r w:rsidRPr="009B65CF">
        <w:rPr>
          <w:rFonts w:ascii="Times New Roman" w:eastAsiaTheme="minorEastAsia" w:hAnsi="Times New Roman" w:cs="Times New Roman"/>
          <w:sz w:val="28"/>
          <w:lang w:val="uk-UA" w:eastAsia="ru-RU"/>
        </w:rPr>
        <w:t xml:space="preserve"> випуск </w:t>
      </w:r>
      <w:r w:rsidRPr="009B65CF">
        <w:rPr>
          <w:rFonts w:ascii="Times New Roman" w:eastAsiaTheme="minorEastAsia" w:hAnsi="Times New Roman" w:cs="Times New Roman"/>
          <w:b/>
          <w:sz w:val="28"/>
          <w:lang w:val="uk-UA" w:eastAsia="ru-RU"/>
        </w:rPr>
        <w:t>збірки</w:t>
      </w:r>
      <w:r w:rsidRPr="009B65CF">
        <w:rPr>
          <w:rFonts w:ascii="Times New Roman" w:eastAsiaTheme="minorEastAsia" w:hAnsi="Times New Roman" w:cs="Times New Roman"/>
          <w:sz w:val="28"/>
          <w:lang w:val="uk-UA" w:eastAsia="ru-RU"/>
        </w:rPr>
        <w:t xml:space="preserve"> відкритих уроків учителів </w:t>
      </w:r>
      <w:r w:rsidRPr="009B65CF">
        <w:rPr>
          <w:rFonts w:ascii="Times New Roman" w:eastAsiaTheme="minorEastAsia" w:hAnsi="Times New Roman" w:cs="Times New Roman"/>
          <w:b/>
          <w:sz w:val="28"/>
          <w:lang w:val="uk-UA" w:eastAsia="ru-RU"/>
        </w:rPr>
        <w:t>«Із перших рук»</w:t>
      </w:r>
      <w:r w:rsidRPr="009B65CF">
        <w:rPr>
          <w:rFonts w:ascii="Times New Roman" w:eastAsiaTheme="minorEastAsia" w:hAnsi="Times New Roman" w:cs="Times New Roman"/>
          <w:sz w:val="28"/>
          <w:lang w:val="uk-UA" w:eastAsia="ru-RU"/>
        </w:rPr>
        <w:t>.</w:t>
      </w:r>
    </w:p>
    <w:p w:rsidR="009B65CF" w:rsidRPr="009B65CF" w:rsidRDefault="009B65CF" w:rsidP="009B65CF">
      <w:pPr>
        <w:spacing w:before="240" w:line="240" w:lineRule="auto"/>
        <w:ind w:firstLine="567"/>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На високому рівні професійної майстерності було проведено уроки вчителів Задіран О.М., </w:t>
      </w:r>
      <w:proofErr w:type="spellStart"/>
      <w:r w:rsidRPr="009B65CF">
        <w:rPr>
          <w:rFonts w:ascii="Times New Roman" w:eastAsiaTheme="minorEastAsia" w:hAnsi="Times New Roman" w:cs="Times New Roman"/>
          <w:sz w:val="28"/>
          <w:lang w:val="uk-UA" w:eastAsia="ru-RU"/>
        </w:rPr>
        <w:t>Іванькової</w:t>
      </w:r>
      <w:proofErr w:type="spellEnd"/>
      <w:r w:rsidRPr="009B65CF">
        <w:rPr>
          <w:rFonts w:ascii="Times New Roman" w:eastAsiaTheme="minorEastAsia" w:hAnsi="Times New Roman" w:cs="Times New Roman"/>
          <w:sz w:val="28"/>
          <w:lang w:val="uk-UA" w:eastAsia="ru-RU"/>
        </w:rPr>
        <w:t xml:space="preserve"> Н.В., Кальнєвої В.М., </w:t>
      </w:r>
      <w:proofErr w:type="spellStart"/>
      <w:r w:rsidRPr="009B65CF">
        <w:rPr>
          <w:rFonts w:ascii="Times New Roman" w:eastAsiaTheme="minorEastAsia" w:hAnsi="Times New Roman" w:cs="Times New Roman"/>
          <w:sz w:val="28"/>
          <w:lang w:val="uk-UA" w:eastAsia="ru-RU"/>
        </w:rPr>
        <w:t>Лукі</w:t>
      </w:r>
      <w:proofErr w:type="spellEnd"/>
      <w:r w:rsidRPr="009B65CF">
        <w:rPr>
          <w:rFonts w:ascii="Times New Roman" w:eastAsiaTheme="minorEastAsia" w:hAnsi="Times New Roman" w:cs="Times New Roman"/>
          <w:sz w:val="28"/>
          <w:lang w:val="uk-UA" w:eastAsia="ru-RU"/>
        </w:rPr>
        <w:t xml:space="preserve"> І.В., Мазур Н.П., Платонової А.І. Прагнення до самовдосконалення, творчу ініціативу показали вчителі  Александрова С.М., </w:t>
      </w:r>
      <w:proofErr w:type="spellStart"/>
      <w:r w:rsidRPr="009B65CF">
        <w:rPr>
          <w:rFonts w:ascii="Times New Roman" w:eastAsiaTheme="minorEastAsia" w:hAnsi="Times New Roman" w:cs="Times New Roman"/>
          <w:sz w:val="28"/>
          <w:lang w:val="uk-UA" w:eastAsia="ru-RU"/>
        </w:rPr>
        <w:t>Загорняк</w:t>
      </w:r>
      <w:proofErr w:type="spellEnd"/>
      <w:r w:rsidRPr="009B65CF">
        <w:rPr>
          <w:rFonts w:ascii="Times New Roman" w:eastAsiaTheme="minorEastAsia" w:hAnsi="Times New Roman" w:cs="Times New Roman"/>
          <w:sz w:val="28"/>
          <w:lang w:val="uk-UA" w:eastAsia="ru-RU"/>
        </w:rPr>
        <w:t xml:space="preserve"> Ю.В., Попова І.А., </w:t>
      </w:r>
      <w:proofErr w:type="spellStart"/>
      <w:r w:rsidRPr="009B65CF">
        <w:rPr>
          <w:rFonts w:ascii="Times New Roman" w:eastAsiaTheme="minorEastAsia" w:hAnsi="Times New Roman" w:cs="Times New Roman"/>
          <w:sz w:val="28"/>
          <w:lang w:val="uk-UA" w:eastAsia="ru-RU"/>
        </w:rPr>
        <w:t>Стрюко-</w:t>
      </w:r>
      <w:proofErr w:type="spellEnd"/>
      <w:r w:rsidRPr="009B65CF">
        <w:rPr>
          <w:rFonts w:ascii="Times New Roman" w:eastAsiaTheme="minorEastAsia" w:hAnsi="Times New Roman" w:cs="Times New Roman"/>
          <w:sz w:val="28"/>
          <w:lang w:val="uk-UA" w:eastAsia="ru-RU"/>
        </w:rPr>
        <w:t xml:space="preserve"> </w:t>
      </w:r>
      <w:proofErr w:type="spellStart"/>
      <w:r w:rsidRPr="009B65CF">
        <w:rPr>
          <w:rFonts w:ascii="Times New Roman" w:eastAsiaTheme="minorEastAsia" w:hAnsi="Times New Roman" w:cs="Times New Roman"/>
          <w:sz w:val="28"/>
          <w:lang w:val="uk-UA" w:eastAsia="ru-RU"/>
        </w:rPr>
        <w:t>ва</w:t>
      </w:r>
      <w:proofErr w:type="spellEnd"/>
      <w:r w:rsidRPr="009B65CF">
        <w:rPr>
          <w:rFonts w:ascii="Times New Roman" w:eastAsiaTheme="minorEastAsia" w:hAnsi="Times New Roman" w:cs="Times New Roman"/>
          <w:sz w:val="28"/>
          <w:lang w:val="uk-UA" w:eastAsia="ru-RU"/>
        </w:rPr>
        <w:t xml:space="preserve"> Ю.М., Ткач І.В.</w:t>
      </w:r>
    </w:p>
    <w:p w:rsidR="009B65CF" w:rsidRPr="009B65CF" w:rsidRDefault="009B65CF" w:rsidP="009B65CF">
      <w:pPr>
        <w:spacing w:before="240" w:line="240" w:lineRule="auto"/>
        <w:ind w:left="426"/>
        <w:contextualSpacing/>
        <w:jc w:val="both"/>
        <w:rPr>
          <w:rFonts w:ascii="Times New Roman" w:eastAsiaTheme="minorEastAsia" w:hAnsi="Times New Roman" w:cs="Times New Roman"/>
          <w:sz w:val="28"/>
          <w:lang w:val="uk-UA" w:eastAsia="ru-RU"/>
        </w:rPr>
      </w:pPr>
    </w:p>
    <w:p w:rsidR="009B65CF" w:rsidRPr="009B65CF" w:rsidRDefault="009B65CF" w:rsidP="009B65CF">
      <w:pPr>
        <w:spacing w:line="240" w:lineRule="auto"/>
        <w:ind w:firstLine="567"/>
        <w:jc w:val="both"/>
        <w:rPr>
          <w:rFonts w:ascii="Times New Roman" w:eastAsiaTheme="minorEastAsia" w:hAnsi="Times New Roman" w:cs="Times New Roman"/>
          <w:b/>
          <w:sz w:val="28"/>
          <w:lang w:val="uk-UA" w:eastAsia="ru-RU"/>
        </w:rPr>
      </w:pPr>
      <w:r w:rsidRPr="009B65CF">
        <w:rPr>
          <w:rFonts w:ascii="Times New Roman" w:eastAsiaTheme="minorEastAsia" w:hAnsi="Times New Roman" w:cs="Times New Roman"/>
          <w:sz w:val="28"/>
          <w:lang w:val="uk-UA" w:eastAsia="ru-RU"/>
        </w:rPr>
        <w:t xml:space="preserve">Підвищенню науково-теоретичного, психолого-педагогічного рівня та професійної майстерності, розвитку творчого потенціалу педагогічного колективу й </w:t>
      </w:r>
      <w:r w:rsidRPr="009B65CF">
        <w:rPr>
          <w:rFonts w:ascii="Times New Roman" w:eastAsiaTheme="minorEastAsia" w:hAnsi="Times New Roman" w:cs="Times New Roman"/>
          <w:b/>
          <w:sz w:val="28"/>
          <w:lang w:val="uk-UA" w:eastAsia="ru-RU"/>
        </w:rPr>
        <w:t>формуванню в школярів умінь самостійно здобувати знання</w:t>
      </w:r>
      <w:r w:rsidRPr="009B65CF">
        <w:rPr>
          <w:rFonts w:ascii="Times New Roman" w:eastAsiaTheme="minorEastAsia" w:hAnsi="Times New Roman" w:cs="Times New Roman"/>
          <w:sz w:val="28"/>
          <w:lang w:val="uk-UA" w:eastAsia="ru-RU"/>
        </w:rPr>
        <w:t xml:space="preserve"> сприяла участь вчителів та учнів у </w:t>
      </w:r>
      <w:r w:rsidRPr="009B65CF">
        <w:rPr>
          <w:rFonts w:ascii="Times New Roman" w:eastAsiaTheme="minorEastAsia" w:hAnsi="Times New Roman" w:cs="Times New Roman"/>
          <w:b/>
          <w:sz w:val="28"/>
          <w:lang w:val="uk-UA" w:eastAsia="ru-RU"/>
        </w:rPr>
        <w:t>декаді</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b/>
          <w:sz w:val="28"/>
          <w:lang w:val="uk-UA" w:eastAsia="ru-RU"/>
        </w:rPr>
        <w:t>проектів.</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Разом із другокласниками працювала над </w:t>
      </w:r>
      <w:r w:rsidRPr="009B65CF">
        <w:rPr>
          <w:rFonts w:ascii="Times New Roman" w:eastAsiaTheme="minorEastAsia" w:hAnsi="Times New Roman" w:cs="Times New Roman"/>
          <w:b/>
          <w:sz w:val="28"/>
          <w:lang w:val="uk-UA" w:eastAsia="ru-RU"/>
        </w:rPr>
        <w:t>проектом</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b/>
          <w:sz w:val="28"/>
          <w:lang w:val="uk-UA" w:eastAsia="ru-RU"/>
        </w:rPr>
        <w:t>Рослинні символи України</w:t>
      </w:r>
      <w:r w:rsidRPr="009B65CF">
        <w:rPr>
          <w:rFonts w:ascii="Times New Roman" w:eastAsiaTheme="minorEastAsia" w:hAnsi="Times New Roman" w:cs="Times New Roman"/>
          <w:sz w:val="28"/>
          <w:lang w:val="uk-UA" w:eastAsia="ru-RU"/>
        </w:rPr>
        <w:t>» Кельманська В.А. (2-А клас). Він мав інтеграцію із основними навчальними предметами (російською мовою та українською, літературним читанням, природознавством, образотворчим мистецтвом, трудовим навчанням тощо).</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На міському</w:t>
      </w:r>
      <w:r w:rsidRPr="009B65CF">
        <w:rPr>
          <w:rFonts w:ascii="Times New Roman" w:eastAsiaTheme="minorEastAsia" w:hAnsi="Times New Roman" w:cs="Times New Roman"/>
          <w:b/>
          <w:sz w:val="28"/>
          <w:lang w:val="uk-UA" w:eastAsia="ru-RU"/>
        </w:rPr>
        <w:t xml:space="preserve"> ярмарку педагогічних ідей і технологій </w:t>
      </w:r>
      <w:r w:rsidRPr="009B65CF">
        <w:rPr>
          <w:rFonts w:ascii="Times New Roman" w:eastAsiaTheme="minorEastAsia" w:hAnsi="Times New Roman" w:cs="Times New Roman"/>
          <w:sz w:val="28"/>
          <w:lang w:val="uk-UA" w:eastAsia="ru-RU"/>
        </w:rPr>
        <w:t>–</w:t>
      </w:r>
      <w:r w:rsidRPr="009B65CF">
        <w:rPr>
          <w:rFonts w:ascii="Times New Roman" w:eastAsiaTheme="minorEastAsia" w:hAnsi="Times New Roman" w:cs="Times New Roman"/>
          <w:b/>
          <w:sz w:val="28"/>
          <w:lang w:val="uk-UA" w:eastAsia="ru-RU"/>
        </w:rPr>
        <w:t xml:space="preserve"> 2016 </w:t>
      </w:r>
      <w:r w:rsidRPr="009B65CF">
        <w:rPr>
          <w:rFonts w:ascii="Times New Roman" w:eastAsiaTheme="minorEastAsia" w:hAnsi="Times New Roman" w:cs="Times New Roman"/>
          <w:sz w:val="28"/>
          <w:lang w:val="uk-UA" w:eastAsia="ru-RU"/>
        </w:rPr>
        <w:t>(11.01.2016) були презентовані методичні розробки вчителів та освітній проект із фізичної культури. Маємо результати:</w:t>
      </w:r>
    </w:p>
    <w:p w:rsidR="009B65CF" w:rsidRPr="009B65CF" w:rsidRDefault="009B65CF" w:rsidP="009B65CF">
      <w:pPr>
        <w:spacing w:line="240" w:lineRule="auto"/>
        <w:ind w:left="927"/>
        <w:jc w:val="both"/>
        <w:rPr>
          <w:rFonts w:ascii="Times New Roman" w:eastAsiaTheme="minorEastAsia" w:hAnsi="Times New Roman" w:cs="Times New Roman"/>
          <w:sz w:val="28"/>
          <w:lang w:val="uk-UA" w:eastAsia="ru-RU"/>
        </w:rPr>
      </w:pPr>
      <w:r>
        <w:rPr>
          <w:rFonts w:ascii="Times New Roman" w:eastAsia="Times New Roman" w:hAnsi="Times New Roman" w:cs="Times New Roman"/>
          <w:sz w:val="28"/>
          <w:szCs w:val="36"/>
          <w:lang w:val="uk-UA" w:eastAsia="ru-RU"/>
        </w:rPr>
        <w:t xml:space="preserve">1. </w:t>
      </w:r>
      <w:r w:rsidRPr="009B65CF">
        <w:rPr>
          <w:rFonts w:ascii="Times New Roman" w:eastAsia="Times New Roman" w:hAnsi="Times New Roman" w:cs="Times New Roman"/>
          <w:sz w:val="28"/>
          <w:szCs w:val="36"/>
          <w:lang w:val="uk-UA" w:eastAsia="ru-RU"/>
        </w:rPr>
        <w:t xml:space="preserve">Малютін М. В. – </w:t>
      </w:r>
      <w:r w:rsidRPr="009B65CF">
        <w:rPr>
          <w:rFonts w:ascii="Times New Roman CYR" w:eastAsiaTheme="minorEastAsia" w:hAnsi="Times New Roman CYR" w:cs="Times New Roman CYR"/>
          <w:sz w:val="28"/>
          <w:szCs w:val="28"/>
          <w:lang w:val="uk-UA" w:eastAsia="ru-RU"/>
        </w:rPr>
        <w:t>«Позакласна робота з фізичної культури як засіб удосконалення фізичних якостей учнів початкових класів» (освітній проект)</w:t>
      </w:r>
      <w:r w:rsidRPr="009B65CF">
        <w:rPr>
          <w:rFonts w:ascii="Times New Roman" w:eastAsia="Times New Roman" w:hAnsi="Times New Roman" w:cs="Times New Roman"/>
          <w:sz w:val="28"/>
          <w:szCs w:val="36"/>
          <w:lang w:val="uk-UA" w:eastAsia="ru-RU"/>
        </w:rPr>
        <w:t xml:space="preserve">. </w:t>
      </w:r>
      <w:r w:rsidRPr="009B65CF">
        <w:rPr>
          <w:rFonts w:ascii="Times New Roman" w:eastAsiaTheme="minorEastAsia" w:hAnsi="Times New Roman" w:cs="Times New Roman"/>
          <w:b/>
          <w:sz w:val="28"/>
          <w:lang w:val="uk-UA" w:eastAsia="ru-RU"/>
        </w:rPr>
        <w:t>Диплом ІІ ступеня</w:t>
      </w:r>
      <w:r w:rsidRPr="009B65CF">
        <w:rPr>
          <w:rFonts w:ascii="Times New Roman" w:eastAsiaTheme="minorEastAsia" w:hAnsi="Times New Roman" w:cs="Times New Roman"/>
          <w:sz w:val="28"/>
          <w:lang w:val="uk-UA" w:eastAsia="ru-RU"/>
        </w:rPr>
        <w:t>.</w:t>
      </w:r>
    </w:p>
    <w:p w:rsidR="009B65CF" w:rsidRPr="009B65CF" w:rsidRDefault="009B65CF" w:rsidP="009B65CF">
      <w:pPr>
        <w:spacing w:line="240" w:lineRule="auto"/>
        <w:ind w:left="927"/>
        <w:jc w:val="both"/>
        <w:rPr>
          <w:rFonts w:ascii="Times New Roman" w:eastAsiaTheme="minorEastAsia" w:hAnsi="Times New Roman" w:cs="Times New Roman"/>
          <w:b/>
          <w:sz w:val="28"/>
          <w:lang w:val="uk-UA" w:eastAsia="ru-RU"/>
        </w:rPr>
      </w:pPr>
      <w:r>
        <w:rPr>
          <w:rFonts w:ascii="Times New Roman" w:eastAsiaTheme="minorEastAsia" w:hAnsi="Times New Roman" w:cs="Times New Roman"/>
          <w:sz w:val="28"/>
          <w:lang w:val="uk-UA" w:eastAsia="ru-RU"/>
        </w:rPr>
        <w:t xml:space="preserve">2. </w:t>
      </w:r>
      <w:r w:rsidRPr="009B65CF">
        <w:rPr>
          <w:rFonts w:ascii="Times New Roman" w:eastAsiaTheme="minorEastAsia" w:hAnsi="Times New Roman" w:cs="Times New Roman"/>
          <w:sz w:val="28"/>
          <w:lang w:val="uk-UA" w:eastAsia="ru-RU"/>
        </w:rPr>
        <w:t xml:space="preserve">Кельманська В.А. – «Метод проектів у початковій школі в умовах реалізації нового Державного стандарту початкової загальної освіти». </w:t>
      </w:r>
      <w:r w:rsidRPr="009B65CF">
        <w:rPr>
          <w:rFonts w:ascii="Times New Roman" w:eastAsiaTheme="minorEastAsia" w:hAnsi="Times New Roman" w:cs="Times New Roman"/>
          <w:b/>
          <w:sz w:val="28"/>
          <w:lang w:val="uk-UA" w:eastAsia="ru-RU"/>
        </w:rPr>
        <w:t>Диплом ІІІ ступеня.</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Згідно з річним планом роботи відділу освіти Іллічівської міської ради, ММК 12 січня на базі школи </w:t>
      </w:r>
      <w:proofErr w:type="spellStart"/>
      <w:r w:rsidRPr="009B65CF">
        <w:rPr>
          <w:rFonts w:ascii="Times New Roman" w:eastAsiaTheme="minorEastAsia" w:hAnsi="Times New Roman" w:cs="Times New Roman"/>
          <w:sz w:val="28"/>
          <w:lang w:val="uk-UA" w:eastAsia="ru-RU"/>
        </w:rPr>
        <w:t>ІЗОШ</w:t>
      </w:r>
      <w:proofErr w:type="spellEnd"/>
      <w:r w:rsidRPr="009B65CF">
        <w:rPr>
          <w:rFonts w:ascii="Times New Roman" w:eastAsiaTheme="minorEastAsia" w:hAnsi="Times New Roman" w:cs="Times New Roman"/>
          <w:sz w:val="28"/>
          <w:lang w:val="uk-UA" w:eastAsia="ru-RU"/>
        </w:rPr>
        <w:t xml:space="preserve"> №6 проходила </w:t>
      </w:r>
      <w:r w:rsidRPr="009B65CF">
        <w:rPr>
          <w:rFonts w:ascii="Times New Roman" w:eastAsiaTheme="minorEastAsia" w:hAnsi="Times New Roman" w:cs="Times New Roman"/>
          <w:b/>
          <w:sz w:val="28"/>
          <w:lang w:val="uk-UA" w:eastAsia="ru-RU"/>
        </w:rPr>
        <w:t>січнева конференція працівників шкіл міста</w:t>
      </w:r>
      <w:r w:rsidRPr="009B65CF">
        <w:rPr>
          <w:rFonts w:ascii="Times New Roman" w:eastAsiaTheme="minorEastAsia" w:hAnsi="Times New Roman" w:cs="Times New Roman"/>
          <w:sz w:val="28"/>
          <w:lang w:val="uk-UA" w:eastAsia="ru-RU"/>
        </w:rPr>
        <w:t xml:space="preserve">. Секційне засідання вчителів початкових класів методистом ММК </w:t>
      </w:r>
      <w:proofErr w:type="spellStart"/>
      <w:r w:rsidRPr="009B65CF">
        <w:rPr>
          <w:rFonts w:ascii="Times New Roman" w:eastAsiaTheme="minorEastAsia" w:hAnsi="Times New Roman" w:cs="Times New Roman"/>
          <w:sz w:val="28"/>
          <w:lang w:val="uk-UA" w:eastAsia="ru-RU"/>
        </w:rPr>
        <w:t>Мягченко</w:t>
      </w:r>
      <w:proofErr w:type="spellEnd"/>
      <w:r w:rsidRPr="009B65CF">
        <w:rPr>
          <w:rFonts w:ascii="Times New Roman" w:eastAsiaTheme="minorEastAsia" w:hAnsi="Times New Roman" w:cs="Times New Roman"/>
          <w:sz w:val="28"/>
          <w:lang w:val="uk-UA" w:eastAsia="ru-RU"/>
        </w:rPr>
        <w:t xml:space="preserve"> Л.Ф. було проведено як </w:t>
      </w:r>
      <w:r w:rsidRPr="009B65CF">
        <w:rPr>
          <w:rFonts w:ascii="Times New Roman" w:eastAsiaTheme="minorEastAsia" w:hAnsi="Times New Roman" w:cs="Times New Roman"/>
          <w:b/>
          <w:sz w:val="28"/>
          <w:lang w:val="uk-UA" w:eastAsia="ru-RU"/>
        </w:rPr>
        <w:t>Свято мов</w:t>
      </w:r>
      <w:r w:rsidRPr="009B65CF">
        <w:rPr>
          <w:rFonts w:ascii="Times New Roman" w:eastAsiaTheme="minorEastAsia" w:hAnsi="Times New Roman" w:cs="Times New Roman"/>
          <w:sz w:val="28"/>
          <w:lang w:val="uk-UA" w:eastAsia="ru-RU"/>
        </w:rPr>
        <w:t xml:space="preserve">. Учнями 3-х класів нашої школи було показано виступ англійською мовою «Визначні люди про патріотизм» (вчитель англійської мови – </w:t>
      </w:r>
      <w:proofErr w:type="spellStart"/>
      <w:r w:rsidRPr="009B65CF">
        <w:rPr>
          <w:rFonts w:ascii="Times New Roman" w:eastAsiaTheme="minorEastAsia" w:hAnsi="Times New Roman" w:cs="Times New Roman"/>
          <w:sz w:val="28"/>
          <w:lang w:val="uk-UA" w:eastAsia="ru-RU"/>
        </w:rPr>
        <w:t>Парапір</w:t>
      </w:r>
      <w:proofErr w:type="spellEnd"/>
      <w:r w:rsidRPr="009B65CF">
        <w:rPr>
          <w:rFonts w:ascii="Times New Roman" w:eastAsiaTheme="minorEastAsia" w:hAnsi="Times New Roman" w:cs="Times New Roman"/>
          <w:sz w:val="28"/>
          <w:lang w:val="uk-UA" w:eastAsia="ru-RU"/>
        </w:rPr>
        <w:t xml:space="preserve"> О.М.), а четверокласники запропонували інсценізацію «Українські вечорниці» (</w:t>
      </w:r>
      <w:proofErr w:type="spellStart"/>
      <w:r w:rsidRPr="009B65CF">
        <w:rPr>
          <w:rFonts w:ascii="Times New Roman" w:eastAsiaTheme="minorEastAsia" w:hAnsi="Times New Roman" w:cs="Times New Roman"/>
          <w:sz w:val="28"/>
          <w:lang w:val="uk-UA" w:eastAsia="ru-RU"/>
        </w:rPr>
        <w:t>Плаксіна</w:t>
      </w:r>
      <w:proofErr w:type="spellEnd"/>
      <w:r w:rsidRPr="009B65CF">
        <w:rPr>
          <w:rFonts w:ascii="Times New Roman" w:eastAsiaTheme="minorEastAsia" w:hAnsi="Times New Roman" w:cs="Times New Roman"/>
          <w:sz w:val="28"/>
          <w:lang w:val="uk-UA" w:eastAsia="ru-RU"/>
        </w:rPr>
        <w:t xml:space="preserve"> О.І., вчитель музичного мистецтва).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Згідно з планом спільної роботи ДНЗ №12 та </w:t>
      </w:r>
      <w:proofErr w:type="spellStart"/>
      <w:r w:rsidRPr="009B65CF">
        <w:rPr>
          <w:rFonts w:ascii="Times New Roman" w:eastAsia="Times New Roman" w:hAnsi="Times New Roman" w:cs="Times New Roman"/>
          <w:sz w:val="28"/>
          <w:szCs w:val="28"/>
          <w:lang w:val="uk-UA" w:eastAsia="ru-RU"/>
        </w:rPr>
        <w:t>ІЗОШ</w:t>
      </w:r>
      <w:proofErr w:type="spellEnd"/>
      <w:r w:rsidRPr="009B65CF">
        <w:rPr>
          <w:rFonts w:ascii="Times New Roman" w:eastAsia="Times New Roman" w:hAnsi="Times New Roman" w:cs="Times New Roman"/>
          <w:sz w:val="28"/>
          <w:szCs w:val="28"/>
          <w:lang w:val="uk-UA" w:eastAsia="ru-RU"/>
        </w:rPr>
        <w:t xml:space="preserve"> І-ІІІ ст. №4 щодо забезпечення наступності та перспективності в </w:t>
      </w:r>
      <w:proofErr w:type="spellStart"/>
      <w:r w:rsidRPr="009B65CF">
        <w:rPr>
          <w:rFonts w:ascii="Times New Roman" w:eastAsia="Times New Roman" w:hAnsi="Times New Roman" w:cs="Times New Roman"/>
          <w:sz w:val="28"/>
          <w:szCs w:val="28"/>
          <w:lang w:val="uk-UA" w:eastAsia="ru-RU"/>
        </w:rPr>
        <w:t>освітньо-виховній</w:t>
      </w:r>
      <w:proofErr w:type="spellEnd"/>
      <w:r w:rsidRPr="009B65CF">
        <w:rPr>
          <w:rFonts w:ascii="Times New Roman" w:eastAsia="Times New Roman" w:hAnsi="Times New Roman" w:cs="Times New Roman"/>
          <w:sz w:val="28"/>
          <w:szCs w:val="28"/>
          <w:lang w:val="uk-UA" w:eastAsia="ru-RU"/>
        </w:rPr>
        <w:t xml:space="preserve"> роботі на 2015/2016 н.р. 16.02.2016 було проведено </w:t>
      </w:r>
      <w:r w:rsidRPr="009B65CF">
        <w:rPr>
          <w:rFonts w:ascii="Times New Roman" w:eastAsia="Times New Roman" w:hAnsi="Times New Roman" w:cs="Times New Roman"/>
          <w:b/>
          <w:sz w:val="28"/>
          <w:szCs w:val="28"/>
          <w:lang w:val="uk-UA" w:eastAsia="ru-RU"/>
        </w:rPr>
        <w:t>методичний міст</w:t>
      </w:r>
      <w:r w:rsidRPr="009B65CF">
        <w:rPr>
          <w:rFonts w:ascii="Times New Roman" w:eastAsia="Times New Roman" w:hAnsi="Times New Roman" w:cs="Times New Roman"/>
          <w:sz w:val="28"/>
          <w:szCs w:val="28"/>
          <w:lang w:val="uk-UA" w:eastAsia="ru-RU"/>
        </w:rPr>
        <w:t xml:space="preserve"> – семінар  учителів початкових класів і вихователів ДНЗ №12 на тему «</w:t>
      </w:r>
      <w:r w:rsidRPr="009B65CF">
        <w:rPr>
          <w:rFonts w:ascii="Times New Roman" w:eastAsia="Times New Roman" w:hAnsi="Times New Roman" w:cs="Times New Roman"/>
          <w:i/>
          <w:sz w:val="28"/>
          <w:szCs w:val="28"/>
          <w:lang w:val="uk-UA" w:eastAsia="ru-RU"/>
        </w:rPr>
        <w:t>Інтеграція початкового й дошкільного навчання як діалог взаємодії двох освітніх структур</w:t>
      </w:r>
      <w:r w:rsidRPr="009B65CF">
        <w:rPr>
          <w:rFonts w:ascii="Times New Roman" w:eastAsia="Times New Roman" w:hAnsi="Times New Roman" w:cs="Times New Roman"/>
          <w:sz w:val="28"/>
          <w:szCs w:val="28"/>
          <w:lang w:val="uk-UA" w:eastAsia="ru-RU"/>
        </w:rPr>
        <w:t xml:space="preserve">».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lastRenderedPageBreak/>
        <w:t>Відкритий урок та виступи із доповіддю провели вчителі:</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p>
    <w:tbl>
      <w:tblPr>
        <w:tblStyle w:val="12"/>
        <w:tblW w:w="0" w:type="auto"/>
        <w:tblLook w:val="04A0"/>
      </w:tblPr>
      <w:tblGrid>
        <w:gridCol w:w="484"/>
        <w:gridCol w:w="2743"/>
        <w:gridCol w:w="1701"/>
        <w:gridCol w:w="4643"/>
      </w:tblGrid>
      <w:tr w:rsidR="009B65CF" w:rsidRPr="009B65CF" w:rsidTr="001D4BE9">
        <w:tc>
          <w:tcPr>
            <w:tcW w:w="484" w:type="dxa"/>
          </w:tcPr>
          <w:p w:rsidR="009B65CF" w:rsidRPr="009B65CF" w:rsidRDefault="009B65CF" w:rsidP="009B65CF">
            <w:pPr>
              <w:jc w:val="both"/>
              <w:rPr>
                <w:sz w:val="24"/>
                <w:szCs w:val="28"/>
                <w:lang w:val="uk-UA"/>
              </w:rPr>
            </w:pPr>
            <w:r w:rsidRPr="009B65CF">
              <w:rPr>
                <w:sz w:val="24"/>
                <w:szCs w:val="28"/>
                <w:lang w:val="uk-UA"/>
              </w:rPr>
              <w:t>№</w:t>
            </w:r>
          </w:p>
        </w:tc>
        <w:tc>
          <w:tcPr>
            <w:tcW w:w="2743" w:type="dxa"/>
            <w:vAlign w:val="center"/>
          </w:tcPr>
          <w:p w:rsidR="009B65CF" w:rsidRPr="009B65CF" w:rsidRDefault="009B65CF" w:rsidP="009B65CF">
            <w:pPr>
              <w:jc w:val="center"/>
              <w:rPr>
                <w:sz w:val="24"/>
                <w:szCs w:val="28"/>
                <w:lang w:val="uk-UA"/>
              </w:rPr>
            </w:pPr>
            <w:r w:rsidRPr="009B65CF">
              <w:rPr>
                <w:sz w:val="24"/>
                <w:szCs w:val="28"/>
                <w:lang w:val="uk-UA"/>
              </w:rPr>
              <w:t>ПІБ вчителя</w:t>
            </w:r>
          </w:p>
        </w:tc>
        <w:tc>
          <w:tcPr>
            <w:tcW w:w="1701" w:type="dxa"/>
          </w:tcPr>
          <w:p w:rsidR="009B65CF" w:rsidRPr="009B65CF" w:rsidRDefault="009B65CF" w:rsidP="009B65CF">
            <w:pPr>
              <w:jc w:val="center"/>
              <w:rPr>
                <w:sz w:val="24"/>
                <w:szCs w:val="28"/>
                <w:lang w:val="uk-UA"/>
              </w:rPr>
            </w:pPr>
            <w:r w:rsidRPr="009B65CF">
              <w:rPr>
                <w:sz w:val="24"/>
                <w:szCs w:val="28"/>
                <w:lang w:val="uk-UA"/>
              </w:rPr>
              <w:t>Місце, час проведення</w:t>
            </w:r>
          </w:p>
        </w:tc>
        <w:tc>
          <w:tcPr>
            <w:tcW w:w="4643" w:type="dxa"/>
          </w:tcPr>
          <w:p w:rsidR="009B65CF" w:rsidRPr="009B65CF" w:rsidRDefault="009B65CF" w:rsidP="009B65CF">
            <w:pPr>
              <w:jc w:val="center"/>
              <w:rPr>
                <w:sz w:val="24"/>
                <w:szCs w:val="28"/>
                <w:lang w:val="uk-UA"/>
              </w:rPr>
            </w:pPr>
            <w:r w:rsidRPr="009B65CF">
              <w:rPr>
                <w:sz w:val="24"/>
                <w:szCs w:val="28"/>
                <w:lang w:val="uk-UA"/>
              </w:rPr>
              <w:t xml:space="preserve">Тема </w:t>
            </w:r>
          </w:p>
        </w:tc>
      </w:tr>
      <w:tr w:rsidR="009B65CF" w:rsidRPr="009B65CF" w:rsidTr="001D4BE9">
        <w:tc>
          <w:tcPr>
            <w:tcW w:w="484" w:type="dxa"/>
          </w:tcPr>
          <w:p w:rsidR="009B65CF" w:rsidRPr="009B65CF" w:rsidRDefault="009B65CF" w:rsidP="009B65CF">
            <w:pPr>
              <w:jc w:val="center"/>
              <w:rPr>
                <w:sz w:val="28"/>
                <w:szCs w:val="28"/>
                <w:lang w:val="uk-UA"/>
              </w:rPr>
            </w:pPr>
            <w:r w:rsidRPr="009B65CF">
              <w:rPr>
                <w:sz w:val="28"/>
                <w:szCs w:val="28"/>
                <w:lang w:val="uk-UA"/>
              </w:rPr>
              <w:t>1</w:t>
            </w:r>
            <w:r>
              <w:rPr>
                <w:sz w:val="28"/>
                <w:szCs w:val="28"/>
                <w:lang w:val="uk-UA"/>
              </w:rPr>
              <w:t>.</w:t>
            </w:r>
          </w:p>
        </w:tc>
        <w:tc>
          <w:tcPr>
            <w:tcW w:w="2743" w:type="dxa"/>
          </w:tcPr>
          <w:p w:rsidR="009B65CF" w:rsidRPr="009B65CF" w:rsidRDefault="009B65CF" w:rsidP="009B65CF">
            <w:pPr>
              <w:rPr>
                <w:bCs/>
                <w:iCs/>
                <w:sz w:val="24"/>
                <w:szCs w:val="24"/>
                <w:lang w:val="uk-UA"/>
              </w:rPr>
            </w:pPr>
            <w:r w:rsidRPr="009B65CF">
              <w:rPr>
                <w:bCs/>
                <w:iCs/>
                <w:sz w:val="24"/>
                <w:szCs w:val="24"/>
                <w:lang w:val="uk-UA"/>
              </w:rPr>
              <w:t xml:space="preserve">Стець А.В., </w:t>
            </w:r>
          </w:p>
          <w:p w:rsidR="009B65CF" w:rsidRPr="009B65CF" w:rsidRDefault="009B65CF" w:rsidP="009B65CF">
            <w:pPr>
              <w:rPr>
                <w:bCs/>
                <w:iCs/>
                <w:sz w:val="24"/>
                <w:szCs w:val="24"/>
                <w:lang w:val="uk-UA"/>
              </w:rPr>
            </w:pPr>
            <w:r w:rsidRPr="009B65CF">
              <w:rPr>
                <w:bCs/>
                <w:iCs/>
                <w:sz w:val="24"/>
                <w:szCs w:val="24"/>
                <w:lang w:val="uk-UA"/>
              </w:rPr>
              <w:t xml:space="preserve">вчитель вищої категорії,        </w:t>
            </w:r>
          </w:p>
          <w:p w:rsidR="009B65CF" w:rsidRPr="009B65CF" w:rsidRDefault="009B65CF" w:rsidP="009B65CF">
            <w:pPr>
              <w:rPr>
                <w:sz w:val="28"/>
                <w:szCs w:val="28"/>
                <w:lang w:val="uk-UA"/>
              </w:rPr>
            </w:pPr>
            <w:r w:rsidRPr="009B65CF">
              <w:rPr>
                <w:bCs/>
                <w:iCs/>
                <w:sz w:val="24"/>
                <w:szCs w:val="24"/>
                <w:lang w:val="uk-UA"/>
              </w:rPr>
              <w:t xml:space="preserve">вчитель-методист </w:t>
            </w:r>
          </w:p>
        </w:tc>
        <w:tc>
          <w:tcPr>
            <w:tcW w:w="1701" w:type="dxa"/>
          </w:tcPr>
          <w:p w:rsidR="009B65CF" w:rsidRPr="009B65CF" w:rsidRDefault="009B65CF" w:rsidP="009B65CF">
            <w:pPr>
              <w:jc w:val="center"/>
              <w:rPr>
                <w:bCs/>
                <w:iCs/>
                <w:sz w:val="24"/>
                <w:szCs w:val="24"/>
                <w:lang w:val="uk-UA"/>
              </w:rPr>
            </w:pPr>
            <w:r w:rsidRPr="009B65CF">
              <w:rPr>
                <w:bCs/>
                <w:iCs/>
                <w:sz w:val="24"/>
                <w:szCs w:val="24"/>
                <w:lang w:val="uk-UA"/>
              </w:rPr>
              <w:t>8.50 – 9.25,</w:t>
            </w:r>
          </w:p>
          <w:p w:rsidR="009B65CF" w:rsidRPr="009B65CF" w:rsidRDefault="009B65CF" w:rsidP="009B65CF">
            <w:pPr>
              <w:jc w:val="center"/>
              <w:rPr>
                <w:bCs/>
                <w:iCs/>
                <w:sz w:val="24"/>
                <w:szCs w:val="24"/>
                <w:lang w:val="uk-UA"/>
              </w:rPr>
            </w:pPr>
            <w:r w:rsidRPr="009B65CF">
              <w:rPr>
                <w:bCs/>
                <w:iCs/>
                <w:sz w:val="24"/>
                <w:szCs w:val="24"/>
                <w:lang w:val="uk-UA"/>
              </w:rPr>
              <w:t>1-Б кл.,</w:t>
            </w:r>
          </w:p>
          <w:p w:rsidR="009B65CF" w:rsidRPr="009B65CF" w:rsidRDefault="009B65CF" w:rsidP="009B65CF">
            <w:pPr>
              <w:jc w:val="center"/>
              <w:rPr>
                <w:bCs/>
                <w:iCs/>
                <w:sz w:val="24"/>
                <w:szCs w:val="24"/>
                <w:lang w:val="uk-UA"/>
              </w:rPr>
            </w:pPr>
            <w:proofErr w:type="spellStart"/>
            <w:r w:rsidRPr="009B65CF">
              <w:rPr>
                <w:bCs/>
                <w:iCs/>
                <w:sz w:val="24"/>
                <w:szCs w:val="24"/>
                <w:lang w:val="uk-UA"/>
              </w:rPr>
              <w:t>каб</w:t>
            </w:r>
            <w:proofErr w:type="spellEnd"/>
            <w:r w:rsidRPr="009B65CF">
              <w:rPr>
                <w:bCs/>
                <w:iCs/>
                <w:sz w:val="24"/>
                <w:szCs w:val="24"/>
                <w:lang w:val="uk-UA"/>
              </w:rPr>
              <w:t>. № 7</w:t>
            </w:r>
          </w:p>
        </w:tc>
        <w:tc>
          <w:tcPr>
            <w:tcW w:w="4643" w:type="dxa"/>
          </w:tcPr>
          <w:p w:rsidR="009B65CF" w:rsidRPr="009B65CF" w:rsidRDefault="009B65CF" w:rsidP="009B65CF">
            <w:pPr>
              <w:rPr>
                <w:bCs/>
                <w:iCs/>
                <w:sz w:val="24"/>
                <w:szCs w:val="24"/>
                <w:u w:val="single"/>
                <w:lang w:val="uk-UA"/>
              </w:rPr>
            </w:pPr>
            <w:r w:rsidRPr="009B65CF">
              <w:rPr>
                <w:bCs/>
                <w:iCs/>
                <w:sz w:val="24"/>
                <w:szCs w:val="24"/>
                <w:u w:val="single"/>
                <w:lang w:val="uk-UA"/>
              </w:rPr>
              <w:t xml:space="preserve">Урок навчання грамоти.  </w:t>
            </w:r>
          </w:p>
          <w:p w:rsidR="009B65CF" w:rsidRPr="009B65CF" w:rsidRDefault="009B65CF" w:rsidP="009B65CF">
            <w:pPr>
              <w:rPr>
                <w:sz w:val="28"/>
                <w:szCs w:val="28"/>
                <w:lang w:val="uk-UA"/>
              </w:rPr>
            </w:pPr>
            <w:r w:rsidRPr="009B65CF">
              <w:rPr>
                <w:bCs/>
                <w:iCs/>
                <w:sz w:val="24"/>
                <w:szCs w:val="24"/>
                <w:lang w:val="uk-UA"/>
              </w:rPr>
              <w:t>Звук  [ч</w:t>
            </w:r>
            <w:r w:rsidRPr="009B65CF">
              <w:rPr>
                <w:bCs/>
                <w:iCs/>
                <w:sz w:val="24"/>
                <w:szCs w:val="24"/>
              </w:rPr>
              <w:t>`</w:t>
            </w:r>
            <w:r w:rsidRPr="009B65CF">
              <w:rPr>
                <w:bCs/>
                <w:iCs/>
                <w:sz w:val="24"/>
                <w:szCs w:val="24"/>
                <w:lang w:val="uk-UA"/>
              </w:rPr>
              <w:t xml:space="preserve">]. Букви </w:t>
            </w:r>
            <w:proofErr w:type="spellStart"/>
            <w:r w:rsidRPr="009B65CF">
              <w:rPr>
                <w:bCs/>
                <w:iCs/>
                <w:sz w:val="24"/>
                <w:szCs w:val="24"/>
                <w:lang w:val="uk-UA"/>
              </w:rPr>
              <w:t>Чч</w:t>
            </w:r>
            <w:proofErr w:type="spellEnd"/>
            <w:r w:rsidRPr="009B65CF">
              <w:rPr>
                <w:bCs/>
                <w:iCs/>
                <w:sz w:val="24"/>
                <w:szCs w:val="24"/>
                <w:lang w:val="uk-UA"/>
              </w:rPr>
              <w:t xml:space="preserve">  </w:t>
            </w:r>
          </w:p>
        </w:tc>
      </w:tr>
      <w:tr w:rsidR="009B65CF" w:rsidRPr="009B65CF" w:rsidTr="001D4BE9">
        <w:tc>
          <w:tcPr>
            <w:tcW w:w="484" w:type="dxa"/>
          </w:tcPr>
          <w:p w:rsidR="009B65CF" w:rsidRPr="009B65CF" w:rsidRDefault="009B65CF" w:rsidP="009B65CF">
            <w:pPr>
              <w:jc w:val="center"/>
              <w:rPr>
                <w:sz w:val="28"/>
                <w:szCs w:val="28"/>
                <w:lang w:val="uk-UA"/>
              </w:rPr>
            </w:pPr>
            <w:r w:rsidRPr="009B65CF">
              <w:rPr>
                <w:sz w:val="28"/>
                <w:szCs w:val="28"/>
                <w:lang w:val="uk-UA"/>
              </w:rPr>
              <w:t>2</w:t>
            </w:r>
            <w:r>
              <w:rPr>
                <w:sz w:val="28"/>
                <w:szCs w:val="28"/>
                <w:lang w:val="uk-UA"/>
              </w:rPr>
              <w:t>.</w:t>
            </w:r>
          </w:p>
        </w:tc>
        <w:tc>
          <w:tcPr>
            <w:tcW w:w="2743" w:type="dxa"/>
          </w:tcPr>
          <w:p w:rsidR="009B65CF" w:rsidRPr="009B65CF" w:rsidRDefault="009B65CF" w:rsidP="009B65CF">
            <w:pPr>
              <w:rPr>
                <w:bCs/>
                <w:iCs/>
                <w:sz w:val="24"/>
                <w:szCs w:val="24"/>
              </w:rPr>
            </w:pPr>
            <w:r w:rsidRPr="009B65CF">
              <w:rPr>
                <w:bCs/>
                <w:iCs/>
                <w:sz w:val="24"/>
                <w:szCs w:val="24"/>
                <w:lang w:val="uk-UA"/>
              </w:rPr>
              <w:t xml:space="preserve">Ніколаєнко Г.І.,  </w:t>
            </w:r>
          </w:p>
          <w:p w:rsidR="009B65CF" w:rsidRPr="009B65CF" w:rsidRDefault="009B65CF" w:rsidP="009B65CF">
            <w:pPr>
              <w:rPr>
                <w:sz w:val="28"/>
                <w:szCs w:val="28"/>
                <w:lang w:val="uk-UA"/>
              </w:rPr>
            </w:pPr>
            <w:r w:rsidRPr="009B65CF">
              <w:rPr>
                <w:bCs/>
                <w:iCs/>
                <w:sz w:val="24"/>
                <w:szCs w:val="24"/>
                <w:lang w:val="uk-UA"/>
              </w:rPr>
              <w:t xml:space="preserve">вчитель-спеціаліст </w:t>
            </w:r>
          </w:p>
        </w:tc>
        <w:tc>
          <w:tcPr>
            <w:tcW w:w="1701" w:type="dxa"/>
          </w:tcPr>
          <w:p w:rsidR="009B65CF" w:rsidRPr="009B65CF" w:rsidRDefault="009B65CF" w:rsidP="009B65CF">
            <w:pPr>
              <w:jc w:val="center"/>
              <w:rPr>
                <w:bCs/>
                <w:iCs/>
                <w:sz w:val="24"/>
                <w:szCs w:val="24"/>
                <w:lang w:val="uk-UA"/>
              </w:rPr>
            </w:pPr>
            <w:r w:rsidRPr="009B65CF">
              <w:rPr>
                <w:bCs/>
                <w:iCs/>
                <w:sz w:val="24"/>
                <w:szCs w:val="24"/>
                <w:lang w:val="uk-UA"/>
              </w:rPr>
              <w:t>10.</w:t>
            </w:r>
            <w:r w:rsidRPr="009B65CF">
              <w:rPr>
                <w:bCs/>
                <w:iCs/>
                <w:sz w:val="24"/>
                <w:szCs w:val="24"/>
                <w:lang w:val="en-US"/>
              </w:rPr>
              <w:t>10</w:t>
            </w:r>
            <w:r w:rsidRPr="009B65CF">
              <w:rPr>
                <w:bCs/>
                <w:iCs/>
                <w:sz w:val="24"/>
                <w:szCs w:val="24"/>
                <w:lang w:val="uk-UA"/>
              </w:rPr>
              <w:t xml:space="preserve"> – 10.</w:t>
            </w:r>
            <w:r w:rsidRPr="009B65CF">
              <w:rPr>
                <w:bCs/>
                <w:iCs/>
                <w:sz w:val="24"/>
                <w:szCs w:val="24"/>
                <w:lang w:val="en-US"/>
              </w:rPr>
              <w:t>30</w:t>
            </w:r>
            <w:r w:rsidRPr="009B65CF">
              <w:rPr>
                <w:bCs/>
                <w:iCs/>
                <w:sz w:val="24"/>
                <w:szCs w:val="24"/>
                <w:lang w:val="uk-UA"/>
              </w:rPr>
              <w:t>,</w:t>
            </w:r>
          </w:p>
          <w:p w:rsidR="009B65CF" w:rsidRPr="009B65CF" w:rsidRDefault="009B65CF" w:rsidP="009B65CF">
            <w:pPr>
              <w:ind w:right="-141"/>
              <w:jc w:val="center"/>
              <w:rPr>
                <w:bCs/>
                <w:iCs/>
                <w:sz w:val="24"/>
                <w:szCs w:val="24"/>
                <w:lang w:val="uk-UA"/>
              </w:rPr>
            </w:pPr>
            <w:proofErr w:type="spellStart"/>
            <w:r w:rsidRPr="009B65CF">
              <w:rPr>
                <w:bCs/>
                <w:iCs/>
                <w:sz w:val="24"/>
                <w:szCs w:val="24"/>
                <w:lang w:val="uk-UA"/>
              </w:rPr>
              <w:t>каб</w:t>
            </w:r>
            <w:proofErr w:type="spellEnd"/>
            <w:r w:rsidRPr="009B65CF">
              <w:rPr>
                <w:bCs/>
                <w:iCs/>
                <w:sz w:val="24"/>
                <w:szCs w:val="24"/>
                <w:lang w:val="uk-UA"/>
              </w:rPr>
              <w:t>. № 7</w:t>
            </w:r>
          </w:p>
        </w:tc>
        <w:tc>
          <w:tcPr>
            <w:tcW w:w="4643" w:type="dxa"/>
          </w:tcPr>
          <w:p w:rsidR="009B65CF" w:rsidRPr="009B65CF" w:rsidRDefault="009B65CF" w:rsidP="009B65CF">
            <w:pPr>
              <w:rPr>
                <w:bCs/>
                <w:iCs/>
                <w:sz w:val="24"/>
                <w:szCs w:val="24"/>
                <w:u w:val="single"/>
                <w:lang w:val="uk-UA"/>
              </w:rPr>
            </w:pPr>
            <w:r w:rsidRPr="009B65CF">
              <w:rPr>
                <w:bCs/>
                <w:iCs/>
                <w:sz w:val="24"/>
                <w:szCs w:val="24"/>
                <w:u w:val="single"/>
                <w:lang w:val="uk-UA"/>
              </w:rPr>
              <w:t>Доповідь.</w:t>
            </w:r>
          </w:p>
          <w:p w:rsidR="009B65CF" w:rsidRPr="009B65CF" w:rsidRDefault="009B65CF" w:rsidP="009B65CF">
            <w:pPr>
              <w:rPr>
                <w:sz w:val="28"/>
                <w:szCs w:val="28"/>
                <w:lang w:val="uk-UA"/>
              </w:rPr>
            </w:pPr>
            <w:r w:rsidRPr="009B65CF">
              <w:rPr>
                <w:bCs/>
                <w:iCs/>
                <w:sz w:val="24"/>
                <w:szCs w:val="24"/>
                <w:lang w:val="uk-UA"/>
              </w:rPr>
              <w:t>Взаємодія початкового й дошкільного навчання. Порівняння навчальних програм</w:t>
            </w:r>
          </w:p>
        </w:tc>
      </w:tr>
      <w:tr w:rsidR="009B65CF" w:rsidRPr="009B65CF" w:rsidTr="001D4BE9">
        <w:tc>
          <w:tcPr>
            <w:tcW w:w="484" w:type="dxa"/>
          </w:tcPr>
          <w:p w:rsidR="009B65CF" w:rsidRPr="009B65CF" w:rsidRDefault="009B65CF" w:rsidP="009B65CF">
            <w:pPr>
              <w:jc w:val="center"/>
              <w:rPr>
                <w:sz w:val="28"/>
                <w:szCs w:val="28"/>
                <w:lang w:val="uk-UA"/>
              </w:rPr>
            </w:pPr>
            <w:r w:rsidRPr="009B65CF">
              <w:rPr>
                <w:sz w:val="28"/>
                <w:szCs w:val="28"/>
                <w:lang w:val="uk-UA"/>
              </w:rPr>
              <w:t>3</w:t>
            </w:r>
            <w:r>
              <w:rPr>
                <w:sz w:val="28"/>
                <w:szCs w:val="28"/>
                <w:lang w:val="uk-UA"/>
              </w:rPr>
              <w:t>.</w:t>
            </w:r>
          </w:p>
        </w:tc>
        <w:tc>
          <w:tcPr>
            <w:tcW w:w="2743" w:type="dxa"/>
          </w:tcPr>
          <w:p w:rsidR="009B65CF" w:rsidRPr="009B65CF" w:rsidRDefault="009B65CF" w:rsidP="009B65CF">
            <w:pPr>
              <w:ind w:right="-141"/>
              <w:rPr>
                <w:bCs/>
                <w:iCs/>
                <w:sz w:val="24"/>
                <w:szCs w:val="24"/>
                <w:lang w:val="uk-UA"/>
              </w:rPr>
            </w:pPr>
            <w:r w:rsidRPr="009B65CF">
              <w:rPr>
                <w:bCs/>
                <w:iCs/>
                <w:sz w:val="24"/>
                <w:szCs w:val="24"/>
                <w:lang w:val="uk-UA"/>
              </w:rPr>
              <w:t xml:space="preserve">Скоблікова О.В., </w:t>
            </w:r>
          </w:p>
          <w:p w:rsidR="009B65CF" w:rsidRPr="009B65CF" w:rsidRDefault="009B65CF" w:rsidP="009B65CF">
            <w:pPr>
              <w:ind w:right="-141"/>
              <w:rPr>
                <w:bCs/>
                <w:iCs/>
                <w:sz w:val="24"/>
                <w:szCs w:val="24"/>
                <w:lang w:val="uk-UA"/>
              </w:rPr>
            </w:pPr>
            <w:r w:rsidRPr="009B65CF">
              <w:rPr>
                <w:bCs/>
                <w:iCs/>
                <w:sz w:val="24"/>
                <w:szCs w:val="24"/>
                <w:lang w:val="uk-UA"/>
              </w:rPr>
              <w:t xml:space="preserve">вчитель вищої категорії, </w:t>
            </w:r>
          </w:p>
          <w:p w:rsidR="009B65CF" w:rsidRPr="009B65CF" w:rsidRDefault="009B65CF" w:rsidP="009B65CF">
            <w:pPr>
              <w:rPr>
                <w:sz w:val="28"/>
                <w:szCs w:val="28"/>
                <w:lang w:val="uk-UA"/>
              </w:rPr>
            </w:pPr>
            <w:r w:rsidRPr="009B65CF">
              <w:rPr>
                <w:bCs/>
                <w:iCs/>
                <w:sz w:val="24"/>
                <w:szCs w:val="24"/>
                <w:lang w:val="uk-UA"/>
              </w:rPr>
              <w:t xml:space="preserve">вчитель-методист </w:t>
            </w:r>
          </w:p>
        </w:tc>
        <w:tc>
          <w:tcPr>
            <w:tcW w:w="1701" w:type="dxa"/>
          </w:tcPr>
          <w:p w:rsidR="009B65CF" w:rsidRPr="009B65CF" w:rsidRDefault="009B65CF" w:rsidP="009B65CF">
            <w:pPr>
              <w:jc w:val="center"/>
              <w:rPr>
                <w:bCs/>
                <w:iCs/>
                <w:sz w:val="24"/>
                <w:szCs w:val="24"/>
                <w:lang w:val="uk-UA"/>
              </w:rPr>
            </w:pPr>
            <w:r w:rsidRPr="009B65CF">
              <w:rPr>
                <w:bCs/>
                <w:iCs/>
                <w:sz w:val="24"/>
                <w:szCs w:val="24"/>
                <w:lang w:val="uk-UA"/>
              </w:rPr>
              <w:t>10.30 – 10.40,</w:t>
            </w:r>
          </w:p>
          <w:p w:rsidR="009B65CF" w:rsidRPr="009B65CF" w:rsidRDefault="009B65CF" w:rsidP="009B65CF">
            <w:pPr>
              <w:ind w:right="-141"/>
              <w:jc w:val="center"/>
              <w:rPr>
                <w:bCs/>
                <w:iCs/>
                <w:sz w:val="24"/>
                <w:szCs w:val="24"/>
                <w:lang w:val="en-US"/>
              </w:rPr>
            </w:pPr>
            <w:proofErr w:type="spellStart"/>
            <w:r w:rsidRPr="009B65CF">
              <w:rPr>
                <w:bCs/>
                <w:iCs/>
                <w:sz w:val="24"/>
                <w:szCs w:val="24"/>
                <w:lang w:val="uk-UA"/>
              </w:rPr>
              <w:t>каб</w:t>
            </w:r>
            <w:proofErr w:type="spellEnd"/>
            <w:r w:rsidRPr="009B65CF">
              <w:rPr>
                <w:bCs/>
                <w:iCs/>
                <w:sz w:val="24"/>
                <w:szCs w:val="24"/>
                <w:lang w:val="uk-UA"/>
              </w:rPr>
              <w:t>. №</w:t>
            </w:r>
            <w:r w:rsidRPr="009B65CF">
              <w:rPr>
                <w:bCs/>
                <w:iCs/>
                <w:sz w:val="24"/>
                <w:szCs w:val="24"/>
                <w:lang w:val="en-US"/>
              </w:rPr>
              <w:t xml:space="preserve"> 7</w:t>
            </w:r>
          </w:p>
        </w:tc>
        <w:tc>
          <w:tcPr>
            <w:tcW w:w="4643" w:type="dxa"/>
          </w:tcPr>
          <w:p w:rsidR="009B65CF" w:rsidRPr="009B65CF" w:rsidRDefault="009B65CF" w:rsidP="009B65CF">
            <w:pPr>
              <w:rPr>
                <w:bCs/>
                <w:iCs/>
                <w:sz w:val="24"/>
                <w:szCs w:val="24"/>
                <w:u w:val="single"/>
                <w:lang w:val="uk-UA"/>
              </w:rPr>
            </w:pPr>
            <w:r w:rsidRPr="009B65CF">
              <w:rPr>
                <w:bCs/>
                <w:iCs/>
                <w:sz w:val="24"/>
                <w:szCs w:val="24"/>
                <w:u w:val="single"/>
                <w:lang w:val="uk-UA"/>
              </w:rPr>
              <w:t>Рекомендації</w:t>
            </w:r>
            <w:r w:rsidRPr="009B65CF">
              <w:rPr>
                <w:bCs/>
                <w:iCs/>
                <w:sz w:val="24"/>
                <w:szCs w:val="24"/>
                <w:lang w:val="uk-UA"/>
              </w:rPr>
              <w:t xml:space="preserve"> щодо вирішення  проблеми наступності між дошкільними навчальними закладами та початковою школою</w:t>
            </w:r>
          </w:p>
        </w:tc>
      </w:tr>
    </w:tbl>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 рамках семінару було проведено «Круглий стіл» щодо шляхів вирішення проблеми </w:t>
      </w:r>
      <w:r w:rsidRPr="009B65CF">
        <w:rPr>
          <w:rFonts w:ascii="Times New Roman" w:eastAsiaTheme="minorEastAsia" w:hAnsi="Times New Roman"/>
          <w:sz w:val="28"/>
          <w:lang w:val="uk-UA" w:eastAsia="ru-RU"/>
        </w:rPr>
        <w:t>створення простору для реалізації в педагогічному процесі дитячого садка і школи єдиної, динамічної та перспективної системи, яка сприятиме підвищенню ефективності виховання і навчання учнів з перших днів перебування в школі.</w:t>
      </w:r>
      <w:r w:rsidRPr="009B65CF">
        <w:rPr>
          <w:rFonts w:ascii="Times New Roman" w:eastAsia="Times New Roman" w:hAnsi="Times New Roman" w:cs="Times New Roman"/>
          <w:sz w:val="28"/>
          <w:szCs w:val="28"/>
          <w:lang w:val="uk-UA" w:eastAsia="ru-RU"/>
        </w:rPr>
        <w:t xml:space="preserve"> Практичний рівень семінару був високо оцінений присутніми вчителями, вихователями та методистом ДНЗ №12 </w:t>
      </w:r>
      <w:proofErr w:type="spellStart"/>
      <w:r w:rsidRPr="009B65CF">
        <w:rPr>
          <w:rFonts w:ascii="Times New Roman" w:eastAsia="Times New Roman" w:hAnsi="Times New Roman" w:cs="Times New Roman"/>
          <w:sz w:val="28"/>
          <w:szCs w:val="28"/>
          <w:lang w:val="uk-UA" w:eastAsia="ru-RU"/>
        </w:rPr>
        <w:t>Гаєвець</w:t>
      </w:r>
      <w:proofErr w:type="spellEnd"/>
      <w:r w:rsidRPr="009B65CF">
        <w:rPr>
          <w:rFonts w:ascii="Times New Roman" w:eastAsia="Times New Roman" w:hAnsi="Times New Roman" w:cs="Times New Roman"/>
          <w:sz w:val="28"/>
          <w:szCs w:val="28"/>
          <w:lang w:val="uk-UA" w:eastAsia="ru-RU"/>
        </w:rPr>
        <w:t xml:space="preserve"> О.Г.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 квітні місяці пройшла </w:t>
      </w:r>
      <w:r w:rsidRPr="009B65CF">
        <w:rPr>
          <w:rFonts w:ascii="Times New Roman" w:eastAsia="Times New Roman" w:hAnsi="Times New Roman" w:cs="Times New Roman"/>
          <w:b/>
          <w:sz w:val="28"/>
          <w:szCs w:val="28"/>
          <w:lang w:val="uk-UA" w:eastAsia="ru-RU"/>
        </w:rPr>
        <w:t>зустріч на базі ДНЗ №12</w:t>
      </w:r>
      <w:r w:rsidRPr="009B65CF">
        <w:rPr>
          <w:rFonts w:ascii="Times New Roman" w:eastAsia="Times New Roman" w:hAnsi="Times New Roman" w:cs="Times New Roman"/>
          <w:sz w:val="28"/>
          <w:szCs w:val="28"/>
          <w:lang w:val="uk-UA" w:eastAsia="ru-RU"/>
        </w:rPr>
        <w:t xml:space="preserve">: учителі майбутніх </w:t>
      </w:r>
      <w:r w:rsidR="00D06EB1">
        <w:rPr>
          <w:rFonts w:ascii="Times New Roman" w:eastAsia="Times New Roman" w:hAnsi="Times New Roman" w:cs="Times New Roman"/>
          <w:sz w:val="28"/>
          <w:szCs w:val="28"/>
          <w:lang w:val="uk-UA" w:eastAsia="ru-RU"/>
        </w:rPr>
        <w:br/>
      </w:r>
      <w:r w:rsidRPr="009B65CF">
        <w:rPr>
          <w:rFonts w:ascii="Times New Roman" w:eastAsia="Times New Roman" w:hAnsi="Times New Roman" w:cs="Times New Roman"/>
          <w:sz w:val="28"/>
          <w:szCs w:val="28"/>
          <w:lang w:val="uk-UA" w:eastAsia="ru-RU"/>
        </w:rPr>
        <w:t xml:space="preserve">1-х класів та керівники ШМО відвідали відкриті заняття з мови та математики в старшій групі садочка. Відбувся обмін думками учителів </w:t>
      </w:r>
      <w:r w:rsidR="00A25B33">
        <w:rPr>
          <w:rFonts w:ascii="Times New Roman" w:eastAsia="Times New Roman" w:hAnsi="Times New Roman" w:cs="Times New Roman"/>
          <w:sz w:val="28"/>
          <w:szCs w:val="28"/>
          <w:lang w:val="uk-UA" w:eastAsia="ru-RU"/>
        </w:rPr>
        <w:t>і</w:t>
      </w:r>
      <w:r w:rsidRPr="009B65CF">
        <w:rPr>
          <w:rFonts w:ascii="Times New Roman" w:eastAsia="Times New Roman" w:hAnsi="Times New Roman" w:cs="Times New Roman"/>
          <w:sz w:val="28"/>
          <w:szCs w:val="28"/>
          <w:lang w:val="uk-UA" w:eastAsia="ru-RU"/>
        </w:rPr>
        <w:t xml:space="preserve"> вихователів із поставленої проблеми.</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Згідно з планом проведення міських семінарів ММК на 2015/2016 н.р. 15.03.2016 було проведено </w:t>
      </w:r>
      <w:r w:rsidRPr="009B65CF">
        <w:rPr>
          <w:rFonts w:ascii="Times New Roman" w:eastAsia="Times New Roman" w:hAnsi="Times New Roman" w:cs="Times New Roman"/>
          <w:b/>
          <w:sz w:val="28"/>
          <w:szCs w:val="28"/>
          <w:lang w:val="uk-UA" w:eastAsia="ru-RU"/>
        </w:rPr>
        <w:t>міський семінар</w:t>
      </w:r>
      <w:r w:rsidRPr="009B65CF">
        <w:rPr>
          <w:rFonts w:ascii="Times New Roman" w:eastAsia="Times New Roman" w:hAnsi="Times New Roman" w:cs="Times New Roman"/>
          <w:sz w:val="28"/>
          <w:szCs w:val="28"/>
          <w:lang w:val="uk-UA" w:eastAsia="ru-RU"/>
        </w:rPr>
        <w:t xml:space="preserve"> учителів початкових класів на тему </w:t>
      </w:r>
      <w:r w:rsidRPr="009B65CF">
        <w:rPr>
          <w:rFonts w:ascii="Times New Roman" w:eastAsia="Times New Roman" w:hAnsi="Times New Roman" w:cs="Times New Roman"/>
          <w:i/>
          <w:sz w:val="28"/>
          <w:szCs w:val="28"/>
          <w:lang w:val="uk-UA" w:eastAsia="ru-RU"/>
        </w:rPr>
        <w:t>«Вивчення орфографії в початковій школі».</w:t>
      </w:r>
      <w:r w:rsidRPr="009B65CF">
        <w:rPr>
          <w:rFonts w:ascii="Times New Roman" w:eastAsia="Times New Roman" w:hAnsi="Times New Roman" w:cs="Times New Roman"/>
          <w:sz w:val="28"/>
          <w:szCs w:val="28"/>
          <w:lang w:val="uk-UA" w:eastAsia="ru-RU"/>
        </w:rPr>
        <w:t xml:space="preserve">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Відкриті уроки, практичні заняття та виступи із доповіддю провели вчителі:</w:t>
      </w: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p>
    <w:tbl>
      <w:tblPr>
        <w:tblStyle w:val="12"/>
        <w:tblW w:w="0" w:type="auto"/>
        <w:tblLook w:val="04A0"/>
      </w:tblPr>
      <w:tblGrid>
        <w:gridCol w:w="484"/>
        <w:gridCol w:w="3593"/>
        <w:gridCol w:w="1701"/>
        <w:gridCol w:w="3793"/>
      </w:tblGrid>
      <w:tr w:rsidR="009B65CF" w:rsidRPr="009B65CF" w:rsidTr="001D4BE9">
        <w:tc>
          <w:tcPr>
            <w:tcW w:w="484" w:type="dxa"/>
          </w:tcPr>
          <w:p w:rsidR="009B65CF" w:rsidRPr="009B65CF" w:rsidRDefault="009B65CF" w:rsidP="009B65CF">
            <w:pPr>
              <w:jc w:val="both"/>
              <w:rPr>
                <w:sz w:val="28"/>
                <w:szCs w:val="28"/>
                <w:lang w:val="uk-UA"/>
              </w:rPr>
            </w:pPr>
            <w:r w:rsidRPr="009B65CF">
              <w:rPr>
                <w:sz w:val="28"/>
                <w:szCs w:val="28"/>
                <w:lang w:val="uk-UA"/>
              </w:rPr>
              <w:t>№</w:t>
            </w:r>
          </w:p>
        </w:tc>
        <w:tc>
          <w:tcPr>
            <w:tcW w:w="3593" w:type="dxa"/>
            <w:vAlign w:val="center"/>
          </w:tcPr>
          <w:p w:rsidR="009B65CF" w:rsidRPr="009B65CF" w:rsidRDefault="009B65CF" w:rsidP="009B65CF">
            <w:pPr>
              <w:jc w:val="center"/>
              <w:rPr>
                <w:sz w:val="28"/>
                <w:szCs w:val="28"/>
                <w:lang w:val="uk-UA"/>
              </w:rPr>
            </w:pPr>
            <w:r w:rsidRPr="009B65CF">
              <w:rPr>
                <w:sz w:val="28"/>
                <w:szCs w:val="28"/>
                <w:lang w:val="uk-UA"/>
              </w:rPr>
              <w:t>ПІБ вчителя</w:t>
            </w:r>
          </w:p>
        </w:tc>
        <w:tc>
          <w:tcPr>
            <w:tcW w:w="1701" w:type="dxa"/>
          </w:tcPr>
          <w:p w:rsidR="009B65CF" w:rsidRPr="009B65CF" w:rsidRDefault="009B65CF" w:rsidP="009B65CF">
            <w:pPr>
              <w:jc w:val="center"/>
              <w:rPr>
                <w:sz w:val="28"/>
                <w:szCs w:val="28"/>
                <w:lang w:val="uk-UA"/>
              </w:rPr>
            </w:pPr>
            <w:r w:rsidRPr="009B65CF">
              <w:rPr>
                <w:sz w:val="28"/>
                <w:szCs w:val="28"/>
                <w:lang w:val="uk-UA"/>
              </w:rPr>
              <w:t>Місце</w:t>
            </w:r>
          </w:p>
          <w:p w:rsidR="009B65CF" w:rsidRPr="009B65CF" w:rsidRDefault="009B65CF" w:rsidP="009B65CF">
            <w:pPr>
              <w:jc w:val="center"/>
              <w:rPr>
                <w:sz w:val="28"/>
                <w:szCs w:val="28"/>
                <w:lang w:val="uk-UA"/>
              </w:rPr>
            </w:pPr>
            <w:r w:rsidRPr="009B65CF">
              <w:rPr>
                <w:sz w:val="28"/>
                <w:szCs w:val="28"/>
                <w:lang w:val="uk-UA"/>
              </w:rPr>
              <w:t>та час проведення</w:t>
            </w:r>
          </w:p>
        </w:tc>
        <w:tc>
          <w:tcPr>
            <w:tcW w:w="3793" w:type="dxa"/>
          </w:tcPr>
          <w:p w:rsidR="009B65CF" w:rsidRPr="009B65CF" w:rsidRDefault="009B65CF" w:rsidP="009B65CF">
            <w:pPr>
              <w:jc w:val="center"/>
              <w:rPr>
                <w:sz w:val="28"/>
                <w:szCs w:val="28"/>
                <w:lang w:val="uk-UA"/>
              </w:rPr>
            </w:pPr>
            <w:r w:rsidRPr="009B65CF">
              <w:rPr>
                <w:sz w:val="28"/>
                <w:szCs w:val="28"/>
                <w:lang w:val="uk-UA"/>
              </w:rPr>
              <w:t xml:space="preserve">Тема </w:t>
            </w:r>
          </w:p>
        </w:tc>
      </w:tr>
      <w:tr w:rsidR="009B65CF" w:rsidRPr="009B65CF" w:rsidTr="001D4BE9">
        <w:tc>
          <w:tcPr>
            <w:tcW w:w="484" w:type="dxa"/>
          </w:tcPr>
          <w:p w:rsidR="009B65CF" w:rsidRPr="009B65CF" w:rsidRDefault="009B65CF" w:rsidP="009B65CF">
            <w:pPr>
              <w:jc w:val="center"/>
              <w:rPr>
                <w:sz w:val="28"/>
                <w:szCs w:val="28"/>
                <w:lang w:val="uk-UA"/>
              </w:rPr>
            </w:pPr>
            <w:r w:rsidRPr="009B65CF">
              <w:rPr>
                <w:sz w:val="28"/>
                <w:szCs w:val="28"/>
                <w:lang w:val="uk-UA"/>
              </w:rPr>
              <w:t>1</w:t>
            </w:r>
          </w:p>
        </w:tc>
        <w:tc>
          <w:tcPr>
            <w:tcW w:w="3593" w:type="dxa"/>
          </w:tcPr>
          <w:p w:rsidR="009B65CF" w:rsidRPr="009B65CF" w:rsidRDefault="009B65CF" w:rsidP="009B65CF">
            <w:pPr>
              <w:rPr>
                <w:bCs/>
                <w:iCs/>
                <w:sz w:val="24"/>
                <w:szCs w:val="24"/>
                <w:lang w:val="uk-UA"/>
              </w:rPr>
            </w:pPr>
            <w:r w:rsidRPr="009B65CF">
              <w:rPr>
                <w:bCs/>
                <w:iCs/>
                <w:sz w:val="24"/>
                <w:szCs w:val="24"/>
                <w:lang w:val="uk-UA"/>
              </w:rPr>
              <w:t>Скоблікова О.В., вчитель вищої категорії, вчитель-методист;</w:t>
            </w:r>
          </w:p>
          <w:p w:rsidR="009B65CF" w:rsidRPr="009B65CF" w:rsidRDefault="009B65CF" w:rsidP="009B65CF">
            <w:pPr>
              <w:rPr>
                <w:sz w:val="28"/>
                <w:szCs w:val="28"/>
                <w:lang w:val="uk-UA"/>
              </w:rPr>
            </w:pPr>
            <w:r w:rsidRPr="009B65CF">
              <w:rPr>
                <w:bCs/>
                <w:iCs/>
                <w:sz w:val="24"/>
                <w:szCs w:val="24"/>
                <w:lang w:val="uk-UA"/>
              </w:rPr>
              <w:t>Булгакова Ю.П.,  спеціаліст із вищою освітою</w:t>
            </w:r>
          </w:p>
        </w:tc>
        <w:tc>
          <w:tcPr>
            <w:tcW w:w="1701" w:type="dxa"/>
          </w:tcPr>
          <w:p w:rsidR="009B65CF" w:rsidRPr="009B65CF" w:rsidRDefault="009B65CF" w:rsidP="009B65CF">
            <w:pPr>
              <w:jc w:val="center"/>
              <w:rPr>
                <w:bCs/>
                <w:iCs/>
                <w:sz w:val="24"/>
                <w:szCs w:val="24"/>
                <w:lang w:val="uk-UA"/>
              </w:rPr>
            </w:pPr>
            <w:r w:rsidRPr="009B65CF">
              <w:rPr>
                <w:bCs/>
                <w:iCs/>
                <w:sz w:val="24"/>
                <w:szCs w:val="24"/>
                <w:lang w:val="uk-UA"/>
              </w:rPr>
              <w:t>8.50 – 9.30,</w:t>
            </w:r>
          </w:p>
          <w:p w:rsidR="009B65CF" w:rsidRPr="009B65CF" w:rsidRDefault="009B65CF" w:rsidP="009B65CF">
            <w:pPr>
              <w:jc w:val="center"/>
              <w:rPr>
                <w:bCs/>
                <w:iCs/>
                <w:sz w:val="24"/>
                <w:szCs w:val="24"/>
                <w:lang w:val="uk-UA"/>
              </w:rPr>
            </w:pPr>
            <w:r w:rsidRPr="009B65CF">
              <w:rPr>
                <w:bCs/>
                <w:iCs/>
                <w:sz w:val="24"/>
                <w:szCs w:val="24"/>
                <w:lang w:val="uk-UA"/>
              </w:rPr>
              <w:t>2-Б кл.,</w:t>
            </w:r>
          </w:p>
          <w:p w:rsidR="009B65CF" w:rsidRPr="009B65CF" w:rsidRDefault="009B65CF" w:rsidP="009B65CF">
            <w:pPr>
              <w:jc w:val="center"/>
              <w:rPr>
                <w:bCs/>
                <w:iCs/>
                <w:sz w:val="24"/>
                <w:szCs w:val="24"/>
                <w:lang w:val="uk-UA"/>
              </w:rPr>
            </w:pPr>
            <w:proofErr w:type="spellStart"/>
            <w:r w:rsidRPr="009B65CF">
              <w:rPr>
                <w:bCs/>
                <w:iCs/>
                <w:sz w:val="24"/>
                <w:szCs w:val="24"/>
                <w:lang w:val="uk-UA"/>
              </w:rPr>
              <w:t>каб</w:t>
            </w:r>
            <w:proofErr w:type="spellEnd"/>
            <w:r w:rsidRPr="009B65CF">
              <w:rPr>
                <w:bCs/>
                <w:iCs/>
                <w:sz w:val="24"/>
                <w:szCs w:val="24"/>
                <w:lang w:val="uk-UA"/>
              </w:rPr>
              <w:t>. № 9</w:t>
            </w:r>
          </w:p>
          <w:p w:rsidR="009B65CF" w:rsidRPr="009B65CF" w:rsidRDefault="009B65CF" w:rsidP="009B65CF">
            <w:pPr>
              <w:jc w:val="center"/>
              <w:rPr>
                <w:sz w:val="28"/>
                <w:szCs w:val="28"/>
                <w:lang w:val="uk-UA"/>
              </w:rPr>
            </w:pPr>
          </w:p>
        </w:tc>
        <w:tc>
          <w:tcPr>
            <w:tcW w:w="3793" w:type="dxa"/>
          </w:tcPr>
          <w:p w:rsidR="009B65CF" w:rsidRPr="009B65CF" w:rsidRDefault="009B65CF" w:rsidP="009B65CF">
            <w:pPr>
              <w:rPr>
                <w:bCs/>
                <w:iCs/>
                <w:sz w:val="24"/>
                <w:szCs w:val="24"/>
                <w:lang w:val="uk-UA"/>
              </w:rPr>
            </w:pPr>
            <w:r w:rsidRPr="009B65CF">
              <w:rPr>
                <w:bCs/>
                <w:iCs/>
                <w:sz w:val="24"/>
                <w:szCs w:val="24"/>
                <w:u w:val="single"/>
                <w:lang w:val="uk-UA"/>
              </w:rPr>
              <w:t>Бінарний урок з української мови та англійської.</w:t>
            </w:r>
            <w:r w:rsidRPr="009B65CF">
              <w:rPr>
                <w:bCs/>
                <w:iCs/>
                <w:sz w:val="24"/>
                <w:szCs w:val="24"/>
                <w:lang w:val="uk-UA"/>
              </w:rPr>
              <w:t xml:space="preserve"> </w:t>
            </w:r>
          </w:p>
          <w:p w:rsidR="009B65CF" w:rsidRPr="009B65CF" w:rsidRDefault="009B65CF" w:rsidP="009B65CF">
            <w:pPr>
              <w:rPr>
                <w:sz w:val="28"/>
                <w:szCs w:val="28"/>
                <w:lang w:val="uk-UA"/>
              </w:rPr>
            </w:pPr>
            <w:r w:rsidRPr="009B65CF">
              <w:rPr>
                <w:bCs/>
                <w:iCs/>
                <w:sz w:val="24"/>
                <w:szCs w:val="24"/>
                <w:lang w:val="uk-UA"/>
              </w:rPr>
              <w:t>Пори року</w:t>
            </w:r>
          </w:p>
        </w:tc>
      </w:tr>
      <w:tr w:rsidR="009B65CF" w:rsidRPr="009B65CF" w:rsidTr="001D4BE9">
        <w:tc>
          <w:tcPr>
            <w:tcW w:w="484" w:type="dxa"/>
          </w:tcPr>
          <w:p w:rsidR="009B65CF" w:rsidRPr="009B65CF" w:rsidRDefault="009B65CF" w:rsidP="009B65CF">
            <w:pPr>
              <w:jc w:val="center"/>
              <w:rPr>
                <w:sz w:val="28"/>
                <w:szCs w:val="28"/>
                <w:lang w:val="uk-UA"/>
              </w:rPr>
            </w:pPr>
            <w:r w:rsidRPr="009B65CF">
              <w:rPr>
                <w:sz w:val="28"/>
                <w:szCs w:val="28"/>
                <w:lang w:val="uk-UA"/>
              </w:rPr>
              <w:t>2</w:t>
            </w:r>
          </w:p>
        </w:tc>
        <w:tc>
          <w:tcPr>
            <w:tcW w:w="3593" w:type="dxa"/>
          </w:tcPr>
          <w:p w:rsidR="009B65CF" w:rsidRPr="009B65CF" w:rsidRDefault="009B65CF" w:rsidP="009B65CF">
            <w:pPr>
              <w:rPr>
                <w:bCs/>
                <w:iCs/>
                <w:sz w:val="24"/>
                <w:szCs w:val="24"/>
                <w:lang w:val="uk-UA"/>
              </w:rPr>
            </w:pPr>
            <w:r w:rsidRPr="009B65CF">
              <w:rPr>
                <w:bCs/>
                <w:iCs/>
                <w:sz w:val="24"/>
                <w:szCs w:val="24"/>
                <w:lang w:val="uk-UA"/>
              </w:rPr>
              <w:t xml:space="preserve">Кельманська В.А., </w:t>
            </w:r>
          </w:p>
          <w:p w:rsidR="009B65CF" w:rsidRPr="009B65CF" w:rsidRDefault="009B65CF" w:rsidP="009B65CF">
            <w:pPr>
              <w:rPr>
                <w:sz w:val="28"/>
                <w:szCs w:val="28"/>
              </w:rPr>
            </w:pPr>
            <w:r w:rsidRPr="009B65CF">
              <w:rPr>
                <w:bCs/>
                <w:iCs/>
                <w:sz w:val="24"/>
                <w:szCs w:val="24"/>
                <w:lang w:val="uk-UA"/>
              </w:rPr>
              <w:t>вчитель першої категорії</w:t>
            </w:r>
          </w:p>
        </w:tc>
        <w:tc>
          <w:tcPr>
            <w:tcW w:w="1701" w:type="dxa"/>
          </w:tcPr>
          <w:p w:rsidR="009B65CF" w:rsidRPr="009B65CF" w:rsidRDefault="009B65CF" w:rsidP="009B65CF">
            <w:pPr>
              <w:jc w:val="center"/>
              <w:rPr>
                <w:bCs/>
                <w:iCs/>
                <w:sz w:val="24"/>
                <w:szCs w:val="24"/>
                <w:lang w:val="uk-UA"/>
              </w:rPr>
            </w:pPr>
            <w:r w:rsidRPr="009B65CF">
              <w:rPr>
                <w:bCs/>
                <w:iCs/>
                <w:sz w:val="24"/>
                <w:szCs w:val="24"/>
                <w:lang w:val="uk-UA"/>
              </w:rPr>
              <w:t>9.40 – 10-00,</w:t>
            </w:r>
          </w:p>
          <w:p w:rsidR="009B65CF" w:rsidRPr="009B65CF" w:rsidRDefault="009B65CF" w:rsidP="009B65CF">
            <w:pPr>
              <w:jc w:val="center"/>
              <w:rPr>
                <w:bCs/>
                <w:iCs/>
                <w:sz w:val="24"/>
                <w:szCs w:val="24"/>
                <w:lang w:val="uk-UA"/>
              </w:rPr>
            </w:pPr>
            <w:r w:rsidRPr="009B65CF">
              <w:rPr>
                <w:bCs/>
                <w:iCs/>
                <w:sz w:val="24"/>
                <w:szCs w:val="24"/>
                <w:lang w:val="uk-UA"/>
              </w:rPr>
              <w:t>2-А кл.,</w:t>
            </w:r>
          </w:p>
          <w:p w:rsidR="009B65CF" w:rsidRPr="009B65CF" w:rsidRDefault="009B65CF" w:rsidP="009B65CF">
            <w:pPr>
              <w:jc w:val="center"/>
              <w:rPr>
                <w:bCs/>
                <w:iCs/>
                <w:sz w:val="24"/>
                <w:szCs w:val="24"/>
                <w:lang w:val="uk-UA"/>
              </w:rPr>
            </w:pPr>
            <w:proofErr w:type="spellStart"/>
            <w:r w:rsidRPr="009B65CF">
              <w:rPr>
                <w:bCs/>
                <w:iCs/>
                <w:sz w:val="24"/>
                <w:szCs w:val="24"/>
                <w:lang w:val="uk-UA"/>
              </w:rPr>
              <w:t>каб</w:t>
            </w:r>
            <w:proofErr w:type="spellEnd"/>
            <w:r w:rsidRPr="009B65CF">
              <w:rPr>
                <w:bCs/>
                <w:iCs/>
                <w:sz w:val="24"/>
                <w:szCs w:val="24"/>
                <w:lang w:val="uk-UA"/>
              </w:rPr>
              <w:t>. № 14</w:t>
            </w:r>
          </w:p>
          <w:p w:rsidR="009B65CF" w:rsidRPr="009B65CF" w:rsidRDefault="009B65CF" w:rsidP="009B65CF">
            <w:pPr>
              <w:jc w:val="center"/>
              <w:rPr>
                <w:sz w:val="28"/>
                <w:szCs w:val="28"/>
                <w:lang w:val="uk-UA"/>
              </w:rPr>
            </w:pPr>
          </w:p>
        </w:tc>
        <w:tc>
          <w:tcPr>
            <w:tcW w:w="3793" w:type="dxa"/>
          </w:tcPr>
          <w:p w:rsidR="009B65CF" w:rsidRPr="009B65CF" w:rsidRDefault="009B65CF" w:rsidP="009B65CF">
            <w:pPr>
              <w:jc w:val="both"/>
              <w:rPr>
                <w:bCs/>
                <w:iCs/>
                <w:sz w:val="24"/>
                <w:szCs w:val="24"/>
                <w:lang w:val="uk-UA"/>
              </w:rPr>
            </w:pPr>
            <w:r w:rsidRPr="009B65CF">
              <w:rPr>
                <w:bCs/>
                <w:iCs/>
                <w:sz w:val="24"/>
                <w:szCs w:val="24"/>
                <w:u w:val="single"/>
                <w:lang w:val="uk-UA"/>
              </w:rPr>
              <w:t>Фрагмент уроку з російської мови.</w:t>
            </w:r>
            <w:r w:rsidRPr="009B65CF">
              <w:rPr>
                <w:bCs/>
                <w:iCs/>
                <w:sz w:val="24"/>
                <w:szCs w:val="24"/>
                <w:lang w:val="uk-UA"/>
              </w:rPr>
              <w:t xml:space="preserve"> </w:t>
            </w:r>
          </w:p>
          <w:p w:rsidR="009B65CF" w:rsidRPr="009B65CF" w:rsidRDefault="009B65CF" w:rsidP="009B65CF">
            <w:pPr>
              <w:rPr>
                <w:sz w:val="28"/>
                <w:szCs w:val="28"/>
                <w:lang w:val="uk-UA"/>
              </w:rPr>
            </w:pPr>
            <w:r w:rsidRPr="009B65CF">
              <w:rPr>
                <w:bCs/>
                <w:iCs/>
                <w:sz w:val="24"/>
                <w:szCs w:val="24"/>
                <w:lang w:val="uk-UA"/>
              </w:rPr>
              <w:t>Закріплення вивчених орфограм. Весна</w:t>
            </w:r>
          </w:p>
        </w:tc>
      </w:tr>
      <w:tr w:rsidR="009B65CF" w:rsidRPr="009B65CF" w:rsidTr="001D4BE9">
        <w:tc>
          <w:tcPr>
            <w:tcW w:w="484" w:type="dxa"/>
          </w:tcPr>
          <w:p w:rsidR="009B65CF" w:rsidRPr="009B65CF" w:rsidRDefault="009B65CF" w:rsidP="009B65CF">
            <w:pPr>
              <w:jc w:val="center"/>
              <w:rPr>
                <w:sz w:val="28"/>
                <w:szCs w:val="28"/>
                <w:lang w:val="uk-UA"/>
              </w:rPr>
            </w:pPr>
            <w:r w:rsidRPr="009B65CF">
              <w:rPr>
                <w:sz w:val="28"/>
                <w:szCs w:val="28"/>
                <w:lang w:val="uk-UA"/>
              </w:rPr>
              <w:t>3</w:t>
            </w:r>
          </w:p>
        </w:tc>
        <w:tc>
          <w:tcPr>
            <w:tcW w:w="3593" w:type="dxa"/>
          </w:tcPr>
          <w:p w:rsidR="009B65CF" w:rsidRPr="009B65CF" w:rsidRDefault="009B65CF" w:rsidP="009B65CF">
            <w:pPr>
              <w:rPr>
                <w:bCs/>
                <w:iCs/>
                <w:sz w:val="24"/>
                <w:szCs w:val="24"/>
                <w:lang w:val="uk-UA"/>
              </w:rPr>
            </w:pPr>
            <w:r w:rsidRPr="009B65CF">
              <w:rPr>
                <w:bCs/>
                <w:iCs/>
                <w:sz w:val="24"/>
                <w:szCs w:val="24"/>
                <w:lang w:val="uk-UA"/>
              </w:rPr>
              <w:t xml:space="preserve">Катеринка О.І.,  </w:t>
            </w:r>
          </w:p>
          <w:p w:rsidR="009B65CF" w:rsidRPr="009B65CF" w:rsidRDefault="009B65CF" w:rsidP="009B65CF">
            <w:pPr>
              <w:rPr>
                <w:bCs/>
                <w:iCs/>
                <w:sz w:val="24"/>
                <w:szCs w:val="24"/>
                <w:lang w:val="uk-UA"/>
              </w:rPr>
            </w:pPr>
            <w:r w:rsidRPr="009B65CF">
              <w:rPr>
                <w:bCs/>
                <w:iCs/>
                <w:sz w:val="24"/>
                <w:szCs w:val="24"/>
                <w:lang w:val="uk-UA"/>
              </w:rPr>
              <w:t xml:space="preserve">вчитель вищої категорії, </w:t>
            </w:r>
          </w:p>
          <w:p w:rsidR="009B65CF" w:rsidRPr="009B65CF" w:rsidRDefault="009B65CF" w:rsidP="009B65CF">
            <w:pPr>
              <w:rPr>
                <w:sz w:val="28"/>
                <w:szCs w:val="28"/>
                <w:lang w:val="uk-UA"/>
              </w:rPr>
            </w:pPr>
            <w:r w:rsidRPr="009B65CF">
              <w:rPr>
                <w:bCs/>
                <w:iCs/>
                <w:sz w:val="24"/>
                <w:szCs w:val="24"/>
                <w:lang w:val="uk-UA"/>
              </w:rPr>
              <w:t>старший учитель</w:t>
            </w:r>
          </w:p>
        </w:tc>
        <w:tc>
          <w:tcPr>
            <w:tcW w:w="1701" w:type="dxa"/>
          </w:tcPr>
          <w:p w:rsidR="009B65CF" w:rsidRPr="009B65CF" w:rsidRDefault="009B65CF" w:rsidP="009B65CF">
            <w:pPr>
              <w:jc w:val="center"/>
              <w:rPr>
                <w:bCs/>
                <w:iCs/>
                <w:sz w:val="24"/>
                <w:szCs w:val="24"/>
                <w:lang w:val="uk-UA"/>
              </w:rPr>
            </w:pPr>
            <w:r w:rsidRPr="009B65CF">
              <w:rPr>
                <w:bCs/>
                <w:iCs/>
                <w:sz w:val="24"/>
                <w:szCs w:val="24"/>
                <w:lang w:val="uk-UA"/>
              </w:rPr>
              <w:t>10.05 – 10.20,</w:t>
            </w:r>
          </w:p>
          <w:p w:rsidR="009B65CF" w:rsidRPr="009B65CF" w:rsidRDefault="009B65CF" w:rsidP="009B65CF">
            <w:pPr>
              <w:ind w:right="-141"/>
              <w:jc w:val="center"/>
              <w:rPr>
                <w:bCs/>
                <w:iCs/>
                <w:sz w:val="24"/>
                <w:szCs w:val="24"/>
                <w:lang w:val="uk-UA"/>
              </w:rPr>
            </w:pPr>
            <w:proofErr w:type="spellStart"/>
            <w:r w:rsidRPr="009B65CF">
              <w:rPr>
                <w:bCs/>
                <w:iCs/>
                <w:sz w:val="24"/>
                <w:szCs w:val="24"/>
                <w:lang w:val="uk-UA"/>
              </w:rPr>
              <w:t>каб</w:t>
            </w:r>
            <w:proofErr w:type="spellEnd"/>
            <w:r w:rsidRPr="009B65CF">
              <w:rPr>
                <w:bCs/>
                <w:iCs/>
                <w:sz w:val="24"/>
                <w:szCs w:val="24"/>
                <w:lang w:val="uk-UA"/>
              </w:rPr>
              <w:t>. № 5</w:t>
            </w:r>
          </w:p>
          <w:p w:rsidR="009B65CF" w:rsidRPr="009B65CF" w:rsidRDefault="009B65CF" w:rsidP="009B65CF">
            <w:pPr>
              <w:jc w:val="center"/>
              <w:rPr>
                <w:sz w:val="28"/>
                <w:szCs w:val="28"/>
                <w:lang w:val="uk-UA"/>
              </w:rPr>
            </w:pPr>
          </w:p>
        </w:tc>
        <w:tc>
          <w:tcPr>
            <w:tcW w:w="3793" w:type="dxa"/>
          </w:tcPr>
          <w:p w:rsidR="009B65CF" w:rsidRPr="009B65CF" w:rsidRDefault="009B65CF" w:rsidP="009B65CF">
            <w:pPr>
              <w:widowControl w:val="0"/>
              <w:rPr>
                <w:iCs/>
                <w:sz w:val="24"/>
                <w:szCs w:val="24"/>
                <w:lang w:val="uk-UA"/>
              </w:rPr>
            </w:pPr>
            <w:r w:rsidRPr="009B65CF">
              <w:rPr>
                <w:bCs/>
                <w:iCs/>
                <w:sz w:val="24"/>
                <w:szCs w:val="24"/>
                <w:u w:val="single"/>
                <w:lang w:val="uk-UA"/>
              </w:rPr>
              <w:t>Практичне заняття.</w:t>
            </w:r>
            <w:r w:rsidRPr="009B65CF">
              <w:rPr>
                <w:b/>
                <w:bCs/>
                <w:iCs/>
                <w:sz w:val="24"/>
                <w:szCs w:val="24"/>
                <w:lang w:val="uk-UA"/>
              </w:rPr>
              <w:t xml:space="preserve"> </w:t>
            </w:r>
          </w:p>
          <w:p w:rsidR="009B65CF" w:rsidRPr="009B65CF" w:rsidRDefault="009B65CF" w:rsidP="009B65CF">
            <w:pPr>
              <w:widowControl w:val="0"/>
              <w:rPr>
                <w:lang w:val="uk-UA"/>
              </w:rPr>
            </w:pPr>
            <w:r w:rsidRPr="009B65CF">
              <w:rPr>
                <w:iCs/>
                <w:sz w:val="24"/>
                <w:szCs w:val="24"/>
                <w:lang w:val="uk-UA"/>
              </w:rPr>
              <w:t>Використання орфографічних тренажерів на уроках інформатики в початкових класах</w:t>
            </w:r>
          </w:p>
        </w:tc>
      </w:tr>
      <w:tr w:rsidR="009B65CF" w:rsidRPr="000947D6" w:rsidTr="001D4BE9">
        <w:tc>
          <w:tcPr>
            <w:tcW w:w="484" w:type="dxa"/>
          </w:tcPr>
          <w:p w:rsidR="009B65CF" w:rsidRPr="009B65CF" w:rsidRDefault="009B65CF" w:rsidP="009B65CF">
            <w:pPr>
              <w:jc w:val="center"/>
              <w:rPr>
                <w:sz w:val="28"/>
                <w:szCs w:val="28"/>
                <w:lang w:val="uk-UA"/>
              </w:rPr>
            </w:pPr>
            <w:r w:rsidRPr="009B65CF">
              <w:rPr>
                <w:sz w:val="28"/>
                <w:szCs w:val="28"/>
                <w:lang w:val="uk-UA"/>
              </w:rPr>
              <w:lastRenderedPageBreak/>
              <w:t>4</w:t>
            </w:r>
          </w:p>
        </w:tc>
        <w:tc>
          <w:tcPr>
            <w:tcW w:w="3593" w:type="dxa"/>
          </w:tcPr>
          <w:p w:rsidR="009B65CF" w:rsidRPr="009B65CF" w:rsidRDefault="009B65CF" w:rsidP="009B65CF">
            <w:pPr>
              <w:ind w:right="-141"/>
              <w:rPr>
                <w:bCs/>
                <w:iCs/>
                <w:sz w:val="24"/>
                <w:szCs w:val="24"/>
                <w:lang w:val="uk-UA"/>
              </w:rPr>
            </w:pPr>
            <w:r w:rsidRPr="009B65CF">
              <w:rPr>
                <w:bCs/>
                <w:iCs/>
                <w:sz w:val="24"/>
                <w:szCs w:val="24"/>
                <w:lang w:val="uk-UA"/>
              </w:rPr>
              <w:t xml:space="preserve">Денисова Т.А., </w:t>
            </w:r>
          </w:p>
          <w:p w:rsidR="009B65CF" w:rsidRPr="009B65CF" w:rsidRDefault="009B65CF" w:rsidP="009B65CF">
            <w:pPr>
              <w:ind w:right="-141"/>
              <w:rPr>
                <w:bCs/>
                <w:iCs/>
                <w:sz w:val="24"/>
                <w:szCs w:val="24"/>
                <w:lang w:val="uk-UA"/>
              </w:rPr>
            </w:pPr>
            <w:r w:rsidRPr="009B65CF">
              <w:rPr>
                <w:bCs/>
                <w:iCs/>
                <w:sz w:val="24"/>
                <w:szCs w:val="24"/>
                <w:lang w:val="uk-UA"/>
              </w:rPr>
              <w:t>вчитель вищої категорії,</w:t>
            </w:r>
          </w:p>
          <w:p w:rsidR="009B65CF" w:rsidRPr="009B65CF" w:rsidRDefault="009B65CF" w:rsidP="009B65CF">
            <w:pPr>
              <w:rPr>
                <w:sz w:val="28"/>
                <w:szCs w:val="28"/>
                <w:lang w:val="uk-UA"/>
              </w:rPr>
            </w:pPr>
            <w:r w:rsidRPr="009B65CF">
              <w:rPr>
                <w:bCs/>
                <w:iCs/>
                <w:sz w:val="24"/>
                <w:szCs w:val="24"/>
                <w:lang w:val="uk-UA"/>
              </w:rPr>
              <w:t>старший учитель</w:t>
            </w:r>
          </w:p>
        </w:tc>
        <w:tc>
          <w:tcPr>
            <w:tcW w:w="1701" w:type="dxa"/>
          </w:tcPr>
          <w:p w:rsidR="009B65CF" w:rsidRPr="009B65CF" w:rsidRDefault="009B65CF" w:rsidP="009B65CF">
            <w:pPr>
              <w:jc w:val="center"/>
              <w:rPr>
                <w:bCs/>
                <w:iCs/>
                <w:sz w:val="24"/>
                <w:szCs w:val="24"/>
                <w:lang w:val="uk-UA"/>
              </w:rPr>
            </w:pPr>
            <w:r w:rsidRPr="009B65CF">
              <w:rPr>
                <w:bCs/>
                <w:iCs/>
                <w:sz w:val="24"/>
                <w:szCs w:val="24"/>
                <w:lang w:val="uk-UA"/>
              </w:rPr>
              <w:t>10.20 – 10.30,</w:t>
            </w:r>
          </w:p>
          <w:p w:rsidR="009B65CF" w:rsidRPr="009B65CF" w:rsidRDefault="009B65CF" w:rsidP="009B65CF">
            <w:pPr>
              <w:ind w:right="-141"/>
              <w:jc w:val="center"/>
              <w:rPr>
                <w:bCs/>
                <w:iCs/>
                <w:sz w:val="24"/>
                <w:szCs w:val="24"/>
                <w:lang w:val="uk-UA"/>
              </w:rPr>
            </w:pPr>
            <w:proofErr w:type="spellStart"/>
            <w:r w:rsidRPr="009B65CF">
              <w:rPr>
                <w:bCs/>
                <w:iCs/>
                <w:sz w:val="24"/>
                <w:szCs w:val="24"/>
                <w:lang w:val="uk-UA"/>
              </w:rPr>
              <w:t>каб</w:t>
            </w:r>
            <w:proofErr w:type="spellEnd"/>
            <w:r w:rsidRPr="009B65CF">
              <w:rPr>
                <w:bCs/>
                <w:iCs/>
                <w:sz w:val="24"/>
                <w:szCs w:val="24"/>
                <w:lang w:val="uk-UA"/>
              </w:rPr>
              <w:t>. № 5</w:t>
            </w:r>
          </w:p>
        </w:tc>
        <w:tc>
          <w:tcPr>
            <w:tcW w:w="3793" w:type="dxa"/>
          </w:tcPr>
          <w:p w:rsidR="009B65CF" w:rsidRPr="009B65CF" w:rsidRDefault="009B65CF" w:rsidP="009B65CF">
            <w:pPr>
              <w:jc w:val="both"/>
              <w:rPr>
                <w:bCs/>
                <w:iCs/>
                <w:sz w:val="24"/>
                <w:szCs w:val="24"/>
                <w:u w:val="single"/>
                <w:lang w:val="uk-UA"/>
              </w:rPr>
            </w:pPr>
            <w:r w:rsidRPr="009B65CF">
              <w:rPr>
                <w:bCs/>
                <w:iCs/>
                <w:sz w:val="24"/>
                <w:szCs w:val="24"/>
                <w:u w:val="single"/>
                <w:lang w:val="uk-UA"/>
              </w:rPr>
              <w:t>Доповідь.</w:t>
            </w:r>
          </w:p>
          <w:p w:rsidR="009B65CF" w:rsidRPr="009B65CF" w:rsidRDefault="009B65CF" w:rsidP="009B65CF">
            <w:pPr>
              <w:widowControl w:val="0"/>
              <w:ind w:right="-1"/>
              <w:rPr>
                <w:bCs/>
                <w:iCs/>
                <w:sz w:val="24"/>
                <w:szCs w:val="24"/>
                <w:lang w:val="uk-UA"/>
              </w:rPr>
            </w:pPr>
            <w:r w:rsidRPr="009B65CF">
              <w:rPr>
                <w:bCs/>
                <w:iCs/>
                <w:sz w:val="24"/>
                <w:szCs w:val="24"/>
                <w:lang w:val="uk-UA"/>
              </w:rPr>
              <w:t>Ефективні методи та прийоми щодо формування орфографічної грамотності учнів початкової школи</w:t>
            </w:r>
          </w:p>
          <w:p w:rsidR="009B65CF" w:rsidRPr="009B65CF" w:rsidRDefault="009B65CF" w:rsidP="009B65CF">
            <w:pPr>
              <w:widowControl w:val="0"/>
              <w:ind w:right="-141"/>
              <w:jc w:val="both"/>
              <w:rPr>
                <w:bCs/>
                <w:iCs/>
                <w:sz w:val="24"/>
                <w:szCs w:val="24"/>
                <w:lang w:val="uk-UA"/>
              </w:rPr>
            </w:pPr>
          </w:p>
        </w:tc>
      </w:tr>
    </w:tbl>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Із питання актуальності розвитку орфографічної пильності, формування грамотного письма учнів початкових класів виступила заступник директора з НВР Скоблікова О.В. </w:t>
      </w: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У рамках </w:t>
      </w:r>
      <w:r w:rsidRPr="009B65CF">
        <w:rPr>
          <w:rFonts w:ascii="Times New Roman" w:eastAsiaTheme="minorEastAsia" w:hAnsi="Times New Roman" w:cs="Times New Roman"/>
          <w:b/>
          <w:sz w:val="28"/>
          <w:lang w:val="uk-UA" w:eastAsia="ru-RU"/>
        </w:rPr>
        <w:t>декади правової культури</w:t>
      </w:r>
      <w:r w:rsidRPr="009B65CF">
        <w:rPr>
          <w:rFonts w:ascii="Times New Roman" w:eastAsiaTheme="minorEastAsia" w:hAnsi="Times New Roman" w:cs="Times New Roman"/>
          <w:sz w:val="28"/>
          <w:lang w:val="uk-UA" w:eastAsia="ru-RU"/>
        </w:rPr>
        <w:t xml:space="preserve"> (лютий, 2016) кожен класний керівник провів позакласний захід. Найкращими було визнано заходи на паралелі 1-х класів </w:t>
      </w:r>
      <w:r w:rsidR="006168D2" w:rsidRPr="006168D2">
        <w:rPr>
          <w:rFonts w:ascii="Times New Roman" w:eastAsiaTheme="minorEastAsia" w:hAnsi="Times New Roman" w:cs="Times New Roman"/>
          <w:sz w:val="28"/>
          <w:lang w:val="uk-UA" w:eastAsia="ru-RU"/>
        </w:rPr>
        <w:t>–</w:t>
      </w:r>
      <w:r w:rsidRPr="009B65CF">
        <w:rPr>
          <w:rFonts w:ascii="Times New Roman" w:eastAsiaTheme="minorEastAsia" w:hAnsi="Times New Roman" w:cs="Times New Roman"/>
          <w:sz w:val="28"/>
          <w:lang w:val="uk-UA" w:eastAsia="ru-RU"/>
        </w:rPr>
        <w:t xml:space="preserve"> Стець А.В., </w:t>
      </w:r>
      <w:proofErr w:type="spellStart"/>
      <w:r w:rsidRPr="009B65CF">
        <w:rPr>
          <w:rFonts w:ascii="Times New Roman" w:eastAsiaTheme="minorEastAsia" w:hAnsi="Times New Roman" w:cs="Times New Roman"/>
          <w:sz w:val="28"/>
          <w:lang w:val="uk-UA" w:eastAsia="ru-RU"/>
        </w:rPr>
        <w:t>Шкуратової</w:t>
      </w:r>
      <w:proofErr w:type="spellEnd"/>
      <w:r w:rsidRPr="009B65CF">
        <w:rPr>
          <w:rFonts w:ascii="Times New Roman" w:eastAsiaTheme="minorEastAsia" w:hAnsi="Times New Roman" w:cs="Times New Roman"/>
          <w:sz w:val="28"/>
          <w:lang w:val="uk-UA" w:eastAsia="ru-RU"/>
        </w:rPr>
        <w:t xml:space="preserve"> О.П.; 2-х кл. – </w:t>
      </w:r>
      <w:proofErr w:type="spellStart"/>
      <w:r w:rsidRPr="009B65CF">
        <w:rPr>
          <w:rFonts w:ascii="Times New Roman" w:eastAsiaTheme="minorEastAsia" w:hAnsi="Times New Roman" w:cs="Times New Roman"/>
          <w:sz w:val="28"/>
          <w:lang w:val="uk-UA" w:eastAsia="ru-RU"/>
        </w:rPr>
        <w:t>Загорняк</w:t>
      </w:r>
      <w:proofErr w:type="spellEnd"/>
      <w:r w:rsidRPr="009B65CF">
        <w:rPr>
          <w:rFonts w:ascii="Times New Roman" w:eastAsiaTheme="minorEastAsia" w:hAnsi="Times New Roman" w:cs="Times New Roman"/>
          <w:sz w:val="28"/>
          <w:lang w:val="uk-UA" w:eastAsia="ru-RU"/>
        </w:rPr>
        <w:t xml:space="preserve"> Ю.В.;  3-х кл. </w:t>
      </w:r>
      <w:r w:rsidR="006168D2" w:rsidRPr="006168D2">
        <w:rPr>
          <w:rFonts w:ascii="Times New Roman" w:eastAsiaTheme="minorEastAsia" w:hAnsi="Times New Roman" w:cs="Times New Roman"/>
          <w:sz w:val="28"/>
          <w:lang w:val="uk-UA" w:eastAsia="ru-RU"/>
        </w:rPr>
        <w:t>–</w:t>
      </w:r>
      <w:r w:rsidRPr="009B65CF">
        <w:rPr>
          <w:rFonts w:ascii="Times New Roman" w:eastAsiaTheme="minorEastAsia" w:hAnsi="Times New Roman" w:cs="Times New Roman"/>
          <w:sz w:val="28"/>
          <w:lang w:val="uk-UA" w:eastAsia="ru-RU"/>
        </w:rPr>
        <w:t xml:space="preserve"> Мазур Н.П., Платонової А.І., 4-х кл. </w:t>
      </w:r>
      <w:r w:rsidR="006168D2" w:rsidRPr="006168D2">
        <w:rPr>
          <w:rFonts w:ascii="Times New Roman" w:eastAsiaTheme="minorEastAsia" w:hAnsi="Times New Roman" w:cs="Times New Roman"/>
          <w:sz w:val="28"/>
          <w:lang w:val="uk-UA" w:eastAsia="ru-RU"/>
        </w:rPr>
        <w:t>–</w:t>
      </w:r>
      <w:r w:rsidRPr="009B65CF">
        <w:rPr>
          <w:rFonts w:ascii="Times New Roman" w:eastAsiaTheme="minorEastAsia" w:hAnsi="Times New Roman" w:cs="Times New Roman"/>
          <w:sz w:val="28"/>
          <w:lang w:val="uk-UA" w:eastAsia="ru-RU"/>
        </w:rPr>
        <w:t xml:space="preserve"> </w:t>
      </w:r>
      <w:proofErr w:type="spellStart"/>
      <w:r w:rsidRPr="009B65CF">
        <w:rPr>
          <w:rFonts w:ascii="Times New Roman" w:eastAsiaTheme="minorEastAsia" w:hAnsi="Times New Roman" w:cs="Times New Roman"/>
          <w:sz w:val="28"/>
          <w:lang w:val="uk-UA" w:eastAsia="ru-RU"/>
        </w:rPr>
        <w:t>Лукі</w:t>
      </w:r>
      <w:proofErr w:type="spellEnd"/>
      <w:r w:rsidRPr="009B65CF">
        <w:rPr>
          <w:rFonts w:ascii="Times New Roman" w:eastAsiaTheme="minorEastAsia" w:hAnsi="Times New Roman" w:cs="Times New Roman"/>
          <w:sz w:val="28"/>
          <w:lang w:val="uk-UA" w:eastAsia="ru-RU"/>
        </w:rPr>
        <w:t xml:space="preserve"> І.В. За підсумками тижня національно-патріотичного виховання складено </w:t>
      </w:r>
      <w:r w:rsidRPr="009B65CF">
        <w:rPr>
          <w:rFonts w:ascii="Times New Roman" w:eastAsiaTheme="minorEastAsia" w:hAnsi="Times New Roman" w:cs="Times New Roman"/>
          <w:sz w:val="28"/>
          <w:u w:val="single"/>
          <w:lang w:val="uk-UA" w:eastAsia="ru-RU"/>
        </w:rPr>
        <w:t>збірку</w:t>
      </w:r>
      <w:r w:rsidRPr="009B65CF">
        <w:rPr>
          <w:rFonts w:ascii="Times New Roman" w:eastAsiaTheme="minorEastAsia" w:hAnsi="Times New Roman" w:cs="Times New Roman"/>
          <w:sz w:val="28"/>
          <w:lang w:val="uk-UA" w:eastAsia="ru-RU"/>
        </w:rPr>
        <w:t xml:space="preserve"> відкритих позакласних заходів учителів </w:t>
      </w:r>
      <w:r w:rsidRPr="009B65CF">
        <w:rPr>
          <w:rFonts w:ascii="Times New Roman" w:eastAsiaTheme="minorEastAsia" w:hAnsi="Times New Roman" w:cs="Times New Roman"/>
          <w:b/>
          <w:sz w:val="28"/>
          <w:lang w:val="uk-UA" w:eastAsia="ru-RU"/>
        </w:rPr>
        <w:t>«Права та обов’язки дитини»</w:t>
      </w:r>
      <w:r w:rsidRPr="009B65CF">
        <w:rPr>
          <w:rFonts w:ascii="Times New Roman" w:eastAsiaTheme="minorEastAsia" w:hAnsi="Times New Roman" w:cs="Times New Roman"/>
          <w:sz w:val="28"/>
          <w:lang w:val="uk-UA" w:eastAsia="ru-RU"/>
        </w:rPr>
        <w:t>.</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На базі нашої школи було проведено </w:t>
      </w:r>
      <w:r w:rsidRPr="009B65CF">
        <w:rPr>
          <w:rFonts w:ascii="Times New Roman" w:eastAsiaTheme="minorEastAsia" w:hAnsi="Times New Roman" w:cs="Times New Roman"/>
          <w:b/>
          <w:sz w:val="28"/>
          <w:lang w:val="uk-UA" w:eastAsia="ru-RU"/>
        </w:rPr>
        <w:t>нараду заступників директорів</w:t>
      </w:r>
      <w:r w:rsidRPr="009B65CF">
        <w:rPr>
          <w:rFonts w:ascii="Times New Roman" w:eastAsiaTheme="minorEastAsia" w:hAnsi="Times New Roman" w:cs="Times New Roman"/>
          <w:sz w:val="28"/>
          <w:lang w:val="uk-UA" w:eastAsia="ru-RU"/>
        </w:rPr>
        <w:t xml:space="preserve"> з НВР – поч</w:t>
      </w:r>
      <w:r w:rsidR="0056379E">
        <w:rPr>
          <w:rFonts w:ascii="Times New Roman" w:eastAsiaTheme="minorEastAsia" w:hAnsi="Times New Roman" w:cs="Times New Roman"/>
          <w:sz w:val="28"/>
          <w:lang w:val="uk-UA" w:eastAsia="ru-RU"/>
        </w:rPr>
        <w:t xml:space="preserve">аткова </w:t>
      </w:r>
      <w:r w:rsidRPr="009B65CF">
        <w:rPr>
          <w:rFonts w:ascii="Times New Roman" w:eastAsiaTheme="minorEastAsia" w:hAnsi="Times New Roman" w:cs="Times New Roman"/>
          <w:sz w:val="28"/>
          <w:lang w:val="uk-UA" w:eastAsia="ru-RU"/>
        </w:rPr>
        <w:t xml:space="preserve">школа </w:t>
      </w:r>
      <w:r w:rsidRPr="009B65CF">
        <w:rPr>
          <w:rFonts w:ascii="Times New Roman" w:eastAsiaTheme="minorEastAsia" w:hAnsi="Times New Roman" w:cs="Times New Roman"/>
          <w:i/>
          <w:sz w:val="28"/>
          <w:lang w:val="uk-UA" w:eastAsia="ru-RU"/>
        </w:rPr>
        <w:t>«Організація, методичне забезпечення та контроль за викладанням фізичної культури в початковій школі»</w:t>
      </w:r>
      <w:r w:rsidRPr="009B65CF">
        <w:rPr>
          <w:rFonts w:ascii="Times New Roman" w:eastAsiaTheme="minorEastAsia" w:hAnsi="Times New Roman" w:cs="Times New Roman"/>
          <w:sz w:val="28"/>
          <w:lang w:val="uk-UA" w:eastAsia="ru-RU"/>
        </w:rPr>
        <w:t xml:space="preserve"> (11.03.2016). Досвідом роботи щодо даного питання з колегами ділилася заступник директора з </w:t>
      </w:r>
      <w:r w:rsidR="0056379E">
        <w:rPr>
          <w:rFonts w:ascii="Times New Roman" w:eastAsiaTheme="minorEastAsia" w:hAnsi="Times New Roman" w:cs="Times New Roman"/>
          <w:sz w:val="28"/>
          <w:lang w:val="uk-UA" w:eastAsia="ru-RU"/>
        </w:rPr>
        <w:t>навчально-виховної роботи</w:t>
      </w:r>
      <w:r w:rsidRPr="009B65CF">
        <w:rPr>
          <w:rFonts w:ascii="Times New Roman" w:eastAsiaTheme="minorEastAsia" w:hAnsi="Times New Roman" w:cs="Times New Roman"/>
          <w:sz w:val="28"/>
          <w:lang w:val="uk-UA" w:eastAsia="ru-RU"/>
        </w:rPr>
        <w:t xml:space="preserve"> Скоблікова О.В.</w:t>
      </w:r>
    </w:p>
    <w:p w:rsidR="009B65CF" w:rsidRPr="009B65CF" w:rsidRDefault="009B65CF" w:rsidP="009B65CF">
      <w:pPr>
        <w:spacing w:line="240" w:lineRule="auto"/>
        <w:ind w:firstLine="567"/>
        <w:jc w:val="both"/>
        <w:rPr>
          <w:rFonts w:ascii="Times New Roman" w:eastAsiaTheme="minorEastAsia" w:hAnsi="Times New Roman" w:cs="Times New Roman"/>
          <w:b/>
          <w:bCs/>
          <w:sz w:val="28"/>
          <w:lang w:val="uk-UA" w:eastAsia="ru-RU"/>
        </w:rPr>
      </w:pPr>
      <w:r w:rsidRPr="009B65CF">
        <w:rPr>
          <w:rFonts w:ascii="Times New Roman" w:eastAsiaTheme="minorEastAsia" w:hAnsi="Times New Roman" w:cs="Times New Roman"/>
          <w:bCs/>
          <w:sz w:val="28"/>
          <w:lang w:val="uk-UA" w:eastAsia="ru-RU"/>
        </w:rPr>
        <w:t xml:space="preserve">Учитель інформатики в початкових класах Катеринка О.І. брала участь у </w:t>
      </w:r>
      <w:r w:rsidRPr="009B65CF">
        <w:rPr>
          <w:rFonts w:ascii="Times New Roman" w:eastAsiaTheme="minorEastAsia" w:hAnsi="Times New Roman" w:cs="Times New Roman"/>
          <w:b/>
          <w:bCs/>
          <w:sz w:val="28"/>
          <w:lang w:val="uk-UA" w:eastAsia="ru-RU"/>
        </w:rPr>
        <w:t>міському фестивалі</w:t>
      </w:r>
      <w:r w:rsidRPr="009B65CF">
        <w:rPr>
          <w:rFonts w:ascii="Times New Roman" w:eastAsiaTheme="minorEastAsia" w:hAnsi="Times New Roman" w:cs="Times New Roman"/>
          <w:bCs/>
          <w:sz w:val="28"/>
          <w:lang w:val="uk-UA" w:eastAsia="ru-RU"/>
        </w:rPr>
        <w:t xml:space="preserve"> уроків інформатики</w:t>
      </w:r>
      <w:r w:rsidRPr="009B65CF">
        <w:rPr>
          <w:rFonts w:ascii="Times New Roman" w:eastAsiaTheme="minorEastAsia" w:hAnsi="Times New Roman" w:cs="Times New Roman"/>
          <w:b/>
          <w:bCs/>
          <w:sz w:val="28"/>
          <w:lang w:val="uk-UA" w:eastAsia="ru-RU"/>
        </w:rPr>
        <w:t xml:space="preserve"> </w:t>
      </w:r>
      <w:r w:rsidRPr="009B65CF">
        <w:rPr>
          <w:rFonts w:ascii="Times New Roman" w:eastAsiaTheme="minorEastAsia" w:hAnsi="Times New Roman" w:cs="Times New Roman"/>
          <w:bCs/>
          <w:sz w:val="28"/>
          <w:lang w:eastAsia="ru-RU"/>
        </w:rPr>
        <w:t>(24.03.2016)</w:t>
      </w:r>
      <w:r w:rsidRPr="009B65CF">
        <w:rPr>
          <w:rFonts w:ascii="Times New Roman" w:eastAsiaTheme="minorEastAsia" w:hAnsi="Times New Roman" w:cs="Times New Roman"/>
          <w:bCs/>
          <w:sz w:val="28"/>
          <w:lang w:val="uk-UA" w:eastAsia="ru-RU"/>
        </w:rPr>
        <w:t>.</w:t>
      </w:r>
      <w:r w:rsidRPr="009B65CF">
        <w:rPr>
          <w:rFonts w:ascii="Times New Roman" w:eastAsiaTheme="minorEastAsia" w:hAnsi="Times New Roman" w:cs="Times New Roman"/>
          <w:b/>
          <w:bCs/>
          <w:sz w:val="28"/>
          <w:lang w:val="uk-UA" w:eastAsia="ru-RU"/>
        </w:rPr>
        <w:t xml:space="preserve"> </w:t>
      </w:r>
      <w:r w:rsidRPr="009B65CF">
        <w:rPr>
          <w:rFonts w:ascii="Times New Roman" w:eastAsiaTheme="minorEastAsia" w:hAnsi="Times New Roman" w:cs="Times New Roman"/>
          <w:bCs/>
          <w:sz w:val="28"/>
          <w:lang w:val="uk-UA" w:eastAsia="ru-RU"/>
        </w:rPr>
        <w:t xml:space="preserve">Колегам міста вона показала </w:t>
      </w:r>
      <w:r w:rsidRPr="009B65CF">
        <w:rPr>
          <w:rFonts w:ascii="Times New Roman" w:eastAsiaTheme="minorEastAsia" w:hAnsi="Times New Roman" w:cs="Times New Roman"/>
          <w:b/>
          <w:bCs/>
          <w:sz w:val="28"/>
          <w:lang w:val="uk-UA" w:eastAsia="ru-RU"/>
        </w:rPr>
        <w:t>відкритий урок</w:t>
      </w:r>
      <w:r w:rsidRPr="009B65CF">
        <w:rPr>
          <w:rFonts w:ascii="Times New Roman" w:eastAsiaTheme="minorEastAsia" w:hAnsi="Times New Roman" w:cs="Times New Roman"/>
          <w:bCs/>
          <w:sz w:val="28"/>
          <w:lang w:val="uk-UA" w:eastAsia="ru-RU"/>
        </w:rPr>
        <w:t xml:space="preserve"> </w:t>
      </w:r>
      <w:r w:rsidRPr="009B65CF">
        <w:rPr>
          <w:rFonts w:ascii="Times New Roman" w:eastAsiaTheme="minorEastAsia" w:hAnsi="Times New Roman" w:cs="Times New Roman"/>
          <w:i/>
          <w:sz w:val="28"/>
          <w:lang w:val="uk-UA" w:eastAsia="ru-RU"/>
        </w:rPr>
        <w:t xml:space="preserve">«Створення складної анімації в середовищі програмування </w:t>
      </w:r>
      <w:proofErr w:type="spellStart"/>
      <w:r w:rsidRPr="009B65CF">
        <w:rPr>
          <w:rFonts w:ascii="Times New Roman" w:eastAsiaTheme="minorEastAsia" w:hAnsi="Times New Roman" w:cs="Times New Roman"/>
          <w:i/>
          <w:sz w:val="28"/>
          <w:lang w:val="uk-UA" w:eastAsia="ru-RU"/>
        </w:rPr>
        <w:t>Sratch</w:t>
      </w:r>
      <w:proofErr w:type="spellEnd"/>
      <w:r w:rsidRPr="009B65CF">
        <w:rPr>
          <w:rFonts w:ascii="Times New Roman" w:eastAsiaTheme="minorEastAsia" w:hAnsi="Times New Roman" w:cs="Times New Roman"/>
          <w:i/>
          <w:sz w:val="28"/>
          <w:lang w:val="uk-UA" w:eastAsia="ru-RU"/>
        </w:rPr>
        <w:t>»</w:t>
      </w:r>
      <w:r w:rsidRPr="009B65CF">
        <w:rPr>
          <w:rFonts w:ascii="Times New Roman" w:eastAsiaTheme="minorEastAsia" w:hAnsi="Times New Roman" w:cs="Times New Roman"/>
          <w:sz w:val="28"/>
          <w:lang w:val="uk-UA" w:eastAsia="ru-RU"/>
        </w:rPr>
        <w:t xml:space="preserve"> (4-А клас). Він був високо оцінений присутніми колегами та методистом ММК Адаменком О.О.</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Підвищенню кваліфікації вчителів сприяє щорічний </w:t>
      </w:r>
      <w:r w:rsidRPr="009B65CF">
        <w:rPr>
          <w:rFonts w:ascii="Times New Roman" w:eastAsiaTheme="minorEastAsia" w:hAnsi="Times New Roman" w:cs="Times New Roman"/>
          <w:sz w:val="28"/>
          <w:u w:val="single"/>
          <w:lang w:val="uk-UA" w:eastAsia="ru-RU"/>
        </w:rPr>
        <w:t>шкільний конкурс</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b/>
          <w:sz w:val="28"/>
          <w:lang w:val="uk-UA" w:eastAsia="ru-RU"/>
        </w:rPr>
        <w:t>«Кращий урок року»</w:t>
      </w:r>
      <w:r w:rsidRPr="009B65CF">
        <w:rPr>
          <w:rFonts w:ascii="Times New Roman" w:eastAsiaTheme="minorEastAsia" w:hAnsi="Times New Roman" w:cs="Times New Roman"/>
          <w:sz w:val="28"/>
          <w:lang w:val="uk-UA" w:eastAsia="ru-RU"/>
        </w:rPr>
        <w:t>. У декількох номінаціях маємо перемогу:</w:t>
      </w:r>
    </w:p>
    <w:p w:rsidR="009B65CF" w:rsidRPr="009B65CF" w:rsidRDefault="009B65CF" w:rsidP="004A2662">
      <w:pPr>
        <w:numPr>
          <w:ilvl w:val="0"/>
          <w:numId w:val="38"/>
        </w:numPr>
        <w:spacing w:line="240" w:lineRule="auto"/>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w:t>
      </w:r>
      <w:r w:rsidRPr="009B65CF">
        <w:rPr>
          <w:rFonts w:ascii="Times New Roman" w:eastAsiaTheme="minorEastAsia" w:hAnsi="Times New Roman" w:cs="Times New Roman"/>
          <w:b/>
          <w:sz w:val="28"/>
          <w:lang w:val="uk-UA" w:eastAsia="ru-RU"/>
        </w:rPr>
        <w:t>Нова висота</w:t>
      </w:r>
      <w:r w:rsidRPr="009B65CF">
        <w:rPr>
          <w:rFonts w:ascii="Times New Roman" w:eastAsiaTheme="minorEastAsia" w:hAnsi="Times New Roman" w:cs="Times New Roman"/>
          <w:sz w:val="28"/>
          <w:lang w:val="uk-UA" w:eastAsia="ru-RU"/>
        </w:rPr>
        <w:t>» – вчителі Скоблікова О.В. та Булгакова Ю.П. за бінарний урок з української та англійської мови «Пори року»,       2 клас;</w:t>
      </w:r>
    </w:p>
    <w:p w:rsidR="009B65CF" w:rsidRPr="009B65CF" w:rsidRDefault="009B65CF" w:rsidP="004A2662">
      <w:pPr>
        <w:numPr>
          <w:ilvl w:val="0"/>
          <w:numId w:val="38"/>
        </w:numPr>
        <w:spacing w:line="240" w:lineRule="auto"/>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w:t>
      </w:r>
      <w:r w:rsidRPr="009B65CF">
        <w:rPr>
          <w:rFonts w:ascii="Times New Roman" w:eastAsiaTheme="minorEastAsia" w:hAnsi="Times New Roman" w:cs="Times New Roman"/>
          <w:b/>
          <w:sz w:val="28"/>
          <w:lang w:val="uk-UA" w:eastAsia="ru-RU"/>
        </w:rPr>
        <w:t>Нова висота</w:t>
      </w:r>
      <w:r w:rsidRPr="009B65CF">
        <w:rPr>
          <w:rFonts w:ascii="Times New Roman" w:eastAsiaTheme="minorEastAsia" w:hAnsi="Times New Roman" w:cs="Times New Roman"/>
          <w:sz w:val="28"/>
          <w:lang w:val="uk-UA" w:eastAsia="ru-RU"/>
        </w:rPr>
        <w:t xml:space="preserve">» – Катеринка О.І. за урок інформатики в 4-му класі «Створення складної анімації в середовищі програмування </w:t>
      </w:r>
      <w:proofErr w:type="spellStart"/>
      <w:r w:rsidRPr="009B65CF">
        <w:rPr>
          <w:rFonts w:ascii="Times New Roman" w:eastAsiaTheme="minorEastAsia" w:hAnsi="Times New Roman" w:cs="Times New Roman"/>
          <w:sz w:val="28"/>
          <w:lang w:val="uk-UA" w:eastAsia="ru-RU"/>
        </w:rPr>
        <w:t>Sratch</w:t>
      </w:r>
      <w:proofErr w:type="spellEnd"/>
      <w:r w:rsidRPr="009B65CF">
        <w:rPr>
          <w:rFonts w:ascii="Times New Roman" w:eastAsiaTheme="minorEastAsia" w:hAnsi="Times New Roman" w:cs="Times New Roman"/>
          <w:sz w:val="28"/>
          <w:lang w:val="uk-UA" w:eastAsia="ru-RU"/>
        </w:rPr>
        <w:t>»;</w:t>
      </w:r>
    </w:p>
    <w:p w:rsidR="009B65CF" w:rsidRPr="009B65CF" w:rsidRDefault="009B65CF" w:rsidP="004A2662">
      <w:pPr>
        <w:numPr>
          <w:ilvl w:val="0"/>
          <w:numId w:val="38"/>
        </w:numPr>
        <w:spacing w:line="240" w:lineRule="auto"/>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w:t>
      </w:r>
      <w:r w:rsidRPr="009B65CF">
        <w:rPr>
          <w:rFonts w:ascii="Times New Roman" w:eastAsiaTheme="minorEastAsia" w:hAnsi="Times New Roman" w:cs="Times New Roman"/>
          <w:b/>
          <w:sz w:val="28"/>
          <w:lang w:val="uk-UA" w:eastAsia="ru-RU"/>
        </w:rPr>
        <w:t>Крок уперед</w:t>
      </w:r>
      <w:r w:rsidRPr="009B65CF">
        <w:rPr>
          <w:rFonts w:ascii="Times New Roman" w:eastAsiaTheme="minorEastAsia" w:hAnsi="Times New Roman" w:cs="Times New Roman"/>
          <w:sz w:val="28"/>
          <w:lang w:val="uk-UA" w:eastAsia="ru-RU"/>
        </w:rPr>
        <w:t xml:space="preserve">» – </w:t>
      </w:r>
      <w:proofErr w:type="spellStart"/>
      <w:r w:rsidRPr="009B65CF">
        <w:rPr>
          <w:rFonts w:ascii="Times New Roman" w:eastAsiaTheme="minorEastAsia" w:hAnsi="Times New Roman" w:cs="Times New Roman"/>
          <w:sz w:val="28"/>
          <w:lang w:val="uk-UA" w:eastAsia="ru-RU"/>
        </w:rPr>
        <w:t>Парапір</w:t>
      </w:r>
      <w:proofErr w:type="spellEnd"/>
      <w:r w:rsidRPr="009B65CF">
        <w:rPr>
          <w:rFonts w:ascii="Times New Roman" w:eastAsiaTheme="minorEastAsia" w:hAnsi="Times New Roman" w:cs="Times New Roman"/>
          <w:sz w:val="28"/>
          <w:lang w:val="uk-UA" w:eastAsia="ru-RU"/>
        </w:rPr>
        <w:t xml:space="preserve"> О.М., учитель англійської мови в початкових класах, яка посіла ІІІ місце у конкурсі </w:t>
      </w:r>
      <w:r w:rsidRPr="009B65CF">
        <w:rPr>
          <w:rFonts w:ascii="Times New Roman" w:eastAsiaTheme="minorEastAsia" w:hAnsi="Times New Roman" w:cs="Times New Roman"/>
          <w:sz w:val="28"/>
          <w:lang w:val="uk-UA" w:eastAsia="ru-RU"/>
        </w:rPr>
        <w:br/>
        <w:t xml:space="preserve">      «Учитель року – 2016. Англійська мова»;</w:t>
      </w:r>
    </w:p>
    <w:p w:rsidR="009B65CF" w:rsidRDefault="009B65CF" w:rsidP="004A2662">
      <w:pPr>
        <w:numPr>
          <w:ilvl w:val="0"/>
          <w:numId w:val="38"/>
        </w:numPr>
        <w:spacing w:line="240" w:lineRule="auto"/>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w:t>
      </w:r>
      <w:r w:rsidRPr="009B65CF">
        <w:rPr>
          <w:rFonts w:ascii="Times New Roman" w:eastAsiaTheme="minorEastAsia" w:hAnsi="Times New Roman" w:cs="Times New Roman"/>
          <w:b/>
          <w:sz w:val="28"/>
          <w:lang w:val="uk-UA" w:eastAsia="ru-RU"/>
        </w:rPr>
        <w:t>Новатор</w:t>
      </w:r>
      <w:r w:rsidRPr="009B65CF">
        <w:rPr>
          <w:rFonts w:ascii="Times New Roman" w:eastAsiaTheme="minorEastAsia" w:hAnsi="Times New Roman" w:cs="Times New Roman"/>
          <w:sz w:val="28"/>
          <w:lang w:val="uk-UA" w:eastAsia="ru-RU"/>
        </w:rPr>
        <w:t xml:space="preserve">» – Жук Н.В., психолог початкової школи. </w:t>
      </w:r>
    </w:p>
    <w:p w:rsidR="0056379E" w:rsidRPr="009B65CF" w:rsidRDefault="0056379E" w:rsidP="0056379E">
      <w:pPr>
        <w:spacing w:line="240" w:lineRule="auto"/>
        <w:ind w:left="1365"/>
        <w:contextualSpacing/>
        <w:jc w:val="both"/>
        <w:rPr>
          <w:rFonts w:ascii="Times New Roman" w:eastAsiaTheme="minorEastAsia" w:hAnsi="Times New Roman" w:cs="Times New Roman"/>
          <w:sz w:val="28"/>
          <w:lang w:val="uk-UA" w:eastAsia="ru-RU"/>
        </w:rPr>
      </w:pP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У </w:t>
      </w:r>
      <w:r w:rsidRPr="009B65CF">
        <w:rPr>
          <w:rFonts w:ascii="Times New Roman" w:eastAsiaTheme="minorEastAsia" w:hAnsi="Times New Roman" w:cs="Times New Roman"/>
          <w:b/>
          <w:sz w:val="28"/>
          <w:lang w:val="uk-UA" w:eastAsia="ru-RU"/>
        </w:rPr>
        <w:t>міському конкурсі</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i/>
          <w:sz w:val="28"/>
          <w:lang w:val="uk-UA" w:eastAsia="ru-RU"/>
        </w:rPr>
        <w:t>«Вчитель року – 2016. Англійська мова»</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b/>
          <w:sz w:val="28"/>
          <w:lang w:val="uk-UA" w:eastAsia="ru-RU"/>
        </w:rPr>
        <w:t xml:space="preserve">ІІІ місце </w:t>
      </w:r>
      <w:r w:rsidRPr="009B65CF">
        <w:rPr>
          <w:rFonts w:ascii="Times New Roman" w:eastAsiaTheme="minorEastAsia" w:hAnsi="Times New Roman" w:cs="Times New Roman"/>
          <w:sz w:val="28"/>
          <w:lang w:val="uk-UA" w:eastAsia="ru-RU"/>
        </w:rPr>
        <w:t xml:space="preserve">посіла вчитель англійської мови в початкових класах </w:t>
      </w:r>
      <w:proofErr w:type="spellStart"/>
      <w:r w:rsidRPr="009B65CF">
        <w:rPr>
          <w:rFonts w:ascii="Times New Roman" w:eastAsiaTheme="minorEastAsia" w:hAnsi="Times New Roman" w:cs="Times New Roman"/>
          <w:sz w:val="28"/>
          <w:lang w:val="uk-UA" w:eastAsia="ru-RU"/>
        </w:rPr>
        <w:t>Парапір</w:t>
      </w:r>
      <w:proofErr w:type="spellEnd"/>
      <w:r w:rsidRPr="009B65CF">
        <w:rPr>
          <w:rFonts w:ascii="Times New Roman" w:eastAsiaTheme="minorEastAsia" w:hAnsi="Times New Roman" w:cs="Times New Roman"/>
          <w:sz w:val="28"/>
          <w:lang w:val="uk-UA" w:eastAsia="ru-RU"/>
        </w:rPr>
        <w:t xml:space="preserve"> О.М.</w:t>
      </w:r>
    </w:p>
    <w:p w:rsidR="009B65CF" w:rsidRPr="009B65CF" w:rsidRDefault="009B65CF" w:rsidP="009B65CF">
      <w:pPr>
        <w:spacing w:line="240" w:lineRule="auto"/>
        <w:ind w:firstLine="567"/>
        <w:jc w:val="both"/>
        <w:rPr>
          <w:rFonts w:ascii="Times New Roman" w:eastAsiaTheme="minorEastAsia" w:hAnsi="Times New Roman" w:cs="Times New Roman"/>
          <w:i/>
          <w:sz w:val="28"/>
          <w:lang w:val="uk-UA" w:eastAsia="ru-RU"/>
        </w:rPr>
      </w:pPr>
      <w:r w:rsidRPr="009B65CF">
        <w:rPr>
          <w:rFonts w:ascii="Times New Roman" w:eastAsiaTheme="minorEastAsia" w:hAnsi="Times New Roman" w:cs="Times New Roman"/>
          <w:sz w:val="28"/>
          <w:lang w:val="uk-UA" w:eastAsia="ru-RU"/>
        </w:rPr>
        <w:lastRenderedPageBreak/>
        <w:t xml:space="preserve">У </w:t>
      </w:r>
      <w:r w:rsidRPr="009B65CF">
        <w:rPr>
          <w:rFonts w:ascii="Times New Roman" w:eastAsiaTheme="minorEastAsia" w:hAnsi="Times New Roman" w:cs="Times New Roman"/>
          <w:b/>
          <w:sz w:val="28"/>
          <w:lang w:val="uk-UA" w:eastAsia="ru-RU"/>
        </w:rPr>
        <w:t>журналі</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i/>
          <w:sz w:val="28"/>
          <w:lang w:val="uk-UA" w:eastAsia="ru-RU"/>
        </w:rPr>
        <w:t>«Учитель початкової школи»</w:t>
      </w:r>
      <w:r w:rsidRPr="009B65CF">
        <w:rPr>
          <w:rFonts w:ascii="Times New Roman" w:eastAsiaTheme="minorEastAsia" w:hAnsi="Times New Roman" w:cs="Times New Roman"/>
          <w:sz w:val="28"/>
          <w:lang w:val="uk-UA" w:eastAsia="ru-RU"/>
        </w:rPr>
        <w:t xml:space="preserve"> (№11, 2015 р.) було </w:t>
      </w:r>
      <w:proofErr w:type="spellStart"/>
      <w:r w:rsidRPr="009B65CF">
        <w:rPr>
          <w:rFonts w:ascii="Times New Roman" w:eastAsiaTheme="minorEastAsia" w:hAnsi="Times New Roman" w:cs="Times New Roman"/>
          <w:sz w:val="28"/>
          <w:lang w:val="uk-UA" w:eastAsia="ru-RU"/>
        </w:rPr>
        <w:t>надруко-вано</w:t>
      </w:r>
      <w:proofErr w:type="spellEnd"/>
      <w:r w:rsidRPr="009B65CF">
        <w:rPr>
          <w:rFonts w:ascii="Times New Roman" w:eastAsiaTheme="minorEastAsia" w:hAnsi="Times New Roman" w:cs="Times New Roman"/>
          <w:sz w:val="28"/>
          <w:lang w:val="uk-UA" w:eastAsia="ru-RU"/>
        </w:rPr>
        <w:t xml:space="preserve"> опорні таблиці з української мови. Автор – вчитель початкових класів вищої кваліфікаційної категорії, вчитель-методист </w:t>
      </w:r>
      <w:r w:rsidRPr="009B65CF">
        <w:rPr>
          <w:rFonts w:ascii="Times New Roman" w:eastAsiaTheme="minorEastAsia" w:hAnsi="Times New Roman" w:cs="Times New Roman"/>
          <w:i/>
          <w:sz w:val="28"/>
          <w:lang w:val="uk-UA" w:eastAsia="ru-RU"/>
        </w:rPr>
        <w:t xml:space="preserve">Стець А.В. </w:t>
      </w:r>
    </w:p>
    <w:p w:rsidR="009B65CF" w:rsidRPr="009B65CF" w:rsidRDefault="009B65CF" w:rsidP="009B65CF">
      <w:pPr>
        <w:spacing w:after="0"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ab/>
        <w:t xml:space="preserve">Учитель початкових класів вищої кваліфікаційної категорії </w:t>
      </w:r>
      <w:r w:rsidRPr="009B65CF">
        <w:rPr>
          <w:rFonts w:ascii="Times New Roman" w:eastAsiaTheme="minorEastAsia" w:hAnsi="Times New Roman" w:cs="Times New Roman"/>
          <w:i/>
          <w:sz w:val="28"/>
          <w:lang w:val="uk-UA" w:eastAsia="ru-RU"/>
        </w:rPr>
        <w:t>Кельманська</w:t>
      </w:r>
      <w:r w:rsidRPr="009B65CF">
        <w:rPr>
          <w:rFonts w:ascii="Times New Roman" w:eastAsiaTheme="minorEastAsia" w:hAnsi="Times New Roman" w:cs="Times New Roman"/>
          <w:sz w:val="28"/>
          <w:lang w:val="uk-UA" w:eastAsia="ru-RU"/>
        </w:rPr>
        <w:t xml:space="preserve"> В.А. брала участь у ІІІ-му Всеукраїнському </w:t>
      </w:r>
      <w:r w:rsidRPr="009B65CF">
        <w:rPr>
          <w:rFonts w:ascii="Times New Roman" w:eastAsiaTheme="minorEastAsia" w:hAnsi="Times New Roman" w:cs="Times New Roman"/>
          <w:b/>
          <w:sz w:val="28"/>
          <w:lang w:val="uk-UA" w:eastAsia="ru-RU"/>
        </w:rPr>
        <w:t>конкурсі</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i/>
          <w:sz w:val="28"/>
          <w:lang w:val="uk-UA" w:eastAsia="ru-RU"/>
        </w:rPr>
        <w:t>«Творчий учитель – обдарований учень»</w:t>
      </w:r>
      <w:r w:rsidRPr="009B65CF">
        <w:rPr>
          <w:rFonts w:ascii="Times New Roman" w:eastAsiaTheme="minorEastAsia" w:hAnsi="Times New Roman" w:cs="Times New Roman"/>
          <w:sz w:val="28"/>
          <w:lang w:val="uk-UA" w:eastAsia="ru-RU"/>
        </w:rPr>
        <w:t xml:space="preserve"> (2015), має сертифікат автора на  публікацію </w:t>
      </w:r>
      <w:r w:rsidRPr="009B65CF">
        <w:rPr>
          <w:rFonts w:ascii="Times New Roman" w:eastAsiaTheme="minorEastAsia" w:hAnsi="Times New Roman" w:cs="Times New Roman"/>
          <w:b/>
          <w:sz w:val="28"/>
          <w:lang w:val="uk-UA" w:eastAsia="ru-RU"/>
        </w:rPr>
        <w:t>методичної розробки</w:t>
      </w:r>
      <w:r w:rsidRPr="009B65CF">
        <w:rPr>
          <w:rFonts w:ascii="Times New Roman" w:eastAsiaTheme="minorEastAsia" w:hAnsi="Times New Roman" w:cs="Times New Roman"/>
          <w:sz w:val="28"/>
          <w:lang w:val="uk-UA" w:eastAsia="ru-RU"/>
        </w:rPr>
        <w:t xml:space="preserve"> проекту </w:t>
      </w:r>
      <w:r w:rsidRPr="009B65CF">
        <w:rPr>
          <w:rFonts w:ascii="Times New Roman" w:eastAsiaTheme="minorEastAsia" w:hAnsi="Times New Roman" w:cs="Times New Roman"/>
          <w:i/>
          <w:sz w:val="28"/>
          <w:lang w:val="uk-UA" w:eastAsia="ru-RU"/>
        </w:rPr>
        <w:t>«Наші імена»</w:t>
      </w:r>
      <w:r w:rsidRPr="009B65CF">
        <w:rPr>
          <w:rFonts w:ascii="Times New Roman" w:eastAsiaTheme="minorEastAsia" w:hAnsi="Times New Roman" w:cs="Times New Roman"/>
          <w:sz w:val="28"/>
          <w:lang w:val="uk-UA" w:eastAsia="ru-RU"/>
        </w:rPr>
        <w:t xml:space="preserve"> у фаховому </w:t>
      </w:r>
      <w:r w:rsidRPr="009B65CF">
        <w:rPr>
          <w:rFonts w:ascii="Times New Roman" w:eastAsiaTheme="minorEastAsia" w:hAnsi="Times New Roman" w:cs="Times New Roman"/>
          <w:b/>
          <w:sz w:val="28"/>
          <w:lang w:val="uk-UA" w:eastAsia="ru-RU"/>
        </w:rPr>
        <w:t xml:space="preserve">журналі </w:t>
      </w:r>
      <w:r w:rsidRPr="009B65CF">
        <w:rPr>
          <w:rFonts w:ascii="Times New Roman" w:eastAsiaTheme="minorEastAsia" w:hAnsi="Times New Roman" w:cs="Times New Roman"/>
          <w:i/>
          <w:sz w:val="28"/>
          <w:lang w:val="uk-UA" w:eastAsia="ru-RU"/>
        </w:rPr>
        <w:t>«Відкритий урок: розробки, технології, досвід»</w:t>
      </w:r>
      <w:r w:rsidRPr="009B65CF">
        <w:rPr>
          <w:rFonts w:ascii="Times New Roman" w:eastAsiaTheme="minorEastAsia" w:hAnsi="Times New Roman" w:cs="Times New Roman"/>
          <w:sz w:val="28"/>
          <w:lang w:val="uk-UA" w:eastAsia="ru-RU"/>
        </w:rPr>
        <w:t xml:space="preserve"> (жовтень, 2015). </w:t>
      </w:r>
    </w:p>
    <w:p w:rsidR="009B65CF" w:rsidRPr="009B65CF" w:rsidRDefault="009B65CF" w:rsidP="009B65CF">
      <w:pPr>
        <w:spacing w:after="0" w:line="240" w:lineRule="auto"/>
        <w:ind w:firstLine="567"/>
        <w:jc w:val="both"/>
        <w:rPr>
          <w:rFonts w:ascii="Times New Roman" w:eastAsiaTheme="minorEastAsia" w:hAnsi="Times New Roman" w:cs="Times New Roman"/>
          <w:sz w:val="28"/>
          <w:lang w:val="uk-UA" w:eastAsia="ru-RU"/>
        </w:rPr>
      </w:pPr>
    </w:p>
    <w:p w:rsidR="009B65CF" w:rsidRPr="009B65CF" w:rsidRDefault="009B65CF" w:rsidP="009B65CF">
      <w:pPr>
        <w:spacing w:line="240" w:lineRule="auto"/>
        <w:jc w:val="both"/>
        <w:rPr>
          <w:rFonts w:ascii="Times New Roman" w:eastAsiaTheme="minorEastAsia" w:hAnsi="Times New Roman" w:cs="Times New Roman"/>
          <w:sz w:val="28"/>
          <w:lang w:val="uk-UA" w:eastAsia="ru-RU"/>
        </w:rPr>
      </w:pPr>
    </w:p>
    <w:p w:rsidR="009B65CF" w:rsidRPr="009B65CF" w:rsidRDefault="009B65CF" w:rsidP="009B65CF">
      <w:pPr>
        <w:spacing w:line="240" w:lineRule="auto"/>
        <w:jc w:val="center"/>
        <w:rPr>
          <w:rFonts w:ascii="Times New Roman" w:eastAsiaTheme="minorEastAsia" w:hAnsi="Times New Roman" w:cs="Times New Roman"/>
          <w:b/>
          <w:color w:val="00B050"/>
          <w:spacing w:val="20"/>
          <w:sz w:val="28"/>
          <w:lang w:val="uk-UA" w:eastAsia="ru-RU"/>
        </w:rPr>
      </w:pPr>
      <w:r w:rsidRPr="009B65CF">
        <w:rPr>
          <w:rFonts w:ascii="Times New Roman" w:eastAsiaTheme="minorEastAsia" w:hAnsi="Times New Roman" w:cs="Times New Roman"/>
          <w:b/>
          <w:color w:val="00B050"/>
          <w:spacing w:val="20"/>
          <w:sz w:val="28"/>
          <w:lang w:val="uk-UA" w:eastAsia="ru-RU"/>
        </w:rPr>
        <w:t>АНАЛІЗ КАДРОВОГО ЗАБЕЗПЕЧЕННЯ ТА РОБОТА</w:t>
      </w:r>
    </w:p>
    <w:p w:rsidR="009B65CF" w:rsidRPr="009B65CF" w:rsidRDefault="009B65CF" w:rsidP="009B65CF">
      <w:pPr>
        <w:spacing w:line="240" w:lineRule="auto"/>
        <w:jc w:val="center"/>
        <w:rPr>
          <w:rFonts w:ascii="Times New Roman" w:eastAsiaTheme="minorEastAsia" w:hAnsi="Times New Roman" w:cs="Times New Roman"/>
          <w:b/>
          <w:color w:val="00B050"/>
          <w:spacing w:val="20"/>
          <w:sz w:val="28"/>
          <w:lang w:val="uk-UA" w:eastAsia="ru-RU"/>
        </w:rPr>
      </w:pPr>
      <w:r w:rsidRPr="009B65CF">
        <w:rPr>
          <w:rFonts w:ascii="Times New Roman" w:eastAsiaTheme="minorEastAsia" w:hAnsi="Times New Roman" w:cs="Times New Roman"/>
          <w:b/>
          <w:color w:val="00B050"/>
          <w:spacing w:val="20"/>
          <w:sz w:val="28"/>
          <w:lang w:val="uk-UA" w:eastAsia="ru-RU"/>
        </w:rPr>
        <w:t>З ПЕДАГОГІЧНИМИ КАДРАМИ</w:t>
      </w:r>
    </w:p>
    <w:p w:rsidR="009B65CF" w:rsidRPr="009B65CF" w:rsidRDefault="009B65CF" w:rsidP="009B65CF">
      <w:pPr>
        <w:spacing w:after="0" w:line="240" w:lineRule="auto"/>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Початкова школа укомплектована </w:t>
      </w:r>
      <w:r w:rsidRPr="009B65CF">
        <w:rPr>
          <w:rFonts w:ascii="Times New Roman" w:eastAsiaTheme="minorEastAsia" w:hAnsi="Times New Roman" w:cs="Times New Roman"/>
          <w:b/>
          <w:sz w:val="28"/>
          <w:lang w:val="uk-UA" w:eastAsia="ru-RU"/>
        </w:rPr>
        <w:t>100%</w:t>
      </w:r>
      <w:r w:rsidRPr="009B65CF">
        <w:rPr>
          <w:rFonts w:ascii="Times New Roman" w:eastAsiaTheme="minorEastAsia" w:hAnsi="Times New Roman" w:cs="Times New Roman"/>
          <w:sz w:val="28"/>
          <w:lang w:val="uk-UA" w:eastAsia="ru-RU"/>
        </w:rPr>
        <w:t xml:space="preserve">  кадровими фахівцями.</w:t>
      </w:r>
    </w:p>
    <w:p w:rsidR="009B65CF" w:rsidRPr="009B65CF" w:rsidRDefault="009B65CF" w:rsidP="009B65CF">
      <w:pPr>
        <w:spacing w:after="0" w:line="240" w:lineRule="auto"/>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Якісний склад педагогічних кадрів у позитивній динаміці.</w:t>
      </w:r>
    </w:p>
    <w:p w:rsidR="009B65CF" w:rsidRPr="009B65CF" w:rsidRDefault="009B65CF" w:rsidP="009B65CF">
      <w:pPr>
        <w:spacing w:after="0" w:line="240" w:lineRule="auto"/>
        <w:jc w:val="both"/>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Кадровий склад:</w:t>
      </w:r>
    </w:p>
    <w:p w:rsidR="009B65CF" w:rsidRPr="009B65CF" w:rsidRDefault="009B65CF" w:rsidP="004A2662">
      <w:pPr>
        <w:numPr>
          <w:ilvl w:val="0"/>
          <w:numId w:val="32"/>
        </w:numPr>
        <w:spacing w:after="0" w:line="240" w:lineRule="auto"/>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19 вчителів початкових класів </w:t>
      </w:r>
    </w:p>
    <w:p w:rsidR="009B65CF" w:rsidRPr="009B65CF" w:rsidRDefault="009B65CF" w:rsidP="004A2662">
      <w:pPr>
        <w:numPr>
          <w:ilvl w:val="0"/>
          <w:numId w:val="32"/>
        </w:numPr>
        <w:spacing w:after="0" w:line="240" w:lineRule="auto"/>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11 вчителів-предметників</w:t>
      </w:r>
    </w:p>
    <w:p w:rsidR="009B65CF" w:rsidRPr="009B65CF" w:rsidRDefault="009B65CF" w:rsidP="004A2662">
      <w:pPr>
        <w:numPr>
          <w:ilvl w:val="0"/>
          <w:numId w:val="32"/>
        </w:numPr>
        <w:spacing w:after="0" w:line="240" w:lineRule="auto"/>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 вихователя ГПД</w:t>
      </w:r>
    </w:p>
    <w:p w:rsidR="009B65CF" w:rsidRPr="009B65CF" w:rsidRDefault="009B65CF" w:rsidP="004A2662">
      <w:pPr>
        <w:numPr>
          <w:ilvl w:val="0"/>
          <w:numId w:val="32"/>
        </w:numPr>
        <w:spacing w:after="0" w:line="240" w:lineRule="auto"/>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психолог</w:t>
      </w:r>
    </w:p>
    <w:p w:rsidR="009B65CF" w:rsidRPr="009B65CF" w:rsidRDefault="009B65CF" w:rsidP="004A2662">
      <w:pPr>
        <w:numPr>
          <w:ilvl w:val="0"/>
          <w:numId w:val="32"/>
        </w:numPr>
        <w:spacing w:line="240" w:lineRule="auto"/>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логопед</w:t>
      </w:r>
    </w:p>
    <w:p w:rsidR="009B65CF" w:rsidRPr="009B65CF" w:rsidRDefault="009B65CF" w:rsidP="009B65CF">
      <w:pPr>
        <w:spacing w:line="240" w:lineRule="auto"/>
        <w:ind w:left="1428"/>
        <w:contextualSpacing/>
        <w:jc w:val="both"/>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Станом на 01.06. 2015 р. структура така:</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а) </w:t>
      </w:r>
      <w:r w:rsidRPr="009B65CF">
        <w:rPr>
          <w:rFonts w:ascii="Times New Roman" w:eastAsia="Times New Roman" w:hAnsi="Times New Roman" w:cs="Times New Roman"/>
          <w:sz w:val="28"/>
          <w:szCs w:val="28"/>
          <w:u w:val="single"/>
          <w:lang w:val="uk-UA" w:eastAsia="ru-RU"/>
        </w:rPr>
        <w:t>за стажем педагогічної роботи</w:t>
      </w:r>
      <w:r w:rsidRPr="009B65CF">
        <w:rPr>
          <w:rFonts w:ascii="Times New Roman" w:eastAsia="Times New Roman" w:hAnsi="Times New Roman" w:cs="Times New Roman"/>
          <w:sz w:val="28"/>
          <w:szCs w:val="28"/>
          <w:lang w:val="uk-UA" w:eastAsia="ru-RU"/>
        </w:rPr>
        <w:t>:</w:t>
      </w:r>
    </w:p>
    <w:p w:rsidR="009B65CF" w:rsidRPr="009B65CF" w:rsidRDefault="009B65CF" w:rsidP="009B65CF">
      <w:pPr>
        <w:spacing w:after="0" w:line="240" w:lineRule="auto"/>
        <w:jc w:val="both"/>
        <w:rPr>
          <w:rFonts w:ascii="Times New Roman" w:eastAsia="Times New Roman" w:hAnsi="Times New Roman" w:cs="Times New Roman"/>
          <w:sz w:val="14"/>
          <w:szCs w:val="28"/>
          <w:lang w:val="uk-UA" w:eastAsia="ru-RU"/>
        </w:rPr>
      </w:pPr>
    </w:p>
    <w:tbl>
      <w:tblPr>
        <w:tblStyle w:val="12"/>
        <w:tblW w:w="0" w:type="auto"/>
        <w:tblLook w:val="01E0"/>
      </w:tblPr>
      <w:tblGrid>
        <w:gridCol w:w="2392"/>
        <w:gridCol w:w="2392"/>
        <w:gridCol w:w="2393"/>
        <w:gridCol w:w="2393"/>
      </w:tblGrid>
      <w:tr w:rsidR="009B65CF" w:rsidRPr="009B65CF" w:rsidTr="001D4BE9">
        <w:trPr>
          <w:trHeight w:val="567"/>
        </w:trPr>
        <w:tc>
          <w:tcPr>
            <w:tcW w:w="2392" w:type="dxa"/>
          </w:tcPr>
          <w:p w:rsidR="009B65CF" w:rsidRPr="009B65CF" w:rsidRDefault="009B65CF" w:rsidP="009B65CF">
            <w:pPr>
              <w:jc w:val="center"/>
              <w:rPr>
                <w:sz w:val="28"/>
                <w:szCs w:val="28"/>
                <w:lang w:val="uk-UA"/>
              </w:rPr>
            </w:pPr>
          </w:p>
          <w:p w:rsidR="009B65CF" w:rsidRPr="009B65CF" w:rsidRDefault="009B65CF" w:rsidP="009B65CF">
            <w:pPr>
              <w:jc w:val="center"/>
              <w:rPr>
                <w:sz w:val="28"/>
                <w:szCs w:val="28"/>
                <w:lang w:val="uk-UA"/>
              </w:rPr>
            </w:pPr>
            <w:r w:rsidRPr="009B65CF">
              <w:rPr>
                <w:sz w:val="28"/>
                <w:szCs w:val="28"/>
                <w:lang w:val="uk-UA"/>
              </w:rPr>
              <w:t>До 3-х років</w:t>
            </w:r>
          </w:p>
        </w:tc>
        <w:tc>
          <w:tcPr>
            <w:tcW w:w="2392" w:type="dxa"/>
          </w:tcPr>
          <w:p w:rsidR="009B65CF" w:rsidRPr="009B65CF" w:rsidRDefault="009B65CF" w:rsidP="009B65CF">
            <w:pPr>
              <w:jc w:val="center"/>
              <w:rPr>
                <w:sz w:val="28"/>
                <w:szCs w:val="28"/>
                <w:lang w:val="uk-UA"/>
              </w:rPr>
            </w:pPr>
          </w:p>
          <w:p w:rsidR="009B65CF" w:rsidRPr="009B65CF" w:rsidRDefault="009B65CF" w:rsidP="009B65CF">
            <w:pPr>
              <w:jc w:val="center"/>
              <w:rPr>
                <w:sz w:val="28"/>
                <w:szCs w:val="28"/>
                <w:lang w:val="uk-UA"/>
              </w:rPr>
            </w:pPr>
            <w:r w:rsidRPr="009B65CF">
              <w:rPr>
                <w:sz w:val="28"/>
                <w:szCs w:val="28"/>
                <w:lang w:val="uk-UA"/>
              </w:rPr>
              <w:t>Від 3 до 10 р.</w:t>
            </w:r>
          </w:p>
        </w:tc>
        <w:tc>
          <w:tcPr>
            <w:tcW w:w="2393" w:type="dxa"/>
          </w:tcPr>
          <w:p w:rsidR="009B65CF" w:rsidRPr="009B65CF" w:rsidRDefault="009B65CF" w:rsidP="009B65CF">
            <w:pPr>
              <w:jc w:val="center"/>
              <w:rPr>
                <w:sz w:val="28"/>
                <w:szCs w:val="28"/>
                <w:lang w:val="uk-UA"/>
              </w:rPr>
            </w:pPr>
          </w:p>
          <w:p w:rsidR="009B65CF" w:rsidRPr="009B65CF" w:rsidRDefault="009B65CF" w:rsidP="009B65CF">
            <w:pPr>
              <w:jc w:val="center"/>
              <w:rPr>
                <w:sz w:val="28"/>
                <w:szCs w:val="28"/>
                <w:lang w:val="uk-UA"/>
              </w:rPr>
            </w:pPr>
            <w:r w:rsidRPr="009B65CF">
              <w:rPr>
                <w:sz w:val="28"/>
                <w:szCs w:val="28"/>
                <w:lang w:val="uk-UA"/>
              </w:rPr>
              <w:t>Від 10 до 20 р.</w:t>
            </w:r>
          </w:p>
        </w:tc>
        <w:tc>
          <w:tcPr>
            <w:tcW w:w="2393" w:type="dxa"/>
          </w:tcPr>
          <w:p w:rsidR="009B65CF" w:rsidRPr="009B65CF" w:rsidRDefault="009B65CF" w:rsidP="009B65CF">
            <w:pPr>
              <w:jc w:val="center"/>
              <w:rPr>
                <w:sz w:val="28"/>
                <w:szCs w:val="28"/>
                <w:lang w:val="uk-UA"/>
              </w:rPr>
            </w:pPr>
          </w:p>
          <w:p w:rsidR="009B65CF" w:rsidRPr="009B65CF" w:rsidRDefault="009B65CF" w:rsidP="009B65CF">
            <w:pPr>
              <w:jc w:val="center"/>
              <w:rPr>
                <w:sz w:val="28"/>
                <w:szCs w:val="28"/>
                <w:lang w:val="uk-UA"/>
              </w:rPr>
            </w:pPr>
            <w:r w:rsidRPr="009B65CF">
              <w:rPr>
                <w:sz w:val="28"/>
                <w:szCs w:val="28"/>
                <w:lang w:val="uk-UA"/>
              </w:rPr>
              <w:t>Більше 20 років</w:t>
            </w:r>
          </w:p>
        </w:tc>
      </w:tr>
      <w:tr w:rsidR="009B65CF" w:rsidRPr="009B65CF" w:rsidTr="001D4BE9">
        <w:trPr>
          <w:trHeight w:val="534"/>
        </w:trPr>
        <w:tc>
          <w:tcPr>
            <w:tcW w:w="2392" w:type="dxa"/>
            <w:vAlign w:val="center"/>
          </w:tcPr>
          <w:p w:rsidR="009B65CF" w:rsidRPr="009B65CF" w:rsidRDefault="009B65CF" w:rsidP="009B65CF">
            <w:pPr>
              <w:jc w:val="center"/>
              <w:rPr>
                <w:b/>
                <w:sz w:val="28"/>
                <w:szCs w:val="28"/>
                <w:lang w:val="uk-UA"/>
              </w:rPr>
            </w:pPr>
            <w:r w:rsidRPr="009B65CF">
              <w:rPr>
                <w:b/>
                <w:sz w:val="28"/>
                <w:szCs w:val="28"/>
                <w:lang w:val="uk-UA"/>
              </w:rPr>
              <w:t>2</w:t>
            </w:r>
          </w:p>
          <w:p w:rsidR="009B65CF" w:rsidRPr="009B65CF" w:rsidRDefault="009B65CF" w:rsidP="009B65CF">
            <w:pPr>
              <w:jc w:val="center"/>
              <w:rPr>
                <w:sz w:val="28"/>
                <w:szCs w:val="28"/>
                <w:lang w:val="uk-UA"/>
              </w:rPr>
            </w:pPr>
            <w:r w:rsidRPr="009B65CF">
              <w:rPr>
                <w:sz w:val="28"/>
                <w:szCs w:val="28"/>
                <w:lang w:val="uk-UA"/>
              </w:rPr>
              <w:t>(6%)</w:t>
            </w:r>
          </w:p>
        </w:tc>
        <w:tc>
          <w:tcPr>
            <w:tcW w:w="2392" w:type="dxa"/>
          </w:tcPr>
          <w:p w:rsidR="009B65CF" w:rsidRPr="009B65CF" w:rsidRDefault="009B65CF" w:rsidP="009B65CF">
            <w:pPr>
              <w:jc w:val="center"/>
              <w:rPr>
                <w:b/>
                <w:sz w:val="28"/>
                <w:szCs w:val="28"/>
                <w:lang w:val="uk-UA"/>
              </w:rPr>
            </w:pPr>
            <w:r w:rsidRPr="009B65CF">
              <w:rPr>
                <w:b/>
                <w:sz w:val="28"/>
                <w:szCs w:val="28"/>
                <w:lang w:val="uk-UA"/>
              </w:rPr>
              <w:t>8</w:t>
            </w:r>
          </w:p>
          <w:p w:rsidR="009B65CF" w:rsidRPr="009B65CF" w:rsidRDefault="009B65CF" w:rsidP="009B65CF">
            <w:pPr>
              <w:jc w:val="center"/>
              <w:rPr>
                <w:sz w:val="28"/>
                <w:szCs w:val="28"/>
                <w:lang w:val="uk-UA"/>
              </w:rPr>
            </w:pPr>
            <w:r w:rsidRPr="009B65CF">
              <w:rPr>
                <w:sz w:val="28"/>
                <w:szCs w:val="28"/>
                <w:lang w:val="uk-UA"/>
              </w:rPr>
              <w:t>(24%)</w:t>
            </w:r>
          </w:p>
        </w:tc>
        <w:tc>
          <w:tcPr>
            <w:tcW w:w="2393" w:type="dxa"/>
          </w:tcPr>
          <w:p w:rsidR="009B65CF" w:rsidRPr="009B65CF" w:rsidRDefault="009B65CF" w:rsidP="009B65CF">
            <w:pPr>
              <w:jc w:val="center"/>
              <w:rPr>
                <w:b/>
                <w:sz w:val="28"/>
                <w:szCs w:val="28"/>
                <w:lang w:val="uk-UA"/>
              </w:rPr>
            </w:pPr>
            <w:r w:rsidRPr="009B65CF">
              <w:rPr>
                <w:b/>
                <w:sz w:val="28"/>
                <w:szCs w:val="28"/>
                <w:lang w:val="uk-UA"/>
              </w:rPr>
              <w:t>9</w:t>
            </w:r>
          </w:p>
          <w:p w:rsidR="009B65CF" w:rsidRPr="009B65CF" w:rsidRDefault="009B65CF" w:rsidP="009B65CF">
            <w:pPr>
              <w:jc w:val="center"/>
              <w:rPr>
                <w:sz w:val="28"/>
                <w:szCs w:val="28"/>
                <w:lang w:val="uk-UA"/>
              </w:rPr>
            </w:pPr>
            <w:r w:rsidRPr="009B65CF">
              <w:rPr>
                <w:sz w:val="28"/>
                <w:szCs w:val="28"/>
                <w:lang w:val="uk-UA"/>
              </w:rPr>
              <w:t>(26%)</w:t>
            </w:r>
          </w:p>
        </w:tc>
        <w:tc>
          <w:tcPr>
            <w:tcW w:w="2393" w:type="dxa"/>
            <w:vAlign w:val="center"/>
          </w:tcPr>
          <w:p w:rsidR="009B65CF" w:rsidRPr="009B65CF" w:rsidRDefault="009B65CF" w:rsidP="009B65CF">
            <w:pPr>
              <w:jc w:val="center"/>
              <w:rPr>
                <w:b/>
                <w:sz w:val="28"/>
                <w:szCs w:val="28"/>
                <w:lang w:val="uk-UA"/>
              </w:rPr>
            </w:pPr>
            <w:r w:rsidRPr="009B65CF">
              <w:rPr>
                <w:b/>
                <w:sz w:val="28"/>
                <w:szCs w:val="28"/>
                <w:lang w:val="uk-UA"/>
              </w:rPr>
              <w:t>15</w:t>
            </w:r>
          </w:p>
          <w:p w:rsidR="009B65CF" w:rsidRPr="009B65CF" w:rsidRDefault="009B65CF" w:rsidP="009B65CF">
            <w:pPr>
              <w:jc w:val="center"/>
              <w:rPr>
                <w:sz w:val="28"/>
                <w:szCs w:val="28"/>
                <w:lang w:val="uk-UA"/>
              </w:rPr>
            </w:pPr>
            <w:r w:rsidRPr="009B65CF">
              <w:rPr>
                <w:sz w:val="28"/>
                <w:szCs w:val="28"/>
                <w:lang w:val="uk-UA"/>
              </w:rPr>
              <w:t>(44%)</w:t>
            </w:r>
          </w:p>
        </w:tc>
      </w:tr>
    </w:tbl>
    <w:p w:rsidR="009B65CF" w:rsidRPr="009B65CF" w:rsidRDefault="009B65CF" w:rsidP="009B65CF">
      <w:pPr>
        <w:spacing w:after="0" w:line="240" w:lineRule="auto"/>
        <w:jc w:val="both"/>
        <w:rPr>
          <w:rFonts w:ascii="Times New Roman" w:eastAsiaTheme="minorEastAsia" w:hAnsi="Times New Roman" w:cs="Times New Roman"/>
          <w:sz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б) </w:t>
      </w:r>
      <w:r w:rsidRPr="009B65CF">
        <w:rPr>
          <w:rFonts w:ascii="Times New Roman" w:eastAsia="Times New Roman" w:hAnsi="Times New Roman" w:cs="Times New Roman"/>
          <w:sz w:val="28"/>
          <w:szCs w:val="28"/>
          <w:u w:val="single"/>
          <w:lang w:val="uk-UA" w:eastAsia="ru-RU"/>
        </w:rPr>
        <w:t>за рівнем педагогічної кваліфікації</w:t>
      </w:r>
      <w:r w:rsidRPr="009B65CF">
        <w:rPr>
          <w:rFonts w:ascii="Times New Roman" w:eastAsia="Times New Roman" w:hAnsi="Times New Roman" w:cs="Times New Roman"/>
          <w:sz w:val="28"/>
          <w:szCs w:val="28"/>
          <w:lang w:val="uk-UA" w:eastAsia="ru-RU"/>
        </w:rPr>
        <w:t>:</w:t>
      </w:r>
    </w:p>
    <w:p w:rsidR="009B65CF" w:rsidRPr="009B65CF" w:rsidRDefault="009B65CF" w:rsidP="009B65CF">
      <w:pPr>
        <w:spacing w:after="0" w:line="240" w:lineRule="auto"/>
        <w:jc w:val="both"/>
        <w:rPr>
          <w:rFonts w:ascii="Times New Roman" w:eastAsia="Times New Roman" w:hAnsi="Times New Roman" w:cs="Times New Roman"/>
          <w:sz w:val="10"/>
          <w:szCs w:val="28"/>
          <w:lang w:val="uk-UA" w:eastAsia="ru-RU"/>
        </w:rPr>
      </w:pPr>
    </w:p>
    <w:tbl>
      <w:tblPr>
        <w:tblStyle w:val="12"/>
        <w:tblW w:w="0" w:type="auto"/>
        <w:tblLook w:val="01E0"/>
      </w:tblPr>
      <w:tblGrid>
        <w:gridCol w:w="1914"/>
        <w:gridCol w:w="1914"/>
        <w:gridCol w:w="1914"/>
        <w:gridCol w:w="1914"/>
        <w:gridCol w:w="1914"/>
      </w:tblGrid>
      <w:tr w:rsidR="009B65CF" w:rsidRPr="009B65CF" w:rsidTr="001D4BE9">
        <w:trPr>
          <w:trHeight w:val="510"/>
        </w:trPr>
        <w:tc>
          <w:tcPr>
            <w:tcW w:w="1914" w:type="dxa"/>
          </w:tcPr>
          <w:p w:rsidR="009B65CF" w:rsidRPr="009B65CF" w:rsidRDefault="009B65CF" w:rsidP="009B65CF">
            <w:pPr>
              <w:jc w:val="center"/>
              <w:rPr>
                <w:sz w:val="26"/>
                <w:szCs w:val="26"/>
                <w:lang w:val="uk-UA"/>
              </w:rPr>
            </w:pPr>
            <w:r w:rsidRPr="009B65CF">
              <w:rPr>
                <w:sz w:val="26"/>
                <w:szCs w:val="26"/>
                <w:lang w:val="uk-UA"/>
              </w:rPr>
              <w:t>Вища категорія</w:t>
            </w:r>
          </w:p>
        </w:tc>
        <w:tc>
          <w:tcPr>
            <w:tcW w:w="1914" w:type="dxa"/>
          </w:tcPr>
          <w:p w:rsidR="009B65CF" w:rsidRPr="009B65CF" w:rsidRDefault="009B65CF" w:rsidP="009B65CF">
            <w:pPr>
              <w:jc w:val="center"/>
              <w:rPr>
                <w:sz w:val="26"/>
                <w:szCs w:val="26"/>
                <w:lang w:val="uk-UA"/>
              </w:rPr>
            </w:pPr>
            <w:r w:rsidRPr="009B65CF">
              <w:rPr>
                <w:sz w:val="26"/>
                <w:szCs w:val="26"/>
                <w:lang w:val="uk-UA"/>
              </w:rPr>
              <w:t>І категорія</w:t>
            </w:r>
          </w:p>
        </w:tc>
        <w:tc>
          <w:tcPr>
            <w:tcW w:w="1914" w:type="dxa"/>
          </w:tcPr>
          <w:p w:rsidR="009B65CF" w:rsidRPr="009B65CF" w:rsidRDefault="009B65CF" w:rsidP="009B65CF">
            <w:pPr>
              <w:jc w:val="center"/>
              <w:rPr>
                <w:sz w:val="26"/>
                <w:szCs w:val="26"/>
                <w:lang w:val="uk-UA"/>
              </w:rPr>
            </w:pPr>
            <w:r w:rsidRPr="009B65CF">
              <w:rPr>
                <w:sz w:val="26"/>
                <w:szCs w:val="26"/>
                <w:lang w:val="uk-UA"/>
              </w:rPr>
              <w:t>ІІ категорія</w:t>
            </w:r>
          </w:p>
        </w:tc>
        <w:tc>
          <w:tcPr>
            <w:tcW w:w="1914" w:type="dxa"/>
          </w:tcPr>
          <w:p w:rsidR="009B65CF" w:rsidRPr="009B65CF" w:rsidRDefault="009B65CF" w:rsidP="009B65CF">
            <w:pPr>
              <w:jc w:val="center"/>
              <w:rPr>
                <w:sz w:val="26"/>
                <w:szCs w:val="26"/>
                <w:lang w:val="uk-UA"/>
              </w:rPr>
            </w:pPr>
            <w:proofErr w:type="spellStart"/>
            <w:r w:rsidRPr="009B65CF">
              <w:rPr>
                <w:sz w:val="26"/>
                <w:szCs w:val="26"/>
                <w:lang w:val="uk-UA"/>
              </w:rPr>
              <w:t>Сп</w:t>
            </w:r>
            <w:proofErr w:type="spellEnd"/>
            <w:r w:rsidRPr="009B65CF">
              <w:rPr>
                <w:sz w:val="26"/>
                <w:szCs w:val="26"/>
                <w:lang w:val="uk-UA"/>
              </w:rPr>
              <w:t>. із вищою освітою</w:t>
            </w:r>
          </w:p>
        </w:tc>
        <w:tc>
          <w:tcPr>
            <w:tcW w:w="1914" w:type="dxa"/>
          </w:tcPr>
          <w:p w:rsidR="009B65CF" w:rsidRPr="009B65CF" w:rsidRDefault="009B65CF" w:rsidP="009B65CF">
            <w:pPr>
              <w:jc w:val="center"/>
              <w:rPr>
                <w:sz w:val="26"/>
                <w:szCs w:val="26"/>
                <w:lang w:val="uk-UA"/>
              </w:rPr>
            </w:pPr>
            <w:proofErr w:type="spellStart"/>
            <w:r w:rsidRPr="009B65CF">
              <w:rPr>
                <w:sz w:val="26"/>
                <w:szCs w:val="26"/>
                <w:lang w:val="uk-UA"/>
              </w:rPr>
              <w:t>Сп</w:t>
            </w:r>
            <w:proofErr w:type="spellEnd"/>
            <w:r w:rsidRPr="009B65CF">
              <w:rPr>
                <w:sz w:val="26"/>
                <w:szCs w:val="26"/>
                <w:lang w:val="uk-UA"/>
              </w:rPr>
              <w:t>. із сер. спец. освітою</w:t>
            </w:r>
          </w:p>
        </w:tc>
      </w:tr>
      <w:tr w:rsidR="009B65CF" w:rsidRPr="009B65CF" w:rsidTr="001D4BE9">
        <w:trPr>
          <w:trHeight w:val="412"/>
        </w:trPr>
        <w:tc>
          <w:tcPr>
            <w:tcW w:w="1914" w:type="dxa"/>
          </w:tcPr>
          <w:p w:rsidR="009B65CF" w:rsidRPr="009B65CF" w:rsidRDefault="009B65CF" w:rsidP="009B65CF">
            <w:pPr>
              <w:jc w:val="center"/>
              <w:rPr>
                <w:b/>
                <w:sz w:val="28"/>
                <w:szCs w:val="28"/>
                <w:lang w:val="uk-UA"/>
              </w:rPr>
            </w:pPr>
            <w:r w:rsidRPr="009B65CF">
              <w:rPr>
                <w:b/>
                <w:sz w:val="28"/>
                <w:szCs w:val="28"/>
                <w:lang w:val="uk-UA"/>
              </w:rPr>
              <w:t>14</w:t>
            </w:r>
          </w:p>
          <w:p w:rsidR="009B65CF" w:rsidRPr="009B65CF" w:rsidRDefault="009B65CF" w:rsidP="009B65CF">
            <w:pPr>
              <w:jc w:val="center"/>
              <w:rPr>
                <w:sz w:val="28"/>
                <w:szCs w:val="28"/>
                <w:lang w:val="uk-UA"/>
              </w:rPr>
            </w:pPr>
            <w:r w:rsidRPr="009B65CF">
              <w:rPr>
                <w:sz w:val="28"/>
                <w:szCs w:val="28"/>
                <w:lang w:val="uk-UA"/>
              </w:rPr>
              <w:t>(40%)</w:t>
            </w:r>
          </w:p>
        </w:tc>
        <w:tc>
          <w:tcPr>
            <w:tcW w:w="1914" w:type="dxa"/>
          </w:tcPr>
          <w:p w:rsidR="009B65CF" w:rsidRPr="009B65CF" w:rsidRDefault="009B65CF" w:rsidP="009B65CF">
            <w:pPr>
              <w:jc w:val="center"/>
              <w:rPr>
                <w:b/>
                <w:sz w:val="28"/>
                <w:szCs w:val="28"/>
                <w:lang w:val="uk-UA"/>
              </w:rPr>
            </w:pPr>
            <w:r w:rsidRPr="009B65CF">
              <w:rPr>
                <w:b/>
                <w:sz w:val="28"/>
                <w:szCs w:val="28"/>
                <w:lang w:val="uk-UA"/>
              </w:rPr>
              <w:t>5</w:t>
            </w:r>
          </w:p>
          <w:p w:rsidR="009B65CF" w:rsidRPr="009B65CF" w:rsidRDefault="009B65CF" w:rsidP="009B65CF">
            <w:pPr>
              <w:jc w:val="center"/>
              <w:rPr>
                <w:sz w:val="28"/>
                <w:szCs w:val="28"/>
                <w:lang w:val="uk-UA"/>
              </w:rPr>
            </w:pPr>
            <w:r w:rsidRPr="009B65CF">
              <w:rPr>
                <w:sz w:val="28"/>
                <w:szCs w:val="28"/>
                <w:lang w:val="uk-UA"/>
              </w:rPr>
              <w:t>(15%)</w:t>
            </w:r>
          </w:p>
        </w:tc>
        <w:tc>
          <w:tcPr>
            <w:tcW w:w="1914" w:type="dxa"/>
          </w:tcPr>
          <w:p w:rsidR="009B65CF" w:rsidRPr="009B65CF" w:rsidRDefault="009B65CF" w:rsidP="009B65CF">
            <w:pPr>
              <w:jc w:val="center"/>
              <w:rPr>
                <w:b/>
                <w:sz w:val="28"/>
                <w:szCs w:val="28"/>
                <w:lang w:val="uk-UA"/>
              </w:rPr>
            </w:pPr>
            <w:r w:rsidRPr="009B65CF">
              <w:rPr>
                <w:b/>
                <w:sz w:val="28"/>
                <w:szCs w:val="28"/>
                <w:lang w:val="uk-UA"/>
              </w:rPr>
              <w:t>5</w:t>
            </w:r>
          </w:p>
          <w:p w:rsidR="009B65CF" w:rsidRPr="009B65CF" w:rsidRDefault="009B65CF" w:rsidP="009B65CF">
            <w:pPr>
              <w:jc w:val="center"/>
              <w:rPr>
                <w:sz w:val="28"/>
                <w:szCs w:val="28"/>
                <w:lang w:val="uk-UA"/>
              </w:rPr>
            </w:pPr>
            <w:r w:rsidRPr="009B65CF">
              <w:rPr>
                <w:sz w:val="28"/>
                <w:szCs w:val="28"/>
                <w:lang w:val="uk-UA"/>
              </w:rPr>
              <w:t>(15%)</w:t>
            </w:r>
          </w:p>
        </w:tc>
        <w:tc>
          <w:tcPr>
            <w:tcW w:w="1914" w:type="dxa"/>
          </w:tcPr>
          <w:p w:rsidR="009B65CF" w:rsidRPr="009B65CF" w:rsidRDefault="009B65CF" w:rsidP="009B65CF">
            <w:pPr>
              <w:jc w:val="center"/>
              <w:rPr>
                <w:b/>
                <w:sz w:val="28"/>
                <w:szCs w:val="28"/>
                <w:lang w:val="uk-UA"/>
              </w:rPr>
            </w:pPr>
            <w:r w:rsidRPr="009B65CF">
              <w:rPr>
                <w:b/>
                <w:sz w:val="28"/>
                <w:szCs w:val="28"/>
                <w:lang w:val="uk-UA"/>
              </w:rPr>
              <w:t>5</w:t>
            </w:r>
          </w:p>
          <w:p w:rsidR="009B65CF" w:rsidRPr="009B65CF" w:rsidRDefault="009B65CF" w:rsidP="009B65CF">
            <w:pPr>
              <w:jc w:val="center"/>
              <w:rPr>
                <w:sz w:val="28"/>
                <w:szCs w:val="28"/>
                <w:lang w:val="uk-UA"/>
              </w:rPr>
            </w:pPr>
            <w:r w:rsidRPr="009B65CF">
              <w:rPr>
                <w:sz w:val="28"/>
                <w:szCs w:val="28"/>
                <w:lang w:val="uk-UA"/>
              </w:rPr>
              <w:t>(15%)</w:t>
            </w:r>
          </w:p>
        </w:tc>
        <w:tc>
          <w:tcPr>
            <w:tcW w:w="1914" w:type="dxa"/>
          </w:tcPr>
          <w:p w:rsidR="009B65CF" w:rsidRPr="009B65CF" w:rsidRDefault="009B65CF" w:rsidP="009B65CF">
            <w:pPr>
              <w:jc w:val="center"/>
              <w:rPr>
                <w:b/>
                <w:sz w:val="28"/>
                <w:szCs w:val="28"/>
                <w:lang w:val="uk-UA"/>
              </w:rPr>
            </w:pPr>
            <w:r w:rsidRPr="009B65CF">
              <w:rPr>
                <w:b/>
                <w:sz w:val="28"/>
                <w:szCs w:val="28"/>
                <w:lang w:val="uk-UA"/>
              </w:rPr>
              <w:t>5</w:t>
            </w:r>
          </w:p>
          <w:p w:rsidR="009B65CF" w:rsidRPr="009B65CF" w:rsidRDefault="009B65CF" w:rsidP="009B65CF">
            <w:pPr>
              <w:jc w:val="center"/>
              <w:rPr>
                <w:sz w:val="28"/>
                <w:szCs w:val="28"/>
                <w:lang w:val="uk-UA"/>
              </w:rPr>
            </w:pPr>
            <w:r w:rsidRPr="009B65CF">
              <w:rPr>
                <w:sz w:val="28"/>
                <w:szCs w:val="28"/>
                <w:lang w:val="uk-UA"/>
              </w:rPr>
              <w:t>(15%)</w:t>
            </w:r>
          </w:p>
        </w:tc>
      </w:tr>
    </w:tbl>
    <w:p w:rsidR="009B65CF" w:rsidRPr="009B65CF" w:rsidRDefault="009B65CF" w:rsidP="009B65CF">
      <w:pPr>
        <w:spacing w:after="0" w:line="240" w:lineRule="auto"/>
        <w:jc w:val="both"/>
        <w:rPr>
          <w:rFonts w:ascii="Times New Roman" w:eastAsia="Times New Roman" w:hAnsi="Times New Roman" w:cs="Times New Roman"/>
          <w:sz w:val="28"/>
          <w:szCs w:val="28"/>
          <w:u w:val="single"/>
          <w:lang w:val="uk-UA" w:eastAsia="ru-RU"/>
        </w:rPr>
      </w:pPr>
    </w:p>
    <w:p w:rsidR="009B65CF" w:rsidRPr="009B65CF" w:rsidRDefault="009B65CF" w:rsidP="009B65CF">
      <w:pPr>
        <w:spacing w:after="0" w:line="240" w:lineRule="auto"/>
        <w:jc w:val="both"/>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Мають педагогічні звання:</w:t>
      </w:r>
    </w:p>
    <w:p w:rsidR="009B65CF" w:rsidRPr="009B65CF" w:rsidRDefault="009B65CF" w:rsidP="004A2662">
      <w:pPr>
        <w:numPr>
          <w:ilvl w:val="0"/>
          <w:numId w:val="33"/>
        </w:numPr>
        <w:spacing w:after="0" w:line="240" w:lineRule="auto"/>
        <w:ind w:left="426"/>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«Вчитель-методист» – </w:t>
      </w:r>
      <w:r w:rsidRPr="009B65CF">
        <w:rPr>
          <w:rFonts w:ascii="Times New Roman" w:eastAsia="Times New Roman" w:hAnsi="Times New Roman" w:cs="Times New Roman"/>
          <w:b/>
          <w:sz w:val="28"/>
          <w:szCs w:val="28"/>
          <w:lang w:val="uk-UA" w:eastAsia="ru-RU"/>
        </w:rPr>
        <w:t>4</w:t>
      </w:r>
      <w:r w:rsidRPr="009B65CF">
        <w:rPr>
          <w:rFonts w:ascii="Times New Roman" w:eastAsia="Times New Roman" w:hAnsi="Times New Roman" w:cs="Times New Roman"/>
          <w:sz w:val="28"/>
          <w:szCs w:val="28"/>
          <w:lang w:val="uk-UA" w:eastAsia="ru-RU"/>
        </w:rPr>
        <w:t xml:space="preserve"> вч. (Кальнєва В.М., Малиновська Л.В., Скоблікова О.В., Стець А.В.);</w:t>
      </w:r>
    </w:p>
    <w:p w:rsidR="009B65CF" w:rsidRPr="009B65CF" w:rsidRDefault="009B65CF" w:rsidP="004A2662">
      <w:pPr>
        <w:numPr>
          <w:ilvl w:val="0"/>
          <w:numId w:val="33"/>
        </w:numPr>
        <w:spacing w:after="0" w:line="240" w:lineRule="auto"/>
        <w:ind w:left="426"/>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«Старший вчитель»  –  </w:t>
      </w:r>
      <w:r w:rsidRPr="009B65CF">
        <w:rPr>
          <w:rFonts w:ascii="Times New Roman" w:eastAsia="Times New Roman" w:hAnsi="Times New Roman" w:cs="Times New Roman"/>
          <w:b/>
          <w:sz w:val="28"/>
          <w:szCs w:val="28"/>
          <w:lang w:val="uk-UA" w:eastAsia="ru-RU"/>
        </w:rPr>
        <w:t>3</w:t>
      </w:r>
      <w:r w:rsidRPr="009B65CF">
        <w:rPr>
          <w:rFonts w:ascii="Times New Roman" w:eastAsia="Times New Roman" w:hAnsi="Times New Roman" w:cs="Times New Roman"/>
          <w:sz w:val="28"/>
          <w:szCs w:val="28"/>
          <w:lang w:val="uk-UA" w:eastAsia="ru-RU"/>
        </w:rPr>
        <w:t xml:space="preserve"> вч. (Денисова Т.А., Катеринка О.І., Мазур Н.П.);</w:t>
      </w:r>
    </w:p>
    <w:p w:rsidR="009B65CF" w:rsidRPr="009B65CF" w:rsidRDefault="009B65CF" w:rsidP="004A2662">
      <w:pPr>
        <w:numPr>
          <w:ilvl w:val="0"/>
          <w:numId w:val="33"/>
        </w:numPr>
        <w:spacing w:after="0" w:line="240" w:lineRule="auto"/>
        <w:ind w:left="426"/>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«Відмінник освіти України» – </w:t>
      </w:r>
      <w:r w:rsidRPr="009B65CF">
        <w:rPr>
          <w:rFonts w:ascii="Times New Roman" w:eastAsia="Times New Roman" w:hAnsi="Times New Roman" w:cs="Times New Roman"/>
          <w:b/>
          <w:sz w:val="28"/>
          <w:szCs w:val="28"/>
          <w:lang w:val="uk-UA" w:eastAsia="ru-RU"/>
        </w:rPr>
        <w:t>4</w:t>
      </w:r>
      <w:r w:rsidRPr="009B65CF">
        <w:rPr>
          <w:rFonts w:ascii="Times New Roman" w:eastAsia="Times New Roman" w:hAnsi="Times New Roman" w:cs="Times New Roman"/>
          <w:sz w:val="28"/>
          <w:szCs w:val="28"/>
          <w:lang w:val="uk-UA" w:eastAsia="ru-RU"/>
        </w:rPr>
        <w:t xml:space="preserve"> вч. (Кальнєва В.М., Красношлик В.П., Малиновська Л.В., Стець А.В.).</w:t>
      </w: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w:t>
      </w:r>
    </w:p>
    <w:p w:rsidR="009B65CF" w:rsidRPr="009B65CF" w:rsidRDefault="009B65CF" w:rsidP="009B65CF">
      <w:pPr>
        <w:spacing w:after="0" w:line="240" w:lineRule="auto"/>
        <w:ind w:firstLine="360"/>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lastRenderedPageBreak/>
        <w:t>Атестація педагогічних кадрів відбувається згідно з перспективним планом.</w:t>
      </w: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 поточному навчальному році </w:t>
      </w:r>
      <w:r w:rsidRPr="009B65CF">
        <w:rPr>
          <w:rFonts w:ascii="Times New Roman" w:eastAsia="Times New Roman" w:hAnsi="Times New Roman" w:cs="Times New Roman"/>
          <w:sz w:val="28"/>
          <w:szCs w:val="28"/>
          <w:u w:val="single"/>
          <w:lang w:val="uk-UA" w:eastAsia="ru-RU"/>
        </w:rPr>
        <w:t>підтверджено:</w:t>
      </w:r>
    </w:p>
    <w:p w:rsidR="009B65CF" w:rsidRPr="009B65CF" w:rsidRDefault="009B65CF" w:rsidP="009B65CF">
      <w:pPr>
        <w:spacing w:after="0" w:line="240" w:lineRule="auto"/>
        <w:ind w:firstLine="284"/>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1) вищу кваліфікаційну категорію – Малютіним М.В.;</w:t>
      </w:r>
    </w:p>
    <w:p w:rsidR="009B65CF" w:rsidRPr="009B65CF" w:rsidRDefault="009B65CF" w:rsidP="009B65CF">
      <w:pPr>
        <w:spacing w:after="0" w:line="240" w:lineRule="auto"/>
        <w:ind w:firstLine="284"/>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2) першу кваліфікаційну категорію – </w:t>
      </w:r>
      <w:proofErr w:type="spellStart"/>
      <w:r w:rsidRPr="009B65CF">
        <w:rPr>
          <w:rFonts w:ascii="Times New Roman" w:eastAsia="Times New Roman" w:hAnsi="Times New Roman" w:cs="Times New Roman"/>
          <w:sz w:val="28"/>
          <w:szCs w:val="28"/>
          <w:lang w:val="uk-UA" w:eastAsia="ru-RU"/>
        </w:rPr>
        <w:t>Мойсеєнковою</w:t>
      </w:r>
      <w:proofErr w:type="spellEnd"/>
      <w:r w:rsidRPr="009B65CF">
        <w:rPr>
          <w:rFonts w:ascii="Times New Roman" w:eastAsia="Times New Roman" w:hAnsi="Times New Roman" w:cs="Times New Roman"/>
          <w:sz w:val="28"/>
          <w:szCs w:val="28"/>
          <w:lang w:val="uk-UA" w:eastAsia="ru-RU"/>
        </w:rPr>
        <w:t xml:space="preserve"> Д.Д.</w:t>
      </w:r>
    </w:p>
    <w:p w:rsidR="009B65CF" w:rsidRPr="009B65CF" w:rsidRDefault="009B65CF" w:rsidP="009B65CF">
      <w:pPr>
        <w:spacing w:after="0" w:line="240" w:lineRule="auto"/>
        <w:jc w:val="both"/>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Присвоєно:</w:t>
      </w:r>
    </w:p>
    <w:p w:rsidR="009B65CF" w:rsidRPr="009B65CF" w:rsidRDefault="009B65CF" w:rsidP="009B65CF">
      <w:pPr>
        <w:spacing w:after="0" w:line="240" w:lineRule="auto"/>
        <w:ind w:firstLine="284"/>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1) вищу кваліфікаційну категорію – </w:t>
      </w:r>
      <w:proofErr w:type="spellStart"/>
      <w:r w:rsidRPr="009B65CF">
        <w:rPr>
          <w:rFonts w:ascii="Times New Roman" w:eastAsia="Times New Roman" w:hAnsi="Times New Roman" w:cs="Times New Roman"/>
          <w:sz w:val="28"/>
          <w:szCs w:val="28"/>
          <w:lang w:val="uk-UA" w:eastAsia="ru-RU"/>
        </w:rPr>
        <w:t>Кельманській</w:t>
      </w:r>
      <w:proofErr w:type="spellEnd"/>
      <w:r w:rsidRPr="009B65CF">
        <w:rPr>
          <w:rFonts w:ascii="Times New Roman" w:eastAsia="Times New Roman" w:hAnsi="Times New Roman" w:cs="Times New Roman"/>
          <w:sz w:val="28"/>
          <w:szCs w:val="28"/>
          <w:lang w:val="uk-UA" w:eastAsia="ru-RU"/>
        </w:rPr>
        <w:t xml:space="preserve"> В.А.</w:t>
      </w:r>
    </w:p>
    <w:p w:rsidR="009B65CF" w:rsidRPr="009B65CF" w:rsidRDefault="009B65CF" w:rsidP="009B65CF">
      <w:pPr>
        <w:spacing w:after="0" w:line="240" w:lineRule="auto"/>
        <w:ind w:firstLine="284"/>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 другу кваліфікаційну категорію – Булгаковій Ю.П.</w:t>
      </w: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Згідно з перспективним планом підвищення кваліфікації в 2015/2016 навчальному році курсову перепідготовку пройшли очно – Івасюк М.С.,  Скоблікова О.В. (як заступник директора), </w:t>
      </w:r>
      <w:r w:rsidRPr="009B65CF">
        <w:rPr>
          <w:rFonts w:ascii="Times New Roman" w:eastAsiaTheme="minorEastAsia" w:hAnsi="Times New Roman" w:cs="Times New Roman"/>
          <w:sz w:val="28"/>
          <w:lang w:val="uk-UA" w:eastAsia="ru-RU"/>
        </w:rPr>
        <w:t xml:space="preserve">дистанційно </w:t>
      </w:r>
      <w:r w:rsidRPr="009B65CF">
        <w:rPr>
          <w:rFonts w:ascii="Times New Roman" w:eastAsia="Times New Roman" w:hAnsi="Times New Roman" w:cs="Times New Roman"/>
          <w:sz w:val="28"/>
          <w:szCs w:val="28"/>
          <w:lang w:val="uk-UA" w:eastAsia="ru-RU"/>
        </w:rPr>
        <w:t>–</w:t>
      </w:r>
      <w:r w:rsidRPr="009B65CF">
        <w:rPr>
          <w:rFonts w:ascii="Times New Roman" w:eastAsiaTheme="minorEastAsia" w:hAnsi="Times New Roman" w:cs="Times New Roman"/>
          <w:sz w:val="28"/>
          <w:lang w:val="uk-UA" w:eastAsia="ru-RU"/>
        </w:rPr>
        <w:t xml:space="preserve"> Денисова Т.А., Платонова А.І.</w:t>
      </w:r>
    </w:p>
    <w:p w:rsidR="001D4BE9" w:rsidRDefault="001D4BE9" w:rsidP="009B65CF">
      <w:pPr>
        <w:spacing w:after="0" w:line="240" w:lineRule="auto"/>
        <w:jc w:val="center"/>
        <w:rPr>
          <w:rFonts w:ascii="Times New Roman" w:eastAsiaTheme="minorEastAsia" w:hAnsi="Times New Roman" w:cs="Times New Roman"/>
          <w:b/>
          <w:color w:val="00B050"/>
          <w:spacing w:val="20"/>
          <w:sz w:val="28"/>
          <w:lang w:val="uk-UA" w:eastAsia="ru-RU"/>
        </w:rPr>
      </w:pPr>
    </w:p>
    <w:p w:rsidR="001D4BE9" w:rsidRDefault="001D4BE9" w:rsidP="009B65CF">
      <w:pPr>
        <w:spacing w:after="0" w:line="240" w:lineRule="auto"/>
        <w:jc w:val="center"/>
        <w:rPr>
          <w:rFonts w:ascii="Times New Roman" w:eastAsiaTheme="minorEastAsia" w:hAnsi="Times New Roman" w:cs="Times New Roman"/>
          <w:b/>
          <w:color w:val="00B050"/>
          <w:spacing w:val="20"/>
          <w:sz w:val="28"/>
          <w:lang w:val="uk-UA" w:eastAsia="ru-RU"/>
        </w:rPr>
      </w:pPr>
    </w:p>
    <w:p w:rsidR="009B65CF" w:rsidRPr="009B65CF" w:rsidRDefault="009B65CF" w:rsidP="009B65CF">
      <w:pPr>
        <w:spacing w:after="0" w:line="240" w:lineRule="auto"/>
        <w:jc w:val="center"/>
        <w:rPr>
          <w:rFonts w:ascii="Times New Roman" w:eastAsia="Times New Roman" w:hAnsi="Times New Roman" w:cs="Times New Roman"/>
          <w:color w:val="00B050"/>
          <w:sz w:val="28"/>
          <w:szCs w:val="28"/>
          <w:lang w:val="uk-UA" w:eastAsia="ru-RU"/>
        </w:rPr>
      </w:pPr>
      <w:r w:rsidRPr="009B65CF">
        <w:rPr>
          <w:rFonts w:ascii="Times New Roman" w:eastAsiaTheme="minorEastAsia" w:hAnsi="Times New Roman" w:cs="Times New Roman"/>
          <w:b/>
          <w:color w:val="00B050"/>
          <w:spacing w:val="20"/>
          <w:sz w:val="28"/>
          <w:lang w:val="uk-UA" w:eastAsia="ru-RU"/>
        </w:rPr>
        <w:t>АНАЛІЗ ОРГАНІЗАЦІЇ ТА ЕФЕКТИВНОСТІ</w:t>
      </w:r>
    </w:p>
    <w:p w:rsidR="009B65CF" w:rsidRPr="009B65CF" w:rsidRDefault="009B65CF" w:rsidP="009B65CF">
      <w:pPr>
        <w:spacing w:line="240" w:lineRule="auto"/>
        <w:jc w:val="center"/>
        <w:rPr>
          <w:rFonts w:ascii="Times New Roman" w:eastAsiaTheme="minorEastAsia" w:hAnsi="Times New Roman" w:cs="Times New Roman"/>
          <w:b/>
          <w:color w:val="00B050"/>
          <w:spacing w:val="20"/>
          <w:sz w:val="28"/>
          <w:lang w:val="uk-UA" w:eastAsia="ru-RU"/>
        </w:rPr>
      </w:pPr>
      <w:r w:rsidRPr="009B65CF">
        <w:rPr>
          <w:rFonts w:ascii="Times New Roman" w:eastAsiaTheme="minorEastAsia" w:hAnsi="Times New Roman" w:cs="Times New Roman"/>
          <w:b/>
          <w:color w:val="00B050"/>
          <w:spacing w:val="20"/>
          <w:sz w:val="28"/>
          <w:lang w:val="uk-UA" w:eastAsia="ru-RU"/>
        </w:rPr>
        <w:t>НАВЧАЛЬНО-ВИХОВНОГО ПРОЦЕСУ</w:t>
      </w:r>
      <w:r w:rsidRPr="009B65CF">
        <w:rPr>
          <w:rFonts w:ascii="Times New Roman" w:eastAsiaTheme="minorEastAsia" w:hAnsi="Times New Roman" w:cs="Times New Roman"/>
          <w:b/>
          <w:color w:val="00B050"/>
          <w:spacing w:val="20"/>
          <w:sz w:val="28"/>
          <w:lang w:val="uk-UA" w:eastAsia="ru-RU"/>
        </w:rPr>
        <w:br/>
        <w:t>У ПОЧАТКОВІЙ ШКОЛІ</w:t>
      </w:r>
    </w:p>
    <w:p w:rsidR="009B65CF" w:rsidRPr="009B65CF" w:rsidRDefault="009B65CF" w:rsidP="009B65CF">
      <w:pPr>
        <w:spacing w:line="240" w:lineRule="auto"/>
        <w:ind w:firstLine="2"/>
        <w:jc w:val="center"/>
        <w:rPr>
          <w:rFonts w:ascii="Times New Roman" w:eastAsiaTheme="minorEastAsia" w:hAnsi="Times New Roman" w:cs="Times New Roman"/>
          <w:b/>
          <w:sz w:val="28"/>
          <w:lang w:val="uk-UA" w:eastAsia="ru-RU"/>
        </w:rPr>
      </w:pPr>
      <w:r w:rsidRPr="009B65CF">
        <w:rPr>
          <w:rFonts w:ascii="Times New Roman" w:eastAsiaTheme="minorEastAsia" w:hAnsi="Times New Roman" w:cs="Times New Roman"/>
          <w:b/>
          <w:sz w:val="28"/>
          <w:lang w:val="uk-UA" w:eastAsia="ru-RU"/>
        </w:rPr>
        <w:t>Стан організації навчально-виховного процесу</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Учні 1-4-х класів працювали за </w:t>
      </w:r>
      <w:r w:rsidRPr="009B65CF">
        <w:rPr>
          <w:rFonts w:ascii="Times New Roman" w:eastAsiaTheme="minorEastAsia" w:hAnsi="Times New Roman" w:cs="Times New Roman"/>
          <w:b/>
          <w:sz w:val="28"/>
          <w:lang w:val="uk-UA" w:eastAsia="ru-RU"/>
        </w:rPr>
        <w:t xml:space="preserve">програмами </w:t>
      </w:r>
      <w:r w:rsidRPr="009B65CF">
        <w:rPr>
          <w:rFonts w:ascii="Times New Roman" w:eastAsiaTheme="minorEastAsia" w:hAnsi="Times New Roman" w:cs="Times New Roman"/>
          <w:sz w:val="28"/>
          <w:lang w:val="uk-UA" w:eastAsia="ru-RU"/>
        </w:rPr>
        <w:t xml:space="preserve">2012 року, які були укладені відповідно до Державного стандарту початкової загальної освіти, затвердженого постановою Кабінету Міністрів України від 20 квітня 2011 року № 462 «Про затвердження Державного стандарту початкової загальної освіти»  та затверджені МОН молоді та спорту України (Наказ </w:t>
      </w:r>
      <w:proofErr w:type="spellStart"/>
      <w:r w:rsidRPr="009B65CF">
        <w:rPr>
          <w:rFonts w:ascii="Times New Roman" w:eastAsiaTheme="minorEastAsia" w:hAnsi="Times New Roman" w:cs="Times New Roman"/>
          <w:sz w:val="28"/>
          <w:lang w:val="uk-UA" w:eastAsia="ru-RU"/>
        </w:rPr>
        <w:t>МОНмолодьспорт</w:t>
      </w:r>
      <w:proofErr w:type="spellEnd"/>
      <w:r w:rsidRPr="009B65CF">
        <w:rPr>
          <w:rFonts w:ascii="Times New Roman" w:eastAsiaTheme="minorEastAsia" w:hAnsi="Times New Roman" w:cs="Times New Roman"/>
          <w:sz w:val="28"/>
          <w:lang w:val="uk-UA" w:eastAsia="ru-RU"/>
        </w:rPr>
        <w:t xml:space="preserve"> України від 12.09.2011 р.  № 1050).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b/>
          <w:sz w:val="28"/>
          <w:lang w:val="uk-UA" w:eastAsia="ru-RU"/>
        </w:rPr>
        <w:t>Робочий навчальний план</w:t>
      </w:r>
      <w:r w:rsidRPr="009B65CF">
        <w:rPr>
          <w:rFonts w:ascii="Times New Roman" w:eastAsiaTheme="minorEastAsia" w:hAnsi="Times New Roman" w:cs="Times New Roman"/>
          <w:sz w:val="28"/>
          <w:lang w:val="uk-UA" w:eastAsia="ru-RU"/>
        </w:rPr>
        <w:t xml:space="preserve">  для 1-4-х класів було складено на основі Типового навчального плану початкової школи з російською мовою навчання (Наказ МОНУ від 10.06.2011 р. № 572, додаток № 3). Навчання учнів 1-4 класів здійснювалося за підручниками та навчальними посібниками, рекомендованими МОН України, виданих протягом 2011-2015 років та зазначених у Переліку навчальної літератури.</w:t>
      </w:r>
    </w:p>
    <w:p w:rsidR="009B65CF" w:rsidRPr="009B65CF" w:rsidRDefault="009B65CF" w:rsidP="009B65CF">
      <w:pPr>
        <w:spacing w:line="240" w:lineRule="auto"/>
        <w:ind w:firstLine="567"/>
        <w:jc w:val="both"/>
        <w:rPr>
          <w:rFonts w:ascii="Times New Roman" w:eastAsiaTheme="minorEastAsia" w:hAnsi="Times New Roman" w:cs="Times New Roman"/>
          <w:bCs/>
          <w:sz w:val="28"/>
          <w:lang w:val="uk-UA" w:eastAsia="ru-RU"/>
        </w:rPr>
      </w:pPr>
      <w:r w:rsidRPr="009B65CF">
        <w:rPr>
          <w:rFonts w:ascii="Times New Roman" w:eastAsiaTheme="minorEastAsia" w:hAnsi="Times New Roman" w:cs="Times New Roman"/>
          <w:bCs/>
          <w:sz w:val="28"/>
          <w:lang w:val="uk-UA" w:eastAsia="ru-RU"/>
        </w:rPr>
        <w:t>За результатами вивчення можна зробити висновки, що вчителі знають основні вимоги державних програм</w:t>
      </w:r>
      <w:r w:rsidRPr="009B65CF">
        <w:rPr>
          <w:rFonts w:ascii="Times New Roman" w:eastAsiaTheme="minorEastAsia" w:hAnsi="Times New Roman" w:cs="Times New Roman"/>
          <w:sz w:val="28"/>
          <w:lang w:eastAsia="ru-RU"/>
        </w:rPr>
        <w:t xml:space="preserve"> та</w:t>
      </w:r>
      <w:r w:rsidRPr="009B65CF">
        <w:rPr>
          <w:rFonts w:ascii="Times New Roman" w:eastAsiaTheme="minorEastAsia" w:hAnsi="Times New Roman" w:cs="Times New Roman"/>
          <w:sz w:val="28"/>
          <w:lang w:val="uk-UA" w:eastAsia="ru-RU"/>
        </w:rPr>
        <w:t xml:space="preserve"> пояснювальних</w:t>
      </w:r>
      <w:r w:rsidRPr="009B65CF">
        <w:rPr>
          <w:rFonts w:ascii="Times New Roman" w:eastAsiaTheme="minorEastAsia" w:hAnsi="Times New Roman" w:cs="Times New Roman"/>
          <w:sz w:val="28"/>
          <w:lang w:eastAsia="ru-RU"/>
        </w:rPr>
        <w:t xml:space="preserve"> записок до них,</w:t>
      </w:r>
      <w:r w:rsidRPr="009B65CF">
        <w:rPr>
          <w:rFonts w:ascii="Times New Roman" w:eastAsiaTheme="minorEastAsia" w:hAnsi="Times New Roman" w:cs="Times New Roman"/>
          <w:sz w:val="28"/>
          <w:lang w:val="uk-UA" w:eastAsia="ru-RU"/>
        </w:rPr>
        <w:t xml:space="preserve"> </w:t>
      </w:r>
      <w:r w:rsidRPr="009B65CF">
        <w:rPr>
          <w:rFonts w:ascii="Times New Roman" w:eastAsiaTheme="minorEastAsia" w:hAnsi="Times New Roman" w:cs="Times New Roman"/>
          <w:bCs/>
          <w:sz w:val="28"/>
          <w:lang w:val="uk-UA" w:eastAsia="ru-RU"/>
        </w:rPr>
        <w:t xml:space="preserve">забезпечують доступність викладання навчального матеріалу, прагнуть урізноманітнювати форми роботи учнів на уроках, уміло використовують ІКТ, дидактичні матеріали.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b/>
          <w:sz w:val="28"/>
          <w:lang w:val="uk-UA" w:eastAsia="ru-RU"/>
        </w:rPr>
        <w:t>Календарні плани</w:t>
      </w:r>
      <w:r w:rsidRPr="009B65CF">
        <w:rPr>
          <w:rFonts w:ascii="Times New Roman" w:eastAsiaTheme="minorEastAsia" w:hAnsi="Times New Roman" w:cs="Times New Roman"/>
          <w:sz w:val="28"/>
          <w:lang w:val="uk-UA" w:eastAsia="ru-RU"/>
        </w:rPr>
        <w:t xml:space="preserve">  для </w:t>
      </w:r>
      <w:r w:rsidRPr="009B65CF">
        <w:rPr>
          <w:rFonts w:ascii="Times New Roman" w:eastAsiaTheme="minorEastAsia" w:hAnsi="Times New Roman" w:cs="Times New Roman"/>
          <w:sz w:val="28"/>
          <w:lang w:eastAsia="ru-RU"/>
        </w:rPr>
        <w:t>1-</w:t>
      </w:r>
      <w:r w:rsidRPr="009B65CF">
        <w:rPr>
          <w:rFonts w:ascii="Times New Roman" w:eastAsiaTheme="minorEastAsia" w:hAnsi="Times New Roman" w:cs="Times New Roman"/>
          <w:sz w:val="28"/>
          <w:lang w:val="uk-UA" w:eastAsia="ru-RU"/>
        </w:rPr>
        <w:t>4 класів складені  за програмами  Міністерства освіти і науки, молоді та спорту України для загальноосвітніх навчальних закладів. 1-4 класи, Київ: Видавничий дім «Освіта», 2012.</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lastRenderedPageBreak/>
        <w:t xml:space="preserve">Аналіз змісту </w:t>
      </w:r>
      <w:r w:rsidRPr="009B65CF">
        <w:rPr>
          <w:rFonts w:ascii="Times New Roman" w:eastAsiaTheme="minorEastAsia" w:hAnsi="Times New Roman" w:cs="Times New Roman"/>
          <w:b/>
          <w:sz w:val="28"/>
          <w:lang w:val="uk-UA" w:eastAsia="ru-RU"/>
        </w:rPr>
        <w:t>календарно-тематичного планування</w:t>
      </w:r>
      <w:r w:rsidRPr="009B65CF">
        <w:rPr>
          <w:rFonts w:ascii="Times New Roman" w:eastAsiaTheme="minorEastAsia" w:hAnsi="Times New Roman" w:cs="Times New Roman"/>
          <w:sz w:val="28"/>
          <w:lang w:val="uk-UA" w:eastAsia="ru-RU"/>
        </w:rPr>
        <w:t xml:space="preserve"> показав доцільність розподілу тем за тематичним оцінюванням,</w:t>
      </w:r>
      <w:r w:rsidRPr="009B65CF">
        <w:rPr>
          <w:rFonts w:ascii="Times New Roman" w:eastAsiaTheme="minorEastAsia" w:hAnsi="Times New Roman" w:cs="Times New Roman"/>
          <w:i/>
          <w:sz w:val="28"/>
          <w:lang w:val="uk-UA" w:eastAsia="ru-RU"/>
        </w:rPr>
        <w:t xml:space="preserve"> </w:t>
      </w:r>
      <w:r w:rsidRPr="009B65CF">
        <w:rPr>
          <w:rFonts w:ascii="Times New Roman" w:eastAsiaTheme="minorEastAsia" w:hAnsi="Times New Roman" w:cs="Times New Roman"/>
          <w:sz w:val="28"/>
          <w:lang w:val="uk-UA" w:eastAsia="ru-RU"/>
        </w:rPr>
        <w:t>відповідність типу навчального закладу, робочого навчальному плану, переліку навчальних програм, підручників та навчально-методичних посібників, рекомендованих Міністерством освіти і науки для використання у 2015/2016 навчальному році.</w:t>
      </w:r>
    </w:p>
    <w:p w:rsidR="009B65CF" w:rsidRPr="009B65CF" w:rsidRDefault="009B65CF" w:rsidP="009B65CF">
      <w:pPr>
        <w:spacing w:line="240" w:lineRule="auto"/>
        <w:ind w:firstLine="567"/>
        <w:jc w:val="both"/>
        <w:rPr>
          <w:rFonts w:ascii="Times New Roman" w:eastAsiaTheme="minorEastAsia" w:hAnsi="Times New Roman" w:cs="Times New Roman"/>
          <w:i/>
          <w:sz w:val="28"/>
          <w:lang w:val="uk-UA" w:eastAsia="ru-RU"/>
        </w:rPr>
      </w:pPr>
      <w:r w:rsidRPr="009B65CF">
        <w:rPr>
          <w:rFonts w:ascii="Times New Roman" w:eastAsiaTheme="minorEastAsia" w:hAnsi="Times New Roman" w:cs="Times New Roman"/>
          <w:sz w:val="28"/>
          <w:lang w:val="uk-UA" w:eastAsia="ru-RU"/>
        </w:rPr>
        <w:t xml:space="preserve">В початкових класах </w:t>
      </w:r>
      <w:r w:rsidRPr="009B65CF">
        <w:rPr>
          <w:rFonts w:ascii="Times New Roman" w:eastAsiaTheme="minorEastAsia" w:hAnsi="Times New Roman" w:cs="Times New Roman"/>
          <w:b/>
          <w:sz w:val="28"/>
          <w:lang w:val="uk-UA" w:eastAsia="ru-RU"/>
        </w:rPr>
        <w:t>поурочне планування</w:t>
      </w:r>
      <w:r w:rsidRPr="009B65CF">
        <w:rPr>
          <w:rFonts w:ascii="Times New Roman" w:eastAsiaTheme="minorEastAsia" w:hAnsi="Times New Roman" w:cs="Times New Roman"/>
          <w:sz w:val="28"/>
          <w:lang w:val="uk-UA" w:eastAsia="ru-RU"/>
        </w:rPr>
        <w:t xml:space="preserve"> велось вчителями в спеціальних загальних зошитах або на окремих аркушах. Деякі вчителі користувалися методичними розробками уроків, зміст яких  відповідає існуючим навчальним програмам. За потребою вчителі  на полях цих методичних видань робили необхідні нотатки до уроків. Проте рівень поурочного планування в деяких вчителів  не завжди був якісним: контрольні та самостійні роботи планувалися без урахування індивідуальних особливостей дітей. Майже відсутнім було планування індивідуальної роботи з учнями, які мають труднощі  в навчанні.</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b/>
          <w:sz w:val="28"/>
          <w:lang w:val="uk-UA" w:eastAsia="ru-RU"/>
        </w:rPr>
        <w:t>Стан виконання навчальних програм</w:t>
      </w:r>
      <w:r w:rsidRPr="009B65CF">
        <w:rPr>
          <w:rFonts w:ascii="Times New Roman" w:eastAsiaTheme="minorEastAsia" w:hAnsi="Times New Roman" w:cs="Times New Roman"/>
          <w:sz w:val="28"/>
          <w:lang w:val="uk-UA" w:eastAsia="ru-RU"/>
        </w:rPr>
        <w:t xml:space="preserve"> є об'єктом постійного контролю по  семестрах. Аналіз свідчить, що в 1-4-х класах програми з усіх предметів навчального плану згідно з календарно-тематичним плануванням на 2015/2016 н.р. станом на 27.05.2016 року виконано в повному обсязі шляхом ущільнення викладання навчального матеріалу за рахунок об’єднання навчальних тем, використання міжпредметних зв’язків. (Наказ від 30.05.2016 № 111).</w:t>
      </w:r>
    </w:p>
    <w:p w:rsidR="009B65CF" w:rsidRPr="009B65CF" w:rsidRDefault="009B65CF" w:rsidP="009B65CF">
      <w:pPr>
        <w:spacing w:line="240" w:lineRule="auto"/>
        <w:ind w:firstLine="567"/>
        <w:jc w:val="both"/>
        <w:rPr>
          <w:rFonts w:ascii="Times New Roman" w:eastAsia="Times New Roman" w:hAnsi="Times New Roman" w:cs="Times New Roman"/>
          <w:i/>
          <w:sz w:val="28"/>
          <w:lang w:val="uk-UA" w:eastAsia="ru-RU"/>
        </w:rPr>
      </w:pPr>
      <w:r w:rsidRPr="009B65CF">
        <w:rPr>
          <w:rFonts w:ascii="Times New Roman" w:eastAsia="Times New Roman" w:hAnsi="Times New Roman" w:cs="Times New Roman"/>
          <w:sz w:val="28"/>
          <w:lang w:val="uk-UA" w:eastAsia="ru-RU"/>
        </w:rPr>
        <w:t xml:space="preserve">Протягом 2015/2016 н.р. було перевірено якість </w:t>
      </w:r>
      <w:r w:rsidRPr="009B65CF">
        <w:rPr>
          <w:rFonts w:ascii="Times New Roman" w:eastAsia="Times New Roman" w:hAnsi="Times New Roman" w:cs="Times New Roman"/>
          <w:b/>
          <w:sz w:val="28"/>
          <w:lang w:val="uk-UA" w:eastAsia="ru-RU"/>
        </w:rPr>
        <w:t>ведення та перевірки робочих і контрольних зошитів</w:t>
      </w:r>
      <w:r w:rsidRPr="009B65CF">
        <w:rPr>
          <w:rFonts w:ascii="Times New Roman" w:eastAsia="Times New Roman" w:hAnsi="Times New Roman" w:cs="Times New Roman"/>
          <w:sz w:val="28"/>
          <w:lang w:val="uk-UA" w:eastAsia="ru-RU"/>
        </w:rPr>
        <w:t xml:space="preserve"> з української мови </w:t>
      </w:r>
      <w:r w:rsidR="00C35E2E">
        <w:rPr>
          <w:rFonts w:ascii="Times New Roman" w:eastAsia="Times New Roman" w:hAnsi="Times New Roman" w:cs="Times New Roman"/>
          <w:sz w:val="28"/>
          <w:lang w:val="uk-UA" w:eastAsia="ru-RU"/>
        </w:rPr>
        <w:t>та</w:t>
      </w:r>
      <w:r w:rsidR="00944818">
        <w:rPr>
          <w:rFonts w:ascii="Times New Roman" w:eastAsia="Times New Roman" w:hAnsi="Times New Roman" w:cs="Times New Roman"/>
          <w:sz w:val="28"/>
          <w:lang w:val="uk-UA" w:eastAsia="ru-RU"/>
        </w:rPr>
        <w:t xml:space="preserve"> </w:t>
      </w:r>
      <w:r w:rsidR="00C35E2E">
        <w:rPr>
          <w:rFonts w:ascii="Times New Roman" w:eastAsia="Times New Roman" w:hAnsi="Times New Roman" w:cs="Times New Roman"/>
          <w:sz w:val="28"/>
          <w:lang w:val="uk-UA" w:eastAsia="ru-RU"/>
        </w:rPr>
        <w:t>математики</w:t>
      </w:r>
      <w:r w:rsidRPr="009B65CF">
        <w:rPr>
          <w:rFonts w:ascii="Times New Roman" w:eastAsia="Times New Roman" w:hAnsi="Times New Roman" w:cs="Times New Roman"/>
          <w:sz w:val="28"/>
          <w:lang w:val="uk-UA" w:eastAsia="ru-RU"/>
        </w:rPr>
        <w:t xml:space="preserve">. Під час перевірки зошитів було виявлено одиничні порушення  деякими вчителями </w:t>
      </w:r>
      <w:r w:rsidR="00C35E2E">
        <w:rPr>
          <w:rFonts w:ascii="Times New Roman" w:eastAsia="Times New Roman" w:hAnsi="Times New Roman" w:cs="Times New Roman"/>
          <w:sz w:val="28"/>
          <w:lang w:val="uk-UA" w:eastAsia="ru-RU"/>
        </w:rPr>
        <w:t>початкових</w:t>
      </w:r>
      <w:r w:rsidRPr="009B65CF">
        <w:rPr>
          <w:rFonts w:ascii="Times New Roman" w:eastAsia="Times New Roman" w:hAnsi="Times New Roman" w:cs="Times New Roman"/>
          <w:sz w:val="28"/>
          <w:lang w:val="uk-UA" w:eastAsia="ru-RU"/>
        </w:rPr>
        <w:t xml:space="preserve"> класів критеріїв оцінювання навчальних досягнень учнів під час оцінювання письмових робіт</w:t>
      </w:r>
      <w:r w:rsidR="00C35E2E">
        <w:rPr>
          <w:rFonts w:ascii="Times New Roman" w:eastAsia="Times New Roman" w:hAnsi="Times New Roman" w:cs="Times New Roman"/>
          <w:sz w:val="28"/>
          <w:lang w:val="uk-UA" w:eastAsia="ru-RU"/>
        </w:rPr>
        <w:t>.</w:t>
      </w:r>
      <w:r w:rsidRPr="009B65CF">
        <w:rPr>
          <w:rFonts w:ascii="Times New Roman" w:eastAsia="Times New Roman" w:hAnsi="Times New Roman" w:cs="Times New Roman"/>
          <w:sz w:val="28"/>
          <w:lang w:val="uk-UA" w:eastAsia="ru-RU"/>
        </w:rPr>
        <w:t xml:space="preserve"> </w:t>
      </w:r>
    </w:p>
    <w:p w:rsidR="009B65CF" w:rsidRPr="009B65CF" w:rsidRDefault="009B65CF" w:rsidP="009B65CF">
      <w:pPr>
        <w:spacing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Аналіз стану </w:t>
      </w:r>
      <w:r w:rsidRPr="009B65CF">
        <w:rPr>
          <w:rFonts w:ascii="Times New Roman" w:eastAsia="Times New Roman" w:hAnsi="Times New Roman" w:cs="Times New Roman"/>
          <w:b/>
          <w:sz w:val="28"/>
          <w:szCs w:val="28"/>
          <w:lang w:val="uk-UA" w:eastAsia="ru-RU"/>
        </w:rPr>
        <w:t>ведення класних журналів</w:t>
      </w:r>
      <w:r w:rsidRPr="009B65CF">
        <w:rPr>
          <w:rFonts w:ascii="Times New Roman" w:eastAsia="Times New Roman" w:hAnsi="Times New Roman" w:cs="Times New Roman"/>
          <w:sz w:val="28"/>
          <w:szCs w:val="28"/>
          <w:lang w:val="uk-UA" w:eastAsia="ru-RU"/>
        </w:rPr>
        <w:t xml:space="preserve"> </w:t>
      </w:r>
      <w:r w:rsidRPr="009B65CF">
        <w:rPr>
          <w:rFonts w:ascii="Times New Roman" w:eastAsiaTheme="minorEastAsia" w:hAnsi="Times New Roman" w:cs="Times New Roman"/>
          <w:sz w:val="28"/>
          <w:lang w:val="uk-UA" w:eastAsia="ru-RU"/>
        </w:rPr>
        <w:t xml:space="preserve">1-4 класів та журналів ГПД 1,2 класів (21 журнал) </w:t>
      </w:r>
      <w:r w:rsidRPr="009B65CF">
        <w:rPr>
          <w:rFonts w:ascii="Times New Roman" w:eastAsia="Times New Roman" w:hAnsi="Times New Roman" w:cs="Times New Roman"/>
          <w:sz w:val="28"/>
          <w:szCs w:val="28"/>
          <w:lang w:val="uk-UA" w:eastAsia="ru-RU"/>
        </w:rPr>
        <w:t xml:space="preserve">виявив, що вчителі в цілому дотримуються інструктивно-методичних рекомендацій у початковій школі у 2015/2016 навчальному році, ведуть класні журнали відповідно до </w:t>
      </w:r>
      <w:r w:rsidRPr="009B65CF">
        <w:rPr>
          <w:rFonts w:ascii="Times New Roman" w:eastAsia="Times New Roman" w:hAnsi="Times New Roman" w:cs="Times New Roman"/>
          <w:bCs/>
          <w:sz w:val="28"/>
          <w:szCs w:val="28"/>
          <w:lang w:val="uk-UA" w:eastAsia="ru-RU"/>
        </w:rPr>
        <w:t>Інструкції щодо заповнення Класного журналу для 1-4-х класів загальноосвітніх навчальних закладів</w:t>
      </w:r>
      <w:r w:rsidRPr="009B65CF">
        <w:rPr>
          <w:rFonts w:ascii="Times New Roman" w:eastAsia="Times New Roman" w:hAnsi="Times New Roman" w:cs="Times New Roman"/>
          <w:sz w:val="28"/>
          <w:szCs w:val="28"/>
          <w:lang w:val="uk-UA" w:eastAsia="ru-RU"/>
        </w:rPr>
        <w:t>, затвердженої Наказом Міністерства освіти і науки України 08 квітня 2015 року № 412.</w:t>
      </w:r>
      <w:r w:rsidRPr="009B65CF">
        <w:rPr>
          <w:rFonts w:ascii="Times New Roman" w:eastAsiaTheme="minorEastAsia" w:hAnsi="Times New Roman" w:cs="Times New Roman"/>
          <w:sz w:val="28"/>
          <w:lang w:val="uk-UA" w:eastAsia="ru-RU"/>
        </w:rPr>
        <w:t xml:space="preserve"> За підсумками перевірки  видано накази від 02.11.2015 № 195, від 15.01.2016 № 07, від 04.04.2016 № 68, від 08.06.2016 № 117.</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ab/>
        <w:t xml:space="preserve">Відповідно до наказу по школі «Про розподіл учнів за медичними групами для занять з фізичної культури  в  2015/2016 н.р.» від 07.09.2015     № 152-а до підготовчої групи було зараховано </w:t>
      </w:r>
      <w:r w:rsidRPr="009B65CF">
        <w:rPr>
          <w:rFonts w:ascii="Times New Roman" w:eastAsiaTheme="minorEastAsia" w:hAnsi="Times New Roman" w:cs="Times New Roman"/>
          <w:b/>
          <w:sz w:val="28"/>
          <w:lang w:val="uk-UA" w:eastAsia="ru-RU"/>
        </w:rPr>
        <w:t>186</w:t>
      </w:r>
      <w:r w:rsidRPr="009B65CF">
        <w:rPr>
          <w:rFonts w:ascii="Times New Roman" w:eastAsiaTheme="minorEastAsia" w:hAnsi="Times New Roman" w:cs="Times New Roman"/>
          <w:sz w:val="28"/>
          <w:lang w:val="uk-UA" w:eastAsia="ru-RU"/>
        </w:rPr>
        <w:t xml:space="preserve"> учнів 1-4 класів; до спеціальної групи – </w:t>
      </w:r>
      <w:r w:rsidRPr="009B65CF">
        <w:rPr>
          <w:rFonts w:ascii="Times New Roman" w:eastAsiaTheme="minorEastAsia" w:hAnsi="Times New Roman" w:cs="Times New Roman"/>
          <w:b/>
          <w:sz w:val="28"/>
          <w:lang w:val="uk-UA" w:eastAsia="ru-RU"/>
        </w:rPr>
        <w:t>264</w:t>
      </w:r>
      <w:r w:rsidRPr="009B65CF">
        <w:rPr>
          <w:rFonts w:ascii="Times New Roman" w:eastAsiaTheme="minorEastAsia" w:hAnsi="Times New Roman" w:cs="Times New Roman"/>
          <w:sz w:val="28"/>
          <w:lang w:val="uk-UA" w:eastAsia="ru-RU"/>
        </w:rPr>
        <w:t xml:space="preserve"> уч.; звільнено  від  уроків  фізичної  культури </w:t>
      </w:r>
      <w:r w:rsidRPr="009B65CF">
        <w:rPr>
          <w:rFonts w:ascii="Times New Roman" w:eastAsiaTheme="minorEastAsia" w:hAnsi="Times New Roman" w:cs="Times New Roman"/>
          <w:b/>
          <w:sz w:val="28"/>
          <w:lang w:val="uk-UA" w:eastAsia="ru-RU"/>
        </w:rPr>
        <w:t>5</w:t>
      </w:r>
      <w:r w:rsidRPr="009B65CF">
        <w:rPr>
          <w:rFonts w:ascii="Times New Roman" w:eastAsiaTheme="minorEastAsia" w:hAnsi="Times New Roman" w:cs="Times New Roman"/>
          <w:sz w:val="28"/>
          <w:lang w:val="uk-UA" w:eastAsia="ru-RU"/>
        </w:rPr>
        <w:t xml:space="preserve"> уч.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lastRenderedPageBreak/>
        <w:t>Усі класні керівники, вчителі-предметники, адміністрація школи обізнані зі станом здоров’я дітей 1-4 класів, у кожному класному журналі є «Листок здоров’я», в якому зазначено розподіл учнів за медичними групами.</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bCs/>
          <w:sz w:val="28"/>
          <w:lang w:val="uk-UA" w:eastAsia="ru-RU"/>
        </w:rPr>
        <w:t xml:space="preserve">Розподіл учнів за медичними групами було проведено за Інструкцією про розподіл учнів на групи для занять на уроках фізичної культури, затвердженої спільним наказом </w:t>
      </w:r>
      <w:r w:rsidRPr="009B65CF">
        <w:rPr>
          <w:rFonts w:ascii="Times New Roman" w:eastAsiaTheme="minorEastAsia" w:hAnsi="Times New Roman" w:cs="Times New Roman"/>
          <w:sz w:val="28"/>
          <w:lang w:val="uk-UA" w:eastAsia="ru-RU"/>
        </w:rPr>
        <w:t>Міністерства охорони здоров’я України</w:t>
      </w:r>
      <w:r w:rsidRPr="009B65CF">
        <w:rPr>
          <w:rFonts w:ascii="Times New Roman" w:eastAsiaTheme="minorEastAsia" w:hAnsi="Times New Roman" w:cs="Times New Roman"/>
          <w:b/>
          <w:i/>
          <w:sz w:val="28"/>
          <w:lang w:val="uk-UA" w:eastAsia="ru-RU"/>
        </w:rPr>
        <w:t xml:space="preserve"> </w:t>
      </w:r>
      <w:r w:rsidRPr="009B65CF">
        <w:rPr>
          <w:rFonts w:ascii="Times New Roman" w:eastAsiaTheme="minorEastAsia" w:hAnsi="Times New Roman" w:cs="Times New Roman"/>
          <w:sz w:val="28"/>
          <w:lang w:val="uk-UA" w:eastAsia="ru-RU"/>
        </w:rPr>
        <w:t>та  Міністерства освіти і науки України від 20.07.2009 № 518/674.</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 Згідно з нормативними документами медичним працівником школи Іващенко Н.Д. на основі результатів медичного огляду учнів  1-4  класів і на підставі індивідуальних медичних карток (форма № 26) було розподілено школярів за станом здоров’я на медичні групи для проведення уроків із фізичної культури в  2015/2016 н.р.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Відповідно до наказу «Про розподіл учнів за медичними групами для занять із фізичної культури  в  2015/2016 н.р.» від 07.09.2015 № 152-а класними керівниками за участю медичного працівника Іващенко Н.Д. було заповнено в класному журналі «Листок здоров'я», в якому зазначався розподіл класу на групи: основна, підготовча та спеціальна. Їх врахування дозволило підвищити безпечність та ефективність занять та сприяло покращенню фізичного розвитку школярів.</w:t>
      </w:r>
    </w:p>
    <w:p w:rsidR="009B65CF" w:rsidRPr="009B65CF" w:rsidRDefault="009B65CF" w:rsidP="009B65CF">
      <w:pPr>
        <w:spacing w:line="240" w:lineRule="auto"/>
        <w:ind w:firstLine="567"/>
        <w:jc w:val="both"/>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 xml:space="preserve">На початку року було укомплектовано </w:t>
      </w:r>
      <w:r w:rsidRPr="009B65CF">
        <w:rPr>
          <w:rFonts w:ascii="Times New Roman" w:eastAsia="Times New Roman" w:hAnsi="Times New Roman" w:cs="Times New Roman"/>
          <w:b/>
          <w:sz w:val="28"/>
          <w:lang w:val="uk-UA" w:eastAsia="ru-RU"/>
        </w:rPr>
        <w:t>19</w:t>
      </w:r>
      <w:r w:rsidRPr="009B65CF">
        <w:rPr>
          <w:rFonts w:ascii="Times New Roman" w:eastAsia="Times New Roman" w:hAnsi="Times New Roman" w:cs="Times New Roman"/>
          <w:sz w:val="28"/>
          <w:lang w:val="uk-UA" w:eastAsia="ru-RU"/>
        </w:rPr>
        <w:t xml:space="preserve"> класів школи І ступеню із середньою наповнюваністю </w:t>
      </w:r>
      <w:r w:rsidRPr="009B65CF">
        <w:rPr>
          <w:rFonts w:ascii="Times New Roman" w:eastAsia="Times New Roman" w:hAnsi="Times New Roman" w:cs="Times New Roman"/>
          <w:b/>
          <w:sz w:val="28"/>
          <w:lang w:val="uk-UA" w:eastAsia="ru-RU"/>
        </w:rPr>
        <w:t>27,2</w:t>
      </w:r>
      <w:r w:rsidRPr="009B65CF">
        <w:rPr>
          <w:rFonts w:ascii="Times New Roman" w:eastAsia="Times New Roman" w:hAnsi="Times New Roman" w:cs="Times New Roman"/>
          <w:sz w:val="28"/>
          <w:lang w:val="uk-UA" w:eastAsia="ru-RU"/>
        </w:rPr>
        <w:t xml:space="preserve">  учнів. Навчанням було охоплено </w:t>
      </w:r>
      <w:r w:rsidRPr="009B65CF">
        <w:rPr>
          <w:rFonts w:ascii="Times New Roman" w:eastAsia="Times New Roman" w:hAnsi="Times New Roman" w:cs="Times New Roman"/>
          <w:b/>
          <w:sz w:val="28"/>
          <w:lang w:val="uk-UA" w:eastAsia="ru-RU"/>
        </w:rPr>
        <w:t>100%</w:t>
      </w:r>
      <w:r w:rsidRPr="009B65CF">
        <w:rPr>
          <w:rFonts w:ascii="Times New Roman" w:eastAsia="Times New Roman" w:hAnsi="Times New Roman" w:cs="Times New Roman"/>
          <w:sz w:val="28"/>
          <w:lang w:val="uk-UA" w:eastAsia="ru-RU"/>
        </w:rPr>
        <w:t xml:space="preserve"> дітей. У початковій школі кількість школярів протягом навчального року практично не скоротилася: на початок  року було </w:t>
      </w:r>
      <w:r w:rsidRPr="009B65CF">
        <w:rPr>
          <w:rFonts w:ascii="Times New Roman" w:eastAsia="Times New Roman" w:hAnsi="Times New Roman" w:cs="Times New Roman"/>
          <w:b/>
          <w:sz w:val="28"/>
          <w:lang w:eastAsia="ru-RU"/>
        </w:rPr>
        <w:t>517</w:t>
      </w:r>
      <w:r w:rsidRPr="009B65CF">
        <w:rPr>
          <w:rFonts w:ascii="Times New Roman" w:eastAsia="Times New Roman" w:hAnsi="Times New Roman" w:cs="Times New Roman"/>
          <w:sz w:val="28"/>
          <w:lang w:val="uk-UA" w:eastAsia="ru-RU"/>
        </w:rPr>
        <w:t xml:space="preserve"> уч., на кінець – </w:t>
      </w:r>
      <w:r w:rsidRPr="009B65CF">
        <w:rPr>
          <w:rFonts w:ascii="Times New Roman" w:eastAsia="Times New Roman" w:hAnsi="Times New Roman" w:cs="Times New Roman"/>
          <w:b/>
          <w:sz w:val="28"/>
          <w:lang w:eastAsia="ru-RU"/>
        </w:rPr>
        <w:t>515</w:t>
      </w:r>
      <w:r w:rsidRPr="009B65CF">
        <w:rPr>
          <w:rFonts w:ascii="Times New Roman" w:eastAsia="Times New Roman" w:hAnsi="Times New Roman" w:cs="Times New Roman"/>
          <w:b/>
          <w:sz w:val="28"/>
          <w:lang w:val="uk-UA" w:eastAsia="ru-RU"/>
        </w:rPr>
        <w:t xml:space="preserve"> </w:t>
      </w:r>
      <w:r w:rsidRPr="009B65CF">
        <w:rPr>
          <w:rFonts w:ascii="Times New Roman" w:eastAsia="Times New Roman" w:hAnsi="Times New Roman" w:cs="Times New Roman"/>
          <w:sz w:val="28"/>
          <w:lang w:val="uk-UA" w:eastAsia="ru-RU"/>
        </w:rPr>
        <w:t>учнів.</w:t>
      </w:r>
    </w:p>
    <w:p w:rsidR="009B65CF" w:rsidRPr="009B65CF" w:rsidRDefault="009B65CF" w:rsidP="009B65CF">
      <w:pPr>
        <w:spacing w:after="0"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eastAsia="ru-RU"/>
        </w:rPr>
        <w:t>У</w:t>
      </w:r>
      <w:r w:rsidRPr="009B65CF">
        <w:rPr>
          <w:rFonts w:ascii="Times New Roman" w:eastAsia="Times New Roman" w:hAnsi="Times New Roman" w:cs="Times New Roman"/>
          <w:sz w:val="28"/>
          <w:lang w:val="uk-UA" w:eastAsia="ru-RU"/>
        </w:rPr>
        <w:t xml:space="preserve"> школі було відкрито </w:t>
      </w:r>
      <w:r w:rsidRPr="009B65CF">
        <w:rPr>
          <w:rFonts w:ascii="Times New Roman" w:eastAsia="Times New Roman" w:hAnsi="Times New Roman" w:cs="Times New Roman"/>
          <w:b/>
          <w:sz w:val="28"/>
          <w:lang w:val="uk-UA" w:eastAsia="ru-RU"/>
        </w:rPr>
        <w:t xml:space="preserve">6 </w:t>
      </w:r>
      <w:r w:rsidRPr="009B65CF">
        <w:rPr>
          <w:rFonts w:ascii="Times New Roman" w:eastAsia="Times New Roman" w:hAnsi="Times New Roman" w:cs="Times New Roman"/>
          <w:sz w:val="28"/>
          <w:lang w:val="uk-UA" w:eastAsia="ru-RU"/>
        </w:rPr>
        <w:t>перших класів:</w:t>
      </w:r>
    </w:p>
    <w:p w:rsidR="009B65CF" w:rsidRPr="009B65CF" w:rsidRDefault="009B65CF" w:rsidP="004A2662">
      <w:pPr>
        <w:numPr>
          <w:ilvl w:val="0"/>
          <w:numId w:val="45"/>
        </w:numPr>
        <w:spacing w:after="0"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1-А  - учитель Попова І.А. - 28 учнів</w:t>
      </w:r>
    </w:p>
    <w:p w:rsidR="009B65CF" w:rsidRPr="009B65CF" w:rsidRDefault="009B65CF" w:rsidP="004A2662">
      <w:pPr>
        <w:numPr>
          <w:ilvl w:val="0"/>
          <w:numId w:val="45"/>
        </w:numPr>
        <w:spacing w:after="0"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1-Б  - учитель  Стець А.В. - 30 учнів</w:t>
      </w:r>
    </w:p>
    <w:p w:rsidR="009B65CF" w:rsidRPr="009B65CF" w:rsidRDefault="009B65CF" w:rsidP="004A2662">
      <w:pPr>
        <w:numPr>
          <w:ilvl w:val="0"/>
          <w:numId w:val="45"/>
        </w:numPr>
        <w:spacing w:after="0"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1-В - учитель Шкуратова О.П. - 31 учень</w:t>
      </w:r>
    </w:p>
    <w:p w:rsidR="009B65CF" w:rsidRPr="009B65CF" w:rsidRDefault="009B65CF" w:rsidP="004A2662">
      <w:pPr>
        <w:numPr>
          <w:ilvl w:val="0"/>
          <w:numId w:val="45"/>
        </w:numPr>
        <w:spacing w:after="0"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1-Г - учитель Стрюкова Ю.М. - 30 учнів</w:t>
      </w:r>
    </w:p>
    <w:p w:rsidR="009B65CF" w:rsidRPr="009B65CF" w:rsidRDefault="009B65CF" w:rsidP="004A2662">
      <w:pPr>
        <w:numPr>
          <w:ilvl w:val="0"/>
          <w:numId w:val="45"/>
        </w:numPr>
        <w:spacing w:after="0"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1-Д - учитель Ткач І.А. - 28 учнів</w:t>
      </w:r>
    </w:p>
    <w:p w:rsidR="009B65CF" w:rsidRPr="009B65CF" w:rsidRDefault="009B65CF" w:rsidP="004A2662">
      <w:pPr>
        <w:numPr>
          <w:ilvl w:val="0"/>
          <w:numId w:val="45"/>
        </w:numPr>
        <w:spacing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1-Є - учитель Біблів Г.І. - 28 учнів</w:t>
      </w:r>
    </w:p>
    <w:p w:rsidR="009B65CF" w:rsidRPr="009B65CF" w:rsidRDefault="009B65CF" w:rsidP="009B65CF">
      <w:pPr>
        <w:spacing w:after="0"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 xml:space="preserve">Таким чином, у </w:t>
      </w:r>
      <w:r w:rsidRPr="009B65CF">
        <w:rPr>
          <w:rFonts w:ascii="Times New Roman" w:eastAsia="Times New Roman" w:hAnsi="Times New Roman" w:cs="Times New Roman"/>
          <w:b/>
          <w:sz w:val="28"/>
          <w:lang w:val="uk-UA" w:eastAsia="ru-RU"/>
        </w:rPr>
        <w:t xml:space="preserve">перших класах </w:t>
      </w:r>
      <w:r w:rsidRPr="009B65CF">
        <w:rPr>
          <w:rFonts w:ascii="Times New Roman" w:eastAsia="Times New Roman" w:hAnsi="Times New Roman" w:cs="Times New Roman"/>
          <w:sz w:val="28"/>
          <w:lang w:val="uk-UA" w:eastAsia="ru-RU"/>
        </w:rPr>
        <w:t>на</w:t>
      </w:r>
      <w:r w:rsidRPr="009B65CF">
        <w:rPr>
          <w:rFonts w:ascii="Times New Roman" w:eastAsia="Times New Roman" w:hAnsi="Times New Roman" w:cs="Times New Roman"/>
          <w:b/>
          <w:sz w:val="28"/>
          <w:lang w:val="uk-UA" w:eastAsia="ru-RU"/>
        </w:rPr>
        <w:t xml:space="preserve"> </w:t>
      </w:r>
      <w:r w:rsidRPr="009B65CF">
        <w:rPr>
          <w:rFonts w:ascii="Times New Roman" w:eastAsia="Times New Roman" w:hAnsi="Times New Roman" w:cs="Times New Roman"/>
          <w:sz w:val="28"/>
          <w:lang w:val="uk-UA" w:eastAsia="ru-RU"/>
        </w:rPr>
        <w:t xml:space="preserve">початку 2015/2016 року </w:t>
      </w:r>
      <w:r w:rsidRPr="009B65CF">
        <w:rPr>
          <w:rFonts w:ascii="Times New Roman" w:eastAsia="Times New Roman" w:hAnsi="Times New Roman" w:cs="Times New Roman"/>
          <w:b/>
          <w:sz w:val="28"/>
          <w:lang w:val="uk-UA" w:eastAsia="ru-RU"/>
        </w:rPr>
        <w:t>навчалося</w:t>
      </w:r>
      <w:r w:rsidRPr="009B65CF">
        <w:rPr>
          <w:rFonts w:ascii="Times New Roman" w:eastAsia="Times New Roman" w:hAnsi="Times New Roman" w:cs="Times New Roman"/>
          <w:sz w:val="28"/>
          <w:lang w:val="uk-UA" w:eastAsia="ru-RU"/>
        </w:rPr>
        <w:t xml:space="preserve"> </w:t>
      </w:r>
      <w:r w:rsidRPr="009B65CF">
        <w:rPr>
          <w:rFonts w:ascii="Times New Roman" w:eastAsia="Times New Roman" w:hAnsi="Times New Roman" w:cs="Times New Roman"/>
          <w:b/>
          <w:sz w:val="28"/>
          <w:lang w:val="uk-UA" w:eastAsia="ru-RU"/>
        </w:rPr>
        <w:t>175</w:t>
      </w:r>
      <w:r w:rsidRPr="009B65CF">
        <w:rPr>
          <w:rFonts w:ascii="Times New Roman" w:eastAsia="Times New Roman" w:hAnsi="Times New Roman" w:cs="Times New Roman"/>
          <w:sz w:val="28"/>
          <w:lang w:val="uk-UA" w:eastAsia="ru-RU"/>
        </w:rPr>
        <w:t xml:space="preserve"> учнів. На кінець навчального року стало </w:t>
      </w:r>
      <w:r w:rsidRPr="009B65CF">
        <w:rPr>
          <w:rFonts w:ascii="Times New Roman" w:eastAsia="Times New Roman" w:hAnsi="Times New Roman" w:cs="Times New Roman"/>
          <w:b/>
          <w:sz w:val="28"/>
          <w:lang w:val="uk-UA" w:eastAsia="ru-RU"/>
        </w:rPr>
        <w:t>169</w:t>
      </w:r>
      <w:r w:rsidRPr="009B65CF">
        <w:rPr>
          <w:rFonts w:ascii="Times New Roman" w:eastAsia="Times New Roman" w:hAnsi="Times New Roman" w:cs="Times New Roman"/>
          <w:sz w:val="28"/>
          <w:lang w:val="uk-UA" w:eastAsia="ru-RU"/>
        </w:rPr>
        <w:t xml:space="preserve"> учнів, середня наповнюваність склала </w:t>
      </w:r>
      <w:r w:rsidRPr="009B65CF">
        <w:rPr>
          <w:rFonts w:ascii="Times New Roman" w:eastAsia="Times New Roman" w:hAnsi="Times New Roman" w:cs="Times New Roman"/>
          <w:b/>
          <w:sz w:val="28"/>
          <w:lang w:val="uk-UA" w:eastAsia="ru-RU"/>
        </w:rPr>
        <w:t>28,2</w:t>
      </w:r>
      <w:r w:rsidRPr="009B65CF">
        <w:rPr>
          <w:rFonts w:ascii="Times New Roman" w:eastAsia="Times New Roman" w:hAnsi="Times New Roman" w:cs="Times New Roman"/>
          <w:sz w:val="28"/>
          <w:lang w:val="uk-UA" w:eastAsia="ru-RU"/>
        </w:rPr>
        <w:t xml:space="preserve"> уч.</w:t>
      </w:r>
    </w:p>
    <w:p w:rsidR="009B65CF" w:rsidRPr="009B65CF" w:rsidRDefault="009B65CF" w:rsidP="009B65CF">
      <w:pPr>
        <w:spacing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 xml:space="preserve">На базі школи із грудня 2015 р. було організовано </w:t>
      </w:r>
      <w:r w:rsidRPr="009B65CF">
        <w:rPr>
          <w:rFonts w:ascii="Times New Roman" w:eastAsia="Times New Roman" w:hAnsi="Times New Roman" w:cs="Times New Roman"/>
          <w:i/>
          <w:sz w:val="28"/>
          <w:lang w:val="uk-UA" w:eastAsia="ru-RU"/>
        </w:rPr>
        <w:t>роботу підготовчих груп майбутніх першокласників</w:t>
      </w:r>
      <w:r w:rsidRPr="009B65CF">
        <w:rPr>
          <w:rFonts w:ascii="Times New Roman" w:eastAsia="Times New Roman" w:hAnsi="Times New Roman" w:cs="Times New Roman"/>
          <w:sz w:val="28"/>
          <w:lang w:val="uk-UA" w:eastAsia="ru-RU"/>
        </w:rPr>
        <w:t xml:space="preserve"> для дітей, що мешкають у мікрорайоні школи та яким на перше вересня 2015 р. виповнилося 6 років. Робота з цим контингентом майбутніх учнів школи розпочалася з батьківських зборів, презентації досягнень школи за декілька минулих років, розповіді про вчителів, що почнуть роботу із підготовчими класами, про особливості </w:t>
      </w:r>
      <w:r w:rsidRPr="009B65CF">
        <w:rPr>
          <w:rFonts w:ascii="Times New Roman" w:eastAsia="Times New Roman" w:hAnsi="Times New Roman" w:cs="Times New Roman"/>
          <w:sz w:val="28"/>
          <w:lang w:val="uk-UA" w:eastAsia="ru-RU"/>
        </w:rPr>
        <w:lastRenderedPageBreak/>
        <w:t>здоров’я дітей дошкільного року. Батькам було запропоновано переглянути відеоматеріали з уроків майбутніх вчителів та відгуки учнів 4-х класів, в яких працюють вчителі, що набирають підготовчі групи. Було набрано 4 групи, в основному контингент зберігся до кінця підготовки, сформовано 4 майбутні перші класи по 34-35 учнів в кожному. Дошкільнятам в ігровій формі викладали навчання грамоти, розвиток мовлення, математику. Мета цієї роботи: охопити підготовкою до школи в першу чергу дітей, які не відвідують дошкільні установи.</w:t>
      </w:r>
    </w:p>
    <w:p w:rsidR="009B65CF" w:rsidRPr="009B65CF" w:rsidRDefault="009B65CF" w:rsidP="009B65CF">
      <w:pPr>
        <w:spacing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b/>
          <w:sz w:val="28"/>
          <w:lang w:val="uk-UA" w:eastAsia="ru-RU"/>
        </w:rPr>
        <w:t>Початкова школа</w:t>
      </w:r>
      <w:r w:rsidRPr="009B65CF">
        <w:rPr>
          <w:rFonts w:ascii="Times New Roman" w:eastAsia="Times New Roman" w:hAnsi="Times New Roman" w:cs="Times New Roman"/>
          <w:sz w:val="28"/>
          <w:lang w:val="uk-UA" w:eastAsia="ru-RU"/>
        </w:rPr>
        <w:t xml:space="preserve"> працювала в режимі двох змін у п'ятиденному тижні. У другу зміну навчалося </w:t>
      </w:r>
      <w:r w:rsidRPr="009B65CF">
        <w:rPr>
          <w:rFonts w:ascii="Times New Roman" w:eastAsia="Times New Roman" w:hAnsi="Times New Roman" w:cs="Times New Roman"/>
          <w:b/>
          <w:sz w:val="28"/>
          <w:lang w:val="uk-UA" w:eastAsia="ru-RU"/>
        </w:rPr>
        <w:t>170</w:t>
      </w:r>
      <w:r w:rsidRPr="009B65CF">
        <w:rPr>
          <w:rFonts w:ascii="Times New Roman" w:eastAsia="Times New Roman" w:hAnsi="Times New Roman" w:cs="Times New Roman"/>
          <w:sz w:val="28"/>
          <w:lang w:val="uk-UA" w:eastAsia="ru-RU"/>
        </w:rPr>
        <w:t xml:space="preserve"> учнів паралелі 3-х класів та 4-Б,Г кл., що становить </w:t>
      </w:r>
      <w:r w:rsidRPr="009B65CF">
        <w:rPr>
          <w:rFonts w:ascii="Times New Roman" w:eastAsia="Times New Roman" w:hAnsi="Times New Roman" w:cs="Times New Roman"/>
          <w:b/>
          <w:sz w:val="28"/>
          <w:lang w:val="uk-UA" w:eastAsia="ru-RU"/>
        </w:rPr>
        <w:t>33</w:t>
      </w:r>
      <w:r w:rsidRPr="009B65CF">
        <w:rPr>
          <w:rFonts w:ascii="Times New Roman" w:eastAsia="Times New Roman" w:hAnsi="Times New Roman" w:cs="Times New Roman"/>
          <w:sz w:val="28"/>
          <w:lang w:val="uk-UA" w:eastAsia="ru-RU"/>
        </w:rPr>
        <w:t>% загальної кількості школярів 1-4 класів.</w:t>
      </w:r>
    </w:p>
    <w:p w:rsidR="009B65CF" w:rsidRPr="009B65CF" w:rsidRDefault="009B65CF" w:rsidP="009B65CF">
      <w:pPr>
        <w:spacing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 xml:space="preserve">Станом на 30.05.2016 р. в 1-4 класах навчається </w:t>
      </w:r>
      <w:r w:rsidRPr="009B65CF">
        <w:rPr>
          <w:rFonts w:ascii="Times New Roman" w:eastAsia="Times New Roman" w:hAnsi="Times New Roman" w:cs="Times New Roman"/>
          <w:b/>
          <w:sz w:val="28"/>
          <w:lang w:val="uk-UA" w:eastAsia="ru-RU"/>
        </w:rPr>
        <w:t>515</w:t>
      </w:r>
      <w:r w:rsidRPr="009B65CF">
        <w:rPr>
          <w:rFonts w:ascii="Times New Roman" w:eastAsia="Times New Roman" w:hAnsi="Times New Roman" w:cs="Times New Roman"/>
          <w:sz w:val="28"/>
          <w:lang w:val="uk-UA" w:eastAsia="ru-RU"/>
        </w:rPr>
        <w:t xml:space="preserve"> учнів (473 уч. –        у 2014/2015 н.р.). Функціонує </w:t>
      </w:r>
      <w:r w:rsidRPr="009B65CF">
        <w:rPr>
          <w:rFonts w:ascii="Times New Roman" w:eastAsia="Times New Roman" w:hAnsi="Times New Roman" w:cs="Times New Roman"/>
          <w:b/>
          <w:sz w:val="28"/>
          <w:lang w:val="uk-UA" w:eastAsia="ru-RU"/>
        </w:rPr>
        <w:t>19</w:t>
      </w:r>
      <w:r w:rsidRPr="009B65CF">
        <w:rPr>
          <w:rFonts w:ascii="Times New Roman" w:eastAsia="Times New Roman" w:hAnsi="Times New Roman" w:cs="Times New Roman"/>
          <w:sz w:val="28"/>
          <w:lang w:val="uk-UA" w:eastAsia="ru-RU"/>
        </w:rPr>
        <w:t xml:space="preserve"> класів, із них </w:t>
      </w:r>
      <w:r w:rsidRPr="009B65CF">
        <w:rPr>
          <w:rFonts w:ascii="Times New Roman" w:eastAsia="Times New Roman" w:hAnsi="Times New Roman" w:cs="Times New Roman"/>
          <w:b/>
          <w:sz w:val="28"/>
          <w:lang w:val="uk-UA" w:eastAsia="ru-RU"/>
        </w:rPr>
        <w:t>12</w:t>
      </w:r>
      <w:r w:rsidRPr="009B65CF">
        <w:rPr>
          <w:rFonts w:ascii="Times New Roman" w:eastAsia="Times New Roman" w:hAnsi="Times New Roman" w:cs="Times New Roman"/>
          <w:sz w:val="28"/>
          <w:lang w:val="uk-UA" w:eastAsia="ru-RU"/>
        </w:rPr>
        <w:t xml:space="preserve"> кл. поділено на групи при вивченні української мови та англійської (1-4 класи) та </w:t>
      </w:r>
      <w:r w:rsidRPr="009B65CF">
        <w:rPr>
          <w:rFonts w:ascii="Times New Roman" w:eastAsia="Times New Roman" w:hAnsi="Times New Roman" w:cs="Times New Roman"/>
          <w:b/>
          <w:sz w:val="28"/>
          <w:lang w:val="uk-UA" w:eastAsia="ru-RU"/>
        </w:rPr>
        <w:t>3</w:t>
      </w:r>
      <w:r w:rsidRPr="009B65CF">
        <w:rPr>
          <w:rFonts w:ascii="Times New Roman" w:eastAsia="Times New Roman" w:hAnsi="Times New Roman" w:cs="Times New Roman"/>
          <w:sz w:val="28"/>
          <w:lang w:val="uk-UA" w:eastAsia="ru-RU"/>
        </w:rPr>
        <w:t xml:space="preserve"> класи – на проведення українського читання в 3-4 класах. Також </w:t>
      </w:r>
      <w:r w:rsidRPr="009B65CF">
        <w:rPr>
          <w:rFonts w:ascii="Times New Roman" w:eastAsia="Times New Roman" w:hAnsi="Times New Roman" w:cs="Times New Roman"/>
          <w:b/>
          <w:sz w:val="28"/>
          <w:lang w:val="uk-UA" w:eastAsia="ru-RU"/>
        </w:rPr>
        <w:t>13</w:t>
      </w:r>
      <w:r w:rsidRPr="009B65CF">
        <w:rPr>
          <w:rFonts w:ascii="Times New Roman" w:eastAsia="Times New Roman" w:hAnsi="Times New Roman" w:cs="Times New Roman"/>
          <w:sz w:val="28"/>
          <w:lang w:val="uk-UA" w:eastAsia="ru-RU"/>
        </w:rPr>
        <w:t xml:space="preserve"> кл. ділиться на групи при вивченні інформатики в 2-4 класах.</w:t>
      </w:r>
    </w:p>
    <w:p w:rsidR="009B65CF" w:rsidRPr="009B65CF" w:rsidRDefault="009B65CF" w:rsidP="009B65CF">
      <w:pPr>
        <w:spacing w:after="0"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u w:val="single"/>
          <w:lang w:val="uk-UA" w:eastAsia="ru-RU"/>
        </w:rPr>
        <w:t>Додаткове навчання</w:t>
      </w:r>
      <w:r w:rsidRPr="009B65CF">
        <w:rPr>
          <w:rFonts w:ascii="Times New Roman" w:eastAsia="Times New Roman" w:hAnsi="Times New Roman" w:cs="Times New Roman"/>
          <w:sz w:val="28"/>
          <w:lang w:val="uk-UA" w:eastAsia="ru-RU"/>
        </w:rPr>
        <w:t xml:space="preserve"> здійснювалося через роботу спецкурсів:</w:t>
      </w:r>
    </w:p>
    <w:p w:rsidR="009B65CF" w:rsidRPr="009B65CF" w:rsidRDefault="009B65CF" w:rsidP="004A2662">
      <w:pPr>
        <w:numPr>
          <w:ilvl w:val="1"/>
          <w:numId w:val="34"/>
        </w:numPr>
        <w:spacing w:after="0" w:line="240" w:lineRule="auto"/>
        <w:jc w:val="both"/>
        <w:rPr>
          <w:rFonts w:ascii="Times New Roman" w:eastAsia="Times New Roman" w:hAnsi="Times New Roman" w:cs="Times New Roman"/>
          <w:sz w:val="28"/>
          <w:lang w:eastAsia="ru-RU"/>
        </w:rPr>
      </w:pPr>
      <w:r w:rsidRPr="009B65CF">
        <w:rPr>
          <w:rFonts w:ascii="Times New Roman" w:eastAsia="Times New Roman" w:hAnsi="Times New Roman" w:cs="Times New Roman"/>
          <w:bCs/>
          <w:sz w:val="28"/>
          <w:lang w:eastAsia="ru-RU"/>
        </w:rPr>
        <w:t xml:space="preserve">  </w:t>
      </w:r>
      <w:r w:rsidRPr="009B65CF">
        <w:rPr>
          <w:rFonts w:ascii="Times New Roman" w:eastAsia="Times New Roman" w:hAnsi="Times New Roman" w:cs="Times New Roman"/>
          <w:bCs/>
          <w:sz w:val="28"/>
          <w:lang w:val="uk-UA" w:eastAsia="ru-RU"/>
        </w:rPr>
        <w:t>групи</w:t>
      </w:r>
      <w:r w:rsidRPr="009B65CF">
        <w:rPr>
          <w:rFonts w:ascii="Times New Roman" w:eastAsia="Times New Roman" w:hAnsi="Times New Roman" w:cs="Times New Roman"/>
          <w:bCs/>
          <w:sz w:val="28"/>
          <w:lang w:eastAsia="ru-RU"/>
        </w:rPr>
        <w:t xml:space="preserve"> </w:t>
      </w:r>
      <w:r w:rsidRPr="009B65CF">
        <w:rPr>
          <w:rFonts w:ascii="Times New Roman" w:eastAsia="Times New Roman" w:hAnsi="Times New Roman" w:cs="Times New Roman"/>
          <w:sz w:val="28"/>
          <w:szCs w:val="28"/>
          <w:lang w:val="uk-UA" w:eastAsia="ru-RU"/>
        </w:rPr>
        <w:t>англійської мови «Лінгвіст»</w:t>
      </w:r>
      <w:r w:rsidRPr="009B65CF">
        <w:rPr>
          <w:rFonts w:ascii="Times New Roman" w:eastAsia="Times New Roman" w:hAnsi="Times New Roman" w:cs="Times New Roman"/>
          <w:bCs/>
          <w:sz w:val="28"/>
          <w:lang w:eastAsia="ru-RU"/>
        </w:rPr>
        <w:t xml:space="preserve"> – 4;</w:t>
      </w:r>
    </w:p>
    <w:p w:rsidR="009B65CF" w:rsidRPr="009B65CF" w:rsidRDefault="009B65CF" w:rsidP="004A2662">
      <w:pPr>
        <w:numPr>
          <w:ilvl w:val="1"/>
          <w:numId w:val="34"/>
        </w:numPr>
        <w:spacing w:after="0" w:line="240" w:lineRule="auto"/>
        <w:jc w:val="both"/>
        <w:rPr>
          <w:rFonts w:ascii="Times New Roman" w:eastAsia="Times New Roman" w:hAnsi="Times New Roman" w:cs="Times New Roman"/>
          <w:sz w:val="28"/>
          <w:lang w:eastAsia="ru-RU"/>
        </w:rPr>
      </w:pPr>
      <w:r w:rsidRPr="009B65CF">
        <w:rPr>
          <w:rFonts w:ascii="Times New Roman" w:eastAsia="Times New Roman" w:hAnsi="Times New Roman" w:cs="Times New Roman"/>
          <w:bCs/>
          <w:sz w:val="28"/>
          <w:lang w:eastAsia="ru-RU"/>
        </w:rPr>
        <w:t xml:space="preserve">  </w:t>
      </w:r>
      <w:r w:rsidRPr="009B65CF">
        <w:rPr>
          <w:rFonts w:ascii="Times New Roman" w:eastAsia="Times New Roman" w:hAnsi="Times New Roman" w:cs="Times New Roman"/>
          <w:sz w:val="28"/>
          <w:szCs w:val="28"/>
          <w:lang w:val="uk-UA" w:eastAsia="ru-RU"/>
        </w:rPr>
        <w:t>економіка «Моя сім'я»</w:t>
      </w:r>
      <w:r w:rsidRPr="009B65CF">
        <w:rPr>
          <w:rFonts w:ascii="Times New Roman" w:eastAsia="Times New Roman" w:hAnsi="Times New Roman" w:cs="Times New Roman"/>
          <w:bCs/>
          <w:sz w:val="28"/>
          <w:lang w:eastAsia="ru-RU"/>
        </w:rPr>
        <w:t xml:space="preserve"> – </w:t>
      </w:r>
      <w:r w:rsidRPr="009B65CF">
        <w:rPr>
          <w:rFonts w:ascii="Times New Roman" w:eastAsia="Times New Roman" w:hAnsi="Times New Roman" w:cs="Times New Roman"/>
          <w:bCs/>
          <w:sz w:val="28"/>
          <w:lang w:val="uk-UA" w:eastAsia="ru-RU"/>
        </w:rPr>
        <w:t>3</w:t>
      </w:r>
      <w:r w:rsidRPr="009B65CF">
        <w:rPr>
          <w:rFonts w:ascii="Times New Roman" w:eastAsia="Times New Roman" w:hAnsi="Times New Roman" w:cs="Times New Roman"/>
          <w:bCs/>
          <w:sz w:val="28"/>
          <w:lang w:eastAsia="ru-RU"/>
        </w:rPr>
        <w:t>-Б (Алекс</w:t>
      </w:r>
      <w:proofErr w:type="spellStart"/>
      <w:r w:rsidRPr="009B65CF">
        <w:rPr>
          <w:rFonts w:ascii="Times New Roman" w:eastAsia="Times New Roman" w:hAnsi="Times New Roman" w:cs="Times New Roman"/>
          <w:bCs/>
          <w:sz w:val="28"/>
          <w:lang w:val="uk-UA" w:eastAsia="ru-RU"/>
        </w:rPr>
        <w:t>єє</w:t>
      </w:r>
      <w:r w:rsidRPr="009B65CF">
        <w:rPr>
          <w:rFonts w:ascii="Times New Roman" w:eastAsia="Times New Roman" w:hAnsi="Times New Roman" w:cs="Times New Roman"/>
          <w:bCs/>
          <w:sz w:val="28"/>
          <w:lang w:eastAsia="ru-RU"/>
        </w:rPr>
        <w:t>нко</w:t>
      </w:r>
      <w:proofErr w:type="spellEnd"/>
      <w:r w:rsidRPr="009B65CF">
        <w:rPr>
          <w:rFonts w:ascii="Times New Roman" w:eastAsia="Times New Roman" w:hAnsi="Times New Roman" w:cs="Times New Roman"/>
          <w:bCs/>
          <w:sz w:val="28"/>
          <w:lang w:eastAsia="ru-RU"/>
        </w:rPr>
        <w:t xml:space="preserve"> О.В.);</w:t>
      </w:r>
    </w:p>
    <w:p w:rsidR="009B65CF" w:rsidRPr="009B65CF" w:rsidRDefault="009B65CF" w:rsidP="004A2662">
      <w:pPr>
        <w:numPr>
          <w:ilvl w:val="1"/>
          <w:numId w:val="34"/>
        </w:numPr>
        <w:spacing w:after="0" w:line="240" w:lineRule="auto"/>
        <w:jc w:val="both"/>
        <w:rPr>
          <w:rFonts w:ascii="Times New Roman" w:eastAsia="Times New Roman" w:hAnsi="Times New Roman" w:cs="Times New Roman"/>
          <w:sz w:val="28"/>
          <w:lang w:eastAsia="ru-RU"/>
        </w:rPr>
      </w:pPr>
      <w:r w:rsidRPr="009B65CF">
        <w:rPr>
          <w:rFonts w:ascii="Times New Roman" w:eastAsia="Times New Roman" w:hAnsi="Times New Roman" w:cs="Times New Roman"/>
          <w:bCs/>
          <w:sz w:val="28"/>
          <w:lang w:eastAsia="ru-RU"/>
        </w:rPr>
        <w:t xml:space="preserve">  курс «</w:t>
      </w:r>
      <w:r w:rsidRPr="009B65CF">
        <w:rPr>
          <w:rFonts w:ascii="Times New Roman" w:eastAsia="Times New Roman" w:hAnsi="Times New Roman" w:cs="Times New Roman"/>
          <w:sz w:val="28"/>
          <w:szCs w:val="28"/>
          <w:lang w:val="uk-UA" w:eastAsia="ru-RU"/>
        </w:rPr>
        <w:t>Розвиток продуктивного мислення</w:t>
      </w:r>
      <w:r w:rsidRPr="009B65CF">
        <w:rPr>
          <w:rFonts w:ascii="Times New Roman" w:eastAsia="Times New Roman" w:hAnsi="Times New Roman" w:cs="Times New Roman"/>
          <w:bCs/>
          <w:sz w:val="28"/>
          <w:lang w:eastAsia="ru-RU"/>
        </w:rPr>
        <w:t xml:space="preserve">» – </w:t>
      </w:r>
      <w:r w:rsidRPr="009B65CF">
        <w:rPr>
          <w:rFonts w:ascii="Times New Roman" w:eastAsia="Times New Roman" w:hAnsi="Times New Roman" w:cs="Times New Roman"/>
          <w:bCs/>
          <w:sz w:val="28"/>
          <w:lang w:val="uk-UA" w:eastAsia="ru-RU"/>
        </w:rPr>
        <w:t>1-і</w:t>
      </w:r>
      <w:r w:rsidRPr="009B65CF">
        <w:rPr>
          <w:rFonts w:ascii="Times New Roman" w:eastAsia="Times New Roman" w:hAnsi="Times New Roman" w:cs="Times New Roman"/>
          <w:bCs/>
          <w:sz w:val="28"/>
          <w:lang w:eastAsia="ru-RU"/>
        </w:rPr>
        <w:t xml:space="preserve"> </w:t>
      </w:r>
      <w:proofErr w:type="spellStart"/>
      <w:r w:rsidRPr="009B65CF">
        <w:rPr>
          <w:rFonts w:ascii="Times New Roman" w:eastAsia="Times New Roman" w:hAnsi="Times New Roman" w:cs="Times New Roman"/>
          <w:bCs/>
          <w:sz w:val="28"/>
          <w:lang w:eastAsia="ru-RU"/>
        </w:rPr>
        <w:t>клас</w:t>
      </w:r>
      <w:proofErr w:type="spellEnd"/>
      <w:r w:rsidRPr="009B65CF">
        <w:rPr>
          <w:rFonts w:ascii="Times New Roman" w:eastAsia="Times New Roman" w:hAnsi="Times New Roman" w:cs="Times New Roman"/>
          <w:bCs/>
          <w:sz w:val="28"/>
          <w:lang w:val="uk-UA" w:eastAsia="ru-RU"/>
        </w:rPr>
        <w:t>и.</w:t>
      </w:r>
    </w:p>
    <w:p w:rsidR="009B65CF" w:rsidRPr="009B65CF" w:rsidRDefault="009B65CF" w:rsidP="009B65CF">
      <w:pPr>
        <w:spacing w:after="0" w:line="240" w:lineRule="auto"/>
        <w:ind w:left="1440"/>
        <w:jc w:val="both"/>
        <w:rPr>
          <w:rFonts w:ascii="Times New Roman" w:eastAsiaTheme="minorEastAsia" w:hAnsi="Times New Roman" w:cs="Times New Roman"/>
          <w:sz w:val="28"/>
          <w:lang w:val="uk-UA" w:eastAsia="ru-RU"/>
        </w:rPr>
      </w:pPr>
    </w:p>
    <w:p w:rsidR="009B65CF" w:rsidRPr="009B65CF" w:rsidRDefault="009B65CF" w:rsidP="009B65CF">
      <w:pPr>
        <w:spacing w:after="0"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b/>
          <w:sz w:val="28"/>
          <w:lang w:val="uk-UA" w:eastAsia="ru-RU"/>
        </w:rPr>
        <w:t>Практичний психолог</w:t>
      </w:r>
      <w:r w:rsidRPr="009B65CF">
        <w:rPr>
          <w:rFonts w:ascii="Times New Roman" w:eastAsiaTheme="minorEastAsia" w:hAnsi="Times New Roman" w:cs="Times New Roman"/>
          <w:sz w:val="28"/>
          <w:lang w:val="uk-UA" w:eastAsia="ru-RU"/>
        </w:rPr>
        <w:t xml:space="preserve"> школи Жук Н.В. проводила обстеження учнів   1-4 класів:</w:t>
      </w:r>
    </w:p>
    <w:p w:rsidR="009B65CF" w:rsidRPr="009B65CF" w:rsidRDefault="009B65CF" w:rsidP="004A2662">
      <w:pPr>
        <w:numPr>
          <w:ilvl w:val="0"/>
          <w:numId w:val="35"/>
        </w:numPr>
        <w:spacing w:after="0"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Адаптація до школи (1-і класи).</w:t>
      </w:r>
    </w:p>
    <w:p w:rsidR="009B65CF" w:rsidRPr="009B65CF" w:rsidRDefault="009B65CF" w:rsidP="004A2662">
      <w:pPr>
        <w:numPr>
          <w:ilvl w:val="0"/>
          <w:numId w:val="35"/>
        </w:numPr>
        <w:spacing w:after="0"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Вивчення шкільної мотивації учнів 1-х класів (вхідне).</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Вивчення шкільної мотивації першокласників (вихідне).</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Діагностика концентрації та розподілу уваги учнів 2-х класів.</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Соціометрія класу (2-і класи).</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Визначення рівня шкільної тривожності (3-і класи).</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Діагностика рівня інтелектуального розвитку молодших школярів при переході в основну школу (4-і класи).</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Соціометрія класу (4-і класи).</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Обстеження особливостей характеру та темпераменту </w:t>
      </w:r>
      <w:proofErr w:type="spellStart"/>
      <w:r w:rsidRPr="009B65CF">
        <w:rPr>
          <w:rFonts w:ascii="Times New Roman" w:eastAsiaTheme="minorEastAsia" w:hAnsi="Times New Roman" w:cs="Times New Roman"/>
          <w:sz w:val="28"/>
          <w:lang w:val="uk-UA" w:eastAsia="ru-RU"/>
        </w:rPr>
        <w:t>четвероклас-ників</w:t>
      </w:r>
      <w:proofErr w:type="spellEnd"/>
      <w:r w:rsidRPr="009B65CF">
        <w:rPr>
          <w:rFonts w:ascii="Times New Roman" w:eastAsiaTheme="minorEastAsia" w:hAnsi="Times New Roman" w:cs="Times New Roman"/>
          <w:sz w:val="28"/>
          <w:lang w:val="uk-UA" w:eastAsia="ru-RU"/>
        </w:rPr>
        <w:t>.</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Обстеження готовності дітей до навчання в школі (підготовчі групи).</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Індивідуальне обстеження учнів «групи ризику».</w:t>
      </w:r>
    </w:p>
    <w:p w:rsidR="009B65CF" w:rsidRPr="009B65CF" w:rsidRDefault="009B65CF" w:rsidP="004A2662">
      <w:pPr>
        <w:numPr>
          <w:ilvl w:val="0"/>
          <w:numId w:val="35"/>
        </w:numPr>
        <w:spacing w:line="240" w:lineRule="auto"/>
        <w:ind w:left="709"/>
        <w:contextualSpacing/>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 Діагностика для ПМПК і за запитом.</w:t>
      </w:r>
    </w:p>
    <w:p w:rsidR="009B65CF" w:rsidRPr="009B65CF" w:rsidRDefault="009B65CF" w:rsidP="009B65CF">
      <w:pPr>
        <w:spacing w:line="240" w:lineRule="auto"/>
        <w:ind w:left="709"/>
        <w:contextualSpacing/>
        <w:jc w:val="both"/>
        <w:rPr>
          <w:rFonts w:ascii="Times New Roman" w:eastAsiaTheme="minorEastAsia" w:hAnsi="Times New Roman" w:cs="Times New Roman"/>
          <w:sz w:val="28"/>
          <w:lang w:val="uk-UA" w:eastAsia="ru-RU"/>
        </w:rPr>
      </w:pPr>
    </w:p>
    <w:p w:rsidR="009B65CF" w:rsidRPr="009B65CF" w:rsidRDefault="009B65CF" w:rsidP="001D4BE9">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Протягом навчального року психолог Жук Н.В. і логопед школи Парамонова М.В. проводили індивідуальну та групову корекційно-розвивальну роботу з учнями, брали участь у консиліумі з адаптації учнів 1-х класів до навчання.</w:t>
      </w:r>
    </w:p>
    <w:p w:rsidR="009B65CF" w:rsidRPr="009B65CF" w:rsidRDefault="009B65CF" w:rsidP="009B65CF">
      <w:pPr>
        <w:spacing w:line="240" w:lineRule="auto"/>
        <w:jc w:val="center"/>
        <w:rPr>
          <w:rFonts w:ascii="Times New Roman" w:eastAsiaTheme="minorEastAsia" w:hAnsi="Times New Roman" w:cs="Times New Roman"/>
          <w:b/>
          <w:color w:val="00B050"/>
          <w:spacing w:val="20"/>
          <w:sz w:val="28"/>
          <w:lang w:eastAsia="ru-RU"/>
        </w:rPr>
      </w:pPr>
      <w:r w:rsidRPr="009B65CF">
        <w:rPr>
          <w:rFonts w:ascii="Times New Roman" w:eastAsiaTheme="minorEastAsia" w:hAnsi="Times New Roman" w:cs="Times New Roman"/>
          <w:b/>
          <w:color w:val="00B050"/>
          <w:spacing w:val="20"/>
          <w:sz w:val="28"/>
          <w:lang w:val="uk-UA" w:eastAsia="ru-RU"/>
        </w:rPr>
        <w:lastRenderedPageBreak/>
        <w:t>АНАЛІЗ</w:t>
      </w:r>
      <w:r w:rsidRPr="009B65CF">
        <w:rPr>
          <w:rFonts w:ascii="Times New Roman" w:eastAsiaTheme="minorEastAsia" w:hAnsi="Times New Roman" w:cs="Times New Roman"/>
          <w:b/>
          <w:color w:val="00B050"/>
          <w:spacing w:val="20"/>
          <w:sz w:val="28"/>
          <w:lang w:eastAsia="ru-RU"/>
        </w:rPr>
        <w:t xml:space="preserve"> РЕЗУЛЬТАТИВНОСТІ</w:t>
      </w:r>
    </w:p>
    <w:p w:rsidR="009B65CF" w:rsidRPr="009B65CF" w:rsidRDefault="009B65CF" w:rsidP="009B65CF">
      <w:pPr>
        <w:spacing w:line="240" w:lineRule="auto"/>
        <w:jc w:val="center"/>
        <w:rPr>
          <w:rFonts w:ascii="Times New Roman" w:eastAsiaTheme="minorEastAsia" w:hAnsi="Times New Roman" w:cs="Times New Roman"/>
          <w:b/>
          <w:color w:val="00B050"/>
          <w:spacing w:val="20"/>
          <w:sz w:val="28"/>
          <w:lang w:val="uk-UA" w:eastAsia="ru-RU"/>
        </w:rPr>
      </w:pPr>
      <w:r w:rsidRPr="009B65CF">
        <w:rPr>
          <w:rFonts w:ascii="Times New Roman" w:eastAsiaTheme="minorEastAsia" w:hAnsi="Times New Roman" w:cs="Times New Roman"/>
          <w:b/>
          <w:color w:val="00B050"/>
          <w:spacing w:val="20"/>
          <w:sz w:val="28"/>
          <w:lang w:eastAsia="ru-RU"/>
        </w:rPr>
        <w:t>НАВЧАЛЬНО-ВИХОВНОГО ПРОЦЕСУ</w:t>
      </w:r>
    </w:p>
    <w:p w:rsidR="009B65CF" w:rsidRPr="009B65CF" w:rsidRDefault="009B65CF" w:rsidP="009B65CF">
      <w:pPr>
        <w:spacing w:after="0" w:line="240" w:lineRule="auto"/>
        <w:ind w:firstLine="708"/>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Згідно з планом контрольно-аналітичної діяльності школи підведено підсумки успішності учнів 1-4 класів за 201</w:t>
      </w:r>
      <w:r w:rsidRPr="009B65CF">
        <w:rPr>
          <w:rFonts w:ascii="Times New Roman" w:eastAsia="Times New Roman" w:hAnsi="Times New Roman" w:cs="Times New Roman"/>
          <w:sz w:val="28"/>
          <w:lang w:eastAsia="ru-RU"/>
        </w:rPr>
        <w:t>5</w:t>
      </w:r>
      <w:r w:rsidRPr="009B65CF">
        <w:rPr>
          <w:rFonts w:ascii="Times New Roman" w:eastAsia="Times New Roman" w:hAnsi="Times New Roman" w:cs="Times New Roman"/>
          <w:sz w:val="28"/>
          <w:lang w:val="uk-UA" w:eastAsia="ru-RU"/>
        </w:rPr>
        <w:t>/201</w:t>
      </w:r>
      <w:r w:rsidRPr="009B65CF">
        <w:rPr>
          <w:rFonts w:ascii="Times New Roman" w:eastAsia="Times New Roman" w:hAnsi="Times New Roman" w:cs="Times New Roman"/>
          <w:sz w:val="28"/>
          <w:lang w:eastAsia="ru-RU"/>
        </w:rPr>
        <w:t>6</w:t>
      </w:r>
      <w:r w:rsidRPr="009B65CF">
        <w:rPr>
          <w:rFonts w:ascii="Times New Roman" w:eastAsia="Times New Roman" w:hAnsi="Times New Roman" w:cs="Times New Roman"/>
          <w:sz w:val="28"/>
          <w:lang w:val="uk-UA" w:eastAsia="ru-RU"/>
        </w:rPr>
        <w:t xml:space="preserve"> навчальний  рік. Станом на </w:t>
      </w:r>
      <w:r w:rsidRPr="009B65CF">
        <w:rPr>
          <w:rFonts w:ascii="Times New Roman" w:eastAsia="Times New Roman" w:hAnsi="Times New Roman" w:cs="Times New Roman"/>
          <w:sz w:val="28"/>
          <w:lang w:eastAsia="ru-RU"/>
        </w:rPr>
        <w:t>27</w:t>
      </w:r>
      <w:r w:rsidRPr="009B65CF">
        <w:rPr>
          <w:rFonts w:ascii="Times New Roman" w:eastAsia="Times New Roman" w:hAnsi="Times New Roman" w:cs="Times New Roman"/>
          <w:sz w:val="28"/>
          <w:lang w:val="uk-UA" w:eastAsia="ru-RU"/>
        </w:rPr>
        <w:t>.0</w:t>
      </w:r>
      <w:r w:rsidRPr="009B65CF">
        <w:rPr>
          <w:rFonts w:ascii="Times New Roman" w:eastAsia="Times New Roman" w:hAnsi="Times New Roman" w:cs="Times New Roman"/>
          <w:sz w:val="28"/>
          <w:lang w:eastAsia="ru-RU"/>
        </w:rPr>
        <w:t>5</w:t>
      </w:r>
      <w:r w:rsidRPr="009B65CF">
        <w:rPr>
          <w:rFonts w:ascii="Times New Roman" w:eastAsia="Times New Roman" w:hAnsi="Times New Roman" w:cs="Times New Roman"/>
          <w:sz w:val="28"/>
          <w:lang w:val="uk-UA" w:eastAsia="ru-RU"/>
        </w:rPr>
        <w:t>.201</w:t>
      </w:r>
      <w:r w:rsidRPr="009B65CF">
        <w:rPr>
          <w:rFonts w:ascii="Times New Roman" w:eastAsia="Times New Roman" w:hAnsi="Times New Roman" w:cs="Times New Roman"/>
          <w:sz w:val="28"/>
          <w:lang w:eastAsia="ru-RU"/>
        </w:rPr>
        <w:t>6</w:t>
      </w:r>
      <w:r w:rsidRPr="009B65CF">
        <w:rPr>
          <w:rFonts w:ascii="Times New Roman" w:eastAsia="Times New Roman" w:hAnsi="Times New Roman" w:cs="Times New Roman"/>
          <w:sz w:val="28"/>
          <w:lang w:val="uk-UA" w:eastAsia="ru-RU"/>
        </w:rPr>
        <w:t xml:space="preserve"> року в 1-4 класах навчається </w:t>
      </w:r>
      <w:r w:rsidRPr="009B65CF">
        <w:rPr>
          <w:rFonts w:ascii="Times New Roman" w:eastAsia="Times New Roman" w:hAnsi="Times New Roman" w:cs="Times New Roman"/>
          <w:b/>
          <w:sz w:val="28"/>
          <w:lang w:eastAsia="ru-RU"/>
        </w:rPr>
        <w:t>515</w:t>
      </w:r>
      <w:r w:rsidRPr="009B65CF">
        <w:rPr>
          <w:rFonts w:ascii="Times New Roman" w:eastAsia="Times New Roman" w:hAnsi="Times New Roman" w:cs="Times New Roman"/>
          <w:sz w:val="28"/>
          <w:lang w:val="uk-UA" w:eastAsia="ru-RU"/>
        </w:rPr>
        <w:t xml:space="preserve"> учнів. </w:t>
      </w:r>
    </w:p>
    <w:p w:rsidR="009B65CF" w:rsidRPr="009B65CF" w:rsidRDefault="009B65CF" w:rsidP="009B65CF">
      <w:pPr>
        <w:spacing w:after="0" w:line="240" w:lineRule="auto"/>
        <w:ind w:firstLine="708"/>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Із них на:</w:t>
      </w:r>
    </w:p>
    <w:p w:rsidR="009B65CF" w:rsidRPr="009B65CF" w:rsidRDefault="009B65CF" w:rsidP="004A2662">
      <w:pPr>
        <w:numPr>
          <w:ilvl w:val="0"/>
          <w:numId w:val="44"/>
        </w:numPr>
        <w:spacing w:after="0"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10-12 б.</w:t>
      </w:r>
      <w:r w:rsidRPr="009B65CF">
        <w:rPr>
          <w:rFonts w:ascii="Times New Roman" w:eastAsia="Times New Roman" w:hAnsi="Times New Roman" w:cs="Times New Roman"/>
          <w:sz w:val="28"/>
          <w:lang w:eastAsia="ru-RU"/>
        </w:rPr>
        <w:t xml:space="preserve"> (</w:t>
      </w:r>
      <w:r w:rsidRPr="009B65CF">
        <w:rPr>
          <w:rFonts w:ascii="Times New Roman" w:eastAsia="Times New Roman" w:hAnsi="Times New Roman" w:cs="Times New Roman"/>
          <w:sz w:val="28"/>
          <w:lang w:val="uk-UA" w:eastAsia="ru-RU"/>
        </w:rPr>
        <w:t>успішність) – 118 учнів (23%);</w:t>
      </w:r>
    </w:p>
    <w:p w:rsidR="009B65CF" w:rsidRPr="009B65CF" w:rsidRDefault="009B65CF" w:rsidP="004A2662">
      <w:pPr>
        <w:numPr>
          <w:ilvl w:val="0"/>
          <w:numId w:val="44"/>
        </w:numPr>
        <w:spacing w:after="0"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7-12 б. (якість навчання) – 367 уч. (71%);</w:t>
      </w:r>
    </w:p>
    <w:p w:rsidR="009B65CF" w:rsidRPr="009B65CF" w:rsidRDefault="009B65CF" w:rsidP="004A2662">
      <w:pPr>
        <w:numPr>
          <w:ilvl w:val="0"/>
          <w:numId w:val="44"/>
        </w:numPr>
        <w:spacing w:after="0"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1-3 б. (початковий рівень) – 9 уч. (2 %).</w:t>
      </w:r>
    </w:p>
    <w:p w:rsidR="009B65CF" w:rsidRPr="009B65CF" w:rsidRDefault="009B65CF" w:rsidP="009B65CF">
      <w:pPr>
        <w:spacing w:after="0" w:line="240" w:lineRule="auto"/>
        <w:ind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b/>
          <w:sz w:val="28"/>
          <w:szCs w:val="28"/>
          <w:lang w:val="uk-UA" w:eastAsia="ru-RU"/>
        </w:rPr>
        <w:t>Рівень навчальних досягнень учнів початкової школи</w:t>
      </w:r>
      <w:r w:rsidRPr="009B65CF">
        <w:rPr>
          <w:rFonts w:ascii="Times New Roman" w:eastAsia="Times New Roman" w:hAnsi="Times New Roman" w:cs="Times New Roman"/>
          <w:sz w:val="28"/>
          <w:szCs w:val="28"/>
          <w:lang w:val="uk-UA" w:eastAsia="ru-RU"/>
        </w:rPr>
        <w:t xml:space="preserve"> за результатами річного оцінювання подано в </w:t>
      </w:r>
      <w:r w:rsidRPr="009B65CF">
        <w:rPr>
          <w:rFonts w:ascii="Times New Roman" w:eastAsia="Times New Roman" w:hAnsi="Times New Roman" w:cs="Times New Roman"/>
          <w:i/>
          <w:sz w:val="28"/>
          <w:szCs w:val="28"/>
          <w:lang w:val="uk-UA" w:eastAsia="ru-RU"/>
        </w:rPr>
        <w:t>Таблиці 1</w:t>
      </w:r>
      <w:r w:rsidRPr="009B65CF">
        <w:rPr>
          <w:rFonts w:ascii="Times New Roman" w:eastAsia="Times New Roman" w:hAnsi="Times New Roman" w:cs="Times New Roman"/>
          <w:sz w:val="28"/>
          <w:szCs w:val="28"/>
          <w:lang w:val="uk-UA" w:eastAsia="ru-RU"/>
        </w:rPr>
        <w:t>.</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1</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9"/>
        <w:gridCol w:w="709"/>
        <w:gridCol w:w="708"/>
        <w:gridCol w:w="851"/>
        <w:gridCol w:w="850"/>
        <w:gridCol w:w="993"/>
        <w:gridCol w:w="850"/>
        <w:gridCol w:w="992"/>
        <w:gridCol w:w="851"/>
        <w:gridCol w:w="992"/>
        <w:gridCol w:w="992"/>
      </w:tblGrid>
      <w:tr w:rsidR="009B65CF" w:rsidRPr="009B65CF" w:rsidTr="001D4BE9">
        <w:trPr>
          <w:trHeight w:val="567"/>
        </w:trPr>
        <w:tc>
          <w:tcPr>
            <w:tcW w:w="959" w:type="dxa"/>
            <w:vMerge w:val="restart"/>
            <w:tcBorders>
              <w:right w:val="single" w:sz="4" w:space="0" w:color="auto"/>
            </w:tcBorders>
            <w:shd w:val="clear" w:color="auto" w:fill="DBE5F1" w:themeFill="accent1"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Клас</w:t>
            </w:r>
          </w:p>
        </w:tc>
        <w:tc>
          <w:tcPr>
            <w:tcW w:w="709" w:type="dxa"/>
            <w:vMerge w:val="restart"/>
            <w:tcBorders>
              <w:left w:val="single" w:sz="4" w:space="0" w:color="auto"/>
            </w:tcBorders>
            <w:shd w:val="clear" w:color="auto" w:fill="DDD9C3" w:themeFill="background2" w:themeFillShade="E6"/>
            <w:textDirection w:val="btLr"/>
            <w:vAlign w:val="center"/>
          </w:tcPr>
          <w:p w:rsidR="009B65CF" w:rsidRPr="009B65CF" w:rsidRDefault="009B65CF" w:rsidP="009B65CF">
            <w:pPr>
              <w:spacing w:after="0" w:line="240" w:lineRule="auto"/>
              <w:ind w:right="113"/>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 xml:space="preserve">  </w:t>
            </w:r>
            <w:proofErr w:type="spellStart"/>
            <w:r w:rsidRPr="009B65CF">
              <w:rPr>
                <w:rFonts w:ascii="Times New Roman" w:eastAsia="Times New Roman" w:hAnsi="Times New Roman" w:cs="Times New Roman"/>
                <w:sz w:val="24"/>
                <w:lang w:val="uk-UA" w:eastAsia="ru-RU"/>
              </w:rPr>
              <w:t>К-сть</w:t>
            </w:r>
            <w:proofErr w:type="spellEnd"/>
            <w:r w:rsidRPr="009B65CF">
              <w:rPr>
                <w:rFonts w:ascii="Times New Roman" w:eastAsia="Times New Roman" w:hAnsi="Times New Roman" w:cs="Times New Roman"/>
                <w:sz w:val="24"/>
                <w:lang w:val="uk-UA" w:eastAsia="ru-RU"/>
              </w:rPr>
              <w:br/>
              <w:t xml:space="preserve">  класів</w:t>
            </w:r>
          </w:p>
        </w:tc>
        <w:tc>
          <w:tcPr>
            <w:tcW w:w="708" w:type="dxa"/>
            <w:vMerge w:val="restart"/>
            <w:shd w:val="clear" w:color="auto" w:fill="DDD9C3" w:themeFill="background2" w:themeFillShade="E6"/>
            <w:textDirection w:val="btLr"/>
            <w:vAlign w:val="center"/>
          </w:tcPr>
          <w:p w:rsidR="009B65CF" w:rsidRPr="009B65CF" w:rsidRDefault="009B65CF" w:rsidP="009B65CF">
            <w:pPr>
              <w:spacing w:after="0" w:line="240" w:lineRule="auto"/>
              <w:ind w:right="113"/>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 xml:space="preserve">  В них </w:t>
            </w:r>
            <w:r w:rsidRPr="009B65CF">
              <w:rPr>
                <w:rFonts w:ascii="Times New Roman" w:eastAsia="Times New Roman" w:hAnsi="Times New Roman" w:cs="Times New Roman"/>
                <w:sz w:val="28"/>
                <w:lang w:val="uk-UA" w:eastAsia="ru-RU"/>
              </w:rPr>
              <w:br/>
              <w:t xml:space="preserve">  учнів</w:t>
            </w:r>
          </w:p>
        </w:tc>
        <w:tc>
          <w:tcPr>
            <w:tcW w:w="1701" w:type="dxa"/>
            <w:gridSpan w:val="2"/>
            <w:shd w:val="clear" w:color="auto" w:fill="FDE9D9" w:themeFill="accent6"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Початковий рівень</w:t>
            </w:r>
          </w:p>
        </w:tc>
        <w:tc>
          <w:tcPr>
            <w:tcW w:w="1843" w:type="dxa"/>
            <w:gridSpan w:val="2"/>
            <w:shd w:val="clear" w:color="auto" w:fill="DAEEF3" w:themeFill="accent5"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Середній рівень</w:t>
            </w:r>
          </w:p>
        </w:tc>
        <w:tc>
          <w:tcPr>
            <w:tcW w:w="1843" w:type="dxa"/>
            <w:gridSpan w:val="2"/>
            <w:shd w:val="clear" w:color="auto" w:fill="E5DFEC" w:themeFill="accent4"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Достатній  рівень</w:t>
            </w:r>
          </w:p>
        </w:tc>
        <w:tc>
          <w:tcPr>
            <w:tcW w:w="1984" w:type="dxa"/>
            <w:gridSpan w:val="2"/>
            <w:shd w:val="clear" w:color="auto" w:fill="EAF1DD" w:themeFill="accent3"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Високий  рівень</w:t>
            </w:r>
          </w:p>
        </w:tc>
      </w:tr>
      <w:tr w:rsidR="009B65CF" w:rsidRPr="009B65CF" w:rsidTr="001D4BE9">
        <w:tc>
          <w:tcPr>
            <w:tcW w:w="959" w:type="dxa"/>
            <w:vMerge/>
            <w:tcBorders>
              <w:right w:val="single" w:sz="4" w:space="0" w:color="auto"/>
            </w:tcBorders>
            <w:shd w:val="clear" w:color="auto" w:fill="DBE5F1" w:themeFill="accent1"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p>
        </w:tc>
        <w:tc>
          <w:tcPr>
            <w:tcW w:w="709" w:type="dxa"/>
            <w:vMerge/>
            <w:tcBorders>
              <w:left w:val="single" w:sz="4" w:space="0" w:color="auto"/>
            </w:tcBorders>
            <w:shd w:val="clear" w:color="auto" w:fill="DDD9C3" w:themeFill="background2" w:themeFillShade="E6"/>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p>
        </w:tc>
        <w:tc>
          <w:tcPr>
            <w:tcW w:w="708" w:type="dxa"/>
            <w:vMerge/>
            <w:shd w:val="clear" w:color="auto" w:fill="DDD9C3" w:themeFill="background2" w:themeFillShade="E6"/>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p>
        </w:tc>
        <w:tc>
          <w:tcPr>
            <w:tcW w:w="851" w:type="dxa"/>
            <w:shd w:val="clear" w:color="auto" w:fill="FDE9D9" w:themeFill="accent6" w:themeFillTint="33"/>
          </w:tcPr>
          <w:p w:rsidR="009B65CF" w:rsidRPr="009B65CF" w:rsidRDefault="009B65CF" w:rsidP="009B65CF">
            <w:pPr>
              <w:spacing w:after="0" w:line="240" w:lineRule="auto"/>
              <w:jc w:val="center"/>
              <w:rPr>
                <w:rFonts w:ascii="Times New Roman" w:eastAsia="Times New Roman" w:hAnsi="Times New Roman" w:cs="Times New Roman"/>
                <w:sz w:val="24"/>
                <w:lang w:val="uk-UA" w:eastAsia="ru-RU"/>
              </w:rPr>
            </w:pPr>
            <w:r w:rsidRPr="009B65CF">
              <w:rPr>
                <w:rFonts w:ascii="Times New Roman" w:eastAsia="Times New Roman" w:hAnsi="Times New Roman" w:cs="Times New Roman"/>
                <w:sz w:val="24"/>
                <w:lang w:val="uk-UA" w:eastAsia="ru-RU"/>
              </w:rPr>
              <w:t>Учнів</w:t>
            </w:r>
          </w:p>
        </w:tc>
        <w:tc>
          <w:tcPr>
            <w:tcW w:w="850" w:type="dxa"/>
            <w:shd w:val="clear" w:color="auto" w:fill="FDE9D9" w:themeFill="accent6"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w:t>
            </w:r>
          </w:p>
        </w:tc>
        <w:tc>
          <w:tcPr>
            <w:tcW w:w="993" w:type="dxa"/>
            <w:shd w:val="clear" w:color="auto" w:fill="DAEEF3" w:themeFill="accent5"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4"/>
                <w:lang w:val="uk-UA" w:eastAsia="ru-RU"/>
              </w:rPr>
              <w:t>Учнів</w:t>
            </w:r>
          </w:p>
        </w:tc>
        <w:tc>
          <w:tcPr>
            <w:tcW w:w="850" w:type="dxa"/>
            <w:shd w:val="clear" w:color="auto" w:fill="DAEEF3" w:themeFill="accent5"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w:t>
            </w:r>
          </w:p>
        </w:tc>
        <w:tc>
          <w:tcPr>
            <w:tcW w:w="992" w:type="dxa"/>
            <w:shd w:val="clear" w:color="auto" w:fill="E5DFEC" w:themeFill="accent4"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4"/>
                <w:lang w:val="uk-UA" w:eastAsia="ru-RU"/>
              </w:rPr>
              <w:t>Учнів</w:t>
            </w:r>
          </w:p>
        </w:tc>
        <w:tc>
          <w:tcPr>
            <w:tcW w:w="851" w:type="dxa"/>
            <w:shd w:val="clear" w:color="auto" w:fill="E5DFEC" w:themeFill="accent4"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w:t>
            </w:r>
          </w:p>
        </w:tc>
        <w:tc>
          <w:tcPr>
            <w:tcW w:w="992" w:type="dxa"/>
            <w:shd w:val="clear" w:color="auto" w:fill="EAF1DD" w:themeFill="accent3"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4"/>
                <w:lang w:val="uk-UA" w:eastAsia="ru-RU"/>
              </w:rPr>
              <w:t>Учнів</w:t>
            </w:r>
          </w:p>
        </w:tc>
        <w:tc>
          <w:tcPr>
            <w:tcW w:w="992" w:type="dxa"/>
            <w:shd w:val="clear" w:color="auto" w:fill="EAF1DD" w:themeFill="accent3"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w:t>
            </w:r>
          </w:p>
        </w:tc>
      </w:tr>
      <w:tr w:rsidR="009B65CF" w:rsidRPr="009B65CF" w:rsidTr="001D4BE9">
        <w:trPr>
          <w:trHeight w:val="510"/>
        </w:trPr>
        <w:tc>
          <w:tcPr>
            <w:tcW w:w="959" w:type="dxa"/>
            <w:tcBorders>
              <w:right w:val="single" w:sz="4" w:space="0" w:color="auto"/>
            </w:tcBorders>
            <w:shd w:val="clear" w:color="auto" w:fill="DBE5F1" w:themeFill="accent1"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1-і класи</w:t>
            </w:r>
          </w:p>
        </w:tc>
        <w:tc>
          <w:tcPr>
            <w:tcW w:w="709" w:type="dxa"/>
            <w:tcBorders>
              <w:left w:val="single" w:sz="4" w:space="0" w:color="auto"/>
            </w:tcBorders>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6</w:t>
            </w:r>
          </w:p>
        </w:tc>
        <w:tc>
          <w:tcPr>
            <w:tcW w:w="708" w:type="dxa"/>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169</w:t>
            </w:r>
          </w:p>
        </w:tc>
        <w:tc>
          <w:tcPr>
            <w:tcW w:w="851"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3</w:t>
            </w:r>
          </w:p>
        </w:tc>
        <w:tc>
          <w:tcPr>
            <w:tcW w:w="850"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2%</w:t>
            </w:r>
          </w:p>
        </w:tc>
        <w:tc>
          <w:tcPr>
            <w:tcW w:w="993"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30</w:t>
            </w:r>
          </w:p>
        </w:tc>
        <w:tc>
          <w:tcPr>
            <w:tcW w:w="850"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17%</w:t>
            </w:r>
          </w:p>
        </w:tc>
        <w:tc>
          <w:tcPr>
            <w:tcW w:w="992"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76</w:t>
            </w:r>
          </w:p>
        </w:tc>
        <w:tc>
          <w:tcPr>
            <w:tcW w:w="851"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45%</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60</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36%</w:t>
            </w:r>
          </w:p>
        </w:tc>
      </w:tr>
      <w:tr w:rsidR="009B65CF" w:rsidRPr="009B65CF" w:rsidTr="001D4BE9">
        <w:trPr>
          <w:trHeight w:val="510"/>
        </w:trPr>
        <w:tc>
          <w:tcPr>
            <w:tcW w:w="959" w:type="dxa"/>
            <w:tcBorders>
              <w:right w:val="single" w:sz="4" w:space="0" w:color="auto"/>
            </w:tcBorders>
            <w:shd w:val="clear" w:color="auto" w:fill="DBE5F1" w:themeFill="accent1"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2-і класи</w:t>
            </w:r>
          </w:p>
        </w:tc>
        <w:tc>
          <w:tcPr>
            <w:tcW w:w="709" w:type="dxa"/>
            <w:tcBorders>
              <w:left w:val="single" w:sz="4" w:space="0" w:color="auto"/>
            </w:tcBorders>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4</w:t>
            </w:r>
          </w:p>
        </w:tc>
        <w:tc>
          <w:tcPr>
            <w:tcW w:w="708" w:type="dxa"/>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117</w:t>
            </w:r>
          </w:p>
        </w:tc>
        <w:tc>
          <w:tcPr>
            <w:tcW w:w="851"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w:t>
            </w:r>
          </w:p>
        </w:tc>
        <w:tc>
          <w:tcPr>
            <w:tcW w:w="850"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w:t>
            </w:r>
          </w:p>
        </w:tc>
        <w:tc>
          <w:tcPr>
            <w:tcW w:w="993"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25</w:t>
            </w:r>
          </w:p>
        </w:tc>
        <w:tc>
          <w:tcPr>
            <w:tcW w:w="850"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21%</w:t>
            </w:r>
          </w:p>
        </w:tc>
        <w:tc>
          <w:tcPr>
            <w:tcW w:w="992"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68</w:t>
            </w:r>
          </w:p>
        </w:tc>
        <w:tc>
          <w:tcPr>
            <w:tcW w:w="851"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58%</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24</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21%</w:t>
            </w:r>
          </w:p>
        </w:tc>
      </w:tr>
      <w:tr w:rsidR="009B65CF" w:rsidRPr="009B65CF" w:rsidTr="001D4BE9">
        <w:trPr>
          <w:trHeight w:val="510"/>
        </w:trPr>
        <w:tc>
          <w:tcPr>
            <w:tcW w:w="959" w:type="dxa"/>
            <w:tcBorders>
              <w:right w:val="single" w:sz="4" w:space="0" w:color="auto"/>
            </w:tcBorders>
            <w:shd w:val="clear" w:color="auto" w:fill="DBE5F1" w:themeFill="accent1"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3-і класи</w:t>
            </w:r>
          </w:p>
        </w:tc>
        <w:tc>
          <w:tcPr>
            <w:tcW w:w="709" w:type="dxa"/>
            <w:tcBorders>
              <w:left w:val="single" w:sz="4" w:space="0" w:color="auto"/>
            </w:tcBorders>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5</w:t>
            </w:r>
          </w:p>
        </w:tc>
        <w:tc>
          <w:tcPr>
            <w:tcW w:w="708" w:type="dxa"/>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132</w:t>
            </w:r>
          </w:p>
        </w:tc>
        <w:tc>
          <w:tcPr>
            <w:tcW w:w="851"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w:t>
            </w:r>
          </w:p>
        </w:tc>
        <w:tc>
          <w:tcPr>
            <w:tcW w:w="850"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w:t>
            </w:r>
          </w:p>
        </w:tc>
        <w:tc>
          <w:tcPr>
            <w:tcW w:w="993"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45</w:t>
            </w:r>
          </w:p>
        </w:tc>
        <w:tc>
          <w:tcPr>
            <w:tcW w:w="850"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34%</w:t>
            </w:r>
          </w:p>
        </w:tc>
        <w:tc>
          <w:tcPr>
            <w:tcW w:w="992"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66</w:t>
            </w:r>
          </w:p>
        </w:tc>
        <w:tc>
          <w:tcPr>
            <w:tcW w:w="851"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50%</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21</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16%</w:t>
            </w:r>
          </w:p>
        </w:tc>
      </w:tr>
      <w:tr w:rsidR="009B65CF" w:rsidRPr="009B65CF" w:rsidTr="001D4BE9">
        <w:trPr>
          <w:trHeight w:val="510"/>
        </w:trPr>
        <w:tc>
          <w:tcPr>
            <w:tcW w:w="959" w:type="dxa"/>
            <w:tcBorders>
              <w:right w:val="single" w:sz="4" w:space="0" w:color="auto"/>
            </w:tcBorders>
            <w:shd w:val="clear" w:color="auto" w:fill="DBE5F1" w:themeFill="accent1" w:themeFillTint="33"/>
          </w:tcPr>
          <w:p w:rsidR="009B65CF" w:rsidRPr="009B65CF" w:rsidRDefault="009B65CF" w:rsidP="009B65CF">
            <w:pPr>
              <w:spacing w:after="0"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4-і класи</w:t>
            </w:r>
          </w:p>
        </w:tc>
        <w:tc>
          <w:tcPr>
            <w:tcW w:w="709" w:type="dxa"/>
            <w:tcBorders>
              <w:left w:val="single" w:sz="4" w:space="0" w:color="auto"/>
            </w:tcBorders>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4</w:t>
            </w:r>
          </w:p>
        </w:tc>
        <w:tc>
          <w:tcPr>
            <w:tcW w:w="708" w:type="dxa"/>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97</w:t>
            </w:r>
          </w:p>
        </w:tc>
        <w:tc>
          <w:tcPr>
            <w:tcW w:w="851"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6</w:t>
            </w:r>
          </w:p>
        </w:tc>
        <w:tc>
          <w:tcPr>
            <w:tcW w:w="850"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6%</w:t>
            </w:r>
          </w:p>
        </w:tc>
        <w:tc>
          <w:tcPr>
            <w:tcW w:w="993"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39</w:t>
            </w:r>
          </w:p>
        </w:tc>
        <w:tc>
          <w:tcPr>
            <w:tcW w:w="850"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40%</w:t>
            </w:r>
          </w:p>
        </w:tc>
        <w:tc>
          <w:tcPr>
            <w:tcW w:w="992"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39</w:t>
            </w:r>
          </w:p>
        </w:tc>
        <w:tc>
          <w:tcPr>
            <w:tcW w:w="851"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40%</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13</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13%</w:t>
            </w:r>
          </w:p>
        </w:tc>
      </w:tr>
      <w:tr w:rsidR="009B65CF" w:rsidRPr="009B65CF" w:rsidTr="001D4BE9">
        <w:trPr>
          <w:trHeight w:val="510"/>
        </w:trPr>
        <w:tc>
          <w:tcPr>
            <w:tcW w:w="959" w:type="dxa"/>
            <w:tcBorders>
              <w:right w:val="single" w:sz="4" w:space="0" w:color="auto"/>
            </w:tcBorders>
            <w:shd w:val="clear" w:color="auto" w:fill="DBE5F1" w:themeFill="accent1" w:themeFillTint="33"/>
          </w:tcPr>
          <w:p w:rsidR="009B65CF" w:rsidRPr="009B65CF" w:rsidRDefault="009B65CF" w:rsidP="009B65CF">
            <w:pPr>
              <w:spacing w:after="0" w:line="240" w:lineRule="auto"/>
              <w:jc w:val="center"/>
              <w:rPr>
                <w:rFonts w:ascii="Times New Roman" w:eastAsia="Times New Roman" w:hAnsi="Times New Roman" w:cs="Times New Roman"/>
                <w:b/>
                <w:sz w:val="24"/>
                <w:lang w:val="uk-UA" w:eastAsia="ru-RU"/>
              </w:rPr>
            </w:pPr>
            <w:r w:rsidRPr="009B65CF">
              <w:rPr>
                <w:rFonts w:ascii="Times New Roman" w:eastAsia="Times New Roman" w:hAnsi="Times New Roman" w:cs="Times New Roman"/>
                <w:b/>
                <w:sz w:val="24"/>
                <w:lang w:val="uk-UA" w:eastAsia="ru-RU"/>
              </w:rPr>
              <w:t>Разом</w:t>
            </w:r>
          </w:p>
          <w:p w:rsidR="009B65CF" w:rsidRPr="009B65CF" w:rsidRDefault="009B65CF" w:rsidP="009B65CF">
            <w:pPr>
              <w:spacing w:after="0" w:line="240" w:lineRule="auto"/>
              <w:jc w:val="center"/>
              <w:rPr>
                <w:rFonts w:ascii="Times New Roman" w:eastAsia="Times New Roman" w:hAnsi="Times New Roman" w:cs="Times New Roman"/>
                <w:b/>
                <w:sz w:val="28"/>
                <w:lang w:val="uk-UA" w:eastAsia="ru-RU"/>
              </w:rPr>
            </w:pPr>
          </w:p>
        </w:tc>
        <w:tc>
          <w:tcPr>
            <w:tcW w:w="709" w:type="dxa"/>
            <w:tcBorders>
              <w:left w:val="single" w:sz="4" w:space="0" w:color="auto"/>
            </w:tcBorders>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19</w:t>
            </w:r>
          </w:p>
        </w:tc>
        <w:tc>
          <w:tcPr>
            <w:tcW w:w="708" w:type="dxa"/>
            <w:shd w:val="clear" w:color="auto" w:fill="DDD9C3" w:themeFill="background2" w:themeFillShade="E6"/>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515</w:t>
            </w:r>
          </w:p>
        </w:tc>
        <w:tc>
          <w:tcPr>
            <w:tcW w:w="851"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9</w:t>
            </w:r>
          </w:p>
        </w:tc>
        <w:tc>
          <w:tcPr>
            <w:tcW w:w="850" w:type="dxa"/>
            <w:shd w:val="clear" w:color="auto" w:fill="FDE9D9" w:themeFill="accent6" w:themeFillTint="33"/>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2%</w:t>
            </w:r>
          </w:p>
        </w:tc>
        <w:tc>
          <w:tcPr>
            <w:tcW w:w="993"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139</w:t>
            </w:r>
          </w:p>
        </w:tc>
        <w:tc>
          <w:tcPr>
            <w:tcW w:w="850" w:type="dxa"/>
            <w:shd w:val="clear" w:color="auto" w:fill="DAEEF3" w:themeFill="accent5" w:themeFillTint="33"/>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27%</w:t>
            </w:r>
          </w:p>
        </w:tc>
        <w:tc>
          <w:tcPr>
            <w:tcW w:w="992"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249</w:t>
            </w:r>
          </w:p>
        </w:tc>
        <w:tc>
          <w:tcPr>
            <w:tcW w:w="851" w:type="dxa"/>
            <w:shd w:val="clear" w:color="auto" w:fill="E5DFEC" w:themeFill="accent4" w:themeFillTint="33"/>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48%</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118</w:t>
            </w:r>
          </w:p>
        </w:tc>
        <w:tc>
          <w:tcPr>
            <w:tcW w:w="992" w:type="dxa"/>
            <w:shd w:val="clear" w:color="auto" w:fill="EAF1DD" w:themeFill="accent3" w:themeFillTint="33"/>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23%</w:t>
            </w:r>
          </w:p>
        </w:tc>
      </w:tr>
    </w:tbl>
    <w:p w:rsidR="009B65CF" w:rsidRPr="009B65CF" w:rsidRDefault="009B65CF" w:rsidP="009B65CF">
      <w:pPr>
        <w:spacing w:after="0" w:line="240" w:lineRule="auto"/>
        <w:rPr>
          <w:rFonts w:ascii="Times New Roman" w:eastAsia="Times New Roman" w:hAnsi="Times New Roman" w:cs="Times New Roman"/>
          <w:b/>
          <w:sz w:val="28"/>
          <w:szCs w:val="28"/>
          <w:lang w:val="en-US" w:eastAsia="ru-RU"/>
        </w:rPr>
      </w:pPr>
    </w:p>
    <w:p w:rsidR="001D4BE9" w:rsidRDefault="009B65CF" w:rsidP="001D4BE9">
      <w:pPr>
        <w:spacing w:after="0"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b/>
          <w:sz w:val="28"/>
          <w:szCs w:val="28"/>
          <w:lang w:val="uk-UA" w:eastAsia="ru-RU"/>
        </w:rPr>
        <w:t>9</w:t>
      </w:r>
      <w:r w:rsidRPr="009B65CF">
        <w:rPr>
          <w:rFonts w:ascii="Times New Roman" w:eastAsia="Times New Roman" w:hAnsi="Times New Roman" w:cs="Times New Roman"/>
          <w:sz w:val="28"/>
          <w:szCs w:val="28"/>
          <w:lang w:val="uk-UA" w:eastAsia="ru-RU"/>
        </w:rPr>
        <w:t xml:space="preserve"> учнів</w:t>
      </w:r>
      <w:r w:rsidRPr="009B65CF">
        <w:rPr>
          <w:rFonts w:ascii="Times New Roman" w:eastAsia="Times New Roman" w:hAnsi="Times New Roman" w:cs="Times New Roman"/>
          <w:b/>
          <w:sz w:val="28"/>
          <w:szCs w:val="28"/>
          <w:lang w:val="uk-UA" w:eastAsia="ru-RU"/>
        </w:rPr>
        <w:t xml:space="preserve"> </w:t>
      </w:r>
      <w:r w:rsidRPr="009B65CF">
        <w:rPr>
          <w:rFonts w:ascii="Times New Roman" w:eastAsia="Times New Roman" w:hAnsi="Times New Roman" w:cs="Times New Roman"/>
          <w:sz w:val="28"/>
          <w:szCs w:val="28"/>
          <w:lang w:val="uk-UA" w:eastAsia="ru-RU"/>
        </w:rPr>
        <w:t>(2%)</w:t>
      </w:r>
      <w:r w:rsidRPr="009B65CF">
        <w:rPr>
          <w:rFonts w:ascii="Times New Roman" w:eastAsia="Times New Roman" w:hAnsi="Times New Roman" w:cs="Times New Roman"/>
          <w:b/>
          <w:sz w:val="28"/>
          <w:szCs w:val="28"/>
          <w:lang w:val="uk-UA" w:eastAsia="ru-RU"/>
        </w:rPr>
        <w:t xml:space="preserve">  </w:t>
      </w:r>
      <w:r w:rsidRPr="009B65CF">
        <w:rPr>
          <w:rFonts w:ascii="Times New Roman" w:eastAsia="Times New Roman" w:hAnsi="Times New Roman" w:cs="Times New Roman"/>
          <w:sz w:val="28"/>
          <w:szCs w:val="28"/>
          <w:lang w:val="uk-UA" w:eastAsia="ru-RU"/>
        </w:rPr>
        <w:t xml:space="preserve">закінчили  2015/2016 н.р. на початковому рівні </w:t>
      </w:r>
      <w:r w:rsidRPr="009B65CF">
        <w:rPr>
          <w:rFonts w:ascii="Times New Roman" w:eastAsia="Times New Roman" w:hAnsi="Times New Roman" w:cs="Times New Roman"/>
          <w:i/>
          <w:sz w:val="28"/>
          <w:lang w:val="uk-UA" w:eastAsia="ru-RU"/>
        </w:rPr>
        <w:t>(табл.2)</w:t>
      </w:r>
      <w:r w:rsidRPr="009B65CF">
        <w:rPr>
          <w:rFonts w:ascii="Times New Roman" w:eastAsia="Times New Roman" w:hAnsi="Times New Roman" w:cs="Times New Roman"/>
          <w:sz w:val="28"/>
          <w:lang w:val="uk-UA" w:eastAsia="ru-RU"/>
        </w:rPr>
        <w:t>.</w:t>
      </w:r>
    </w:p>
    <w:p w:rsidR="001D4BE9" w:rsidRPr="001D4BE9" w:rsidRDefault="009B65CF" w:rsidP="00BF421D">
      <w:pPr>
        <w:spacing w:after="0" w:line="240" w:lineRule="auto"/>
        <w:ind w:firstLine="567"/>
        <w:jc w:val="both"/>
        <w:rPr>
          <w:rFonts w:ascii="Times New Roman" w:eastAsia="Times New Roman" w:hAnsi="Times New Roman" w:cs="Times New Roman"/>
          <w:sz w:val="28"/>
          <w:lang w:val="uk-UA" w:eastAsia="ru-RU"/>
        </w:rPr>
      </w:pPr>
      <w:r w:rsidRPr="001D4BE9">
        <w:rPr>
          <w:rFonts w:ascii="Times New Roman" w:eastAsia="Times New Roman" w:hAnsi="Times New Roman" w:cs="Times New Roman"/>
          <w:sz w:val="28"/>
          <w:szCs w:val="28"/>
          <w:lang w:val="uk-UA" w:eastAsia="ru-RU"/>
        </w:rPr>
        <w:t>З них:</w:t>
      </w:r>
      <w:r w:rsidR="00BF421D">
        <w:rPr>
          <w:rFonts w:ascii="Times New Roman" w:eastAsia="Times New Roman" w:hAnsi="Times New Roman" w:cs="Times New Roman"/>
          <w:sz w:val="28"/>
          <w:szCs w:val="28"/>
          <w:lang w:val="uk-UA"/>
        </w:rPr>
        <w:t xml:space="preserve">  </w:t>
      </w:r>
      <w:r w:rsidR="00BF421D" w:rsidRPr="00BF421D">
        <w:rPr>
          <w:rFonts w:ascii="Times New Roman" w:eastAsia="Times New Roman" w:hAnsi="Times New Roman" w:cs="Times New Roman"/>
          <w:sz w:val="28"/>
          <w:szCs w:val="28"/>
          <w:lang w:val="uk-UA"/>
        </w:rPr>
        <w:t>–</w:t>
      </w:r>
      <w:r w:rsidR="00BF421D">
        <w:rPr>
          <w:rFonts w:ascii="Times New Roman" w:eastAsia="Times New Roman" w:hAnsi="Times New Roman" w:cs="Times New Roman"/>
          <w:sz w:val="28"/>
          <w:szCs w:val="28"/>
          <w:lang w:val="uk-UA"/>
        </w:rPr>
        <w:t xml:space="preserve"> </w:t>
      </w:r>
      <w:r w:rsidR="001D4BE9" w:rsidRPr="001D4BE9">
        <w:rPr>
          <w:rFonts w:ascii="Times New Roman" w:eastAsia="Times New Roman" w:hAnsi="Times New Roman" w:cs="Times New Roman"/>
          <w:sz w:val="28"/>
          <w:szCs w:val="28"/>
          <w:lang w:val="uk-UA"/>
        </w:rPr>
        <w:t>4 уч. – з 1 предмету;</w:t>
      </w:r>
    </w:p>
    <w:p w:rsidR="00BF421D" w:rsidRDefault="00BF421D" w:rsidP="00BF421D">
      <w:pPr>
        <w:tabs>
          <w:tab w:val="left" w:pos="1560"/>
        </w:tabs>
        <w:spacing w:after="0" w:line="240" w:lineRule="auto"/>
        <w:ind w:left="1418"/>
        <w:rPr>
          <w:rFonts w:ascii="Times New Roman" w:eastAsia="Times New Roman" w:hAnsi="Times New Roman" w:cs="Times New Roman"/>
          <w:sz w:val="28"/>
          <w:szCs w:val="28"/>
          <w:lang w:val="uk-UA"/>
        </w:rPr>
      </w:pPr>
      <w:r w:rsidRPr="00BF421D">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r w:rsidR="001D4BE9" w:rsidRPr="009B65CF">
        <w:rPr>
          <w:rFonts w:ascii="Times New Roman" w:eastAsia="Times New Roman" w:hAnsi="Times New Roman" w:cs="Times New Roman"/>
          <w:sz w:val="28"/>
          <w:szCs w:val="28"/>
          <w:lang w:val="uk-UA"/>
        </w:rPr>
        <w:t>2 уч. – з двох предметів;</w:t>
      </w:r>
    </w:p>
    <w:p w:rsidR="009B65CF" w:rsidRPr="009B65CF" w:rsidRDefault="00BF421D" w:rsidP="00BF421D">
      <w:pPr>
        <w:spacing w:after="0" w:line="240" w:lineRule="auto"/>
        <w:ind w:left="1418"/>
        <w:rPr>
          <w:rFonts w:ascii="Times New Roman" w:eastAsia="Times New Roman" w:hAnsi="Times New Roman" w:cs="Times New Roman"/>
          <w:sz w:val="28"/>
          <w:szCs w:val="28"/>
          <w:lang w:val="uk-UA"/>
        </w:rPr>
      </w:pPr>
      <w:r w:rsidRPr="00BF421D">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r w:rsidR="001D4BE9" w:rsidRPr="00BF421D">
        <w:rPr>
          <w:rFonts w:ascii="Times New Roman" w:eastAsia="Times New Roman" w:hAnsi="Times New Roman" w:cs="Times New Roman"/>
          <w:sz w:val="28"/>
          <w:szCs w:val="28"/>
          <w:lang w:val="uk-UA"/>
        </w:rPr>
        <w:t>3 уч. – із 3-х та більше.</w:t>
      </w:r>
      <w:r w:rsidR="001D4BE9" w:rsidRPr="00BF421D">
        <w:rPr>
          <w:rFonts w:ascii="Times New Roman" w:hAnsi="Times New Roman" w:cs="Times New Roman"/>
          <w:b/>
          <w:sz w:val="28"/>
          <w:lang w:val="uk-UA"/>
        </w:rPr>
        <w:t xml:space="preserve"> </w:t>
      </w:r>
    </w:p>
    <w:p w:rsidR="009B65CF" w:rsidRPr="009B65CF" w:rsidRDefault="009B65CF" w:rsidP="009B65CF">
      <w:pPr>
        <w:spacing w:after="0" w:line="240" w:lineRule="auto"/>
        <w:jc w:val="center"/>
        <w:rPr>
          <w:rFonts w:ascii="Times New Roman" w:hAnsi="Times New Roman" w:cs="Times New Roman"/>
          <w:b/>
          <w:sz w:val="28"/>
          <w:lang w:val="uk-UA"/>
        </w:rPr>
      </w:pPr>
      <w:r w:rsidRPr="009B65CF">
        <w:rPr>
          <w:rFonts w:ascii="Times New Roman" w:hAnsi="Times New Roman" w:cs="Times New Roman"/>
          <w:b/>
          <w:sz w:val="28"/>
          <w:lang w:val="uk-UA"/>
        </w:rPr>
        <w:t>Початковий рівень</w:t>
      </w:r>
      <w:r w:rsidRPr="009B65CF">
        <w:t xml:space="preserve"> </w:t>
      </w:r>
      <w:r w:rsidRPr="009B65CF">
        <w:rPr>
          <w:rFonts w:ascii="Times New Roman" w:hAnsi="Times New Roman" w:cs="Times New Roman"/>
          <w:b/>
          <w:sz w:val="28"/>
          <w:lang w:val="uk-UA"/>
        </w:rPr>
        <w:t>навчальних досягнень</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2</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5"/>
        <w:gridCol w:w="2494"/>
        <w:gridCol w:w="1247"/>
        <w:gridCol w:w="1247"/>
        <w:gridCol w:w="1247"/>
        <w:gridCol w:w="1247"/>
      </w:tblGrid>
      <w:tr w:rsidR="009B65CF" w:rsidRPr="009B65CF" w:rsidTr="001D4BE9">
        <w:tc>
          <w:tcPr>
            <w:tcW w:w="1455" w:type="dxa"/>
            <w:shd w:val="clear" w:color="auto" w:fill="EAF1DD"/>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17" w:name="_Toc468022055"/>
            <w:r w:rsidRPr="009B65CF">
              <w:rPr>
                <w:rFonts w:ascii="Times New Roman" w:eastAsia="Times New Roman" w:hAnsi="Times New Roman" w:cs="Times New Roman"/>
                <w:sz w:val="28"/>
                <w:szCs w:val="28"/>
                <w:lang w:val="uk-UA" w:eastAsia="ru-RU"/>
              </w:rPr>
              <w:t>Клас</w:t>
            </w:r>
            <w:bookmarkEnd w:id="17"/>
          </w:p>
        </w:tc>
        <w:tc>
          <w:tcPr>
            <w:tcW w:w="2494" w:type="dxa"/>
            <w:shd w:val="clear" w:color="auto" w:fill="EAF1DD"/>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18" w:name="_Toc468022056"/>
            <w:r w:rsidRPr="009B65CF">
              <w:rPr>
                <w:rFonts w:ascii="Times New Roman" w:eastAsia="Times New Roman" w:hAnsi="Times New Roman" w:cs="Times New Roman"/>
                <w:sz w:val="28"/>
                <w:szCs w:val="28"/>
                <w:lang w:val="uk-UA" w:eastAsia="ru-RU"/>
              </w:rPr>
              <w:t>Предмет</w:t>
            </w:r>
            <w:bookmarkEnd w:id="18"/>
          </w:p>
        </w:tc>
        <w:tc>
          <w:tcPr>
            <w:tcW w:w="1247" w:type="dxa"/>
            <w:shd w:val="clear" w:color="auto" w:fill="EAF1DD"/>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19" w:name="_Toc468022057"/>
            <w:r w:rsidRPr="009B65CF">
              <w:rPr>
                <w:rFonts w:ascii="Times New Roman" w:eastAsia="Times New Roman" w:hAnsi="Times New Roman" w:cs="Times New Roman"/>
                <w:sz w:val="28"/>
                <w:szCs w:val="28"/>
                <w:lang w:val="uk-UA" w:eastAsia="ru-RU"/>
              </w:rPr>
              <w:t>Всього</w:t>
            </w:r>
            <w:bookmarkEnd w:id="19"/>
          </w:p>
        </w:tc>
        <w:tc>
          <w:tcPr>
            <w:tcW w:w="1247" w:type="dxa"/>
            <w:shd w:val="clear" w:color="auto" w:fill="EAF1DD"/>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20" w:name="_Toc468022058"/>
            <w:r w:rsidRPr="009B65CF">
              <w:rPr>
                <w:rFonts w:ascii="Times New Roman" w:eastAsia="Times New Roman" w:hAnsi="Times New Roman" w:cs="Times New Roman"/>
                <w:sz w:val="28"/>
                <w:szCs w:val="28"/>
                <w:lang w:val="uk-UA" w:eastAsia="ru-RU"/>
              </w:rPr>
              <w:t xml:space="preserve">З </w:t>
            </w:r>
            <w:r w:rsidRPr="009B65CF">
              <w:rPr>
                <w:rFonts w:ascii="Times New Roman" w:eastAsia="Times New Roman" w:hAnsi="Times New Roman" w:cs="Times New Roman"/>
                <w:b/>
                <w:sz w:val="28"/>
                <w:szCs w:val="28"/>
                <w:lang w:val="uk-UA" w:eastAsia="ru-RU"/>
              </w:rPr>
              <w:t>1</w:t>
            </w:r>
            <w:r w:rsidRPr="009B65CF">
              <w:rPr>
                <w:rFonts w:ascii="Times New Roman" w:eastAsia="Times New Roman" w:hAnsi="Times New Roman" w:cs="Times New Roman"/>
                <w:sz w:val="28"/>
                <w:szCs w:val="28"/>
                <w:lang w:val="uk-UA" w:eastAsia="ru-RU"/>
              </w:rPr>
              <w:t xml:space="preserve"> пр.</w:t>
            </w:r>
            <w:bookmarkEnd w:id="20"/>
          </w:p>
        </w:tc>
        <w:tc>
          <w:tcPr>
            <w:tcW w:w="1247" w:type="dxa"/>
            <w:shd w:val="clear" w:color="auto" w:fill="EAF1DD"/>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21" w:name="_Toc468022059"/>
            <w:r w:rsidRPr="009B65CF">
              <w:rPr>
                <w:rFonts w:ascii="Times New Roman" w:eastAsia="Times New Roman" w:hAnsi="Times New Roman" w:cs="Times New Roman"/>
                <w:sz w:val="28"/>
                <w:szCs w:val="28"/>
                <w:lang w:val="uk-UA" w:eastAsia="ru-RU"/>
              </w:rPr>
              <w:t xml:space="preserve">Із </w:t>
            </w:r>
            <w:r w:rsidRPr="009B65CF">
              <w:rPr>
                <w:rFonts w:ascii="Times New Roman" w:eastAsia="Times New Roman" w:hAnsi="Times New Roman" w:cs="Times New Roman"/>
                <w:b/>
                <w:sz w:val="28"/>
                <w:szCs w:val="28"/>
                <w:lang w:val="uk-UA" w:eastAsia="ru-RU"/>
              </w:rPr>
              <w:t>2</w:t>
            </w:r>
            <w:r w:rsidRPr="009B65CF">
              <w:rPr>
                <w:rFonts w:ascii="Times New Roman" w:eastAsia="Times New Roman" w:hAnsi="Times New Roman" w:cs="Times New Roman"/>
                <w:sz w:val="28"/>
                <w:szCs w:val="28"/>
                <w:lang w:val="uk-UA" w:eastAsia="ru-RU"/>
              </w:rPr>
              <w:t xml:space="preserve"> пр.</w:t>
            </w:r>
            <w:bookmarkEnd w:id="21"/>
          </w:p>
        </w:tc>
        <w:tc>
          <w:tcPr>
            <w:tcW w:w="1247" w:type="dxa"/>
            <w:shd w:val="clear" w:color="auto" w:fill="EAF1DD"/>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22" w:name="_Toc468022060"/>
            <w:r w:rsidRPr="009B65CF">
              <w:rPr>
                <w:rFonts w:ascii="Times New Roman" w:eastAsia="Times New Roman" w:hAnsi="Times New Roman" w:cs="Times New Roman"/>
                <w:sz w:val="28"/>
                <w:szCs w:val="28"/>
                <w:lang w:val="uk-UA" w:eastAsia="ru-RU"/>
              </w:rPr>
              <w:t xml:space="preserve">З </w:t>
            </w:r>
            <w:r w:rsidRPr="009B65CF">
              <w:rPr>
                <w:rFonts w:ascii="Times New Roman" w:eastAsia="Times New Roman" w:hAnsi="Times New Roman" w:cs="Times New Roman"/>
                <w:b/>
                <w:sz w:val="28"/>
                <w:szCs w:val="28"/>
                <w:lang w:val="uk-UA" w:eastAsia="ru-RU"/>
              </w:rPr>
              <w:t>3</w:t>
            </w:r>
            <w:r w:rsidRPr="009B65CF">
              <w:rPr>
                <w:rFonts w:ascii="Times New Roman" w:eastAsia="Times New Roman" w:hAnsi="Times New Roman" w:cs="Times New Roman"/>
                <w:sz w:val="28"/>
                <w:szCs w:val="28"/>
                <w:lang w:val="uk-UA" w:eastAsia="ru-RU"/>
              </w:rPr>
              <w:t xml:space="preserve"> пр. і більше</w:t>
            </w:r>
            <w:bookmarkEnd w:id="22"/>
          </w:p>
        </w:tc>
      </w:tr>
      <w:tr w:rsidR="009B65CF" w:rsidRPr="009B65CF" w:rsidTr="001D4BE9">
        <w:tc>
          <w:tcPr>
            <w:tcW w:w="1455" w:type="dxa"/>
            <w:shd w:val="clear" w:color="auto" w:fill="FDE9D9"/>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23" w:name="_Toc468022061"/>
            <w:r w:rsidRPr="009B65CF">
              <w:rPr>
                <w:rFonts w:ascii="Times New Roman" w:eastAsia="Times New Roman" w:hAnsi="Times New Roman" w:cs="Times New Roman"/>
                <w:sz w:val="28"/>
                <w:szCs w:val="28"/>
                <w:lang w:val="uk-UA" w:eastAsia="ru-RU"/>
              </w:rPr>
              <w:t>1-і класи</w:t>
            </w:r>
            <w:bookmarkEnd w:id="23"/>
          </w:p>
        </w:tc>
        <w:tc>
          <w:tcPr>
            <w:tcW w:w="2494" w:type="dxa"/>
            <w:shd w:val="clear" w:color="auto" w:fill="FDE9D9"/>
            <w:vAlign w:val="center"/>
          </w:tcPr>
          <w:p w:rsidR="009B65CF" w:rsidRPr="009B65CF" w:rsidRDefault="009B65CF" w:rsidP="009B65CF">
            <w:pPr>
              <w:spacing w:after="0" w:line="240" w:lineRule="auto"/>
              <w:jc w:val="center"/>
              <w:outlineLvl w:val="0"/>
              <w:rPr>
                <w:rFonts w:ascii="Times New Roman" w:eastAsia="Times New Roman" w:hAnsi="Times New Roman" w:cs="Times New Roman"/>
                <w:lang w:val="uk-UA"/>
              </w:rPr>
            </w:pPr>
            <w:bookmarkStart w:id="24" w:name="_Toc468022062"/>
            <w:proofErr w:type="spellStart"/>
            <w:r w:rsidRPr="009B65CF">
              <w:rPr>
                <w:rFonts w:ascii="Times New Roman" w:eastAsia="Times New Roman" w:hAnsi="Times New Roman" w:cs="Times New Roman"/>
                <w:lang w:val="uk-UA"/>
              </w:rPr>
              <w:t>Навч</w:t>
            </w:r>
            <w:proofErr w:type="spellEnd"/>
            <w:r w:rsidRPr="009B65CF">
              <w:rPr>
                <w:rFonts w:ascii="Times New Roman" w:eastAsia="Times New Roman" w:hAnsi="Times New Roman" w:cs="Times New Roman"/>
                <w:lang w:val="uk-UA"/>
              </w:rPr>
              <w:t>. грамоти, математика</w:t>
            </w:r>
            <w:r w:rsidRPr="009B65CF">
              <w:rPr>
                <w:rFonts w:ascii="Times New Roman" w:eastAsia="Times New Roman" w:hAnsi="Times New Roman" w:cs="Times New Roman"/>
              </w:rPr>
              <w:t>,</w:t>
            </w:r>
            <w:r w:rsidRPr="009B65CF">
              <w:rPr>
                <w:rFonts w:ascii="Times New Roman" w:eastAsia="Times New Roman" w:hAnsi="Times New Roman" w:cs="Times New Roman"/>
                <w:lang w:val="uk-UA"/>
              </w:rPr>
              <w:br/>
            </w:r>
            <w:r w:rsidRPr="009B65CF">
              <w:rPr>
                <w:rFonts w:ascii="Times New Roman" w:eastAsia="Times New Roman" w:hAnsi="Times New Roman" w:cs="Times New Roman"/>
              </w:rPr>
              <w:t xml:space="preserve"> </w:t>
            </w:r>
            <w:proofErr w:type="spellStart"/>
            <w:r w:rsidRPr="009B65CF">
              <w:rPr>
                <w:rFonts w:ascii="Times New Roman" w:eastAsia="Times New Roman" w:hAnsi="Times New Roman" w:cs="Times New Roman"/>
              </w:rPr>
              <w:t>укр</w:t>
            </w:r>
            <w:proofErr w:type="spellEnd"/>
            <w:r w:rsidRPr="009B65CF">
              <w:rPr>
                <w:rFonts w:ascii="Times New Roman" w:eastAsia="Times New Roman" w:hAnsi="Times New Roman" w:cs="Times New Roman"/>
              </w:rPr>
              <w:t>.</w:t>
            </w:r>
            <w:r w:rsidRPr="009B65CF">
              <w:rPr>
                <w:rFonts w:ascii="Times New Roman" w:eastAsia="Times New Roman" w:hAnsi="Times New Roman" w:cs="Times New Roman"/>
                <w:lang w:val="uk-UA"/>
              </w:rPr>
              <w:t xml:space="preserve"> та англ. мови</w:t>
            </w:r>
            <w:bookmarkEnd w:id="24"/>
          </w:p>
        </w:tc>
        <w:tc>
          <w:tcPr>
            <w:tcW w:w="1247" w:type="dxa"/>
            <w:shd w:val="clear" w:color="auto" w:fill="FDE9D9"/>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25" w:name="_Toc468022063"/>
            <w:r w:rsidRPr="009B65CF">
              <w:rPr>
                <w:rFonts w:ascii="Times New Roman" w:eastAsia="Times New Roman" w:hAnsi="Times New Roman" w:cs="Times New Roman"/>
                <w:sz w:val="28"/>
                <w:lang w:val="uk-UA"/>
              </w:rPr>
              <w:t>3</w:t>
            </w:r>
            <w:bookmarkEnd w:id="25"/>
          </w:p>
        </w:tc>
        <w:tc>
          <w:tcPr>
            <w:tcW w:w="1247" w:type="dxa"/>
            <w:shd w:val="clear" w:color="auto" w:fill="FDE9D9"/>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26" w:name="_Toc468022064"/>
            <w:r w:rsidRPr="009B65CF">
              <w:rPr>
                <w:rFonts w:ascii="Times New Roman" w:eastAsia="Times New Roman" w:hAnsi="Times New Roman" w:cs="Times New Roman"/>
                <w:sz w:val="28"/>
                <w:lang w:val="uk-UA"/>
              </w:rPr>
              <w:t>-</w:t>
            </w:r>
            <w:bookmarkEnd w:id="26"/>
          </w:p>
        </w:tc>
        <w:tc>
          <w:tcPr>
            <w:tcW w:w="1247" w:type="dxa"/>
            <w:shd w:val="clear" w:color="auto" w:fill="FDE9D9"/>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27" w:name="_Toc468022065"/>
            <w:r w:rsidRPr="009B65CF">
              <w:rPr>
                <w:rFonts w:ascii="Times New Roman" w:eastAsia="Times New Roman" w:hAnsi="Times New Roman" w:cs="Times New Roman"/>
                <w:sz w:val="28"/>
                <w:lang w:val="uk-UA"/>
              </w:rPr>
              <w:t>2</w:t>
            </w:r>
            <w:bookmarkEnd w:id="27"/>
          </w:p>
        </w:tc>
        <w:tc>
          <w:tcPr>
            <w:tcW w:w="1247" w:type="dxa"/>
            <w:shd w:val="clear" w:color="auto" w:fill="FDE9D9"/>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28" w:name="_Toc468022066"/>
            <w:r w:rsidRPr="009B65CF">
              <w:rPr>
                <w:rFonts w:ascii="Times New Roman" w:eastAsia="Times New Roman" w:hAnsi="Times New Roman" w:cs="Times New Roman"/>
                <w:sz w:val="28"/>
                <w:lang w:val="uk-UA"/>
              </w:rPr>
              <w:t>1</w:t>
            </w:r>
            <w:bookmarkEnd w:id="28"/>
          </w:p>
        </w:tc>
      </w:tr>
      <w:tr w:rsidR="009B65CF" w:rsidRPr="009B65CF" w:rsidTr="001D4BE9">
        <w:trPr>
          <w:trHeight w:val="340"/>
        </w:trPr>
        <w:tc>
          <w:tcPr>
            <w:tcW w:w="1455" w:type="dxa"/>
            <w:shd w:val="clear" w:color="auto" w:fill="DAEEF3"/>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29" w:name="_Toc468022067"/>
            <w:r w:rsidRPr="009B65CF">
              <w:rPr>
                <w:rFonts w:ascii="Times New Roman" w:eastAsia="Times New Roman" w:hAnsi="Times New Roman" w:cs="Times New Roman"/>
                <w:sz w:val="28"/>
                <w:szCs w:val="28"/>
                <w:lang w:val="uk-UA" w:eastAsia="ru-RU"/>
              </w:rPr>
              <w:t>2-і класи</w:t>
            </w:r>
            <w:bookmarkEnd w:id="29"/>
          </w:p>
        </w:tc>
        <w:tc>
          <w:tcPr>
            <w:tcW w:w="2494" w:type="dxa"/>
            <w:shd w:val="clear" w:color="auto" w:fill="DAEEF3"/>
            <w:vAlign w:val="center"/>
          </w:tcPr>
          <w:p w:rsidR="009B65CF" w:rsidRPr="009B65CF" w:rsidRDefault="009B65CF" w:rsidP="009B65CF">
            <w:pPr>
              <w:spacing w:after="0" w:line="240" w:lineRule="auto"/>
              <w:jc w:val="center"/>
              <w:outlineLvl w:val="0"/>
              <w:rPr>
                <w:rFonts w:ascii="Times New Roman" w:eastAsia="Times New Roman" w:hAnsi="Times New Roman" w:cs="Times New Roman"/>
                <w:lang w:val="uk-UA"/>
              </w:rPr>
            </w:pPr>
          </w:p>
        </w:tc>
        <w:tc>
          <w:tcPr>
            <w:tcW w:w="1247" w:type="dxa"/>
            <w:shd w:val="clear" w:color="auto" w:fill="DAEEF3"/>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30" w:name="_Toc468022068"/>
            <w:r w:rsidRPr="009B65CF">
              <w:rPr>
                <w:rFonts w:ascii="Times New Roman" w:eastAsia="Times New Roman" w:hAnsi="Times New Roman" w:cs="Times New Roman"/>
                <w:sz w:val="28"/>
                <w:lang w:val="uk-UA"/>
              </w:rPr>
              <w:t>-</w:t>
            </w:r>
            <w:bookmarkEnd w:id="30"/>
          </w:p>
        </w:tc>
        <w:tc>
          <w:tcPr>
            <w:tcW w:w="1247" w:type="dxa"/>
            <w:shd w:val="clear" w:color="auto" w:fill="DAEEF3"/>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31" w:name="_Toc468022069"/>
            <w:r w:rsidRPr="009B65CF">
              <w:rPr>
                <w:rFonts w:ascii="Times New Roman" w:eastAsia="Times New Roman" w:hAnsi="Times New Roman" w:cs="Times New Roman"/>
                <w:sz w:val="28"/>
                <w:lang w:val="uk-UA"/>
              </w:rPr>
              <w:t>-</w:t>
            </w:r>
            <w:bookmarkEnd w:id="31"/>
          </w:p>
        </w:tc>
        <w:tc>
          <w:tcPr>
            <w:tcW w:w="1247" w:type="dxa"/>
            <w:shd w:val="clear" w:color="auto" w:fill="DAEEF3"/>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32" w:name="_Toc468022070"/>
            <w:r w:rsidRPr="009B65CF">
              <w:rPr>
                <w:rFonts w:ascii="Times New Roman" w:eastAsia="Times New Roman" w:hAnsi="Times New Roman" w:cs="Times New Roman"/>
                <w:sz w:val="28"/>
                <w:lang w:val="uk-UA"/>
              </w:rPr>
              <w:t>-</w:t>
            </w:r>
            <w:bookmarkEnd w:id="32"/>
          </w:p>
        </w:tc>
        <w:tc>
          <w:tcPr>
            <w:tcW w:w="1247" w:type="dxa"/>
            <w:shd w:val="clear" w:color="auto" w:fill="DAEEF3"/>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33" w:name="_Toc468022071"/>
            <w:r w:rsidRPr="009B65CF">
              <w:rPr>
                <w:rFonts w:ascii="Times New Roman" w:eastAsia="Times New Roman" w:hAnsi="Times New Roman" w:cs="Times New Roman"/>
                <w:sz w:val="28"/>
                <w:lang w:val="uk-UA"/>
              </w:rPr>
              <w:t>-</w:t>
            </w:r>
            <w:bookmarkEnd w:id="33"/>
          </w:p>
        </w:tc>
      </w:tr>
      <w:tr w:rsidR="009B65CF" w:rsidRPr="009B65CF" w:rsidTr="001D4BE9">
        <w:tc>
          <w:tcPr>
            <w:tcW w:w="1455" w:type="dxa"/>
            <w:shd w:val="clear" w:color="auto" w:fill="E5DFEC"/>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34" w:name="_Toc468022072"/>
            <w:r w:rsidRPr="009B65CF">
              <w:rPr>
                <w:rFonts w:ascii="Times New Roman" w:eastAsia="Times New Roman" w:hAnsi="Times New Roman" w:cs="Times New Roman"/>
                <w:sz w:val="28"/>
                <w:szCs w:val="28"/>
                <w:lang w:val="uk-UA" w:eastAsia="ru-RU"/>
              </w:rPr>
              <w:t>3-і класи</w:t>
            </w:r>
            <w:bookmarkEnd w:id="34"/>
          </w:p>
        </w:tc>
        <w:tc>
          <w:tcPr>
            <w:tcW w:w="2494" w:type="dxa"/>
            <w:shd w:val="clear" w:color="auto" w:fill="E5DFEC"/>
            <w:vAlign w:val="center"/>
          </w:tcPr>
          <w:p w:rsidR="009B65CF" w:rsidRPr="009B65CF" w:rsidRDefault="009B65CF" w:rsidP="009B65CF">
            <w:pPr>
              <w:spacing w:after="0" w:line="240" w:lineRule="auto"/>
              <w:jc w:val="center"/>
              <w:outlineLvl w:val="0"/>
              <w:rPr>
                <w:rFonts w:ascii="Times New Roman" w:eastAsia="Times New Roman" w:hAnsi="Times New Roman" w:cs="Times New Roman"/>
                <w:lang w:val="uk-UA"/>
              </w:rPr>
            </w:pPr>
          </w:p>
        </w:tc>
        <w:tc>
          <w:tcPr>
            <w:tcW w:w="1247" w:type="dxa"/>
            <w:shd w:val="clear" w:color="auto" w:fill="E5DFEC"/>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35" w:name="_Toc468022073"/>
            <w:r w:rsidRPr="009B65CF">
              <w:rPr>
                <w:rFonts w:ascii="Times New Roman" w:eastAsia="Times New Roman" w:hAnsi="Times New Roman" w:cs="Times New Roman"/>
                <w:sz w:val="28"/>
                <w:lang w:val="uk-UA"/>
              </w:rPr>
              <w:t>-</w:t>
            </w:r>
            <w:bookmarkEnd w:id="35"/>
          </w:p>
        </w:tc>
        <w:tc>
          <w:tcPr>
            <w:tcW w:w="1247" w:type="dxa"/>
            <w:shd w:val="clear" w:color="auto" w:fill="E5DFEC"/>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36" w:name="_Toc468022074"/>
            <w:r w:rsidRPr="009B65CF">
              <w:rPr>
                <w:rFonts w:ascii="Times New Roman" w:eastAsia="Times New Roman" w:hAnsi="Times New Roman" w:cs="Times New Roman"/>
                <w:sz w:val="28"/>
                <w:lang w:val="uk-UA"/>
              </w:rPr>
              <w:t>-</w:t>
            </w:r>
            <w:bookmarkEnd w:id="36"/>
          </w:p>
        </w:tc>
        <w:tc>
          <w:tcPr>
            <w:tcW w:w="1247" w:type="dxa"/>
            <w:shd w:val="clear" w:color="auto" w:fill="E5DFEC"/>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37" w:name="_Toc468022075"/>
            <w:r w:rsidRPr="009B65CF">
              <w:rPr>
                <w:rFonts w:ascii="Times New Roman" w:eastAsia="Times New Roman" w:hAnsi="Times New Roman" w:cs="Times New Roman"/>
                <w:sz w:val="28"/>
                <w:lang w:val="uk-UA"/>
              </w:rPr>
              <w:t>-</w:t>
            </w:r>
            <w:bookmarkEnd w:id="37"/>
          </w:p>
        </w:tc>
        <w:tc>
          <w:tcPr>
            <w:tcW w:w="1247" w:type="dxa"/>
            <w:shd w:val="clear" w:color="auto" w:fill="E5DFEC"/>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38" w:name="_Toc468022076"/>
            <w:r w:rsidRPr="009B65CF">
              <w:rPr>
                <w:rFonts w:ascii="Times New Roman" w:eastAsia="Times New Roman" w:hAnsi="Times New Roman" w:cs="Times New Roman"/>
                <w:sz w:val="28"/>
                <w:lang w:val="uk-UA"/>
              </w:rPr>
              <w:t>-</w:t>
            </w:r>
            <w:bookmarkEnd w:id="38"/>
          </w:p>
        </w:tc>
      </w:tr>
      <w:tr w:rsidR="009B65CF" w:rsidRPr="009B65CF" w:rsidTr="001D4BE9">
        <w:trPr>
          <w:trHeight w:val="680"/>
        </w:trPr>
        <w:tc>
          <w:tcPr>
            <w:tcW w:w="1455" w:type="dxa"/>
            <w:shd w:val="clear" w:color="auto" w:fill="F2DBDB"/>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Cs w:val="28"/>
                <w:lang w:val="uk-UA" w:eastAsia="ru-RU"/>
              </w:rPr>
            </w:pPr>
          </w:p>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39" w:name="_Toc468022077"/>
            <w:r w:rsidRPr="009B65CF">
              <w:rPr>
                <w:rFonts w:ascii="Times New Roman" w:eastAsia="Times New Roman" w:hAnsi="Times New Roman" w:cs="Times New Roman"/>
                <w:sz w:val="28"/>
                <w:szCs w:val="28"/>
                <w:lang w:val="uk-UA" w:eastAsia="ru-RU"/>
              </w:rPr>
              <w:t>4-і класи</w:t>
            </w:r>
            <w:bookmarkEnd w:id="39"/>
          </w:p>
          <w:p w:rsidR="009B65CF" w:rsidRPr="009B65CF" w:rsidRDefault="009B65CF" w:rsidP="009B65CF">
            <w:pPr>
              <w:spacing w:after="0" w:line="240" w:lineRule="auto"/>
              <w:jc w:val="center"/>
              <w:outlineLvl w:val="0"/>
              <w:rPr>
                <w:rFonts w:ascii="Times New Roman" w:eastAsia="Times New Roman" w:hAnsi="Times New Roman" w:cs="Times New Roman"/>
                <w:szCs w:val="28"/>
                <w:lang w:val="uk-UA" w:eastAsia="ru-RU"/>
              </w:rPr>
            </w:pPr>
          </w:p>
        </w:tc>
        <w:tc>
          <w:tcPr>
            <w:tcW w:w="2494" w:type="dxa"/>
            <w:shd w:val="clear" w:color="auto" w:fill="F2DBDB"/>
            <w:vAlign w:val="center"/>
          </w:tcPr>
          <w:p w:rsidR="009B65CF" w:rsidRPr="009B65CF" w:rsidRDefault="009B65CF" w:rsidP="009B65CF">
            <w:pPr>
              <w:spacing w:after="0" w:line="240" w:lineRule="auto"/>
              <w:jc w:val="center"/>
              <w:outlineLvl w:val="0"/>
              <w:rPr>
                <w:rFonts w:ascii="Times New Roman" w:eastAsia="Times New Roman" w:hAnsi="Times New Roman" w:cs="Times New Roman"/>
                <w:lang w:val="uk-UA"/>
              </w:rPr>
            </w:pPr>
            <w:bookmarkStart w:id="40" w:name="_Toc468022078"/>
            <w:r w:rsidRPr="009B65CF">
              <w:rPr>
                <w:rFonts w:ascii="Times New Roman" w:eastAsia="Times New Roman" w:hAnsi="Times New Roman" w:cs="Times New Roman"/>
                <w:lang w:val="uk-UA"/>
              </w:rPr>
              <w:t>Укр., рос., англ. мови, математика</w:t>
            </w:r>
            <w:bookmarkEnd w:id="40"/>
          </w:p>
        </w:tc>
        <w:tc>
          <w:tcPr>
            <w:tcW w:w="1247" w:type="dxa"/>
            <w:shd w:val="clear" w:color="auto" w:fill="F2DBDB"/>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41" w:name="_Toc468022079"/>
            <w:r w:rsidRPr="009B65CF">
              <w:rPr>
                <w:rFonts w:ascii="Times New Roman" w:eastAsia="Times New Roman" w:hAnsi="Times New Roman" w:cs="Times New Roman"/>
                <w:sz w:val="28"/>
                <w:lang w:val="uk-UA"/>
              </w:rPr>
              <w:t>6</w:t>
            </w:r>
            <w:bookmarkEnd w:id="41"/>
          </w:p>
        </w:tc>
        <w:tc>
          <w:tcPr>
            <w:tcW w:w="1247" w:type="dxa"/>
            <w:shd w:val="clear" w:color="auto" w:fill="F2DBDB"/>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42" w:name="_Toc468022080"/>
            <w:r w:rsidRPr="009B65CF">
              <w:rPr>
                <w:rFonts w:ascii="Times New Roman" w:eastAsia="Times New Roman" w:hAnsi="Times New Roman" w:cs="Times New Roman"/>
                <w:sz w:val="28"/>
                <w:lang w:val="uk-UA"/>
              </w:rPr>
              <w:t>4</w:t>
            </w:r>
            <w:bookmarkEnd w:id="42"/>
          </w:p>
        </w:tc>
        <w:tc>
          <w:tcPr>
            <w:tcW w:w="1247" w:type="dxa"/>
            <w:shd w:val="clear" w:color="auto" w:fill="F2DBDB"/>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43" w:name="_Toc468022081"/>
            <w:r w:rsidRPr="009B65CF">
              <w:rPr>
                <w:rFonts w:ascii="Times New Roman" w:eastAsia="Times New Roman" w:hAnsi="Times New Roman" w:cs="Times New Roman"/>
                <w:sz w:val="28"/>
                <w:lang w:val="uk-UA"/>
              </w:rPr>
              <w:t>-</w:t>
            </w:r>
            <w:bookmarkEnd w:id="43"/>
          </w:p>
        </w:tc>
        <w:tc>
          <w:tcPr>
            <w:tcW w:w="1247" w:type="dxa"/>
            <w:shd w:val="clear" w:color="auto" w:fill="F2DBDB"/>
            <w:vAlign w:val="center"/>
          </w:tcPr>
          <w:p w:rsidR="009B65CF" w:rsidRPr="009B65CF" w:rsidRDefault="009B65CF" w:rsidP="009B65CF">
            <w:pPr>
              <w:spacing w:after="0" w:line="240" w:lineRule="auto"/>
              <w:jc w:val="center"/>
              <w:outlineLvl w:val="0"/>
              <w:rPr>
                <w:rFonts w:ascii="Times New Roman" w:eastAsia="Times New Roman" w:hAnsi="Times New Roman" w:cs="Times New Roman"/>
                <w:sz w:val="28"/>
                <w:lang w:val="uk-UA"/>
              </w:rPr>
            </w:pPr>
            <w:bookmarkStart w:id="44" w:name="_Toc468022082"/>
            <w:r w:rsidRPr="009B65CF">
              <w:rPr>
                <w:rFonts w:ascii="Times New Roman" w:eastAsia="Times New Roman" w:hAnsi="Times New Roman" w:cs="Times New Roman"/>
                <w:sz w:val="28"/>
                <w:lang w:val="uk-UA"/>
              </w:rPr>
              <w:t>2</w:t>
            </w:r>
            <w:bookmarkEnd w:id="44"/>
          </w:p>
        </w:tc>
      </w:tr>
      <w:tr w:rsidR="009B65CF" w:rsidRPr="009B65CF" w:rsidTr="001D4BE9">
        <w:tc>
          <w:tcPr>
            <w:tcW w:w="1455" w:type="dxa"/>
            <w:shd w:val="clear" w:color="auto" w:fill="DBE5F1"/>
            <w:vAlign w:val="center"/>
          </w:tcPr>
          <w:p w:rsidR="009B65CF" w:rsidRPr="009B65CF" w:rsidRDefault="009B65CF" w:rsidP="009B65CF">
            <w:pPr>
              <w:spacing w:after="0" w:line="240" w:lineRule="auto"/>
              <w:jc w:val="center"/>
              <w:outlineLvl w:val="0"/>
              <w:rPr>
                <w:rFonts w:ascii="Times New Roman" w:eastAsia="Times New Roman" w:hAnsi="Times New Roman" w:cs="Times New Roman"/>
                <w:b/>
                <w:szCs w:val="28"/>
                <w:lang w:val="uk-UA" w:eastAsia="ru-RU"/>
              </w:rPr>
            </w:pPr>
          </w:p>
          <w:p w:rsidR="009B65CF" w:rsidRPr="00BF421D" w:rsidRDefault="009B65CF" w:rsidP="009B65CF">
            <w:pPr>
              <w:spacing w:after="0" w:line="240" w:lineRule="auto"/>
              <w:jc w:val="center"/>
              <w:outlineLvl w:val="0"/>
              <w:rPr>
                <w:rFonts w:ascii="Times New Roman" w:eastAsia="Times New Roman" w:hAnsi="Times New Roman" w:cs="Times New Roman"/>
                <w:b/>
                <w:sz w:val="28"/>
                <w:szCs w:val="28"/>
                <w:lang w:val="uk-UA" w:eastAsia="ru-RU"/>
              </w:rPr>
            </w:pPr>
            <w:bookmarkStart w:id="45" w:name="_Toc468022083"/>
            <w:r w:rsidRPr="009B65CF">
              <w:rPr>
                <w:rFonts w:ascii="Times New Roman" w:eastAsia="Times New Roman" w:hAnsi="Times New Roman" w:cs="Times New Roman"/>
                <w:b/>
                <w:sz w:val="28"/>
                <w:szCs w:val="28"/>
                <w:lang w:val="uk-UA" w:eastAsia="ru-RU"/>
              </w:rPr>
              <w:t>1-4 класи</w:t>
            </w:r>
            <w:bookmarkEnd w:id="45"/>
          </w:p>
        </w:tc>
        <w:tc>
          <w:tcPr>
            <w:tcW w:w="2494" w:type="dxa"/>
            <w:shd w:val="clear" w:color="auto" w:fill="DBE5F1"/>
            <w:vAlign w:val="center"/>
          </w:tcPr>
          <w:p w:rsidR="009B65CF" w:rsidRPr="009B65CF" w:rsidRDefault="009B65CF" w:rsidP="009B65CF">
            <w:pPr>
              <w:spacing w:after="0" w:line="240" w:lineRule="auto"/>
              <w:jc w:val="center"/>
              <w:outlineLvl w:val="0"/>
              <w:rPr>
                <w:rFonts w:ascii="Times New Roman" w:eastAsia="Times New Roman" w:hAnsi="Times New Roman" w:cs="Times New Roman"/>
                <w:b/>
                <w:lang w:val="uk-UA"/>
              </w:rPr>
            </w:pPr>
          </w:p>
        </w:tc>
        <w:tc>
          <w:tcPr>
            <w:tcW w:w="1247" w:type="dxa"/>
            <w:shd w:val="clear" w:color="auto" w:fill="DBE5F1"/>
            <w:vAlign w:val="center"/>
          </w:tcPr>
          <w:p w:rsidR="009B65CF" w:rsidRPr="009B65CF" w:rsidRDefault="009B65CF" w:rsidP="009B65CF">
            <w:pPr>
              <w:spacing w:after="0" w:line="240" w:lineRule="auto"/>
              <w:jc w:val="center"/>
              <w:outlineLvl w:val="0"/>
              <w:rPr>
                <w:rFonts w:ascii="Times New Roman" w:eastAsia="Times New Roman" w:hAnsi="Times New Roman" w:cs="Times New Roman"/>
                <w:b/>
                <w:sz w:val="28"/>
                <w:lang w:val="uk-UA"/>
              </w:rPr>
            </w:pPr>
            <w:bookmarkStart w:id="46" w:name="_Toc468022084"/>
            <w:r w:rsidRPr="009B65CF">
              <w:rPr>
                <w:rFonts w:ascii="Times New Roman" w:eastAsia="Times New Roman" w:hAnsi="Times New Roman" w:cs="Times New Roman"/>
                <w:b/>
                <w:sz w:val="28"/>
                <w:lang w:val="uk-UA"/>
              </w:rPr>
              <w:t>9 (2%)</w:t>
            </w:r>
            <w:bookmarkEnd w:id="46"/>
          </w:p>
        </w:tc>
        <w:tc>
          <w:tcPr>
            <w:tcW w:w="1247" w:type="dxa"/>
            <w:shd w:val="clear" w:color="auto" w:fill="DBE5F1"/>
            <w:vAlign w:val="center"/>
          </w:tcPr>
          <w:p w:rsidR="009B65CF" w:rsidRPr="009B65CF" w:rsidRDefault="009B65CF" w:rsidP="009B65CF">
            <w:pPr>
              <w:spacing w:after="0" w:line="240" w:lineRule="auto"/>
              <w:jc w:val="center"/>
              <w:outlineLvl w:val="0"/>
              <w:rPr>
                <w:rFonts w:ascii="Times New Roman" w:eastAsia="Times New Roman" w:hAnsi="Times New Roman" w:cs="Times New Roman"/>
                <w:b/>
                <w:sz w:val="28"/>
                <w:lang w:val="uk-UA"/>
              </w:rPr>
            </w:pPr>
            <w:bookmarkStart w:id="47" w:name="_Toc468022085"/>
            <w:r w:rsidRPr="009B65CF">
              <w:rPr>
                <w:rFonts w:ascii="Times New Roman" w:eastAsia="Times New Roman" w:hAnsi="Times New Roman" w:cs="Times New Roman"/>
                <w:b/>
                <w:sz w:val="28"/>
                <w:lang w:val="uk-UA"/>
              </w:rPr>
              <w:t>4</w:t>
            </w:r>
            <w:bookmarkEnd w:id="47"/>
          </w:p>
        </w:tc>
        <w:tc>
          <w:tcPr>
            <w:tcW w:w="1247" w:type="dxa"/>
            <w:shd w:val="clear" w:color="auto" w:fill="DBE5F1"/>
            <w:vAlign w:val="center"/>
          </w:tcPr>
          <w:p w:rsidR="009B65CF" w:rsidRPr="009B65CF" w:rsidRDefault="009B65CF" w:rsidP="009B65CF">
            <w:pPr>
              <w:spacing w:after="0" w:line="240" w:lineRule="auto"/>
              <w:jc w:val="center"/>
              <w:outlineLvl w:val="0"/>
              <w:rPr>
                <w:rFonts w:ascii="Times New Roman" w:eastAsia="Times New Roman" w:hAnsi="Times New Roman" w:cs="Times New Roman"/>
                <w:b/>
                <w:sz w:val="28"/>
                <w:lang w:val="uk-UA"/>
              </w:rPr>
            </w:pPr>
            <w:bookmarkStart w:id="48" w:name="_Toc468022086"/>
            <w:r w:rsidRPr="009B65CF">
              <w:rPr>
                <w:rFonts w:ascii="Times New Roman" w:eastAsia="Times New Roman" w:hAnsi="Times New Roman" w:cs="Times New Roman"/>
                <w:b/>
                <w:sz w:val="28"/>
                <w:lang w:val="uk-UA"/>
              </w:rPr>
              <w:t>2</w:t>
            </w:r>
            <w:bookmarkEnd w:id="48"/>
          </w:p>
        </w:tc>
        <w:tc>
          <w:tcPr>
            <w:tcW w:w="1247" w:type="dxa"/>
            <w:shd w:val="clear" w:color="auto" w:fill="DBE5F1"/>
            <w:vAlign w:val="center"/>
          </w:tcPr>
          <w:p w:rsidR="009B65CF" w:rsidRPr="009B65CF" w:rsidRDefault="009B65CF" w:rsidP="009B65CF">
            <w:pPr>
              <w:spacing w:after="0" w:line="240" w:lineRule="auto"/>
              <w:jc w:val="center"/>
              <w:outlineLvl w:val="0"/>
              <w:rPr>
                <w:rFonts w:ascii="Times New Roman" w:eastAsia="Times New Roman" w:hAnsi="Times New Roman" w:cs="Times New Roman"/>
                <w:b/>
                <w:sz w:val="28"/>
                <w:lang w:val="uk-UA"/>
              </w:rPr>
            </w:pPr>
            <w:bookmarkStart w:id="49" w:name="_Toc468022087"/>
            <w:r w:rsidRPr="009B65CF">
              <w:rPr>
                <w:rFonts w:ascii="Times New Roman" w:eastAsia="Times New Roman" w:hAnsi="Times New Roman" w:cs="Times New Roman"/>
                <w:b/>
                <w:sz w:val="28"/>
                <w:lang w:val="uk-UA"/>
              </w:rPr>
              <w:t>3</w:t>
            </w:r>
            <w:bookmarkEnd w:id="49"/>
          </w:p>
        </w:tc>
      </w:tr>
    </w:tbl>
    <w:p w:rsidR="009B65CF" w:rsidRPr="009B65CF" w:rsidRDefault="009B65CF" w:rsidP="009B65CF">
      <w:pPr>
        <w:spacing w:after="0" w:line="240" w:lineRule="auto"/>
        <w:ind w:firstLine="708"/>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b/>
          <w:sz w:val="28"/>
          <w:szCs w:val="28"/>
          <w:lang w:val="uk-UA" w:eastAsia="ru-RU"/>
        </w:rPr>
        <w:lastRenderedPageBreak/>
        <w:t xml:space="preserve">Якість навчання </w:t>
      </w:r>
      <w:r w:rsidRPr="009B65CF">
        <w:rPr>
          <w:rFonts w:ascii="Times New Roman" w:eastAsia="Times New Roman" w:hAnsi="Times New Roman" w:cs="Times New Roman"/>
          <w:sz w:val="28"/>
          <w:szCs w:val="28"/>
          <w:lang w:val="uk-UA" w:eastAsia="ru-RU"/>
        </w:rPr>
        <w:t>школярів 1-4 кл. за останні 4 навчальні роки по паралелях становить</w:t>
      </w:r>
      <w:r w:rsidRPr="009B65CF">
        <w:rPr>
          <w:rFonts w:ascii="Times New Roman" w:eastAsia="Times New Roman" w:hAnsi="Times New Roman" w:cs="Times New Roman"/>
          <w:b/>
          <w:sz w:val="28"/>
          <w:szCs w:val="28"/>
          <w:lang w:val="uk-UA" w:eastAsia="ru-RU"/>
        </w:rPr>
        <w:t xml:space="preserve"> </w:t>
      </w:r>
      <w:r w:rsidRPr="009B65CF">
        <w:rPr>
          <w:rFonts w:ascii="Times New Roman" w:eastAsia="Times New Roman" w:hAnsi="Times New Roman" w:cs="Times New Roman"/>
          <w:i/>
          <w:sz w:val="28"/>
          <w:lang w:val="uk-UA" w:eastAsia="ru-RU"/>
        </w:rPr>
        <w:t>(таблиця 3)</w:t>
      </w:r>
      <w:r w:rsidRPr="009B65CF">
        <w:rPr>
          <w:rFonts w:ascii="Times New Roman" w:eastAsia="Times New Roman" w:hAnsi="Times New Roman" w:cs="Times New Roman"/>
          <w:sz w:val="28"/>
          <w:lang w:val="uk-UA" w:eastAsia="ru-RU"/>
        </w:rPr>
        <w:t>:</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6"/>
        <w:gridCol w:w="1926"/>
        <w:gridCol w:w="1926"/>
        <w:gridCol w:w="1926"/>
        <w:gridCol w:w="1927"/>
      </w:tblGrid>
      <w:tr w:rsidR="009B65CF" w:rsidRPr="009B65CF" w:rsidTr="001D4BE9">
        <w:trPr>
          <w:trHeight w:val="20"/>
        </w:trPr>
        <w:tc>
          <w:tcPr>
            <w:tcW w:w="1866" w:type="dxa"/>
            <w:vMerge w:val="restart"/>
            <w:shd w:val="clear" w:color="auto" w:fill="DDD9C3"/>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p>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shd w:val="clear" w:color="auto" w:fill="DDD9C3"/>
                <w:lang w:val="uk-UA" w:eastAsia="ru-RU"/>
              </w:rPr>
              <w:t>Клас</w:t>
            </w:r>
          </w:p>
        </w:tc>
        <w:tc>
          <w:tcPr>
            <w:tcW w:w="7705" w:type="dxa"/>
            <w:gridSpan w:val="4"/>
            <w:shd w:val="clear" w:color="auto" w:fill="EAF1DD"/>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Якість знань</w:t>
            </w:r>
          </w:p>
        </w:tc>
      </w:tr>
      <w:tr w:rsidR="009B65CF" w:rsidRPr="009B65CF" w:rsidTr="001D4BE9">
        <w:trPr>
          <w:trHeight w:val="20"/>
        </w:trPr>
        <w:tc>
          <w:tcPr>
            <w:tcW w:w="1866" w:type="dxa"/>
            <w:vMerge/>
            <w:shd w:val="clear" w:color="auto" w:fill="DDD9C3"/>
          </w:tcPr>
          <w:p w:rsidR="009B65CF" w:rsidRPr="009B65CF" w:rsidRDefault="009B65CF" w:rsidP="009B65CF">
            <w:pPr>
              <w:spacing w:line="240" w:lineRule="auto"/>
              <w:jc w:val="center"/>
              <w:rPr>
                <w:rFonts w:ascii="Times New Roman" w:eastAsia="Times New Roman" w:hAnsi="Times New Roman" w:cs="Times New Roman"/>
                <w:sz w:val="28"/>
                <w:lang w:eastAsia="ru-RU"/>
              </w:rPr>
            </w:pPr>
          </w:p>
        </w:tc>
        <w:tc>
          <w:tcPr>
            <w:tcW w:w="1926"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2015/2016</w:t>
            </w:r>
          </w:p>
        </w:tc>
        <w:tc>
          <w:tcPr>
            <w:tcW w:w="1926"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4</w:t>
            </w: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5</w:t>
            </w:r>
          </w:p>
        </w:tc>
        <w:tc>
          <w:tcPr>
            <w:tcW w:w="1926"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3</w:t>
            </w: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4</w:t>
            </w:r>
          </w:p>
        </w:tc>
        <w:tc>
          <w:tcPr>
            <w:tcW w:w="1927"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eastAsia="ru-RU"/>
              </w:rPr>
              <w:t>2012/2013</w:t>
            </w:r>
          </w:p>
        </w:tc>
      </w:tr>
      <w:tr w:rsidR="009B65CF" w:rsidRPr="009B65CF" w:rsidTr="001D4BE9">
        <w:trPr>
          <w:trHeight w:val="510"/>
        </w:trPr>
        <w:tc>
          <w:tcPr>
            <w:tcW w:w="1866"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eastAsia="ru-RU"/>
              </w:rPr>
              <w:t>1-</w:t>
            </w:r>
            <w:r w:rsidRPr="009B65CF">
              <w:rPr>
                <w:rFonts w:ascii="Times New Roman" w:eastAsia="Times New Roman" w:hAnsi="Times New Roman" w:cs="Times New Roman"/>
                <w:sz w:val="28"/>
                <w:lang w:val="uk-UA" w:eastAsia="ru-RU"/>
              </w:rPr>
              <w:t>і класи</w:t>
            </w:r>
          </w:p>
        </w:tc>
        <w:tc>
          <w:tcPr>
            <w:tcW w:w="1926" w:type="dxa"/>
            <w:shd w:val="clear" w:color="auto" w:fill="FDE9D9"/>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81%</w:t>
            </w:r>
          </w:p>
        </w:tc>
        <w:tc>
          <w:tcPr>
            <w:tcW w:w="1926"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69 %</w:t>
            </w:r>
          </w:p>
        </w:tc>
        <w:tc>
          <w:tcPr>
            <w:tcW w:w="1926"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69,2 %</w:t>
            </w:r>
          </w:p>
        </w:tc>
        <w:tc>
          <w:tcPr>
            <w:tcW w:w="1927"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66</w:t>
            </w:r>
            <w:r w:rsidRPr="009B65CF">
              <w:rPr>
                <w:rFonts w:ascii="Times New Roman" w:eastAsia="Times New Roman" w:hAnsi="Times New Roman" w:cs="Times New Roman"/>
                <w:sz w:val="28"/>
                <w:lang w:val="uk-UA" w:eastAsia="ru-RU"/>
              </w:rPr>
              <w:t xml:space="preserve"> </w:t>
            </w:r>
            <w:r w:rsidRPr="009B65CF">
              <w:rPr>
                <w:rFonts w:ascii="Times New Roman" w:eastAsia="Times New Roman" w:hAnsi="Times New Roman" w:cs="Times New Roman"/>
                <w:sz w:val="28"/>
                <w:lang w:eastAsia="ru-RU"/>
              </w:rPr>
              <w:t>%</w:t>
            </w:r>
          </w:p>
        </w:tc>
      </w:tr>
      <w:tr w:rsidR="009B65CF" w:rsidRPr="009B65CF" w:rsidTr="001D4BE9">
        <w:trPr>
          <w:trHeight w:val="510"/>
        </w:trPr>
        <w:tc>
          <w:tcPr>
            <w:tcW w:w="1866"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2</w:t>
            </w:r>
            <w:r w:rsidRPr="009B65CF">
              <w:rPr>
                <w:rFonts w:ascii="Times New Roman" w:eastAsia="Times New Roman" w:hAnsi="Times New Roman" w:cs="Times New Roman"/>
                <w:sz w:val="28"/>
                <w:lang w:eastAsia="ru-RU"/>
              </w:rPr>
              <w:t>-</w:t>
            </w:r>
            <w:r w:rsidRPr="009B65CF">
              <w:rPr>
                <w:rFonts w:ascii="Times New Roman" w:eastAsia="Times New Roman" w:hAnsi="Times New Roman" w:cs="Times New Roman"/>
                <w:sz w:val="28"/>
                <w:lang w:val="uk-UA" w:eastAsia="ru-RU"/>
              </w:rPr>
              <w:t>і класи</w:t>
            </w:r>
          </w:p>
        </w:tc>
        <w:tc>
          <w:tcPr>
            <w:tcW w:w="1926" w:type="dxa"/>
            <w:shd w:val="clear" w:color="auto" w:fill="DAEEF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79%</w:t>
            </w:r>
          </w:p>
        </w:tc>
        <w:tc>
          <w:tcPr>
            <w:tcW w:w="1926"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70 %</w:t>
            </w:r>
          </w:p>
        </w:tc>
        <w:tc>
          <w:tcPr>
            <w:tcW w:w="1926"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62,9 %</w:t>
            </w:r>
          </w:p>
        </w:tc>
        <w:tc>
          <w:tcPr>
            <w:tcW w:w="1927"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72,5</w:t>
            </w:r>
            <w:r w:rsidRPr="009B65CF">
              <w:rPr>
                <w:rFonts w:ascii="Times New Roman" w:eastAsia="Times New Roman" w:hAnsi="Times New Roman" w:cs="Times New Roman"/>
                <w:sz w:val="28"/>
                <w:lang w:val="uk-UA" w:eastAsia="ru-RU"/>
              </w:rPr>
              <w:t xml:space="preserve"> </w:t>
            </w:r>
            <w:r w:rsidRPr="009B65CF">
              <w:rPr>
                <w:rFonts w:ascii="Times New Roman" w:eastAsia="Times New Roman" w:hAnsi="Times New Roman" w:cs="Times New Roman"/>
                <w:sz w:val="28"/>
                <w:lang w:eastAsia="ru-RU"/>
              </w:rPr>
              <w:t>%</w:t>
            </w:r>
          </w:p>
        </w:tc>
      </w:tr>
      <w:tr w:rsidR="009B65CF" w:rsidRPr="009B65CF" w:rsidTr="001D4BE9">
        <w:trPr>
          <w:trHeight w:val="510"/>
        </w:trPr>
        <w:tc>
          <w:tcPr>
            <w:tcW w:w="1866" w:type="dxa"/>
            <w:shd w:val="clear" w:color="auto" w:fill="EAF1DD"/>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3</w:t>
            </w:r>
            <w:r w:rsidRPr="009B65CF">
              <w:rPr>
                <w:rFonts w:ascii="Times New Roman" w:eastAsia="Times New Roman" w:hAnsi="Times New Roman" w:cs="Times New Roman"/>
                <w:sz w:val="28"/>
                <w:lang w:eastAsia="ru-RU"/>
              </w:rPr>
              <w:t>-</w:t>
            </w:r>
            <w:r w:rsidRPr="009B65CF">
              <w:rPr>
                <w:rFonts w:ascii="Times New Roman" w:eastAsia="Times New Roman" w:hAnsi="Times New Roman" w:cs="Times New Roman"/>
                <w:sz w:val="28"/>
                <w:lang w:val="uk-UA" w:eastAsia="ru-RU"/>
              </w:rPr>
              <w:t>і класи</w:t>
            </w:r>
          </w:p>
        </w:tc>
        <w:tc>
          <w:tcPr>
            <w:tcW w:w="1926" w:type="dxa"/>
            <w:shd w:val="clear" w:color="auto" w:fill="EAF1DD"/>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66%</w:t>
            </w:r>
          </w:p>
        </w:tc>
        <w:tc>
          <w:tcPr>
            <w:tcW w:w="1926" w:type="dxa"/>
            <w:shd w:val="clear" w:color="auto" w:fill="EAF1DD"/>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60 %</w:t>
            </w:r>
          </w:p>
        </w:tc>
        <w:tc>
          <w:tcPr>
            <w:tcW w:w="1926" w:type="dxa"/>
            <w:shd w:val="clear" w:color="auto" w:fill="EAF1DD"/>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74,8 %</w:t>
            </w:r>
          </w:p>
        </w:tc>
        <w:tc>
          <w:tcPr>
            <w:tcW w:w="1927" w:type="dxa"/>
            <w:shd w:val="clear" w:color="auto" w:fill="EAF1DD"/>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59</w:t>
            </w:r>
            <w:r w:rsidRPr="009B65CF">
              <w:rPr>
                <w:rFonts w:ascii="Times New Roman" w:eastAsia="Times New Roman" w:hAnsi="Times New Roman" w:cs="Times New Roman"/>
                <w:sz w:val="28"/>
                <w:lang w:val="uk-UA" w:eastAsia="ru-RU"/>
              </w:rPr>
              <w:t xml:space="preserve"> </w:t>
            </w:r>
            <w:r w:rsidRPr="009B65CF">
              <w:rPr>
                <w:rFonts w:ascii="Times New Roman" w:eastAsia="Times New Roman" w:hAnsi="Times New Roman" w:cs="Times New Roman"/>
                <w:sz w:val="28"/>
                <w:lang w:eastAsia="ru-RU"/>
              </w:rPr>
              <w:t>%</w:t>
            </w:r>
          </w:p>
        </w:tc>
      </w:tr>
      <w:tr w:rsidR="009B65CF" w:rsidRPr="009B65CF" w:rsidTr="001D4BE9">
        <w:trPr>
          <w:trHeight w:val="510"/>
        </w:trPr>
        <w:tc>
          <w:tcPr>
            <w:tcW w:w="1866" w:type="dxa"/>
            <w:shd w:val="clear" w:color="auto" w:fill="F2DBDB"/>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4</w:t>
            </w:r>
            <w:r w:rsidRPr="009B65CF">
              <w:rPr>
                <w:rFonts w:ascii="Times New Roman" w:eastAsia="Times New Roman" w:hAnsi="Times New Roman" w:cs="Times New Roman"/>
                <w:sz w:val="28"/>
                <w:lang w:eastAsia="ru-RU"/>
              </w:rPr>
              <w:t>-</w:t>
            </w:r>
            <w:r w:rsidRPr="009B65CF">
              <w:rPr>
                <w:rFonts w:ascii="Times New Roman" w:eastAsia="Times New Roman" w:hAnsi="Times New Roman" w:cs="Times New Roman"/>
                <w:sz w:val="28"/>
                <w:lang w:val="uk-UA" w:eastAsia="ru-RU"/>
              </w:rPr>
              <w:t>і класи</w:t>
            </w:r>
          </w:p>
        </w:tc>
        <w:tc>
          <w:tcPr>
            <w:tcW w:w="1926" w:type="dxa"/>
            <w:shd w:val="clear" w:color="auto" w:fill="F2DBDB"/>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53%</w:t>
            </w:r>
          </w:p>
        </w:tc>
        <w:tc>
          <w:tcPr>
            <w:tcW w:w="1926" w:type="dxa"/>
            <w:shd w:val="clear" w:color="auto" w:fill="F2DBDB"/>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66 %</w:t>
            </w:r>
          </w:p>
        </w:tc>
        <w:tc>
          <w:tcPr>
            <w:tcW w:w="1926" w:type="dxa"/>
            <w:shd w:val="clear" w:color="auto" w:fill="F2DBDB"/>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61,2 %</w:t>
            </w:r>
          </w:p>
        </w:tc>
        <w:tc>
          <w:tcPr>
            <w:tcW w:w="1927" w:type="dxa"/>
            <w:shd w:val="clear" w:color="auto" w:fill="F2DBDB"/>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63,6</w:t>
            </w:r>
            <w:r w:rsidRPr="009B65CF">
              <w:rPr>
                <w:rFonts w:ascii="Times New Roman" w:eastAsia="Times New Roman" w:hAnsi="Times New Roman" w:cs="Times New Roman"/>
                <w:sz w:val="28"/>
                <w:lang w:val="uk-UA" w:eastAsia="ru-RU"/>
              </w:rPr>
              <w:t xml:space="preserve"> </w:t>
            </w:r>
            <w:r w:rsidRPr="009B65CF">
              <w:rPr>
                <w:rFonts w:ascii="Times New Roman" w:eastAsia="Times New Roman" w:hAnsi="Times New Roman" w:cs="Times New Roman"/>
                <w:sz w:val="28"/>
                <w:lang w:eastAsia="ru-RU"/>
              </w:rPr>
              <w:t>%</w:t>
            </w:r>
          </w:p>
        </w:tc>
      </w:tr>
      <w:tr w:rsidR="009B65CF" w:rsidRPr="009B65CF" w:rsidTr="001D4BE9">
        <w:trPr>
          <w:trHeight w:val="510"/>
        </w:trPr>
        <w:tc>
          <w:tcPr>
            <w:tcW w:w="1866" w:type="dxa"/>
            <w:shd w:val="clear" w:color="auto" w:fill="DBE5F1"/>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Разом</w:t>
            </w:r>
          </w:p>
        </w:tc>
        <w:tc>
          <w:tcPr>
            <w:tcW w:w="1926" w:type="dxa"/>
            <w:shd w:val="clear" w:color="auto" w:fill="DBE5F1"/>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71%</w:t>
            </w:r>
          </w:p>
        </w:tc>
        <w:tc>
          <w:tcPr>
            <w:tcW w:w="1926" w:type="dxa"/>
            <w:shd w:val="clear" w:color="auto" w:fill="DBE5F1"/>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67 %</w:t>
            </w:r>
          </w:p>
        </w:tc>
        <w:tc>
          <w:tcPr>
            <w:tcW w:w="1926" w:type="dxa"/>
            <w:shd w:val="clear" w:color="auto" w:fill="DBE5F1"/>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67 %</w:t>
            </w:r>
          </w:p>
        </w:tc>
        <w:tc>
          <w:tcPr>
            <w:tcW w:w="1927" w:type="dxa"/>
            <w:shd w:val="clear" w:color="auto" w:fill="DBE5F1"/>
          </w:tcPr>
          <w:p w:rsidR="009B65CF" w:rsidRPr="009B65CF" w:rsidRDefault="009B65CF" w:rsidP="009B65CF">
            <w:pPr>
              <w:spacing w:line="240" w:lineRule="auto"/>
              <w:jc w:val="center"/>
              <w:rPr>
                <w:rFonts w:ascii="Times New Roman" w:eastAsia="Times New Roman" w:hAnsi="Times New Roman" w:cs="Times New Roman"/>
                <w:b/>
                <w:sz w:val="28"/>
                <w:lang w:eastAsia="ru-RU"/>
              </w:rPr>
            </w:pPr>
            <w:r w:rsidRPr="009B65CF">
              <w:rPr>
                <w:rFonts w:ascii="Times New Roman" w:eastAsia="Times New Roman" w:hAnsi="Times New Roman" w:cs="Times New Roman"/>
                <w:b/>
                <w:sz w:val="28"/>
                <w:lang w:eastAsia="ru-RU"/>
              </w:rPr>
              <w:t>65</w:t>
            </w:r>
            <w:r w:rsidRPr="009B65CF">
              <w:rPr>
                <w:rFonts w:ascii="Times New Roman" w:eastAsia="Times New Roman" w:hAnsi="Times New Roman" w:cs="Times New Roman"/>
                <w:b/>
                <w:sz w:val="28"/>
                <w:lang w:val="uk-UA" w:eastAsia="ru-RU"/>
              </w:rPr>
              <w:t xml:space="preserve"> </w:t>
            </w:r>
            <w:r w:rsidRPr="009B65CF">
              <w:rPr>
                <w:rFonts w:ascii="Times New Roman" w:eastAsia="Times New Roman" w:hAnsi="Times New Roman" w:cs="Times New Roman"/>
                <w:b/>
                <w:sz w:val="28"/>
                <w:lang w:eastAsia="ru-RU"/>
              </w:rPr>
              <w:t>%</w:t>
            </w:r>
          </w:p>
        </w:tc>
      </w:tr>
    </w:tbl>
    <w:p w:rsidR="009B65CF" w:rsidRPr="009B65CF" w:rsidRDefault="009B65CF" w:rsidP="009B65CF">
      <w:pPr>
        <w:spacing w:after="0" w:line="240" w:lineRule="auto"/>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b/>
          <w:sz w:val="28"/>
          <w:lang w:val="uk-UA" w:eastAsia="ru-RU"/>
        </w:rPr>
        <w:t>Успішність навчання по паралелях</w:t>
      </w:r>
      <w:r w:rsidRPr="009B65CF">
        <w:rPr>
          <w:rFonts w:ascii="Times New Roman" w:eastAsia="Times New Roman" w:hAnsi="Times New Roman" w:cs="Times New Roman"/>
          <w:sz w:val="28"/>
          <w:szCs w:val="28"/>
          <w:lang w:val="uk-UA" w:eastAsia="ru-RU"/>
        </w:rPr>
        <w:t xml:space="preserve"> подано в </w:t>
      </w:r>
      <w:r w:rsidRPr="009B65CF">
        <w:rPr>
          <w:rFonts w:ascii="Times New Roman" w:eastAsia="Times New Roman" w:hAnsi="Times New Roman" w:cs="Times New Roman"/>
          <w:i/>
          <w:sz w:val="28"/>
          <w:szCs w:val="28"/>
          <w:lang w:val="uk-UA" w:eastAsia="ru-RU"/>
        </w:rPr>
        <w:t>Таблиці 4</w:t>
      </w:r>
      <w:r w:rsidRPr="009B65CF">
        <w:rPr>
          <w:rFonts w:ascii="Times New Roman" w:eastAsia="Times New Roman" w:hAnsi="Times New Roman" w:cs="Times New Roman"/>
          <w:sz w:val="28"/>
          <w:szCs w:val="28"/>
          <w:lang w:val="uk-UA" w:eastAsia="ru-RU"/>
        </w:rPr>
        <w:t>.</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6"/>
        <w:gridCol w:w="1926"/>
        <w:gridCol w:w="1926"/>
        <w:gridCol w:w="1926"/>
        <w:gridCol w:w="1927"/>
      </w:tblGrid>
      <w:tr w:rsidR="009B65CF" w:rsidRPr="009B65CF" w:rsidTr="001D4BE9">
        <w:trPr>
          <w:trHeight w:val="480"/>
        </w:trPr>
        <w:tc>
          <w:tcPr>
            <w:tcW w:w="1866" w:type="dxa"/>
            <w:vMerge w:val="restart"/>
            <w:shd w:val="clear" w:color="auto" w:fill="DDD9C3"/>
            <w:vAlign w:val="center"/>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Клас</w:t>
            </w:r>
          </w:p>
        </w:tc>
        <w:tc>
          <w:tcPr>
            <w:tcW w:w="7705" w:type="dxa"/>
            <w:gridSpan w:val="4"/>
            <w:shd w:val="clear" w:color="auto" w:fill="EAF1DD"/>
          </w:tcPr>
          <w:p w:rsidR="009B65CF" w:rsidRPr="009B65CF" w:rsidRDefault="009B65CF" w:rsidP="009B65CF">
            <w:pPr>
              <w:spacing w:line="240" w:lineRule="auto"/>
              <w:jc w:val="center"/>
              <w:rPr>
                <w:rFonts w:ascii="Times New Roman" w:eastAsia="Times New Roman" w:hAnsi="Times New Roman" w:cs="Times New Roman"/>
                <w:b/>
                <w:sz w:val="28"/>
                <w:lang w:eastAsia="ru-RU"/>
              </w:rPr>
            </w:pPr>
            <w:r w:rsidRPr="009B65CF">
              <w:rPr>
                <w:rFonts w:ascii="Times New Roman" w:eastAsia="Times New Roman" w:hAnsi="Times New Roman" w:cs="Times New Roman"/>
                <w:b/>
                <w:sz w:val="28"/>
                <w:lang w:val="uk-UA" w:eastAsia="ru-RU"/>
              </w:rPr>
              <w:t>Успішність</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 xml:space="preserve"> навчання</w:t>
            </w:r>
          </w:p>
        </w:tc>
      </w:tr>
      <w:tr w:rsidR="009B65CF" w:rsidRPr="009B65CF" w:rsidTr="001D4BE9">
        <w:trPr>
          <w:trHeight w:val="480"/>
        </w:trPr>
        <w:tc>
          <w:tcPr>
            <w:tcW w:w="1866" w:type="dxa"/>
            <w:vMerge/>
            <w:shd w:val="clear" w:color="auto" w:fill="DDD9C3"/>
          </w:tcPr>
          <w:p w:rsidR="009B65CF" w:rsidRPr="009B65CF" w:rsidRDefault="009B65CF" w:rsidP="009B65CF">
            <w:pPr>
              <w:spacing w:line="240" w:lineRule="auto"/>
              <w:jc w:val="center"/>
              <w:rPr>
                <w:rFonts w:ascii="Times New Roman" w:eastAsia="Times New Roman" w:hAnsi="Times New Roman" w:cs="Times New Roman"/>
                <w:sz w:val="28"/>
                <w:lang w:eastAsia="ru-RU"/>
              </w:rPr>
            </w:pPr>
          </w:p>
        </w:tc>
        <w:tc>
          <w:tcPr>
            <w:tcW w:w="1926"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2015/2016</w:t>
            </w:r>
          </w:p>
        </w:tc>
        <w:tc>
          <w:tcPr>
            <w:tcW w:w="1926"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4</w:t>
            </w: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5</w:t>
            </w:r>
          </w:p>
        </w:tc>
        <w:tc>
          <w:tcPr>
            <w:tcW w:w="1926"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3</w:t>
            </w: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4</w:t>
            </w:r>
          </w:p>
        </w:tc>
        <w:tc>
          <w:tcPr>
            <w:tcW w:w="1927"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2012/2013</w:t>
            </w:r>
          </w:p>
        </w:tc>
      </w:tr>
      <w:tr w:rsidR="009B65CF" w:rsidRPr="009B65CF" w:rsidTr="001D4BE9">
        <w:trPr>
          <w:trHeight w:val="283"/>
        </w:trPr>
        <w:tc>
          <w:tcPr>
            <w:tcW w:w="1866" w:type="dxa"/>
            <w:shd w:val="clear" w:color="auto" w:fill="FDE9D9"/>
            <w:vAlign w:val="center"/>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1-</w:t>
            </w:r>
            <w:r w:rsidRPr="009B65CF">
              <w:rPr>
                <w:rFonts w:ascii="Times New Roman" w:eastAsia="Times New Roman" w:hAnsi="Times New Roman" w:cs="Times New Roman"/>
                <w:sz w:val="28"/>
                <w:lang w:val="uk-UA" w:eastAsia="ru-RU"/>
              </w:rPr>
              <w:t>і класи</w:t>
            </w:r>
          </w:p>
        </w:tc>
        <w:tc>
          <w:tcPr>
            <w:tcW w:w="1926" w:type="dxa"/>
            <w:shd w:val="clear" w:color="auto" w:fill="FDE9D9"/>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36%</w:t>
            </w:r>
          </w:p>
        </w:tc>
        <w:tc>
          <w:tcPr>
            <w:tcW w:w="1926" w:type="dxa"/>
            <w:shd w:val="clear" w:color="auto" w:fill="FDE9D9"/>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18 %</w:t>
            </w:r>
          </w:p>
        </w:tc>
        <w:tc>
          <w:tcPr>
            <w:tcW w:w="1926" w:type="dxa"/>
            <w:shd w:val="clear" w:color="auto" w:fill="FDE9D9"/>
            <w:vAlign w:val="center"/>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22,6%</w:t>
            </w:r>
          </w:p>
        </w:tc>
        <w:tc>
          <w:tcPr>
            <w:tcW w:w="1927" w:type="dxa"/>
            <w:shd w:val="clear" w:color="auto" w:fill="FDE9D9"/>
            <w:vAlign w:val="center"/>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22%</w:t>
            </w:r>
          </w:p>
        </w:tc>
      </w:tr>
      <w:tr w:rsidR="009B65CF" w:rsidRPr="009B65CF" w:rsidTr="001D4BE9">
        <w:trPr>
          <w:trHeight w:val="283"/>
        </w:trPr>
        <w:tc>
          <w:tcPr>
            <w:tcW w:w="1866" w:type="dxa"/>
            <w:shd w:val="clear" w:color="auto" w:fill="DAEEF3"/>
            <w:vAlign w:val="center"/>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2</w:t>
            </w:r>
            <w:r w:rsidRPr="009B65CF">
              <w:rPr>
                <w:rFonts w:ascii="Times New Roman" w:eastAsia="Times New Roman" w:hAnsi="Times New Roman" w:cs="Times New Roman"/>
                <w:sz w:val="28"/>
                <w:lang w:eastAsia="ru-RU"/>
              </w:rPr>
              <w:t>-</w:t>
            </w:r>
            <w:r w:rsidRPr="009B65CF">
              <w:rPr>
                <w:rFonts w:ascii="Times New Roman" w:eastAsia="Times New Roman" w:hAnsi="Times New Roman" w:cs="Times New Roman"/>
                <w:sz w:val="28"/>
                <w:lang w:val="uk-UA" w:eastAsia="ru-RU"/>
              </w:rPr>
              <w:t>і класи</w:t>
            </w:r>
          </w:p>
        </w:tc>
        <w:tc>
          <w:tcPr>
            <w:tcW w:w="1926" w:type="dxa"/>
            <w:shd w:val="clear" w:color="auto" w:fill="DAEEF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21%</w:t>
            </w:r>
          </w:p>
        </w:tc>
        <w:tc>
          <w:tcPr>
            <w:tcW w:w="1926" w:type="dxa"/>
            <w:shd w:val="clear" w:color="auto" w:fill="DAEEF3"/>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20 %</w:t>
            </w:r>
          </w:p>
        </w:tc>
        <w:tc>
          <w:tcPr>
            <w:tcW w:w="1926" w:type="dxa"/>
            <w:shd w:val="clear" w:color="auto" w:fill="DAEEF3"/>
            <w:vAlign w:val="center"/>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15,5%</w:t>
            </w:r>
          </w:p>
        </w:tc>
        <w:tc>
          <w:tcPr>
            <w:tcW w:w="1927" w:type="dxa"/>
            <w:shd w:val="clear" w:color="auto" w:fill="DAEEF3"/>
            <w:vAlign w:val="center"/>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22,5</w:t>
            </w:r>
          </w:p>
        </w:tc>
      </w:tr>
      <w:tr w:rsidR="009B65CF" w:rsidRPr="009B65CF" w:rsidTr="001D4BE9">
        <w:trPr>
          <w:trHeight w:val="283"/>
        </w:trPr>
        <w:tc>
          <w:tcPr>
            <w:tcW w:w="1866" w:type="dxa"/>
            <w:shd w:val="clear" w:color="auto" w:fill="E5DFEC"/>
            <w:vAlign w:val="center"/>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3</w:t>
            </w:r>
            <w:r w:rsidRPr="009B65CF">
              <w:rPr>
                <w:rFonts w:ascii="Times New Roman" w:eastAsia="Times New Roman" w:hAnsi="Times New Roman" w:cs="Times New Roman"/>
                <w:sz w:val="28"/>
                <w:lang w:eastAsia="ru-RU"/>
              </w:rPr>
              <w:t>-</w:t>
            </w:r>
            <w:r w:rsidRPr="009B65CF">
              <w:rPr>
                <w:rFonts w:ascii="Times New Roman" w:eastAsia="Times New Roman" w:hAnsi="Times New Roman" w:cs="Times New Roman"/>
                <w:sz w:val="28"/>
                <w:lang w:val="uk-UA" w:eastAsia="ru-RU"/>
              </w:rPr>
              <w:t>і класи</w:t>
            </w:r>
          </w:p>
        </w:tc>
        <w:tc>
          <w:tcPr>
            <w:tcW w:w="1926" w:type="dxa"/>
            <w:shd w:val="clear" w:color="auto" w:fill="E5DFEC"/>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16%</w:t>
            </w:r>
          </w:p>
        </w:tc>
        <w:tc>
          <w:tcPr>
            <w:tcW w:w="1926" w:type="dxa"/>
            <w:shd w:val="clear" w:color="auto" w:fill="E5DFEC"/>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14,5 %</w:t>
            </w:r>
          </w:p>
        </w:tc>
        <w:tc>
          <w:tcPr>
            <w:tcW w:w="1926" w:type="dxa"/>
            <w:shd w:val="clear" w:color="auto" w:fill="E5DFEC"/>
            <w:vAlign w:val="center"/>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22,6%</w:t>
            </w:r>
          </w:p>
        </w:tc>
        <w:tc>
          <w:tcPr>
            <w:tcW w:w="1927" w:type="dxa"/>
            <w:shd w:val="clear" w:color="auto" w:fill="E5DFEC"/>
            <w:vAlign w:val="center"/>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15,4%</w:t>
            </w:r>
          </w:p>
        </w:tc>
      </w:tr>
      <w:tr w:rsidR="009B65CF" w:rsidRPr="009B65CF" w:rsidTr="001D4BE9">
        <w:trPr>
          <w:trHeight w:val="283"/>
        </w:trPr>
        <w:tc>
          <w:tcPr>
            <w:tcW w:w="1866" w:type="dxa"/>
            <w:shd w:val="clear" w:color="auto" w:fill="F2DBDB"/>
            <w:vAlign w:val="center"/>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4</w:t>
            </w:r>
            <w:r w:rsidRPr="009B65CF">
              <w:rPr>
                <w:rFonts w:ascii="Times New Roman" w:eastAsia="Times New Roman" w:hAnsi="Times New Roman" w:cs="Times New Roman"/>
                <w:sz w:val="28"/>
                <w:lang w:eastAsia="ru-RU"/>
              </w:rPr>
              <w:t>-</w:t>
            </w:r>
            <w:r w:rsidRPr="009B65CF">
              <w:rPr>
                <w:rFonts w:ascii="Times New Roman" w:eastAsia="Times New Roman" w:hAnsi="Times New Roman" w:cs="Times New Roman"/>
                <w:sz w:val="28"/>
                <w:lang w:val="uk-UA" w:eastAsia="ru-RU"/>
              </w:rPr>
              <w:t>і класи</w:t>
            </w:r>
          </w:p>
        </w:tc>
        <w:tc>
          <w:tcPr>
            <w:tcW w:w="1926" w:type="dxa"/>
            <w:shd w:val="clear" w:color="auto" w:fill="F2DBDB"/>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13%</w:t>
            </w:r>
          </w:p>
        </w:tc>
        <w:tc>
          <w:tcPr>
            <w:tcW w:w="1926" w:type="dxa"/>
            <w:shd w:val="clear" w:color="auto" w:fill="F2DBDB"/>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23 %</w:t>
            </w:r>
          </w:p>
        </w:tc>
        <w:tc>
          <w:tcPr>
            <w:tcW w:w="1926" w:type="dxa"/>
            <w:shd w:val="clear" w:color="auto" w:fill="F2DBDB"/>
            <w:vAlign w:val="center"/>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18,1%</w:t>
            </w:r>
          </w:p>
        </w:tc>
        <w:tc>
          <w:tcPr>
            <w:tcW w:w="1927" w:type="dxa"/>
            <w:shd w:val="clear" w:color="auto" w:fill="F2DBDB"/>
            <w:vAlign w:val="center"/>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15,9%</w:t>
            </w:r>
          </w:p>
        </w:tc>
      </w:tr>
      <w:tr w:rsidR="009B65CF" w:rsidRPr="009B65CF" w:rsidTr="001D4BE9">
        <w:trPr>
          <w:trHeight w:val="283"/>
        </w:trPr>
        <w:tc>
          <w:tcPr>
            <w:tcW w:w="1866" w:type="dxa"/>
            <w:shd w:val="clear" w:color="auto" w:fill="DBE5F1"/>
            <w:vAlign w:val="center"/>
          </w:tcPr>
          <w:p w:rsidR="009B65CF" w:rsidRPr="009B65CF" w:rsidRDefault="009B65CF" w:rsidP="009B65CF">
            <w:pPr>
              <w:spacing w:line="240" w:lineRule="auto"/>
              <w:jc w:val="center"/>
              <w:rPr>
                <w:rFonts w:ascii="Times New Roman" w:eastAsia="Times New Roman" w:hAnsi="Times New Roman" w:cs="Times New Roman"/>
                <w:b/>
                <w:sz w:val="28"/>
                <w:lang w:eastAsia="ru-RU"/>
              </w:rPr>
            </w:pPr>
            <w:r w:rsidRPr="009B65CF">
              <w:rPr>
                <w:rFonts w:ascii="Times New Roman" w:eastAsia="Times New Roman" w:hAnsi="Times New Roman" w:cs="Times New Roman"/>
                <w:b/>
                <w:sz w:val="28"/>
                <w:lang w:val="uk-UA" w:eastAsia="ru-RU"/>
              </w:rPr>
              <w:t>Разом</w:t>
            </w:r>
          </w:p>
        </w:tc>
        <w:tc>
          <w:tcPr>
            <w:tcW w:w="1926" w:type="dxa"/>
            <w:shd w:val="clear" w:color="auto" w:fill="DBE5F1"/>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23%</w:t>
            </w:r>
          </w:p>
        </w:tc>
        <w:tc>
          <w:tcPr>
            <w:tcW w:w="1926" w:type="dxa"/>
            <w:shd w:val="clear" w:color="auto" w:fill="DBE5F1"/>
            <w:vAlign w:val="center"/>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19 %</w:t>
            </w:r>
          </w:p>
        </w:tc>
        <w:tc>
          <w:tcPr>
            <w:tcW w:w="1926" w:type="dxa"/>
            <w:shd w:val="clear" w:color="auto" w:fill="DBE5F1"/>
            <w:vAlign w:val="center"/>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18,6%</w:t>
            </w:r>
          </w:p>
        </w:tc>
        <w:tc>
          <w:tcPr>
            <w:tcW w:w="1927" w:type="dxa"/>
            <w:shd w:val="clear" w:color="auto" w:fill="DBE5F1"/>
            <w:vAlign w:val="center"/>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eastAsia="ru-RU"/>
              </w:rPr>
              <w:t>18,9%</w:t>
            </w:r>
          </w:p>
        </w:tc>
      </w:tr>
    </w:tbl>
    <w:p w:rsidR="009B65CF" w:rsidRPr="009B65CF" w:rsidRDefault="009B65CF" w:rsidP="009B65CF">
      <w:pPr>
        <w:spacing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 xml:space="preserve">Порівняльний аналіз навчання за останні 4 роки свідчить про незначне збільшення кількості учнів, рівень навчальних досягнень яких відповідає початковому рівню </w:t>
      </w:r>
      <w:r w:rsidRPr="009B65CF">
        <w:rPr>
          <w:rFonts w:ascii="Times New Roman" w:eastAsia="Times New Roman" w:hAnsi="Times New Roman" w:cs="Times New Roman"/>
          <w:i/>
          <w:sz w:val="28"/>
          <w:lang w:val="uk-UA" w:eastAsia="ru-RU"/>
        </w:rPr>
        <w:t>(таблиця 5).</w:t>
      </w:r>
      <w:r w:rsidRPr="009B65CF">
        <w:rPr>
          <w:rFonts w:ascii="Times New Roman" w:eastAsia="Times New Roman" w:hAnsi="Times New Roman" w:cs="Times New Roman"/>
          <w:sz w:val="28"/>
          <w:lang w:val="uk-UA" w:eastAsia="ru-RU"/>
        </w:rPr>
        <w:t xml:space="preserve"> </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6"/>
        <w:gridCol w:w="1926"/>
        <w:gridCol w:w="1926"/>
        <w:gridCol w:w="1926"/>
        <w:gridCol w:w="1927"/>
      </w:tblGrid>
      <w:tr w:rsidR="009B65CF" w:rsidRPr="009B65CF" w:rsidTr="001D4BE9">
        <w:trPr>
          <w:trHeight w:val="480"/>
        </w:trPr>
        <w:tc>
          <w:tcPr>
            <w:tcW w:w="1866" w:type="dxa"/>
            <w:vMerge w:val="restart"/>
            <w:shd w:val="clear" w:color="auto" w:fill="DDD9C3"/>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p>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Клас</w:t>
            </w:r>
          </w:p>
        </w:tc>
        <w:tc>
          <w:tcPr>
            <w:tcW w:w="7705" w:type="dxa"/>
            <w:gridSpan w:val="4"/>
            <w:shd w:val="clear" w:color="auto" w:fill="EAF1DD"/>
          </w:tcPr>
          <w:p w:rsidR="009B65CF" w:rsidRPr="009B65CF" w:rsidRDefault="009B65CF" w:rsidP="009B65CF">
            <w:pPr>
              <w:tabs>
                <w:tab w:val="left" w:pos="1710"/>
                <w:tab w:val="center" w:pos="3483"/>
              </w:tabs>
              <w:spacing w:line="240" w:lineRule="auto"/>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ab/>
            </w:r>
            <w:r w:rsidRPr="009B65CF">
              <w:rPr>
                <w:rFonts w:ascii="Times New Roman" w:eastAsia="Times New Roman" w:hAnsi="Times New Roman" w:cs="Times New Roman"/>
                <w:b/>
                <w:sz w:val="28"/>
                <w:lang w:val="uk-UA" w:eastAsia="ru-RU"/>
              </w:rPr>
              <w:tab/>
              <w:t>Початковий рівень</w:t>
            </w:r>
          </w:p>
        </w:tc>
      </w:tr>
      <w:tr w:rsidR="009B65CF" w:rsidRPr="009B65CF" w:rsidTr="001D4BE9">
        <w:trPr>
          <w:trHeight w:val="480"/>
        </w:trPr>
        <w:tc>
          <w:tcPr>
            <w:tcW w:w="1866" w:type="dxa"/>
            <w:vMerge/>
            <w:shd w:val="clear" w:color="auto" w:fill="DDD9C3"/>
          </w:tcPr>
          <w:p w:rsidR="009B65CF" w:rsidRPr="009B65CF" w:rsidRDefault="009B65CF" w:rsidP="009B65CF">
            <w:pPr>
              <w:spacing w:line="240" w:lineRule="auto"/>
              <w:jc w:val="both"/>
              <w:rPr>
                <w:rFonts w:ascii="Times New Roman" w:eastAsia="Times New Roman" w:hAnsi="Times New Roman" w:cs="Times New Roman"/>
                <w:sz w:val="28"/>
                <w:lang w:val="uk-UA" w:eastAsia="ru-RU"/>
              </w:rPr>
            </w:pPr>
          </w:p>
        </w:tc>
        <w:tc>
          <w:tcPr>
            <w:tcW w:w="1926"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2015/2016</w:t>
            </w:r>
          </w:p>
        </w:tc>
        <w:tc>
          <w:tcPr>
            <w:tcW w:w="1926"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2014/2015</w:t>
            </w:r>
          </w:p>
        </w:tc>
        <w:tc>
          <w:tcPr>
            <w:tcW w:w="1926"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3</w:t>
            </w:r>
            <w:r w:rsidRPr="009B65CF">
              <w:rPr>
                <w:rFonts w:ascii="Times New Roman" w:eastAsia="Times New Roman" w:hAnsi="Times New Roman" w:cs="Times New Roman"/>
                <w:sz w:val="28"/>
                <w:lang w:eastAsia="ru-RU"/>
              </w:rPr>
              <w:t>/201</w:t>
            </w:r>
            <w:r w:rsidRPr="009B65CF">
              <w:rPr>
                <w:rFonts w:ascii="Times New Roman" w:eastAsia="Times New Roman" w:hAnsi="Times New Roman" w:cs="Times New Roman"/>
                <w:sz w:val="28"/>
                <w:lang w:val="uk-UA" w:eastAsia="ru-RU"/>
              </w:rPr>
              <w:t>4</w:t>
            </w:r>
          </w:p>
        </w:tc>
        <w:tc>
          <w:tcPr>
            <w:tcW w:w="1927" w:type="dxa"/>
            <w:shd w:val="clear" w:color="auto" w:fill="C6D9F1"/>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eastAsia="ru-RU"/>
              </w:rPr>
              <w:t>2012/2013</w:t>
            </w:r>
          </w:p>
        </w:tc>
      </w:tr>
      <w:tr w:rsidR="009B65CF" w:rsidRPr="009B65CF" w:rsidTr="001D4BE9">
        <w:trPr>
          <w:trHeight w:val="170"/>
        </w:trPr>
        <w:tc>
          <w:tcPr>
            <w:tcW w:w="1866"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1-</w:t>
            </w:r>
            <w:r w:rsidRPr="009B65CF">
              <w:rPr>
                <w:rFonts w:ascii="Times New Roman" w:eastAsia="Times New Roman" w:hAnsi="Times New Roman" w:cs="Times New Roman"/>
                <w:sz w:val="28"/>
                <w:lang w:val="uk-UA" w:eastAsia="ru-RU"/>
              </w:rPr>
              <w:t>і</w:t>
            </w:r>
            <w:r w:rsidRPr="009B65CF">
              <w:rPr>
                <w:rFonts w:ascii="Times New Roman" w:eastAsia="Times New Roman" w:hAnsi="Times New Roman" w:cs="Times New Roman"/>
                <w:sz w:val="28"/>
                <w:lang w:eastAsia="ru-RU"/>
              </w:rPr>
              <w:t xml:space="preserve"> </w:t>
            </w:r>
            <w:r w:rsidRPr="009B65CF">
              <w:rPr>
                <w:rFonts w:ascii="Times New Roman" w:eastAsia="Times New Roman" w:hAnsi="Times New Roman" w:cs="Times New Roman"/>
                <w:sz w:val="28"/>
                <w:lang w:val="uk-UA" w:eastAsia="ru-RU"/>
              </w:rPr>
              <w:t>класи</w:t>
            </w:r>
          </w:p>
        </w:tc>
        <w:tc>
          <w:tcPr>
            <w:tcW w:w="1926" w:type="dxa"/>
            <w:shd w:val="clear" w:color="auto" w:fill="FDE9D9"/>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3</w:t>
            </w:r>
          </w:p>
        </w:tc>
        <w:tc>
          <w:tcPr>
            <w:tcW w:w="1926" w:type="dxa"/>
            <w:shd w:val="clear" w:color="auto" w:fill="FDE9D9"/>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50" w:name="_Toc468022088"/>
            <w:r w:rsidRPr="009B65CF">
              <w:rPr>
                <w:rFonts w:ascii="Times New Roman" w:eastAsia="Times New Roman" w:hAnsi="Times New Roman" w:cs="Times New Roman"/>
                <w:sz w:val="28"/>
                <w:szCs w:val="28"/>
                <w:lang w:val="uk-UA" w:eastAsia="ru-RU"/>
              </w:rPr>
              <w:t>5</w:t>
            </w:r>
            <w:bookmarkEnd w:id="50"/>
          </w:p>
        </w:tc>
        <w:tc>
          <w:tcPr>
            <w:tcW w:w="1926"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2</w:t>
            </w:r>
          </w:p>
        </w:tc>
        <w:tc>
          <w:tcPr>
            <w:tcW w:w="1927"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2</w:t>
            </w:r>
          </w:p>
        </w:tc>
      </w:tr>
      <w:tr w:rsidR="009B65CF" w:rsidRPr="009B65CF" w:rsidTr="001D4BE9">
        <w:trPr>
          <w:trHeight w:val="283"/>
        </w:trPr>
        <w:tc>
          <w:tcPr>
            <w:tcW w:w="1866"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2</w:t>
            </w:r>
            <w:r w:rsidRPr="009B65CF">
              <w:rPr>
                <w:rFonts w:ascii="Times New Roman" w:eastAsia="Times New Roman" w:hAnsi="Times New Roman" w:cs="Times New Roman"/>
                <w:sz w:val="28"/>
                <w:lang w:eastAsia="ru-RU"/>
              </w:rPr>
              <w:t>-</w:t>
            </w:r>
            <w:r w:rsidRPr="009B65CF">
              <w:rPr>
                <w:rFonts w:ascii="Times New Roman" w:eastAsia="Times New Roman" w:hAnsi="Times New Roman" w:cs="Times New Roman"/>
                <w:sz w:val="28"/>
                <w:lang w:val="uk-UA" w:eastAsia="ru-RU"/>
              </w:rPr>
              <w:t>і</w:t>
            </w:r>
            <w:r w:rsidRPr="009B65CF">
              <w:rPr>
                <w:rFonts w:ascii="Times New Roman" w:eastAsia="Times New Roman" w:hAnsi="Times New Roman" w:cs="Times New Roman"/>
                <w:sz w:val="28"/>
                <w:lang w:eastAsia="ru-RU"/>
              </w:rPr>
              <w:t xml:space="preserve"> </w:t>
            </w:r>
            <w:r w:rsidRPr="009B65CF">
              <w:rPr>
                <w:rFonts w:ascii="Times New Roman" w:eastAsia="Times New Roman" w:hAnsi="Times New Roman" w:cs="Times New Roman"/>
                <w:sz w:val="28"/>
                <w:lang w:val="uk-UA" w:eastAsia="ru-RU"/>
              </w:rPr>
              <w:t>класи</w:t>
            </w:r>
          </w:p>
        </w:tc>
        <w:tc>
          <w:tcPr>
            <w:tcW w:w="1926" w:type="dxa"/>
            <w:shd w:val="clear" w:color="auto" w:fill="DAEEF3"/>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w:t>
            </w:r>
          </w:p>
        </w:tc>
        <w:tc>
          <w:tcPr>
            <w:tcW w:w="1926" w:type="dxa"/>
            <w:shd w:val="clear" w:color="auto" w:fill="DAEEF3"/>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51" w:name="_Toc468022089"/>
            <w:r w:rsidRPr="009B65CF">
              <w:rPr>
                <w:rFonts w:ascii="Times New Roman" w:eastAsia="Times New Roman" w:hAnsi="Times New Roman" w:cs="Times New Roman"/>
                <w:sz w:val="28"/>
                <w:szCs w:val="28"/>
                <w:lang w:val="uk-UA" w:eastAsia="ru-RU"/>
              </w:rPr>
              <w:t>-</w:t>
            </w:r>
            <w:bookmarkEnd w:id="51"/>
          </w:p>
        </w:tc>
        <w:tc>
          <w:tcPr>
            <w:tcW w:w="1926"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1</w:t>
            </w:r>
          </w:p>
        </w:tc>
        <w:tc>
          <w:tcPr>
            <w:tcW w:w="1927"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sz w:val="28"/>
                <w:lang w:eastAsia="ru-RU"/>
              </w:rPr>
            </w:pPr>
          </w:p>
        </w:tc>
      </w:tr>
      <w:tr w:rsidR="009B65CF" w:rsidRPr="009B65CF" w:rsidTr="001D4BE9">
        <w:trPr>
          <w:trHeight w:val="340"/>
        </w:trPr>
        <w:tc>
          <w:tcPr>
            <w:tcW w:w="1866" w:type="dxa"/>
            <w:shd w:val="clear" w:color="auto" w:fill="E5DFEC"/>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3</w:t>
            </w:r>
            <w:r w:rsidRPr="009B65CF">
              <w:rPr>
                <w:rFonts w:ascii="Times New Roman" w:eastAsia="Times New Roman" w:hAnsi="Times New Roman" w:cs="Times New Roman"/>
                <w:sz w:val="28"/>
                <w:lang w:eastAsia="ru-RU"/>
              </w:rPr>
              <w:t>-</w:t>
            </w:r>
            <w:r w:rsidRPr="009B65CF">
              <w:rPr>
                <w:rFonts w:ascii="Times New Roman" w:eastAsia="Times New Roman" w:hAnsi="Times New Roman" w:cs="Times New Roman"/>
                <w:sz w:val="28"/>
                <w:lang w:val="uk-UA" w:eastAsia="ru-RU"/>
              </w:rPr>
              <w:t>і</w:t>
            </w:r>
            <w:r w:rsidRPr="009B65CF">
              <w:rPr>
                <w:rFonts w:ascii="Times New Roman" w:eastAsia="Times New Roman" w:hAnsi="Times New Roman" w:cs="Times New Roman"/>
                <w:sz w:val="28"/>
                <w:lang w:eastAsia="ru-RU"/>
              </w:rPr>
              <w:t xml:space="preserve"> </w:t>
            </w:r>
            <w:r w:rsidRPr="009B65CF">
              <w:rPr>
                <w:rFonts w:ascii="Times New Roman" w:eastAsia="Times New Roman" w:hAnsi="Times New Roman" w:cs="Times New Roman"/>
                <w:sz w:val="28"/>
                <w:lang w:val="uk-UA" w:eastAsia="ru-RU"/>
              </w:rPr>
              <w:t>класи</w:t>
            </w:r>
          </w:p>
        </w:tc>
        <w:tc>
          <w:tcPr>
            <w:tcW w:w="1926" w:type="dxa"/>
            <w:shd w:val="clear" w:color="auto" w:fill="E5DFEC"/>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w:t>
            </w:r>
          </w:p>
        </w:tc>
        <w:tc>
          <w:tcPr>
            <w:tcW w:w="1926" w:type="dxa"/>
            <w:shd w:val="clear" w:color="auto" w:fill="E5DFEC"/>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52" w:name="_Toc468022090"/>
            <w:r w:rsidRPr="009B65CF">
              <w:rPr>
                <w:rFonts w:ascii="Times New Roman" w:eastAsia="Times New Roman" w:hAnsi="Times New Roman" w:cs="Times New Roman"/>
                <w:sz w:val="28"/>
                <w:szCs w:val="28"/>
                <w:lang w:val="uk-UA" w:eastAsia="ru-RU"/>
              </w:rPr>
              <w:t>3</w:t>
            </w:r>
            <w:bookmarkEnd w:id="52"/>
          </w:p>
        </w:tc>
        <w:tc>
          <w:tcPr>
            <w:tcW w:w="1926" w:type="dxa"/>
            <w:shd w:val="clear" w:color="auto" w:fill="E5DFEC"/>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eastAsia="ru-RU"/>
              </w:rPr>
              <w:t>-</w:t>
            </w:r>
          </w:p>
        </w:tc>
        <w:tc>
          <w:tcPr>
            <w:tcW w:w="1927" w:type="dxa"/>
            <w:shd w:val="clear" w:color="auto" w:fill="E5DFEC"/>
          </w:tcPr>
          <w:p w:rsidR="009B65CF" w:rsidRPr="009B65CF" w:rsidRDefault="009B65CF" w:rsidP="009B65CF">
            <w:pPr>
              <w:spacing w:line="240" w:lineRule="auto"/>
              <w:jc w:val="center"/>
              <w:rPr>
                <w:rFonts w:ascii="Times New Roman" w:eastAsia="Times New Roman" w:hAnsi="Times New Roman" w:cs="Times New Roman"/>
                <w:sz w:val="28"/>
                <w:lang w:eastAsia="ru-RU"/>
              </w:rPr>
            </w:pPr>
          </w:p>
        </w:tc>
      </w:tr>
      <w:tr w:rsidR="009B65CF" w:rsidRPr="009B65CF" w:rsidTr="001D4BE9">
        <w:trPr>
          <w:trHeight w:val="340"/>
        </w:trPr>
        <w:tc>
          <w:tcPr>
            <w:tcW w:w="1866" w:type="dxa"/>
            <w:shd w:val="clear" w:color="auto" w:fill="EAF1DD"/>
          </w:tcPr>
          <w:p w:rsidR="009B65CF" w:rsidRPr="009B65CF" w:rsidRDefault="009B65CF" w:rsidP="009B65CF">
            <w:pPr>
              <w:spacing w:line="240" w:lineRule="auto"/>
              <w:jc w:val="center"/>
              <w:rPr>
                <w:rFonts w:ascii="Times New Roman" w:eastAsia="Times New Roman" w:hAnsi="Times New Roman" w:cs="Times New Roman"/>
                <w:sz w:val="28"/>
                <w:lang w:eastAsia="ru-RU"/>
              </w:rPr>
            </w:pPr>
            <w:r w:rsidRPr="009B65CF">
              <w:rPr>
                <w:rFonts w:ascii="Times New Roman" w:eastAsia="Times New Roman" w:hAnsi="Times New Roman" w:cs="Times New Roman"/>
                <w:sz w:val="28"/>
                <w:lang w:val="uk-UA" w:eastAsia="ru-RU"/>
              </w:rPr>
              <w:t>4</w:t>
            </w:r>
            <w:r w:rsidRPr="009B65CF">
              <w:rPr>
                <w:rFonts w:ascii="Times New Roman" w:eastAsia="Times New Roman" w:hAnsi="Times New Roman" w:cs="Times New Roman"/>
                <w:sz w:val="28"/>
                <w:lang w:eastAsia="ru-RU"/>
              </w:rPr>
              <w:t>-</w:t>
            </w:r>
            <w:r w:rsidRPr="009B65CF">
              <w:rPr>
                <w:rFonts w:ascii="Times New Roman" w:eastAsia="Times New Roman" w:hAnsi="Times New Roman" w:cs="Times New Roman"/>
                <w:sz w:val="28"/>
                <w:lang w:val="uk-UA" w:eastAsia="ru-RU"/>
              </w:rPr>
              <w:t>і</w:t>
            </w:r>
            <w:r w:rsidRPr="009B65CF">
              <w:rPr>
                <w:rFonts w:ascii="Times New Roman" w:eastAsia="Times New Roman" w:hAnsi="Times New Roman" w:cs="Times New Roman"/>
                <w:sz w:val="28"/>
                <w:lang w:eastAsia="ru-RU"/>
              </w:rPr>
              <w:t xml:space="preserve"> </w:t>
            </w:r>
            <w:r w:rsidRPr="009B65CF">
              <w:rPr>
                <w:rFonts w:ascii="Times New Roman" w:eastAsia="Times New Roman" w:hAnsi="Times New Roman" w:cs="Times New Roman"/>
                <w:sz w:val="28"/>
                <w:lang w:val="uk-UA" w:eastAsia="ru-RU"/>
              </w:rPr>
              <w:t>класи</w:t>
            </w:r>
          </w:p>
        </w:tc>
        <w:tc>
          <w:tcPr>
            <w:tcW w:w="1926" w:type="dxa"/>
            <w:shd w:val="clear" w:color="auto" w:fill="EAF1DD"/>
            <w:vAlign w:val="center"/>
          </w:tcPr>
          <w:p w:rsidR="009B65CF" w:rsidRPr="009B65CF" w:rsidRDefault="009B65CF" w:rsidP="009B65CF">
            <w:pPr>
              <w:spacing w:line="240" w:lineRule="auto"/>
              <w:jc w:val="center"/>
              <w:rPr>
                <w:rFonts w:ascii="Times New Roman" w:hAnsi="Times New Roman" w:cs="Times New Roman"/>
                <w:sz w:val="28"/>
                <w:szCs w:val="32"/>
                <w:lang w:val="uk-UA"/>
              </w:rPr>
            </w:pPr>
            <w:r w:rsidRPr="009B65CF">
              <w:rPr>
                <w:rFonts w:ascii="Times New Roman" w:hAnsi="Times New Roman" w:cs="Times New Roman"/>
                <w:sz w:val="28"/>
                <w:szCs w:val="32"/>
                <w:lang w:val="uk-UA"/>
              </w:rPr>
              <w:t>6</w:t>
            </w:r>
          </w:p>
        </w:tc>
        <w:tc>
          <w:tcPr>
            <w:tcW w:w="1926" w:type="dxa"/>
            <w:shd w:val="clear" w:color="auto" w:fill="EAF1DD"/>
          </w:tcPr>
          <w:p w:rsidR="009B65CF" w:rsidRPr="009B65CF" w:rsidRDefault="009B65CF" w:rsidP="009B65CF">
            <w:pPr>
              <w:spacing w:after="0" w:line="240" w:lineRule="auto"/>
              <w:jc w:val="center"/>
              <w:outlineLvl w:val="0"/>
              <w:rPr>
                <w:rFonts w:ascii="Times New Roman" w:eastAsia="Times New Roman" w:hAnsi="Times New Roman" w:cs="Times New Roman"/>
                <w:sz w:val="28"/>
                <w:szCs w:val="28"/>
                <w:lang w:val="uk-UA" w:eastAsia="ru-RU"/>
              </w:rPr>
            </w:pPr>
            <w:bookmarkStart w:id="53" w:name="_Toc468022091"/>
            <w:r w:rsidRPr="009B65CF">
              <w:rPr>
                <w:rFonts w:ascii="Times New Roman" w:eastAsia="Times New Roman" w:hAnsi="Times New Roman" w:cs="Times New Roman"/>
                <w:sz w:val="28"/>
                <w:szCs w:val="28"/>
                <w:lang w:val="uk-UA" w:eastAsia="ru-RU"/>
              </w:rPr>
              <w:t>-</w:t>
            </w:r>
            <w:bookmarkEnd w:id="53"/>
          </w:p>
        </w:tc>
        <w:tc>
          <w:tcPr>
            <w:tcW w:w="1926" w:type="dxa"/>
            <w:shd w:val="clear" w:color="auto" w:fill="EAF1DD"/>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w:t>
            </w:r>
          </w:p>
        </w:tc>
        <w:tc>
          <w:tcPr>
            <w:tcW w:w="1927" w:type="dxa"/>
            <w:shd w:val="clear" w:color="auto" w:fill="EAF1DD"/>
          </w:tcPr>
          <w:p w:rsidR="009B65CF" w:rsidRPr="009B65CF" w:rsidRDefault="009B65CF" w:rsidP="009B65CF">
            <w:pPr>
              <w:spacing w:line="240" w:lineRule="auto"/>
              <w:jc w:val="center"/>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2</w:t>
            </w:r>
          </w:p>
        </w:tc>
      </w:tr>
      <w:tr w:rsidR="009B65CF" w:rsidRPr="009B65CF" w:rsidTr="001D4BE9">
        <w:trPr>
          <w:trHeight w:val="227"/>
        </w:trPr>
        <w:tc>
          <w:tcPr>
            <w:tcW w:w="1866" w:type="dxa"/>
            <w:shd w:val="clear" w:color="auto" w:fill="F2DBDB"/>
          </w:tcPr>
          <w:p w:rsidR="009B65CF" w:rsidRPr="009B65CF" w:rsidRDefault="009B65CF" w:rsidP="009B65CF">
            <w:pPr>
              <w:spacing w:line="240" w:lineRule="auto"/>
              <w:jc w:val="center"/>
              <w:rPr>
                <w:rFonts w:ascii="Times New Roman" w:eastAsia="Times New Roman" w:hAnsi="Times New Roman" w:cs="Times New Roman"/>
                <w:b/>
                <w:sz w:val="28"/>
                <w:lang w:eastAsia="ru-RU"/>
              </w:rPr>
            </w:pPr>
            <w:r w:rsidRPr="009B65CF">
              <w:rPr>
                <w:rFonts w:ascii="Times New Roman" w:eastAsia="Times New Roman" w:hAnsi="Times New Roman" w:cs="Times New Roman"/>
                <w:b/>
                <w:sz w:val="28"/>
                <w:lang w:val="uk-UA" w:eastAsia="ru-RU"/>
              </w:rPr>
              <w:t>Разом</w:t>
            </w:r>
          </w:p>
        </w:tc>
        <w:tc>
          <w:tcPr>
            <w:tcW w:w="1926" w:type="dxa"/>
            <w:shd w:val="clear" w:color="auto" w:fill="F2DBDB"/>
            <w:vAlign w:val="center"/>
          </w:tcPr>
          <w:p w:rsidR="009B65CF" w:rsidRPr="009B65CF" w:rsidRDefault="009B65CF" w:rsidP="009B65CF">
            <w:pPr>
              <w:spacing w:line="240" w:lineRule="auto"/>
              <w:jc w:val="center"/>
              <w:rPr>
                <w:rFonts w:ascii="Times New Roman" w:hAnsi="Times New Roman" w:cs="Times New Roman"/>
                <w:b/>
                <w:sz w:val="28"/>
                <w:szCs w:val="32"/>
                <w:lang w:val="uk-UA"/>
              </w:rPr>
            </w:pPr>
            <w:r w:rsidRPr="009B65CF">
              <w:rPr>
                <w:rFonts w:ascii="Times New Roman" w:hAnsi="Times New Roman" w:cs="Times New Roman"/>
                <w:b/>
                <w:sz w:val="28"/>
                <w:szCs w:val="32"/>
                <w:lang w:val="uk-UA"/>
              </w:rPr>
              <w:t>9 (2%)</w:t>
            </w:r>
          </w:p>
        </w:tc>
        <w:tc>
          <w:tcPr>
            <w:tcW w:w="1926" w:type="dxa"/>
            <w:shd w:val="clear" w:color="auto" w:fill="F2DBDB"/>
          </w:tcPr>
          <w:p w:rsidR="009B65CF" w:rsidRPr="009B65CF" w:rsidRDefault="009B65CF" w:rsidP="009B65CF">
            <w:pPr>
              <w:spacing w:after="0" w:line="240" w:lineRule="auto"/>
              <w:jc w:val="center"/>
              <w:outlineLvl w:val="0"/>
              <w:rPr>
                <w:rFonts w:ascii="Times New Roman" w:eastAsia="Times New Roman" w:hAnsi="Times New Roman" w:cs="Times New Roman"/>
                <w:b/>
                <w:sz w:val="28"/>
                <w:szCs w:val="28"/>
                <w:lang w:val="uk-UA" w:eastAsia="ru-RU"/>
              </w:rPr>
            </w:pPr>
            <w:bookmarkStart w:id="54" w:name="_Toc468022092"/>
            <w:r w:rsidRPr="009B65CF">
              <w:rPr>
                <w:rFonts w:ascii="Times New Roman" w:eastAsia="Times New Roman" w:hAnsi="Times New Roman" w:cs="Times New Roman"/>
                <w:b/>
                <w:sz w:val="28"/>
                <w:szCs w:val="28"/>
                <w:lang w:val="uk-UA" w:eastAsia="ru-RU"/>
              </w:rPr>
              <w:t>8 (1,5%)</w:t>
            </w:r>
            <w:bookmarkEnd w:id="54"/>
          </w:p>
        </w:tc>
        <w:tc>
          <w:tcPr>
            <w:tcW w:w="1926" w:type="dxa"/>
            <w:shd w:val="clear" w:color="auto" w:fill="F2DBDB"/>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3 (0,6%)</w:t>
            </w:r>
          </w:p>
        </w:tc>
        <w:tc>
          <w:tcPr>
            <w:tcW w:w="1927" w:type="dxa"/>
            <w:shd w:val="clear" w:color="auto" w:fill="F2DBDB"/>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4 (0,9%)</w:t>
            </w:r>
          </w:p>
        </w:tc>
      </w:tr>
    </w:tbl>
    <w:p w:rsidR="009B65CF" w:rsidRPr="009B65CF" w:rsidRDefault="009B65CF" w:rsidP="009B65CF">
      <w:pPr>
        <w:spacing w:after="0" w:line="240" w:lineRule="auto"/>
        <w:ind w:firstLine="567"/>
        <w:jc w:val="both"/>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lastRenderedPageBreak/>
        <w:t xml:space="preserve">Отже, у порівнянні з минулим роком якість знань учнів 1-4 класів збільшилася на 4% (67% – 71%), успішність навчання зросла на 4% (19% – 23%), але на 1 школяра збільшилась кількість учнів, які навчаються на початковому рівні. </w:t>
      </w:r>
    </w:p>
    <w:p w:rsidR="009B65CF" w:rsidRPr="009B65CF" w:rsidRDefault="009B65CF" w:rsidP="009B65CF">
      <w:pPr>
        <w:spacing w:after="0" w:line="240" w:lineRule="auto"/>
        <w:ind w:firstLine="708"/>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 xml:space="preserve">Порівняльний аналіз якості навчання за останні 5 років свідчить про поступове збільшення кількості учнів, які мають високий-достатній рівні навчальних досягнень, та стабільно невисокий відсоток початкового рівня </w:t>
      </w:r>
      <w:r w:rsidRPr="009B65CF">
        <w:rPr>
          <w:rFonts w:ascii="Times New Roman" w:eastAsia="Times New Roman" w:hAnsi="Times New Roman" w:cs="Times New Roman"/>
          <w:i/>
          <w:sz w:val="28"/>
          <w:lang w:val="uk-UA" w:eastAsia="ru-RU"/>
        </w:rPr>
        <w:t>(таблиця 6)</w:t>
      </w:r>
      <w:r w:rsidRPr="009B65CF">
        <w:rPr>
          <w:rFonts w:ascii="Times New Roman" w:eastAsia="Times New Roman" w:hAnsi="Times New Roman" w:cs="Times New Roman"/>
          <w:sz w:val="28"/>
          <w:lang w:val="uk-UA" w:eastAsia="ru-RU"/>
        </w:rPr>
        <w:t>.</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6</w:t>
      </w:r>
    </w:p>
    <w:tbl>
      <w:tblP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4"/>
        <w:gridCol w:w="1587"/>
        <w:gridCol w:w="1587"/>
        <w:gridCol w:w="1587"/>
        <w:gridCol w:w="1587"/>
        <w:gridCol w:w="1589"/>
      </w:tblGrid>
      <w:tr w:rsidR="009B65CF" w:rsidRPr="009B65CF" w:rsidTr="001D4BE9">
        <w:trPr>
          <w:trHeight w:val="113"/>
        </w:trPr>
        <w:tc>
          <w:tcPr>
            <w:tcW w:w="1584" w:type="dxa"/>
            <w:vMerge w:val="restart"/>
            <w:shd w:val="clear" w:color="auto" w:fill="DDD9C3"/>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p>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1-4 класи</w:t>
            </w:r>
          </w:p>
        </w:tc>
        <w:tc>
          <w:tcPr>
            <w:tcW w:w="7937" w:type="dxa"/>
            <w:gridSpan w:val="5"/>
            <w:shd w:val="clear" w:color="auto" w:fill="EAF1DD"/>
          </w:tcPr>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Якість знань</w:t>
            </w:r>
          </w:p>
        </w:tc>
      </w:tr>
      <w:tr w:rsidR="009B65CF" w:rsidRPr="009B65CF" w:rsidTr="001D4BE9">
        <w:trPr>
          <w:trHeight w:val="113"/>
        </w:trPr>
        <w:tc>
          <w:tcPr>
            <w:tcW w:w="1584" w:type="dxa"/>
            <w:vMerge/>
            <w:shd w:val="clear" w:color="auto" w:fill="DDD9C3"/>
          </w:tcPr>
          <w:p w:rsidR="009B65CF" w:rsidRPr="009B65CF" w:rsidRDefault="009B65CF" w:rsidP="009B65CF">
            <w:pPr>
              <w:spacing w:line="240" w:lineRule="auto"/>
              <w:jc w:val="center"/>
              <w:rPr>
                <w:rFonts w:ascii="Times New Roman" w:eastAsia="Times New Roman" w:hAnsi="Times New Roman" w:cs="Times New Roman"/>
                <w:sz w:val="28"/>
                <w:lang w:eastAsia="ru-RU"/>
              </w:rPr>
            </w:pPr>
          </w:p>
        </w:tc>
        <w:tc>
          <w:tcPr>
            <w:tcW w:w="1587" w:type="dxa"/>
            <w:shd w:val="clear" w:color="auto" w:fill="E5DFEC"/>
          </w:tcPr>
          <w:p w:rsidR="009B65CF" w:rsidRPr="009B65CF" w:rsidRDefault="009B65CF" w:rsidP="009B65CF">
            <w:pPr>
              <w:spacing w:line="240" w:lineRule="auto"/>
              <w:jc w:val="center"/>
              <w:rPr>
                <w:rFonts w:ascii="Times New Roman" w:eastAsia="Times New Roman" w:hAnsi="Times New Roman" w:cs="Times New Roman"/>
                <w:sz w:val="24"/>
                <w:lang w:eastAsia="ru-RU"/>
              </w:rPr>
            </w:pPr>
            <w:r w:rsidRPr="009B65CF">
              <w:rPr>
                <w:rFonts w:ascii="Times New Roman" w:eastAsia="Times New Roman" w:hAnsi="Times New Roman" w:cs="Times New Roman"/>
                <w:sz w:val="24"/>
                <w:lang w:eastAsia="ru-RU"/>
              </w:rPr>
              <w:t>2015/2016</w:t>
            </w:r>
          </w:p>
        </w:tc>
        <w:tc>
          <w:tcPr>
            <w:tcW w:w="1587" w:type="dxa"/>
            <w:shd w:val="clear" w:color="auto" w:fill="E5DFEC"/>
          </w:tcPr>
          <w:p w:rsidR="009B65CF" w:rsidRPr="009B65CF" w:rsidRDefault="009B65CF" w:rsidP="009B65CF">
            <w:pPr>
              <w:spacing w:line="240" w:lineRule="auto"/>
              <w:jc w:val="center"/>
              <w:rPr>
                <w:rFonts w:ascii="Times New Roman" w:eastAsia="Times New Roman" w:hAnsi="Times New Roman" w:cs="Times New Roman"/>
                <w:sz w:val="24"/>
                <w:lang w:val="uk-UA" w:eastAsia="ru-RU"/>
              </w:rPr>
            </w:pPr>
            <w:r w:rsidRPr="009B65CF">
              <w:rPr>
                <w:rFonts w:ascii="Times New Roman" w:eastAsia="Times New Roman" w:hAnsi="Times New Roman" w:cs="Times New Roman"/>
                <w:sz w:val="24"/>
                <w:lang w:eastAsia="ru-RU"/>
              </w:rPr>
              <w:t>201</w:t>
            </w:r>
            <w:r w:rsidRPr="009B65CF">
              <w:rPr>
                <w:rFonts w:ascii="Times New Roman" w:eastAsia="Times New Roman" w:hAnsi="Times New Roman" w:cs="Times New Roman"/>
                <w:sz w:val="24"/>
                <w:lang w:val="uk-UA" w:eastAsia="ru-RU"/>
              </w:rPr>
              <w:t>4</w:t>
            </w:r>
            <w:r w:rsidRPr="009B65CF">
              <w:rPr>
                <w:rFonts w:ascii="Times New Roman" w:eastAsia="Times New Roman" w:hAnsi="Times New Roman" w:cs="Times New Roman"/>
                <w:sz w:val="24"/>
                <w:lang w:eastAsia="ru-RU"/>
              </w:rPr>
              <w:t>/201</w:t>
            </w:r>
            <w:r w:rsidRPr="009B65CF">
              <w:rPr>
                <w:rFonts w:ascii="Times New Roman" w:eastAsia="Times New Roman" w:hAnsi="Times New Roman" w:cs="Times New Roman"/>
                <w:sz w:val="24"/>
                <w:lang w:val="uk-UA" w:eastAsia="ru-RU"/>
              </w:rPr>
              <w:t>5</w:t>
            </w:r>
          </w:p>
        </w:tc>
        <w:tc>
          <w:tcPr>
            <w:tcW w:w="1587" w:type="dxa"/>
            <w:shd w:val="clear" w:color="auto" w:fill="E5DFEC"/>
          </w:tcPr>
          <w:p w:rsidR="009B65CF" w:rsidRPr="009B65CF" w:rsidRDefault="009B65CF" w:rsidP="009B65CF">
            <w:pPr>
              <w:spacing w:line="240" w:lineRule="auto"/>
              <w:jc w:val="center"/>
              <w:rPr>
                <w:rFonts w:ascii="Times New Roman" w:eastAsia="Times New Roman" w:hAnsi="Times New Roman" w:cs="Times New Roman"/>
                <w:sz w:val="24"/>
                <w:lang w:val="uk-UA" w:eastAsia="ru-RU"/>
              </w:rPr>
            </w:pPr>
            <w:r w:rsidRPr="009B65CF">
              <w:rPr>
                <w:rFonts w:ascii="Times New Roman" w:eastAsia="Times New Roman" w:hAnsi="Times New Roman" w:cs="Times New Roman"/>
                <w:sz w:val="24"/>
                <w:lang w:eastAsia="ru-RU"/>
              </w:rPr>
              <w:t>201</w:t>
            </w:r>
            <w:r w:rsidRPr="009B65CF">
              <w:rPr>
                <w:rFonts w:ascii="Times New Roman" w:eastAsia="Times New Roman" w:hAnsi="Times New Roman" w:cs="Times New Roman"/>
                <w:sz w:val="24"/>
                <w:lang w:val="uk-UA" w:eastAsia="ru-RU"/>
              </w:rPr>
              <w:t>3</w:t>
            </w:r>
            <w:r w:rsidRPr="009B65CF">
              <w:rPr>
                <w:rFonts w:ascii="Times New Roman" w:eastAsia="Times New Roman" w:hAnsi="Times New Roman" w:cs="Times New Roman"/>
                <w:sz w:val="24"/>
                <w:lang w:eastAsia="ru-RU"/>
              </w:rPr>
              <w:t>/201</w:t>
            </w:r>
            <w:r w:rsidRPr="009B65CF">
              <w:rPr>
                <w:rFonts w:ascii="Times New Roman" w:eastAsia="Times New Roman" w:hAnsi="Times New Roman" w:cs="Times New Roman"/>
                <w:sz w:val="24"/>
                <w:lang w:val="uk-UA" w:eastAsia="ru-RU"/>
              </w:rPr>
              <w:t>4</w:t>
            </w:r>
          </w:p>
        </w:tc>
        <w:tc>
          <w:tcPr>
            <w:tcW w:w="1587" w:type="dxa"/>
            <w:shd w:val="clear" w:color="auto" w:fill="E5DFEC"/>
          </w:tcPr>
          <w:p w:rsidR="009B65CF" w:rsidRPr="009B65CF" w:rsidRDefault="009B65CF" w:rsidP="009B65CF">
            <w:pPr>
              <w:spacing w:line="240" w:lineRule="auto"/>
              <w:jc w:val="center"/>
              <w:rPr>
                <w:rFonts w:ascii="Times New Roman" w:eastAsia="Times New Roman" w:hAnsi="Times New Roman" w:cs="Times New Roman"/>
                <w:sz w:val="24"/>
                <w:lang w:val="uk-UA" w:eastAsia="ru-RU"/>
              </w:rPr>
            </w:pPr>
            <w:r w:rsidRPr="009B65CF">
              <w:rPr>
                <w:rFonts w:ascii="Times New Roman" w:eastAsia="Times New Roman" w:hAnsi="Times New Roman" w:cs="Times New Roman"/>
                <w:sz w:val="24"/>
                <w:lang w:eastAsia="ru-RU"/>
              </w:rPr>
              <w:t>2012/2013</w:t>
            </w:r>
          </w:p>
        </w:tc>
        <w:tc>
          <w:tcPr>
            <w:tcW w:w="1587" w:type="dxa"/>
            <w:shd w:val="clear" w:color="auto" w:fill="E5DFEC"/>
          </w:tcPr>
          <w:p w:rsidR="009B65CF" w:rsidRPr="009B65CF" w:rsidRDefault="009B65CF" w:rsidP="009B65CF">
            <w:pPr>
              <w:spacing w:line="240" w:lineRule="auto"/>
              <w:jc w:val="center"/>
              <w:rPr>
                <w:rFonts w:ascii="Times New Roman" w:eastAsia="Times New Roman" w:hAnsi="Times New Roman" w:cs="Times New Roman"/>
                <w:sz w:val="24"/>
                <w:lang w:val="uk-UA" w:eastAsia="ru-RU"/>
              </w:rPr>
            </w:pPr>
            <w:r w:rsidRPr="009B65CF">
              <w:rPr>
                <w:rFonts w:ascii="Times New Roman" w:eastAsia="Times New Roman" w:hAnsi="Times New Roman" w:cs="Times New Roman"/>
                <w:sz w:val="24"/>
                <w:lang w:eastAsia="ru-RU"/>
              </w:rPr>
              <w:t>2011/2012</w:t>
            </w:r>
          </w:p>
        </w:tc>
      </w:tr>
      <w:tr w:rsidR="009B65CF" w:rsidRPr="009B65CF" w:rsidTr="001D4BE9">
        <w:trPr>
          <w:trHeight w:val="340"/>
        </w:trPr>
        <w:tc>
          <w:tcPr>
            <w:tcW w:w="1584"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4"/>
                <w:lang w:val="uk-UA" w:eastAsia="ru-RU"/>
              </w:rPr>
            </w:pPr>
            <w:r w:rsidRPr="009B65CF">
              <w:rPr>
                <w:rFonts w:ascii="Times New Roman" w:eastAsia="Times New Roman" w:hAnsi="Times New Roman" w:cs="Times New Roman"/>
                <w:sz w:val="24"/>
                <w:lang w:val="uk-UA" w:eastAsia="ru-RU"/>
              </w:rPr>
              <w:t>% якості</w:t>
            </w:r>
          </w:p>
        </w:tc>
        <w:tc>
          <w:tcPr>
            <w:tcW w:w="1587"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4"/>
                <w:lang w:val="uk-UA" w:eastAsia="ru-RU"/>
              </w:rPr>
            </w:pPr>
            <w:r w:rsidRPr="009B65CF">
              <w:rPr>
                <w:rFonts w:ascii="Times New Roman" w:eastAsia="Times New Roman" w:hAnsi="Times New Roman" w:cs="Times New Roman"/>
                <w:sz w:val="24"/>
                <w:lang w:val="uk-UA" w:eastAsia="ru-RU"/>
              </w:rPr>
              <w:t>71%</w:t>
            </w:r>
          </w:p>
        </w:tc>
        <w:tc>
          <w:tcPr>
            <w:tcW w:w="1587"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4"/>
                <w:lang w:val="uk-UA" w:eastAsia="ru-RU"/>
              </w:rPr>
            </w:pPr>
            <w:r w:rsidRPr="009B65CF">
              <w:rPr>
                <w:rFonts w:ascii="Times New Roman" w:eastAsia="Times New Roman" w:hAnsi="Times New Roman" w:cs="Times New Roman"/>
                <w:sz w:val="24"/>
                <w:lang w:val="uk-UA" w:eastAsia="ru-RU"/>
              </w:rPr>
              <w:t>67 %</w:t>
            </w:r>
          </w:p>
        </w:tc>
        <w:tc>
          <w:tcPr>
            <w:tcW w:w="1587"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4"/>
                <w:lang w:val="uk-UA" w:eastAsia="ru-RU"/>
              </w:rPr>
            </w:pPr>
            <w:r w:rsidRPr="009B65CF">
              <w:rPr>
                <w:rFonts w:ascii="Times New Roman" w:eastAsia="Times New Roman" w:hAnsi="Times New Roman" w:cs="Times New Roman"/>
                <w:sz w:val="24"/>
                <w:lang w:val="uk-UA" w:eastAsia="ru-RU"/>
              </w:rPr>
              <w:t>67 %</w:t>
            </w:r>
          </w:p>
        </w:tc>
        <w:tc>
          <w:tcPr>
            <w:tcW w:w="1587"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4"/>
                <w:lang w:eastAsia="ru-RU"/>
              </w:rPr>
            </w:pPr>
            <w:r w:rsidRPr="009B65CF">
              <w:rPr>
                <w:rFonts w:ascii="Times New Roman" w:eastAsia="Times New Roman" w:hAnsi="Times New Roman" w:cs="Times New Roman"/>
                <w:sz w:val="24"/>
                <w:lang w:eastAsia="ru-RU"/>
              </w:rPr>
              <w:t>65</w:t>
            </w:r>
            <w:r w:rsidRPr="009B65CF">
              <w:rPr>
                <w:rFonts w:ascii="Times New Roman" w:eastAsia="Times New Roman" w:hAnsi="Times New Roman" w:cs="Times New Roman"/>
                <w:sz w:val="24"/>
                <w:lang w:val="uk-UA" w:eastAsia="ru-RU"/>
              </w:rPr>
              <w:t xml:space="preserve"> </w:t>
            </w:r>
            <w:r w:rsidRPr="009B65CF">
              <w:rPr>
                <w:rFonts w:ascii="Times New Roman" w:eastAsia="Times New Roman" w:hAnsi="Times New Roman" w:cs="Times New Roman"/>
                <w:sz w:val="24"/>
                <w:lang w:eastAsia="ru-RU"/>
              </w:rPr>
              <w:t>%</w:t>
            </w:r>
          </w:p>
        </w:tc>
        <w:tc>
          <w:tcPr>
            <w:tcW w:w="1587" w:type="dxa"/>
            <w:shd w:val="clear" w:color="auto" w:fill="FDE9D9"/>
          </w:tcPr>
          <w:p w:rsidR="009B65CF" w:rsidRPr="009B65CF" w:rsidRDefault="009B65CF" w:rsidP="009B65CF">
            <w:pPr>
              <w:spacing w:line="240" w:lineRule="auto"/>
              <w:jc w:val="center"/>
              <w:rPr>
                <w:rFonts w:ascii="Times New Roman" w:eastAsia="Times New Roman" w:hAnsi="Times New Roman" w:cs="Times New Roman"/>
                <w:sz w:val="24"/>
                <w:lang w:eastAsia="ru-RU"/>
              </w:rPr>
            </w:pPr>
            <w:r w:rsidRPr="009B65CF">
              <w:rPr>
                <w:rFonts w:ascii="Times New Roman" w:eastAsia="Times New Roman" w:hAnsi="Times New Roman" w:cs="Times New Roman"/>
                <w:sz w:val="24"/>
                <w:lang w:eastAsia="ru-RU"/>
              </w:rPr>
              <w:t>61,5</w:t>
            </w:r>
            <w:r w:rsidRPr="009B65CF">
              <w:rPr>
                <w:rFonts w:ascii="Times New Roman" w:eastAsia="Times New Roman" w:hAnsi="Times New Roman" w:cs="Times New Roman"/>
                <w:sz w:val="24"/>
                <w:lang w:val="uk-UA" w:eastAsia="ru-RU"/>
              </w:rPr>
              <w:t xml:space="preserve"> </w:t>
            </w:r>
            <w:r w:rsidRPr="009B65CF">
              <w:rPr>
                <w:rFonts w:ascii="Times New Roman" w:eastAsia="Times New Roman" w:hAnsi="Times New Roman" w:cs="Times New Roman"/>
                <w:sz w:val="24"/>
                <w:lang w:eastAsia="ru-RU"/>
              </w:rPr>
              <w:t>%</w:t>
            </w:r>
          </w:p>
        </w:tc>
      </w:tr>
      <w:tr w:rsidR="009B65CF" w:rsidRPr="009B65CF" w:rsidTr="001D4BE9">
        <w:trPr>
          <w:trHeight w:val="454"/>
        </w:trPr>
        <w:tc>
          <w:tcPr>
            <w:tcW w:w="1584"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b/>
                <w:sz w:val="24"/>
                <w:lang w:val="uk-UA" w:eastAsia="ru-RU"/>
              </w:rPr>
            </w:pPr>
            <w:r w:rsidRPr="009B65CF">
              <w:rPr>
                <w:rFonts w:ascii="Times New Roman" w:eastAsia="Times New Roman" w:hAnsi="Times New Roman" w:cs="Times New Roman"/>
                <w:b/>
                <w:sz w:val="24"/>
                <w:lang w:val="uk-UA" w:eastAsia="ru-RU"/>
              </w:rPr>
              <w:t>Початковий рівень</w:t>
            </w:r>
          </w:p>
        </w:tc>
        <w:tc>
          <w:tcPr>
            <w:tcW w:w="1587"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b/>
                <w:sz w:val="24"/>
                <w:lang w:val="uk-UA" w:eastAsia="ru-RU"/>
              </w:rPr>
            </w:pPr>
            <w:r w:rsidRPr="009B65CF">
              <w:rPr>
                <w:rFonts w:ascii="Times New Roman" w:eastAsia="Times New Roman" w:hAnsi="Times New Roman" w:cs="Times New Roman"/>
                <w:b/>
                <w:sz w:val="24"/>
                <w:lang w:val="uk-UA" w:eastAsia="ru-RU"/>
              </w:rPr>
              <w:t>2%</w:t>
            </w:r>
          </w:p>
        </w:tc>
        <w:tc>
          <w:tcPr>
            <w:tcW w:w="1587"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b/>
                <w:sz w:val="24"/>
                <w:lang w:val="uk-UA" w:eastAsia="ru-RU"/>
              </w:rPr>
            </w:pPr>
            <w:r w:rsidRPr="009B65CF">
              <w:rPr>
                <w:rFonts w:ascii="Times New Roman" w:eastAsia="Times New Roman" w:hAnsi="Times New Roman" w:cs="Times New Roman"/>
                <w:b/>
                <w:sz w:val="24"/>
                <w:lang w:val="uk-UA" w:eastAsia="ru-RU"/>
              </w:rPr>
              <w:t>1,5 %</w:t>
            </w:r>
          </w:p>
        </w:tc>
        <w:tc>
          <w:tcPr>
            <w:tcW w:w="1587"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b/>
                <w:sz w:val="24"/>
                <w:lang w:val="uk-UA" w:eastAsia="ru-RU"/>
              </w:rPr>
            </w:pPr>
            <w:r w:rsidRPr="009B65CF">
              <w:rPr>
                <w:rFonts w:ascii="Times New Roman" w:eastAsia="Times New Roman" w:hAnsi="Times New Roman" w:cs="Times New Roman"/>
                <w:b/>
                <w:sz w:val="24"/>
                <w:lang w:val="uk-UA" w:eastAsia="ru-RU"/>
              </w:rPr>
              <w:t>0,6 %</w:t>
            </w:r>
          </w:p>
        </w:tc>
        <w:tc>
          <w:tcPr>
            <w:tcW w:w="1587"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b/>
                <w:sz w:val="24"/>
                <w:lang w:val="uk-UA" w:eastAsia="ru-RU"/>
              </w:rPr>
            </w:pPr>
            <w:r w:rsidRPr="009B65CF">
              <w:rPr>
                <w:rFonts w:ascii="Times New Roman" w:eastAsia="Times New Roman" w:hAnsi="Times New Roman" w:cs="Times New Roman"/>
                <w:b/>
                <w:sz w:val="24"/>
                <w:lang w:val="uk-UA" w:eastAsia="ru-RU"/>
              </w:rPr>
              <w:t>1 %</w:t>
            </w:r>
          </w:p>
        </w:tc>
        <w:tc>
          <w:tcPr>
            <w:tcW w:w="1587" w:type="dxa"/>
            <w:shd w:val="clear" w:color="auto" w:fill="DAEEF3"/>
          </w:tcPr>
          <w:p w:rsidR="009B65CF" w:rsidRPr="009B65CF" w:rsidRDefault="009B65CF" w:rsidP="009B65CF">
            <w:pPr>
              <w:spacing w:line="240" w:lineRule="auto"/>
              <w:jc w:val="center"/>
              <w:rPr>
                <w:rFonts w:ascii="Times New Roman" w:eastAsia="Times New Roman" w:hAnsi="Times New Roman" w:cs="Times New Roman"/>
                <w:b/>
                <w:sz w:val="24"/>
                <w:lang w:val="uk-UA" w:eastAsia="ru-RU"/>
              </w:rPr>
            </w:pPr>
            <w:r w:rsidRPr="009B65CF">
              <w:rPr>
                <w:rFonts w:ascii="Times New Roman" w:eastAsia="Times New Roman" w:hAnsi="Times New Roman" w:cs="Times New Roman"/>
                <w:b/>
                <w:sz w:val="24"/>
                <w:lang w:val="uk-UA" w:eastAsia="ru-RU"/>
              </w:rPr>
              <w:t>2 %</w:t>
            </w:r>
          </w:p>
        </w:tc>
      </w:tr>
    </w:tbl>
    <w:p w:rsidR="00A01366" w:rsidRDefault="00A01366" w:rsidP="009B65CF">
      <w:pPr>
        <w:spacing w:after="0" w:line="240" w:lineRule="auto"/>
        <w:ind w:firstLine="567"/>
        <w:jc w:val="both"/>
        <w:rPr>
          <w:rFonts w:ascii="Times New Roman" w:eastAsia="Times New Roman" w:hAnsi="Times New Roman" w:cs="Times New Roman"/>
          <w:b/>
          <w:sz w:val="28"/>
          <w:szCs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b/>
          <w:sz w:val="28"/>
          <w:szCs w:val="28"/>
          <w:lang w:val="uk-UA" w:eastAsia="ru-RU"/>
        </w:rPr>
        <w:t>Показники якості навченості учнів 1-4 класів по предметах</w:t>
      </w:r>
      <w:r w:rsidRPr="009B65CF">
        <w:rPr>
          <w:rFonts w:ascii="Times New Roman" w:eastAsia="Times New Roman" w:hAnsi="Times New Roman" w:cs="Times New Roman"/>
          <w:sz w:val="28"/>
          <w:szCs w:val="28"/>
          <w:lang w:val="uk-UA" w:eastAsia="ru-RU"/>
        </w:rPr>
        <w:t xml:space="preserve">  показано в </w:t>
      </w:r>
      <w:r w:rsidRPr="009B65CF">
        <w:rPr>
          <w:rFonts w:ascii="Times New Roman" w:eastAsia="Times New Roman" w:hAnsi="Times New Roman" w:cs="Times New Roman"/>
          <w:i/>
          <w:sz w:val="28"/>
          <w:szCs w:val="28"/>
          <w:lang w:val="uk-UA" w:eastAsia="ru-RU"/>
        </w:rPr>
        <w:t>таблиці 7</w:t>
      </w:r>
      <w:r w:rsidRPr="009B65CF">
        <w:rPr>
          <w:rFonts w:ascii="Times New Roman" w:eastAsia="Times New Roman" w:hAnsi="Times New Roman" w:cs="Times New Roman"/>
          <w:sz w:val="28"/>
          <w:szCs w:val="28"/>
          <w:lang w:val="uk-UA" w:eastAsia="ru-RU"/>
        </w:rPr>
        <w:t>.</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7</w:t>
      </w:r>
    </w:p>
    <w:tbl>
      <w:tblPr>
        <w:tblW w:w="9214" w:type="dxa"/>
        <w:tblInd w:w="250" w:type="dxa"/>
        <w:tblLook w:val="0000"/>
      </w:tblPr>
      <w:tblGrid>
        <w:gridCol w:w="1701"/>
        <w:gridCol w:w="1089"/>
        <w:gridCol w:w="1008"/>
        <w:gridCol w:w="1449"/>
        <w:gridCol w:w="1342"/>
        <w:gridCol w:w="1389"/>
        <w:gridCol w:w="1236"/>
      </w:tblGrid>
      <w:tr w:rsidR="009B65CF" w:rsidRPr="009B65CF" w:rsidTr="001D4BE9">
        <w:trPr>
          <w:trHeight w:val="624"/>
        </w:trPr>
        <w:tc>
          <w:tcPr>
            <w:tcW w:w="1701" w:type="dxa"/>
            <w:tcBorders>
              <w:top w:val="single" w:sz="8" w:space="0" w:color="auto"/>
              <w:left w:val="single" w:sz="8" w:space="0" w:color="auto"/>
              <w:bottom w:val="single" w:sz="8" w:space="0" w:color="000000"/>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Назва предмету</w:t>
            </w:r>
          </w:p>
        </w:tc>
        <w:tc>
          <w:tcPr>
            <w:tcW w:w="1089" w:type="dxa"/>
            <w:tcBorders>
              <w:top w:val="single" w:sz="8" w:space="0" w:color="auto"/>
              <w:left w:val="single" w:sz="8" w:space="0" w:color="auto"/>
              <w:bottom w:val="single" w:sz="8" w:space="0" w:color="000000"/>
              <w:right w:val="nil"/>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Клас</w:t>
            </w:r>
          </w:p>
        </w:tc>
        <w:tc>
          <w:tcPr>
            <w:tcW w:w="1008" w:type="dxa"/>
            <w:tcBorders>
              <w:top w:val="single" w:sz="8" w:space="0" w:color="auto"/>
              <w:left w:val="single" w:sz="8" w:space="0" w:color="auto"/>
              <w:bottom w:val="single" w:sz="8" w:space="0" w:color="000000"/>
              <w:right w:val="single" w:sz="8" w:space="0" w:color="auto"/>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Учнів у класах</w:t>
            </w:r>
          </w:p>
        </w:tc>
        <w:tc>
          <w:tcPr>
            <w:tcW w:w="1449" w:type="dxa"/>
            <w:tcBorders>
              <w:top w:val="single" w:sz="8" w:space="0" w:color="auto"/>
              <w:left w:val="single" w:sz="4" w:space="0" w:color="auto"/>
              <w:bottom w:val="single" w:sz="4" w:space="0" w:color="auto"/>
              <w:right w:val="single" w:sz="4" w:space="0" w:color="auto"/>
            </w:tcBorders>
          </w:tcPr>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Початковий рівень (%)</w:t>
            </w:r>
          </w:p>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(1-3 б.)</w:t>
            </w:r>
          </w:p>
        </w:tc>
        <w:tc>
          <w:tcPr>
            <w:tcW w:w="1342" w:type="dxa"/>
            <w:tcBorders>
              <w:top w:val="single" w:sz="8" w:space="0" w:color="auto"/>
              <w:left w:val="single" w:sz="4" w:space="0" w:color="auto"/>
              <w:bottom w:val="single" w:sz="4" w:space="0" w:color="auto"/>
              <w:right w:val="single" w:sz="4" w:space="0" w:color="auto"/>
            </w:tcBorders>
          </w:tcPr>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 якості</w:t>
            </w:r>
          </w:p>
          <w:p w:rsidR="009B65CF" w:rsidRPr="009B65CF" w:rsidRDefault="009B65CF" w:rsidP="009B65CF">
            <w:pPr>
              <w:spacing w:after="0" w:line="240" w:lineRule="auto"/>
              <w:rPr>
                <w:rFonts w:ascii="Times New Roman" w:eastAsia="Times New Roman" w:hAnsi="Times New Roman" w:cs="Times New Roman"/>
                <w:sz w:val="24"/>
                <w:szCs w:val="28"/>
                <w:lang w:val="uk-UA" w:eastAsia="ru-RU"/>
              </w:rPr>
            </w:pPr>
          </w:p>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(7 – 12 б.)</w:t>
            </w:r>
          </w:p>
        </w:tc>
        <w:tc>
          <w:tcPr>
            <w:tcW w:w="1389" w:type="dxa"/>
            <w:tcBorders>
              <w:top w:val="single" w:sz="8" w:space="0" w:color="auto"/>
              <w:left w:val="single" w:sz="4" w:space="0" w:color="auto"/>
              <w:bottom w:val="single" w:sz="4" w:space="0" w:color="auto"/>
              <w:right w:val="single" w:sz="4" w:space="0" w:color="auto"/>
            </w:tcBorders>
          </w:tcPr>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Успішність</w:t>
            </w:r>
          </w:p>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 xml:space="preserve">(%) </w:t>
            </w:r>
          </w:p>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 xml:space="preserve">(10 – 12 б.) </w:t>
            </w:r>
          </w:p>
        </w:tc>
        <w:tc>
          <w:tcPr>
            <w:tcW w:w="1236" w:type="dxa"/>
            <w:tcBorders>
              <w:top w:val="single" w:sz="8" w:space="0" w:color="auto"/>
              <w:left w:val="single" w:sz="4" w:space="0" w:color="auto"/>
              <w:bottom w:val="single" w:sz="4" w:space="0" w:color="auto"/>
              <w:right w:val="single" w:sz="8" w:space="0" w:color="auto"/>
            </w:tcBorders>
          </w:tcPr>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Середній бал</w:t>
            </w:r>
          </w:p>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p>
        </w:tc>
      </w:tr>
      <w:tr w:rsidR="009B65CF" w:rsidRPr="009B65CF" w:rsidTr="001D4BE9">
        <w:trPr>
          <w:trHeight w:val="20"/>
        </w:trPr>
        <w:tc>
          <w:tcPr>
            <w:tcW w:w="1701" w:type="dxa"/>
            <w:vMerge w:val="restart"/>
            <w:tcBorders>
              <w:top w:val="nil"/>
              <w:left w:val="single" w:sz="8" w:space="0" w:color="auto"/>
              <w:bottom w:val="single" w:sz="8" w:space="0" w:color="000000"/>
              <w:right w:val="single" w:sz="8" w:space="0" w:color="auto"/>
            </w:tcBorders>
            <w:shd w:val="clear" w:color="auto" w:fill="auto"/>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r w:rsidRPr="009B65CF">
              <w:rPr>
                <w:rFonts w:ascii="Times New Roman" w:eastAsia="Times New Roman" w:hAnsi="Times New Roman" w:cs="Times New Roman"/>
                <w:b/>
                <w:bCs/>
                <w:sz w:val="24"/>
                <w:szCs w:val="28"/>
                <w:lang w:val="uk-UA" w:eastAsia="ru-RU"/>
              </w:rPr>
              <w:t>Українська мова</w:t>
            </w:r>
          </w:p>
        </w:tc>
        <w:tc>
          <w:tcPr>
            <w:tcW w:w="1089" w:type="dxa"/>
            <w:tcBorders>
              <w:top w:val="nil"/>
              <w:left w:val="nil"/>
              <w:bottom w:val="single" w:sz="4" w:space="0" w:color="auto"/>
              <w:right w:val="nil"/>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8"/>
                <w:lang w:val="en-US" w:eastAsia="ru-RU"/>
              </w:rPr>
            </w:pPr>
            <w:r w:rsidRPr="009B65CF">
              <w:rPr>
                <w:rFonts w:ascii="Times New Roman" w:eastAsia="Times New Roman" w:hAnsi="Times New Roman" w:cs="Times New Roman"/>
                <w:sz w:val="24"/>
                <w:szCs w:val="28"/>
                <w:lang w:val="en-US" w:eastAsia="ru-RU"/>
              </w:rPr>
              <w:t>1</w:t>
            </w:r>
          </w:p>
        </w:tc>
        <w:tc>
          <w:tcPr>
            <w:tcW w:w="1008" w:type="dxa"/>
            <w:tcBorders>
              <w:top w:val="nil"/>
              <w:left w:val="single" w:sz="8" w:space="0" w:color="auto"/>
              <w:bottom w:val="single" w:sz="4" w:space="0" w:color="auto"/>
              <w:right w:val="single" w:sz="8" w:space="0" w:color="auto"/>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169</w:t>
            </w:r>
          </w:p>
        </w:tc>
        <w:tc>
          <w:tcPr>
            <w:tcW w:w="1449" w:type="dxa"/>
            <w:tcBorders>
              <w:top w:val="single" w:sz="4" w:space="0" w:color="auto"/>
              <w:left w:val="nil"/>
              <w:bottom w:val="single" w:sz="4" w:space="0" w:color="auto"/>
              <w:right w:val="single" w:sz="4" w:space="0" w:color="auto"/>
            </w:tcBorders>
            <w:noWrap/>
          </w:tcPr>
          <w:p w:rsidR="009B65CF" w:rsidRPr="009B65CF" w:rsidRDefault="009B65CF" w:rsidP="009B65CF">
            <w:pPr>
              <w:spacing w:line="240" w:lineRule="auto"/>
              <w:jc w:val="center"/>
              <w:rPr>
                <w:rFonts w:ascii="Times New Roman" w:hAnsi="Times New Roman" w:cs="Times New Roman"/>
                <w:bCs/>
                <w:iCs/>
                <w:sz w:val="24"/>
              </w:rPr>
            </w:pPr>
            <w:r w:rsidRPr="009B65CF">
              <w:rPr>
                <w:rFonts w:ascii="Times New Roman" w:hAnsi="Times New Roman" w:cs="Times New Roman"/>
                <w:bCs/>
                <w:iCs/>
                <w:sz w:val="24"/>
              </w:rPr>
              <w:t>1,7%</w:t>
            </w:r>
          </w:p>
        </w:tc>
        <w:tc>
          <w:tcPr>
            <w:tcW w:w="1342" w:type="dxa"/>
            <w:tcBorders>
              <w:top w:val="single" w:sz="4" w:space="0" w:color="auto"/>
              <w:left w:val="nil"/>
              <w:bottom w:val="single" w:sz="4" w:space="0" w:color="auto"/>
              <w:right w:val="single" w:sz="4" w:space="0" w:color="auto"/>
            </w:tcBorders>
          </w:tcPr>
          <w:p w:rsidR="009B65CF" w:rsidRPr="009B65CF" w:rsidRDefault="009B65CF" w:rsidP="009B65CF">
            <w:pPr>
              <w:spacing w:line="240" w:lineRule="auto"/>
              <w:jc w:val="center"/>
              <w:rPr>
                <w:rFonts w:ascii="Times New Roman" w:hAnsi="Times New Roman" w:cs="Times New Roman"/>
                <w:bCs/>
                <w:iCs/>
                <w:sz w:val="24"/>
              </w:rPr>
            </w:pPr>
            <w:r w:rsidRPr="009B65CF">
              <w:rPr>
                <w:rFonts w:ascii="Times New Roman" w:hAnsi="Times New Roman" w:cs="Times New Roman"/>
                <w:bCs/>
                <w:iCs/>
                <w:sz w:val="24"/>
              </w:rPr>
              <w:t>82%</w:t>
            </w:r>
          </w:p>
        </w:tc>
        <w:tc>
          <w:tcPr>
            <w:tcW w:w="1389" w:type="dxa"/>
            <w:tcBorders>
              <w:top w:val="single" w:sz="4" w:space="0" w:color="auto"/>
              <w:left w:val="nil"/>
              <w:bottom w:val="single" w:sz="4" w:space="0" w:color="auto"/>
              <w:right w:val="single" w:sz="4" w:space="0" w:color="auto"/>
            </w:tcBorders>
            <w:noWrap/>
          </w:tcPr>
          <w:p w:rsidR="009B65CF" w:rsidRPr="009B65CF" w:rsidRDefault="009B65CF" w:rsidP="009B65CF">
            <w:pPr>
              <w:spacing w:line="240" w:lineRule="auto"/>
              <w:jc w:val="center"/>
              <w:rPr>
                <w:rFonts w:ascii="Times New Roman" w:hAnsi="Times New Roman" w:cs="Times New Roman"/>
                <w:bCs/>
                <w:iCs/>
                <w:sz w:val="24"/>
              </w:rPr>
            </w:pPr>
            <w:r w:rsidRPr="009B65CF">
              <w:rPr>
                <w:rFonts w:ascii="Times New Roman" w:hAnsi="Times New Roman" w:cs="Times New Roman"/>
                <w:bCs/>
                <w:iCs/>
                <w:sz w:val="24"/>
              </w:rPr>
              <w:t>41%</w:t>
            </w:r>
          </w:p>
        </w:tc>
        <w:tc>
          <w:tcPr>
            <w:tcW w:w="1236" w:type="dxa"/>
            <w:tcBorders>
              <w:top w:val="single" w:sz="4" w:space="0" w:color="auto"/>
              <w:left w:val="single" w:sz="4" w:space="0" w:color="auto"/>
              <w:bottom w:val="single" w:sz="4" w:space="0" w:color="auto"/>
              <w:right w:val="single" w:sz="8" w:space="0" w:color="auto"/>
            </w:tcBorders>
          </w:tcPr>
          <w:p w:rsidR="009B65CF" w:rsidRPr="009B65CF" w:rsidRDefault="009B65CF" w:rsidP="009B65CF">
            <w:pPr>
              <w:spacing w:line="240" w:lineRule="auto"/>
              <w:jc w:val="center"/>
              <w:rPr>
                <w:rFonts w:ascii="Times New Roman" w:hAnsi="Times New Roman" w:cs="Times New Roman"/>
                <w:bCs/>
                <w:iCs/>
                <w:sz w:val="24"/>
              </w:rPr>
            </w:pPr>
            <w:r w:rsidRPr="009B65CF">
              <w:rPr>
                <w:rFonts w:ascii="Times New Roman" w:hAnsi="Times New Roman" w:cs="Times New Roman"/>
                <w:bCs/>
                <w:iCs/>
                <w:sz w:val="24"/>
              </w:rPr>
              <w:t>9</w:t>
            </w:r>
          </w:p>
        </w:tc>
      </w:tr>
      <w:tr w:rsidR="009B65CF" w:rsidRPr="009B65CF" w:rsidTr="001D4BE9">
        <w:trPr>
          <w:trHeight w:val="20"/>
        </w:trPr>
        <w:tc>
          <w:tcPr>
            <w:tcW w:w="1701" w:type="dxa"/>
            <w:vMerge/>
            <w:tcBorders>
              <w:top w:val="nil"/>
              <w:left w:val="single" w:sz="8" w:space="0" w:color="auto"/>
              <w:bottom w:val="single" w:sz="8" w:space="0" w:color="000000"/>
              <w:right w:val="single" w:sz="8" w:space="0" w:color="auto"/>
            </w:tcBorders>
            <w:shd w:val="clear" w:color="auto" w:fill="auto"/>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nil"/>
              <w:left w:val="nil"/>
              <w:bottom w:val="single" w:sz="4" w:space="0" w:color="auto"/>
              <w:right w:val="nil"/>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8"/>
                <w:lang w:val="en-US" w:eastAsia="ru-RU"/>
              </w:rPr>
            </w:pPr>
            <w:r w:rsidRPr="009B65CF">
              <w:rPr>
                <w:rFonts w:ascii="Times New Roman" w:eastAsia="Times New Roman" w:hAnsi="Times New Roman" w:cs="Times New Roman"/>
                <w:sz w:val="24"/>
                <w:szCs w:val="28"/>
                <w:lang w:val="en-US" w:eastAsia="ru-RU"/>
              </w:rPr>
              <w:t>2</w:t>
            </w:r>
          </w:p>
        </w:tc>
        <w:tc>
          <w:tcPr>
            <w:tcW w:w="1008" w:type="dxa"/>
            <w:tcBorders>
              <w:top w:val="nil"/>
              <w:left w:val="single" w:sz="8" w:space="0" w:color="auto"/>
              <w:bottom w:val="single" w:sz="4" w:space="0" w:color="auto"/>
              <w:right w:val="single" w:sz="8" w:space="0" w:color="auto"/>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117</w:t>
            </w:r>
          </w:p>
        </w:tc>
        <w:tc>
          <w:tcPr>
            <w:tcW w:w="1449" w:type="dxa"/>
            <w:tcBorders>
              <w:top w:val="nil"/>
              <w:left w:val="nil"/>
              <w:bottom w:val="single" w:sz="4" w:space="0" w:color="auto"/>
              <w:right w:val="single" w:sz="4" w:space="0" w:color="auto"/>
            </w:tcBorders>
            <w:noWrap/>
            <w:vAlign w:val="bottom"/>
          </w:tcPr>
          <w:p w:rsidR="009B65CF" w:rsidRPr="009B65CF" w:rsidRDefault="009B65CF" w:rsidP="009B65CF">
            <w:pPr>
              <w:spacing w:line="240" w:lineRule="auto"/>
              <w:jc w:val="center"/>
              <w:rPr>
                <w:rFonts w:ascii="Times New Roman" w:hAnsi="Times New Roman" w:cs="Times New Roman"/>
                <w:bCs/>
                <w:iCs/>
                <w:sz w:val="24"/>
                <w:szCs w:val="20"/>
              </w:rPr>
            </w:pPr>
            <w:r w:rsidRPr="009B65CF">
              <w:rPr>
                <w:rFonts w:ascii="Times New Roman" w:hAnsi="Times New Roman" w:cs="Times New Roman"/>
                <w:bCs/>
                <w:iCs/>
                <w:sz w:val="24"/>
                <w:szCs w:val="20"/>
              </w:rPr>
              <w:t>-</w:t>
            </w:r>
          </w:p>
        </w:tc>
        <w:tc>
          <w:tcPr>
            <w:tcW w:w="1342" w:type="dxa"/>
            <w:tcBorders>
              <w:top w:val="nil"/>
              <w:left w:val="nil"/>
              <w:bottom w:val="single" w:sz="4" w:space="0" w:color="auto"/>
              <w:right w:val="single" w:sz="4" w:space="0" w:color="auto"/>
            </w:tcBorders>
            <w:vAlign w:val="bottom"/>
          </w:tcPr>
          <w:p w:rsidR="009B65CF" w:rsidRPr="009B65CF" w:rsidRDefault="009B65CF" w:rsidP="009B65CF">
            <w:pPr>
              <w:spacing w:line="240" w:lineRule="auto"/>
              <w:jc w:val="center"/>
              <w:rPr>
                <w:rFonts w:ascii="Times New Roman" w:hAnsi="Times New Roman" w:cs="Times New Roman"/>
                <w:bCs/>
                <w:iCs/>
                <w:sz w:val="24"/>
                <w:szCs w:val="20"/>
              </w:rPr>
            </w:pPr>
            <w:r w:rsidRPr="009B65CF">
              <w:rPr>
                <w:rFonts w:ascii="Times New Roman" w:hAnsi="Times New Roman" w:cs="Times New Roman"/>
                <w:bCs/>
                <w:iCs/>
                <w:sz w:val="24"/>
                <w:szCs w:val="20"/>
              </w:rPr>
              <w:t>91%</w:t>
            </w:r>
          </w:p>
        </w:tc>
        <w:tc>
          <w:tcPr>
            <w:tcW w:w="1389" w:type="dxa"/>
            <w:tcBorders>
              <w:top w:val="nil"/>
              <w:left w:val="nil"/>
              <w:bottom w:val="single" w:sz="4" w:space="0" w:color="auto"/>
              <w:right w:val="single" w:sz="4" w:space="0" w:color="auto"/>
            </w:tcBorders>
            <w:noWrap/>
            <w:vAlign w:val="bottom"/>
          </w:tcPr>
          <w:p w:rsidR="009B65CF" w:rsidRPr="009B65CF" w:rsidRDefault="009B65CF" w:rsidP="009B65CF">
            <w:pPr>
              <w:spacing w:line="240" w:lineRule="auto"/>
              <w:jc w:val="center"/>
              <w:rPr>
                <w:rFonts w:ascii="Times New Roman" w:hAnsi="Times New Roman" w:cs="Times New Roman"/>
                <w:bCs/>
                <w:iCs/>
                <w:sz w:val="24"/>
                <w:szCs w:val="20"/>
              </w:rPr>
            </w:pPr>
            <w:r w:rsidRPr="009B65CF">
              <w:rPr>
                <w:rFonts w:ascii="Times New Roman" w:hAnsi="Times New Roman" w:cs="Times New Roman"/>
                <w:bCs/>
                <w:iCs/>
                <w:sz w:val="24"/>
                <w:szCs w:val="20"/>
              </w:rPr>
              <w:t>31%</w:t>
            </w:r>
          </w:p>
        </w:tc>
        <w:tc>
          <w:tcPr>
            <w:tcW w:w="1236" w:type="dxa"/>
            <w:tcBorders>
              <w:top w:val="nil"/>
              <w:left w:val="single" w:sz="4" w:space="0" w:color="auto"/>
              <w:bottom w:val="single" w:sz="4" w:space="0" w:color="auto"/>
              <w:right w:val="single" w:sz="8" w:space="0" w:color="auto"/>
            </w:tcBorders>
            <w:vAlign w:val="bottom"/>
          </w:tcPr>
          <w:p w:rsidR="009B65CF" w:rsidRPr="009B65CF" w:rsidRDefault="009B65CF" w:rsidP="009B65CF">
            <w:pPr>
              <w:spacing w:line="240" w:lineRule="auto"/>
              <w:jc w:val="center"/>
              <w:rPr>
                <w:rFonts w:ascii="Times New Roman" w:hAnsi="Times New Roman" w:cs="Times New Roman"/>
                <w:bCs/>
                <w:iCs/>
                <w:sz w:val="24"/>
                <w:szCs w:val="20"/>
              </w:rPr>
            </w:pPr>
            <w:r w:rsidRPr="009B65CF">
              <w:rPr>
                <w:rFonts w:ascii="Times New Roman" w:hAnsi="Times New Roman" w:cs="Times New Roman"/>
                <w:bCs/>
                <w:iCs/>
                <w:sz w:val="24"/>
                <w:szCs w:val="20"/>
              </w:rPr>
              <w:t>8,4</w:t>
            </w:r>
          </w:p>
        </w:tc>
      </w:tr>
      <w:tr w:rsidR="009B65CF" w:rsidRPr="009B65CF" w:rsidTr="001D4BE9">
        <w:trPr>
          <w:trHeight w:val="20"/>
        </w:trPr>
        <w:tc>
          <w:tcPr>
            <w:tcW w:w="1701" w:type="dxa"/>
            <w:vMerge/>
            <w:tcBorders>
              <w:top w:val="nil"/>
              <w:left w:val="single" w:sz="8" w:space="0" w:color="auto"/>
              <w:bottom w:val="single" w:sz="8" w:space="0" w:color="000000"/>
              <w:right w:val="single" w:sz="8" w:space="0" w:color="auto"/>
            </w:tcBorders>
            <w:shd w:val="clear" w:color="auto" w:fill="auto"/>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nil"/>
              <w:left w:val="nil"/>
              <w:bottom w:val="single" w:sz="4" w:space="0" w:color="auto"/>
              <w:right w:val="nil"/>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3</w:t>
            </w:r>
          </w:p>
        </w:tc>
        <w:tc>
          <w:tcPr>
            <w:tcW w:w="1008" w:type="dxa"/>
            <w:tcBorders>
              <w:top w:val="nil"/>
              <w:left w:val="single" w:sz="8" w:space="0" w:color="auto"/>
              <w:bottom w:val="single" w:sz="4" w:space="0" w:color="auto"/>
              <w:right w:val="single" w:sz="8" w:space="0" w:color="auto"/>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132</w:t>
            </w:r>
          </w:p>
        </w:tc>
        <w:tc>
          <w:tcPr>
            <w:tcW w:w="1449" w:type="dxa"/>
            <w:tcBorders>
              <w:top w:val="nil"/>
              <w:left w:val="nil"/>
              <w:bottom w:val="single" w:sz="4" w:space="0" w:color="auto"/>
              <w:right w:val="single" w:sz="4" w:space="0" w:color="auto"/>
            </w:tcBorders>
            <w:noWrap/>
            <w:vAlign w:val="bottom"/>
          </w:tcPr>
          <w:p w:rsidR="009B65CF" w:rsidRPr="009B65CF" w:rsidRDefault="009B65CF" w:rsidP="009B65CF">
            <w:pPr>
              <w:spacing w:line="240" w:lineRule="auto"/>
              <w:jc w:val="center"/>
              <w:rPr>
                <w:rFonts w:ascii="Times New Roman" w:hAnsi="Times New Roman" w:cs="Times New Roman"/>
                <w:bCs/>
                <w:iCs/>
                <w:sz w:val="24"/>
              </w:rPr>
            </w:pPr>
            <w:r w:rsidRPr="009B65CF">
              <w:rPr>
                <w:rFonts w:ascii="Times New Roman" w:hAnsi="Times New Roman" w:cs="Times New Roman"/>
                <w:bCs/>
                <w:iCs/>
                <w:sz w:val="24"/>
              </w:rPr>
              <w:t>-</w:t>
            </w:r>
          </w:p>
        </w:tc>
        <w:tc>
          <w:tcPr>
            <w:tcW w:w="1342" w:type="dxa"/>
            <w:tcBorders>
              <w:top w:val="nil"/>
              <w:left w:val="nil"/>
              <w:bottom w:val="single" w:sz="4" w:space="0" w:color="auto"/>
              <w:right w:val="single" w:sz="4" w:space="0" w:color="auto"/>
            </w:tcBorders>
            <w:vAlign w:val="bottom"/>
          </w:tcPr>
          <w:p w:rsidR="009B65CF" w:rsidRPr="009B65CF" w:rsidRDefault="009B65CF" w:rsidP="009B65CF">
            <w:pPr>
              <w:spacing w:line="240" w:lineRule="auto"/>
              <w:jc w:val="center"/>
              <w:rPr>
                <w:rFonts w:ascii="Times New Roman" w:hAnsi="Times New Roman" w:cs="Times New Roman"/>
                <w:bCs/>
                <w:iCs/>
                <w:sz w:val="24"/>
              </w:rPr>
            </w:pPr>
            <w:r w:rsidRPr="009B65CF">
              <w:rPr>
                <w:rFonts w:ascii="Times New Roman" w:hAnsi="Times New Roman" w:cs="Times New Roman"/>
                <w:bCs/>
                <w:iCs/>
                <w:sz w:val="24"/>
              </w:rPr>
              <w:t>79%</w:t>
            </w:r>
          </w:p>
        </w:tc>
        <w:tc>
          <w:tcPr>
            <w:tcW w:w="1389" w:type="dxa"/>
            <w:tcBorders>
              <w:top w:val="nil"/>
              <w:left w:val="nil"/>
              <w:bottom w:val="single" w:sz="4" w:space="0" w:color="auto"/>
              <w:right w:val="single" w:sz="4" w:space="0" w:color="auto"/>
            </w:tcBorders>
            <w:noWrap/>
            <w:vAlign w:val="bottom"/>
          </w:tcPr>
          <w:p w:rsidR="009B65CF" w:rsidRPr="009B65CF" w:rsidRDefault="009B65CF" w:rsidP="009B65CF">
            <w:pPr>
              <w:spacing w:line="240" w:lineRule="auto"/>
              <w:jc w:val="center"/>
              <w:rPr>
                <w:rFonts w:ascii="Times New Roman" w:hAnsi="Times New Roman" w:cs="Times New Roman"/>
                <w:bCs/>
                <w:iCs/>
                <w:sz w:val="24"/>
              </w:rPr>
            </w:pPr>
            <w:r w:rsidRPr="009B65CF">
              <w:rPr>
                <w:rFonts w:ascii="Times New Roman" w:hAnsi="Times New Roman" w:cs="Times New Roman"/>
                <w:bCs/>
                <w:iCs/>
                <w:sz w:val="24"/>
              </w:rPr>
              <w:t>18%</w:t>
            </w:r>
          </w:p>
        </w:tc>
        <w:tc>
          <w:tcPr>
            <w:tcW w:w="1236" w:type="dxa"/>
            <w:tcBorders>
              <w:top w:val="nil"/>
              <w:left w:val="single" w:sz="4" w:space="0" w:color="auto"/>
              <w:bottom w:val="single" w:sz="4" w:space="0" w:color="auto"/>
              <w:right w:val="single" w:sz="8" w:space="0" w:color="auto"/>
            </w:tcBorders>
            <w:vAlign w:val="bottom"/>
          </w:tcPr>
          <w:p w:rsidR="009B65CF" w:rsidRPr="009B65CF" w:rsidRDefault="009B65CF" w:rsidP="009B65CF">
            <w:pPr>
              <w:spacing w:line="240" w:lineRule="auto"/>
              <w:jc w:val="center"/>
              <w:rPr>
                <w:rFonts w:ascii="Times New Roman" w:hAnsi="Times New Roman" w:cs="Times New Roman"/>
                <w:bCs/>
                <w:iCs/>
                <w:sz w:val="24"/>
              </w:rPr>
            </w:pPr>
            <w:r w:rsidRPr="009B65CF">
              <w:rPr>
                <w:rFonts w:ascii="Times New Roman" w:hAnsi="Times New Roman" w:cs="Times New Roman"/>
                <w:bCs/>
                <w:iCs/>
                <w:sz w:val="24"/>
              </w:rPr>
              <w:t>7,7</w:t>
            </w:r>
          </w:p>
        </w:tc>
      </w:tr>
      <w:tr w:rsidR="009B65CF" w:rsidRPr="009B65CF" w:rsidTr="001D4BE9">
        <w:trPr>
          <w:trHeight w:val="20"/>
        </w:trPr>
        <w:tc>
          <w:tcPr>
            <w:tcW w:w="1701" w:type="dxa"/>
            <w:vMerge/>
            <w:tcBorders>
              <w:top w:val="nil"/>
              <w:left w:val="single" w:sz="8" w:space="0" w:color="auto"/>
              <w:bottom w:val="single" w:sz="8" w:space="0" w:color="000000"/>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nil"/>
              <w:left w:val="nil"/>
              <w:bottom w:val="single" w:sz="4" w:space="0" w:color="auto"/>
              <w:right w:val="nil"/>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8"/>
                <w:lang w:val="uk-UA" w:eastAsia="ru-RU"/>
              </w:rPr>
            </w:pPr>
            <w:r w:rsidRPr="009B65CF">
              <w:rPr>
                <w:rFonts w:ascii="Times New Roman" w:eastAsia="Times New Roman" w:hAnsi="Times New Roman" w:cs="Times New Roman"/>
                <w:sz w:val="24"/>
                <w:szCs w:val="28"/>
                <w:lang w:val="uk-UA" w:eastAsia="ru-RU"/>
              </w:rPr>
              <w:t>4</w:t>
            </w:r>
          </w:p>
        </w:tc>
        <w:tc>
          <w:tcPr>
            <w:tcW w:w="1008" w:type="dxa"/>
            <w:tcBorders>
              <w:top w:val="nil"/>
              <w:left w:val="single" w:sz="8" w:space="0" w:color="auto"/>
              <w:bottom w:val="single" w:sz="4" w:space="0" w:color="auto"/>
              <w:right w:val="single" w:sz="8" w:space="0" w:color="auto"/>
            </w:tcBorders>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97</w:t>
            </w:r>
          </w:p>
        </w:tc>
        <w:tc>
          <w:tcPr>
            <w:tcW w:w="1449" w:type="dxa"/>
            <w:tcBorders>
              <w:top w:val="nil"/>
              <w:left w:val="nil"/>
              <w:bottom w:val="single" w:sz="4" w:space="0" w:color="auto"/>
              <w:right w:val="single" w:sz="4" w:space="0" w:color="auto"/>
            </w:tcBorders>
            <w:noWrap/>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2%</w:t>
            </w:r>
          </w:p>
        </w:tc>
        <w:tc>
          <w:tcPr>
            <w:tcW w:w="1342" w:type="dxa"/>
            <w:tcBorders>
              <w:top w:val="nil"/>
              <w:left w:val="nil"/>
              <w:bottom w:val="single" w:sz="4" w:space="0" w:color="auto"/>
              <w:right w:val="single" w:sz="4" w:space="0" w:color="auto"/>
            </w:tcBorders>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62%</w:t>
            </w:r>
          </w:p>
        </w:tc>
        <w:tc>
          <w:tcPr>
            <w:tcW w:w="1389" w:type="dxa"/>
            <w:tcBorders>
              <w:top w:val="nil"/>
              <w:left w:val="nil"/>
              <w:bottom w:val="single" w:sz="4" w:space="0" w:color="auto"/>
              <w:right w:val="single" w:sz="4" w:space="0" w:color="auto"/>
            </w:tcBorders>
            <w:noWrap/>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17%</w:t>
            </w:r>
          </w:p>
        </w:tc>
        <w:tc>
          <w:tcPr>
            <w:tcW w:w="1236" w:type="dxa"/>
            <w:tcBorders>
              <w:top w:val="nil"/>
              <w:left w:val="single" w:sz="4" w:space="0" w:color="auto"/>
              <w:bottom w:val="single" w:sz="4" w:space="0" w:color="auto"/>
              <w:right w:val="single" w:sz="8" w:space="0" w:color="auto"/>
            </w:tcBorders>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7,3</w:t>
            </w:r>
          </w:p>
        </w:tc>
      </w:tr>
      <w:tr w:rsidR="009B65CF" w:rsidRPr="009B65CF" w:rsidTr="001D4BE9">
        <w:trPr>
          <w:trHeight w:val="113"/>
        </w:trPr>
        <w:tc>
          <w:tcPr>
            <w:tcW w:w="1701" w:type="dxa"/>
            <w:vMerge/>
            <w:tcBorders>
              <w:top w:val="nil"/>
              <w:left w:val="single" w:sz="8" w:space="0" w:color="auto"/>
              <w:bottom w:val="single" w:sz="4"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FFFF99"/>
            <w:noWrap/>
          </w:tcPr>
          <w:p w:rsidR="009B65CF" w:rsidRPr="009B65CF" w:rsidRDefault="009B65CF" w:rsidP="009B65CF">
            <w:pPr>
              <w:spacing w:after="0" w:line="240" w:lineRule="auto"/>
              <w:jc w:val="center"/>
              <w:rPr>
                <w:rFonts w:ascii="Times New Roman" w:eastAsia="Times New Roman" w:hAnsi="Times New Roman" w:cs="Times New Roman"/>
                <w:b/>
                <w:bCs/>
                <w:sz w:val="28"/>
                <w:szCs w:val="28"/>
                <w:lang w:val="uk-UA" w:eastAsia="ru-RU"/>
              </w:rPr>
            </w:pPr>
            <w:r w:rsidRPr="009B65CF">
              <w:rPr>
                <w:rFonts w:ascii="Times New Roman" w:eastAsia="Times New Roman" w:hAnsi="Times New Roman" w:cs="Times New Roman"/>
                <w:b/>
                <w:bCs/>
                <w:sz w:val="28"/>
                <w:szCs w:val="28"/>
                <w:lang w:val="en-US" w:eastAsia="ru-RU"/>
              </w:rPr>
              <w:t>1</w:t>
            </w:r>
            <w:r w:rsidRPr="009B65CF">
              <w:rPr>
                <w:rFonts w:ascii="Times New Roman" w:eastAsia="Times New Roman" w:hAnsi="Times New Roman" w:cs="Times New Roman"/>
                <w:b/>
                <w:bCs/>
                <w:sz w:val="28"/>
                <w:szCs w:val="28"/>
                <w:lang w:val="uk-UA" w:eastAsia="ru-RU"/>
              </w:rPr>
              <w:t>-4 кл.</w:t>
            </w:r>
          </w:p>
        </w:tc>
        <w:tc>
          <w:tcPr>
            <w:tcW w:w="1008" w:type="dxa"/>
            <w:tcBorders>
              <w:top w:val="single" w:sz="8" w:space="0" w:color="auto"/>
              <w:left w:val="single" w:sz="8" w:space="0" w:color="auto"/>
              <w:bottom w:val="single" w:sz="8" w:space="0" w:color="auto"/>
              <w:right w:val="single" w:sz="8"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515</w:t>
            </w:r>
          </w:p>
        </w:tc>
        <w:tc>
          <w:tcPr>
            <w:tcW w:w="144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0,5%</w:t>
            </w:r>
          </w:p>
        </w:tc>
        <w:tc>
          <w:tcPr>
            <w:tcW w:w="1342" w:type="dxa"/>
            <w:tcBorders>
              <w:top w:val="single" w:sz="8" w:space="0" w:color="auto"/>
              <w:left w:val="nil"/>
              <w:bottom w:val="single" w:sz="8" w:space="0" w:color="auto"/>
              <w:right w:val="single" w:sz="4"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78,5 %</w:t>
            </w:r>
          </w:p>
        </w:tc>
        <w:tc>
          <w:tcPr>
            <w:tcW w:w="138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28 %</w:t>
            </w:r>
          </w:p>
        </w:tc>
        <w:tc>
          <w:tcPr>
            <w:tcW w:w="1236" w:type="dxa"/>
            <w:tcBorders>
              <w:top w:val="single" w:sz="8" w:space="0" w:color="auto"/>
              <w:left w:val="single" w:sz="4" w:space="0" w:color="auto"/>
              <w:bottom w:val="single" w:sz="8" w:space="0" w:color="auto"/>
              <w:right w:val="single" w:sz="8"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8,1 б.</w:t>
            </w:r>
          </w:p>
        </w:tc>
      </w:tr>
      <w:tr w:rsidR="009B65CF" w:rsidRPr="009B65CF" w:rsidTr="001D4BE9">
        <w:trPr>
          <w:trHeight w:val="20"/>
        </w:trPr>
        <w:tc>
          <w:tcPr>
            <w:tcW w:w="1701" w:type="dxa"/>
            <w:vMerge w:val="restart"/>
            <w:tcBorders>
              <w:top w:val="single" w:sz="4" w:space="0" w:color="auto"/>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4"/>
                <w:lang w:val="uk-UA" w:eastAsia="ru-RU"/>
              </w:rPr>
            </w:pPr>
            <w:r w:rsidRPr="009B65CF">
              <w:rPr>
                <w:rFonts w:ascii="Times New Roman" w:eastAsia="Times New Roman" w:hAnsi="Times New Roman" w:cs="Times New Roman"/>
                <w:b/>
                <w:bCs/>
                <w:sz w:val="24"/>
                <w:szCs w:val="24"/>
                <w:lang w:val="uk-UA" w:eastAsia="ru-RU"/>
              </w:rPr>
              <w:t>Літературне</w:t>
            </w:r>
          </w:p>
          <w:p w:rsidR="009B65CF" w:rsidRPr="009B65CF" w:rsidRDefault="009B65CF" w:rsidP="009B65CF">
            <w:pPr>
              <w:spacing w:line="240" w:lineRule="auto"/>
              <w:jc w:val="center"/>
              <w:rPr>
                <w:rFonts w:ascii="Times New Roman" w:eastAsia="Times New Roman" w:hAnsi="Times New Roman" w:cs="Times New Roman"/>
                <w:b/>
                <w:bCs/>
                <w:sz w:val="24"/>
                <w:szCs w:val="28"/>
                <w:lang w:val="uk-UA" w:eastAsia="ru-RU"/>
              </w:rPr>
            </w:pPr>
            <w:r w:rsidRPr="009B65CF">
              <w:rPr>
                <w:rFonts w:ascii="Times New Roman" w:eastAsia="Times New Roman" w:hAnsi="Times New Roman" w:cs="Times New Roman"/>
                <w:b/>
                <w:bCs/>
                <w:sz w:val="24"/>
                <w:szCs w:val="24"/>
                <w:lang w:val="uk-UA" w:eastAsia="ru-RU"/>
              </w:rPr>
              <w:t>читання (українське)</w:t>
            </w: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3</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132</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92%</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45%</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8</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4</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97</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82%</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39%</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hAnsi="Times New Roman" w:cs="Times New Roman"/>
                <w:bCs/>
                <w:iCs/>
              </w:rPr>
            </w:pPr>
            <w:r w:rsidRPr="009B65CF">
              <w:rPr>
                <w:rFonts w:ascii="Times New Roman" w:hAnsi="Times New Roman" w:cs="Times New Roman"/>
                <w:bCs/>
                <w:iCs/>
              </w:rPr>
              <w:t>8,2</w:t>
            </w:r>
          </w:p>
        </w:tc>
      </w:tr>
      <w:tr w:rsidR="009B65CF" w:rsidRPr="009B65CF" w:rsidTr="001D4BE9">
        <w:trPr>
          <w:trHeight w:val="20"/>
        </w:trPr>
        <w:tc>
          <w:tcPr>
            <w:tcW w:w="1701" w:type="dxa"/>
            <w:vMerge/>
            <w:tcBorders>
              <w:left w:val="single" w:sz="8" w:space="0" w:color="auto"/>
              <w:bottom w:val="single" w:sz="4"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FFFF99"/>
            <w:noWrap/>
          </w:tcPr>
          <w:p w:rsidR="009B65CF" w:rsidRPr="009B65CF" w:rsidRDefault="009B65CF" w:rsidP="009B65CF">
            <w:pPr>
              <w:spacing w:after="0" w:line="240" w:lineRule="auto"/>
              <w:jc w:val="center"/>
              <w:rPr>
                <w:rFonts w:ascii="Times New Roman" w:eastAsia="Times New Roman" w:hAnsi="Times New Roman" w:cs="Times New Roman"/>
                <w:b/>
                <w:bCs/>
                <w:sz w:val="28"/>
                <w:szCs w:val="24"/>
                <w:lang w:val="uk-UA" w:eastAsia="ru-RU"/>
              </w:rPr>
            </w:pPr>
            <w:r w:rsidRPr="009B65CF">
              <w:rPr>
                <w:rFonts w:ascii="Times New Roman" w:eastAsia="Times New Roman" w:hAnsi="Times New Roman" w:cs="Times New Roman"/>
                <w:b/>
                <w:bCs/>
                <w:sz w:val="28"/>
                <w:szCs w:val="24"/>
                <w:lang w:val="en-US" w:eastAsia="ru-RU"/>
              </w:rPr>
              <w:t>3</w:t>
            </w:r>
            <w:r w:rsidRPr="009B65CF">
              <w:rPr>
                <w:rFonts w:ascii="Times New Roman" w:eastAsia="Times New Roman" w:hAnsi="Times New Roman" w:cs="Times New Roman"/>
                <w:b/>
                <w:bCs/>
                <w:sz w:val="28"/>
                <w:szCs w:val="24"/>
                <w:lang w:val="uk-UA" w:eastAsia="ru-RU"/>
              </w:rPr>
              <w:t>-4 кл.</w:t>
            </w:r>
          </w:p>
        </w:tc>
        <w:tc>
          <w:tcPr>
            <w:tcW w:w="1008" w:type="dxa"/>
            <w:tcBorders>
              <w:top w:val="single" w:sz="8" w:space="0" w:color="auto"/>
              <w:left w:val="single" w:sz="8" w:space="0" w:color="auto"/>
              <w:bottom w:val="single" w:sz="8" w:space="0" w:color="auto"/>
              <w:right w:val="single" w:sz="8"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229</w:t>
            </w:r>
          </w:p>
        </w:tc>
        <w:tc>
          <w:tcPr>
            <w:tcW w:w="144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w:t>
            </w:r>
          </w:p>
        </w:tc>
        <w:tc>
          <w:tcPr>
            <w:tcW w:w="1342" w:type="dxa"/>
            <w:tcBorders>
              <w:top w:val="single" w:sz="8" w:space="0" w:color="auto"/>
              <w:left w:val="nil"/>
              <w:bottom w:val="single" w:sz="8" w:space="0" w:color="auto"/>
              <w:right w:val="single" w:sz="4"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87 %</w:t>
            </w:r>
          </w:p>
        </w:tc>
        <w:tc>
          <w:tcPr>
            <w:tcW w:w="138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42 %</w:t>
            </w:r>
          </w:p>
        </w:tc>
        <w:tc>
          <w:tcPr>
            <w:tcW w:w="1236" w:type="dxa"/>
            <w:tcBorders>
              <w:top w:val="single" w:sz="8" w:space="0" w:color="auto"/>
              <w:left w:val="single" w:sz="4" w:space="0" w:color="auto"/>
              <w:bottom w:val="single" w:sz="8" w:space="0" w:color="auto"/>
              <w:right w:val="single" w:sz="8"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8,1 б.</w:t>
            </w:r>
          </w:p>
        </w:tc>
      </w:tr>
      <w:tr w:rsidR="009B65CF" w:rsidRPr="009B65CF" w:rsidTr="001D4BE9">
        <w:trPr>
          <w:trHeight w:val="20"/>
        </w:trPr>
        <w:tc>
          <w:tcPr>
            <w:tcW w:w="1701" w:type="dxa"/>
            <w:vMerge w:val="restart"/>
            <w:tcBorders>
              <w:top w:val="single" w:sz="4" w:space="0" w:color="auto"/>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r w:rsidRPr="009B65CF">
              <w:rPr>
                <w:rFonts w:ascii="Times New Roman" w:eastAsia="Times New Roman" w:hAnsi="Times New Roman" w:cs="Times New Roman"/>
                <w:b/>
                <w:bCs/>
                <w:sz w:val="24"/>
                <w:szCs w:val="24"/>
                <w:lang w:val="uk-UA" w:eastAsia="ru-RU"/>
              </w:rPr>
              <w:t>Математика</w:t>
            </w: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8"/>
                <w:lang w:val="en-US" w:eastAsia="ru-RU"/>
              </w:rPr>
            </w:pPr>
            <w:r w:rsidRPr="009B65CF">
              <w:rPr>
                <w:rFonts w:ascii="Times New Roman" w:eastAsia="Times New Roman" w:hAnsi="Times New Roman" w:cs="Times New Roman"/>
                <w:szCs w:val="28"/>
                <w:lang w:val="en-US" w:eastAsia="ru-RU"/>
              </w:rPr>
              <w:t>1</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169</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1,7%</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80%</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38%</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8,8</w:t>
            </w:r>
          </w:p>
        </w:tc>
      </w:tr>
      <w:tr w:rsidR="009B65CF" w:rsidRPr="009B65CF" w:rsidTr="001D4BE9">
        <w:trPr>
          <w:trHeight w:val="60"/>
        </w:trPr>
        <w:tc>
          <w:tcPr>
            <w:tcW w:w="1701" w:type="dxa"/>
            <w:vMerge/>
            <w:tcBorders>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8"/>
                <w:lang w:val="en-US" w:eastAsia="ru-RU"/>
              </w:rPr>
            </w:pPr>
            <w:r w:rsidRPr="009B65CF">
              <w:rPr>
                <w:rFonts w:ascii="Times New Roman" w:eastAsia="Times New Roman" w:hAnsi="Times New Roman" w:cs="Times New Roman"/>
                <w:szCs w:val="28"/>
                <w:lang w:val="en-US" w:eastAsia="ru-RU"/>
              </w:rPr>
              <w:t>2</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117</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Cs w:val="20"/>
              </w:rPr>
            </w:pPr>
            <w:r w:rsidRPr="009B65CF">
              <w:rPr>
                <w:rFonts w:ascii="Times New Roman" w:eastAsia="Times New Roman" w:hAnsi="Times New Roman" w:cs="Times New Roman"/>
                <w:bCs/>
                <w:iCs/>
                <w:szCs w:val="20"/>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Cs w:val="20"/>
              </w:rPr>
            </w:pPr>
            <w:r w:rsidRPr="009B65CF">
              <w:rPr>
                <w:rFonts w:ascii="Times New Roman" w:eastAsia="Times New Roman" w:hAnsi="Times New Roman" w:cs="Times New Roman"/>
                <w:bCs/>
                <w:iCs/>
                <w:szCs w:val="20"/>
              </w:rPr>
              <w:t>83%</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Cs w:val="20"/>
              </w:rPr>
            </w:pPr>
            <w:r w:rsidRPr="009B65CF">
              <w:rPr>
                <w:rFonts w:ascii="Times New Roman" w:eastAsia="Times New Roman" w:hAnsi="Times New Roman" w:cs="Times New Roman"/>
                <w:bCs/>
                <w:iCs/>
                <w:szCs w:val="20"/>
              </w:rPr>
              <w:t>28%</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Cs w:val="20"/>
              </w:rPr>
            </w:pPr>
            <w:r w:rsidRPr="009B65CF">
              <w:rPr>
                <w:rFonts w:ascii="Times New Roman" w:eastAsia="Times New Roman" w:hAnsi="Times New Roman" w:cs="Times New Roman"/>
                <w:bCs/>
                <w:iCs/>
                <w:szCs w:val="20"/>
              </w:rPr>
              <w:t>8,3</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8"/>
                <w:lang w:val="uk-UA" w:eastAsia="ru-RU"/>
              </w:rPr>
            </w:pPr>
            <w:r w:rsidRPr="009B65CF">
              <w:rPr>
                <w:rFonts w:ascii="Times New Roman" w:eastAsia="Times New Roman" w:hAnsi="Times New Roman" w:cs="Times New Roman"/>
                <w:szCs w:val="28"/>
                <w:lang w:val="uk-UA" w:eastAsia="ru-RU"/>
              </w:rPr>
              <w:t>3</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132</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75%</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21%</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7,7</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8"/>
                <w:lang w:val="uk-UA" w:eastAsia="ru-RU"/>
              </w:rPr>
            </w:pPr>
            <w:r w:rsidRPr="009B65CF">
              <w:rPr>
                <w:rFonts w:ascii="Times New Roman" w:eastAsia="Times New Roman" w:hAnsi="Times New Roman" w:cs="Times New Roman"/>
                <w:szCs w:val="28"/>
                <w:lang w:val="uk-UA" w:eastAsia="ru-RU"/>
              </w:rPr>
              <w:t>4</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97</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3,3%</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71%</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24%</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8</w:t>
            </w:r>
          </w:p>
        </w:tc>
      </w:tr>
      <w:tr w:rsidR="009B65CF" w:rsidRPr="009B65CF" w:rsidTr="001D4BE9">
        <w:trPr>
          <w:trHeight w:val="20"/>
        </w:trPr>
        <w:tc>
          <w:tcPr>
            <w:tcW w:w="1701" w:type="dxa"/>
            <w:vMerge/>
            <w:tcBorders>
              <w:left w:val="single" w:sz="8" w:space="0" w:color="auto"/>
              <w:bottom w:val="single" w:sz="4"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FFFF99"/>
            <w:noWrap/>
          </w:tcPr>
          <w:p w:rsidR="009B65CF" w:rsidRPr="009B65CF" w:rsidRDefault="009B65CF" w:rsidP="009B65CF">
            <w:pPr>
              <w:spacing w:after="0" w:line="240" w:lineRule="auto"/>
              <w:jc w:val="center"/>
              <w:rPr>
                <w:rFonts w:ascii="Times New Roman" w:eastAsia="Times New Roman" w:hAnsi="Times New Roman" w:cs="Times New Roman"/>
                <w:b/>
                <w:bCs/>
                <w:sz w:val="28"/>
                <w:szCs w:val="28"/>
                <w:lang w:val="uk-UA" w:eastAsia="ru-RU"/>
              </w:rPr>
            </w:pPr>
            <w:r w:rsidRPr="009B65CF">
              <w:rPr>
                <w:rFonts w:ascii="Times New Roman" w:eastAsia="Times New Roman" w:hAnsi="Times New Roman" w:cs="Times New Roman"/>
                <w:b/>
                <w:bCs/>
                <w:sz w:val="28"/>
                <w:szCs w:val="28"/>
                <w:lang w:val="en-US" w:eastAsia="ru-RU"/>
              </w:rPr>
              <w:t>1</w:t>
            </w:r>
            <w:r w:rsidRPr="009B65CF">
              <w:rPr>
                <w:rFonts w:ascii="Times New Roman" w:eastAsia="Times New Roman" w:hAnsi="Times New Roman" w:cs="Times New Roman"/>
                <w:b/>
                <w:bCs/>
                <w:sz w:val="28"/>
                <w:szCs w:val="28"/>
                <w:lang w:val="uk-UA" w:eastAsia="ru-RU"/>
              </w:rPr>
              <w:t>-4 кл.</w:t>
            </w:r>
          </w:p>
        </w:tc>
        <w:tc>
          <w:tcPr>
            <w:tcW w:w="1008" w:type="dxa"/>
            <w:tcBorders>
              <w:top w:val="single" w:sz="8" w:space="0" w:color="auto"/>
              <w:left w:val="single" w:sz="8" w:space="0" w:color="auto"/>
              <w:bottom w:val="single" w:sz="8" w:space="0" w:color="auto"/>
              <w:right w:val="single" w:sz="8"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515</w:t>
            </w:r>
          </w:p>
        </w:tc>
        <w:tc>
          <w:tcPr>
            <w:tcW w:w="144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1 %</w:t>
            </w:r>
          </w:p>
        </w:tc>
        <w:tc>
          <w:tcPr>
            <w:tcW w:w="1342" w:type="dxa"/>
            <w:tcBorders>
              <w:top w:val="single" w:sz="8" w:space="0" w:color="auto"/>
              <w:left w:val="nil"/>
              <w:bottom w:val="single" w:sz="8" w:space="0" w:color="auto"/>
              <w:right w:val="single" w:sz="4"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77 %</w:t>
            </w:r>
          </w:p>
        </w:tc>
        <w:tc>
          <w:tcPr>
            <w:tcW w:w="138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27 %</w:t>
            </w:r>
          </w:p>
        </w:tc>
        <w:tc>
          <w:tcPr>
            <w:tcW w:w="1236" w:type="dxa"/>
            <w:tcBorders>
              <w:top w:val="single" w:sz="8" w:space="0" w:color="auto"/>
              <w:left w:val="single" w:sz="4" w:space="0" w:color="auto"/>
              <w:bottom w:val="single" w:sz="8" w:space="0" w:color="auto"/>
              <w:right w:val="single" w:sz="8"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8,2 б.</w:t>
            </w:r>
          </w:p>
        </w:tc>
      </w:tr>
      <w:tr w:rsidR="009B65CF" w:rsidRPr="009B65CF" w:rsidTr="001D4BE9">
        <w:trPr>
          <w:trHeight w:val="20"/>
        </w:trPr>
        <w:tc>
          <w:tcPr>
            <w:tcW w:w="1701" w:type="dxa"/>
            <w:vMerge w:val="restart"/>
            <w:tcBorders>
              <w:top w:val="single" w:sz="4" w:space="0" w:color="auto"/>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r w:rsidRPr="009B65CF">
              <w:rPr>
                <w:rFonts w:ascii="Times New Roman" w:eastAsia="Times New Roman" w:hAnsi="Times New Roman" w:cs="Times New Roman"/>
                <w:b/>
                <w:bCs/>
                <w:sz w:val="24"/>
                <w:szCs w:val="24"/>
                <w:lang w:val="uk-UA" w:eastAsia="ru-RU"/>
              </w:rPr>
              <w:t>Російська мова</w:t>
            </w: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8"/>
                <w:lang w:val="en-US" w:eastAsia="ru-RU"/>
              </w:rPr>
            </w:pPr>
            <w:r w:rsidRPr="009B65CF">
              <w:rPr>
                <w:rFonts w:ascii="Times New Roman" w:eastAsia="Times New Roman" w:hAnsi="Times New Roman" w:cs="Times New Roman"/>
                <w:szCs w:val="28"/>
                <w:lang w:val="en-US" w:eastAsia="ru-RU"/>
              </w:rPr>
              <w:t>1</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169</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1,2%</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85%</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50%</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9,2</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8"/>
                <w:lang w:val="en-US" w:eastAsia="ru-RU"/>
              </w:rPr>
            </w:pPr>
            <w:r w:rsidRPr="009B65CF">
              <w:rPr>
                <w:rFonts w:ascii="Times New Roman" w:eastAsia="Times New Roman" w:hAnsi="Times New Roman" w:cs="Times New Roman"/>
                <w:szCs w:val="28"/>
                <w:lang w:val="en-US" w:eastAsia="ru-RU"/>
              </w:rPr>
              <w:t>2</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117</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Cs w:val="20"/>
              </w:rPr>
            </w:pPr>
            <w:r w:rsidRPr="009B65CF">
              <w:rPr>
                <w:rFonts w:ascii="Times New Roman" w:eastAsia="Times New Roman" w:hAnsi="Times New Roman" w:cs="Times New Roman"/>
                <w:bCs/>
                <w:iCs/>
                <w:szCs w:val="20"/>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Cs w:val="20"/>
              </w:rPr>
            </w:pPr>
            <w:r w:rsidRPr="009B65CF">
              <w:rPr>
                <w:rFonts w:ascii="Times New Roman" w:eastAsia="Times New Roman" w:hAnsi="Times New Roman" w:cs="Times New Roman"/>
                <w:bCs/>
                <w:iCs/>
                <w:szCs w:val="20"/>
              </w:rPr>
              <w:t>80%</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Cs w:val="20"/>
              </w:rPr>
            </w:pPr>
            <w:r w:rsidRPr="009B65CF">
              <w:rPr>
                <w:rFonts w:ascii="Times New Roman" w:eastAsia="Times New Roman" w:hAnsi="Times New Roman" w:cs="Times New Roman"/>
                <w:bCs/>
                <w:iCs/>
                <w:szCs w:val="20"/>
              </w:rPr>
              <w:t>27%</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Cs w:val="20"/>
              </w:rPr>
            </w:pPr>
            <w:r w:rsidRPr="009B65CF">
              <w:rPr>
                <w:rFonts w:ascii="Times New Roman" w:eastAsia="Times New Roman" w:hAnsi="Times New Roman" w:cs="Times New Roman"/>
                <w:bCs/>
                <w:iCs/>
                <w:szCs w:val="20"/>
              </w:rPr>
              <w:t>8</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8"/>
                <w:lang w:val="uk-UA" w:eastAsia="ru-RU"/>
              </w:rPr>
            </w:pPr>
            <w:r w:rsidRPr="009B65CF">
              <w:rPr>
                <w:rFonts w:ascii="Times New Roman" w:eastAsia="Times New Roman" w:hAnsi="Times New Roman" w:cs="Times New Roman"/>
                <w:szCs w:val="28"/>
                <w:lang w:val="uk-UA" w:eastAsia="ru-RU"/>
              </w:rPr>
              <w:t>3</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132</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72%</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18%</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7,5</w:t>
            </w:r>
          </w:p>
        </w:tc>
      </w:tr>
      <w:tr w:rsidR="009B65CF" w:rsidRPr="009B65CF" w:rsidTr="001D4BE9">
        <w:trPr>
          <w:trHeight w:val="20"/>
        </w:trPr>
        <w:tc>
          <w:tcPr>
            <w:tcW w:w="1701" w:type="dxa"/>
            <w:vMerge/>
            <w:tcBorders>
              <w:left w:val="single" w:sz="8" w:space="0" w:color="auto"/>
              <w:bottom w:val="single" w:sz="4"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4"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8"/>
                <w:lang w:val="uk-UA" w:eastAsia="ru-RU"/>
              </w:rPr>
            </w:pPr>
            <w:r w:rsidRPr="009B65CF">
              <w:rPr>
                <w:rFonts w:ascii="Times New Roman" w:eastAsia="Times New Roman" w:hAnsi="Times New Roman" w:cs="Times New Roman"/>
                <w:szCs w:val="28"/>
                <w:lang w:val="uk-UA" w:eastAsia="ru-RU"/>
              </w:rPr>
              <w:t>4</w:t>
            </w:r>
          </w:p>
        </w:tc>
        <w:tc>
          <w:tcPr>
            <w:tcW w:w="1008" w:type="dxa"/>
            <w:tcBorders>
              <w:top w:val="single" w:sz="8" w:space="0" w:color="auto"/>
              <w:left w:val="single" w:sz="8" w:space="0" w:color="auto"/>
              <w:bottom w:val="single" w:sz="4"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Cs w:val="24"/>
                <w:lang w:val="uk-UA"/>
              </w:rPr>
            </w:pPr>
            <w:r w:rsidRPr="009B65CF">
              <w:rPr>
                <w:rFonts w:ascii="Times New Roman" w:eastAsia="Times New Roman" w:hAnsi="Times New Roman" w:cs="Times New Roman"/>
                <w:szCs w:val="24"/>
                <w:lang w:val="uk-UA"/>
              </w:rPr>
              <w:t>97</w:t>
            </w:r>
          </w:p>
        </w:tc>
        <w:tc>
          <w:tcPr>
            <w:tcW w:w="1449" w:type="dxa"/>
            <w:tcBorders>
              <w:top w:val="single" w:sz="8" w:space="0" w:color="auto"/>
              <w:left w:val="nil"/>
              <w:bottom w:val="single" w:sz="4"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1%</w:t>
            </w:r>
          </w:p>
        </w:tc>
        <w:tc>
          <w:tcPr>
            <w:tcW w:w="1342" w:type="dxa"/>
            <w:tcBorders>
              <w:top w:val="single" w:sz="8" w:space="0" w:color="auto"/>
              <w:left w:val="nil"/>
              <w:bottom w:val="single" w:sz="4"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67%</w:t>
            </w:r>
          </w:p>
        </w:tc>
        <w:tc>
          <w:tcPr>
            <w:tcW w:w="1389" w:type="dxa"/>
            <w:tcBorders>
              <w:top w:val="single" w:sz="8" w:space="0" w:color="auto"/>
              <w:left w:val="nil"/>
              <w:bottom w:val="single" w:sz="4"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16%</w:t>
            </w:r>
          </w:p>
        </w:tc>
        <w:tc>
          <w:tcPr>
            <w:tcW w:w="1236" w:type="dxa"/>
            <w:tcBorders>
              <w:top w:val="single" w:sz="8" w:space="0" w:color="auto"/>
              <w:left w:val="single" w:sz="4" w:space="0" w:color="auto"/>
              <w:bottom w:val="single" w:sz="4"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rPr>
            </w:pPr>
            <w:r w:rsidRPr="009B65CF">
              <w:rPr>
                <w:rFonts w:ascii="Times New Roman" w:eastAsia="Times New Roman" w:hAnsi="Times New Roman" w:cs="Times New Roman"/>
                <w:bCs/>
                <w:iCs/>
              </w:rPr>
              <w:t>7,2</w:t>
            </w:r>
          </w:p>
        </w:tc>
      </w:tr>
      <w:tr w:rsidR="009B65CF" w:rsidRPr="009B65CF" w:rsidTr="001D4BE9">
        <w:trPr>
          <w:trHeight w:val="20"/>
        </w:trPr>
        <w:tc>
          <w:tcPr>
            <w:tcW w:w="1701" w:type="dxa"/>
            <w:vMerge/>
            <w:tcBorders>
              <w:top w:val="single" w:sz="4" w:space="0" w:color="auto"/>
              <w:left w:val="single" w:sz="8" w:space="0" w:color="auto"/>
              <w:bottom w:val="single" w:sz="4"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4" w:space="0" w:color="auto"/>
              <w:left w:val="nil"/>
              <w:bottom w:val="single" w:sz="4" w:space="0" w:color="auto"/>
              <w:right w:val="nil"/>
            </w:tcBorders>
            <w:shd w:val="clear" w:color="auto" w:fill="FFFF99"/>
            <w:noWrap/>
          </w:tcPr>
          <w:p w:rsidR="009B65CF" w:rsidRPr="009B65CF" w:rsidRDefault="009B65CF" w:rsidP="009B65CF">
            <w:pPr>
              <w:spacing w:after="0" w:line="240" w:lineRule="auto"/>
              <w:jc w:val="center"/>
              <w:rPr>
                <w:rFonts w:ascii="Times New Roman" w:eastAsia="Times New Roman" w:hAnsi="Times New Roman" w:cs="Times New Roman"/>
                <w:b/>
                <w:bCs/>
                <w:sz w:val="28"/>
                <w:szCs w:val="28"/>
                <w:lang w:val="uk-UA" w:eastAsia="ru-RU"/>
              </w:rPr>
            </w:pPr>
            <w:r w:rsidRPr="009B65CF">
              <w:rPr>
                <w:rFonts w:ascii="Times New Roman" w:eastAsia="Times New Roman" w:hAnsi="Times New Roman" w:cs="Times New Roman"/>
                <w:b/>
                <w:bCs/>
                <w:sz w:val="28"/>
                <w:szCs w:val="28"/>
                <w:lang w:val="en-US" w:eastAsia="ru-RU"/>
              </w:rPr>
              <w:t>1</w:t>
            </w:r>
            <w:r w:rsidRPr="009B65CF">
              <w:rPr>
                <w:rFonts w:ascii="Times New Roman" w:eastAsia="Times New Roman" w:hAnsi="Times New Roman" w:cs="Times New Roman"/>
                <w:b/>
                <w:bCs/>
                <w:sz w:val="28"/>
                <w:szCs w:val="28"/>
                <w:lang w:val="uk-UA" w:eastAsia="ru-RU"/>
              </w:rPr>
              <w:t>-4 кл.</w:t>
            </w:r>
          </w:p>
        </w:tc>
        <w:tc>
          <w:tcPr>
            <w:tcW w:w="1008" w:type="dxa"/>
            <w:tcBorders>
              <w:top w:val="single" w:sz="4" w:space="0" w:color="auto"/>
              <w:left w:val="single" w:sz="8" w:space="0" w:color="auto"/>
              <w:bottom w:val="single" w:sz="4" w:space="0" w:color="auto"/>
              <w:right w:val="single" w:sz="8"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515</w:t>
            </w:r>
          </w:p>
        </w:tc>
        <w:tc>
          <w:tcPr>
            <w:tcW w:w="1449" w:type="dxa"/>
            <w:tcBorders>
              <w:top w:val="single" w:sz="4" w:space="0" w:color="auto"/>
              <w:left w:val="nil"/>
              <w:bottom w:val="single" w:sz="4"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0,6 %</w:t>
            </w:r>
          </w:p>
        </w:tc>
        <w:tc>
          <w:tcPr>
            <w:tcW w:w="1342" w:type="dxa"/>
            <w:tcBorders>
              <w:top w:val="single" w:sz="4" w:space="0" w:color="auto"/>
              <w:left w:val="nil"/>
              <w:bottom w:val="single" w:sz="4" w:space="0" w:color="auto"/>
              <w:right w:val="single" w:sz="4"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76 %</w:t>
            </w:r>
          </w:p>
        </w:tc>
        <w:tc>
          <w:tcPr>
            <w:tcW w:w="1389" w:type="dxa"/>
            <w:tcBorders>
              <w:top w:val="single" w:sz="4" w:space="0" w:color="auto"/>
              <w:left w:val="nil"/>
              <w:bottom w:val="single" w:sz="4"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27 %</w:t>
            </w:r>
          </w:p>
        </w:tc>
        <w:tc>
          <w:tcPr>
            <w:tcW w:w="1236" w:type="dxa"/>
            <w:tcBorders>
              <w:top w:val="single" w:sz="4" w:space="0" w:color="auto"/>
              <w:left w:val="single" w:sz="4" w:space="0" w:color="auto"/>
              <w:bottom w:val="single" w:sz="4" w:space="0" w:color="auto"/>
              <w:right w:val="single" w:sz="8"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7,9 б.</w:t>
            </w:r>
          </w:p>
        </w:tc>
      </w:tr>
      <w:tr w:rsidR="009B65CF" w:rsidRPr="009B65CF" w:rsidTr="001D4BE9">
        <w:trPr>
          <w:trHeight w:val="20"/>
        </w:trPr>
        <w:tc>
          <w:tcPr>
            <w:tcW w:w="1701" w:type="dxa"/>
            <w:vMerge w:val="restart"/>
            <w:tcBorders>
              <w:top w:val="single" w:sz="4" w:space="0" w:color="auto"/>
              <w:left w:val="single" w:sz="8" w:space="0" w:color="auto"/>
              <w:right w:val="single" w:sz="8" w:space="0" w:color="auto"/>
            </w:tcBorders>
            <w:vAlign w:val="center"/>
          </w:tcPr>
          <w:p w:rsidR="009B65CF" w:rsidRPr="009B65CF" w:rsidRDefault="009B65CF" w:rsidP="009B65CF">
            <w:pPr>
              <w:spacing w:after="0" w:line="240" w:lineRule="auto"/>
              <w:rPr>
                <w:rFonts w:ascii="Times New Roman" w:eastAsia="Times New Roman" w:hAnsi="Times New Roman" w:cs="Times New Roman"/>
                <w:b/>
                <w:bCs/>
                <w:sz w:val="24"/>
                <w:szCs w:val="24"/>
                <w:lang w:val="uk-UA" w:eastAsia="ru-RU"/>
              </w:rPr>
            </w:pPr>
          </w:p>
          <w:p w:rsidR="009B65CF" w:rsidRPr="009B65CF" w:rsidRDefault="009B65CF" w:rsidP="009B65CF">
            <w:pPr>
              <w:spacing w:after="0" w:line="240" w:lineRule="auto"/>
              <w:jc w:val="center"/>
              <w:rPr>
                <w:rFonts w:ascii="Times New Roman" w:eastAsia="Times New Roman" w:hAnsi="Times New Roman" w:cs="Times New Roman"/>
                <w:b/>
                <w:bCs/>
                <w:sz w:val="24"/>
                <w:szCs w:val="24"/>
                <w:lang w:val="uk-UA" w:eastAsia="ru-RU"/>
              </w:rPr>
            </w:pPr>
            <w:r w:rsidRPr="009B65CF">
              <w:rPr>
                <w:rFonts w:ascii="Times New Roman" w:eastAsia="Times New Roman" w:hAnsi="Times New Roman" w:cs="Times New Roman"/>
                <w:b/>
                <w:bCs/>
                <w:sz w:val="24"/>
                <w:szCs w:val="24"/>
                <w:lang w:val="uk-UA" w:eastAsia="ru-RU"/>
              </w:rPr>
              <w:t>Літературне</w:t>
            </w:r>
          </w:p>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r w:rsidRPr="009B65CF">
              <w:rPr>
                <w:rFonts w:ascii="Times New Roman" w:eastAsia="Times New Roman" w:hAnsi="Times New Roman" w:cs="Times New Roman"/>
                <w:b/>
                <w:bCs/>
                <w:sz w:val="24"/>
                <w:szCs w:val="24"/>
                <w:lang w:val="uk-UA" w:eastAsia="ru-RU"/>
              </w:rPr>
              <w:t>читання (російське)</w:t>
            </w: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en-US" w:eastAsia="ru-RU"/>
              </w:rPr>
            </w:pPr>
            <w:r w:rsidRPr="009B65CF">
              <w:rPr>
                <w:rFonts w:ascii="Times New Roman" w:eastAsia="Times New Roman" w:hAnsi="Times New Roman" w:cs="Times New Roman"/>
                <w:sz w:val="24"/>
                <w:szCs w:val="24"/>
                <w:lang w:val="en-US" w:eastAsia="ru-RU"/>
              </w:rPr>
              <w:t>2</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117</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szCs w:val="20"/>
              </w:rPr>
            </w:pPr>
            <w:r w:rsidRPr="009B65CF">
              <w:rPr>
                <w:rFonts w:ascii="Times New Roman" w:eastAsia="Times New Roman" w:hAnsi="Times New Roman" w:cs="Times New Roman"/>
                <w:bCs/>
                <w:iCs/>
                <w:sz w:val="24"/>
                <w:szCs w:val="20"/>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szCs w:val="20"/>
              </w:rPr>
            </w:pPr>
            <w:r w:rsidRPr="009B65CF">
              <w:rPr>
                <w:rFonts w:ascii="Times New Roman" w:eastAsia="Times New Roman" w:hAnsi="Times New Roman" w:cs="Times New Roman"/>
                <w:bCs/>
                <w:iCs/>
                <w:sz w:val="24"/>
                <w:szCs w:val="20"/>
              </w:rPr>
              <w:t>95%</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szCs w:val="20"/>
              </w:rPr>
            </w:pPr>
            <w:r w:rsidRPr="009B65CF">
              <w:rPr>
                <w:rFonts w:ascii="Times New Roman" w:eastAsia="Times New Roman" w:hAnsi="Times New Roman" w:cs="Times New Roman"/>
                <w:bCs/>
                <w:iCs/>
                <w:sz w:val="24"/>
                <w:szCs w:val="20"/>
              </w:rPr>
              <w:t>47%</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szCs w:val="20"/>
              </w:rPr>
            </w:pPr>
            <w:r w:rsidRPr="009B65CF">
              <w:rPr>
                <w:rFonts w:ascii="Times New Roman" w:eastAsia="Times New Roman" w:hAnsi="Times New Roman" w:cs="Times New Roman"/>
                <w:bCs/>
                <w:iCs/>
                <w:sz w:val="24"/>
                <w:szCs w:val="20"/>
              </w:rPr>
              <w:t>9</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3</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132</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93%</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37%</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8,7</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4</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97</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81%</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40%</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8,2</w:t>
            </w:r>
          </w:p>
        </w:tc>
      </w:tr>
      <w:tr w:rsidR="009B65CF" w:rsidRPr="009B65CF" w:rsidTr="001D4BE9">
        <w:trPr>
          <w:trHeight w:val="20"/>
        </w:trPr>
        <w:tc>
          <w:tcPr>
            <w:tcW w:w="1701" w:type="dxa"/>
            <w:vMerge/>
            <w:tcBorders>
              <w:left w:val="single" w:sz="8" w:space="0" w:color="auto"/>
              <w:bottom w:val="single" w:sz="4" w:space="0" w:color="auto"/>
              <w:right w:val="single" w:sz="8" w:space="0" w:color="auto"/>
            </w:tcBorders>
            <w:vAlign w:val="center"/>
          </w:tcPr>
          <w:p w:rsidR="009B65CF" w:rsidRPr="009B65CF" w:rsidRDefault="009B65CF" w:rsidP="009B65CF">
            <w:pPr>
              <w:spacing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FFFF99"/>
            <w:noWrap/>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b/>
                <w:bCs/>
                <w:sz w:val="28"/>
                <w:szCs w:val="24"/>
                <w:lang w:val="uk-UA" w:eastAsia="ru-RU"/>
              </w:rPr>
              <w:t>2-4 кл.</w:t>
            </w:r>
          </w:p>
        </w:tc>
        <w:tc>
          <w:tcPr>
            <w:tcW w:w="1008" w:type="dxa"/>
            <w:tcBorders>
              <w:top w:val="single" w:sz="8" w:space="0" w:color="auto"/>
              <w:left w:val="single" w:sz="8" w:space="0" w:color="auto"/>
              <w:bottom w:val="single" w:sz="8" w:space="0" w:color="auto"/>
              <w:right w:val="single" w:sz="8"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346</w:t>
            </w:r>
          </w:p>
        </w:tc>
        <w:tc>
          <w:tcPr>
            <w:tcW w:w="144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w:t>
            </w:r>
          </w:p>
        </w:tc>
        <w:tc>
          <w:tcPr>
            <w:tcW w:w="1342" w:type="dxa"/>
            <w:tcBorders>
              <w:top w:val="single" w:sz="8" w:space="0" w:color="auto"/>
              <w:left w:val="nil"/>
              <w:bottom w:val="single" w:sz="8" w:space="0" w:color="auto"/>
              <w:right w:val="single" w:sz="4"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89 %</w:t>
            </w:r>
          </w:p>
        </w:tc>
        <w:tc>
          <w:tcPr>
            <w:tcW w:w="138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41 %</w:t>
            </w:r>
          </w:p>
        </w:tc>
        <w:tc>
          <w:tcPr>
            <w:tcW w:w="1236" w:type="dxa"/>
            <w:tcBorders>
              <w:top w:val="single" w:sz="8" w:space="0" w:color="auto"/>
              <w:left w:val="single" w:sz="4" w:space="0" w:color="auto"/>
              <w:bottom w:val="single" w:sz="8" w:space="0" w:color="auto"/>
              <w:right w:val="single" w:sz="8"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8,6 б.</w:t>
            </w:r>
          </w:p>
        </w:tc>
      </w:tr>
      <w:tr w:rsidR="009B65CF" w:rsidRPr="009B65CF" w:rsidTr="001D4BE9">
        <w:trPr>
          <w:trHeight w:val="20"/>
        </w:trPr>
        <w:tc>
          <w:tcPr>
            <w:tcW w:w="1701" w:type="dxa"/>
            <w:vMerge w:val="restart"/>
            <w:tcBorders>
              <w:top w:val="single" w:sz="4" w:space="0" w:color="auto"/>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p w:rsidR="009B65CF" w:rsidRPr="009B65CF" w:rsidRDefault="009B65CF" w:rsidP="009B65CF">
            <w:pPr>
              <w:spacing w:after="0" w:line="240" w:lineRule="auto"/>
              <w:jc w:val="center"/>
              <w:rPr>
                <w:rFonts w:ascii="Times New Roman" w:eastAsia="Times New Roman" w:hAnsi="Times New Roman" w:cs="Times New Roman"/>
                <w:b/>
                <w:bCs/>
                <w:sz w:val="24"/>
                <w:szCs w:val="24"/>
                <w:lang w:val="uk-UA" w:eastAsia="ru-RU"/>
              </w:rPr>
            </w:pPr>
            <w:r w:rsidRPr="009B65CF">
              <w:rPr>
                <w:rFonts w:ascii="Times New Roman" w:eastAsia="Times New Roman" w:hAnsi="Times New Roman" w:cs="Times New Roman"/>
                <w:b/>
                <w:bCs/>
                <w:sz w:val="24"/>
                <w:szCs w:val="24"/>
                <w:lang w:val="uk-UA" w:eastAsia="ru-RU"/>
              </w:rPr>
              <w:t>Англійська</w:t>
            </w:r>
          </w:p>
          <w:p w:rsidR="009B65CF" w:rsidRPr="009B65CF" w:rsidRDefault="009B65CF" w:rsidP="009B65CF">
            <w:pPr>
              <w:spacing w:line="240" w:lineRule="auto"/>
              <w:jc w:val="center"/>
              <w:rPr>
                <w:rFonts w:ascii="Times New Roman" w:eastAsia="Times New Roman" w:hAnsi="Times New Roman" w:cs="Times New Roman"/>
                <w:b/>
                <w:bCs/>
                <w:sz w:val="24"/>
                <w:szCs w:val="28"/>
                <w:lang w:val="uk-UA" w:eastAsia="ru-RU"/>
              </w:rPr>
            </w:pPr>
            <w:r w:rsidRPr="009B65CF">
              <w:rPr>
                <w:rFonts w:ascii="Times New Roman" w:eastAsia="Times New Roman" w:hAnsi="Times New Roman" w:cs="Times New Roman"/>
                <w:b/>
                <w:bCs/>
                <w:sz w:val="24"/>
                <w:szCs w:val="24"/>
                <w:lang w:val="uk-UA" w:eastAsia="ru-RU"/>
              </w:rPr>
              <w:t>мова</w:t>
            </w: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b/>
                <w:bCs/>
                <w:sz w:val="24"/>
                <w:szCs w:val="24"/>
                <w:lang w:val="uk-UA" w:eastAsia="ru-RU"/>
              </w:rPr>
            </w:pPr>
            <w:r w:rsidRPr="009B65CF">
              <w:rPr>
                <w:rFonts w:ascii="Times New Roman" w:eastAsia="Times New Roman" w:hAnsi="Times New Roman" w:cs="Times New Roman"/>
                <w:sz w:val="24"/>
                <w:szCs w:val="24"/>
                <w:lang w:val="en-US" w:eastAsia="ru-RU"/>
              </w:rPr>
              <w:t>1</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169</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1%</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88%</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63%</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9,2</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en-US" w:eastAsia="ru-RU"/>
              </w:rPr>
            </w:pPr>
            <w:r w:rsidRPr="009B65CF">
              <w:rPr>
                <w:rFonts w:ascii="Times New Roman" w:eastAsia="Times New Roman" w:hAnsi="Times New Roman" w:cs="Times New Roman"/>
                <w:sz w:val="24"/>
                <w:szCs w:val="24"/>
                <w:lang w:val="en-US" w:eastAsia="ru-RU"/>
              </w:rPr>
              <w:t>2</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117</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szCs w:val="20"/>
              </w:rPr>
            </w:pPr>
            <w:r w:rsidRPr="009B65CF">
              <w:rPr>
                <w:rFonts w:ascii="Times New Roman" w:eastAsia="Times New Roman" w:hAnsi="Times New Roman" w:cs="Times New Roman"/>
                <w:bCs/>
                <w:iCs/>
                <w:sz w:val="24"/>
                <w:szCs w:val="20"/>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szCs w:val="20"/>
              </w:rPr>
            </w:pPr>
            <w:r w:rsidRPr="009B65CF">
              <w:rPr>
                <w:rFonts w:ascii="Times New Roman" w:eastAsia="Times New Roman" w:hAnsi="Times New Roman" w:cs="Times New Roman"/>
                <w:bCs/>
                <w:iCs/>
                <w:sz w:val="24"/>
                <w:szCs w:val="20"/>
              </w:rPr>
              <w:t>95%</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szCs w:val="20"/>
              </w:rPr>
            </w:pPr>
            <w:r w:rsidRPr="009B65CF">
              <w:rPr>
                <w:rFonts w:ascii="Times New Roman" w:eastAsia="Times New Roman" w:hAnsi="Times New Roman" w:cs="Times New Roman"/>
                <w:bCs/>
                <w:iCs/>
                <w:sz w:val="24"/>
                <w:szCs w:val="20"/>
              </w:rPr>
              <w:t>51%</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szCs w:val="20"/>
              </w:rPr>
            </w:pPr>
            <w:r w:rsidRPr="009B65CF">
              <w:rPr>
                <w:rFonts w:ascii="Times New Roman" w:eastAsia="Times New Roman" w:hAnsi="Times New Roman" w:cs="Times New Roman"/>
                <w:bCs/>
                <w:iCs/>
                <w:sz w:val="24"/>
                <w:szCs w:val="20"/>
              </w:rPr>
              <w:t>9,2</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en-US" w:eastAsia="ru-RU"/>
              </w:rPr>
            </w:pPr>
            <w:r w:rsidRPr="009B65CF">
              <w:rPr>
                <w:rFonts w:ascii="Times New Roman" w:eastAsia="Times New Roman" w:hAnsi="Times New Roman" w:cs="Times New Roman"/>
                <w:sz w:val="24"/>
                <w:szCs w:val="24"/>
                <w:lang w:val="uk-UA" w:eastAsia="ru-RU"/>
              </w:rPr>
              <w:t>3</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132</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83%</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35%</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8,4</w:t>
            </w:r>
          </w:p>
        </w:tc>
      </w:tr>
      <w:tr w:rsidR="009B65CF" w:rsidRPr="009B65CF" w:rsidTr="001D4BE9">
        <w:trPr>
          <w:trHeight w:val="20"/>
        </w:trPr>
        <w:tc>
          <w:tcPr>
            <w:tcW w:w="1701" w:type="dxa"/>
            <w:vMerge/>
            <w:tcBorders>
              <w:left w:val="single" w:sz="8"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4</w:t>
            </w:r>
          </w:p>
        </w:tc>
        <w:tc>
          <w:tcPr>
            <w:tcW w:w="1008" w:type="dxa"/>
            <w:tcBorders>
              <w:top w:val="single" w:sz="8" w:space="0" w:color="auto"/>
              <w:left w:val="single" w:sz="8" w:space="0" w:color="auto"/>
              <w:bottom w:val="single" w:sz="8" w:space="0" w:color="auto"/>
              <w:right w:val="single" w:sz="8" w:space="0" w:color="auto"/>
            </w:tcBorders>
            <w:shd w:val="clear" w:color="auto" w:fill="auto"/>
            <w:noWrap/>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rPr>
            </w:pPr>
            <w:r w:rsidRPr="009B65CF">
              <w:rPr>
                <w:rFonts w:ascii="Times New Roman" w:eastAsia="Times New Roman" w:hAnsi="Times New Roman" w:cs="Times New Roman"/>
                <w:sz w:val="24"/>
                <w:szCs w:val="24"/>
                <w:lang w:val="uk-UA"/>
              </w:rPr>
              <w:t>97</w:t>
            </w:r>
          </w:p>
        </w:tc>
        <w:tc>
          <w:tcPr>
            <w:tcW w:w="144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4,4%</w:t>
            </w:r>
          </w:p>
        </w:tc>
        <w:tc>
          <w:tcPr>
            <w:tcW w:w="1342" w:type="dxa"/>
            <w:tcBorders>
              <w:top w:val="single" w:sz="8" w:space="0" w:color="auto"/>
              <w:left w:val="nil"/>
              <w:bottom w:val="single" w:sz="8" w:space="0" w:color="auto"/>
              <w:right w:val="single" w:sz="4"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69%</w:t>
            </w:r>
          </w:p>
        </w:tc>
        <w:tc>
          <w:tcPr>
            <w:tcW w:w="1389" w:type="dxa"/>
            <w:tcBorders>
              <w:top w:val="single" w:sz="8" w:space="0" w:color="auto"/>
              <w:left w:val="nil"/>
              <w:bottom w:val="single" w:sz="8" w:space="0" w:color="auto"/>
              <w:right w:val="single" w:sz="4" w:space="0" w:color="auto"/>
            </w:tcBorders>
            <w:shd w:val="clear" w:color="auto" w:fill="auto"/>
            <w:noWrap/>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26%</w:t>
            </w:r>
          </w:p>
        </w:tc>
        <w:tc>
          <w:tcPr>
            <w:tcW w:w="1236" w:type="dxa"/>
            <w:tcBorders>
              <w:top w:val="single" w:sz="8" w:space="0" w:color="auto"/>
              <w:left w:val="single" w:sz="4" w:space="0" w:color="auto"/>
              <w:bottom w:val="single" w:sz="8" w:space="0" w:color="auto"/>
              <w:right w:val="single" w:sz="8" w:space="0" w:color="auto"/>
            </w:tcBorders>
            <w:shd w:val="clear" w:color="auto" w:fill="auto"/>
            <w:vAlign w:val="bottom"/>
          </w:tcPr>
          <w:p w:rsidR="009B65CF" w:rsidRPr="009B65CF" w:rsidRDefault="009B65CF" w:rsidP="009B65CF">
            <w:pPr>
              <w:spacing w:line="240" w:lineRule="auto"/>
              <w:jc w:val="center"/>
              <w:rPr>
                <w:rFonts w:ascii="Times New Roman" w:eastAsia="Times New Roman" w:hAnsi="Times New Roman" w:cs="Times New Roman"/>
                <w:bCs/>
                <w:iCs/>
                <w:sz w:val="24"/>
              </w:rPr>
            </w:pPr>
            <w:r w:rsidRPr="009B65CF">
              <w:rPr>
                <w:rFonts w:ascii="Times New Roman" w:eastAsia="Times New Roman" w:hAnsi="Times New Roman" w:cs="Times New Roman"/>
                <w:bCs/>
                <w:iCs/>
                <w:sz w:val="24"/>
              </w:rPr>
              <w:t>8</w:t>
            </w:r>
          </w:p>
        </w:tc>
      </w:tr>
      <w:tr w:rsidR="009B65CF" w:rsidRPr="009B65CF" w:rsidTr="001D4BE9">
        <w:trPr>
          <w:trHeight w:val="20"/>
        </w:trPr>
        <w:tc>
          <w:tcPr>
            <w:tcW w:w="1701" w:type="dxa"/>
            <w:vMerge/>
            <w:tcBorders>
              <w:left w:val="single" w:sz="8" w:space="0" w:color="auto"/>
              <w:bottom w:val="single" w:sz="4" w:space="0" w:color="auto"/>
              <w:right w:val="single" w:sz="8" w:space="0" w:color="auto"/>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8"/>
                <w:lang w:val="uk-UA" w:eastAsia="ru-RU"/>
              </w:rPr>
            </w:pPr>
          </w:p>
        </w:tc>
        <w:tc>
          <w:tcPr>
            <w:tcW w:w="1089" w:type="dxa"/>
            <w:tcBorders>
              <w:top w:val="single" w:sz="8" w:space="0" w:color="auto"/>
              <w:left w:val="nil"/>
              <w:bottom w:val="single" w:sz="8" w:space="0" w:color="auto"/>
              <w:right w:val="nil"/>
            </w:tcBorders>
            <w:shd w:val="clear" w:color="auto" w:fill="FFFF99"/>
            <w:noWrap/>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b/>
                <w:bCs/>
                <w:sz w:val="28"/>
                <w:szCs w:val="24"/>
                <w:lang w:val="en-US" w:eastAsia="ru-RU"/>
              </w:rPr>
              <w:t>1</w:t>
            </w:r>
            <w:r w:rsidRPr="009B65CF">
              <w:rPr>
                <w:rFonts w:ascii="Times New Roman" w:eastAsia="Times New Roman" w:hAnsi="Times New Roman" w:cs="Times New Roman"/>
                <w:b/>
                <w:bCs/>
                <w:sz w:val="28"/>
                <w:szCs w:val="24"/>
                <w:lang w:val="uk-UA" w:eastAsia="ru-RU"/>
              </w:rPr>
              <w:t>-4 кл.</w:t>
            </w:r>
          </w:p>
        </w:tc>
        <w:tc>
          <w:tcPr>
            <w:tcW w:w="1008" w:type="dxa"/>
            <w:tcBorders>
              <w:top w:val="single" w:sz="8" w:space="0" w:color="auto"/>
              <w:left w:val="single" w:sz="8" w:space="0" w:color="auto"/>
              <w:bottom w:val="single" w:sz="8" w:space="0" w:color="auto"/>
              <w:right w:val="single" w:sz="8"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iCs/>
                <w:sz w:val="24"/>
                <w:szCs w:val="24"/>
                <w:lang w:val="uk-UA"/>
              </w:rPr>
            </w:pPr>
            <w:r w:rsidRPr="009B65CF">
              <w:rPr>
                <w:rFonts w:ascii="Times New Roman" w:eastAsia="Times New Roman" w:hAnsi="Times New Roman" w:cs="Times New Roman"/>
                <w:b/>
                <w:bCs/>
                <w:iCs/>
                <w:sz w:val="24"/>
                <w:szCs w:val="24"/>
                <w:lang w:val="uk-UA"/>
              </w:rPr>
              <w:t>515</w:t>
            </w:r>
          </w:p>
        </w:tc>
        <w:tc>
          <w:tcPr>
            <w:tcW w:w="144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4"/>
                <w:lang w:val="uk-UA"/>
              </w:rPr>
            </w:pPr>
            <w:r w:rsidRPr="009B65CF">
              <w:rPr>
                <w:rFonts w:ascii="Times New Roman" w:eastAsia="Times New Roman" w:hAnsi="Times New Roman" w:cs="Times New Roman"/>
                <w:b/>
                <w:bCs/>
                <w:iCs/>
                <w:sz w:val="24"/>
                <w:szCs w:val="24"/>
                <w:lang w:val="uk-UA"/>
              </w:rPr>
              <w:t>1,4%</w:t>
            </w:r>
          </w:p>
        </w:tc>
        <w:tc>
          <w:tcPr>
            <w:tcW w:w="1342" w:type="dxa"/>
            <w:tcBorders>
              <w:top w:val="single" w:sz="8" w:space="0" w:color="auto"/>
              <w:left w:val="nil"/>
              <w:bottom w:val="single" w:sz="8" w:space="0" w:color="auto"/>
              <w:right w:val="single" w:sz="4"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4"/>
                <w:lang w:val="uk-UA"/>
              </w:rPr>
            </w:pPr>
            <w:r w:rsidRPr="009B65CF">
              <w:rPr>
                <w:rFonts w:ascii="Times New Roman" w:eastAsia="Times New Roman" w:hAnsi="Times New Roman" w:cs="Times New Roman"/>
                <w:b/>
                <w:bCs/>
                <w:iCs/>
                <w:sz w:val="24"/>
                <w:szCs w:val="24"/>
                <w:lang w:val="uk-UA"/>
              </w:rPr>
              <w:t>83 %</w:t>
            </w:r>
          </w:p>
        </w:tc>
        <w:tc>
          <w:tcPr>
            <w:tcW w:w="1389" w:type="dxa"/>
            <w:tcBorders>
              <w:top w:val="single" w:sz="8" w:space="0" w:color="auto"/>
              <w:left w:val="nil"/>
              <w:bottom w:val="single" w:sz="8" w:space="0" w:color="auto"/>
              <w:right w:val="single" w:sz="4" w:space="0" w:color="auto"/>
            </w:tcBorders>
            <w:shd w:val="clear" w:color="auto" w:fill="FFFF99"/>
            <w:noWrap/>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4"/>
                <w:lang w:val="uk-UA"/>
              </w:rPr>
            </w:pPr>
            <w:r w:rsidRPr="009B65CF">
              <w:rPr>
                <w:rFonts w:ascii="Times New Roman" w:eastAsia="Times New Roman" w:hAnsi="Times New Roman" w:cs="Times New Roman"/>
                <w:b/>
                <w:bCs/>
                <w:iCs/>
                <w:sz w:val="24"/>
                <w:szCs w:val="24"/>
                <w:lang w:val="uk-UA"/>
              </w:rPr>
              <w:t>43 %</w:t>
            </w:r>
          </w:p>
        </w:tc>
        <w:tc>
          <w:tcPr>
            <w:tcW w:w="1236" w:type="dxa"/>
            <w:tcBorders>
              <w:top w:val="single" w:sz="8" w:space="0" w:color="auto"/>
              <w:left w:val="single" w:sz="4" w:space="0" w:color="auto"/>
              <w:bottom w:val="single" w:sz="8" w:space="0" w:color="auto"/>
              <w:right w:val="single" w:sz="8" w:space="0" w:color="auto"/>
            </w:tcBorders>
            <w:shd w:val="clear" w:color="auto" w:fill="FFFF99"/>
            <w:vAlign w:val="center"/>
          </w:tcPr>
          <w:p w:rsidR="009B65CF" w:rsidRPr="009B65CF" w:rsidRDefault="009B65CF" w:rsidP="009B65CF">
            <w:pPr>
              <w:spacing w:after="0" w:line="240" w:lineRule="auto"/>
              <w:jc w:val="center"/>
              <w:rPr>
                <w:rFonts w:ascii="Times New Roman" w:eastAsia="Times New Roman" w:hAnsi="Times New Roman" w:cs="Times New Roman"/>
                <w:b/>
                <w:bCs/>
                <w:sz w:val="24"/>
                <w:szCs w:val="24"/>
                <w:lang w:val="uk-UA"/>
              </w:rPr>
            </w:pPr>
            <w:r w:rsidRPr="009B65CF">
              <w:rPr>
                <w:rFonts w:ascii="Times New Roman" w:eastAsia="Times New Roman" w:hAnsi="Times New Roman" w:cs="Times New Roman"/>
                <w:b/>
                <w:bCs/>
                <w:iCs/>
                <w:sz w:val="24"/>
                <w:szCs w:val="24"/>
                <w:lang w:val="uk-UA"/>
              </w:rPr>
              <w:t>8,7 б.</w:t>
            </w:r>
          </w:p>
        </w:tc>
      </w:tr>
    </w:tbl>
    <w:p w:rsidR="009B65CF" w:rsidRPr="009B65CF" w:rsidRDefault="009B65CF" w:rsidP="009B65CF">
      <w:pPr>
        <w:spacing w:after="0" w:line="240" w:lineRule="auto"/>
        <w:jc w:val="both"/>
        <w:rPr>
          <w:rFonts w:ascii="Times New Roman" w:eastAsia="Times New Roman" w:hAnsi="Times New Roman" w:cs="Times New Roman"/>
          <w:sz w:val="28"/>
          <w:szCs w:val="24"/>
          <w:lang w:val="uk-UA" w:eastAsia="ru-RU"/>
        </w:rPr>
      </w:pPr>
    </w:p>
    <w:p w:rsidR="009B65CF" w:rsidRPr="009B65CF" w:rsidRDefault="009B65CF" w:rsidP="009B65CF">
      <w:pPr>
        <w:spacing w:after="0" w:line="240" w:lineRule="auto"/>
        <w:ind w:firstLine="708"/>
        <w:jc w:val="both"/>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 xml:space="preserve">Проаналізувавши стан успішності учнів окремо по паралелях та  класах, дійшли висновку, що досягли добрих результатів із питань формування якості навчання учні вчителів 1-Б,В,Г; 2-А,Б; 3-А,Б класів. </w:t>
      </w:r>
    </w:p>
    <w:p w:rsidR="009B65CF" w:rsidRPr="009B65CF" w:rsidRDefault="009B65CF" w:rsidP="009B65CF">
      <w:pPr>
        <w:spacing w:after="0" w:line="240" w:lineRule="auto"/>
        <w:jc w:val="both"/>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 xml:space="preserve"> </w:t>
      </w:r>
    </w:p>
    <w:p w:rsidR="009B65CF" w:rsidRPr="009B65CF" w:rsidRDefault="009B65CF" w:rsidP="009B65CF">
      <w:pPr>
        <w:spacing w:after="240" w:line="240" w:lineRule="auto"/>
        <w:ind w:firstLine="708"/>
        <w:jc w:val="both"/>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sz w:val="28"/>
          <w:szCs w:val="28"/>
          <w:lang w:val="uk-UA" w:eastAsia="ru-RU"/>
        </w:rPr>
        <w:t xml:space="preserve">Рейтингових результати з якості навчання по класах свідчать, що найкращих результатів досягли учні вчителів </w:t>
      </w:r>
      <w:proofErr w:type="spellStart"/>
      <w:r w:rsidRPr="009B65CF">
        <w:rPr>
          <w:rFonts w:ascii="Times New Roman" w:eastAsia="Times New Roman" w:hAnsi="Times New Roman" w:cs="Times New Roman"/>
          <w:sz w:val="28"/>
          <w:szCs w:val="28"/>
          <w:lang w:val="uk-UA" w:eastAsia="ru-RU"/>
        </w:rPr>
        <w:t>Булгакової</w:t>
      </w:r>
      <w:proofErr w:type="spellEnd"/>
      <w:r w:rsidRPr="009B65CF">
        <w:rPr>
          <w:rFonts w:ascii="Times New Roman" w:eastAsia="Times New Roman" w:hAnsi="Times New Roman" w:cs="Times New Roman"/>
          <w:sz w:val="28"/>
          <w:szCs w:val="28"/>
          <w:lang w:val="uk-UA" w:eastAsia="ru-RU"/>
        </w:rPr>
        <w:t xml:space="preserve"> Ю.П., </w:t>
      </w:r>
      <w:proofErr w:type="spellStart"/>
      <w:r w:rsidRPr="009B65CF">
        <w:rPr>
          <w:rFonts w:ascii="Times New Roman" w:eastAsia="Times New Roman" w:hAnsi="Times New Roman" w:cs="Times New Roman"/>
          <w:sz w:val="28"/>
          <w:szCs w:val="28"/>
          <w:lang w:val="uk-UA" w:eastAsia="ru-RU"/>
        </w:rPr>
        <w:t>Кельман-ської</w:t>
      </w:r>
      <w:proofErr w:type="spellEnd"/>
      <w:r w:rsidRPr="009B65CF">
        <w:rPr>
          <w:rFonts w:ascii="Times New Roman" w:eastAsia="Times New Roman" w:hAnsi="Times New Roman" w:cs="Times New Roman"/>
          <w:sz w:val="28"/>
          <w:szCs w:val="28"/>
          <w:lang w:val="uk-UA" w:eastAsia="ru-RU"/>
        </w:rPr>
        <w:t xml:space="preserve"> В.А., Мазур Н.П., Платонової А.І., Стець А.В., </w:t>
      </w:r>
      <w:proofErr w:type="spellStart"/>
      <w:r w:rsidRPr="009B65CF">
        <w:rPr>
          <w:rFonts w:ascii="Times New Roman" w:eastAsia="Times New Roman" w:hAnsi="Times New Roman" w:cs="Times New Roman"/>
          <w:sz w:val="28"/>
          <w:szCs w:val="28"/>
          <w:lang w:val="uk-UA" w:eastAsia="ru-RU"/>
        </w:rPr>
        <w:t>Стрюкової</w:t>
      </w:r>
      <w:proofErr w:type="spellEnd"/>
      <w:r w:rsidRPr="009B65CF">
        <w:rPr>
          <w:rFonts w:ascii="Times New Roman" w:eastAsia="Times New Roman" w:hAnsi="Times New Roman" w:cs="Times New Roman"/>
          <w:sz w:val="28"/>
          <w:szCs w:val="28"/>
          <w:lang w:val="uk-UA" w:eastAsia="ru-RU"/>
        </w:rPr>
        <w:t xml:space="preserve"> Ю.М., </w:t>
      </w:r>
      <w:proofErr w:type="spellStart"/>
      <w:r w:rsidRPr="009B65CF">
        <w:rPr>
          <w:rFonts w:ascii="Times New Roman" w:eastAsia="Times New Roman" w:hAnsi="Times New Roman" w:cs="Times New Roman"/>
          <w:sz w:val="28"/>
          <w:szCs w:val="28"/>
          <w:lang w:val="uk-UA" w:eastAsia="ru-RU"/>
        </w:rPr>
        <w:t>Шкуратової</w:t>
      </w:r>
      <w:proofErr w:type="spellEnd"/>
      <w:r w:rsidRPr="009B65CF">
        <w:rPr>
          <w:rFonts w:ascii="Times New Roman" w:eastAsia="Times New Roman" w:hAnsi="Times New Roman" w:cs="Times New Roman"/>
          <w:sz w:val="28"/>
          <w:szCs w:val="28"/>
          <w:lang w:val="uk-UA" w:eastAsia="ru-RU"/>
        </w:rPr>
        <w:t xml:space="preserve"> О.П. </w:t>
      </w:r>
      <w:r w:rsidRPr="009B65CF">
        <w:rPr>
          <w:rFonts w:ascii="Times New Roman" w:eastAsia="Times New Roman" w:hAnsi="Times New Roman" w:cs="Times New Roman"/>
          <w:i/>
          <w:sz w:val="28"/>
          <w:szCs w:val="28"/>
          <w:lang w:val="uk-UA" w:eastAsia="ru-RU"/>
        </w:rPr>
        <w:t xml:space="preserve">(таблиця 8). </w:t>
      </w:r>
      <w:r w:rsidRPr="009B65CF">
        <w:rPr>
          <w:rFonts w:ascii="Times New Roman" w:eastAsia="Times New Roman" w:hAnsi="Times New Roman" w:cs="Times New Roman"/>
          <w:b/>
          <w:sz w:val="28"/>
          <w:szCs w:val="28"/>
          <w:lang w:val="uk-UA" w:eastAsia="ru-RU"/>
        </w:rPr>
        <w:t xml:space="preserve"> </w:t>
      </w:r>
    </w:p>
    <w:p w:rsidR="009B65CF" w:rsidRPr="009B65CF" w:rsidRDefault="009B65CF" w:rsidP="009B65CF">
      <w:pPr>
        <w:spacing w:after="0"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eastAsia="ru-RU"/>
        </w:rPr>
        <w:t>Рейтингов</w:t>
      </w:r>
      <w:r w:rsidRPr="009B65CF">
        <w:rPr>
          <w:rFonts w:ascii="Times New Roman" w:eastAsia="Times New Roman" w:hAnsi="Times New Roman" w:cs="Times New Roman"/>
          <w:b/>
          <w:sz w:val="28"/>
          <w:lang w:val="uk-UA" w:eastAsia="ru-RU"/>
        </w:rPr>
        <w:t>і показники</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якості навчання</w:t>
      </w:r>
      <w:r w:rsidRPr="009B65CF">
        <w:rPr>
          <w:rFonts w:ascii="Times New Roman" w:eastAsia="Times New Roman" w:hAnsi="Times New Roman" w:cs="Times New Roman"/>
          <w:b/>
          <w:sz w:val="28"/>
          <w:lang w:eastAsia="ru-RU"/>
        </w:rPr>
        <w:t xml:space="preserve">  по </w:t>
      </w:r>
      <w:r w:rsidRPr="009B65CF">
        <w:rPr>
          <w:rFonts w:ascii="Times New Roman" w:eastAsia="Times New Roman" w:hAnsi="Times New Roman" w:cs="Times New Roman"/>
          <w:b/>
          <w:sz w:val="28"/>
          <w:lang w:val="uk-UA" w:eastAsia="ru-RU"/>
        </w:rPr>
        <w:t xml:space="preserve">класах у 2015/2016 н.р. </w:t>
      </w:r>
    </w:p>
    <w:p w:rsid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8</w:t>
      </w:r>
    </w:p>
    <w:p w:rsidR="00A01366" w:rsidRPr="009B65CF" w:rsidRDefault="00A01366" w:rsidP="009B65CF">
      <w:pPr>
        <w:spacing w:after="0" w:line="240" w:lineRule="auto"/>
        <w:jc w:val="right"/>
        <w:rPr>
          <w:rFonts w:ascii="Times New Roman" w:eastAsia="Times New Roman" w:hAnsi="Times New Roman" w:cs="Times New Roman"/>
          <w:b/>
          <w:i/>
          <w:sz w:val="24"/>
          <w:szCs w:val="28"/>
          <w:lang w:val="uk-UA" w:eastAsia="ru-RU"/>
        </w:rPr>
      </w:pPr>
    </w:p>
    <w:tbl>
      <w:tblPr>
        <w:tblW w:w="9570" w:type="dxa"/>
        <w:tblCellSpacing w:w="0" w:type="dxa"/>
        <w:tblInd w:w="-254" w:type="dxa"/>
        <w:tblCellMar>
          <w:left w:w="0" w:type="dxa"/>
          <w:right w:w="0" w:type="dxa"/>
        </w:tblCellMar>
        <w:tblLook w:val="0000"/>
      </w:tblPr>
      <w:tblGrid>
        <w:gridCol w:w="1149"/>
        <w:gridCol w:w="1112"/>
        <w:gridCol w:w="5329"/>
        <w:gridCol w:w="1980"/>
      </w:tblGrid>
      <w:tr w:rsidR="009B65CF" w:rsidRPr="009B65CF" w:rsidTr="001D4BE9">
        <w:trPr>
          <w:trHeight w:val="285"/>
          <w:tblCellSpacing w:w="0" w:type="dxa"/>
        </w:trPr>
        <w:tc>
          <w:tcPr>
            <w:tcW w:w="1149" w:type="dxa"/>
            <w:tcBorders>
              <w:top w:val="single" w:sz="12" w:space="0" w:color="000000"/>
              <w:left w:val="single" w:sz="12" w:space="0" w:color="000000"/>
              <w:bottom w:val="single" w:sz="6" w:space="0" w:color="000000"/>
              <w:right w:val="single" w:sz="6" w:space="0" w:color="000000"/>
            </w:tcBorders>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b/>
                <w:bCs/>
                <w:sz w:val="28"/>
                <w:szCs w:val="28"/>
                <w:lang w:val="uk-UA" w:eastAsia="ru-RU"/>
              </w:rPr>
              <w:t>Місце</w:t>
            </w:r>
          </w:p>
        </w:tc>
        <w:tc>
          <w:tcPr>
            <w:tcW w:w="1112" w:type="dxa"/>
            <w:tcBorders>
              <w:top w:val="single" w:sz="12"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b/>
                <w:bCs/>
                <w:sz w:val="28"/>
                <w:szCs w:val="28"/>
                <w:lang w:val="uk-UA" w:eastAsia="ru-RU"/>
              </w:rPr>
              <w:t>Клас</w:t>
            </w:r>
          </w:p>
        </w:tc>
        <w:tc>
          <w:tcPr>
            <w:tcW w:w="5329" w:type="dxa"/>
            <w:tcBorders>
              <w:top w:val="single" w:sz="12"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jc w:val="center"/>
              <w:rPr>
                <w:rFonts w:ascii="Times New Roman" w:eastAsia="Times New Roman" w:hAnsi="Times New Roman" w:cs="Times New Roman"/>
                <w:b/>
                <w:bCs/>
                <w:sz w:val="28"/>
                <w:szCs w:val="28"/>
                <w:lang w:val="en-US" w:eastAsia="ru-RU"/>
              </w:rPr>
            </w:pPr>
            <w:r w:rsidRPr="009B65CF">
              <w:rPr>
                <w:rFonts w:ascii="Times New Roman" w:eastAsia="Times New Roman" w:hAnsi="Times New Roman" w:cs="Times New Roman"/>
                <w:b/>
                <w:bCs/>
                <w:sz w:val="28"/>
                <w:szCs w:val="28"/>
                <w:lang w:val="uk-UA" w:eastAsia="ru-RU"/>
              </w:rPr>
              <w:t>Учитель</w:t>
            </w:r>
          </w:p>
        </w:tc>
        <w:tc>
          <w:tcPr>
            <w:tcW w:w="1980" w:type="dxa"/>
            <w:tcBorders>
              <w:top w:val="single" w:sz="12" w:space="0" w:color="000000"/>
              <w:left w:val="single" w:sz="6" w:space="0" w:color="000000"/>
              <w:bottom w:val="single" w:sz="6" w:space="0" w:color="000000"/>
              <w:right w:val="single" w:sz="12" w:space="0" w:color="000000"/>
            </w:tcBorders>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b/>
                <w:bCs/>
                <w:sz w:val="28"/>
                <w:szCs w:val="28"/>
                <w:lang w:val="uk-UA" w:eastAsia="ru-RU"/>
              </w:rPr>
              <w:t>%  якості</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shd w:val="clear" w:color="auto" w:fill="FFFFFF"/>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1</w:t>
            </w:r>
          </w:p>
        </w:tc>
        <w:tc>
          <w:tcPr>
            <w:tcW w:w="1112" w:type="dxa"/>
            <w:tcBorders>
              <w:top w:val="single" w:sz="6" w:space="0" w:color="000000"/>
              <w:left w:val="single" w:sz="6" w:space="0" w:color="000000"/>
              <w:bottom w:val="single" w:sz="6" w:space="0" w:color="000000"/>
              <w:right w:val="single" w:sz="6" w:space="0" w:color="000000"/>
            </w:tcBorders>
            <w:shd w:val="clear" w:color="auto" w:fill="FFFFFF"/>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en-US" w:eastAsia="ru-RU"/>
              </w:rPr>
              <w:t>3</w:t>
            </w:r>
            <w:r w:rsidRPr="009B65CF">
              <w:rPr>
                <w:rFonts w:ascii="Times New Roman" w:eastAsia="Times New Roman" w:hAnsi="Times New Roman" w:cs="Times New Roman"/>
                <w:kern w:val="24"/>
                <w:sz w:val="24"/>
                <w:szCs w:val="24"/>
                <w:lang w:val="uk-UA" w:eastAsia="ru-RU"/>
              </w:rPr>
              <w:t xml:space="preserve">-Б </w:t>
            </w:r>
          </w:p>
        </w:tc>
        <w:tc>
          <w:tcPr>
            <w:tcW w:w="53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Мазур Н.П.</w:t>
            </w:r>
          </w:p>
        </w:tc>
        <w:tc>
          <w:tcPr>
            <w:tcW w:w="1980" w:type="dxa"/>
            <w:tcBorders>
              <w:top w:val="single" w:sz="6" w:space="0" w:color="000000"/>
              <w:left w:val="single" w:sz="6" w:space="0" w:color="000000"/>
              <w:bottom w:val="single" w:sz="6" w:space="0" w:color="000000"/>
              <w:right w:val="single" w:sz="12" w:space="0" w:color="000000"/>
            </w:tcBorders>
            <w:shd w:val="clear" w:color="auto" w:fill="FFFFFF"/>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89%</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shd w:val="clear" w:color="auto" w:fill="FFFFFF"/>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2</w:t>
            </w:r>
          </w:p>
        </w:tc>
        <w:tc>
          <w:tcPr>
            <w:tcW w:w="1112" w:type="dxa"/>
            <w:tcBorders>
              <w:top w:val="single" w:sz="6" w:space="0" w:color="000000"/>
              <w:left w:val="single" w:sz="6" w:space="0" w:color="000000"/>
              <w:bottom w:val="single" w:sz="6" w:space="0" w:color="000000"/>
              <w:right w:val="single" w:sz="6" w:space="0" w:color="000000"/>
            </w:tcBorders>
            <w:shd w:val="clear" w:color="auto" w:fill="FFFFFF"/>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en-US" w:eastAsia="ru-RU"/>
              </w:rPr>
              <w:t>1</w:t>
            </w:r>
            <w:r w:rsidRPr="009B65CF">
              <w:rPr>
                <w:rFonts w:ascii="Times New Roman" w:eastAsia="Times New Roman" w:hAnsi="Times New Roman" w:cs="Times New Roman"/>
                <w:kern w:val="24"/>
                <w:sz w:val="24"/>
                <w:szCs w:val="24"/>
                <w:lang w:val="uk-UA" w:eastAsia="ru-RU"/>
              </w:rPr>
              <w:t xml:space="preserve">-Б </w:t>
            </w:r>
          </w:p>
        </w:tc>
        <w:tc>
          <w:tcPr>
            <w:tcW w:w="53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proofErr w:type="spellStart"/>
            <w:r w:rsidRPr="009B65CF">
              <w:rPr>
                <w:rFonts w:ascii="Times New Roman" w:eastAsia="Calibri" w:hAnsi="Times New Roman" w:cs="Times New Roman"/>
                <w:kern w:val="24"/>
                <w:sz w:val="24"/>
                <w:szCs w:val="24"/>
                <w:lang w:eastAsia="ru-RU"/>
              </w:rPr>
              <w:t>Стець</w:t>
            </w:r>
            <w:proofErr w:type="spellEnd"/>
            <w:r w:rsidRPr="009B65CF">
              <w:rPr>
                <w:rFonts w:ascii="Times New Roman" w:eastAsia="Calibri" w:hAnsi="Times New Roman" w:cs="Times New Roman"/>
                <w:kern w:val="24"/>
                <w:sz w:val="24"/>
                <w:szCs w:val="24"/>
                <w:lang w:eastAsia="ru-RU"/>
              </w:rPr>
              <w:t xml:space="preserve"> А.В.</w:t>
            </w:r>
          </w:p>
        </w:tc>
        <w:tc>
          <w:tcPr>
            <w:tcW w:w="1980" w:type="dxa"/>
            <w:tcBorders>
              <w:top w:val="single" w:sz="6" w:space="0" w:color="000000"/>
              <w:left w:val="single" w:sz="6" w:space="0" w:color="000000"/>
              <w:bottom w:val="single" w:sz="6" w:space="0" w:color="000000"/>
              <w:right w:val="single" w:sz="12" w:space="0" w:color="000000"/>
            </w:tcBorders>
            <w:shd w:val="clear" w:color="auto" w:fill="FFFFFF"/>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86,6</w:t>
            </w:r>
            <w:r w:rsidRPr="009B65CF">
              <w:rPr>
                <w:rFonts w:ascii="Times New Roman" w:eastAsia="Times New Roman" w:hAnsi="Times New Roman" w:cs="Times New Roman"/>
                <w:b/>
                <w:bCs/>
                <w:kern w:val="24"/>
                <w:sz w:val="24"/>
                <w:szCs w:val="24"/>
                <w:lang w:val="en-US" w:eastAsia="ru-RU"/>
              </w:rPr>
              <w:t>%</w:t>
            </w:r>
            <w:r w:rsidRPr="009B65CF">
              <w:rPr>
                <w:rFonts w:ascii="Times New Roman" w:eastAsia="Times New Roman" w:hAnsi="Times New Roman" w:cs="Times New Roman"/>
                <w:kern w:val="24"/>
                <w:sz w:val="24"/>
                <w:szCs w:val="24"/>
                <w:lang w:val="en-US"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shd w:val="clear" w:color="auto" w:fill="FFFFFF"/>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3</w:t>
            </w:r>
          </w:p>
        </w:tc>
        <w:tc>
          <w:tcPr>
            <w:tcW w:w="1112" w:type="dxa"/>
            <w:tcBorders>
              <w:top w:val="single" w:sz="6" w:space="0" w:color="000000"/>
              <w:left w:val="single" w:sz="6" w:space="0" w:color="000000"/>
              <w:bottom w:val="single" w:sz="6" w:space="0" w:color="000000"/>
              <w:right w:val="single" w:sz="6" w:space="0" w:color="000000"/>
            </w:tcBorders>
            <w:shd w:val="clear" w:color="auto" w:fill="FFFFFF"/>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eastAsia="ru-RU"/>
              </w:rPr>
              <w:t>2</w:t>
            </w:r>
            <w:r w:rsidRPr="009B65CF">
              <w:rPr>
                <w:rFonts w:ascii="Times New Roman" w:eastAsia="Times New Roman" w:hAnsi="Times New Roman" w:cs="Times New Roman"/>
                <w:kern w:val="24"/>
                <w:sz w:val="24"/>
                <w:szCs w:val="24"/>
                <w:lang w:val="uk-UA" w:eastAsia="ru-RU"/>
              </w:rPr>
              <w:t xml:space="preserve">-Б </w:t>
            </w:r>
          </w:p>
        </w:tc>
        <w:tc>
          <w:tcPr>
            <w:tcW w:w="53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eastAsia="ru-RU"/>
              </w:rPr>
              <w:t>Булгакова Ю.П.</w:t>
            </w:r>
          </w:p>
        </w:tc>
        <w:tc>
          <w:tcPr>
            <w:tcW w:w="1980" w:type="dxa"/>
            <w:tcBorders>
              <w:top w:val="single" w:sz="6" w:space="0" w:color="000000"/>
              <w:left w:val="single" w:sz="6" w:space="0" w:color="000000"/>
              <w:bottom w:val="single" w:sz="6" w:space="0" w:color="000000"/>
              <w:right w:val="single" w:sz="12" w:space="0" w:color="000000"/>
            </w:tcBorders>
            <w:shd w:val="clear" w:color="auto" w:fill="FFFFFF"/>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84%</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4</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eastAsia="ru-RU"/>
              </w:rPr>
              <w:t>1</w:t>
            </w:r>
            <w:r w:rsidRPr="009B65CF">
              <w:rPr>
                <w:rFonts w:ascii="Times New Roman" w:eastAsia="Times New Roman" w:hAnsi="Times New Roman" w:cs="Times New Roman"/>
                <w:kern w:val="24"/>
                <w:sz w:val="24"/>
                <w:szCs w:val="24"/>
                <w:lang w:val="uk-UA" w:eastAsia="ru-RU"/>
              </w:rPr>
              <w:t xml:space="preserve">-Г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Стрюкова Ю.М.</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81,3%</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5</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eastAsia="ru-RU"/>
              </w:rPr>
              <w:t>1</w:t>
            </w:r>
            <w:r w:rsidRPr="009B65CF">
              <w:rPr>
                <w:rFonts w:ascii="Times New Roman" w:eastAsia="Times New Roman" w:hAnsi="Times New Roman" w:cs="Times New Roman"/>
                <w:kern w:val="24"/>
                <w:sz w:val="24"/>
                <w:szCs w:val="24"/>
                <w:lang w:val="uk-UA" w:eastAsia="ru-RU"/>
              </w:rPr>
              <w:t xml:space="preserve">-В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eastAsia="ru-RU"/>
              </w:rPr>
              <w:t>Шкуратова О.П.</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80,6%</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b/>
                <w:bCs/>
                <w:sz w:val="28"/>
                <w:szCs w:val="40"/>
                <w:lang w:val="uk-UA"/>
              </w:rPr>
            </w:pPr>
            <w:r w:rsidRPr="009B65CF">
              <w:rPr>
                <w:rFonts w:ascii="Times New Roman" w:eastAsia="Times New Roman" w:hAnsi="Times New Roman" w:cs="Times New Roman"/>
                <w:b/>
                <w:bCs/>
                <w:sz w:val="28"/>
                <w:szCs w:val="40"/>
                <w:lang w:val="uk-UA"/>
              </w:rPr>
              <w:t>6</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eastAsia="ru-RU"/>
              </w:rPr>
              <w:t xml:space="preserve">2-А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proofErr w:type="spellStart"/>
            <w:r w:rsidRPr="009B65CF">
              <w:rPr>
                <w:rFonts w:ascii="Times New Roman" w:eastAsia="Times New Roman" w:hAnsi="Times New Roman" w:cs="Times New Roman"/>
                <w:kern w:val="24"/>
                <w:sz w:val="24"/>
                <w:szCs w:val="24"/>
                <w:lang w:eastAsia="ru-RU"/>
              </w:rPr>
              <w:t>Кельманська</w:t>
            </w:r>
            <w:proofErr w:type="spellEnd"/>
            <w:r w:rsidRPr="009B65CF">
              <w:rPr>
                <w:rFonts w:ascii="Times New Roman" w:eastAsia="Times New Roman" w:hAnsi="Times New Roman" w:cs="Times New Roman"/>
                <w:kern w:val="24"/>
                <w:sz w:val="24"/>
                <w:szCs w:val="24"/>
                <w:lang w:eastAsia="ru-RU"/>
              </w:rPr>
              <w:t xml:space="preserve"> В.А.</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80,6%</w:t>
            </w:r>
            <w:r w:rsidRPr="009B65CF">
              <w:rPr>
                <w:rFonts w:ascii="Times New Roman" w:eastAsia="Times New Roman" w:hAnsi="Times New Roman" w:cs="Times New Roman"/>
                <w:b/>
                <w:bCs/>
                <w:kern w:val="24"/>
                <w:sz w:val="24"/>
                <w:szCs w:val="24"/>
                <w:lang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7</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val="uk-UA" w:eastAsia="ru-RU"/>
              </w:rPr>
              <w:t>3-А</w:t>
            </w:r>
            <w:r w:rsidRPr="009B65CF">
              <w:rPr>
                <w:rFonts w:ascii="Times New Roman" w:eastAsia="Calibri" w:hAnsi="Times New Roman" w:cs="Times New Roman"/>
                <w:kern w:val="24"/>
                <w:sz w:val="24"/>
                <w:szCs w:val="24"/>
                <w:lang w:eastAsia="ru-RU"/>
              </w:rPr>
              <w:t xml:space="preserve">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val="uk-UA" w:eastAsia="ru-RU"/>
              </w:rPr>
              <w:t>Платонова А.І.</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80,6%</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8</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eastAsia="ru-RU"/>
              </w:rPr>
              <w:t xml:space="preserve">2-В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proofErr w:type="spellStart"/>
            <w:r w:rsidRPr="009B65CF">
              <w:rPr>
                <w:rFonts w:ascii="Times New Roman" w:eastAsia="Calibri" w:hAnsi="Times New Roman" w:cs="Times New Roman"/>
                <w:kern w:val="24"/>
                <w:sz w:val="24"/>
                <w:szCs w:val="24"/>
                <w:lang w:val="uk-UA" w:eastAsia="ru-RU"/>
              </w:rPr>
              <w:t>Загорняк</w:t>
            </w:r>
            <w:proofErr w:type="spellEnd"/>
            <w:r w:rsidRPr="009B65CF">
              <w:rPr>
                <w:rFonts w:ascii="Times New Roman" w:eastAsia="Calibri" w:hAnsi="Times New Roman" w:cs="Times New Roman"/>
                <w:kern w:val="24"/>
                <w:sz w:val="24"/>
                <w:szCs w:val="24"/>
                <w:lang w:val="uk-UA" w:eastAsia="ru-RU"/>
              </w:rPr>
              <w:t xml:space="preserve"> Ю.В.</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78%</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9</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 xml:space="preserve">4-А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val="uk-UA" w:eastAsia="ru-RU"/>
              </w:rPr>
              <w:t>Красношлик В.П.</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74%</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b/>
                <w:sz w:val="28"/>
                <w:szCs w:val="24"/>
                <w:lang w:val="uk-UA"/>
              </w:rPr>
            </w:pPr>
            <w:r w:rsidRPr="009B65CF">
              <w:rPr>
                <w:rFonts w:ascii="Times New Roman" w:eastAsia="Times New Roman" w:hAnsi="Times New Roman" w:cs="Times New Roman"/>
                <w:b/>
                <w:sz w:val="28"/>
                <w:szCs w:val="24"/>
                <w:lang w:val="uk-UA"/>
              </w:rPr>
              <w:t>10</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 xml:space="preserve">1-Д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proofErr w:type="spellStart"/>
            <w:r w:rsidRPr="009B65CF">
              <w:rPr>
                <w:rFonts w:ascii="Times New Roman" w:eastAsia="Times New Roman" w:hAnsi="Times New Roman" w:cs="Times New Roman"/>
                <w:kern w:val="24"/>
                <w:sz w:val="24"/>
                <w:szCs w:val="24"/>
                <w:lang w:val="uk-UA" w:eastAsia="ru-RU"/>
              </w:rPr>
              <w:t>Ткач.І.В</w:t>
            </w:r>
            <w:proofErr w:type="spellEnd"/>
            <w:r w:rsidRPr="009B65CF">
              <w:rPr>
                <w:rFonts w:ascii="Times New Roman" w:eastAsia="Times New Roman" w:hAnsi="Times New Roman" w:cs="Times New Roman"/>
                <w:kern w:val="24"/>
                <w:sz w:val="24"/>
                <w:szCs w:val="24"/>
                <w:lang w:val="uk-UA" w:eastAsia="ru-RU"/>
              </w:rPr>
              <w:t>.</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73%</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11</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1-Є</w:t>
            </w:r>
            <w:r w:rsidRPr="009B65CF">
              <w:rPr>
                <w:rFonts w:ascii="Times New Roman" w:eastAsia="Calibri" w:hAnsi="Times New Roman" w:cs="Times New Roman"/>
                <w:kern w:val="24"/>
                <w:sz w:val="24"/>
                <w:szCs w:val="24"/>
                <w:lang w:eastAsia="ru-RU"/>
              </w:rPr>
              <w:t xml:space="preserve">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proofErr w:type="spellStart"/>
            <w:r w:rsidRPr="009B65CF">
              <w:rPr>
                <w:rFonts w:ascii="Times New Roman" w:eastAsia="Calibri" w:hAnsi="Times New Roman" w:cs="Times New Roman"/>
                <w:kern w:val="24"/>
                <w:sz w:val="24"/>
                <w:szCs w:val="24"/>
                <w:lang w:val="uk-UA" w:eastAsia="ru-RU"/>
              </w:rPr>
              <w:t>Біблів.Г.І</w:t>
            </w:r>
            <w:proofErr w:type="spellEnd"/>
            <w:r w:rsidRPr="009B65CF">
              <w:rPr>
                <w:rFonts w:ascii="Times New Roman" w:eastAsia="Calibri" w:hAnsi="Times New Roman" w:cs="Times New Roman"/>
                <w:kern w:val="24"/>
                <w:sz w:val="24"/>
                <w:szCs w:val="24"/>
                <w:lang w:val="uk-UA" w:eastAsia="ru-RU"/>
              </w:rPr>
              <w:t>.</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71%</w:t>
            </w:r>
            <w:r w:rsidRPr="009B65CF">
              <w:rPr>
                <w:rFonts w:ascii="Times New Roman" w:eastAsia="Calibri" w:hAnsi="Times New Roman" w:cs="Times New Roman"/>
                <w:kern w:val="24"/>
                <w:sz w:val="24"/>
                <w:szCs w:val="24"/>
                <w:lang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12</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 xml:space="preserve">1-А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val="uk-UA" w:eastAsia="ru-RU"/>
              </w:rPr>
              <w:t>Попова І.А.</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69,2%</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lastRenderedPageBreak/>
              <w:t>13</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2-Г</w:t>
            </w:r>
            <w:r w:rsidRPr="009B65CF">
              <w:rPr>
                <w:rFonts w:ascii="Times New Roman" w:eastAsia="Calibri" w:hAnsi="Times New Roman" w:cs="Times New Roman"/>
                <w:kern w:val="24"/>
                <w:sz w:val="24"/>
                <w:szCs w:val="24"/>
                <w:lang w:eastAsia="ru-RU"/>
              </w:rPr>
              <w:t xml:space="preserve">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val="uk-UA" w:eastAsia="ru-RU"/>
              </w:rPr>
              <w:t>Александрова С.М.</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68%</w:t>
            </w:r>
            <w:r w:rsidRPr="009B65CF">
              <w:rPr>
                <w:rFonts w:ascii="Times New Roman" w:eastAsia="Calibri" w:hAnsi="Times New Roman" w:cs="Times New Roman"/>
                <w:kern w:val="24"/>
                <w:sz w:val="24"/>
                <w:szCs w:val="24"/>
                <w:lang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14</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 xml:space="preserve">3-В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val="uk-UA" w:eastAsia="ru-RU"/>
              </w:rPr>
              <w:t>Денисова Т.А.</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56%</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15</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 xml:space="preserve">4-Г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proofErr w:type="spellStart"/>
            <w:r w:rsidRPr="009B65CF">
              <w:rPr>
                <w:rFonts w:ascii="Times New Roman" w:eastAsia="Calibri" w:hAnsi="Times New Roman" w:cs="Times New Roman"/>
                <w:kern w:val="24"/>
                <w:sz w:val="24"/>
                <w:szCs w:val="24"/>
                <w:lang w:val="uk-UA" w:eastAsia="ru-RU"/>
              </w:rPr>
              <w:t>Лукі</w:t>
            </w:r>
            <w:proofErr w:type="spellEnd"/>
            <w:r w:rsidRPr="009B65CF">
              <w:rPr>
                <w:rFonts w:ascii="Times New Roman" w:eastAsia="Calibri" w:hAnsi="Times New Roman" w:cs="Times New Roman"/>
                <w:kern w:val="24"/>
                <w:sz w:val="24"/>
                <w:szCs w:val="24"/>
                <w:lang w:val="uk-UA" w:eastAsia="ru-RU"/>
              </w:rPr>
              <w:t xml:space="preserve"> І.В.</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53%</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16</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 xml:space="preserve">3-Г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Малиновська Л.В.</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50%</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17</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4</w:t>
            </w:r>
            <w:r w:rsidRPr="009B65CF">
              <w:rPr>
                <w:rFonts w:ascii="Times New Roman" w:eastAsia="Times New Roman" w:hAnsi="Times New Roman" w:cs="Times New Roman"/>
                <w:kern w:val="24"/>
                <w:sz w:val="24"/>
                <w:szCs w:val="24"/>
                <w:lang w:eastAsia="ru-RU"/>
              </w:rPr>
              <w:t xml:space="preserve">-В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proofErr w:type="spellStart"/>
            <w:r w:rsidRPr="009B65CF">
              <w:rPr>
                <w:rFonts w:ascii="Times New Roman" w:eastAsia="Times New Roman" w:hAnsi="Times New Roman" w:cs="Times New Roman"/>
                <w:kern w:val="24"/>
                <w:sz w:val="24"/>
                <w:szCs w:val="24"/>
                <w:lang w:val="uk-UA" w:eastAsia="ru-RU"/>
              </w:rPr>
              <w:t>Іванькова</w:t>
            </w:r>
            <w:proofErr w:type="spellEnd"/>
            <w:r w:rsidRPr="009B65CF">
              <w:rPr>
                <w:rFonts w:ascii="Times New Roman" w:eastAsia="Times New Roman" w:hAnsi="Times New Roman" w:cs="Times New Roman"/>
                <w:kern w:val="24"/>
                <w:sz w:val="24"/>
                <w:szCs w:val="24"/>
                <w:lang w:val="uk-UA" w:eastAsia="ru-RU"/>
              </w:rPr>
              <w:t xml:space="preserve"> Н.В.</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48%</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18</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kern w:val="24"/>
                <w:sz w:val="24"/>
                <w:szCs w:val="24"/>
                <w:lang w:val="uk-UA" w:eastAsia="ru-RU"/>
              </w:rPr>
              <w:t xml:space="preserve">3-Д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val="uk-UA" w:eastAsia="ru-RU"/>
              </w:rPr>
              <w:t>Івасюк М.С.</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46%</w:t>
            </w:r>
            <w:r w:rsidRPr="009B65CF">
              <w:rPr>
                <w:rFonts w:ascii="Times New Roman" w:eastAsia="Times New Roman" w:hAnsi="Times New Roman" w:cs="Times New Roman"/>
                <w:kern w:val="24"/>
                <w:sz w:val="24"/>
                <w:szCs w:val="24"/>
                <w:lang w:val="uk-UA" w:eastAsia="ru-RU"/>
              </w:rPr>
              <w:t xml:space="preserve"> </w:t>
            </w:r>
          </w:p>
        </w:tc>
      </w:tr>
      <w:tr w:rsidR="009B65CF" w:rsidRPr="009B65CF" w:rsidTr="001D4BE9">
        <w:trPr>
          <w:trHeight w:val="300"/>
          <w:tblCellSpacing w:w="0" w:type="dxa"/>
        </w:trPr>
        <w:tc>
          <w:tcPr>
            <w:tcW w:w="1149" w:type="dxa"/>
            <w:tcBorders>
              <w:top w:val="single" w:sz="6" w:space="0" w:color="000000"/>
              <w:left w:val="single" w:sz="12"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rPr>
            </w:pPr>
            <w:r w:rsidRPr="009B65CF">
              <w:rPr>
                <w:rFonts w:ascii="Times New Roman" w:eastAsia="Times New Roman" w:hAnsi="Times New Roman" w:cs="Times New Roman"/>
                <w:b/>
                <w:bCs/>
                <w:sz w:val="28"/>
                <w:szCs w:val="40"/>
                <w:lang w:val="uk-UA"/>
              </w:rPr>
              <w:t>19</w:t>
            </w:r>
          </w:p>
        </w:tc>
        <w:tc>
          <w:tcPr>
            <w:tcW w:w="1112" w:type="dxa"/>
            <w:tcBorders>
              <w:top w:val="single" w:sz="6" w:space="0" w:color="000000"/>
              <w:left w:val="single" w:sz="6" w:space="0" w:color="000000"/>
              <w:bottom w:val="single" w:sz="6" w:space="0" w:color="000000"/>
              <w:right w:val="single" w:sz="6"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val="uk-UA" w:eastAsia="ru-RU"/>
              </w:rPr>
              <w:t>4-Б</w:t>
            </w:r>
            <w:r w:rsidRPr="009B65CF">
              <w:rPr>
                <w:rFonts w:ascii="Times New Roman" w:eastAsia="Calibri" w:hAnsi="Times New Roman" w:cs="Times New Roman"/>
                <w:kern w:val="24"/>
                <w:sz w:val="24"/>
                <w:szCs w:val="24"/>
                <w:lang w:eastAsia="ru-RU"/>
              </w:rPr>
              <w:t xml:space="preserve"> </w:t>
            </w:r>
          </w:p>
        </w:tc>
        <w:tc>
          <w:tcPr>
            <w:tcW w:w="5329" w:type="dxa"/>
            <w:tcBorders>
              <w:top w:val="single" w:sz="6" w:space="0" w:color="000000"/>
              <w:left w:val="single" w:sz="6" w:space="0" w:color="000000"/>
              <w:bottom w:val="single" w:sz="6" w:space="0" w:color="000000"/>
              <w:right w:val="single" w:sz="6" w:space="0" w:color="000000"/>
            </w:tcBorders>
            <w:vAlign w:val="center"/>
          </w:tcPr>
          <w:p w:rsidR="009B65CF" w:rsidRPr="009B65CF" w:rsidRDefault="009B65CF" w:rsidP="009B65CF">
            <w:pPr>
              <w:spacing w:after="0" w:line="240" w:lineRule="auto"/>
              <w:ind w:left="276"/>
              <w:rPr>
                <w:rFonts w:ascii="Times New Roman" w:eastAsia="Times New Roman" w:hAnsi="Times New Roman" w:cs="Times New Roman"/>
                <w:sz w:val="24"/>
                <w:szCs w:val="24"/>
                <w:lang w:eastAsia="ru-RU"/>
              </w:rPr>
            </w:pPr>
            <w:r w:rsidRPr="009B65CF">
              <w:rPr>
                <w:rFonts w:ascii="Times New Roman" w:eastAsia="Calibri" w:hAnsi="Times New Roman" w:cs="Times New Roman"/>
                <w:kern w:val="24"/>
                <w:sz w:val="24"/>
                <w:szCs w:val="24"/>
                <w:lang w:val="uk-UA" w:eastAsia="ru-RU"/>
              </w:rPr>
              <w:t>Задіран О.М.</w:t>
            </w:r>
          </w:p>
        </w:tc>
        <w:tc>
          <w:tcPr>
            <w:tcW w:w="1980" w:type="dxa"/>
            <w:tcBorders>
              <w:top w:val="single" w:sz="6" w:space="0" w:color="000000"/>
              <w:left w:val="single" w:sz="6" w:space="0" w:color="000000"/>
              <w:bottom w:val="single" w:sz="6" w:space="0" w:color="000000"/>
              <w:right w:val="single" w:sz="12" w:space="0" w:color="000000"/>
            </w:tcBorders>
          </w:tcPr>
          <w:p w:rsidR="009B65CF" w:rsidRPr="009B65CF" w:rsidRDefault="009B65CF" w:rsidP="009B65CF">
            <w:pPr>
              <w:spacing w:after="0" w:line="240" w:lineRule="auto"/>
              <w:jc w:val="center"/>
              <w:rPr>
                <w:rFonts w:ascii="Times New Roman" w:eastAsia="Times New Roman" w:hAnsi="Times New Roman" w:cs="Times New Roman"/>
                <w:sz w:val="24"/>
                <w:szCs w:val="24"/>
                <w:lang w:eastAsia="ru-RU"/>
              </w:rPr>
            </w:pPr>
            <w:r w:rsidRPr="009B65CF">
              <w:rPr>
                <w:rFonts w:ascii="Times New Roman" w:eastAsia="Times New Roman" w:hAnsi="Times New Roman" w:cs="Times New Roman"/>
                <w:b/>
                <w:bCs/>
                <w:kern w:val="24"/>
                <w:sz w:val="24"/>
                <w:szCs w:val="24"/>
                <w:lang w:val="uk-UA" w:eastAsia="ru-RU"/>
              </w:rPr>
              <w:t>30%</w:t>
            </w:r>
            <w:r w:rsidRPr="009B65CF">
              <w:rPr>
                <w:rFonts w:ascii="Times New Roman" w:eastAsia="Times New Roman" w:hAnsi="Times New Roman" w:cs="Times New Roman"/>
                <w:kern w:val="24"/>
                <w:sz w:val="24"/>
                <w:szCs w:val="24"/>
                <w:lang w:val="uk-UA" w:eastAsia="ru-RU"/>
              </w:rPr>
              <w:t xml:space="preserve"> </w:t>
            </w:r>
          </w:p>
        </w:tc>
      </w:tr>
    </w:tbl>
    <w:p w:rsidR="00A01366" w:rsidRDefault="00A01366" w:rsidP="009B65CF">
      <w:pPr>
        <w:spacing w:after="0" w:line="240" w:lineRule="auto"/>
        <w:ind w:firstLine="567"/>
        <w:jc w:val="both"/>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sz w:val="28"/>
          <w:szCs w:val="28"/>
          <w:lang w:val="uk-UA" w:eastAsia="ru-RU"/>
        </w:rPr>
        <w:t xml:space="preserve">Визначенню рівня сформованості у випускників початкової школи вміння застосовувати отримані знання та вміння на практиці, відповідності освітнього рівня вимогами Державного стандарту початкової загальної освіти надають результати  державної підсумкової атестації </w:t>
      </w:r>
      <w:r w:rsidRPr="009B65CF">
        <w:rPr>
          <w:rFonts w:ascii="Times New Roman" w:eastAsia="Times New Roman" w:hAnsi="Times New Roman" w:cs="Times New Roman"/>
          <w:i/>
          <w:sz w:val="28"/>
          <w:szCs w:val="28"/>
          <w:lang w:val="uk-UA" w:eastAsia="ru-RU"/>
        </w:rPr>
        <w:t>(таблиця 9, 10).</w:t>
      </w:r>
    </w:p>
    <w:p w:rsidR="009B65CF" w:rsidRPr="009B65CF" w:rsidRDefault="009B65CF" w:rsidP="009B65CF">
      <w:pPr>
        <w:spacing w:after="0" w:line="240" w:lineRule="auto"/>
        <w:jc w:val="center"/>
        <w:rPr>
          <w:rFonts w:ascii="Times New Roman" w:eastAsia="Times New Roman" w:hAnsi="Times New Roman" w:cs="Times New Roman"/>
          <w:b/>
          <w:sz w:val="28"/>
          <w:lang w:val="uk-UA" w:eastAsia="ru-RU"/>
        </w:rPr>
      </w:pPr>
    </w:p>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Рівень</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навчальних</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досягнень</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учнів</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4-х кл. із</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ДПА за останні 3 роки</w:t>
      </w:r>
      <w:r w:rsidRPr="009B65CF">
        <w:rPr>
          <w:rFonts w:ascii="Times New Roman" w:eastAsia="Times New Roman" w:hAnsi="Times New Roman" w:cs="Times New Roman"/>
          <w:b/>
          <w:i/>
          <w:sz w:val="24"/>
          <w:szCs w:val="28"/>
          <w:lang w:val="uk-UA" w:eastAsia="ru-RU"/>
        </w:rPr>
        <w:t xml:space="preserve"> </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9</w:t>
      </w:r>
    </w:p>
    <w:tbl>
      <w:tblPr>
        <w:tblW w:w="9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1"/>
        <w:gridCol w:w="709"/>
        <w:gridCol w:w="850"/>
        <w:gridCol w:w="709"/>
        <w:gridCol w:w="709"/>
        <w:gridCol w:w="708"/>
        <w:gridCol w:w="647"/>
        <w:gridCol w:w="828"/>
        <w:gridCol w:w="828"/>
        <w:gridCol w:w="637"/>
        <w:gridCol w:w="650"/>
        <w:gridCol w:w="828"/>
        <w:gridCol w:w="650"/>
      </w:tblGrid>
      <w:tr w:rsidR="009B65CF" w:rsidRPr="009B65CF" w:rsidTr="001D4BE9">
        <w:tc>
          <w:tcPr>
            <w:tcW w:w="1031" w:type="dxa"/>
            <w:vMerge w:val="restart"/>
            <w:shd w:val="clear" w:color="auto" w:fill="C6D9F1"/>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Пред-</w:t>
            </w:r>
            <w:proofErr w:type="spellEnd"/>
            <w:r w:rsidRPr="009B65CF">
              <w:rPr>
                <w:rFonts w:ascii="Times New Roman" w:eastAsia="Times New Roman" w:hAnsi="Times New Roman" w:cs="Times New Roman"/>
                <w:sz w:val="24"/>
                <w:szCs w:val="24"/>
                <w:lang w:val="uk-UA" w:eastAsia="ru-RU"/>
              </w:rPr>
              <w:br/>
            </w:r>
            <w:proofErr w:type="spellStart"/>
            <w:r w:rsidRPr="009B65CF">
              <w:rPr>
                <w:rFonts w:ascii="Times New Roman" w:eastAsia="Times New Roman" w:hAnsi="Times New Roman" w:cs="Times New Roman"/>
                <w:sz w:val="24"/>
                <w:szCs w:val="24"/>
                <w:lang w:val="uk-UA" w:eastAsia="ru-RU"/>
              </w:rPr>
              <w:t>мет</w:t>
            </w:r>
            <w:proofErr w:type="spellEnd"/>
          </w:p>
        </w:tc>
        <w:tc>
          <w:tcPr>
            <w:tcW w:w="2977" w:type="dxa"/>
            <w:gridSpan w:val="4"/>
            <w:shd w:val="clear" w:color="auto" w:fill="C6D9F1"/>
            <w:vAlign w:val="center"/>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2015/2016 н.р.</w:t>
            </w:r>
          </w:p>
        </w:tc>
        <w:tc>
          <w:tcPr>
            <w:tcW w:w="3011" w:type="dxa"/>
            <w:gridSpan w:val="4"/>
            <w:shd w:val="clear" w:color="auto" w:fill="C6D9F1"/>
            <w:vAlign w:val="center"/>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2014/2015 н.р.</w:t>
            </w:r>
          </w:p>
        </w:tc>
        <w:tc>
          <w:tcPr>
            <w:tcW w:w="2765" w:type="dxa"/>
            <w:gridSpan w:val="4"/>
            <w:shd w:val="clear" w:color="auto" w:fill="C6D9F1"/>
            <w:vAlign w:val="center"/>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2013/2014 н.р.</w:t>
            </w:r>
          </w:p>
        </w:tc>
      </w:tr>
      <w:tr w:rsidR="009B65CF" w:rsidRPr="009B65CF" w:rsidTr="001D4BE9">
        <w:tc>
          <w:tcPr>
            <w:tcW w:w="1031" w:type="dxa"/>
            <w:vMerge/>
            <w:shd w:val="clear" w:color="auto" w:fill="C6D9F1"/>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
        </w:tc>
        <w:tc>
          <w:tcPr>
            <w:tcW w:w="2977" w:type="dxa"/>
            <w:gridSpan w:val="4"/>
            <w:shd w:val="clear" w:color="auto" w:fill="F2DBDB"/>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Рівень навч. досягнень</w:t>
            </w:r>
          </w:p>
        </w:tc>
        <w:tc>
          <w:tcPr>
            <w:tcW w:w="3011" w:type="dxa"/>
            <w:gridSpan w:val="4"/>
            <w:shd w:val="clear" w:color="auto" w:fill="F2DBDB"/>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Рівень навч. досягнень</w:t>
            </w:r>
          </w:p>
        </w:tc>
        <w:tc>
          <w:tcPr>
            <w:tcW w:w="2765" w:type="dxa"/>
            <w:gridSpan w:val="4"/>
            <w:shd w:val="clear" w:color="auto" w:fill="F2DBDB"/>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Рівень навч. досягнень</w:t>
            </w:r>
          </w:p>
        </w:tc>
      </w:tr>
      <w:tr w:rsidR="009B65CF" w:rsidRPr="009B65CF" w:rsidTr="001D4BE9">
        <w:tc>
          <w:tcPr>
            <w:tcW w:w="1031" w:type="dxa"/>
            <w:vMerge/>
            <w:shd w:val="clear" w:color="auto" w:fill="C6D9F1"/>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
        </w:tc>
        <w:tc>
          <w:tcPr>
            <w:tcW w:w="709" w:type="dxa"/>
            <w:shd w:val="clear" w:color="auto" w:fill="FDE9D9"/>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П.р</w:t>
            </w:r>
            <w:proofErr w:type="spellEnd"/>
            <w:r w:rsidRPr="009B65CF">
              <w:rPr>
                <w:rFonts w:ascii="Times New Roman" w:eastAsia="Times New Roman" w:hAnsi="Times New Roman" w:cs="Times New Roman"/>
                <w:sz w:val="24"/>
                <w:szCs w:val="24"/>
                <w:lang w:val="uk-UA" w:eastAsia="ru-RU"/>
              </w:rPr>
              <w:t>.</w:t>
            </w:r>
          </w:p>
        </w:tc>
        <w:tc>
          <w:tcPr>
            <w:tcW w:w="850" w:type="dxa"/>
            <w:shd w:val="clear" w:color="auto" w:fill="DAEEF3"/>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С.р</w:t>
            </w:r>
            <w:proofErr w:type="spellEnd"/>
            <w:r w:rsidRPr="009B65CF">
              <w:rPr>
                <w:rFonts w:ascii="Times New Roman" w:eastAsia="Times New Roman" w:hAnsi="Times New Roman" w:cs="Times New Roman"/>
                <w:sz w:val="24"/>
                <w:szCs w:val="24"/>
                <w:lang w:val="uk-UA" w:eastAsia="ru-RU"/>
              </w:rPr>
              <w:t>.</w:t>
            </w:r>
          </w:p>
        </w:tc>
        <w:tc>
          <w:tcPr>
            <w:tcW w:w="709" w:type="dxa"/>
            <w:shd w:val="clear" w:color="auto" w:fill="E5DFEC"/>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Д.р</w:t>
            </w:r>
            <w:proofErr w:type="spellEnd"/>
          </w:p>
        </w:tc>
        <w:tc>
          <w:tcPr>
            <w:tcW w:w="709" w:type="dxa"/>
            <w:shd w:val="clear" w:color="auto" w:fill="EAF1DD"/>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В.р</w:t>
            </w:r>
            <w:proofErr w:type="spellEnd"/>
            <w:r w:rsidRPr="009B65CF">
              <w:rPr>
                <w:rFonts w:ascii="Times New Roman" w:eastAsia="Times New Roman" w:hAnsi="Times New Roman" w:cs="Times New Roman"/>
                <w:sz w:val="24"/>
                <w:szCs w:val="24"/>
                <w:lang w:val="uk-UA" w:eastAsia="ru-RU"/>
              </w:rPr>
              <w:t>.</w:t>
            </w:r>
          </w:p>
        </w:tc>
        <w:tc>
          <w:tcPr>
            <w:tcW w:w="708" w:type="dxa"/>
            <w:shd w:val="clear" w:color="auto" w:fill="FDE9D9"/>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П.р</w:t>
            </w:r>
            <w:proofErr w:type="spellEnd"/>
            <w:r w:rsidRPr="009B65CF">
              <w:rPr>
                <w:rFonts w:ascii="Times New Roman" w:eastAsia="Times New Roman" w:hAnsi="Times New Roman" w:cs="Times New Roman"/>
                <w:sz w:val="24"/>
                <w:szCs w:val="24"/>
                <w:lang w:val="uk-UA" w:eastAsia="ru-RU"/>
              </w:rPr>
              <w:t>.</w:t>
            </w:r>
          </w:p>
        </w:tc>
        <w:tc>
          <w:tcPr>
            <w:tcW w:w="647" w:type="dxa"/>
            <w:shd w:val="clear" w:color="auto" w:fill="DAEEF3"/>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С.р</w:t>
            </w:r>
            <w:proofErr w:type="spellEnd"/>
            <w:r w:rsidRPr="009B65CF">
              <w:rPr>
                <w:rFonts w:ascii="Times New Roman" w:eastAsia="Times New Roman" w:hAnsi="Times New Roman" w:cs="Times New Roman"/>
                <w:sz w:val="24"/>
                <w:szCs w:val="24"/>
                <w:lang w:val="uk-UA" w:eastAsia="ru-RU"/>
              </w:rPr>
              <w:t>.</w:t>
            </w:r>
          </w:p>
        </w:tc>
        <w:tc>
          <w:tcPr>
            <w:tcW w:w="828" w:type="dxa"/>
            <w:shd w:val="clear" w:color="auto" w:fill="E5DFEC"/>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Д.р</w:t>
            </w:r>
            <w:proofErr w:type="spellEnd"/>
            <w:r w:rsidRPr="009B65CF">
              <w:rPr>
                <w:rFonts w:ascii="Times New Roman" w:eastAsia="Times New Roman" w:hAnsi="Times New Roman" w:cs="Times New Roman"/>
                <w:sz w:val="24"/>
                <w:szCs w:val="24"/>
                <w:lang w:val="uk-UA" w:eastAsia="ru-RU"/>
              </w:rPr>
              <w:t>.</w:t>
            </w:r>
          </w:p>
        </w:tc>
        <w:tc>
          <w:tcPr>
            <w:tcW w:w="828" w:type="dxa"/>
            <w:shd w:val="clear" w:color="auto" w:fill="EAF1DD"/>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В.р</w:t>
            </w:r>
            <w:proofErr w:type="spellEnd"/>
            <w:r w:rsidRPr="009B65CF">
              <w:rPr>
                <w:rFonts w:ascii="Times New Roman" w:eastAsia="Times New Roman" w:hAnsi="Times New Roman" w:cs="Times New Roman"/>
                <w:sz w:val="24"/>
                <w:szCs w:val="24"/>
                <w:lang w:val="uk-UA" w:eastAsia="ru-RU"/>
              </w:rPr>
              <w:t>.</w:t>
            </w:r>
          </w:p>
        </w:tc>
        <w:tc>
          <w:tcPr>
            <w:tcW w:w="637" w:type="dxa"/>
            <w:shd w:val="clear" w:color="auto" w:fill="FDE9D9"/>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П.р</w:t>
            </w:r>
            <w:proofErr w:type="spellEnd"/>
            <w:r w:rsidRPr="009B65CF">
              <w:rPr>
                <w:rFonts w:ascii="Times New Roman" w:eastAsia="Times New Roman" w:hAnsi="Times New Roman" w:cs="Times New Roman"/>
                <w:sz w:val="24"/>
                <w:szCs w:val="24"/>
                <w:lang w:val="uk-UA" w:eastAsia="ru-RU"/>
              </w:rPr>
              <w:t>.</w:t>
            </w:r>
          </w:p>
        </w:tc>
        <w:tc>
          <w:tcPr>
            <w:tcW w:w="650" w:type="dxa"/>
            <w:shd w:val="clear" w:color="auto" w:fill="DAEEF3"/>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С.р</w:t>
            </w:r>
            <w:proofErr w:type="spellEnd"/>
            <w:r w:rsidRPr="009B65CF">
              <w:rPr>
                <w:rFonts w:ascii="Times New Roman" w:eastAsia="Times New Roman" w:hAnsi="Times New Roman" w:cs="Times New Roman"/>
                <w:sz w:val="24"/>
                <w:szCs w:val="24"/>
                <w:lang w:val="uk-UA" w:eastAsia="ru-RU"/>
              </w:rPr>
              <w:t>.</w:t>
            </w:r>
          </w:p>
        </w:tc>
        <w:tc>
          <w:tcPr>
            <w:tcW w:w="828" w:type="dxa"/>
            <w:shd w:val="clear" w:color="auto" w:fill="E5DFEC"/>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Д.р</w:t>
            </w:r>
            <w:proofErr w:type="spellEnd"/>
            <w:r w:rsidRPr="009B65CF">
              <w:rPr>
                <w:rFonts w:ascii="Times New Roman" w:eastAsia="Times New Roman" w:hAnsi="Times New Roman" w:cs="Times New Roman"/>
                <w:sz w:val="24"/>
                <w:szCs w:val="24"/>
                <w:lang w:val="uk-UA" w:eastAsia="ru-RU"/>
              </w:rPr>
              <w:t>.</w:t>
            </w:r>
          </w:p>
        </w:tc>
        <w:tc>
          <w:tcPr>
            <w:tcW w:w="650" w:type="dxa"/>
            <w:shd w:val="clear" w:color="auto" w:fill="EAF1DD"/>
          </w:tcPr>
          <w:p w:rsidR="009B65CF" w:rsidRPr="009B65CF" w:rsidRDefault="009B65CF" w:rsidP="009B65CF">
            <w:pPr>
              <w:spacing w:after="0" w:line="240" w:lineRule="auto"/>
              <w:jc w:val="center"/>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В.р</w:t>
            </w:r>
            <w:proofErr w:type="spellEnd"/>
            <w:r w:rsidRPr="009B65CF">
              <w:rPr>
                <w:rFonts w:ascii="Times New Roman" w:eastAsia="Times New Roman" w:hAnsi="Times New Roman" w:cs="Times New Roman"/>
                <w:sz w:val="24"/>
                <w:szCs w:val="24"/>
                <w:lang w:val="uk-UA" w:eastAsia="ru-RU"/>
              </w:rPr>
              <w:t>.</w:t>
            </w:r>
          </w:p>
        </w:tc>
      </w:tr>
      <w:tr w:rsidR="009B65CF" w:rsidRPr="009B65CF" w:rsidTr="001D4BE9">
        <w:trPr>
          <w:trHeight w:val="510"/>
        </w:trPr>
        <w:tc>
          <w:tcPr>
            <w:tcW w:w="1031" w:type="dxa"/>
            <w:vMerge w:val="restart"/>
            <w:shd w:val="clear" w:color="auto" w:fill="C6D9F1"/>
          </w:tcPr>
          <w:p w:rsidR="009B65CF" w:rsidRPr="009B65CF" w:rsidRDefault="009B65CF" w:rsidP="009B65CF">
            <w:pPr>
              <w:spacing w:after="0" w:line="240" w:lineRule="auto"/>
              <w:rPr>
                <w:rFonts w:ascii="Times New Roman" w:eastAsia="Times New Roman" w:hAnsi="Times New Roman" w:cs="Times New Roman"/>
                <w:sz w:val="24"/>
                <w:szCs w:val="24"/>
                <w:lang w:val="uk-UA" w:eastAsia="ru-RU"/>
              </w:rPr>
            </w:pPr>
            <w:proofErr w:type="spellStart"/>
            <w:r w:rsidRPr="009B65CF">
              <w:rPr>
                <w:rFonts w:ascii="Times New Roman" w:eastAsia="Times New Roman" w:hAnsi="Times New Roman" w:cs="Times New Roman"/>
                <w:sz w:val="24"/>
                <w:szCs w:val="24"/>
                <w:lang w:val="uk-UA" w:eastAsia="ru-RU"/>
              </w:rPr>
              <w:t>Матем</w:t>
            </w:r>
            <w:proofErr w:type="spellEnd"/>
            <w:r w:rsidRPr="009B65CF">
              <w:rPr>
                <w:rFonts w:ascii="Times New Roman" w:eastAsia="Times New Roman" w:hAnsi="Times New Roman" w:cs="Times New Roman"/>
                <w:sz w:val="24"/>
                <w:szCs w:val="24"/>
                <w:lang w:val="uk-UA" w:eastAsia="ru-RU"/>
              </w:rPr>
              <w:t>.</w:t>
            </w:r>
          </w:p>
        </w:tc>
        <w:tc>
          <w:tcPr>
            <w:tcW w:w="709"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3</w:t>
            </w:r>
          </w:p>
        </w:tc>
        <w:tc>
          <w:tcPr>
            <w:tcW w:w="8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23</w:t>
            </w:r>
          </w:p>
        </w:tc>
        <w:tc>
          <w:tcPr>
            <w:tcW w:w="709"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22</w:t>
            </w:r>
          </w:p>
        </w:tc>
        <w:tc>
          <w:tcPr>
            <w:tcW w:w="709"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49</w:t>
            </w:r>
          </w:p>
        </w:tc>
        <w:tc>
          <w:tcPr>
            <w:tcW w:w="708"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w:t>
            </w:r>
          </w:p>
        </w:tc>
        <w:tc>
          <w:tcPr>
            <w:tcW w:w="647"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27</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40</w:t>
            </w:r>
          </w:p>
        </w:tc>
        <w:tc>
          <w:tcPr>
            <w:tcW w:w="828"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46</w:t>
            </w:r>
          </w:p>
        </w:tc>
        <w:tc>
          <w:tcPr>
            <w:tcW w:w="637"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w:t>
            </w:r>
          </w:p>
        </w:tc>
        <w:tc>
          <w:tcPr>
            <w:tcW w:w="6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15</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42</w:t>
            </w:r>
          </w:p>
        </w:tc>
        <w:tc>
          <w:tcPr>
            <w:tcW w:w="650"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58</w:t>
            </w:r>
          </w:p>
        </w:tc>
      </w:tr>
      <w:tr w:rsidR="009B65CF" w:rsidRPr="009B65CF" w:rsidTr="001D4BE9">
        <w:trPr>
          <w:trHeight w:val="283"/>
        </w:trPr>
        <w:tc>
          <w:tcPr>
            <w:tcW w:w="1031" w:type="dxa"/>
            <w:vMerge/>
            <w:shd w:val="clear" w:color="auto" w:fill="C6D9F1"/>
          </w:tcPr>
          <w:p w:rsidR="009B65CF" w:rsidRPr="009B65CF" w:rsidRDefault="009B65CF" w:rsidP="009B65CF">
            <w:pPr>
              <w:spacing w:after="0" w:line="240" w:lineRule="auto"/>
              <w:rPr>
                <w:rFonts w:ascii="Times New Roman" w:eastAsia="Times New Roman" w:hAnsi="Times New Roman" w:cs="Times New Roman"/>
                <w:sz w:val="24"/>
                <w:szCs w:val="24"/>
                <w:lang w:val="uk-UA" w:eastAsia="ru-RU"/>
              </w:rPr>
            </w:pPr>
          </w:p>
        </w:tc>
        <w:tc>
          <w:tcPr>
            <w:tcW w:w="709"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3%</w:t>
            </w:r>
          </w:p>
        </w:tc>
        <w:tc>
          <w:tcPr>
            <w:tcW w:w="8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24%</w:t>
            </w:r>
          </w:p>
        </w:tc>
        <w:tc>
          <w:tcPr>
            <w:tcW w:w="709"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23%</w:t>
            </w:r>
          </w:p>
        </w:tc>
        <w:tc>
          <w:tcPr>
            <w:tcW w:w="709"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50%</w:t>
            </w:r>
          </w:p>
        </w:tc>
        <w:tc>
          <w:tcPr>
            <w:tcW w:w="708"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0%</w:t>
            </w:r>
          </w:p>
        </w:tc>
        <w:tc>
          <w:tcPr>
            <w:tcW w:w="647"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24%</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35%</w:t>
            </w:r>
          </w:p>
        </w:tc>
        <w:tc>
          <w:tcPr>
            <w:tcW w:w="828"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41%</w:t>
            </w:r>
          </w:p>
        </w:tc>
        <w:tc>
          <w:tcPr>
            <w:tcW w:w="637"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0%</w:t>
            </w:r>
          </w:p>
        </w:tc>
        <w:tc>
          <w:tcPr>
            <w:tcW w:w="6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13%</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37%</w:t>
            </w:r>
          </w:p>
        </w:tc>
        <w:tc>
          <w:tcPr>
            <w:tcW w:w="650"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50%</w:t>
            </w:r>
          </w:p>
        </w:tc>
      </w:tr>
      <w:tr w:rsidR="009B65CF" w:rsidRPr="009B65CF" w:rsidTr="001D4BE9">
        <w:trPr>
          <w:trHeight w:val="510"/>
        </w:trPr>
        <w:tc>
          <w:tcPr>
            <w:tcW w:w="1031" w:type="dxa"/>
            <w:vMerge w:val="restart"/>
            <w:shd w:val="clear" w:color="auto" w:fill="C6D9F1"/>
          </w:tcPr>
          <w:p w:rsidR="009B65CF" w:rsidRPr="009B65CF" w:rsidRDefault="009B65CF" w:rsidP="009B65CF">
            <w:pPr>
              <w:spacing w:after="0" w:line="240" w:lineRule="auto"/>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Укр.</w:t>
            </w:r>
            <w:r w:rsidRPr="009B65CF">
              <w:rPr>
                <w:rFonts w:ascii="Times New Roman" w:eastAsia="Times New Roman" w:hAnsi="Times New Roman" w:cs="Times New Roman"/>
                <w:sz w:val="24"/>
                <w:szCs w:val="24"/>
                <w:lang w:val="uk-UA" w:eastAsia="ru-RU"/>
              </w:rPr>
              <w:br/>
              <w:t>мова</w:t>
            </w:r>
          </w:p>
        </w:tc>
        <w:tc>
          <w:tcPr>
            <w:tcW w:w="709"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1</w:t>
            </w:r>
          </w:p>
        </w:tc>
        <w:tc>
          <w:tcPr>
            <w:tcW w:w="8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27</w:t>
            </w:r>
          </w:p>
        </w:tc>
        <w:tc>
          <w:tcPr>
            <w:tcW w:w="709"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43</w:t>
            </w:r>
          </w:p>
        </w:tc>
        <w:tc>
          <w:tcPr>
            <w:tcW w:w="709"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26</w:t>
            </w:r>
          </w:p>
        </w:tc>
        <w:tc>
          <w:tcPr>
            <w:tcW w:w="708"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w:t>
            </w:r>
          </w:p>
        </w:tc>
        <w:tc>
          <w:tcPr>
            <w:tcW w:w="647"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24</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54</w:t>
            </w:r>
          </w:p>
        </w:tc>
        <w:tc>
          <w:tcPr>
            <w:tcW w:w="828"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35</w:t>
            </w:r>
          </w:p>
        </w:tc>
        <w:tc>
          <w:tcPr>
            <w:tcW w:w="637"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w:t>
            </w:r>
          </w:p>
        </w:tc>
        <w:tc>
          <w:tcPr>
            <w:tcW w:w="6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12</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71</w:t>
            </w:r>
          </w:p>
        </w:tc>
        <w:tc>
          <w:tcPr>
            <w:tcW w:w="650"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33</w:t>
            </w:r>
          </w:p>
        </w:tc>
      </w:tr>
      <w:tr w:rsidR="009B65CF" w:rsidRPr="009B65CF" w:rsidTr="001D4BE9">
        <w:trPr>
          <w:trHeight w:val="113"/>
        </w:trPr>
        <w:tc>
          <w:tcPr>
            <w:tcW w:w="1031" w:type="dxa"/>
            <w:vMerge/>
            <w:shd w:val="clear" w:color="auto" w:fill="C6D9F1"/>
          </w:tcPr>
          <w:p w:rsidR="009B65CF" w:rsidRPr="009B65CF" w:rsidRDefault="009B65CF" w:rsidP="009B65CF">
            <w:pPr>
              <w:spacing w:after="0" w:line="240" w:lineRule="auto"/>
              <w:rPr>
                <w:rFonts w:ascii="Times New Roman" w:eastAsia="Times New Roman" w:hAnsi="Times New Roman" w:cs="Times New Roman"/>
                <w:sz w:val="24"/>
                <w:szCs w:val="24"/>
                <w:lang w:val="uk-UA" w:eastAsia="ru-RU"/>
              </w:rPr>
            </w:pPr>
          </w:p>
        </w:tc>
        <w:tc>
          <w:tcPr>
            <w:tcW w:w="709"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1%</w:t>
            </w:r>
          </w:p>
        </w:tc>
        <w:tc>
          <w:tcPr>
            <w:tcW w:w="8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28%</w:t>
            </w:r>
          </w:p>
        </w:tc>
        <w:tc>
          <w:tcPr>
            <w:tcW w:w="709"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44%</w:t>
            </w:r>
          </w:p>
        </w:tc>
        <w:tc>
          <w:tcPr>
            <w:tcW w:w="709"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27%</w:t>
            </w:r>
          </w:p>
        </w:tc>
        <w:tc>
          <w:tcPr>
            <w:tcW w:w="708"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0%</w:t>
            </w:r>
          </w:p>
        </w:tc>
        <w:tc>
          <w:tcPr>
            <w:tcW w:w="647"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21%</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48%</w:t>
            </w:r>
          </w:p>
        </w:tc>
        <w:tc>
          <w:tcPr>
            <w:tcW w:w="828"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31%</w:t>
            </w:r>
          </w:p>
        </w:tc>
        <w:tc>
          <w:tcPr>
            <w:tcW w:w="637"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0%</w:t>
            </w:r>
          </w:p>
        </w:tc>
        <w:tc>
          <w:tcPr>
            <w:tcW w:w="6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10%</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61%</w:t>
            </w:r>
          </w:p>
        </w:tc>
        <w:tc>
          <w:tcPr>
            <w:tcW w:w="650"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29%</w:t>
            </w:r>
          </w:p>
        </w:tc>
      </w:tr>
      <w:tr w:rsidR="009B65CF" w:rsidRPr="009B65CF" w:rsidTr="001D4BE9">
        <w:trPr>
          <w:trHeight w:val="567"/>
        </w:trPr>
        <w:tc>
          <w:tcPr>
            <w:tcW w:w="1031" w:type="dxa"/>
            <w:vMerge w:val="restart"/>
            <w:shd w:val="clear" w:color="auto" w:fill="C6D9F1"/>
          </w:tcPr>
          <w:p w:rsidR="009B65CF" w:rsidRPr="009B65CF" w:rsidRDefault="009B65CF" w:rsidP="009B65CF">
            <w:pPr>
              <w:spacing w:after="0" w:line="240" w:lineRule="auto"/>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Укр.</w:t>
            </w:r>
            <w:r w:rsidRPr="009B65CF">
              <w:rPr>
                <w:rFonts w:ascii="Times New Roman" w:eastAsia="Times New Roman" w:hAnsi="Times New Roman" w:cs="Times New Roman"/>
                <w:sz w:val="24"/>
                <w:szCs w:val="24"/>
                <w:lang w:val="uk-UA" w:eastAsia="ru-RU"/>
              </w:rPr>
              <w:br/>
            </w:r>
            <w:proofErr w:type="spellStart"/>
            <w:r w:rsidRPr="009B65CF">
              <w:rPr>
                <w:rFonts w:ascii="Times New Roman" w:eastAsia="Times New Roman" w:hAnsi="Times New Roman" w:cs="Times New Roman"/>
                <w:sz w:val="24"/>
                <w:szCs w:val="24"/>
                <w:lang w:val="uk-UA" w:eastAsia="ru-RU"/>
              </w:rPr>
              <w:t>читан</w:t>
            </w:r>
            <w:proofErr w:type="spellEnd"/>
            <w:r w:rsidRPr="009B65CF">
              <w:rPr>
                <w:rFonts w:ascii="Times New Roman" w:eastAsia="Times New Roman" w:hAnsi="Times New Roman" w:cs="Times New Roman"/>
                <w:sz w:val="24"/>
                <w:szCs w:val="24"/>
                <w:lang w:val="uk-UA" w:eastAsia="ru-RU"/>
              </w:rPr>
              <w:t>.</w:t>
            </w:r>
          </w:p>
        </w:tc>
        <w:tc>
          <w:tcPr>
            <w:tcW w:w="709"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1</w:t>
            </w:r>
          </w:p>
        </w:tc>
        <w:tc>
          <w:tcPr>
            <w:tcW w:w="8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18</w:t>
            </w:r>
          </w:p>
        </w:tc>
        <w:tc>
          <w:tcPr>
            <w:tcW w:w="709"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42</w:t>
            </w:r>
          </w:p>
        </w:tc>
        <w:tc>
          <w:tcPr>
            <w:tcW w:w="709"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36</w:t>
            </w:r>
          </w:p>
        </w:tc>
        <w:tc>
          <w:tcPr>
            <w:tcW w:w="708"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w:t>
            </w:r>
          </w:p>
        </w:tc>
        <w:tc>
          <w:tcPr>
            <w:tcW w:w="647"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9</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39</w:t>
            </w:r>
          </w:p>
        </w:tc>
        <w:tc>
          <w:tcPr>
            <w:tcW w:w="828"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65</w:t>
            </w:r>
          </w:p>
        </w:tc>
        <w:tc>
          <w:tcPr>
            <w:tcW w:w="637"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w:t>
            </w:r>
          </w:p>
        </w:tc>
        <w:tc>
          <w:tcPr>
            <w:tcW w:w="6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2</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15</w:t>
            </w:r>
          </w:p>
        </w:tc>
        <w:tc>
          <w:tcPr>
            <w:tcW w:w="650"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rPr>
            </w:pPr>
            <w:r w:rsidRPr="009B65CF">
              <w:rPr>
                <w:rFonts w:ascii="Times New Roman" w:eastAsia="Calibri" w:hAnsi="Times New Roman" w:cs="Times New Roman"/>
              </w:rPr>
              <w:t>98</w:t>
            </w:r>
          </w:p>
        </w:tc>
      </w:tr>
      <w:tr w:rsidR="009B65CF" w:rsidRPr="009B65CF" w:rsidTr="001D4BE9">
        <w:trPr>
          <w:trHeight w:val="255"/>
        </w:trPr>
        <w:tc>
          <w:tcPr>
            <w:tcW w:w="1031" w:type="dxa"/>
            <w:vMerge/>
            <w:shd w:val="clear" w:color="auto" w:fill="C6D9F1"/>
          </w:tcPr>
          <w:p w:rsidR="009B65CF" w:rsidRPr="009B65CF" w:rsidRDefault="009B65CF" w:rsidP="009B65CF">
            <w:pPr>
              <w:spacing w:after="0" w:line="240" w:lineRule="auto"/>
              <w:jc w:val="both"/>
              <w:rPr>
                <w:rFonts w:ascii="Times New Roman" w:eastAsia="Times New Roman" w:hAnsi="Times New Roman" w:cs="Times New Roman"/>
                <w:sz w:val="24"/>
                <w:szCs w:val="24"/>
                <w:lang w:val="uk-UA" w:eastAsia="ru-RU"/>
              </w:rPr>
            </w:pPr>
          </w:p>
        </w:tc>
        <w:tc>
          <w:tcPr>
            <w:tcW w:w="709"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1%</w:t>
            </w:r>
          </w:p>
        </w:tc>
        <w:tc>
          <w:tcPr>
            <w:tcW w:w="8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19%</w:t>
            </w:r>
          </w:p>
        </w:tc>
        <w:tc>
          <w:tcPr>
            <w:tcW w:w="709"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43%</w:t>
            </w:r>
          </w:p>
        </w:tc>
        <w:tc>
          <w:tcPr>
            <w:tcW w:w="709"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37%</w:t>
            </w:r>
          </w:p>
        </w:tc>
        <w:tc>
          <w:tcPr>
            <w:tcW w:w="708"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0%</w:t>
            </w:r>
          </w:p>
        </w:tc>
        <w:tc>
          <w:tcPr>
            <w:tcW w:w="647"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8%</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34%</w:t>
            </w:r>
          </w:p>
        </w:tc>
        <w:tc>
          <w:tcPr>
            <w:tcW w:w="828" w:type="dxa"/>
            <w:shd w:val="clear" w:color="auto" w:fill="EAF1DD"/>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58%</w:t>
            </w:r>
          </w:p>
        </w:tc>
        <w:tc>
          <w:tcPr>
            <w:tcW w:w="637" w:type="dxa"/>
            <w:shd w:val="clear" w:color="auto" w:fill="FDE9D9"/>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0%</w:t>
            </w:r>
          </w:p>
        </w:tc>
        <w:tc>
          <w:tcPr>
            <w:tcW w:w="650" w:type="dxa"/>
            <w:shd w:val="clear" w:color="auto" w:fill="DAEEF3"/>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2%</w:t>
            </w:r>
          </w:p>
        </w:tc>
        <w:tc>
          <w:tcPr>
            <w:tcW w:w="828" w:type="dxa"/>
            <w:shd w:val="clear" w:color="auto" w:fill="E5DFEC"/>
            <w:vAlign w:val="center"/>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13%</w:t>
            </w:r>
          </w:p>
        </w:tc>
        <w:tc>
          <w:tcPr>
            <w:tcW w:w="650" w:type="dxa"/>
            <w:shd w:val="clear" w:color="auto" w:fill="EAF1DD"/>
          </w:tcPr>
          <w:p w:rsidR="009B65CF" w:rsidRPr="009B65CF" w:rsidRDefault="009B65CF" w:rsidP="009B65CF">
            <w:pPr>
              <w:spacing w:line="240" w:lineRule="auto"/>
              <w:jc w:val="center"/>
              <w:rPr>
                <w:rFonts w:ascii="Times New Roman" w:eastAsia="Calibri" w:hAnsi="Times New Roman" w:cs="Times New Roman"/>
                <w:b/>
              </w:rPr>
            </w:pPr>
            <w:r w:rsidRPr="009B65CF">
              <w:rPr>
                <w:rFonts w:ascii="Times New Roman" w:eastAsia="Calibri" w:hAnsi="Times New Roman" w:cs="Times New Roman"/>
                <w:b/>
              </w:rPr>
              <w:t>85%</w:t>
            </w:r>
          </w:p>
        </w:tc>
      </w:tr>
    </w:tbl>
    <w:p w:rsidR="009B65CF" w:rsidRPr="009B65CF" w:rsidRDefault="009B65CF" w:rsidP="009B65CF">
      <w:pPr>
        <w:spacing w:line="240" w:lineRule="auto"/>
        <w:jc w:val="center"/>
        <w:rPr>
          <w:rFonts w:ascii="Times New Roman" w:eastAsia="Times New Roman" w:hAnsi="Times New Roman" w:cs="Times New Roman"/>
          <w:b/>
          <w:sz w:val="28"/>
          <w:lang w:val="uk-UA" w:eastAsia="ru-RU"/>
        </w:rPr>
      </w:pPr>
    </w:p>
    <w:p w:rsidR="009B65CF" w:rsidRPr="009B65CF" w:rsidRDefault="009B65CF" w:rsidP="009B65CF">
      <w:pPr>
        <w:spacing w:line="240" w:lineRule="auto"/>
        <w:jc w:val="center"/>
        <w:rPr>
          <w:rFonts w:ascii="Times New Roman" w:eastAsia="Times New Roman" w:hAnsi="Times New Roman" w:cs="Times New Roman"/>
          <w:b/>
          <w:sz w:val="28"/>
          <w:lang w:eastAsia="ru-RU"/>
        </w:rPr>
      </w:pPr>
      <w:r w:rsidRPr="009B65CF">
        <w:rPr>
          <w:rFonts w:ascii="Times New Roman" w:eastAsia="Times New Roman" w:hAnsi="Times New Roman" w:cs="Times New Roman"/>
          <w:b/>
          <w:sz w:val="28"/>
          <w:lang w:val="uk-UA" w:eastAsia="ru-RU"/>
        </w:rPr>
        <w:t>Якість</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знань</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учнів</w:t>
      </w:r>
      <w:r w:rsidRPr="009B65CF">
        <w:rPr>
          <w:rFonts w:ascii="Times New Roman" w:eastAsia="Times New Roman" w:hAnsi="Times New Roman" w:cs="Times New Roman"/>
          <w:b/>
          <w:sz w:val="28"/>
          <w:lang w:eastAsia="ru-RU"/>
        </w:rPr>
        <w:t xml:space="preserve"> </w:t>
      </w:r>
      <w:r w:rsidRPr="009B65CF">
        <w:rPr>
          <w:rFonts w:ascii="Times New Roman" w:eastAsia="Times New Roman" w:hAnsi="Times New Roman" w:cs="Times New Roman"/>
          <w:b/>
          <w:sz w:val="28"/>
          <w:lang w:val="uk-UA" w:eastAsia="ru-RU"/>
        </w:rPr>
        <w:t xml:space="preserve">4-х кл. із ДПА за останні 3 роки </w:t>
      </w:r>
      <w:r w:rsidRPr="009B65CF">
        <w:rPr>
          <w:rFonts w:ascii="Times New Roman" w:eastAsia="Times New Roman" w:hAnsi="Times New Roman" w:cs="Times New Roman"/>
          <w:i/>
          <w:sz w:val="28"/>
          <w:lang w:val="uk-UA" w:eastAsia="ru-RU"/>
        </w:rPr>
        <w:t>(таблиця 10)</w:t>
      </w:r>
      <w:r w:rsidRPr="009B65CF">
        <w:rPr>
          <w:rFonts w:ascii="Times New Roman" w:eastAsia="Times New Roman" w:hAnsi="Times New Roman" w:cs="Times New Roman"/>
          <w:i/>
          <w:sz w:val="28"/>
          <w:lang w:eastAsia="ru-RU"/>
        </w:rPr>
        <w:t>:</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10</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3"/>
        <w:gridCol w:w="2372"/>
        <w:gridCol w:w="2372"/>
        <w:gridCol w:w="2372"/>
      </w:tblGrid>
      <w:tr w:rsidR="009B65CF" w:rsidRPr="009B65CF" w:rsidTr="001D4BE9">
        <w:trPr>
          <w:trHeight w:val="454"/>
        </w:trPr>
        <w:tc>
          <w:tcPr>
            <w:tcW w:w="2403" w:type="dxa"/>
            <w:vMerge w:val="restart"/>
            <w:shd w:val="clear" w:color="auto" w:fill="DBE5F1"/>
          </w:tcPr>
          <w:p w:rsidR="009B65CF" w:rsidRPr="009B65CF" w:rsidRDefault="009B65CF" w:rsidP="009B65CF">
            <w:pPr>
              <w:spacing w:after="0" w:line="240" w:lineRule="auto"/>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Предмет</w:t>
            </w:r>
          </w:p>
        </w:tc>
        <w:tc>
          <w:tcPr>
            <w:tcW w:w="2372" w:type="dxa"/>
            <w:shd w:val="clear" w:color="auto" w:fill="EAF1DD"/>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2015/2016 н.р.</w:t>
            </w:r>
          </w:p>
        </w:tc>
        <w:tc>
          <w:tcPr>
            <w:tcW w:w="2372" w:type="dxa"/>
            <w:shd w:val="clear" w:color="auto" w:fill="DAEEF3"/>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2014/2015 н.р.</w:t>
            </w:r>
          </w:p>
        </w:tc>
        <w:tc>
          <w:tcPr>
            <w:tcW w:w="2372" w:type="dxa"/>
            <w:shd w:val="clear" w:color="auto" w:fill="E5DFEC"/>
            <w:vAlign w:val="center"/>
          </w:tcPr>
          <w:p w:rsidR="009B65CF" w:rsidRPr="009B65CF" w:rsidRDefault="009B65CF" w:rsidP="009B65CF">
            <w:pPr>
              <w:spacing w:after="0" w:line="240" w:lineRule="auto"/>
              <w:jc w:val="center"/>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2013/2014 н.р.</w:t>
            </w:r>
          </w:p>
        </w:tc>
      </w:tr>
      <w:tr w:rsidR="009B65CF" w:rsidRPr="009B65CF" w:rsidTr="001D4BE9">
        <w:trPr>
          <w:trHeight w:val="454"/>
        </w:trPr>
        <w:tc>
          <w:tcPr>
            <w:tcW w:w="2403" w:type="dxa"/>
            <w:vMerge/>
            <w:shd w:val="clear" w:color="auto" w:fill="DBE5F1"/>
          </w:tcPr>
          <w:p w:rsidR="009B65CF" w:rsidRPr="009B65CF" w:rsidRDefault="009B65CF" w:rsidP="009B65CF">
            <w:pPr>
              <w:spacing w:after="0" w:line="240" w:lineRule="auto"/>
              <w:rPr>
                <w:rFonts w:ascii="Times New Roman" w:eastAsia="Times New Roman" w:hAnsi="Times New Roman" w:cs="Times New Roman"/>
                <w:sz w:val="28"/>
                <w:szCs w:val="28"/>
                <w:lang w:val="uk-UA" w:eastAsia="ru-RU"/>
              </w:rPr>
            </w:pPr>
          </w:p>
        </w:tc>
        <w:tc>
          <w:tcPr>
            <w:tcW w:w="2372" w:type="dxa"/>
            <w:shd w:val="clear" w:color="auto" w:fill="EAF1DD"/>
          </w:tcPr>
          <w:p w:rsidR="009B65CF" w:rsidRPr="009B65CF" w:rsidRDefault="009B65CF" w:rsidP="009B65CF">
            <w:pPr>
              <w:spacing w:after="0" w:line="240" w:lineRule="auto"/>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7-12 б.</w:t>
            </w:r>
          </w:p>
        </w:tc>
        <w:tc>
          <w:tcPr>
            <w:tcW w:w="2372" w:type="dxa"/>
            <w:shd w:val="clear" w:color="auto" w:fill="DAEEF3"/>
          </w:tcPr>
          <w:p w:rsidR="009B65CF" w:rsidRPr="009B65CF" w:rsidRDefault="009B65CF" w:rsidP="009B65CF">
            <w:pPr>
              <w:spacing w:after="0" w:line="240" w:lineRule="auto"/>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7-12 б.</w:t>
            </w:r>
          </w:p>
        </w:tc>
        <w:tc>
          <w:tcPr>
            <w:tcW w:w="2372" w:type="dxa"/>
            <w:shd w:val="clear" w:color="auto" w:fill="E5DFEC"/>
          </w:tcPr>
          <w:p w:rsidR="009B65CF" w:rsidRPr="009B65CF" w:rsidRDefault="009B65CF" w:rsidP="009B65CF">
            <w:pPr>
              <w:spacing w:after="0" w:line="240" w:lineRule="auto"/>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7-12 б.</w:t>
            </w:r>
          </w:p>
        </w:tc>
      </w:tr>
      <w:tr w:rsidR="009B65CF" w:rsidRPr="009B65CF" w:rsidTr="001D4BE9">
        <w:trPr>
          <w:trHeight w:val="454"/>
        </w:trPr>
        <w:tc>
          <w:tcPr>
            <w:tcW w:w="2403" w:type="dxa"/>
            <w:shd w:val="clear" w:color="auto" w:fill="DBE5F1"/>
          </w:tcPr>
          <w:p w:rsidR="009B65CF" w:rsidRPr="009B65CF" w:rsidRDefault="009B65CF" w:rsidP="009B65CF">
            <w:pPr>
              <w:spacing w:after="0" w:line="240" w:lineRule="auto"/>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Математика</w:t>
            </w:r>
          </w:p>
        </w:tc>
        <w:tc>
          <w:tcPr>
            <w:tcW w:w="2372" w:type="dxa"/>
            <w:shd w:val="clear" w:color="auto" w:fill="EAF1DD"/>
          </w:tcPr>
          <w:p w:rsidR="009B65CF" w:rsidRPr="009B65CF" w:rsidRDefault="009B65CF" w:rsidP="009B65CF">
            <w:pPr>
              <w:spacing w:line="240" w:lineRule="auto"/>
              <w:jc w:val="center"/>
              <w:rPr>
                <w:rFonts w:ascii="Times New Roman" w:eastAsia="Calibri" w:hAnsi="Times New Roman" w:cs="Times New Roman"/>
                <w:sz w:val="28"/>
                <w:szCs w:val="28"/>
              </w:rPr>
            </w:pPr>
            <w:r w:rsidRPr="009B65CF">
              <w:rPr>
                <w:rFonts w:ascii="Times New Roman" w:eastAsia="Calibri" w:hAnsi="Times New Roman" w:cs="Times New Roman"/>
                <w:sz w:val="28"/>
                <w:szCs w:val="28"/>
              </w:rPr>
              <w:t>73%</w:t>
            </w:r>
          </w:p>
        </w:tc>
        <w:tc>
          <w:tcPr>
            <w:tcW w:w="2372" w:type="dxa"/>
            <w:shd w:val="clear" w:color="auto" w:fill="DAEEF3"/>
          </w:tcPr>
          <w:p w:rsidR="009B65CF" w:rsidRPr="009B65CF" w:rsidRDefault="009B65CF" w:rsidP="009B65CF">
            <w:pPr>
              <w:spacing w:line="240" w:lineRule="auto"/>
              <w:jc w:val="center"/>
              <w:rPr>
                <w:rFonts w:ascii="Times New Roman" w:eastAsia="Calibri" w:hAnsi="Times New Roman" w:cs="Times New Roman"/>
                <w:sz w:val="28"/>
                <w:szCs w:val="28"/>
              </w:rPr>
            </w:pPr>
            <w:r w:rsidRPr="009B65CF">
              <w:rPr>
                <w:rFonts w:ascii="Times New Roman" w:eastAsia="Calibri" w:hAnsi="Times New Roman" w:cs="Times New Roman"/>
                <w:sz w:val="28"/>
                <w:szCs w:val="28"/>
              </w:rPr>
              <w:t>76%</w:t>
            </w:r>
          </w:p>
        </w:tc>
        <w:tc>
          <w:tcPr>
            <w:tcW w:w="2372" w:type="dxa"/>
            <w:shd w:val="clear" w:color="auto" w:fill="E5DFEC"/>
          </w:tcPr>
          <w:p w:rsidR="009B65CF" w:rsidRPr="009B65CF" w:rsidRDefault="009B65CF" w:rsidP="009B65CF">
            <w:pPr>
              <w:spacing w:line="240" w:lineRule="auto"/>
              <w:jc w:val="center"/>
              <w:rPr>
                <w:rFonts w:ascii="Times New Roman" w:eastAsia="Calibri" w:hAnsi="Times New Roman" w:cs="Times New Roman"/>
                <w:sz w:val="28"/>
                <w:szCs w:val="28"/>
              </w:rPr>
            </w:pPr>
            <w:r w:rsidRPr="009B65CF">
              <w:rPr>
                <w:rFonts w:ascii="Times New Roman" w:eastAsia="Calibri" w:hAnsi="Times New Roman" w:cs="Times New Roman"/>
                <w:sz w:val="28"/>
                <w:szCs w:val="28"/>
              </w:rPr>
              <w:t>87%</w:t>
            </w:r>
          </w:p>
        </w:tc>
      </w:tr>
      <w:tr w:rsidR="009B65CF" w:rsidRPr="009B65CF" w:rsidTr="001D4BE9">
        <w:trPr>
          <w:trHeight w:val="454"/>
        </w:trPr>
        <w:tc>
          <w:tcPr>
            <w:tcW w:w="2403" w:type="dxa"/>
            <w:shd w:val="clear" w:color="auto" w:fill="DBE5F1"/>
          </w:tcPr>
          <w:p w:rsidR="009B65CF" w:rsidRPr="009B65CF" w:rsidRDefault="009B65CF" w:rsidP="009B65CF">
            <w:pPr>
              <w:spacing w:after="0" w:line="240" w:lineRule="auto"/>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Укр. мова</w:t>
            </w:r>
          </w:p>
        </w:tc>
        <w:tc>
          <w:tcPr>
            <w:tcW w:w="2372" w:type="dxa"/>
            <w:shd w:val="clear" w:color="auto" w:fill="EAF1DD"/>
          </w:tcPr>
          <w:p w:rsidR="009B65CF" w:rsidRPr="009B65CF" w:rsidRDefault="009B65CF" w:rsidP="009B65CF">
            <w:pPr>
              <w:spacing w:line="240" w:lineRule="auto"/>
              <w:jc w:val="center"/>
              <w:rPr>
                <w:rFonts w:ascii="Times New Roman" w:eastAsia="Calibri" w:hAnsi="Times New Roman" w:cs="Times New Roman"/>
                <w:sz w:val="28"/>
                <w:szCs w:val="28"/>
              </w:rPr>
            </w:pPr>
            <w:r w:rsidRPr="009B65CF">
              <w:rPr>
                <w:rFonts w:ascii="Times New Roman" w:eastAsia="Calibri" w:hAnsi="Times New Roman" w:cs="Times New Roman"/>
                <w:sz w:val="28"/>
                <w:szCs w:val="28"/>
              </w:rPr>
              <w:t>71%</w:t>
            </w:r>
          </w:p>
        </w:tc>
        <w:tc>
          <w:tcPr>
            <w:tcW w:w="2372" w:type="dxa"/>
            <w:shd w:val="clear" w:color="auto" w:fill="DAEEF3"/>
          </w:tcPr>
          <w:p w:rsidR="009B65CF" w:rsidRPr="009B65CF" w:rsidRDefault="009B65CF" w:rsidP="009B65CF">
            <w:pPr>
              <w:spacing w:line="240" w:lineRule="auto"/>
              <w:jc w:val="center"/>
              <w:rPr>
                <w:rFonts w:ascii="Times New Roman" w:eastAsia="Calibri" w:hAnsi="Times New Roman" w:cs="Times New Roman"/>
                <w:sz w:val="28"/>
                <w:szCs w:val="28"/>
              </w:rPr>
            </w:pPr>
            <w:r w:rsidRPr="009B65CF">
              <w:rPr>
                <w:rFonts w:ascii="Times New Roman" w:eastAsia="Calibri" w:hAnsi="Times New Roman" w:cs="Times New Roman"/>
                <w:sz w:val="28"/>
                <w:szCs w:val="28"/>
              </w:rPr>
              <w:t>79%</w:t>
            </w:r>
          </w:p>
        </w:tc>
        <w:tc>
          <w:tcPr>
            <w:tcW w:w="2372" w:type="dxa"/>
            <w:shd w:val="clear" w:color="auto" w:fill="E5DFEC"/>
          </w:tcPr>
          <w:p w:rsidR="009B65CF" w:rsidRPr="009B65CF" w:rsidRDefault="009B65CF" w:rsidP="009B65CF">
            <w:pPr>
              <w:spacing w:line="240" w:lineRule="auto"/>
              <w:jc w:val="center"/>
              <w:rPr>
                <w:rFonts w:ascii="Times New Roman" w:eastAsia="Calibri" w:hAnsi="Times New Roman" w:cs="Times New Roman"/>
                <w:sz w:val="28"/>
                <w:szCs w:val="28"/>
              </w:rPr>
            </w:pPr>
            <w:r w:rsidRPr="009B65CF">
              <w:rPr>
                <w:rFonts w:ascii="Times New Roman" w:eastAsia="Calibri" w:hAnsi="Times New Roman" w:cs="Times New Roman"/>
                <w:sz w:val="28"/>
                <w:szCs w:val="28"/>
              </w:rPr>
              <w:t>90%</w:t>
            </w:r>
          </w:p>
        </w:tc>
      </w:tr>
      <w:tr w:rsidR="009B65CF" w:rsidRPr="009B65CF" w:rsidTr="001D4BE9">
        <w:trPr>
          <w:trHeight w:val="454"/>
        </w:trPr>
        <w:tc>
          <w:tcPr>
            <w:tcW w:w="2403" w:type="dxa"/>
            <w:shd w:val="clear" w:color="auto" w:fill="DBE5F1"/>
          </w:tcPr>
          <w:p w:rsidR="009B65CF" w:rsidRPr="009B65CF" w:rsidRDefault="009B65CF" w:rsidP="009B65CF">
            <w:pPr>
              <w:spacing w:after="0" w:line="240" w:lineRule="auto"/>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Укр. </w:t>
            </w:r>
            <w:proofErr w:type="spellStart"/>
            <w:r w:rsidRPr="009B65CF">
              <w:rPr>
                <w:rFonts w:ascii="Times New Roman" w:eastAsia="Times New Roman" w:hAnsi="Times New Roman" w:cs="Times New Roman"/>
                <w:sz w:val="28"/>
                <w:szCs w:val="28"/>
                <w:lang w:val="uk-UA" w:eastAsia="ru-RU"/>
              </w:rPr>
              <w:t>чит</w:t>
            </w:r>
            <w:proofErr w:type="spellEnd"/>
          </w:p>
        </w:tc>
        <w:tc>
          <w:tcPr>
            <w:tcW w:w="2372" w:type="dxa"/>
            <w:shd w:val="clear" w:color="auto" w:fill="EAF1DD"/>
          </w:tcPr>
          <w:p w:rsidR="009B65CF" w:rsidRPr="009B65CF" w:rsidRDefault="009B65CF" w:rsidP="009B65CF">
            <w:pPr>
              <w:spacing w:line="240" w:lineRule="auto"/>
              <w:jc w:val="center"/>
              <w:rPr>
                <w:rFonts w:ascii="Times New Roman" w:eastAsia="Calibri" w:hAnsi="Times New Roman" w:cs="Times New Roman"/>
                <w:sz w:val="28"/>
                <w:szCs w:val="28"/>
              </w:rPr>
            </w:pPr>
            <w:r w:rsidRPr="009B65CF">
              <w:rPr>
                <w:rFonts w:ascii="Times New Roman" w:eastAsia="Calibri" w:hAnsi="Times New Roman" w:cs="Times New Roman"/>
                <w:sz w:val="28"/>
                <w:szCs w:val="28"/>
              </w:rPr>
              <w:t>80%</w:t>
            </w:r>
          </w:p>
        </w:tc>
        <w:tc>
          <w:tcPr>
            <w:tcW w:w="2372" w:type="dxa"/>
            <w:shd w:val="clear" w:color="auto" w:fill="DAEEF3"/>
          </w:tcPr>
          <w:p w:rsidR="009B65CF" w:rsidRPr="009B65CF" w:rsidRDefault="009B65CF" w:rsidP="009B65CF">
            <w:pPr>
              <w:spacing w:line="240" w:lineRule="auto"/>
              <w:jc w:val="center"/>
              <w:rPr>
                <w:rFonts w:ascii="Times New Roman" w:eastAsia="Calibri" w:hAnsi="Times New Roman" w:cs="Times New Roman"/>
                <w:sz w:val="28"/>
                <w:szCs w:val="28"/>
              </w:rPr>
            </w:pPr>
            <w:r w:rsidRPr="009B65CF">
              <w:rPr>
                <w:rFonts w:ascii="Times New Roman" w:eastAsia="Calibri" w:hAnsi="Times New Roman" w:cs="Times New Roman"/>
                <w:sz w:val="28"/>
                <w:szCs w:val="28"/>
              </w:rPr>
              <w:t>92%</w:t>
            </w:r>
          </w:p>
        </w:tc>
        <w:tc>
          <w:tcPr>
            <w:tcW w:w="2372" w:type="dxa"/>
            <w:shd w:val="clear" w:color="auto" w:fill="E5DFEC"/>
          </w:tcPr>
          <w:p w:rsidR="009B65CF" w:rsidRPr="009B65CF" w:rsidRDefault="009B65CF" w:rsidP="009B65CF">
            <w:pPr>
              <w:spacing w:line="240" w:lineRule="auto"/>
              <w:jc w:val="center"/>
              <w:rPr>
                <w:rFonts w:ascii="Times New Roman" w:eastAsia="Calibri" w:hAnsi="Times New Roman" w:cs="Times New Roman"/>
                <w:sz w:val="28"/>
                <w:szCs w:val="28"/>
              </w:rPr>
            </w:pPr>
            <w:r w:rsidRPr="009B65CF">
              <w:rPr>
                <w:rFonts w:ascii="Times New Roman" w:eastAsia="Calibri" w:hAnsi="Times New Roman" w:cs="Times New Roman"/>
                <w:sz w:val="28"/>
                <w:szCs w:val="28"/>
              </w:rPr>
              <w:t>98%</w:t>
            </w:r>
          </w:p>
        </w:tc>
      </w:tr>
    </w:tbl>
    <w:p w:rsidR="009B65CF" w:rsidRPr="009B65CF" w:rsidRDefault="009B65CF" w:rsidP="009B65CF">
      <w:pPr>
        <w:spacing w:line="240" w:lineRule="auto"/>
        <w:jc w:val="both"/>
        <w:rPr>
          <w:rFonts w:ascii="Times New Roman" w:eastAsia="Times New Roman" w:hAnsi="Times New Roman" w:cs="Times New Roman"/>
          <w:sz w:val="28"/>
          <w:lang w:val="uk-UA" w:eastAsia="ru-RU"/>
        </w:rPr>
      </w:pPr>
    </w:p>
    <w:p w:rsidR="009B65CF" w:rsidRPr="009B65CF" w:rsidRDefault="009B65CF" w:rsidP="0034442D">
      <w:pPr>
        <w:spacing w:after="0" w:line="240" w:lineRule="auto"/>
        <w:ind w:firstLine="708"/>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lastRenderedPageBreak/>
        <w:t>Порівняльний аналіз результатів ДПА за останні 3 роки свідчить, що кількість учнів, які отримали 7-12 балів за виконання підсумкових контрольних робіт, з математики зменшилася на 3% (73%-76%), а з української мови та літературного читання на 8% і 12% відповідно. Такі результати можуть пояснюватися тим, що цього навчального року ДПА проводилася у формі підсумкової контрольної роботи, а не за заздалегідь опрацьованими завданнями зі збірників, також рівень навчальних досягнень учнів паралелі 4-х класів у 2015/2016 н.р. менший на 13% (53%-66%), ніж у 2014/2015 н.р.</w:t>
      </w:r>
    </w:p>
    <w:p w:rsidR="009B65CF" w:rsidRPr="009B65CF" w:rsidRDefault="009B65CF" w:rsidP="0034442D">
      <w:pPr>
        <w:spacing w:after="0" w:line="240" w:lineRule="auto"/>
        <w:ind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Рівень навчальних досягнень </w:t>
      </w:r>
      <w:r w:rsidRPr="009B65CF">
        <w:rPr>
          <w:rFonts w:ascii="Times New Roman" w:eastAsia="Times New Roman" w:hAnsi="Times New Roman" w:cs="Times New Roman"/>
          <w:b/>
          <w:sz w:val="28"/>
          <w:szCs w:val="28"/>
          <w:lang w:val="uk-UA" w:eastAsia="ru-RU"/>
        </w:rPr>
        <w:t>учнів початкової школи</w:t>
      </w:r>
      <w:r w:rsidRPr="009B65CF">
        <w:rPr>
          <w:rFonts w:ascii="Times New Roman" w:eastAsia="Times New Roman" w:hAnsi="Times New Roman" w:cs="Times New Roman"/>
          <w:sz w:val="28"/>
          <w:szCs w:val="28"/>
          <w:lang w:val="uk-UA" w:eastAsia="ru-RU"/>
        </w:rPr>
        <w:t xml:space="preserve"> за результатами директорських контрольних робіт з математики та української мови підтверджує об’єктивність річного оцінювання </w:t>
      </w:r>
      <w:r w:rsidRPr="009B65CF">
        <w:rPr>
          <w:rFonts w:ascii="Times New Roman" w:eastAsia="Times New Roman" w:hAnsi="Times New Roman" w:cs="Times New Roman"/>
          <w:i/>
          <w:sz w:val="28"/>
          <w:szCs w:val="28"/>
          <w:lang w:val="uk-UA" w:eastAsia="ru-RU"/>
        </w:rPr>
        <w:t>(таблиця 11):</w:t>
      </w:r>
      <w:r w:rsidRPr="009B65CF">
        <w:rPr>
          <w:rFonts w:ascii="Times New Roman" w:eastAsia="Times New Roman" w:hAnsi="Times New Roman" w:cs="Times New Roman"/>
          <w:sz w:val="28"/>
          <w:szCs w:val="28"/>
          <w:lang w:val="uk-UA" w:eastAsia="ru-RU"/>
        </w:rPr>
        <w:t xml:space="preserve"> </w:t>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r w:rsidRPr="009B65CF">
        <w:rPr>
          <w:rFonts w:ascii="Times New Roman" w:eastAsia="Times New Roman" w:hAnsi="Times New Roman" w:cs="Times New Roman"/>
          <w:b/>
          <w:i/>
          <w:sz w:val="24"/>
          <w:szCs w:val="28"/>
          <w:lang w:val="uk-UA" w:eastAsia="ru-RU"/>
        </w:rPr>
        <w:t>Таблиця 11</w:t>
      </w:r>
    </w:p>
    <w:tbl>
      <w:tblPr>
        <w:tblW w:w="106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708"/>
        <w:gridCol w:w="709"/>
        <w:gridCol w:w="567"/>
        <w:gridCol w:w="851"/>
        <w:gridCol w:w="850"/>
        <w:gridCol w:w="709"/>
        <w:gridCol w:w="709"/>
        <w:gridCol w:w="708"/>
        <w:gridCol w:w="709"/>
        <w:gridCol w:w="709"/>
        <w:gridCol w:w="850"/>
        <w:gridCol w:w="709"/>
        <w:gridCol w:w="684"/>
      </w:tblGrid>
      <w:tr w:rsidR="009B65CF" w:rsidRPr="009B65CF" w:rsidTr="001D4BE9">
        <w:tc>
          <w:tcPr>
            <w:tcW w:w="1135" w:type="dxa"/>
            <w:vMerge w:val="restart"/>
            <w:shd w:val="clear" w:color="auto" w:fill="D9D9D9"/>
            <w:textDirection w:val="btLr"/>
          </w:tcPr>
          <w:p w:rsidR="009B65CF" w:rsidRPr="009B65CF" w:rsidRDefault="009B65CF" w:rsidP="009B65CF">
            <w:pPr>
              <w:spacing w:line="240" w:lineRule="auto"/>
              <w:ind w:right="113"/>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Класи</w:t>
            </w:r>
          </w:p>
        </w:tc>
        <w:tc>
          <w:tcPr>
            <w:tcW w:w="708" w:type="dxa"/>
            <w:vMerge w:val="restart"/>
            <w:shd w:val="clear" w:color="auto" w:fill="D9D9D9"/>
            <w:textDirection w:val="btLr"/>
          </w:tcPr>
          <w:p w:rsidR="009B65CF" w:rsidRPr="009B65CF" w:rsidRDefault="009B65CF" w:rsidP="009B65CF">
            <w:pPr>
              <w:spacing w:line="240" w:lineRule="auto"/>
              <w:ind w:right="113"/>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Предмет</w:t>
            </w:r>
          </w:p>
        </w:tc>
        <w:tc>
          <w:tcPr>
            <w:tcW w:w="4395" w:type="dxa"/>
            <w:gridSpan w:val="6"/>
            <w:shd w:val="clear" w:color="auto" w:fill="CCC0D9"/>
          </w:tcPr>
          <w:p w:rsidR="009B65CF" w:rsidRPr="009B65CF" w:rsidRDefault="009B65CF" w:rsidP="009B65CF">
            <w:pPr>
              <w:spacing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Річний бал</w:t>
            </w:r>
          </w:p>
        </w:tc>
        <w:tc>
          <w:tcPr>
            <w:tcW w:w="4369" w:type="dxa"/>
            <w:gridSpan w:val="6"/>
            <w:shd w:val="clear" w:color="auto" w:fill="D6E3BC"/>
          </w:tcPr>
          <w:p w:rsidR="009B65CF" w:rsidRPr="009B65CF" w:rsidRDefault="009B65CF" w:rsidP="009B65CF">
            <w:pPr>
              <w:spacing w:line="240" w:lineRule="auto"/>
              <w:jc w:val="center"/>
              <w:rPr>
                <w:rFonts w:ascii="Times New Roman" w:eastAsia="Times New Roman" w:hAnsi="Times New Roman" w:cs="Times New Roman"/>
                <w:sz w:val="24"/>
                <w:szCs w:val="24"/>
                <w:lang w:val="uk-UA" w:eastAsia="ru-RU"/>
              </w:rPr>
            </w:pPr>
            <w:r w:rsidRPr="009B65CF">
              <w:rPr>
                <w:rFonts w:ascii="Times New Roman" w:eastAsia="Times New Roman" w:hAnsi="Times New Roman" w:cs="Times New Roman"/>
                <w:sz w:val="24"/>
                <w:szCs w:val="24"/>
                <w:lang w:val="uk-UA" w:eastAsia="ru-RU"/>
              </w:rPr>
              <w:t>Контрольна робота</w:t>
            </w:r>
          </w:p>
        </w:tc>
      </w:tr>
      <w:tr w:rsidR="009B65CF" w:rsidRPr="009B65CF" w:rsidTr="001D4BE9">
        <w:trPr>
          <w:cantSplit/>
          <w:trHeight w:val="1361"/>
        </w:trPr>
        <w:tc>
          <w:tcPr>
            <w:tcW w:w="1135" w:type="dxa"/>
            <w:vMerge/>
            <w:shd w:val="clear" w:color="auto" w:fill="D9D9D9"/>
          </w:tcPr>
          <w:p w:rsidR="009B65CF" w:rsidRPr="009B65CF" w:rsidRDefault="009B65CF" w:rsidP="009B65CF">
            <w:pPr>
              <w:spacing w:line="240" w:lineRule="auto"/>
              <w:rPr>
                <w:rFonts w:ascii="Times New Roman" w:eastAsia="Times New Roman" w:hAnsi="Times New Roman" w:cs="Times New Roman"/>
                <w:sz w:val="24"/>
                <w:szCs w:val="24"/>
                <w:lang w:val="uk-UA" w:eastAsia="ru-RU"/>
              </w:rPr>
            </w:pPr>
          </w:p>
        </w:tc>
        <w:tc>
          <w:tcPr>
            <w:tcW w:w="708" w:type="dxa"/>
            <w:vMerge/>
            <w:shd w:val="clear" w:color="auto" w:fill="D9D9D9"/>
            <w:textDirection w:val="btLr"/>
          </w:tcPr>
          <w:p w:rsidR="009B65CF" w:rsidRPr="009B65CF" w:rsidRDefault="009B65CF" w:rsidP="009B65CF">
            <w:pPr>
              <w:spacing w:line="240" w:lineRule="auto"/>
              <w:ind w:right="113"/>
              <w:rPr>
                <w:rFonts w:ascii="Times New Roman" w:eastAsia="Times New Roman" w:hAnsi="Times New Roman" w:cs="Times New Roman"/>
                <w:sz w:val="24"/>
                <w:szCs w:val="24"/>
                <w:lang w:val="uk-UA" w:eastAsia="ru-RU"/>
              </w:rPr>
            </w:pPr>
          </w:p>
        </w:tc>
        <w:tc>
          <w:tcPr>
            <w:tcW w:w="709" w:type="dxa"/>
            <w:shd w:val="clear" w:color="auto" w:fill="F2DBDB"/>
            <w:textDirection w:val="btLr"/>
          </w:tcPr>
          <w:p w:rsidR="009B65CF" w:rsidRPr="009B65CF" w:rsidRDefault="009B65CF" w:rsidP="009B65CF">
            <w:pPr>
              <w:spacing w:line="240" w:lineRule="auto"/>
              <w:ind w:right="113"/>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10-12 б.</w:t>
            </w:r>
          </w:p>
          <w:p w:rsidR="009B65CF" w:rsidRPr="009B65CF" w:rsidRDefault="009B65CF" w:rsidP="009B65CF">
            <w:pPr>
              <w:spacing w:line="240" w:lineRule="auto"/>
              <w:ind w:right="113"/>
              <w:rPr>
                <w:rFonts w:ascii="Times New Roman" w:eastAsia="Times New Roman" w:hAnsi="Times New Roman" w:cs="Times New Roman"/>
                <w:szCs w:val="24"/>
                <w:lang w:val="uk-UA" w:eastAsia="ru-RU"/>
              </w:rPr>
            </w:pPr>
          </w:p>
          <w:p w:rsidR="009B65CF" w:rsidRPr="009B65CF" w:rsidRDefault="009B65CF" w:rsidP="009B65CF">
            <w:pPr>
              <w:spacing w:line="240" w:lineRule="auto"/>
              <w:ind w:right="113"/>
              <w:rPr>
                <w:rFonts w:ascii="Times New Roman" w:eastAsia="Times New Roman" w:hAnsi="Times New Roman" w:cs="Times New Roman"/>
                <w:szCs w:val="24"/>
                <w:lang w:val="uk-UA" w:eastAsia="ru-RU"/>
              </w:rPr>
            </w:pPr>
          </w:p>
        </w:tc>
        <w:tc>
          <w:tcPr>
            <w:tcW w:w="567" w:type="dxa"/>
            <w:shd w:val="clear" w:color="auto" w:fill="EAF1DD"/>
            <w:textDirection w:val="btLr"/>
          </w:tcPr>
          <w:p w:rsidR="009B65CF" w:rsidRPr="009B65CF" w:rsidRDefault="009B65CF" w:rsidP="009B65CF">
            <w:pPr>
              <w:spacing w:line="240" w:lineRule="auto"/>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7-9 б.</w:t>
            </w:r>
          </w:p>
        </w:tc>
        <w:tc>
          <w:tcPr>
            <w:tcW w:w="851" w:type="dxa"/>
            <w:shd w:val="clear" w:color="auto" w:fill="FDE9D9"/>
            <w:textDirection w:val="btLr"/>
            <w:vAlign w:val="center"/>
          </w:tcPr>
          <w:p w:rsidR="009B65CF" w:rsidRPr="009B65CF" w:rsidRDefault="009B65CF" w:rsidP="009B65CF">
            <w:pPr>
              <w:spacing w:line="240" w:lineRule="auto"/>
              <w:ind w:right="113"/>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 xml:space="preserve">% </w:t>
            </w:r>
            <w:proofErr w:type="spellStart"/>
            <w:r w:rsidRPr="009B65CF">
              <w:rPr>
                <w:rFonts w:ascii="Times New Roman" w:eastAsia="Times New Roman" w:hAnsi="Times New Roman" w:cs="Times New Roman"/>
                <w:szCs w:val="24"/>
                <w:lang w:val="uk-UA" w:eastAsia="ru-RU"/>
              </w:rPr>
              <w:t>успішн</w:t>
            </w:r>
            <w:proofErr w:type="spellEnd"/>
            <w:r w:rsidRPr="009B65CF">
              <w:rPr>
                <w:rFonts w:ascii="Times New Roman" w:eastAsia="Times New Roman" w:hAnsi="Times New Roman" w:cs="Times New Roman"/>
                <w:szCs w:val="24"/>
                <w:lang w:val="uk-UA" w:eastAsia="ru-RU"/>
              </w:rPr>
              <w:t>.</w:t>
            </w:r>
          </w:p>
        </w:tc>
        <w:tc>
          <w:tcPr>
            <w:tcW w:w="850" w:type="dxa"/>
            <w:shd w:val="clear" w:color="auto" w:fill="C6D9F1"/>
            <w:textDirection w:val="btLr"/>
            <w:vAlign w:val="center"/>
          </w:tcPr>
          <w:p w:rsidR="009B65CF" w:rsidRPr="009B65CF" w:rsidRDefault="009B65CF" w:rsidP="009B65CF">
            <w:pPr>
              <w:spacing w:line="240" w:lineRule="auto"/>
              <w:ind w:right="113"/>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 якості</w:t>
            </w:r>
          </w:p>
        </w:tc>
        <w:tc>
          <w:tcPr>
            <w:tcW w:w="709" w:type="dxa"/>
            <w:shd w:val="clear" w:color="auto" w:fill="D9D9D9"/>
            <w:textDirection w:val="btLr"/>
            <w:vAlign w:val="center"/>
          </w:tcPr>
          <w:p w:rsidR="009B65CF" w:rsidRPr="009B65CF" w:rsidRDefault="009B65CF" w:rsidP="009B65CF">
            <w:pPr>
              <w:spacing w:line="240" w:lineRule="auto"/>
              <w:ind w:right="113"/>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1-3 б.</w:t>
            </w:r>
          </w:p>
        </w:tc>
        <w:tc>
          <w:tcPr>
            <w:tcW w:w="709" w:type="dxa"/>
            <w:shd w:val="clear" w:color="auto" w:fill="E5DFEC"/>
            <w:textDirection w:val="btLr"/>
          </w:tcPr>
          <w:p w:rsidR="009B65CF" w:rsidRPr="009B65CF" w:rsidRDefault="009B65CF" w:rsidP="009B65CF">
            <w:pPr>
              <w:spacing w:line="240" w:lineRule="auto"/>
              <w:ind w:right="113"/>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Середній бал</w:t>
            </w:r>
          </w:p>
        </w:tc>
        <w:tc>
          <w:tcPr>
            <w:tcW w:w="708" w:type="dxa"/>
            <w:shd w:val="clear" w:color="auto" w:fill="F2DBDB"/>
            <w:textDirection w:val="btLr"/>
          </w:tcPr>
          <w:p w:rsidR="009B65CF" w:rsidRPr="009B65CF" w:rsidRDefault="009B65CF" w:rsidP="009B65CF">
            <w:pPr>
              <w:spacing w:line="240" w:lineRule="auto"/>
              <w:ind w:right="113"/>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10-12 б.</w:t>
            </w:r>
          </w:p>
        </w:tc>
        <w:tc>
          <w:tcPr>
            <w:tcW w:w="709" w:type="dxa"/>
            <w:shd w:val="clear" w:color="auto" w:fill="EAF1DD"/>
            <w:textDirection w:val="btLr"/>
            <w:vAlign w:val="center"/>
          </w:tcPr>
          <w:p w:rsidR="009B65CF" w:rsidRPr="009B65CF" w:rsidRDefault="009B65CF" w:rsidP="009B65CF">
            <w:pPr>
              <w:spacing w:line="240" w:lineRule="auto"/>
              <w:ind w:right="113"/>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7-9 б.</w:t>
            </w:r>
          </w:p>
        </w:tc>
        <w:tc>
          <w:tcPr>
            <w:tcW w:w="709" w:type="dxa"/>
            <w:shd w:val="clear" w:color="auto" w:fill="FDE9D9"/>
            <w:textDirection w:val="btLr"/>
            <w:vAlign w:val="center"/>
          </w:tcPr>
          <w:p w:rsidR="009B65CF" w:rsidRPr="009B65CF" w:rsidRDefault="009B65CF" w:rsidP="009B65CF">
            <w:pPr>
              <w:spacing w:line="240" w:lineRule="auto"/>
              <w:ind w:right="113"/>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 xml:space="preserve">% </w:t>
            </w:r>
            <w:proofErr w:type="spellStart"/>
            <w:r w:rsidRPr="009B65CF">
              <w:rPr>
                <w:rFonts w:ascii="Times New Roman" w:eastAsia="Times New Roman" w:hAnsi="Times New Roman" w:cs="Times New Roman"/>
                <w:szCs w:val="24"/>
                <w:lang w:val="uk-UA" w:eastAsia="ru-RU"/>
              </w:rPr>
              <w:t>успішн</w:t>
            </w:r>
            <w:proofErr w:type="spellEnd"/>
            <w:r w:rsidRPr="009B65CF">
              <w:rPr>
                <w:rFonts w:ascii="Times New Roman" w:eastAsia="Times New Roman" w:hAnsi="Times New Roman" w:cs="Times New Roman"/>
                <w:szCs w:val="24"/>
                <w:lang w:val="uk-UA" w:eastAsia="ru-RU"/>
              </w:rPr>
              <w:t>.</w:t>
            </w:r>
          </w:p>
        </w:tc>
        <w:tc>
          <w:tcPr>
            <w:tcW w:w="850" w:type="dxa"/>
            <w:shd w:val="clear" w:color="auto" w:fill="C6D9F1"/>
            <w:textDirection w:val="btLr"/>
            <w:vAlign w:val="center"/>
          </w:tcPr>
          <w:p w:rsidR="009B65CF" w:rsidRPr="009B65CF" w:rsidRDefault="009B65CF" w:rsidP="009B65CF">
            <w:pPr>
              <w:spacing w:line="240" w:lineRule="auto"/>
              <w:ind w:right="113"/>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 якості</w:t>
            </w:r>
          </w:p>
        </w:tc>
        <w:tc>
          <w:tcPr>
            <w:tcW w:w="709" w:type="dxa"/>
            <w:shd w:val="clear" w:color="auto" w:fill="D9D9D9"/>
            <w:textDirection w:val="btLr"/>
            <w:vAlign w:val="center"/>
          </w:tcPr>
          <w:p w:rsidR="009B65CF" w:rsidRPr="009B65CF" w:rsidRDefault="009B65CF" w:rsidP="009B65CF">
            <w:pPr>
              <w:spacing w:line="240" w:lineRule="auto"/>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1-3 б.</w:t>
            </w:r>
          </w:p>
        </w:tc>
        <w:tc>
          <w:tcPr>
            <w:tcW w:w="684" w:type="dxa"/>
            <w:shd w:val="clear" w:color="auto" w:fill="E5DFEC"/>
            <w:textDirection w:val="btLr"/>
            <w:vAlign w:val="center"/>
          </w:tcPr>
          <w:p w:rsidR="009B65CF" w:rsidRPr="009B65CF" w:rsidRDefault="009B65CF" w:rsidP="009B65CF">
            <w:pPr>
              <w:spacing w:line="240" w:lineRule="auto"/>
              <w:rPr>
                <w:rFonts w:ascii="Times New Roman" w:eastAsia="Times New Roman" w:hAnsi="Times New Roman" w:cs="Times New Roman"/>
                <w:szCs w:val="24"/>
                <w:lang w:val="uk-UA" w:eastAsia="ru-RU"/>
              </w:rPr>
            </w:pPr>
            <w:r w:rsidRPr="009B65CF">
              <w:rPr>
                <w:rFonts w:ascii="Times New Roman" w:eastAsia="Times New Roman" w:hAnsi="Times New Roman" w:cs="Times New Roman"/>
                <w:szCs w:val="24"/>
                <w:lang w:val="uk-UA" w:eastAsia="ru-RU"/>
              </w:rPr>
              <w:t>Середній бал</w:t>
            </w:r>
          </w:p>
        </w:tc>
      </w:tr>
      <w:tr w:rsidR="009B65CF" w:rsidRPr="009B65CF" w:rsidTr="001D4BE9">
        <w:trPr>
          <w:cantSplit/>
          <w:trHeight w:val="1134"/>
        </w:trPr>
        <w:tc>
          <w:tcPr>
            <w:tcW w:w="1135" w:type="dxa"/>
            <w:shd w:val="clear" w:color="auto" w:fill="D9D9D9"/>
          </w:tcPr>
          <w:p w:rsidR="009B65CF" w:rsidRPr="009B65CF" w:rsidRDefault="009B65CF" w:rsidP="009B65CF">
            <w:pPr>
              <w:spacing w:line="240" w:lineRule="auto"/>
              <w:jc w:val="center"/>
              <w:rPr>
                <w:rFonts w:ascii="Times New Roman" w:eastAsia="Times New Roman" w:hAnsi="Times New Roman" w:cs="Times New Roman"/>
                <w:b/>
                <w:sz w:val="8"/>
                <w:szCs w:val="20"/>
                <w:lang w:val="uk-UA" w:eastAsia="ru-RU"/>
              </w:rPr>
            </w:pPr>
          </w:p>
          <w:p w:rsidR="009B65CF" w:rsidRPr="009B65CF" w:rsidRDefault="009B65CF" w:rsidP="009B65CF">
            <w:pPr>
              <w:spacing w:after="0" w:line="240" w:lineRule="auto"/>
              <w:jc w:val="center"/>
              <w:rPr>
                <w:rFonts w:ascii="Times New Roman" w:eastAsia="Times New Roman" w:hAnsi="Times New Roman" w:cs="Times New Roman"/>
                <w:b/>
                <w:szCs w:val="20"/>
                <w:lang w:val="uk-UA" w:eastAsia="ru-RU"/>
              </w:rPr>
            </w:pPr>
            <w:r w:rsidRPr="009B65CF">
              <w:rPr>
                <w:rFonts w:ascii="Times New Roman" w:eastAsia="Times New Roman" w:hAnsi="Times New Roman" w:cs="Times New Roman"/>
                <w:b/>
                <w:szCs w:val="20"/>
                <w:lang w:val="uk-UA" w:eastAsia="ru-RU"/>
              </w:rPr>
              <w:t>2-4 кл.</w:t>
            </w:r>
          </w:p>
          <w:p w:rsidR="009B65CF" w:rsidRPr="009B65CF" w:rsidRDefault="009B65CF" w:rsidP="009B65CF">
            <w:pPr>
              <w:spacing w:line="240" w:lineRule="auto"/>
              <w:jc w:val="center"/>
              <w:rPr>
                <w:rFonts w:ascii="Times New Roman" w:eastAsia="Times New Roman" w:hAnsi="Times New Roman" w:cs="Times New Roman"/>
                <w:b/>
                <w:sz w:val="20"/>
                <w:szCs w:val="20"/>
                <w:lang w:val="uk-UA" w:eastAsia="ru-RU"/>
              </w:rPr>
            </w:pPr>
            <w:r w:rsidRPr="009B65CF">
              <w:rPr>
                <w:rFonts w:ascii="Times New Roman" w:eastAsia="Times New Roman" w:hAnsi="Times New Roman" w:cs="Times New Roman"/>
                <w:b/>
                <w:szCs w:val="20"/>
                <w:lang w:val="uk-UA" w:eastAsia="ru-RU"/>
              </w:rPr>
              <w:t>(346/331)</w:t>
            </w:r>
          </w:p>
        </w:tc>
        <w:tc>
          <w:tcPr>
            <w:tcW w:w="708" w:type="dxa"/>
            <w:shd w:val="clear" w:color="auto" w:fill="D9D9D9"/>
            <w:textDirection w:val="btLr"/>
          </w:tcPr>
          <w:p w:rsidR="009B65CF" w:rsidRPr="009B65CF" w:rsidRDefault="009B65CF" w:rsidP="009B65CF">
            <w:pPr>
              <w:spacing w:line="240" w:lineRule="auto"/>
              <w:ind w:right="113"/>
              <w:rPr>
                <w:rFonts w:ascii="Times New Roman" w:eastAsia="Times New Roman" w:hAnsi="Times New Roman" w:cs="Times New Roman"/>
                <w:b/>
                <w:sz w:val="20"/>
                <w:szCs w:val="20"/>
                <w:lang w:val="uk-UA" w:eastAsia="ru-RU"/>
              </w:rPr>
            </w:pPr>
            <w:r w:rsidRPr="009B65CF">
              <w:rPr>
                <w:rFonts w:ascii="Times New Roman" w:eastAsia="Times New Roman" w:hAnsi="Times New Roman" w:cs="Times New Roman"/>
                <w:b/>
                <w:sz w:val="20"/>
                <w:szCs w:val="20"/>
                <w:lang w:val="uk-UA" w:eastAsia="ru-RU"/>
              </w:rPr>
              <w:t>Укр.  мова</w:t>
            </w:r>
          </w:p>
        </w:tc>
        <w:tc>
          <w:tcPr>
            <w:tcW w:w="709" w:type="dxa"/>
            <w:shd w:val="clear" w:color="auto" w:fill="F2DBDB"/>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75</w:t>
            </w:r>
          </w:p>
        </w:tc>
        <w:tc>
          <w:tcPr>
            <w:tcW w:w="567" w:type="dxa"/>
            <w:shd w:val="clear" w:color="auto" w:fill="EAF1DD"/>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195</w:t>
            </w:r>
          </w:p>
        </w:tc>
        <w:tc>
          <w:tcPr>
            <w:tcW w:w="851" w:type="dxa"/>
            <w:shd w:val="clear" w:color="auto" w:fill="FDE9D9"/>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22%</w:t>
            </w:r>
          </w:p>
        </w:tc>
        <w:tc>
          <w:tcPr>
            <w:tcW w:w="850" w:type="dxa"/>
            <w:shd w:val="clear" w:color="auto" w:fill="C6D9F1"/>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78%</w:t>
            </w:r>
          </w:p>
        </w:tc>
        <w:tc>
          <w:tcPr>
            <w:tcW w:w="709" w:type="dxa"/>
            <w:shd w:val="clear" w:color="auto" w:fill="D9D9D9"/>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2-1%</w:t>
            </w:r>
          </w:p>
        </w:tc>
        <w:tc>
          <w:tcPr>
            <w:tcW w:w="709" w:type="dxa"/>
            <w:shd w:val="clear" w:color="auto" w:fill="E5DFEC"/>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7,8</w:t>
            </w:r>
          </w:p>
        </w:tc>
        <w:tc>
          <w:tcPr>
            <w:tcW w:w="708" w:type="dxa"/>
            <w:shd w:val="clear" w:color="auto" w:fill="F2DBDB"/>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112</w:t>
            </w:r>
          </w:p>
        </w:tc>
        <w:tc>
          <w:tcPr>
            <w:tcW w:w="709" w:type="dxa"/>
            <w:shd w:val="clear" w:color="auto" w:fill="EAF1DD"/>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154</w:t>
            </w:r>
          </w:p>
        </w:tc>
        <w:tc>
          <w:tcPr>
            <w:tcW w:w="709" w:type="dxa"/>
            <w:shd w:val="clear" w:color="auto" w:fill="FDE9D9"/>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34%</w:t>
            </w:r>
          </w:p>
        </w:tc>
        <w:tc>
          <w:tcPr>
            <w:tcW w:w="850" w:type="dxa"/>
            <w:shd w:val="clear" w:color="auto" w:fill="C6D9F1"/>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80%</w:t>
            </w:r>
          </w:p>
        </w:tc>
        <w:tc>
          <w:tcPr>
            <w:tcW w:w="709" w:type="dxa"/>
            <w:shd w:val="clear" w:color="auto" w:fill="D9D9D9"/>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10-3%</w:t>
            </w:r>
          </w:p>
        </w:tc>
        <w:tc>
          <w:tcPr>
            <w:tcW w:w="684" w:type="dxa"/>
            <w:shd w:val="clear" w:color="auto" w:fill="E5DFEC"/>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7,9</w:t>
            </w:r>
          </w:p>
        </w:tc>
      </w:tr>
      <w:tr w:rsidR="009B65CF" w:rsidRPr="009B65CF" w:rsidTr="001D4BE9">
        <w:trPr>
          <w:cantSplit/>
          <w:trHeight w:val="1016"/>
        </w:trPr>
        <w:tc>
          <w:tcPr>
            <w:tcW w:w="1135" w:type="dxa"/>
            <w:shd w:val="clear" w:color="auto" w:fill="D9D9D9"/>
          </w:tcPr>
          <w:p w:rsidR="009B65CF" w:rsidRPr="009B65CF" w:rsidRDefault="009B65CF" w:rsidP="009B65CF">
            <w:pPr>
              <w:spacing w:line="240" w:lineRule="auto"/>
              <w:jc w:val="center"/>
              <w:rPr>
                <w:rFonts w:ascii="Times New Roman" w:eastAsia="Times New Roman" w:hAnsi="Times New Roman" w:cs="Times New Roman"/>
                <w:b/>
                <w:sz w:val="10"/>
                <w:szCs w:val="20"/>
                <w:lang w:val="uk-UA" w:eastAsia="ru-RU"/>
              </w:rPr>
            </w:pPr>
          </w:p>
          <w:p w:rsidR="009B65CF" w:rsidRPr="009B65CF" w:rsidRDefault="009B65CF" w:rsidP="009B65CF">
            <w:pPr>
              <w:spacing w:after="0" w:line="240" w:lineRule="auto"/>
              <w:jc w:val="center"/>
              <w:rPr>
                <w:rFonts w:ascii="Times New Roman" w:eastAsia="Times New Roman" w:hAnsi="Times New Roman" w:cs="Times New Roman"/>
                <w:b/>
                <w:szCs w:val="20"/>
                <w:lang w:val="uk-UA" w:eastAsia="ru-RU"/>
              </w:rPr>
            </w:pPr>
            <w:r w:rsidRPr="009B65CF">
              <w:rPr>
                <w:rFonts w:ascii="Times New Roman" w:eastAsia="Times New Roman" w:hAnsi="Times New Roman" w:cs="Times New Roman"/>
                <w:b/>
                <w:szCs w:val="20"/>
                <w:lang w:val="uk-UA" w:eastAsia="ru-RU"/>
              </w:rPr>
              <w:t>1-4 кл.</w:t>
            </w:r>
          </w:p>
          <w:p w:rsidR="009B65CF" w:rsidRPr="009B65CF" w:rsidRDefault="009B65CF" w:rsidP="009B65CF">
            <w:pPr>
              <w:spacing w:line="240" w:lineRule="auto"/>
              <w:jc w:val="center"/>
              <w:rPr>
                <w:rFonts w:ascii="Times New Roman" w:eastAsia="Times New Roman" w:hAnsi="Times New Roman" w:cs="Times New Roman"/>
                <w:b/>
                <w:sz w:val="20"/>
                <w:szCs w:val="20"/>
                <w:lang w:val="uk-UA" w:eastAsia="ru-RU"/>
              </w:rPr>
            </w:pPr>
            <w:r w:rsidRPr="009B65CF">
              <w:rPr>
                <w:rFonts w:ascii="Times New Roman" w:eastAsia="Times New Roman" w:hAnsi="Times New Roman" w:cs="Times New Roman"/>
                <w:b/>
                <w:szCs w:val="20"/>
                <w:lang w:val="uk-UA" w:eastAsia="ru-RU"/>
              </w:rPr>
              <w:t>(515/493)</w:t>
            </w:r>
          </w:p>
        </w:tc>
        <w:tc>
          <w:tcPr>
            <w:tcW w:w="708" w:type="dxa"/>
            <w:shd w:val="clear" w:color="auto" w:fill="D9D9D9"/>
            <w:textDirection w:val="btLr"/>
          </w:tcPr>
          <w:p w:rsidR="009B65CF" w:rsidRPr="009B65CF" w:rsidRDefault="009B65CF" w:rsidP="009B65CF">
            <w:pPr>
              <w:spacing w:line="240" w:lineRule="auto"/>
              <w:ind w:right="113"/>
              <w:rPr>
                <w:rFonts w:ascii="Times New Roman" w:eastAsia="Times New Roman" w:hAnsi="Times New Roman" w:cs="Times New Roman"/>
                <w:b/>
                <w:sz w:val="20"/>
                <w:szCs w:val="20"/>
                <w:lang w:val="uk-UA" w:eastAsia="ru-RU"/>
              </w:rPr>
            </w:pPr>
            <w:proofErr w:type="spellStart"/>
            <w:r w:rsidRPr="009B65CF">
              <w:rPr>
                <w:rFonts w:ascii="Times New Roman" w:eastAsia="Times New Roman" w:hAnsi="Times New Roman" w:cs="Times New Roman"/>
                <w:b/>
                <w:sz w:val="20"/>
                <w:szCs w:val="20"/>
                <w:lang w:val="uk-UA" w:eastAsia="ru-RU"/>
              </w:rPr>
              <w:t>Матема</w:t>
            </w:r>
            <w:r w:rsidR="00944818">
              <w:rPr>
                <w:rFonts w:ascii="Times New Roman" w:eastAsia="Times New Roman" w:hAnsi="Times New Roman" w:cs="Times New Roman"/>
                <w:b/>
                <w:sz w:val="20"/>
                <w:szCs w:val="20"/>
                <w:lang w:val="uk-UA" w:eastAsia="ru-RU"/>
              </w:rPr>
              <w:t>-</w:t>
            </w:r>
            <w:proofErr w:type="spellEnd"/>
            <w:r w:rsidR="00944818">
              <w:rPr>
                <w:rFonts w:ascii="Times New Roman" w:eastAsia="Times New Roman" w:hAnsi="Times New Roman" w:cs="Times New Roman"/>
                <w:b/>
                <w:sz w:val="20"/>
                <w:szCs w:val="20"/>
                <w:lang w:val="uk-UA" w:eastAsia="ru-RU"/>
              </w:rPr>
              <w:br/>
            </w:r>
            <w:proofErr w:type="spellStart"/>
            <w:r w:rsidRPr="009B65CF">
              <w:rPr>
                <w:rFonts w:ascii="Times New Roman" w:eastAsia="Times New Roman" w:hAnsi="Times New Roman" w:cs="Times New Roman"/>
                <w:b/>
                <w:sz w:val="20"/>
                <w:szCs w:val="20"/>
                <w:lang w:val="uk-UA" w:eastAsia="ru-RU"/>
              </w:rPr>
              <w:t>тика</w:t>
            </w:r>
            <w:proofErr w:type="spellEnd"/>
            <w:r w:rsidRPr="009B65CF">
              <w:rPr>
                <w:rFonts w:ascii="Times New Roman" w:eastAsia="Times New Roman" w:hAnsi="Times New Roman" w:cs="Times New Roman"/>
                <w:b/>
                <w:sz w:val="20"/>
                <w:szCs w:val="20"/>
                <w:lang w:val="uk-UA" w:eastAsia="ru-RU"/>
              </w:rPr>
              <w:t xml:space="preserve"> </w:t>
            </w:r>
          </w:p>
        </w:tc>
        <w:tc>
          <w:tcPr>
            <w:tcW w:w="709" w:type="dxa"/>
            <w:shd w:val="clear" w:color="auto" w:fill="F2DBDB"/>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149</w:t>
            </w:r>
          </w:p>
        </w:tc>
        <w:tc>
          <w:tcPr>
            <w:tcW w:w="567" w:type="dxa"/>
            <w:shd w:val="clear" w:color="auto" w:fill="EAF1DD"/>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251</w:t>
            </w:r>
          </w:p>
        </w:tc>
        <w:tc>
          <w:tcPr>
            <w:tcW w:w="851" w:type="dxa"/>
            <w:shd w:val="clear" w:color="auto" w:fill="FDE9D9"/>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29%</w:t>
            </w:r>
          </w:p>
        </w:tc>
        <w:tc>
          <w:tcPr>
            <w:tcW w:w="850" w:type="dxa"/>
            <w:shd w:val="clear" w:color="auto" w:fill="C6D9F1"/>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78%</w:t>
            </w:r>
          </w:p>
        </w:tc>
        <w:tc>
          <w:tcPr>
            <w:tcW w:w="709" w:type="dxa"/>
            <w:shd w:val="clear" w:color="auto" w:fill="D9D9D9"/>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5-1%</w:t>
            </w:r>
          </w:p>
        </w:tc>
        <w:tc>
          <w:tcPr>
            <w:tcW w:w="709" w:type="dxa"/>
            <w:shd w:val="clear" w:color="auto" w:fill="E5DFEC"/>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8,2</w:t>
            </w:r>
          </w:p>
        </w:tc>
        <w:tc>
          <w:tcPr>
            <w:tcW w:w="708" w:type="dxa"/>
            <w:shd w:val="clear" w:color="auto" w:fill="F2DBDB"/>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201</w:t>
            </w:r>
          </w:p>
        </w:tc>
        <w:tc>
          <w:tcPr>
            <w:tcW w:w="709" w:type="dxa"/>
            <w:shd w:val="clear" w:color="auto" w:fill="EAF1DD"/>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185</w:t>
            </w:r>
          </w:p>
        </w:tc>
        <w:tc>
          <w:tcPr>
            <w:tcW w:w="709" w:type="dxa"/>
            <w:shd w:val="clear" w:color="auto" w:fill="FDE9D9"/>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41%</w:t>
            </w:r>
          </w:p>
        </w:tc>
        <w:tc>
          <w:tcPr>
            <w:tcW w:w="850" w:type="dxa"/>
            <w:shd w:val="clear" w:color="auto" w:fill="C6D9F1"/>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78%</w:t>
            </w:r>
          </w:p>
        </w:tc>
        <w:tc>
          <w:tcPr>
            <w:tcW w:w="709" w:type="dxa"/>
            <w:shd w:val="clear" w:color="auto" w:fill="D9D9D9"/>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13-2,6%</w:t>
            </w:r>
          </w:p>
        </w:tc>
        <w:tc>
          <w:tcPr>
            <w:tcW w:w="684" w:type="dxa"/>
            <w:shd w:val="clear" w:color="auto" w:fill="E5DFEC"/>
            <w:vAlign w:val="center"/>
          </w:tcPr>
          <w:p w:rsidR="009B65CF" w:rsidRPr="009B65CF" w:rsidRDefault="009B65CF" w:rsidP="009B65CF">
            <w:pPr>
              <w:spacing w:line="240" w:lineRule="auto"/>
              <w:jc w:val="center"/>
              <w:rPr>
                <w:rFonts w:ascii="Times New Roman" w:hAnsi="Times New Roman" w:cs="Times New Roman"/>
                <w:b/>
                <w:szCs w:val="20"/>
                <w:lang w:val="uk-UA"/>
              </w:rPr>
            </w:pPr>
            <w:r w:rsidRPr="009B65CF">
              <w:rPr>
                <w:rFonts w:ascii="Times New Roman" w:hAnsi="Times New Roman" w:cs="Times New Roman"/>
                <w:b/>
                <w:szCs w:val="20"/>
                <w:lang w:val="uk-UA"/>
              </w:rPr>
              <w:t>8,2</w:t>
            </w:r>
          </w:p>
        </w:tc>
      </w:tr>
    </w:tbl>
    <w:p w:rsidR="009B65CF" w:rsidRPr="009B65CF" w:rsidRDefault="009B65CF" w:rsidP="009B65CF">
      <w:pPr>
        <w:spacing w:after="0" w:line="240" w:lineRule="auto"/>
        <w:ind w:firstLine="708"/>
        <w:jc w:val="both"/>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 xml:space="preserve">Порівняльний аналіз якості знань учнів паралелі </w:t>
      </w:r>
      <w:r w:rsidRPr="009B65CF">
        <w:rPr>
          <w:rFonts w:ascii="Times New Roman" w:eastAsia="Times New Roman" w:hAnsi="Times New Roman" w:cs="Times New Roman"/>
          <w:b/>
          <w:sz w:val="28"/>
          <w:szCs w:val="28"/>
          <w:lang w:val="uk-UA"/>
        </w:rPr>
        <w:t>4-х класів під час переходу до навчання в основній школі (2014/2015 н.р. – 4 кл. та 2015/2016 н.р. – 5 кл.) свідчить, що</w:t>
      </w:r>
      <w:r w:rsidRPr="009B65CF">
        <w:rPr>
          <w:rFonts w:ascii="Times New Roman" w:eastAsia="Times New Roman" w:hAnsi="Times New Roman" w:cs="Times New Roman"/>
          <w:sz w:val="28"/>
          <w:szCs w:val="28"/>
          <w:lang w:val="uk-UA"/>
        </w:rPr>
        <w:t xml:space="preserve"> успішність навчання (10-12 б.) зменшилась на 8%, а якість знань погіршилася на 6%. Зменшення кількості учнів, які навчаються на 7-12 балів, пояснюється переходом до гімназії значної кількості школярів даного контингенту та зменшенням уваги з боку батьків до навчання своїх дітей у школі.  </w:t>
      </w:r>
    </w:p>
    <w:p w:rsidR="0034442D" w:rsidRPr="009B65CF" w:rsidRDefault="00EA552F" w:rsidP="0034442D">
      <w:pPr>
        <w:spacing w:after="0" w:line="240" w:lineRule="auto"/>
        <w:rPr>
          <w:rFonts w:ascii="Times New Roman" w:eastAsia="Times New Roman" w:hAnsi="Times New Roman" w:cs="Times New Roman"/>
          <w:b/>
          <w:i/>
          <w:sz w:val="24"/>
          <w:szCs w:val="28"/>
          <w:lang w:val="uk-UA" w:eastAsia="ru-RU"/>
        </w:rPr>
      </w:pPr>
      <w:r>
        <w:rPr>
          <w:rFonts w:ascii="Times New Roman" w:eastAsia="Times New Roman" w:hAnsi="Times New Roman" w:cs="Times New Roman"/>
          <w:sz w:val="28"/>
          <w:szCs w:val="28"/>
          <w:lang w:val="uk-UA"/>
        </w:rPr>
        <w:tab/>
      </w:r>
      <w:r w:rsidR="009B65CF" w:rsidRPr="009B65CF">
        <w:rPr>
          <w:rFonts w:ascii="Times New Roman" w:eastAsia="Times New Roman" w:hAnsi="Times New Roman" w:cs="Times New Roman"/>
          <w:sz w:val="28"/>
          <w:szCs w:val="28"/>
          <w:lang w:val="uk-UA"/>
        </w:rPr>
        <w:t xml:space="preserve">На 4 учні збільшилась кількість дітей, які мають початковий рівень навчальних досягнень </w:t>
      </w:r>
      <w:r w:rsidR="009B65CF" w:rsidRPr="009B65CF">
        <w:rPr>
          <w:rFonts w:ascii="Times New Roman" w:eastAsia="Times New Roman" w:hAnsi="Times New Roman" w:cs="Times New Roman"/>
          <w:i/>
          <w:sz w:val="28"/>
          <w:szCs w:val="28"/>
          <w:lang w:val="uk-UA" w:eastAsia="ru-RU"/>
        </w:rPr>
        <w:t>(діаграма 1).</w:t>
      </w:r>
      <w:r w:rsidR="009B65CF" w:rsidRPr="009B65CF">
        <w:rPr>
          <w:rFonts w:ascii="Times New Roman" w:eastAsia="Times New Roman" w:hAnsi="Times New Roman" w:cs="Times New Roman"/>
          <w:b/>
          <w:i/>
          <w:sz w:val="28"/>
          <w:szCs w:val="28"/>
          <w:lang w:val="uk-UA" w:eastAsia="ru-RU"/>
        </w:rPr>
        <w:t xml:space="preserve"> </w:t>
      </w:r>
      <w:r w:rsidR="009B65CF" w:rsidRPr="009B65CF">
        <w:rPr>
          <w:rFonts w:ascii="Times New Roman" w:eastAsia="Times New Roman" w:hAnsi="Times New Roman" w:cs="Times New Roman"/>
          <w:i/>
          <w:sz w:val="28"/>
          <w:szCs w:val="28"/>
          <w:lang w:val="uk-UA" w:eastAsia="ru-RU"/>
        </w:rPr>
        <w:t xml:space="preserve"> </w:t>
      </w:r>
      <w:r w:rsidR="0034442D">
        <w:rPr>
          <w:rFonts w:ascii="Times New Roman" w:eastAsia="Times New Roman" w:hAnsi="Times New Roman" w:cs="Times New Roman"/>
          <w:i/>
          <w:sz w:val="28"/>
          <w:szCs w:val="28"/>
          <w:lang w:val="uk-UA" w:eastAsia="ru-RU"/>
        </w:rPr>
        <w:tab/>
      </w:r>
      <w:r w:rsidR="0034442D">
        <w:rPr>
          <w:rFonts w:ascii="Times New Roman" w:eastAsia="Times New Roman" w:hAnsi="Times New Roman" w:cs="Times New Roman"/>
          <w:i/>
          <w:sz w:val="28"/>
          <w:szCs w:val="28"/>
          <w:lang w:val="uk-UA" w:eastAsia="ru-RU"/>
        </w:rPr>
        <w:tab/>
      </w:r>
      <w:r w:rsidR="0034442D">
        <w:rPr>
          <w:rFonts w:ascii="Times New Roman" w:eastAsia="Times New Roman" w:hAnsi="Times New Roman" w:cs="Times New Roman"/>
          <w:i/>
          <w:sz w:val="28"/>
          <w:szCs w:val="28"/>
          <w:lang w:val="uk-UA" w:eastAsia="ru-RU"/>
        </w:rPr>
        <w:tab/>
      </w:r>
      <w:r w:rsidR="0034442D">
        <w:rPr>
          <w:rFonts w:ascii="Times New Roman" w:eastAsia="Times New Roman" w:hAnsi="Times New Roman" w:cs="Times New Roman"/>
          <w:i/>
          <w:sz w:val="28"/>
          <w:szCs w:val="28"/>
          <w:lang w:val="uk-UA" w:eastAsia="ru-RU"/>
        </w:rPr>
        <w:tab/>
      </w:r>
      <w:r w:rsidR="0034442D">
        <w:rPr>
          <w:rFonts w:ascii="Times New Roman" w:eastAsia="Times New Roman" w:hAnsi="Times New Roman" w:cs="Times New Roman"/>
          <w:i/>
          <w:sz w:val="28"/>
          <w:szCs w:val="28"/>
          <w:lang w:val="uk-UA" w:eastAsia="ru-RU"/>
        </w:rPr>
        <w:tab/>
        <w:t xml:space="preserve">  </w:t>
      </w:r>
      <w:r w:rsidR="0034442D" w:rsidRPr="009B65CF">
        <w:rPr>
          <w:rFonts w:ascii="Times New Roman" w:eastAsia="Times New Roman" w:hAnsi="Times New Roman" w:cs="Times New Roman"/>
          <w:b/>
          <w:i/>
          <w:sz w:val="24"/>
          <w:szCs w:val="28"/>
          <w:lang w:val="uk-UA" w:eastAsia="ru-RU"/>
        </w:rPr>
        <w:t>Діаграма 1</w:t>
      </w:r>
    </w:p>
    <w:p w:rsidR="009B65CF" w:rsidRPr="009B65CF" w:rsidRDefault="0034442D" w:rsidP="0034442D">
      <w:pPr>
        <w:spacing w:after="0" w:line="240" w:lineRule="auto"/>
        <w:jc w:val="both"/>
        <w:rPr>
          <w:rFonts w:ascii="Times New Roman" w:eastAsia="Times New Roman" w:hAnsi="Times New Roman" w:cs="Times New Roman"/>
          <w:i/>
          <w:sz w:val="28"/>
          <w:szCs w:val="28"/>
          <w:lang w:val="uk-UA" w:eastAsia="ru-RU"/>
        </w:rPr>
      </w:pPr>
      <w:r>
        <w:rPr>
          <w:rFonts w:ascii="Times New Roman" w:eastAsia="Times New Roman" w:hAnsi="Times New Roman" w:cs="Times New Roman"/>
          <w:i/>
          <w:noProof/>
          <w:sz w:val="28"/>
          <w:szCs w:val="28"/>
          <w:lang w:eastAsia="ru-RU"/>
        </w:rPr>
        <w:drawing>
          <wp:anchor distT="0" distB="0" distL="114300" distR="114300" simplePos="0" relativeHeight="251670528" behindDoc="0" locked="0" layoutInCell="1" allowOverlap="1">
            <wp:simplePos x="0" y="0"/>
            <wp:positionH relativeFrom="column">
              <wp:posOffset>1130265</wp:posOffset>
            </wp:positionH>
            <wp:positionV relativeFrom="paragraph">
              <wp:posOffset>67600</wp:posOffset>
            </wp:positionV>
            <wp:extent cx="3931200" cy="2340000"/>
            <wp:effectExtent l="0" t="0" r="0" b="0"/>
            <wp:wrapNone/>
            <wp:docPr id="17"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jc w:val="right"/>
        <w:rPr>
          <w:rFonts w:ascii="Times New Roman" w:eastAsia="Times New Roman" w:hAnsi="Times New Roman" w:cs="Times New Roman"/>
          <w:b/>
          <w:i/>
          <w:sz w:val="24"/>
          <w:szCs w:val="28"/>
          <w:lang w:val="uk-UA" w:eastAsia="ru-RU"/>
        </w:rPr>
      </w:pPr>
    </w:p>
    <w:p w:rsidR="009B65CF" w:rsidRPr="009B65CF" w:rsidRDefault="009B65CF" w:rsidP="009B65CF">
      <w:pPr>
        <w:spacing w:after="0" w:line="240" w:lineRule="auto"/>
        <w:ind w:firstLine="708"/>
        <w:jc w:val="both"/>
        <w:rPr>
          <w:rFonts w:ascii="Times New Roman" w:eastAsia="Times New Roman" w:hAnsi="Times New Roman" w:cs="Times New Roman"/>
          <w:sz w:val="28"/>
          <w:szCs w:val="24"/>
          <w:lang w:val="uk-UA"/>
        </w:rPr>
      </w:pPr>
      <w:r w:rsidRPr="009B65CF">
        <w:rPr>
          <w:rFonts w:ascii="Times New Roman" w:eastAsia="Times New Roman" w:hAnsi="Times New Roman" w:cs="Times New Roman"/>
          <w:sz w:val="28"/>
          <w:szCs w:val="24"/>
          <w:lang w:val="uk-UA"/>
        </w:rPr>
        <w:lastRenderedPageBreak/>
        <w:t xml:space="preserve">Разом з тим у роботі вчителів початкових класів є певні недоліки. Порівняно з минулим навчальним роком, якість знань учнів знизилась на паралелі 3-х класів на 4%, 4-х кл. – на 7 %. Особливу увагу привертають до себе 4-В, 3-Д, 4-Б класи, якість навчання в яких складає лише 48 %, 46 % та 30 % відповідно.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4"/>
          <w:lang w:val="uk-UA"/>
        </w:rPr>
      </w:pPr>
      <w:r w:rsidRPr="009B65CF">
        <w:rPr>
          <w:rFonts w:ascii="Times New Roman" w:eastAsia="Times New Roman" w:hAnsi="Times New Roman" w:cs="Times New Roman"/>
          <w:sz w:val="28"/>
          <w:szCs w:val="24"/>
          <w:lang w:val="uk-UA"/>
        </w:rPr>
        <w:t xml:space="preserve">Рівень навчальних досягнень відповідає початковому рівню у 9-ти учнів 1-4 класів. Це питання розглядалося на нараді при директорові й на засіданнях методичних об’єднань вчителів початкових класів. З’ясовувались причини слабкої успішності учнів, серед яких було  названо такі: пропуск занять через хворобу, відсутність належного контролю за дітьми з боку батьків, несвоєчасне повідомлення батьків про рівень успішності дітей. </w:t>
      </w:r>
    </w:p>
    <w:p w:rsidR="009B65CF" w:rsidRDefault="009B65CF" w:rsidP="0034442D">
      <w:pPr>
        <w:spacing w:line="240" w:lineRule="auto"/>
        <w:ind w:firstLine="567"/>
        <w:jc w:val="both"/>
        <w:rPr>
          <w:rFonts w:ascii="Times New Roman" w:eastAsiaTheme="minorEastAsia" w:hAnsi="Times New Roman" w:cs="Times New Roman"/>
          <w:b/>
          <w:sz w:val="28"/>
          <w:lang w:val="uk-UA" w:eastAsia="ru-RU"/>
        </w:rPr>
      </w:pPr>
      <w:r w:rsidRPr="009B65CF">
        <w:rPr>
          <w:rFonts w:ascii="Times New Roman" w:eastAsiaTheme="minorEastAsia" w:hAnsi="Times New Roman" w:cs="Times New Roman"/>
          <w:sz w:val="28"/>
          <w:lang w:val="uk-UA" w:eastAsia="ru-RU"/>
        </w:rPr>
        <w:t>Результативності навчальних досягнень у контрольно-аналітичній діяльності приділялась постійна увага.</w:t>
      </w:r>
    </w:p>
    <w:p w:rsidR="0034442D" w:rsidRPr="0034442D" w:rsidRDefault="0034442D" w:rsidP="0034442D">
      <w:pPr>
        <w:spacing w:line="240" w:lineRule="auto"/>
        <w:ind w:firstLine="567"/>
        <w:jc w:val="both"/>
        <w:rPr>
          <w:rFonts w:ascii="Times New Roman" w:eastAsiaTheme="minorEastAsia" w:hAnsi="Times New Roman" w:cs="Times New Roman"/>
          <w:b/>
          <w:sz w:val="18"/>
          <w:lang w:val="uk-UA" w:eastAsia="ru-RU"/>
        </w:rPr>
      </w:pPr>
    </w:p>
    <w:p w:rsidR="009B65CF" w:rsidRPr="009B65CF" w:rsidRDefault="009B65CF" w:rsidP="0034442D">
      <w:pPr>
        <w:spacing w:after="0" w:line="240" w:lineRule="auto"/>
        <w:jc w:val="center"/>
        <w:rPr>
          <w:rFonts w:ascii="Times New Roman" w:eastAsiaTheme="minorEastAsia" w:hAnsi="Times New Roman" w:cs="Times New Roman"/>
          <w:b/>
          <w:color w:val="00B050"/>
          <w:spacing w:val="20"/>
          <w:sz w:val="28"/>
          <w:lang w:eastAsia="ru-RU"/>
        </w:rPr>
      </w:pPr>
      <w:r w:rsidRPr="009B65CF">
        <w:rPr>
          <w:rFonts w:ascii="Times New Roman" w:eastAsiaTheme="minorEastAsia" w:hAnsi="Times New Roman" w:cs="Times New Roman"/>
          <w:b/>
          <w:color w:val="00B050"/>
          <w:spacing w:val="20"/>
          <w:sz w:val="28"/>
          <w:lang w:val="uk-UA" w:eastAsia="ru-RU"/>
        </w:rPr>
        <w:t>АНАЛІЗ</w:t>
      </w:r>
      <w:r w:rsidRPr="009B65CF">
        <w:rPr>
          <w:rFonts w:ascii="Times New Roman" w:eastAsiaTheme="minorEastAsia" w:hAnsi="Times New Roman" w:cs="Times New Roman"/>
          <w:b/>
          <w:color w:val="00B050"/>
          <w:spacing w:val="20"/>
          <w:sz w:val="28"/>
          <w:lang w:eastAsia="ru-RU"/>
        </w:rPr>
        <w:t xml:space="preserve"> РЕЗУЛЬТАТИВНОСТІ</w:t>
      </w:r>
    </w:p>
    <w:p w:rsidR="009B65CF" w:rsidRPr="0034442D" w:rsidRDefault="009B65CF" w:rsidP="0034442D">
      <w:pPr>
        <w:spacing w:line="240" w:lineRule="auto"/>
        <w:jc w:val="center"/>
        <w:rPr>
          <w:rFonts w:ascii="Times New Roman" w:eastAsiaTheme="minorEastAsia" w:hAnsi="Times New Roman" w:cs="Times New Roman"/>
          <w:b/>
          <w:color w:val="00B050"/>
          <w:spacing w:val="20"/>
          <w:sz w:val="28"/>
          <w:lang w:val="uk-UA" w:eastAsia="ru-RU"/>
        </w:rPr>
      </w:pPr>
      <w:r w:rsidRPr="009B65CF">
        <w:rPr>
          <w:rFonts w:ascii="Times New Roman" w:eastAsiaTheme="minorEastAsia" w:hAnsi="Times New Roman" w:cs="Times New Roman"/>
          <w:b/>
          <w:color w:val="00B050"/>
          <w:spacing w:val="20"/>
          <w:sz w:val="28"/>
          <w:lang w:val="uk-UA" w:eastAsia="ru-RU"/>
        </w:rPr>
        <w:t>РОБОТИ З ОБДАРОВАНИМИ ДІТЬМИ</w:t>
      </w:r>
    </w:p>
    <w:p w:rsidR="009B65CF" w:rsidRPr="009B65CF" w:rsidRDefault="009B65CF" w:rsidP="0034442D">
      <w:pPr>
        <w:spacing w:after="0" w:line="240" w:lineRule="auto"/>
        <w:ind w:right="-31" w:firstLine="567"/>
        <w:jc w:val="both"/>
        <w:rPr>
          <w:rFonts w:ascii="Times New Roman" w:eastAsia="Times New Roman" w:hAnsi="Times New Roman" w:cs="Times New Roman"/>
          <w:sz w:val="28"/>
          <w:szCs w:val="28"/>
          <w:lang w:eastAsia="ru-RU"/>
        </w:rPr>
      </w:pPr>
      <w:r w:rsidRPr="009B65CF">
        <w:rPr>
          <w:rFonts w:ascii="Times New Roman" w:eastAsia="Times New Roman" w:hAnsi="Times New Roman" w:cs="Times New Roman"/>
          <w:sz w:val="28"/>
          <w:szCs w:val="28"/>
          <w:lang w:eastAsia="ru-RU"/>
        </w:rPr>
        <w:t>У поточному</w:t>
      </w:r>
      <w:r w:rsidRPr="009B65CF">
        <w:rPr>
          <w:rFonts w:ascii="Times New Roman" w:eastAsia="Times New Roman" w:hAnsi="Times New Roman" w:cs="Times New Roman"/>
          <w:sz w:val="28"/>
          <w:szCs w:val="28"/>
          <w:lang w:val="uk-UA" w:eastAsia="ru-RU"/>
        </w:rPr>
        <w:t xml:space="preserve"> році було продовжено</w:t>
      </w:r>
      <w:r w:rsidRPr="009B65CF">
        <w:rPr>
          <w:rFonts w:ascii="Times New Roman" w:eastAsia="Times New Roman" w:hAnsi="Times New Roman" w:cs="Times New Roman"/>
          <w:sz w:val="28"/>
          <w:szCs w:val="28"/>
          <w:lang w:eastAsia="ru-RU"/>
        </w:rPr>
        <w:t xml:space="preserve"> роботу</w:t>
      </w:r>
      <w:r w:rsidRPr="009B65CF">
        <w:rPr>
          <w:rFonts w:ascii="Times New Roman" w:eastAsia="Times New Roman" w:hAnsi="Times New Roman" w:cs="Times New Roman"/>
          <w:sz w:val="28"/>
          <w:szCs w:val="28"/>
          <w:lang w:val="uk-UA" w:eastAsia="ru-RU"/>
        </w:rPr>
        <w:t xml:space="preserve"> з</w:t>
      </w:r>
      <w:r w:rsidRPr="009B65CF">
        <w:rPr>
          <w:rFonts w:ascii="Times New Roman" w:eastAsia="Times New Roman" w:hAnsi="Times New Roman" w:cs="Times New Roman"/>
          <w:sz w:val="28"/>
          <w:szCs w:val="28"/>
          <w:lang w:eastAsia="ru-RU"/>
        </w:rPr>
        <w:t xml:space="preserve"> </w:t>
      </w:r>
      <w:r w:rsidRPr="009B65CF">
        <w:rPr>
          <w:rFonts w:ascii="Times New Roman" w:eastAsia="Times New Roman" w:hAnsi="Times New Roman" w:cs="Times New Roman"/>
          <w:sz w:val="28"/>
          <w:szCs w:val="28"/>
          <w:lang w:val="uk-UA" w:eastAsia="ru-RU"/>
        </w:rPr>
        <w:t>обдарованими учнями</w:t>
      </w:r>
      <w:r w:rsidRPr="009B65CF">
        <w:rPr>
          <w:rFonts w:ascii="Times New Roman" w:eastAsia="Times New Roman" w:hAnsi="Times New Roman" w:cs="Times New Roman"/>
          <w:sz w:val="28"/>
          <w:szCs w:val="28"/>
          <w:lang w:eastAsia="ru-RU"/>
        </w:rPr>
        <w:t xml:space="preserve"> </w:t>
      </w:r>
      <w:r w:rsidRPr="009B65CF">
        <w:rPr>
          <w:rFonts w:ascii="Times New Roman" w:eastAsia="Times New Roman" w:hAnsi="Times New Roman" w:cs="Times New Roman"/>
          <w:sz w:val="28"/>
          <w:szCs w:val="28"/>
          <w:lang w:val="uk-UA" w:eastAsia="ru-RU"/>
        </w:rPr>
        <w:t>(молодша група  шкільного наукового товариства  «Інтелект»)</w:t>
      </w:r>
      <w:r w:rsidRPr="009B65CF">
        <w:rPr>
          <w:rFonts w:ascii="Times New Roman" w:eastAsia="Times New Roman" w:hAnsi="Times New Roman" w:cs="Times New Roman"/>
          <w:sz w:val="28"/>
          <w:szCs w:val="28"/>
          <w:lang w:eastAsia="ru-RU"/>
        </w:rPr>
        <w:t>.</w:t>
      </w:r>
      <w:r w:rsidRPr="009B65CF">
        <w:rPr>
          <w:rFonts w:ascii="Times New Roman" w:eastAsia="Times New Roman" w:hAnsi="Times New Roman" w:cs="Times New Roman"/>
          <w:sz w:val="28"/>
          <w:szCs w:val="28"/>
          <w:lang w:val="uk-UA" w:eastAsia="ru-RU"/>
        </w:rPr>
        <w:t xml:space="preserve">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 </w:t>
      </w:r>
      <w:r w:rsidRPr="009B65CF">
        <w:rPr>
          <w:rFonts w:ascii="Times New Roman" w:eastAsia="Times New Roman" w:hAnsi="Times New Roman" w:cs="Times New Roman"/>
          <w:sz w:val="28"/>
          <w:szCs w:val="28"/>
          <w:u w:val="single"/>
          <w:lang w:val="uk-UA" w:eastAsia="ru-RU"/>
        </w:rPr>
        <w:t>міському</w:t>
      </w:r>
      <w:r w:rsidRPr="009B65CF">
        <w:rPr>
          <w:rFonts w:ascii="Times New Roman" w:eastAsia="Times New Roman" w:hAnsi="Times New Roman" w:cs="Times New Roman"/>
          <w:sz w:val="28"/>
          <w:szCs w:val="28"/>
          <w:lang w:val="uk-UA" w:eastAsia="ru-RU"/>
        </w:rPr>
        <w:t xml:space="preserve"> турі </w:t>
      </w:r>
      <w:r w:rsidRPr="009B65CF">
        <w:rPr>
          <w:rFonts w:ascii="Times New Roman" w:eastAsia="Times New Roman" w:hAnsi="Times New Roman" w:cs="Times New Roman"/>
          <w:b/>
          <w:sz w:val="28"/>
          <w:szCs w:val="28"/>
          <w:lang w:val="uk-UA" w:eastAsia="ru-RU"/>
        </w:rPr>
        <w:t>Всеукраїнського конкурсу знавців української мови</w:t>
      </w:r>
      <w:r w:rsidRPr="009B65CF">
        <w:rPr>
          <w:rFonts w:ascii="Times New Roman" w:eastAsia="Times New Roman" w:hAnsi="Times New Roman" w:cs="Times New Roman"/>
          <w:sz w:val="28"/>
          <w:szCs w:val="28"/>
          <w:lang w:val="uk-UA" w:eastAsia="ru-RU"/>
        </w:rPr>
        <w:t xml:space="preserve">    ім. П.Яцика команда учнів 3-4 класів посіла </w:t>
      </w:r>
      <w:r w:rsidRPr="009B65CF">
        <w:rPr>
          <w:rFonts w:ascii="Times New Roman" w:eastAsia="Times New Roman" w:hAnsi="Times New Roman" w:cs="Times New Roman"/>
          <w:b/>
          <w:sz w:val="28"/>
          <w:szCs w:val="28"/>
          <w:lang w:val="uk-UA" w:eastAsia="ru-RU"/>
        </w:rPr>
        <w:t>ІІІ</w:t>
      </w:r>
      <w:r w:rsidRPr="009B65CF">
        <w:rPr>
          <w:rFonts w:ascii="Times New Roman" w:eastAsia="Times New Roman" w:hAnsi="Times New Roman" w:cs="Times New Roman"/>
          <w:sz w:val="28"/>
          <w:szCs w:val="28"/>
          <w:lang w:val="uk-UA" w:eastAsia="ru-RU"/>
        </w:rPr>
        <w:t xml:space="preserve"> місце. </w:t>
      </w:r>
    </w:p>
    <w:p w:rsidR="009B65CF" w:rsidRPr="009B65CF" w:rsidRDefault="009B65CF" w:rsidP="009B65CF">
      <w:pPr>
        <w:spacing w:after="0" w:line="240" w:lineRule="auto"/>
        <w:ind w:firstLine="567"/>
        <w:jc w:val="both"/>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Склад команди:</w:t>
      </w:r>
    </w:p>
    <w:p w:rsidR="009B65CF" w:rsidRPr="009B65CF" w:rsidRDefault="009B65CF" w:rsidP="009B65CF">
      <w:pPr>
        <w:spacing w:after="0" w:line="240" w:lineRule="auto"/>
        <w:ind w:left="1134" w:right="-285"/>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3 класи</w:t>
      </w:r>
    </w:p>
    <w:p w:rsidR="009B65CF" w:rsidRPr="009B65CF" w:rsidRDefault="009B65CF" w:rsidP="009B65CF">
      <w:pPr>
        <w:spacing w:after="0" w:line="240" w:lineRule="auto"/>
        <w:ind w:left="1416"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w:t>
      </w:r>
      <w:proofErr w:type="spellStart"/>
      <w:r w:rsidRPr="009B65CF">
        <w:rPr>
          <w:rFonts w:ascii="Times New Roman" w:eastAsia="Times New Roman" w:hAnsi="Times New Roman" w:cs="Times New Roman"/>
          <w:sz w:val="28"/>
          <w:szCs w:val="28"/>
          <w:lang w:val="uk-UA" w:eastAsia="ru-RU"/>
        </w:rPr>
        <w:t>Балан</w:t>
      </w:r>
      <w:proofErr w:type="spellEnd"/>
      <w:r w:rsidRPr="009B65CF">
        <w:rPr>
          <w:rFonts w:ascii="Times New Roman" w:eastAsia="Times New Roman" w:hAnsi="Times New Roman" w:cs="Times New Roman"/>
          <w:sz w:val="28"/>
          <w:szCs w:val="28"/>
          <w:lang w:val="uk-UA" w:eastAsia="ru-RU"/>
        </w:rPr>
        <w:t xml:space="preserve"> Юлія, 3-Б кл., вч. Мазур Н.П.;</w:t>
      </w:r>
    </w:p>
    <w:p w:rsidR="009B65CF" w:rsidRPr="009B65CF" w:rsidRDefault="009B65CF" w:rsidP="009B65CF">
      <w:pPr>
        <w:spacing w:after="0" w:line="240" w:lineRule="auto"/>
        <w:ind w:left="1416"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Гайдамака Андрій, 3-А кл., вч. Кальнєва В.М.;</w:t>
      </w:r>
    </w:p>
    <w:p w:rsidR="009B65CF" w:rsidRPr="009B65CF" w:rsidRDefault="009B65CF" w:rsidP="009B65CF">
      <w:pPr>
        <w:spacing w:after="0" w:line="240" w:lineRule="auto"/>
        <w:ind w:left="1416"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w:t>
      </w:r>
      <w:proofErr w:type="spellStart"/>
      <w:r w:rsidRPr="009B65CF">
        <w:rPr>
          <w:rFonts w:ascii="Times New Roman" w:eastAsia="Times New Roman" w:hAnsi="Times New Roman" w:cs="Times New Roman"/>
          <w:sz w:val="28"/>
          <w:szCs w:val="28"/>
          <w:lang w:val="uk-UA" w:eastAsia="ru-RU"/>
        </w:rPr>
        <w:t>Беженар</w:t>
      </w:r>
      <w:proofErr w:type="spellEnd"/>
      <w:r w:rsidRPr="009B65CF">
        <w:rPr>
          <w:rFonts w:ascii="Times New Roman" w:eastAsia="Times New Roman" w:hAnsi="Times New Roman" w:cs="Times New Roman"/>
          <w:sz w:val="28"/>
          <w:szCs w:val="28"/>
          <w:lang w:val="uk-UA" w:eastAsia="ru-RU"/>
        </w:rPr>
        <w:t xml:space="preserve"> Валентин, 3-Г кл., вч. Малиновська Л.В.;</w:t>
      </w:r>
    </w:p>
    <w:p w:rsidR="009B65CF" w:rsidRPr="009B65CF" w:rsidRDefault="009B65CF" w:rsidP="009B65CF">
      <w:pPr>
        <w:spacing w:after="0" w:line="240" w:lineRule="auto"/>
        <w:ind w:left="1134" w:right="-285"/>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4 класи</w:t>
      </w:r>
    </w:p>
    <w:p w:rsidR="009B65CF" w:rsidRPr="009B65CF" w:rsidRDefault="009B65CF" w:rsidP="009B65CF">
      <w:pPr>
        <w:spacing w:after="0" w:line="240" w:lineRule="auto"/>
        <w:ind w:left="1416"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w:t>
      </w:r>
      <w:proofErr w:type="spellStart"/>
      <w:r w:rsidRPr="009B65CF">
        <w:rPr>
          <w:rFonts w:ascii="Times New Roman" w:eastAsia="Times New Roman" w:hAnsi="Times New Roman" w:cs="Times New Roman"/>
          <w:sz w:val="28"/>
          <w:szCs w:val="28"/>
          <w:lang w:val="uk-UA" w:eastAsia="ru-RU"/>
        </w:rPr>
        <w:t>Непомнящих</w:t>
      </w:r>
      <w:proofErr w:type="spellEnd"/>
      <w:r w:rsidRPr="009B65CF">
        <w:rPr>
          <w:rFonts w:ascii="Times New Roman" w:eastAsia="Times New Roman" w:hAnsi="Times New Roman" w:cs="Times New Roman"/>
          <w:sz w:val="28"/>
          <w:szCs w:val="28"/>
          <w:lang w:val="uk-UA" w:eastAsia="ru-RU"/>
        </w:rPr>
        <w:t xml:space="preserve"> Єлизавета, 4-В кл., вч. Кальнєва В.М.;</w:t>
      </w:r>
    </w:p>
    <w:p w:rsidR="009B65CF" w:rsidRPr="009B65CF" w:rsidRDefault="009B65CF" w:rsidP="009B65CF">
      <w:pPr>
        <w:spacing w:after="0" w:line="240" w:lineRule="auto"/>
        <w:ind w:left="1416"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w:t>
      </w:r>
      <w:proofErr w:type="spellStart"/>
      <w:r w:rsidRPr="009B65CF">
        <w:rPr>
          <w:rFonts w:ascii="Times New Roman" w:eastAsia="Times New Roman" w:hAnsi="Times New Roman" w:cs="Times New Roman"/>
          <w:sz w:val="28"/>
          <w:szCs w:val="28"/>
          <w:lang w:val="uk-UA" w:eastAsia="ru-RU"/>
        </w:rPr>
        <w:t>Горяк</w:t>
      </w:r>
      <w:proofErr w:type="spellEnd"/>
      <w:r w:rsidRPr="009B65CF">
        <w:rPr>
          <w:rFonts w:ascii="Times New Roman" w:eastAsia="Times New Roman" w:hAnsi="Times New Roman" w:cs="Times New Roman"/>
          <w:sz w:val="28"/>
          <w:szCs w:val="28"/>
          <w:lang w:val="uk-UA" w:eastAsia="ru-RU"/>
        </w:rPr>
        <w:t xml:space="preserve"> Вікторія, 4-Г кл, вч. </w:t>
      </w:r>
      <w:proofErr w:type="spellStart"/>
      <w:r w:rsidRPr="009B65CF">
        <w:rPr>
          <w:rFonts w:ascii="Times New Roman" w:eastAsia="Times New Roman" w:hAnsi="Times New Roman" w:cs="Times New Roman"/>
          <w:sz w:val="28"/>
          <w:szCs w:val="28"/>
          <w:lang w:val="uk-UA" w:eastAsia="ru-RU"/>
        </w:rPr>
        <w:t>Лукі</w:t>
      </w:r>
      <w:proofErr w:type="spellEnd"/>
      <w:r w:rsidRPr="009B65CF">
        <w:rPr>
          <w:rFonts w:ascii="Times New Roman" w:eastAsia="Times New Roman" w:hAnsi="Times New Roman" w:cs="Times New Roman"/>
          <w:sz w:val="28"/>
          <w:szCs w:val="28"/>
          <w:lang w:val="uk-UA" w:eastAsia="ru-RU"/>
        </w:rPr>
        <w:t xml:space="preserve"> І.В.;</w:t>
      </w:r>
    </w:p>
    <w:p w:rsidR="009B65CF" w:rsidRPr="009B65CF" w:rsidRDefault="009B65CF" w:rsidP="009B65CF">
      <w:pPr>
        <w:spacing w:after="0" w:line="240" w:lineRule="auto"/>
        <w:ind w:left="1416"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w:t>
      </w:r>
      <w:proofErr w:type="spellStart"/>
      <w:r w:rsidRPr="009B65CF">
        <w:rPr>
          <w:rFonts w:ascii="Times New Roman" w:eastAsia="Times New Roman" w:hAnsi="Times New Roman" w:cs="Times New Roman"/>
          <w:sz w:val="28"/>
          <w:szCs w:val="28"/>
          <w:lang w:val="uk-UA" w:eastAsia="ru-RU"/>
        </w:rPr>
        <w:t>Забугін</w:t>
      </w:r>
      <w:proofErr w:type="spellEnd"/>
      <w:r w:rsidRPr="009B65CF">
        <w:rPr>
          <w:rFonts w:ascii="Times New Roman" w:eastAsia="Times New Roman" w:hAnsi="Times New Roman" w:cs="Times New Roman"/>
          <w:sz w:val="28"/>
          <w:szCs w:val="28"/>
          <w:lang w:val="uk-UA" w:eastAsia="ru-RU"/>
        </w:rPr>
        <w:t xml:space="preserve"> Костянтин, 4-Б кл., вч. </w:t>
      </w:r>
      <w:proofErr w:type="spellStart"/>
      <w:r w:rsidRPr="009B65CF">
        <w:rPr>
          <w:rFonts w:ascii="Times New Roman" w:eastAsia="Times New Roman" w:hAnsi="Times New Roman" w:cs="Times New Roman"/>
          <w:sz w:val="28"/>
          <w:szCs w:val="28"/>
          <w:lang w:val="uk-UA" w:eastAsia="ru-RU"/>
        </w:rPr>
        <w:t>Олєйникова</w:t>
      </w:r>
      <w:proofErr w:type="spellEnd"/>
      <w:r w:rsidRPr="009B65CF">
        <w:rPr>
          <w:rFonts w:ascii="Times New Roman" w:eastAsia="Times New Roman" w:hAnsi="Times New Roman" w:cs="Times New Roman"/>
          <w:sz w:val="28"/>
          <w:szCs w:val="28"/>
          <w:lang w:val="uk-UA" w:eastAsia="ru-RU"/>
        </w:rPr>
        <w:t xml:space="preserve"> В.С.</w:t>
      </w:r>
    </w:p>
    <w:p w:rsidR="009B65CF" w:rsidRPr="009B65CF" w:rsidRDefault="009B65CF" w:rsidP="009B65CF">
      <w:pPr>
        <w:spacing w:after="0" w:line="240" w:lineRule="auto"/>
        <w:ind w:left="567"/>
        <w:jc w:val="both"/>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В особистому заліку призерами стали:</w:t>
      </w:r>
    </w:p>
    <w:p w:rsidR="009B65CF" w:rsidRPr="009B65CF" w:rsidRDefault="009B65CF" w:rsidP="009B65CF">
      <w:pPr>
        <w:spacing w:after="0" w:line="240" w:lineRule="auto"/>
        <w:ind w:left="1134"/>
        <w:jc w:val="both"/>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3 класи</w:t>
      </w:r>
    </w:p>
    <w:p w:rsidR="009B65CF" w:rsidRPr="009B65CF" w:rsidRDefault="009B65CF" w:rsidP="009B65CF">
      <w:pPr>
        <w:spacing w:after="0" w:line="240" w:lineRule="auto"/>
        <w:ind w:left="141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2 м. – </w:t>
      </w:r>
      <w:proofErr w:type="spellStart"/>
      <w:r w:rsidRPr="009B65CF">
        <w:rPr>
          <w:rFonts w:ascii="Times New Roman" w:eastAsia="Times New Roman" w:hAnsi="Times New Roman" w:cs="Times New Roman"/>
          <w:sz w:val="28"/>
          <w:szCs w:val="28"/>
          <w:lang w:val="uk-UA" w:eastAsia="ru-RU"/>
        </w:rPr>
        <w:t>Балан</w:t>
      </w:r>
      <w:proofErr w:type="spellEnd"/>
      <w:r w:rsidRPr="009B65CF">
        <w:rPr>
          <w:rFonts w:ascii="Times New Roman" w:eastAsia="Times New Roman" w:hAnsi="Times New Roman" w:cs="Times New Roman"/>
          <w:sz w:val="28"/>
          <w:szCs w:val="28"/>
          <w:lang w:val="uk-UA" w:eastAsia="ru-RU"/>
        </w:rPr>
        <w:t xml:space="preserve"> Юлія, 3-Б кл., вч. Мазур Н.П.;</w:t>
      </w:r>
    </w:p>
    <w:p w:rsidR="009B65CF" w:rsidRPr="009B65CF" w:rsidRDefault="009B65CF" w:rsidP="009B65CF">
      <w:pPr>
        <w:spacing w:after="0" w:line="240" w:lineRule="auto"/>
        <w:ind w:left="1134"/>
        <w:jc w:val="both"/>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4 класи</w:t>
      </w:r>
    </w:p>
    <w:p w:rsidR="009B65CF" w:rsidRPr="009B65CF" w:rsidRDefault="009B65CF" w:rsidP="009B65CF">
      <w:pPr>
        <w:spacing w:after="0" w:line="240" w:lineRule="auto"/>
        <w:ind w:left="1416"/>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3 м. – </w:t>
      </w:r>
      <w:proofErr w:type="spellStart"/>
      <w:r w:rsidRPr="009B65CF">
        <w:rPr>
          <w:rFonts w:ascii="Times New Roman" w:eastAsia="Times New Roman" w:hAnsi="Times New Roman" w:cs="Times New Roman"/>
          <w:sz w:val="28"/>
          <w:szCs w:val="28"/>
          <w:lang w:val="uk-UA" w:eastAsia="ru-RU"/>
        </w:rPr>
        <w:t>Непомнящих</w:t>
      </w:r>
      <w:proofErr w:type="spellEnd"/>
      <w:r w:rsidRPr="009B65CF">
        <w:rPr>
          <w:rFonts w:ascii="Times New Roman" w:eastAsia="Times New Roman" w:hAnsi="Times New Roman" w:cs="Times New Roman"/>
          <w:sz w:val="28"/>
          <w:szCs w:val="28"/>
          <w:lang w:val="uk-UA" w:eastAsia="ru-RU"/>
        </w:rPr>
        <w:t xml:space="preserve"> Єлизавета, 4-В кл., вч. Кальнєва В.М.</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sz w:val="28"/>
          <w:szCs w:val="28"/>
          <w:lang w:val="uk-UA" w:eastAsia="ru-RU"/>
        </w:rPr>
        <w:t xml:space="preserve">25.02.2016 року було проведено </w:t>
      </w:r>
      <w:r w:rsidRPr="009B65CF">
        <w:rPr>
          <w:rFonts w:ascii="Times New Roman" w:eastAsia="Times New Roman" w:hAnsi="Times New Roman" w:cs="Times New Roman"/>
          <w:sz w:val="28"/>
          <w:szCs w:val="28"/>
          <w:u w:val="single"/>
          <w:lang w:val="uk-UA" w:eastAsia="ru-RU"/>
        </w:rPr>
        <w:t>шкільний тур</w:t>
      </w:r>
      <w:r w:rsidRPr="009B65CF">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b/>
          <w:sz w:val="28"/>
          <w:szCs w:val="28"/>
          <w:lang w:val="uk-UA" w:eastAsia="ru-RU"/>
        </w:rPr>
        <w:t>олімпіади з української мови серед учнів 4-х класів.</w:t>
      </w:r>
    </w:p>
    <w:p w:rsidR="009B65CF" w:rsidRPr="009B65CF" w:rsidRDefault="009B65CF" w:rsidP="009B65CF">
      <w:pPr>
        <w:spacing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За підсумками виступів команд одержано результати:</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1"/>
        <w:gridCol w:w="1587"/>
        <w:gridCol w:w="1603"/>
        <w:gridCol w:w="1603"/>
        <w:gridCol w:w="1587"/>
      </w:tblGrid>
      <w:tr w:rsidR="009B65CF" w:rsidRPr="009B65CF" w:rsidTr="001D4BE9">
        <w:tc>
          <w:tcPr>
            <w:tcW w:w="1811" w:type="dxa"/>
          </w:tcPr>
          <w:p w:rsidR="009B65CF" w:rsidRPr="009B65CF" w:rsidRDefault="009B65CF" w:rsidP="009B65CF">
            <w:pPr>
              <w:spacing w:after="0" w:line="240" w:lineRule="auto"/>
              <w:ind w:right="-285"/>
              <w:jc w:val="center"/>
              <w:rPr>
                <w:rFonts w:ascii="Arial" w:eastAsia="Times New Roman" w:hAnsi="Arial" w:cs="Arial"/>
                <w:sz w:val="28"/>
                <w:szCs w:val="28"/>
                <w:lang w:val="uk-UA" w:eastAsia="ru-RU"/>
              </w:rPr>
            </w:pPr>
          </w:p>
        </w:tc>
        <w:tc>
          <w:tcPr>
            <w:tcW w:w="1587" w:type="dxa"/>
          </w:tcPr>
          <w:p w:rsidR="009B65CF" w:rsidRPr="009B65CF" w:rsidRDefault="009B65CF" w:rsidP="009B65CF">
            <w:pPr>
              <w:spacing w:after="0" w:line="240" w:lineRule="auto"/>
              <w:ind w:right="-285"/>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4-А</w:t>
            </w:r>
          </w:p>
        </w:tc>
        <w:tc>
          <w:tcPr>
            <w:tcW w:w="1603" w:type="dxa"/>
          </w:tcPr>
          <w:p w:rsidR="009B65CF" w:rsidRPr="009B65CF" w:rsidRDefault="009B65CF" w:rsidP="009B65CF">
            <w:pPr>
              <w:spacing w:after="0" w:line="240" w:lineRule="auto"/>
              <w:ind w:right="-285"/>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4-Б</w:t>
            </w:r>
          </w:p>
        </w:tc>
        <w:tc>
          <w:tcPr>
            <w:tcW w:w="1603" w:type="dxa"/>
          </w:tcPr>
          <w:p w:rsidR="009B65CF" w:rsidRPr="009B65CF" w:rsidRDefault="009B65CF" w:rsidP="009B65CF">
            <w:pPr>
              <w:spacing w:after="0" w:line="240" w:lineRule="auto"/>
              <w:ind w:right="-285"/>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4-В</w:t>
            </w:r>
          </w:p>
        </w:tc>
        <w:tc>
          <w:tcPr>
            <w:tcW w:w="1587" w:type="dxa"/>
          </w:tcPr>
          <w:p w:rsidR="009B65CF" w:rsidRPr="009B65CF" w:rsidRDefault="009B65CF" w:rsidP="009B65CF">
            <w:pPr>
              <w:spacing w:after="0" w:line="240" w:lineRule="auto"/>
              <w:ind w:right="-285"/>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4-Г</w:t>
            </w:r>
          </w:p>
        </w:tc>
      </w:tr>
      <w:tr w:rsidR="009B65CF" w:rsidRPr="009B65CF" w:rsidTr="001D4BE9">
        <w:tc>
          <w:tcPr>
            <w:tcW w:w="1811" w:type="dxa"/>
          </w:tcPr>
          <w:p w:rsidR="009B65CF" w:rsidRPr="009B65CF" w:rsidRDefault="009B65CF" w:rsidP="009B65CF">
            <w:pPr>
              <w:spacing w:after="0" w:line="240" w:lineRule="auto"/>
              <w:ind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Учнів/бали</w:t>
            </w:r>
          </w:p>
        </w:tc>
        <w:tc>
          <w:tcPr>
            <w:tcW w:w="1587" w:type="dxa"/>
          </w:tcPr>
          <w:p w:rsidR="009B65CF" w:rsidRPr="009B65CF" w:rsidRDefault="009B65CF" w:rsidP="009B65CF">
            <w:pPr>
              <w:spacing w:after="0" w:line="240" w:lineRule="auto"/>
              <w:ind w:right="-285"/>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1/22,5</w:t>
            </w:r>
          </w:p>
        </w:tc>
        <w:tc>
          <w:tcPr>
            <w:tcW w:w="1603" w:type="dxa"/>
          </w:tcPr>
          <w:p w:rsidR="009B65CF" w:rsidRPr="009B65CF" w:rsidRDefault="009B65CF" w:rsidP="009B65CF">
            <w:pPr>
              <w:spacing w:after="0" w:line="240" w:lineRule="auto"/>
              <w:ind w:right="-285"/>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2/36,5</w:t>
            </w:r>
          </w:p>
        </w:tc>
        <w:tc>
          <w:tcPr>
            <w:tcW w:w="1603" w:type="dxa"/>
          </w:tcPr>
          <w:p w:rsidR="009B65CF" w:rsidRPr="009B65CF" w:rsidRDefault="009B65CF" w:rsidP="009B65CF">
            <w:pPr>
              <w:spacing w:after="0" w:line="240" w:lineRule="auto"/>
              <w:ind w:right="-285"/>
              <w:jc w:val="center"/>
              <w:rPr>
                <w:rFonts w:ascii="Times New Roman" w:eastAsia="Times New Roman" w:hAnsi="Times New Roman" w:cs="Times New Roman"/>
                <w:sz w:val="28"/>
                <w:szCs w:val="28"/>
                <w:lang w:eastAsia="ru-RU"/>
              </w:rPr>
            </w:pPr>
            <w:r w:rsidRPr="009B65CF">
              <w:rPr>
                <w:rFonts w:ascii="Times New Roman" w:eastAsia="Times New Roman" w:hAnsi="Times New Roman" w:cs="Times New Roman"/>
                <w:sz w:val="28"/>
                <w:szCs w:val="28"/>
                <w:lang w:eastAsia="ru-RU"/>
              </w:rPr>
              <w:t>3</w:t>
            </w:r>
            <w:r w:rsidRPr="009B65CF">
              <w:rPr>
                <w:rFonts w:ascii="Times New Roman" w:eastAsia="Times New Roman" w:hAnsi="Times New Roman" w:cs="Times New Roman"/>
                <w:sz w:val="28"/>
                <w:szCs w:val="28"/>
                <w:lang w:val="uk-UA" w:eastAsia="ru-RU"/>
              </w:rPr>
              <w:t>/</w:t>
            </w:r>
            <w:r w:rsidRPr="009B65CF">
              <w:rPr>
                <w:rFonts w:ascii="Times New Roman" w:eastAsia="Times New Roman" w:hAnsi="Times New Roman" w:cs="Times New Roman"/>
                <w:sz w:val="28"/>
                <w:szCs w:val="28"/>
                <w:lang w:eastAsia="ru-RU"/>
              </w:rPr>
              <w:t>65</w:t>
            </w:r>
            <w:r w:rsidRPr="009B65CF">
              <w:rPr>
                <w:rFonts w:ascii="Times New Roman" w:eastAsia="Times New Roman" w:hAnsi="Times New Roman" w:cs="Times New Roman"/>
                <w:sz w:val="28"/>
                <w:szCs w:val="28"/>
                <w:lang w:val="uk-UA" w:eastAsia="ru-RU"/>
              </w:rPr>
              <w:t>,</w:t>
            </w:r>
            <w:r w:rsidRPr="009B65CF">
              <w:rPr>
                <w:rFonts w:ascii="Times New Roman" w:eastAsia="Times New Roman" w:hAnsi="Times New Roman" w:cs="Times New Roman"/>
                <w:sz w:val="28"/>
                <w:szCs w:val="28"/>
                <w:lang w:eastAsia="ru-RU"/>
              </w:rPr>
              <w:t>6</w:t>
            </w:r>
          </w:p>
        </w:tc>
        <w:tc>
          <w:tcPr>
            <w:tcW w:w="1587" w:type="dxa"/>
          </w:tcPr>
          <w:p w:rsidR="009B65CF" w:rsidRPr="009B65CF" w:rsidRDefault="009B65CF" w:rsidP="009B65CF">
            <w:pPr>
              <w:spacing w:after="0" w:line="240" w:lineRule="auto"/>
              <w:ind w:right="-285"/>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2/46</w:t>
            </w:r>
          </w:p>
        </w:tc>
      </w:tr>
      <w:tr w:rsidR="009B65CF" w:rsidRPr="009B65CF" w:rsidTr="001D4BE9">
        <w:tc>
          <w:tcPr>
            <w:tcW w:w="1811" w:type="dxa"/>
          </w:tcPr>
          <w:p w:rsidR="009B65CF" w:rsidRPr="009B65CF" w:rsidRDefault="009B65CF" w:rsidP="009B65CF">
            <w:pPr>
              <w:spacing w:after="0" w:line="240" w:lineRule="auto"/>
              <w:ind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Середній бал</w:t>
            </w:r>
          </w:p>
        </w:tc>
        <w:tc>
          <w:tcPr>
            <w:tcW w:w="1587" w:type="dxa"/>
          </w:tcPr>
          <w:p w:rsidR="009B65CF" w:rsidRPr="009B65CF" w:rsidRDefault="009B65CF" w:rsidP="009B65CF">
            <w:pPr>
              <w:spacing w:after="0" w:line="240" w:lineRule="auto"/>
              <w:ind w:right="-285"/>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22,5</w:t>
            </w:r>
          </w:p>
        </w:tc>
        <w:tc>
          <w:tcPr>
            <w:tcW w:w="1603" w:type="dxa"/>
          </w:tcPr>
          <w:p w:rsidR="009B65CF" w:rsidRPr="009B65CF" w:rsidRDefault="009B65CF" w:rsidP="009B65CF">
            <w:pPr>
              <w:spacing w:after="0" w:line="240" w:lineRule="auto"/>
              <w:ind w:right="-285"/>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18,25</w:t>
            </w:r>
          </w:p>
        </w:tc>
        <w:tc>
          <w:tcPr>
            <w:tcW w:w="1603" w:type="dxa"/>
          </w:tcPr>
          <w:p w:rsidR="009B65CF" w:rsidRPr="009B65CF" w:rsidRDefault="009B65CF" w:rsidP="009B65CF">
            <w:pPr>
              <w:spacing w:after="0" w:line="240" w:lineRule="auto"/>
              <w:ind w:right="-285"/>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21,8</w:t>
            </w:r>
          </w:p>
        </w:tc>
        <w:tc>
          <w:tcPr>
            <w:tcW w:w="1587" w:type="dxa"/>
          </w:tcPr>
          <w:p w:rsidR="009B65CF" w:rsidRPr="009B65CF" w:rsidRDefault="009B65CF" w:rsidP="009B65CF">
            <w:pPr>
              <w:spacing w:after="0" w:line="240" w:lineRule="auto"/>
              <w:ind w:right="-285"/>
              <w:jc w:val="center"/>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23</w:t>
            </w:r>
          </w:p>
        </w:tc>
      </w:tr>
      <w:tr w:rsidR="009B65CF" w:rsidRPr="009B65CF" w:rsidTr="001D4BE9">
        <w:tc>
          <w:tcPr>
            <w:tcW w:w="1811" w:type="dxa"/>
          </w:tcPr>
          <w:p w:rsidR="009B65CF" w:rsidRPr="009B65CF" w:rsidRDefault="009B65CF" w:rsidP="009B65CF">
            <w:pPr>
              <w:spacing w:after="0" w:line="240" w:lineRule="auto"/>
              <w:ind w:right="-285"/>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Місце</w:t>
            </w:r>
          </w:p>
        </w:tc>
        <w:tc>
          <w:tcPr>
            <w:tcW w:w="1587" w:type="dxa"/>
          </w:tcPr>
          <w:p w:rsidR="009B65CF" w:rsidRPr="009B65CF" w:rsidRDefault="009B65CF" w:rsidP="009B65CF">
            <w:pPr>
              <w:spacing w:after="0" w:line="240" w:lineRule="auto"/>
              <w:ind w:right="-285"/>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ІІ</w:t>
            </w:r>
          </w:p>
        </w:tc>
        <w:tc>
          <w:tcPr>
            <w:tcW w:w="1603" w:type="dxa"/>
          </w:tcPr>
          <w:p w:rsidR="009B65CF" w:rsidRPr="009B65CF" w:rsidRDefault="009B65CF" w:rsidP="009B65CF">
            <w:pPr>
              <w:spacing w:after="0" w:line="240" w:lineRule="auto"/>
              <w:ind w:right="-285"/>
              <w:jc w:val="center"/>
              <w:rPr>
                <w:rFonts w:ascii="Times New Roman" w:eastAsia="Times New Roman" w:hAnsi="Times New Roman" w:cs="Times New Roman"/>
                <w:b/>
                <w:sz w:val="28"/>
                <w:szCs w:val="28"/>
                <w:lang w:eastAsia="ru-RU"/>
              </w:rPr>
            </w:pPr>
            <w:r w:rsidRPr="009B65CF">
              <w:rPr>
                <w:rFonts w:ascii="Times New Roman" w:eastAsia="Times New Roman" w:hAnsi="Times New Roman" w:cs="Times New Roman"/>
                <w:b/>
                <w:sz w:val="28"/>
                <w:szCs w:val="28"/>
                <w:lang w:val="uk-UA" w:eastAsia="ru-RU"/>
              </w:rPr>
              <w:t>І</w:t>
            </w:r>
            <w:r w:rsidRPr="009B65CF">
              <w:rPr>
                <w:rFonts w:ascii="Times New Roman" w:eastAsia="Times New Roman" w:hAnsi="Times New Roman" w:cs="Times New Roman"/>
                <w:b/>
                <w:sz w:val="28"/>
                <w:szCs w:val="28"/>
                <w:lang w:val="en-US" w:eastAsia="ru-RU"/>
              </w:rPr>
              <w:t>V</w:t>
            </w:r>
          </w:p>
        </w:tc>
        <w:tc>
          <w:tcPr>
            <w:tcW w:w="1603" w:type="dxa"/>
          </w:tcPr>
          <w:p w:rsidR="009B65CF" w:rsidRPr="009B65CF" w:rsidRDefault="009B65CF" w:rsidP="009B65CF">
            <w:pPr>
              <w:spacing w:after="0" w:line="240" w:lineRule="auto"/>
              <w:ind w:right="-285"/>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ІІІ</w:t>
            </w:r>
          </w:p>
        </w:tc>
        <w:tc>
          <w:tcPr>
            <w:tcW w:w="1587" w:type="dxa"/>
          </w:tcPr>
          <w:p w:rsidR="009B65CF" w:rsidRPr="009B65CF" w:rsidRDefault="009B65CF" w:rsidP="009B65CF">
            <w:pPr>
              <w:spacing w:after="0" w:line="240" w:lineRule="auto"/>
              <w:ind w:right="-285"/>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І</w:t>
            </w:r>
          </w:p>
        </w:tc>
      </w:tr>
    </w:tbl>
    <w:p w:rsidR="009B65CF" w:rsidRPr="009B65CF" w:rsidRDefault="009B65CF" w:rsidP="009B65CF">
      <w:pPr>
        <w:spacing w:after="0" w:line="240" w:lineRule="auto"/>
        <w:ind w:right="-285" w:firstLine="567"/>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lastRenderedPageBreak/>
        <w:t>В особистому заліку призерами стали:</w:t>
      </w:r>
    </w:p>
    <w:p w:rsidR="009B65CF" w:rsidRPr="009B65CF" w:rsidRDefault="009B65CF" w:rsidP="009B65CF">
      <w:pPr>
        <w:spacing w:after="0" w:line="240" w:lineRule="auto"/>
        <w:ind w:left="708"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1 м. – </w:t>
      </w:r>
      <w:proofErr w:type="spellStart"/>
      <w:r w:rsidRPr="009B65CF">
        <w:rPr>
          <w:rFonts w:ascii="Times New Roman" w:eastAsia="Times New Roman" w:hAnsi="Times New Roman" w:cs="Times New Roman"/>
          <w:sz w:val="28"/>
          <w:szCs w:val="28"/>
          <w:lang w:val="uk-UA" w:eastAsia="ru-RU"/>
        </w:rPr>
        <w:t>Горяк</w:t>
      </w:r>
      <w:proofErr w:type="spellEnd"/>
      <w:r w:rsidRPr="009B65CF">
        <w:rPr>
          <w:rFonts w:ascii="Times New Roman" w:eastAsia="Times New Roman" w:hAnsi="Times New Roman" w:cs="Times New Roman"/>
          <w:sz w:val="28"/>
          <w:szCs w:val="28"/>
          <w:lang w:val="uk-UA" w:eastAsia="ru-RU"/>
        </w:rPr>
        <w:t xml:space="preserve"> Вікторія, 4-Г кл., вч. </w:t>
      </w:r>
      <w:proofErr w:type="spellStart"/>
      <w:r w:rsidRPr="009B65CF">
        <w:rPr>
          <w:rFonts w:ascii="Times New Roman" w:eastAsia="Times New Roman" w:hAnsi="Times New Roman" w:cs="Times New Roman"/>
          <w:sz w:val="28"/>
          <w:szCs w:val="28"/>
          <w:lang w:val="uk-UA" w:eastAsia="ru-RU"/>
        </w:rPr>
        <w:t>Лукі</w:t>
      </w:r>
      <w:proofErr w:type="spellEnd"/>
      <w:r w:rsidRPr="009B65CF">
        <w:rPr>
          <w:rFonts w:ascii="Times New Roman" w:eastAsia="Times New Roman" w:hAnsi="Times New Roman" w:cs="Times New Roman"/>
          <w:sz w:val="28"/>
          <w:szCs w:val="28"/>
          <w:lang w:val="uk-UA" w:eastAsia="ru-RU"/>
        </w:rPr>
        <w:t xml:space="preserve"> І.В.</w:t>
      </w:r>
    </w:p>
    <w:p w:rsidR="009B65CF" w:rsidRPr="009B65CF" w:rsidRDefault="009B65CF" w:rsidP="009B65CF">
      <w:pPr>
        <w:spacing w:after="0" w:line="240" w:lineRule="auto"/>
        <w:ind w:left="708" w:right="-285"/>
        <w:rPr>
          <w:rFonts w:ascii="Times New Roman" w:eastAsia="Times New Roman" w:hAnsi="Times New Roman" w:cs="Times New Roman"/>
          <w:sz w:val="28"/>
          <w:szCs w:val="28"/>
          <w:lang w:val="uk-UA" w:eastAsia="ru-RU"/>
        </w:rPr>
      </w:pPr>
      <w:smartTag w:uri="urn:schemas-microsoft-com:office:smarttags" w:element="metricconverter">
        <w:smartTagPr>
          <w:attr w:name="ProductID" w:val="2 м"/>
        </w:smartTagPr>
        <w:r w:rsidRPr="009B65CF">
          <w:rPr>
            <w:rFonts w:ascii="Times New Roman" w:eastAsia="Times New Roman" w:hAnsi="Times New Roman" w:cs="Times New Roman"/>
            <w:sz w:val="28"/>
            <w:szCs w:val="28"/>
            <w:lang w:val="uk-UA" w:eastAsia="ru-RU"/>
          </w:rPr>
          <w:t>2 м</w:t>
        </w:r>
      </w:smartTag>
      <w:r w:rsidRPr="009B65CF">
        <w:rPr>
          <w:rFonts w:ascii="Times New Roman" w:eastAsia="Times New Roman" w:hAnsi="Times New Roman" w:cs="Times New Roman"/>
          <w:sz w:val="28"/>
          <w:szCs w:val="28"/>
          <w:lang w:val="uk-UA" w:eastAsia="ru-RU"/>
        </w:rPr>
        <w:t xml:space="preserve">. – </w:t>
      </w:r>
      <w:proofErr w:type="spellStart"/>
      <w:r w:rsidRPr="009B65CF">
        <w:rPr>
          <w:rFonts w:ascii="Times New Roman" w:eastAsia="Times New Roman" w:hAnsi="Times New Roman" w:cs="Times New Roman"/>
          <w:sz w:val="28"/>
          <w:szCs w:val="28"/>
          <w:lang w:val="uk-UA" w:eastAsia="ru-RU"/>
        </w:rPr>
        <w:t>Непомнящих</w:t>
      </w:r>
      <w:proofErr w:type="spellEnd"/>
      <w:r w:rsidRPr="009B65CF">
        <w:rPr>
          <w:rFonts w:ascii="Times New Roman" w:eastAsia="Times New Roman" w:hAnsi="Times New Roman" w:cs="Times New Roman"/>
          <w:sz w:val="28"/>
          <w:szCs w:val="28"/>
          <w:lang w:val="uk-UA" w:eastAsia="ru-RU"/>
        </w:rPr>
        <w:t xml:space="preserve"> Єлизавета, 4-В кл., вч. Кальнєва В.М.</w:t>
      </w:r>
    </w:p>
    <w:p w:rsidR="009B65CF" w:rsidRPr="009B65CF" w:rsidRDefault="009B65CF" w:rsidP="009B65CF">
      <w:pPr>
        <w:spacing w:after="0" w:line="240" w:lineRule="auto"/>
        <w:ind w:left="708" w:right="-285"/>
        <w:rPr>
          <w:rFonts w:ascii="Times New Roman" w:eastAsia="Times New Roman" w:hAnsi="Times New Roman" w:cs="Times New Roman"/>
          <w:sz w:val="28"/>
          <w:szCs w:val="28"/>
          <w:lang w:val="uk-UA" w:eastAsia="ru-RU"/>
        </w:rPr>
      </w:pPr>
      <w:smartTag w:uri="urn:schemas-microsoft-com:office:smarttags" w:element="metricconverter">
        <w:smartTagPr>
          <w:attr w:name="ProductID" w:val="3 м"/>
        </w:smartTagPr>
        <w:r w:rsidRPr="009B65CF">
          <w:rPr>
            <w:rFonts w:ascii="Times New Roman" w:eastAsia="Times New Roman" w:hAnsi="Times New Roman" w:cs="Times New Roman"/>
            <w:sz w:val="28"/>
            <w:szCs w:val="28"/>
            <w:lang w:val="uk-UA" w:eastAsia="ru-RU"/>
          </w:rPr>
          <w:t>3 м</w:t>
        </w:r>
      </w:smartTag>
      <w:r w:rsidRPr="009B65CF">
        <w:rPr>
          <w:rFonts w:ascii="Times New Roman" w:eastAsia="Times New Roman" w:hAnsi="Times New Roman" w:cs="Times New Roman"/>
          <w:sz w:val="28"/>
          <w:szCs w:val="28"/>
          <w:lang w:val="uk-UA" w:eastAsia="ru-RU"/>
        </w:rPr>
        <w:t xml:space="preserve">. – </w:t>
      </w:r>
      <w:proofErr w:type="spellStart"/>
      <w:r w:rsidRPr="009B65CF">
        <w:rPr>
          <w:rFonts w:ascii="Times New Roman" w:eastAsia="Times New Roman" w:hAnsi="Times New Roman" w:cs="Times New Roman"/>
          <w:sz w:val="28"/>
          <w:szCs w:val="28"/>
          <w:lang w:val="uk-UA" w:eastAsia="ru-RU"/>
        </w:rPr>
        <w:t>Цуркан</w:t>
      </w:r>
      <w:proofErr w:type="spellEnd"/>
      <w:r w:rsidRPr="009B65CF">
        <w:rPr>
          <w:rFonts w:ascii="Times New Roman" w:eastAsia="Times New Roman" w:hAnsi="Times New Roman" w:cs="Times New Roman"/>
          <w:sz w:val="28"/>
          <w:szCs w:val="28"/>
          <w:lang w:val="uk-UA" w:eastAsia="ru-RU"/>
        </w:rPr>
        <w:t xml:space="preserve"> Сергій, 4-Б кл., вч. Шкуратова О.П.</w:t>
      </w:r>
    </w:p>
    <w:p w:rsidR="009B65CF" w:rsidRPr="009B65CF" w:rsidRDefault="009B65CF" w:rsidP="009B65CF">
      <w:pPr>
        <w:spacing w:after="0" w:line="240" w:lineRule="auto"/>
        <w:ind w:left="708" w:right="-285"/>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3 м. – Злобіна Анастасія, 4-А кл., вч. Кальнєва В.М.</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 </w:t>
      </w:r>
      <w:r w:rsidRPr="009B65CF">
        <w:rPr>
          <w:rFonts w:ascii="Times New Roman" w:eastAsia="Times New Roman" w:hAnsi="Times New Roman" w:cs="Times New Roman"/>
          <w:b/>
          <w:sz w:val="28"/>
          <w:szCs w:val="28"/>
          <w:lang w:val="uk-UA" w:eastAsia="ru-RU"/>
        </w:rPr>
        <w:t>Всеукраїнській українознавчій грі «</w:t>
      </w:r>
      <w:r w:rsidRPr="009B65CF">
        <w:rPr>
          <w:rFonts w:ascii="Times New Roman" w:eastAsia="Times New Roman" w:hAnsi="Times New Roman" w:cs="Times New Roman"/>
          <w:b/>
          <w:sz w:val="28"/>
          <w:szCs w:val="24"/>
          <w:lang w:val="uk-UA" w:eastAsia="ru-RU"/>
        </w:rPr>
        <w:t>Соняшник</w:t>
      </w:r>
      <w:r w:rsidRPr="009B65CF">
        <w:rPr>
          <w:rFonts w:ascii="Times New Roman" w:eastAsia="Times New Roman" w:hAnsi="Times New Roman" w:cs="Times New Roman"/>
          <w:b/>
          <w:sz w:val="28"/>
          <w:szCs w:val="28"/>
          <w:lang w:val="uk-UA" w:eastAsia="ru-RU"/>
        </w:rPr>
        <w:t>»</w:t>
      </w:r>
      <w:r w:rsidRPr="009B65CF">
        <w:rPr>
          <w:rFonts w:ascii="Times New Roman" w:eastAsia="Times New Roman" w:hAnsi="Times New Roman" w:cs="Times New Roman"/>
          <w:sz w:val="28"/>
          <w:szCs w:val="28"/>
          <w:lang w:val="uk-UA" w:eastAsia="ru-RU"/>
        </w:rPr>
        <w:t xml:space="preserve"> було відзначено:</w:t>
      </w:r>
    </w:p>
    <w:p w:rsidR="009B65CF" w:rsidRPr="009B65CF" w:rsidRDefault="009B65CF" w:rsidP="004A2662">
      <w:pPr>
        <w:numPr>
          <w:ilvl w:val="0"/>
          <w:numId w:val="36"/>
        </w:numPr>
        <w:spacing w:after="0" w:line="240" w:lineRule="auto"/>
        <w:ind w:left="1418"/>
        <w:jc w:val="both"/>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 xml:space="preserve">дипломом </w:t>
      </w:r>
      <w:r w:rsidRPr="009B65CF">
        <w:rPr>
          <w:rFonts w:ascii="Times New Roman" w:eastAsia="Times New Roman" w:hAnsi="Times New Roman" w:cs="Times New Roman"/>
          <w:b/>
          <w:sz w:val="28"/>
          <w:szCs w:val="24"/>
          <w:lang w:val="uk-UA" w:eastAsia="ru-RU"/>
        </w:rPr>
        <w:t xml:space="preserve">I ступеня </w:t>
      </w:r>
      <w:r w:rsidRPr="009B65CF">
        <w:rPr>
          <w:rFonts w:ascii="Times New Roman" w:eastAsia="Times New Roman" w:hAnsi="Times New Roman" w:cs="Times New Roman"/>
          <w:sz w:val="28"/>
          <w:szCs w:val="24"/>
          <w:lang w:val="uk-UA" w:eastAsia="ru-RU"/>
        </w:rPr>
        <w:t>Всеукраїнського рівня:</w:t>
      </w:r>
    </w:p>
    <w:p w:rsidR="009B65CF" w:rsidRPr="009B65CF" w:rsidRDefault="009B65CF" w:rsidP="009B65CF">
      <w:pPr>
        <w:tabs>
          <w:tab w:val="num" w:pos="2136"/>
        </w:tabs>
        <w:spacing w:after="0" w:line="240" w:lineRule="auto"/>
        <w:ind w:left="1418"/>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ab/>
        <w:t>Нестеренко Анастасія, 2-Б кл. (уч. Скоблікова О.В.);</w:t>
      </w:r>
    </w:p>
    <w:p w:rsidR="009B65CF" w:rsidRPr="009B65CF" w:rsidRDefault="009B65CF" w:rsidP="004A2662">
      <w:pPr>
        <w:numPr>
          <w:ilvl w:val="0"/>
          <w:numId w:val="36"/>
        </w:numPr>
        <w:spacing w:after="0" w:line="240" w:lineRule="auto"/>
        <w:ind w:left="141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b/>
          <w:sz w:val="28"/>
          <w:szCs w:val="28"/>
          <w:lang w:val="uk-UA" w:eastAsia="ru-RU"/>
        </w:rPr>
        <w:t xml:space="preserve">дипломом </w:t>
      </w:r>
      <w:r w:rsidRPr="009B65CF">
        <w:rPr>
          <w:rFonts w:ascii="Times New Roman" w:eastAsia="Times New Roman" w:hAnsi="Times New Roman" w:cs="Times New Roman"/>
          <w:b/>
          <w:sz w:val="28"/>
          <w:szCs w:val="24"/>
          <w:lang w:val="uk-UA" w:eastAsia="ru-RU"/>
        </w:rPr>
        <w:t xml:space="preserve">IIІ ступеня </w:t>
      </w:r>
      <w:r w:rsidRPr="009B65CF">
        <w:rPr>
          <w:rFonts w:ascii="Times New Roman" w:eastAsia="Times New Roman" w:hAnsi="Times New Roman" w:cs="Times New Roman"/>
          <w:sz w:val="28"/>
          <w:szCs w:val="24"/>
          <w:lang w:val="uk-UA" w:eastAsia="ru-RU"/>
        </w:rPr>
        <w:t>регіонального рівня:</w:t>
      </w:r>
    </w:p>
    <w:p w:rsidR="009B65CF" w:rsidRPr="009B65CF" w:rsidRDefault="009B65CF" w:rsidP="009B65CF">
      <w:pPr>
        <w:spacing w:after="0" w:line="240" w:lineRule="auto"/>
        <w:ind w:left="1418" w:firstLine="708"/>
        <w:jc w:val="both"/>
        <w:rPr>
          <w:rFonts w:ascii="Times New Roman" w:eastAsia="Times New Roman" w:hAnsi="Times New Roman" w:cs="Times New Roman"/>
          <w:bCs/>
          <w:kern w:val="24"/>
          <w:sz w:val="28"/>
          <w:szCs w:val="24"/>
          <w:lang w:val="uk-UA" w:eastAsia="ru-RU"/>
        </w:rPr>
      </w:pPr>
      <w:r w:rsidRPr="009B65CF">
        <w:rPr>
          <w:rFonts w:ascii="Times New Roman" w:eastAsia="Times New Roman" w:hAnsi="Times New Roman" w:cs="Times New Roman"/>
          <w:sz w:val="28"/>
          <w:szCs w:val="24"/>
          <w:lang w:val="uk-UA" w:eastAsia="ru-RU"/>
        </w:rPr>
        <w:t>Кельманська Дар’я</w:t>
      </w:r>
      <w:r w:rsidRPr="009B65CF">
        <w:rPr>
          <w:rFonts w:ascii="Times New Roman" w:eastAsia="Times New Roman" w:hAnsi="Times New Roman" w:cs="Times New Roman"/>
          <w:bCs/>
          <w:kern w:val="24"/>
          <w:sz w:val="28"/>
          <w:szCs w:val="24"/>
          <w:lang w:val="uk-UA" w:eastAsia="ru-RU"/>
        </w:rPr>
        <w:t>, 2-А кл. (уч. Кельманська В.А.);</w:t>
      </w:r>
    </w:p>
    <w:p w:rsidR="009B65CF" w:rsidRPr="009B65CF" w:rsidRDefault="009B65CF" w:rsidP="009B65CF">
      <w:pPr>
        <w:spacing w:after="0" w:line="240" w:lineRule="auto"/>
        <w:ind w:left="1418" w:firstLine="708"/>
        <w:jc w:val="both"/>
        <w:rPr>
          <w:rFonts w:ascii="Times New Roman" w:eastAsia="Times New Roman" w:hAnsi="Times New Roman" w:cs="Times New Roman"/>
          <w:bCs/>
          <w:kern w:val="24"/>
          <w:sz w:val="28"/>
          <w:szCs w:val="24"/>
          <w:lang w:val="uk-UA" w:eastAsia="ru-RU"/>
        </w:rPr>
      </w:pPr>
      <w:r w:rsidRPr="009B65CF">
        <w:rPr>
          <w:rFonts w:ascii="Times New Roman" w:eastAsia="Times New Roman" w:hAnsi="Times New Roman" w:cs="Times New Roman"/>
          <w:bCs/>
          <w:kern w:val="24"/>
          <w:sz w:val="28"/>
          <w:szCs w:val="24"/>
          <w:lang w:val="uk-UA" w:eastAsia="ru-RU"/>
        </w:rPr>
        <w:t>Жмихова Аліна, 2-Б кл. (уч. Скоблікова О.В.);</w:t>
      </w:r>
    </w:p>
    <w:p w:rsidR="009B65CF" w:rsidRPr="009B65CF" w:rsidRDefault="009B65CF" w:rsidP="009B65CF">
      <w:pPr>
        <w:spacing w:after="0" w:line="240" w:lineRule="auto"/>
        <w:ind w:left="1418" w:firstLine="708"/>
        <w:jc w:val="both"/>
        <w:rPr>
          <w:rFonts w:ascii="Times New Roman" w:eastAsia="Times New Roman" w:hAnsi="Times New Roman" w:cs="Times New Roman"/>
          <w:sz w:val="28"/>
          <w:szCs w:val="28"/>
          <w:lang w:val="uk-UA" w:eastAsia="ru-RU"/>
        </w:rPr>
      </w:pPr>
      <w:proofErr w:type="spellStart"/>
      <w:r w:rsidRPr="009B65CF">
        <w:rPr>
          <w:rFonts w:ascii="Times New Roman" w:eastAsia="Times New Roman" w:hAnsi="Times New Roman" w:cs="Times New Roman"/>
          <w:sz w:val="28"/>
          <w:szCs w:val="28"/>
          <w:lang w:val="uk-UA" w:eastAsia="ru-RU"/>
        </w:rPr>
        <w:t>Самсонов</w:t>
      </w:r>
      <w:proofErr w:type="spellEnd"/>
      <w:r w:rsidRPr="009B65CF">
        <w:rPr>
          <w:rFonts w:ascii="Times New Roman" w:eastAsia="Times New Roman" w:hAnsi="Times New Roman" w:cs="Times New Roman"/>
          <w:sz w:val="28"/>
          <w:szCs w:val="28"/>
          <w:lang w:val="uk-UA" w:eastAsia="ru-RU"/>
        </w:rPr>
        <w:t xml:space="preserve"> Максим, 2-Б кл. (уч. Скоблікова О.В.);</w:t>
      </w:r>
    </w:p>
    <w:p w:rsidR="009B65CF" w:rsidRPr="009B65CF" w:rsidRDefault="009B65CF" w:rsidP="009B65CF">
      <w:pPr>
        <w:spacing w:after="0" w:line="240" w:lineRule="auto"/>
        <w:ind w:left="1418"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Задіран Георгій, 4-А кл. (уч. Кальнєва В.М.);</w:t>
      </w:r>
    </w:p>
    <w:p w:rsidR="009B65CF" w:rsidRPr="009B65CF" w:rsidRDefault="009B65CF" w:rsidP="009B65CF">
      <w:pPr>
        <w:spacing w:after="0" w:line="240" w:lineRule="auto"/>
        <w:ind w:left="1418" w:firstLine="708"/>
        <w:jc w:val="both"/>
        <w:rPr>
          <w:rFonts w:ascii="Times New Roman" w:eastAsia="Times New Roman" w:hAnsi="Times New Roman" w:cs="Times New Roman"/>
          <w:sz w:val="28"/>
          <w:szCs w:val="28"/>
          <w:lang w:val="uk-UA" w:eastAsia="ru-RU"/>
        </w:rPr>
      </w:pPr>
      <w:proofErr w:type="spellStart"/>
      <w:r w:rsidRPr="009B65CF">
        <w:rPr>
          <w:rFonts w:ascii="Times New Roman" w:eastAsia="Times New Roman" w:hAnsi="Times New Roman" w:cs="Times New Roman"/>
          <w:sz w:val="28"/>
          <w:szCs w:val="28"/>
          <w:lang w:val="uk-UA" w:eastAsia="ru-RU"/>
        </w:rPr>
        <w:t>Непомнящих</w:t>
      </w:r>
      <w:proofErr w:type="spellEnd"/>
      <w:r w:rsidRPr="009B65CF">
        <w:rPr>
          <w:rFonts w:ascii="Times New Roman" w:eastAsia="Times New Roman" w:hAnsi="Times New Roman" w:cs="Times New Roman"/>
          <w:sz w:val="28"/>
          <w:szCs w:val="28"/>
          <w:lang w:val="uk-UA" w:eastAsia="ru-RU"/>
        </w:rPr>
        <w:t xml:space="preserve"> Єлизавета, 4-В кл. (уч. Кальнєва В.М.).</w:t>
      </w:r>
      <w:r w:rsidRPr="009B65CF">
        <w:rPr>
          <w:rFonts w:ascii="Times New Roman" w:eastAsia="Times New Roman" w:hAnsi="Times New Roman" w:cs="Times New Roman"/>
          <w:sz w:val="28"/>
          <w:szCs w:val="24"/>
          <w:lang w:val="uk-UA" w:eastAsia="ru-RU"/>
        </w:rPr>
        <w:t xml:space="preserve">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 xml:space="preserve">У рамках святкування Дня народження Т.Г.Шевченка 10 березня 2016 року було проведено </w:t>
      </w:r>
      <w:r w:rsidRPr="009B65CF">
        <w:rPr>
          <w:rFonts w:ascii="Times New Roman" w:eastAsia="Times New Roman" w:hAnsi="Times New Roman" w:cs="Times New Roman"/>
          <w:sz w:val="28"/>
          <w:szCs w:val="24"/>
          <w:u w:val="single"/>
          <w:lang w:val="uk-UA" w:eastAsia="ru-RU"/>
        </w:rPr>
        <w:t>шкільний тур</w:t>
      </w:r>
      <w:r w:rsidRPr="009B65CF">
        <w:rPr>
          <w:rFonts w:ascii="Times New Roman" w:eastAsia="Times New Roman" w:hAnsi="Times New Roman" w:cs="Times New Roman"/>
          <w:b/>
          <w:sz w:val="28"/>
          <w:szCs w:val="24"/>
          <w:lang w:val="uk-UA" w:eastAsia="ru-RU"/>
        </w:rPr>
        <w:t xml:space="preserve"> конкурсу читців творів імені Т.Г.Шевченка</w:t>
      </w:r>
      <w:r w:rsidRPr="009B65CF">
        <w:rPr>
          <w:rFonts w:ascii="Times New Roman" w:eastAsia="Times New Roman" w:hAnsi="Times New Roman" w:cs="Times New Roman"/>
          <w:sz w:val="28"/>
          <w:szCs w:val="24"/>
          <w:lang w:val="uk-UA" w:eastAsia="ru-RU"/>
        </w:rPr>
        <w:t xml:space="preserve"> серед учнів 1-4 класів.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В особистому заліку призерами стали:</w:t>
      </w:r>
    </w:p>
    <w:p w:rsidR="009B65CF" w:rsidRPr="009B65CF" w:rsidRDefault="009B65CF" w:rsidP="009B65CF">
      <w:pPr>
        <w:spacing w:after="0" w:line="240" w:lineRule="auto"/>
        <w:ind w:left="1134" w:right="-1"/>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1 класи</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smartTag w:uri="urn:schemas-microsoft-com:office:smarttags" w:element="metricconverter">
        <w:smartTagPr>
          <w:attr w:name="ProductID" w:val="1 м"/>
        </w:smartTagPr>
        <w:r w:rsidRPr="009B65CF">
          <w:rPr>
            <w:rFonts w:ascii="Times New Roman" w:eastAsia="Times New Roman" w:hAnsi="Times New Roman" w:cs="Times New Roman"/>
            <w:sz w:val="28"/>
            <w:szCs w:val="28"/>
            <w:lang w:val="uk-UA" w:eastAsia="ru-RU"/>
          </w:rPr>
          <w:t>1 м</w:t>
        </w:r>
      </w:smartTag>
      <w:r w:rsidRPr="009B65CF">
        <w:rPr>
          <w:rFonts w:ascii="Times New Roman" w:eastAsia="Times New Roman" w:hAnsi="Times New Roman" w:cs="Times New Roman"/>
          <w:sz w:val="28"/>
          <w:szCs w:val="28"/>
          <w:lang w:val="uk-UA" w:eastAsia="ru-RU"/>
        </w:rPr>
        <w:t>. – Шилінговська Поліна, 1-Б кл., вч. Стець А.В.;</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2 м. – </w:t>
      </w:r>
      <w:proofErr w:type="spellStart"/>
      <w:r w:rsidRPr="009B65CF">
        <w:rPr>
          <w:rFonts w:ascii="Times New Roman" w:eastAsia="Times New Roman" w:hAnsi="Times New Roman" w:cs="Times New Roman"/>
          <w:sz w:val="28"/>
          <w:szCs w:val="28"/>
          <w:lang w:val="uk-UA" w:eastAsia="ru-RU"/>
        </w:rPr>
        <w:t>Мельошин</w:t>
      </w:r>
      <w:proofErr w:type="spellEnd"/>
      <w:r w:rsidRPr="009B65CF">
        <w:rPr>
          <w:rFonts w:ascii="Times New Roman" w:eastAsia="Times New Roman" w:hAnsi="Times New Roman" w:cs="Times New Roman"/>
          <w:sz w:val="28"/>
          <w:szCs w:val="28"/>
          <w:lang w:val="uk-UA" w:eastAsia="ru-RU"/>
        </w:rPr>
        <w:t xml:space="preserve"> Іван, 1-Б кл., вч. Стець А.В.;</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3 м. – Костенко Аліна, 1-Д кл., вч. Ткач І.В. </w:t>
      </w:r>
    </w:p>
    <w:p w:rsidR="009B65CF" w:rsidRPr="009B65CF" w:rsidRDefault="009B65CF" w:rsidP="009B65CF">
      <w:pPr>
        <w:spacing w:after="0" w:line="240" w:lineRule="auto"/>
        <w:ind w:left="1134" w:right="-1"/>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2 класи</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smartTag w:uri="urn:schemas-microsoft-com:office:smarttags" w:element="metricconverter">
        <w:smartTagPr>
          <w:attr w:name="ProductID" w:val="1 м"/>
        </w:smartTagPr>
        <w:r w:rsidRPr="009B65CF">
          <w:rPr>
            <w:rFonts w:ascii="Times New Roman" w:eastAsia="Times New Roman" w:hAnsi="Times New Roman" w:cs="Times New Roman"/>
            <w:sz w:val="28"/>
            <w:szCs w:val="28"/>
            <w:lang w:val="uk-UA" w:eastAsia="ru-RU"/>
          </w:rPr>
          <w:t>1 м</w:t>
        </w:r>
      </w:smartTag>
      <w:r w:rsidRPr="009B65CF">
        <w:rPr>
          <w:rFonts w:ascii="Times New Roman" w:eastAsia="Times New Roman" w:hAnsi="Times New Roman" w:cs="Times New Roman"/>
          <w:sz w:val="28"/>
          <w:szCs w:val="28"/>
          <w:lang w:val="uk-UA" w:eastAsia="ru-RU"/>
        </w:rPr>
        <w:t xml:space="preserve">. – </w:t>
      </w:r>
      <w:proofErr w:type="spellStart"/>
      <w:r w:rsidRPr="009B65CF">
        <w:rPr>
          <w:rFonts w:ascii="Times New Roman" w:eastAsia="Times New Roman" w:hAnsi="Times New Roman" w:cs="Times New Roman"/>
          <w:sz w:val="28"/>
          <w:szCs w:val="28"/>
          <w:lang w:val="uk-UA" w:eastAsia="ru-RU"/>
        </w:rPr>
        <w:t>Суслова</w:t>
      </w:r>
      <w:proofErr w:type="spellEnd"/>
      <w:r w:rsidRPr="009B65CF">
        <w:rPr>
          <w:rFonts w:ascii="Times New Roman" w:eastAsia="Times New Roman" w:hAnsi="Times New Roman" w:cs="Times New Roman"/>
          <w:sz w:val="28"/>
          <w:szCs w:val="28"/>
          <w:lang w:val="uk-UA" w:eastAsia="ru-RU"/>
        </w:rPr>
        <w:t xml:space="preserve"> Марія, 2-Б кл., вч. Скоблікова О.В.;</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smartTag w:uri="urn:schemas-microsoft-com:office:smarttags" w:element="metricconverter">
        <w:smartTagPr>
          <w:attr w:name="ProductID" w:val="1 м"/>
        </w:smartTagPr>
        <w:r w:rsidRPr="009B65CF">
          <w:rPr>
            <w:rFonts w:ascii="Times New Roman" w:eastAsia="Times New Roman" w:hAnsi="Times New Roman" w:cs="Times New Roman"/>
            <w:sz w:val="28"/>
            <w:szCs w:val="28"/>
            <w:lang w:val="uk-UA" w:eastAsia="ru-RU"/>
          </w:rPr>
          <w:t>1 м</w:t>
        </w:r>
      </w:smartTag>
      <w:r w:rsidRPr="009B65CF">
        <w:rPr>
          <w:rFonts w:ascii="Times New Roman" w:eastAsia="Times New Roman" w:hAnsi="Times New Roman" w:cs="Times New Roman"/>
          <w:sz w:val="28"/>
          <w:szCs w:val="28"/>
          <w:lang w:val="uk-UA" w:eastAsia="ru-RU"/>
        </w:rPr>
        <w:t>. – Нестеренко Анастасія, 2-Б кл., вч. Скоблікова О.В.;</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smartTag w:uri="urn:schemas-microsoft-com:office:smarttags" w:element="metricconverter">
        <w:smartTagPr>
          <w:attr w:name="ProductID" w:val="1 м"/>
        </w:smartTagPr>
        <w:r w:rsidRPr="009B65CF">
          <w:rPr>
            <w:rFonts w:ascii="Times New Roman" w:eastAsia="Times New Roman" w:hAnsi="Times New Roman" w:cs="Times New Roman"/>
            <w:sz w:val="28"/>
            <w:szCs w:val="28"/>
            <w:lang w:val="uk-UA" w:eastAsia="ru-RU"/>
          </w:rPr>
          <w:t>1 м</w:t>
        </w:r>
      </w:smartTag>
      <w:r w:rsidRPr="009B65CF">
        <w:rPr>
          <w:rFonts w:ascii="Times New Roman" w:eastAsia="Times New Roman" w:hAnsi="Times New Roman" w:cs="Times New Roman"/>
          <w:sz w:val="28"/>
          <w:szCs w:val="28"/>
          <w:lang w:val="uk-UA" w:eastAsia="ru-RU"/>
        </w:rPr>
        <w:t>. – Павлович Юлія, 2-Б кл., вч. Скоблікова О.В.;</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2 м. – </w:t>
      </w:r>
      <w:proofErr w:type="spellStart"/>
      <w:r w:rsidRPr="009B65CF">
        <w:rPr>
          <w:rFonts w:ascii="Times New Roman" w:eastAsia="Times New Roman" w:hAnsi="Times New Roman" w:cs="Times New Roman"/>
          <w:sz w:val="28"/>
          <w:szCs w:val="28"/>
          <w:lang w:val="uk-UA" w:eastAsia="ru-RU"/>
        </w:rPr>
        <w:t>Шаламай</w:t>
      </w:r>
      <w:proofErr w:type="spellEnd"/>
      <w:r w:rsidRPr="009B65CF">
        <w:rPr>
          <w:rFonts w:ascii="Times New Roman" w:eastAsia="Times New Roman" w:hAnsi="Times New Roman" w:cs="Times New Roman"/>
          <w:sz w:val="28"/>
          <w:szCs w:val="28"/>
          <w:lang w:val="uk-UA" w:eastAsia="ru-RU"/>
        </w:rPr>
        <w:t xml:space="preserve"> Аліна, 2-В кл., вч. </w:t>
      </w:r>
      <w:proofErr w:type="spellStart"/>
      <w:r w:rsidRPr="009B65CF">
        <w:rPr>
          <w:rFonts w:ascii="Times New Roman" w:eastAsia="Times New Roman" w:hAnsi="Times New Roman" w:cs="Times New Roman"/>
          <w:sz w:val="28"/>
          <w:szCs w:val="28"/>
          <w:lang w:val="uk-UA" w:eastAsia="ru-RU"/>
        </w:rPr>
        <w:t>Загорняк</w:t>
      </w:r>
      <w:proofErr w:type="spellEnd"/>
      <w:r w:rsidRPr="009B65CF">
        <w:rPr>
          <w:rFonts w:ascii="Times New Roman" w:eastAsia="Times New Roman" w:hAnsi="Times New Roman" w:cs="Times New Roman"/>
          <w:sz w:val="28"/>
          <w:szCs w:val="28"/>
          <w:lang w:val="uk-UA" w:eastAsia="ru-RU"/>
        </w:rPr>
        <w:t xml:space="preserve"> Ю.В.;</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smartTag w:uri="urn:schemas-microsoft-com:office:smarttags" w:element="metricconverter">
        <w:smartTagPr>
          <w:attr w:name="ProductID" w:val="3 м"/>
        </w:smartTagPr>
        <w:r w:rsidRPr="009B65CF">
          <w:rPr>
            <w:rFonts w:ascii="Times New Roman" w:eastAsia="Times New Roman" w:hAnsi="Times New Roman" w:cs="Times New Roman"/>
            <w:sz w:val="28"/>
            <w:szCs w:val="28"/>
            <w:lang w:val="uk-UA" w:eastAsia="ru-RU"/>
          </w:rPr>
          <w:t>3 м</w:t>
        </w:r>
      </w:smartTag>
      <w:r w:rsidRPr="009B65CF">
        <w:rPr>
          <w:rFonts w:ascii="Times New Roman" w:eastAsia="Times New Roman" w:hAnsi="Times New Roman" w:cs="Times New Roman"/>
          <w:sz w:val="28"/>
          <w:szCs w:val="28"/>
          <w:lang w:val="uk-UA" w:eastAsia="ru-RU"/>
        </w:rPr>
        <w:t xml:space="preserve">. – </w:t>
      </w:r>
      <w:proofErr w:type="spellStart"/>
      <w:r w:rsidRPr="009B65CF">
        <w:rPr>
          <w:rFonts w:ascii="Times New Roman" w:eastAsia="Times New Roman" w:hAnsi="Times New Roman" w:cs="Times New Roman"/>
          <w:sz w:val="28"/>
          <w:szCs w:val="28"/>
          <w:lang w:val="uk-UA" w:eastAsia="ru-RU"/>
        </w:rPr>
        <w:t>Албут</w:t>
      </w:r>
      <w:proofErr w:type="spellEnd"/>
      <w:r w:rsidRPr="009B65CF">
        <w:rPr>
          <w:rFonts w:ascii="Times New Roman" w:eastAsia="Times New Roman" w:hAnsi="Times New Roman" w:cs="Times New Roman"/>
          <w:sz w:val="28"/>
          <w:szCs w:val="28"/>
          <w:lang w:val="uk-UA" w:eastAsia="ru-RU"/>
        </w:rPr>
        <w:t xml:space="preserve"> Юлія, 2-А кл., вч. Кельманська В.А. </w:t>
      </w:r>
    </w:p>
    <w:p w:rsidR="009B65CF" w:rsidRPr="009B65CF" w:rsidRDefault="009B65CF" w:rsidP="009B65CF">
      <w:pPr>
        <w:spacing w:after="0" w:line="240" w:lineRule="auto"/>
        <w:ind w:left="1134" w:right="-1"/>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3  класи</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smartTag w:uri="urn:schemas-microsoft-com:office:smarttags" w:element="metricconverter">
        <w:smartTagPr>
          <w:attr w:name="ProductID" w:val="1 м"/>
        </w:smartTagPr>
        <w:r w:rsidRPr="009B65CF">
          <w:rPr>
            <w:rFonts w:ascii="Times New Roman" w:eastAsia="Times New Roman" w:hAnsi="Times New Roman" w:cs="Times New Roman"/>
            <w:sz w:val="28"/>
            <w:szCs w:val="28"/>
            <w:lang w:val="uk-UA" w:eastAsia="ru-RU"/>
          </w:rPr>
          <w:t>1 м</w:t>
        </w:r>
      </w:smartTag>
      <w:r w:rsidRPr="009B65CF">
        <w:rPr>
          <w:rFonts w:ascii="Times New Roman" w:eastAsia="Times New Roman" w:hAnsi="Times New Roman" w:cs="Times New Roman"/>
          <w:sz w:val="28"/>
          <w:szCs w:val="28"/>
          <w:lang w:val="uk-UA" w:eastAsia="ru-RU"/>
        </w:rPr>
        <w:t xml:space="preserve">. – </w:t>
      </w:r>
      <w:proofErr w:type="spellStart"/>
      <w:r w:rsidRPr="009B65CF">
        <w:rPr>
          <w:rFonts w:ascii="Times New Roman" w:eastAsia="Times New Roman" w:hAnsi="Times New Roman" w:cs="Times New Roman"/>
          <w:sz w:val="28"/>
          <w:szCs w:val="28"/>
          <w:lang w:val="uk-UA" w:eastAsia="ru-RU"/>
        </w:rPr>
        <w:t>Фарфурак</w:t>
      </w:r>
      <w:proofErr w:type="spellEnd"/>
      <w:r w:rsidRPr="009B65CF">
        <w:rPr>
          <w:rFonts w:ascii="Times New Roman" w:eastAsia="Times New Roman" w:hAnsi="Times New Roman" w:cs="Times New Roman"/>
          <w:sz w:val="28"/>
          <w:szCs w:val="28"/>
          <w:lang w:val="uk-UA" w:eastAsia="ru-RU"/>
        </w:rPr>
        <w:t xml:space="preserve"> Віолета, 3-В кл., вч. Стрюкова Ю.М.;</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2 м. – </w:t>
      </w:r>
      <w:proofErr w:type="spellStart"/>
      <w:r w:rsidRPr="009B65CF">
        <w:rPr>
          <w:rFonts w:ascii="Times New Roman" w:eastAsia="Times New Roman" w:hAnsi="Times New Roman" w:cs="Times New Roman"/>
          <w:sz w:val="28"/>
          <w:szCs w:val="28"/>
          <w:lang w:val="uk-UA" w:eastAsia="ru-RU"/>
        </w:rPr>
        <w:t>Албут</w:t>
      </w:r>
      <w:proofErr w:type="spellEnd"/>
      <w:r w:rsidRPr="009B65CF">
        <w:rPr>
          <w:rFonts w:ascii="Times New Roman" w:eastAsia="Times New Roman" w:hAnsi="Times New Roman" w:cs="Times New Roman"/>
          <w:sz w:val="28"/>
          <w:szCs w:val="28"/>
          <w:lang w:val="uk-UA" w:eastAsia="ru-RU"/>
        </w:rPr>
        <w:t xml:space="preserve"> Анастасія, 3-А кл., вч. Кальнєва В.М.;</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3 м. – </w:t>
      </w:r>
      <w:proofErr w:type="spellStart"/>
      <w:r w:rsidRPr="009B65CF">
        <w:rPr>
          <w:rFonts w:ascii="Times New Roman" w:eastAsia="Times New Roman" w:hAnsi="Times New Roman" w:cs="Times New Roman"/>
          <w:sz w:val="28"/>
          <w:szCs w:val="28"/>
          <w:lang w:val="uk-UA" w:eastAsia="ru-RU"/>
        </w:rPr>
        <w:t>Рокицька</w:t>
      </w:r>
      <w:proofErr w:type="spellEnd"/>
      <w:r w:rsidRPr="009B65CF">
        <w:rPr>
          <w:rFonts w:ascii="Times New Roman" w:eastAsia="Times New Roman" w:hAnsi="Times New Roman" w:cs="Times New Roman"/>
          <w:sz w:val="28"/>
          <w:szCs w:val="28"/>
          <w:lang w:val="uk-UA" w:eastAsia="ru-RU"/>
        </w:rPr>
        <w:t xml:space="preserve"> Катерина, 3-Г кл., вч. Малиновська Л.В.</w:t>
      </w:r>
    </w:p>
    <w:p w:rsidR="009B65CF" w:rsidRPr="009B65CF" w:rsidRDefault="009B65CF" w:rsidP="009B65CF">
      <w:pPr>
        <w:spacing w:after="0" w:line="240" w:lineRule="auto"/>
        <w:ind w:left="1134" w:right="-1"/>
        <w:rPr>
          <w:rFonts w:ascii="Times New Roman" w:eastAsia="Times New Roman" w:hAnsi="Times New Roman" w:cs="Times New Roman"/>
          <w:sz w:val="28"/>
          <w:szCs w:val="28"/>
          <w:u w:val="single"/>
          <w:lang w:val="uk-UA" w:eastAsia="ru-RU"/>
        </w:rPr>
      </w:pPr>
      <w:r w:rsidRPr="009B65CF">
        <w:rPr>
          <w:rFonts w:ascii="Times New Roman" w:eastAsia="Times New Roman" w:hAnsi="Times New Roman" w:cs="Times New Roman"/>
          <w:sz w:val="28"/>
          <w:szCs w:val="28"/>
          <w:u w:val="single"/>
          <w:lang w:val="uk-UA" w:eastAsia="ru-RU"/>
        </w:rPr>
        <w:t>4 класи</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smartTag w:uri="urn:schemas-microsoft-com:office:smarttags" w:element="metricconverter">
        <w:smartTagPr>
          <w:attr w:name="ProductID" w:val="1 м"/>
        </w:smartTagPr>
        <w:r w:rsidRPr="009B65CF">
          <w:rPr>
            <w:rFonts w:ascii="Times New Roman" w:eastAsia="Times New Roman" w:hAnsi="Times New Roman" w:cs="Times New Roman"/>
            <w:sz w:val="28"/>
            <w:szCs w:val="28"/>
            <w:lang w:val="uk-UA" w:eastAsia="ru-RU"/>
          </w:rPr>
          <w:t>1 м</w:t>
        </w:r>
      </w:smartTag>
      <w:r w:rsidRPr="009B65CF">
        <w:rPr>
          <w:rFonts w:ascii="Times New Roman" w:eastAsia="Times New Roman" w:hAnsi="Times New Roman" w:cs="Times New Roman"/>
          <w:sz w:val="28"/>
          <w:szCs w:val="28"/>
          <w:lang w:val="uk-UA" w:eastAsia="ru-RU"/>
        </w:rPr>
        <w:t xml:space="preserve">. – Панченко Ніколь, 4-Г кл., вч. </w:t>
      </w:r>
      <w:proofErr w:type="spellStart"/>
      <w:r w:rsidRPr="009B65CF">
        <w:rPr>
          <w:rFonts w:ascii="Times New Roman" w:eastAsia="Times New Roman" w:hAnsi="Times New Roman" w:cs="Times New Roman"/>
          <w:sz w:val="28"/>
          <w:szCs w:val="28"/>
          <w:lang w:val="uk-UA" w:eastAsia="ru-RU"/>
        </w:rPr>
        <w:t>Лукі</w:t>
      </w:r>
      <w:proofErr w:type="spellEnd"/>
      <w:r w:rsidRPr="009B65CF">
        <w:rPr>
          <w:rFonts w:ascii="Times New Roman" w:eastAsia="Times New Roman" w:hAnsi="Times New Roman" w:cs="Times New Roman"/>
          <w:sz w:val="28"/>
          <w:szCs w:val="28"/>
          <w:lang w:val="uk-UA" w:eastAsia="ru-RU"/>
        </w:rPr>
        <w:t xml:space="preserve"> І.В.;</w:t>
      </w:r>
    </w:p>
    <w:p w:rsidR="009B65CF" w:rsidRPr="009B65CF" w:rsidRDefault="009B65CF" w:rsidP="009B65CF">
      <w:pPr>
        <w:spacing w:after="0" w:line="240" w:lineRule="auto"/>
        <w:ind w:left="1701" w:right="-1"/>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 м. – Мірошниченко Каміла, 4-А кл., вч. Кальнєва В.М.;</w:t>
      </w:r>
    </w:p>
    <w:p w:rsidR="009B65CF" w:rsidRPr="009B65CF" w:rsidRDefault="009B65CF" w:rsidP="009B65CF">
      <w:pPr>
        <w:spacing w:line="240" w:lineRule="auto"/>
        <w:ind w:left="1701" w:right="-1"/>
        <w:rPr>
          <w:rFonts w:ascii="Times New Roman" w:eastAsia="Times New Roman" w:hAnsi="Times New Roman" w:cs="Times New Roman"/>
          <w:sz w:val="28"/>
          <w:szCs w:val="28"/>
          <w:lang w:val="uk-UA" w:eastAsia="ru-RU"/>
        </w:rPr>
      </w:pPr>
      <w:smartTag w:uri="urn:schemas-microsoft-com:office:smarttags" w:element="metricconverter">
        <w:smartTagPr>
          <w:attr w:name="ProductID" w:val="3 м"/>
        </w:smartTagPr>
        <w:r w:rsidRPr="009B65CF">
          <w:rPr>
            <w:rFonts w:ascii="Times New Roman" w:eastAsia="Times New Roman" w:hAnsi="Times New Roman" w:cs="Times New Roman"/>
            <w:sz w:val="28"/>
            <w:szCs w:val="28"/>
            <w:lang w:val="uk-UA" w:eastAsia="ru-RU"/>
          </w:rPr>
          <w:t>3 м</w:t>
        </w:r>
      </w:smartTag>
      <w:r w:rsidRPr="009B65CF">
        <w:rPr>
          <w:rFonts w:ascii="Times New Roman" w:eastAsia="Times New Roman" w:hAnsi="Times New Roman" w:cs="Times New Roman"/>
          <w:sz w:val="28"/>
          <w:szCs w:val="28"/>
          <w:lang w:val="uk-UA" w:eastAsia="ru-RU"/>
        </w:rPr>
        <w:t xml:space="preserve">. – </w:t>
      </w:r>
      <w:proofErr w:type="spellStart"/>
      <w:r w:rsidRPr="009B65CF">
        <w:rPr>
          <w:rFonts w:ascii="Times New Roman" w:eastAsia="Times New Roman" w:hAnsi="Times New Roman" w:cs="Times New Roman"/>
          <w:sz w:val="28"/>
          <w:szCs w:val="28"/>
          <w:lang w:val="uk-UA" w:eastAsia="ru-RU"/>
        </w:rPr>
        <w:t>Алєксанова</w:t>
      </w:r>
      <w:proofErr w:type="spellEnd"/>
      <w:r w:rsidRPr="009B65CF">
        <w:rPr>
          <w:rFonts w:ascii="Times New Roman" w:eastAsia="Times New Roman" w:hAnsi="Times New Roman" w:cs="Times New Roman"/>
          <w:sz w:val="28"/>
          <w:szCs w:val="28"/>
          <w:lang w:val="uk-UA" w:eastAsia="ru-RU"/>
        </w:rPr>
        <w:t xml:space="preserve"> Марина, 4-В кл., вч. Кальнєва В.М. </w:t>
      </w:r>
    </w:p>
    <w:p w:rsidR="009B65CF" w:rsidRPr="009B65CF" w:rsidRDefault="009B65CF" w:rsidP="009B65CF">
      <w:pPr>
        <w:spacing w:line="240" w:lineRule="auto"/>
        <w:ind w:left="1701" w:right="-1"/>
        <w:rPr>
          <w:rFonts w:ascii="Times New Roman" w:eastAsia="Times New Roman" w:hAnsi="Times New Roman" w:cs="Times New Roman"/>
          <w:sz w:val="28"/>
          <w:szCs w:val="28"/>
          <w:lang w:val="uk-UA" w:eastAsia="ru-RU"/>
        </w:rPr>
      </w:pPr>
    </w:p>
    <w:p w:rsidR="009B65CF" w:rsidRPr="009B65CF" w:rsidRDefault="009B65CF" w:rsidP="009B65CF">
      <w:pPr>
        <w:shd w:val="clear" w:color="auto" w:fill="FFFFFF"/>
        <w:spacing w:after="0" w:line="240" w:lineRule="auto"/>
        <w:ind w:firstLine="567"/>
        <w:jc w:val="both"/>
        <w:rPr>
          <w:rFonts w:ascii="Times New Roman" w:eastAsia="Calibri" w:hAnsi="Times New Roman" w:cs="Times New Roman"/>
          <w:sz w:val="28"/>
          <w:szCs w:val="28"/>
          <w:lang w:val="uk-UA"/>
        </w:rPr>
      </w:pPr>
      <w:r w:rsidRPr="009B65CF">
        <w:rPr>
          <w:rFonts w:ascii="Times New Roman" w:eastAsia="Calibri" w:hAnsi="Times New Roman" w:cs="Times New Roman"/>
          <w:sz w:val="28"/>
          <w:szCs w:val="28"/>
          <w:lang w:val="uk-UA"/>
        </w:rPr>
        <w:t xml:space="preserve">Учні початкової школи брали участь у </w:t>
      </w:r>
      <w:r w:rsidRPr="009B65CF">
        <w:rPr>
          <w:rFonts w:ascii="Times New Roman" w:eastAsia="Calibri" w:hAnsi="Times New Roman" w:cs="Times New Roman"/>
          <w:b/>
          <w:sz w:val="28"/>
          <w:szCs w:val="28"/>
          <w:lang w:val="uk-UA"/>
        </w:rPr>
        <w:t>Всеукраїнському конкурсі з англійської мови «</w:t>
      </w:r>
      <w:proofErr w:type="spellStart"/>
      <w:r w:rsidRPr="009B65CF">
        <w:rPr>
          <w:rFonts w:ascii="Times New Roman" w:eastAsia="Calibri" w:hAnsi="Times New Roman" w:cs="Times New Roman"/>
          <w:b/>
          <w:sz w:val="28"/>
          <w:szCs w:val="28"/>
          <w:lang w:val="uk-UA"/>
        </w:rPr>
        <w:t>Грінвіч</w:t>
      </w:r>
      <w:proofErr w:type="spellEnd"/>
      <w:r w:rsidRPr="009B65CF">
        <w:rPr>
          <w:rFonts w:ascii="Times New Roman" w:eastAsia="Calibri" w:hAnsi="Times New Roman" w:cs="Times New Roman"/>
          <w:b/>
          <w:sz w:val="28"/>
          <w:szCs w:val="28"/>
          <w:lang w:val="uk-UA"/>
        </w:rPr>
        <w:t>»</w:t>
      </w:r>
      <w:r w:rsidRPr="009B65CF">
        <w:rPr>
          <w:rFonts w:ascii="Times New Roman" w:eastAsia="Calibri" w:hAnsi="Times New Roman" w:cs="Times New Roman"/>
          <w:sz w:val="28"/>
          <w:szCs w:val="28"/>
          <w:lang w:val="uk-UA"/>
        </w:rPr>
        <w:t xml:space="preserve">. Маємо </w:t>
      </w:r>
      <w:r w:rsidRPr="009B65CF">
        <w:rPr>
          <w:rFonts w:ascii="Times New Roman" w:eastAsia="Calibri" w:hAnsi="Times New Roman" w:cs="Times New Roman"/>
          <w:b/>
          <w:sz w:val="28"/>
          <w:szCs w:val="28"/>
          <w:lang w:val="uk-UA"/>
        </w:rPr>
        <w:t>2</w:t>
      </w:r>
      <w:r w:rsidRPr="009B65CF">
        <w:rPr>
          <w:rFonts w:ascii="Times New Roman" w:eastAsia="Calibri" w:hAnsi="Times New Roman" w:cs="Times New Roman"/>
          <w:sz w:val="28"/>
          <w:szCs w:val="28"/>
          <w:lang w:val="uk-UA"/>
        </w:rPr>
        <w:t xml:space="preserve"> золотих, </w:t>
      </w:r>
      <w:r w:rsidRPr="009B65CF">
        <w:rPr>
          <w:rFonts w:ascii="Times New Roman" w:eastAsia="Calibri" w:hAnsi="Times New Roman" w:cs="Times New Roman"/>
          <w:b/>
          <w:sz w:val="28"/>
          <w:szCs w:val="28"/>
          <w:lang w:val="uk-UA"/>
        </w:rPr>
        <w:t>3</w:t>
      </w:r>
      <w:r w:rsidRPr="009B65CF">
        <w:rPr>
          <w:rFonts w:ascii="Times New Roman" w:eastAsia="Calibri" w:hAnsi="Times New Roman" w:cs="Times New Roman"/>
          <w:sz w:val="28"/>
          <w:szCs w:val="28"/>
          <w:lang w:val="uk-UA"/>
        </w:rPr>
        <w:t xml:space="preserve"> срібних і 1 бронзовий сертифікат:</w:t>
      </w:r>
    </w:p>
    <w:p w:rsidR="009B65CF" w:rsidRPr="009B65CF" w:rsidRDefault="009B65CF" w:rsidP="009B65CF">
      <w:pPr>
        <w:shd w:val="clear" w:color="auto" w:fill="FFFFFF"/>
        <w:spacing w:after="0" w:line="240" w:lineRule="auto"/>
        <w:ind w:left="567" w:firstLine="567"/>
        <w:jc w:val="both"/>
        <w:rPr>
          <w:rFonts w:ascii="Times New Roman" w:eastAsia="Calibri" w:hAnsi="Times New Roman" w:cs="Times New Roman"/>
          <w:sz w:val="28"/>
          <w:szCs w:val="28"/>
          <w:u w:val="single"/>
          <w:lang w:val="uk-UA"/>
        </w:rPr>
      </w:pPr>
      <w:r w:rsidRPr="009B65CF">
        <w:rPr>
          <w:rFonts w:ascii="Times New Roman" w:eastAsia="Calibri" w:hAnsi="Times New Roman" w:cs="Times New Roman"/>
          <w:sz w:val="28"/>
          <w:szCs w:val="28"/>
          <w:u w:val="single"/>
          <w:lang w:val="uk-UA"/>
        </w:rPr>
        <w:t>Золотий сертифікат:</w:t>
      </w:r>
    </w:p>
    <w:p w:rsidR="009B65CF" w:rsidRPr="009B65CF" w:rsidRDefault="009B65CF" w:rsidP="009B65CF">
      <w:pPr>
        <w:spacing w:after="0" w:line="240" w:lineRule="auto"/>
        <w:ind w:left="1416"/>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szCs w:val="24"/>
          <w:lang w:val="uk-UA" w:eastAsia="ru-RU"/>
        </w:rPr>
        <w:t xml:space="preserve">1 </w:t>
      </w:r>
      <w:proofErr w:type="spellStart"/>
      <w:r w:rsidRPr="009B65CF">
        <w:rPr>
          <w:rFonts w:ascii="Times New Roman" w:eastAsia="Times New Roman" w:hAnsi="Times New Roman" w:cs="Times New Roman"/>
          <w:sz w:val="28"/>
          <w:lang w:val="uk-UA" w:eastAsia="ru-RU"/>
        </w:rPr>
        <w:t>Дідик</w:t>
      </w:r>
      <w:proofErr w:type="spellEnd"/>
      <w:r w:rsidRPr="009B65CF">
        <w:rPr>
          <w:rFonts w:ascii="Times New Roman" w:eastAsia="Times New Roman" w:hAnsi="Times New Roman" w:cs="Times New Roman"/>
          <w:sz w:val="28"/>
          <w:lang w:val="uk-UA" w:eastAsia="ru-RU"/>
        </w:rPr>
        <w:t xml:space="preserve"> Евеліна, 4-В кл. (уч. </w:t>
      </w:r>
      <w:proofErr w:type="spellStart"/>
      <w:r w:rsidRPr="009B65CF">
        <w:rPr>
          <w:rFonts w:ascii="Times New Roman" w:eastAsia="Times New Roman" w:hAnsi="Times New Roman" w:cs="Times New Roman"/>
          <w:sz w:val="28"/>
          <w:lang w:val="uk-UA" w:eastAsia="ru-RU"/>
        </w:rPr>
        <w:t>Василатос</w:t>
      </w:r>
      <w:proofErr w:type="spellEnd"/>
      <w:r w:rsidRPr="009B65CF">
        <w:rPr>
          <w:rFonts w:ascii="Times New Roman" w:eastAsia="Times New Roman" w:hAnsi="Times New Roman" w:cs="Times New Roman"/>
          <w:sz w:val="28"/>
          <w:lang w:val="uk-UA" w:eastAsia="ru-RU"/>
        </w:rPr>
        <w:t xml:space="preserve"> В.В.);</w:t>
      </w:r>
      <w:r w:rsidRPr="009B65CF">
        <w:rPr>
          <w:rFonts w:ascii="Calibri" w:eastAsia="Times New Roman" w:hAnsi="Calibri" w:cs="Times New Roman"/>
          <w:lang w:val="uk-UA" w:eastAsia="ru-RU"/>
        </w:rPr>
        <w:t xml:space="preserve"> </w:t>
      </w:r>
      <w:r w:rsidRPr="009B65CF">
        <w:rPr>
          <w:rFonts w:ascii="Calibri" w:eastAsia="Times New Roman" w:hAnsi="Calibri" w:cs="Times New Roman"/>
          <w:lang w:val="uk-UA" w:eastAsia="ru-RU"/>
        </w:rPr>
        <w:br/>
      </w:r>
      <w:r w:rsidRPr="009B65CF">
        <w:rPr>
          <w:rFonts w:ascii="Times New Roman" w:eastAsia="Times New Roman" w:hAnsi="Times New Roman" w:cs="Times New Roman"/>
          <w:sz w:val="28"/>
          <w:lang w:val="uk-UA" w:eastAsia="ru-RU"/>
        </w:rPr>
        <w:t xml:space="preserve">2. </w:t>
      </w:r>
      <w:proofErr w:type="spellStart"/>
      <w:r w:rsidRPr="009B65CF">
        <w:rPr>
          <w:rFonts w:ascii="Times New Roman" w:eastAsia="Times New Roman" w:hAnsi="Times New Roman" w:cs="Times New Roman"/>
          <w:sz w:val="28"/>
          <w:lang w:val="uk-UA" w:eastAsia="ru-RU"/>
        </w:rPr>
        <w:t>Непомящих</w:t>
      </w:r>
      <w:proofErr w:type="spellEnd"/>
      <w:r w:rsidRPr="009B65CF">
        <w:rPr>
          <w:rFonts w:ascii="Times New Roman" w:eastAsia="Times New Roman" w:hAnsi="Times New Roman" w:cs="Times New Roman"/>
          <w:sz w:val="28"/>
          <w:lang w:val="uk-UA" w:eastAsia="ru-RU"/>
        </w:rPr>
        <w:t xml:space="preserve"> Єлизавета, 4-В кл. (уч. </w:t>
      </w:r>
      <w:proofErr w:type="spellStart"/>
      <w:r w:rsidRPr="009B65CF">
        <w:rPr>
          <w:rFonts w:ascii="Times New Roman" w:eastAsia="Times New Roman" w:hAnsi="Times New Roman" w:cs="Times New Roman"/>
          <w:sz w:val="28"/>
          <w:lang w:val="uk-UA" w:eastAsia="ru-RU"/>
        </w:rPr>
        <w:t>Василатос</w:t>
      </w:r>
      <w:proofErr w:type="spellEnd"/>
      <w:r w:rsidRPr="009B65CF">
        <w:rPr>
          <w:rFonts w:ascii="Times New Roman" w:eastAsia="Times New Roman" w:hAnsi="Times New Roman" w:cs="Times New Roman"/>
          <w:sz w:val="28"/>
          <w:lang w:val="uk-UA" w:eastAsia="ru-RU"/>
        </w:rPr>
        <w:t xml:space="preserve"> В.В.);</w:t>
      </w:r>
    </w:p>
    <w:p w:rsidR="009B65CF" w:rsidRPr="009B65CF" w:rsidRDefault="009B65CF" w:rsidP="009B65CF">
      <w:pPr>
        <w:shd w:val="clear" w:color="auto" w:fill="FFFFFF"/>
        <w:spacing w:after="0" w:line="240" w:lineRule="auto"/>
        <w:ind w:left="567" w:firstLine="567"/>
        <w:jc w:val="both"/>
        <w:rPr>
          <w:rFonts w:ascii="Times New Roman" w:eastAsia="Calibri" w:hAnsi="Times New Roman" w:cs="Times New Roman"/>
          <w:sz w:val="28"/>
          <w:szCs w:val="28"/>
          <w:u w:val="single"/>
          <w:lang w:val="uk-UA"/>
        </w:rPr>
      </w:pPr>
      <w:r w:rsidRPr="009B65CF">
        <w:rPr>
          <w:rFonts w:ascii="Times New Roman" w:eastAsia="Calibri" w:hAnsi="Times New Roman" w:cs="Times New Roman"/>
          <w:sz w:val="28"/>
          <w:szCs w:val="28"/>
          <w:u w:val="single"/>
          <w:lang w:val="uk-UA"/>
        </w:rPr>
        <w:lastRenderedPageBreak/>
        <w:t>Срібний сертифікат:</w:t>
      </w:r>
    </w:p>
    <w:p w:rsidR="009B65CF" w:rsidRPr="009B65CF" w:rsidRDefault="009B65CF" w:rsidP="009B65CF">
      <w:pPr>
        <w:spacing w:after="0" w:line="240" w:lineRule="auto"/>
        <w:ind w:left="1416"/>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 xml:space="preserve">1. </w:t>
      </w:r>
      <w:proofErr w:type="spellStart"/>
      <w:r w:rsidRPr="009B65CF">
        <w:rPr>
          <w:rFonts w:ascii="Times New Roman" w:eastAsia="Times New Roman" w:hAnsi="Times New Roman" w:cs="Times New Roman"/>
          <w:sz w:val="28"/>
          <w:lang w:val="uk-UA" w:eastAsia="ru-RU"/>
        </w:rPr>
        <w:t>Дробишев</w:t>
      </w:r>
      <w:proofErr w:type="spellEnd"/>
      <w:r w:rsidRPr="009B65CF">
        <w:rPr>
          <w:rFonts w:ascii="Times New Roman" w:eastAsia="Times New Roman" w:hAnsi="Times New Roman" w:cs="Times New Roman"/>
          <w:sz w:val="28"/>
          <w:lang w:val="uk-UA" w:eastAsia="ru-RU"/>
        </w:rPr>
        <w:t xml:space="preserve"> </w:t>
      </w:r>
      <w:proofErr w:type="spellStart"/>
      <w:r w:rsidRPr="009B65CF">
        <w:rPr>
          <w:rFonts w:ascii="Times New Roman" w:eastAsia="Times New Roman" w:hAnsi="Times New Roman" w:cs="Times New Roman"/>
          <w:sz w:val="28"/>
          <w:lang w:val="uk-UA" w:eastAsia="ru-RU"/>
        </w:rPr>
        <w:t>Волеслав</w:t>
      </w:r>
      <w:proofErr w:type="spellEnd"/>
      <w:r w:rsidRPr="009B65CF">
        <w:rPr>
          <w:rFonts w:ascii="Times New Roman" w:eastAsia="Times New Roman" w:hAnsi="Times New Roman" w:cs="Times New Roman"/>
          <w:sz w:val="28"/>
          <w:szCs w:val="24"/>
          <w:lang w:val="uk-UA" w:eastAsia="ru-RU"/>
        </w:rPr>
        <w:t xml:space="preserve">, 3-Б кл. (уч. Майстрова Т.М.); </w:t>
      </w:r>
    </w:p>
    <w:p w:rsidR="009B65CF" w:rsidRPr="009B65CF" w:rsidRDefault="009B65CF" w:rsidP="009B65CF">
      <w:pPr>
        <w:spacing w:after="0" w:line="240" w:lineRule="auto"/>
        <w:ind w:left="1416"/>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szCs w:val="24"/>
          <w:lang w:val="uk-UA" w:eastAsia="ru-RU"/>
        </w:rPr>
        <w:t xml:space="preserve">2. </w:t>
      </w:r>
      <w:r w:rsidRPr="009B65CF">
        <w:rPr>
          <w:rFonts w:ascii="Times New Roman" w:eastAsia="Times New Roman" w:hAnsi="Times New Roman" w:cs="Times New Roman"/>
          <w:sz w:val="28"/>
          <w:lang w:val="uk-UA" w:eastAsia="ru-RU"/>
        </w:rPr>
        <w:t xml:space="preserve">Мірошниченко Каміла, 4-А кл. (уч. </w:t>
      </w:r>
      <w:proofErr w:type="spellStart"/>
      <w:r w:rsidRPr="009B65CF">
        <w:rPr>
          <w:rFonts w:ascii="Times New Roman" w:eastAsia="Times New Roman" w:hAnsi="Times New Roman" w:cs="Times New Roman"/>
          <w:sz w:val="28"/>
          <w:lang w:val="uk-UA" w:eastAsia="ru-RU"/>
        </w:rPr>
        <w:t>Василатос</w:t>
      </w:r>
      <w:proofErr w:type="spellEnd"/>
      <w:r w:rsidRPr="009B65CF">
        <w:rPr>
          <w:rFonts w:ascii="Times New Roman" w:eastAsia="Times New Roman" w:hAnsi="Times New Roman" w:cs="Times New Roman"/>
          <w:sz w:val="28"/>
          <w:lang w:val="uk-UA" w:eastAsia="ru-RU"/>
        </w:rPr>
        <w:t xml:space="preserve"> В.В.);</w:t>
      </w:r>
    </w:p>
    <w:p w:rsidR="009B65CF" w:rsidRPr="009B65CF" w:rsidRDefault="009B65CF" w:rsidP="009B65CF">
      <w:pPr>
        <w:spacing w:after="0" w:line="240" w:lineRule="auto"/>
        <w:ind w:left="1416"/>
        <w:rPr>
          <w:rFonts w:ascii="Times New Roman" w:eastAsia="Times New Roman" w:hAnsi="Times New Roman" w:cs="Times New Roman"/>
          <w:sz w:val="28"/>
          <w:szCs w:val="24"/>
          <w:lang w:val="uk-UA" w:eastAsia="ru-RU"/>
        </w:rPr>
      </w:pPr>
      <w:r w:rsidRPr="009B65CF">
        <w:rPr>
          <w:rFonts w:ascii="Calibri" w:eastAsia="Times New Roman" w:hAnsi="Calibri" w:cs="Times New Roman"/>
          <w:lang w:eastAsia="ru-RU"/>
        </w:rPr>
        <w:t xml:space="preserve"> </w:t>
      </w:r>
      <w:r w:rsidRPr="009B65CF">
        <w:rPr>
          <w:rFonts w:ascii="Calibri" w:eastAsia="Times New Roman" w:hAnsi="Calibri" w:cs="Times New Roman"/>
          <w:lang w:val="uk-UA" w:eastAsia="ru-RU"/>
        </w:rPr>
        <w:t xml:space="preserve">3. </w:t>
      </w:r>
      <w:proofErr w:type="spellStart"/>
      <w:r w:rsidRPr="009B65CF">
        <w:rPr>
          <w:rFonts w:ascii="Times New Roman" w:eastAsia="Times New Roman" w:hAnsi="Times New Roman" w:cs="Times New Roman"/>
          <w:sz w:val="28"/>
          <w:lang w:val="uk-UA" w:eastAsia="ru-RU"/>
        </w:rPr>
        <w:t>Плаксіна</w:t>
      </w:r>
      <w:proofErr w:type="spellEnd"/>
      <w:r w:rsidRPr="009B65CF">
        <w:rPr>
          <w:rFonts w:ascii="Times New Roman" w:eastAsia="Times New Roman" w:hAnsi="Times New Roman" w:cs="Times New Roman"/>
          <w:sz w:val="28"/>
          <w:lang w:val="uk-UA" w:eastAsia="ru-RU"/>
        </w:rPr>
        <w:t xml:space="preserve"> Марія</w:t>
      </w:r>
      <w:r w:rsidRPr="009B65CF">
        <w:rPr>
          <w:rFonts w:ascii="Times New Roman" w:eastAsia="Times New Roman" w:hAnsi="Times New Roman" w:cs="Times New Roman"/>
          <w:sz w:val="28"/>
          <w:szCs w:val="24"/>
          <w:lang w:val="uk-UA" w:eastAsia="ru-RU"/>
        </w:rPr>
        <w:t xml:space="preserve">, 4-А кл. (уч. </w:t>
      </w:r>
      <w:proofErr w:type="spellStart"/>
      <w:r w:rsidRPr="009B65CF">
        <w:rPr>
          <w:rFonts w:ascii="Times New Roman" w:eastAsia="Times New Roman" w:hAnsi="Times New Roman" w:cs="Times New Roman"/>
          <w:sz w:val="28"/>
          <w:szCs w:val="24"/>
          <w:lang w:val="uk-UA" w:eastAsia="ru-RU"/>
        </w:rPr>
        <w:t>Василатос</w:t>
      </w:r>
      <w:proofErr w:type="spellEnd"/>
      <w:r w:rsidRPr="009B65CF">
        <w:rPr>
          <w:rFonts w:ascii="Times New Roman" w:eastAsia="Times New Roman" w:hAnsi="Times New Roman" w:cs="Times New Roman"/>
          <w:sz w:val="28"/>
          <w:szCs w:val="24"/>
          <w:lang w:val="uk-UA" w:eastAsia="ru-RU"/>
        </w:rPr>
        <w:t xml:space="preserve"> В.В.).</w:t>
      </w:r>
    </w:p>
    <w:p w:rsidR="009B65CF" w:rsidRPr="009B65CF" w:rsidRDefault="009B65CF" w:rsidP="009B65CF">
      <w:pPr>
        <w:shd w:val="clear" w:color="auto" w:fill="FFFFFF"/>
        <w:spacing w:after="0" w:line="240" w:lineRule="auto"/>
        <w:ind w:left="567" w:firstLine="567"/>
        <w:jc w:val="both"/>
        <w:rPr>
          <w:rFonts w:ascii="Times New Roman" w:eastAsia="Calibri" w:hAnsi="Times New Roman" w:cs="Times New Roman"/>
          <w:sz w:val="28"/>
          <w:szCs w:val="28"/>
          <w:u w:val="single"/>
          <w:lang w:val="uk-UA"/>
        </w:rPr>
      </w:pPr>
      <w:r w:rsidRPr="009B65CF">
        <w:rPr>
          <w:rFonts w:ascii="Times New Roman" w:eastAsia="Calibri" w:hAnsi="Times New Roman" w:cs="Times New Roman"/>
          <w:sz w:val="28"/>
          <w:szCs w:val="28"/>
          <w:u w:val="single"/>
          <w:lang w:val="uk-UA"/>
        </w:rPr>
        <w:t>Бронзовий сертифікат:</w:t>
      </w:r>
    </w:p>
    <w:p w:rsidR="009B65CF" w:rsidRPr="009B65CF" w:rsidRDefault="009B65CF" w:rsidP="009B65CF">
      <w:pPr>
        <w:spacing w:after="0" w:line="240" w:lineRule="auto"/>
        <w:ind w:left="1416"/>
        <w:rPr>
          <w:rFonts w:ascii="Times New Roman" w:eastAsia="Times New Roman" w:hAnsi="Times New Roman" w:cs="Times New Roman"/>
          <w:sz w:val="28"/>
          <w:szCs w:val="24"/>
          <w:lang w:val="uk-UA" w:eastAsia="ru-RU"/>
        </w:rPr>
      </w:pPr>
      <w:r w:rsidRPr="009B65CF">
        <w:rPr>
          <w:rFonts w:ascii="Times New Roman" w:eastAsia="Times New Roman" w:hAnsi="Times New Roman" w:cs="Times New Roman"/>
          <w:sz w:val="28"/>
          <w:szCs w:val="24"/>
          <w:lang w:val="uk-UA" w:eastAsia="ru-RU"/>
        </w:rPr>
        <w:t xml:space="preserve">1. </w:t>
      </w:r>
      <w:proofErr w:type="spellStart"/>
      <w:r w:rsidRPr="009B65CF">
        <w:rPr>
          <w:rFonts w:ascii="Times New Roman" w:eastAsia="Times New Roman" w:hAnsi="Times New Roman" w:cs="Times New Roman"/>
          <w:sz w:val="28"/>
          <w:lang w:val="uk-UA" w:eastAsia="ru-RU"/>
        </w:rPr>
        <w:t>Кіосє</w:t>
      </w:r>
      <w:proofErr w:type="spellEnd"/>
      <w:r w:rsidRPr="009B65CF">
        <w:rPr>
          <w:rFonts w:ascii="Times New Roman" w:eastAsia="Times New Roman" w:hAnsi="Times New Roman" w:cs="Times New Roman"/>
          <w:sz w:val="28"/>
          <w:lang w:val="uk-UA" w:eastAsia="ru-RU"/>
        </w:rPr>
        <w:t xml:space="preserve"> Юлія, 4-В </w:t>
      </w:r>
      <w:r w:rsidRPr="009B65CF">
        <w:rPr>
          <w:rFonts w:ascii="Times New Roman" w:eastAsia="Times New Roman" w:hAnsi="Times New Roman" w:cs="Times New Roman"/>
          <w:sz w:val="28"/>
          <w:szCs w:val="24"/>
          <w:lang w:val="uk-UA" w:eastAsia="ru-RU"/>
        </w:rPr>
        <w:t xml:space="preserve">кл. (уч. </w:t>
      </w:r>
      <w:proofErr w:type="spellStart"/>
      <w:r w:rsidRPr="009B65CF">
        <w:rPr>
          <w:rFonts w:ascii="Times New Roman" w:eastAsia="Times New Roman" w:hAnsi="Times New Roman" w:cs="Times New Roman"/>
          <w:sz w:val="28"/>
          <w:szCs w:val="24"/>
          <w:lang w:val="uk-UA" w:eastAsia="ru-RU"/>
        </w:rPr>
        <w:t>Василатос</w:t>
      </w:r>
      <w:proofErr w:type="spellEnd"/>
      <w:r w:rsidRPr="009B65CF">
        <w:rPr>
          <w:rFonts w:ascii="Times New Roman" w:eastAsia="Times New Roman" w:hAnsi="Times New Roman" w:cs="Times New Roman"/>
          <w:sz w:val="28"/>
          <w:szCs w:val="24"/>
          <w:lang w:val="uk-UA" w:eastAsia="ru-RU"/>
        </w:rPr>
        <w:t xml:space="preserve"> В.В.).</w:t>
      </w:r>
    </w:p>
    <w:p w:rsidR="009B65CF" w:rsidRPr="009B65CF" w:rsidRDefault="009B65CF" w:rsidP="009B65CF">
      <w:pPr>
        <w:spacing w:after="0" w:line="240" w:lineRule="auto"/>
        <w:ind w:left="1416"/>
        <w:rPr>
          <w:rFonts w:ascii="Times New Roman" w:eastAsia="Times New Roman" w:hAnsi="Times New Roman" w:cs="Times New Roman"/>
          <w:sz w:val="28"/>
          <w:szCs w:val="24"/>
          <w:lang w:val="uk-UA" w:eastAsia="ru-RU"/>
        </w:rPr>
      </w:pPr>
    </w:p>
    <w:p w:rsidR="009B65CF" w:rsidRPr="009B65CF" w:rsidRDefault="009B65CF" w:rsidP="009B65CF">
      <w:pPr>
        <w:shd w:val="clear" w:color="auto" w:fill="FFFFFF"/>
        <w:spacing w:after="0" w:line="240" w:lineRule="auto"/>
        <w:jc w:val="both"/>
        <w:rPr>
          <w:rFonts w:ascii="Times New Roman" w:eastAsia="Calibri" w:hAnsi="Times New Roman" w:cs="Times New Roman"/>
          <w:sz w:val="28"/>
          <w:szCs w:val="28"/>
          <w:lang w:val="uk-UA"/>
        </w:rPr>
      </w:pPr>
    </w:p>
    <w:p w:rsidR="009B65CF" w:rsidRPr="009B65CF" w:rsidRDefault="009B65CF" w:rsidP="009B65CF">
      <w:pPr>
        <w:shd w:val="clear" w:color="auto" w:fill="FFFFFF"/>
        <w:spacing w:after="0" w:line="240" w:lineRule="auto"/>
        <w:ind w:firstLine="567"/>
        <w:jc w:val="both"/>
        <w:rPr>
          <w:rFonts w:ascii="Times New Roman" w:eastAsia="Calibri" w:hAnsi="Times New Roman" w:cs="Times New Roman"/>
          <w:sz w:val="28"/>
          <w:szCs w:val="28"/>
          <w:lang w:val="uk-UA"/>
        </w:rPr>
      </w:pPr>
      <w:r w:rsidRPr="009B65CF">
        <w:rPr>
          <w:rFonts w:ascii="Times New Roman" w:eastAsia="Calibri" w:hAnsi="Times New Roman" w:cs="Times New Roman"/>
          <w:sz w:val="28"/>
          <w:szCs w:val="28"/>
          <w:lang w:val="uk-UA"/>
        </w:rPr>
        <w:t xml:space="preserve">Учні 2-4 класів спробували свої сили в </w:t>
      </w:r>
      <w:r w:rsidRPr="009B65CF">
        <w:rPr>
          <w:rFonts w:ascii="Times New Roman" w:eastAsia="Calibri" w:hAnsi="Times New Roman" w:cs="Times New Roman"/>
          <w:b/>
          <w:sz w:val="28"/>
          <w:szCs w:val="28"/>
          <w:lang w:val="uk-UA"/>
        </w:rPr>
        <w:t>Міжнародній природознавчій грі «Геліантус»</w:t>
      </w:r>
      <w:r w:rsidRPr="009B65CF">
        <w:rPr>
          <w:rFonts w:ascii="Times New Roman" w:eastAsia="Calibri" w:hAnsi="Times New Roman" w:cs="Times New Roman"/>
          <w:sz w:val="28"/>
          <w:szCs w:val="28"/>
          <w:lang w:val="uk-UA"/>
        </w:rPr>
        <w:t xml:space="preserve">. Маємо такі результати: </w:t>
      </w:r>
    </w:p>
    <w:p w:rsidR="009B65CF" w:rsidRPr="009B65CF" w:rsidRDefault="009B65CF" w:rsidP="009B65CF">
      <w:pPr>
        <w:shd w:val="clear" w:color="auto" w:fill="FFFFFF"/>
        <w:spacing w:after="0" w:line="240" w:lineRule="auto"/>
        <w:ind w:firstLine="567"/>
        <w:jc w:val="both"/>
        <w:rPr>
          <w:rFonts w:ascii="Times New Roman" w:eastAsia="Calibri" w:hAnsi="Times New Roman" w:cs="Times New Roman"/>
          <w:sz w:val="28"/>
          <w:szCs w:val="28"/>
          <w:u w:val="single"/>
          <w:lang w:val="uk-UA"/>
        </w:rPr>
      </w:pPr>
      <w:r w:rsidRPr="009B65CF">
        <w:rPr>
          <w:rFonts w:ascii="Times New Roman" w:eastAsia="Calibri" w:hAnsi="Times New Roman" w:cs="Times New Roman"/>
          <w:sz w:val="28"/>
          <w:szCs w:val="28"/>
          <w:u w:val="single"/>
          <w:lang w:val="uk-UA"/>
        </w:rPr>
        <w:t>2-і класи:</w:t>
      </w:r>
    </w:p>
    <w:p w:rsidR="009B65CF" w:rsidRPr="009B65CF" w:rsidRDefault="009B65CF" w:rsidP="004A2662">
      <w:pPr>
        <w:numPr>
          <w:ilvl w:val="0"/>
          <w:numId w:val="40"/>
        </w:numPr>
        <w:shd w:val="clear" w:color="auto" w:fill="FFFFFF"/>
        <w:spacing w:after="0" w:line="240" w:lineRule="auto"/>
        <w:jc w:val="both"/>
        <w:rPr>
          <w:rFonts w:ascii="Times New Roman" w:eastAsia="Calibri" w:hAnsi="Times New Roman" w:cs="Times New Roman"/>
          <w:b/>
          <w:sz w:val="28"/>
          <w:szCs w:val="28"/>
          <w:lang w:val="uk-UA"/>
        </w:rPr>
      </w:pPr>
      <w:proofErr w:type="spellStart"/>
      <w:r w:rsidRPr="009B65CF">
        <w:rPr>
          <w:rFonts w:ascii="Times New Roman" w:eastAsia="Calibri" w:hAnsi="Times New Roman" w:cs="Times New Roman"/>
          <w:sz w:val="28"/>
          <w:szCs w:val="28"/>
          <w:lang w:val="uk-UA"/>
        </w:rPr>
        <w:t>Ришков</w:t>
      </w:r>
      <w:proofErr w:type="spellEnd"/>
      <w:r w:rsidRPr="009B65CF">
        <w:rPr>
          <w:rFonts w:ascii="Times New Roman" w:eastAsia="Calibri" w:hAnsi="Times New Roman" w:cs="Times New Roman"/>
          <w:sz w:val="28"/>
          <w:szCs w:val="28"/>
          <w:lang w:val="uk-UA"/>
        </w:rPr>
        <w:t xml:space="preserve"> Михайло, 2-В кл. (вч. </w:t>
      </w:r>
      <w:proofErr w:type="spellStart"/>
      <w:r w:rsidRPr="009B65CF">
        <w:rPr>
          <w:rFonts w:ascii="Times New Roman" w:eastAsia="Calibri" w:hAnsi="Times New Roman" w:cs="Times New Roman"/>
          <w:sz w:val="28"/>
          <w:szCs w:val="28"/>
          <w:lang w:val="uk-UA"/>
        </w:rPr>
        <w:t>Загорняк</w:t>
      </w:r>
      <w:proofErr w:type="spellEnd"/>
      <w:r w:rsidRPr="009B65CF">
        <w:rPr>
          <w:rFonts w:ascii="Times New Roman" w:eastAsia="Calibri" w:hAnsi="Times New Roman" w:cs="Times New Roman"/>
          <w:sz w:val="28"/>
          <w:szCs w:val="28"/>
          <w:lang w:val="uk-UA"/>
        </w:rPr>
        <w:t xml:space="preserve"> Ю.В.), </w:t>
      </w:r>
      <w:r w:rsidRPr="009B65CF">
        <w:rPr>
          <w:rFonts w:ascii="Times New Roman" w:eastAsia="Calibri" w:hAnsi="Times New Roman" w:cs="Times New Roman"/>
          <w:sz w:val="28"/>
          <w:szCs w:val="28"/>
          <w:u w:val="single"/>
          <w:lang w:val="uk-UA"/>
        </w:rPr>
        <w:t xml:space="preserve"> Диплом ІІ ст.</w:t>
      </w:r>
    </w:p>
    <w:p w:rsidR="009B65CF" w:rsidRPr="009B65CF" w:rsidRDefault="009B65CF" w:rsidP="004A2662">
      <w:pPr>
        <w:numPr>
          <w:ilvl w:val="0"/>
          <w:numId w:val="40"/>
        </w:numPr>
        <w:shd w:val="clear" w:color="auto" w:fill="FFFFFF"/>
        <w:spacing w:after="0" w:line="240" w:lineRule="auto"/>
        <w:jc w:val="both"/>
        <w:rPr>
          <w:rFonts w:ascii="Times New Roman" w:eastAsia="Calibri" w:hAnsi="Times New Roman" w:cs="Times New Roman"/>
          <w:sz w:val="28"/>
          <w:szCs w:val="28"/>
          <w:lang w:val="uk-UA"/>
        </w:rPr>
      </w:pPr>
      <w:proofErr w:type="spellStart"/>
      <w:r w:rsidRPr="009B65CF">
        <w:rPr>
          <w:rFonts w:ascii="Times New Roman" w:eastAsia="Calibri" w:hAnsi="Times New Roman" w:cs="Times New Roman"/>
          <w:sz w:val="28"/>
          <w:szCs w:val="28"/>
          <w:lang w:val="uk-UA"/>
        </w:rPr>
        <w:t>Жмирко</w:t>
      </w:r>
      <w:proofErr w:type="spellEnd"/>
      <w:r w:rsidRPr="009B65CF">
        <w:rPr>
          <w:rFonts w:ascii="Times New Roman" w:eastAsia="Calibri" w:hAnsi="Times New Roman" w:cs="Times New Roman"/>
          <w:sz w:val="28"/>
          <w:szCs w:val="28"/>
          <w:lang w:val="uk-UA"/>
        </w:rPr>
        <w:t xml:space="preserve"> Даніїл, 2- А кл. (вч. Кельманська В.А.), </w:t>
      </w:r>
      <w:r w:rsidRPr="009B65CF">
        <w:rPr>
          <w:rFonts w:ascii="Times New Roman" w:eastAsia="Calibri" w:hAnsi="Times New Roman" w:cs="Times New Roman"/>
          <w:sz w:val="28"/>
          <w:szCs w:val="28"/>
          <w:u w:val="single"/>
          <w:lang w:val="uk-UA"/>
        </w:rPr>
        <w:t>Диплом ІІІ ст.</w:t>
      </w:r>
    </w:p>
    <w:p w:rsidR="009B65CF" w:rsidRPr="009B65CF" w:rsidRDefault="009B65CF" w:rsidP="004A2662">
      <w:pPr>
        <w:numPr>
          <w:ilvl w:val="0"/>
          <w:numId w:val="40"/>
        </w:numPr>
        <w:shd w:val="clear" w:color="auto" w:fill="FFFFFF"/>
        <w:spacing w:after="0" w:line="240" w:lineRule="auto"/>
        <w:jc w:val="both"/>
        <w:rPr>
          <w:rFonts w:ascii="Times New Roman" w:eastAsia="Calibri" w:hAnsi="Times New Roman" w:cs="Times New Roman"/>
          <w:sz w:val="28"/>
          <w:szCs w:val="28"/>
          <w:lang w:val="uk-UA"/>
        </w:rPr>
      </w:pPr>
      <w:r w:rsidRPr="009B65CF">
        <w:rPr>
          <w:rFonts w:ascii="Times New Roman" w:eastAsia="Calibri" w:hAnsi="Times New Roman" w:cs="Times New Roman"/>
          <w:sz w:val="28"/>
          <w:szCs w:val="28"/>
          <w:lang w:val="uk-UA"/>
        </w:rPr>
        <w:t xml:space="preserve">Кельманська Дар’я, 2- А кл. (вч. Кельманська В.А.), </w:t>
      </w:r>
      <w:r w:rsidRPr="009B65CF">
        <w:rPr>
          <w:rFonts w:ascii="Times New Roman" w:eastAsia="Calibri" w:hAnsi="Times New Roman" w:cs="Times New Roman"/>
          <w:sz w:val="28"/>
          <w:szCs w:val="28"/>
          <w:u w:val="single"/>
          <w:lang w:val="uk-UA"/>
        </w:rPr>
        <w:t>Диплом ІІІ ст.</w:t>
      </w:r>
      <w:r w:rsidRPr="009B65CF">
        <w:rPr>
          <w:rFonts w:ascii="Times New Roman" w:eastAsia="Calibri" w:hAnsi="Times New Roman" w:cs="Times New Roman"/>
          <w:sz w:val="28"/>
          <w:szCs w:val="28"/>
          <w:lang w:val="uk-UA"/>
        </w:rPr>
        <w:tab/>
      </w:r>
    </w:p>
    <w:p w:rsidR="009B65CF" w:rsidRPr="009B65CF" w:rsidRDefault="009B65CF" w:rsidP="004A2662">
      <w:pPr>
        <w:numPr>
          <w:ilvl w:val="0"/>
          <w:numId w:val="40"/>
        </w:numPr>
        <w:shd w:val="clear" w:color="auto" w:fill="FFFFFF"/>
        <w:spacing w:after="0" w:line="240" w:lineRule="auto"/>
        <w:jc w:val="both"/>
        <w:rPr>
          <w:rFonts w:ascii="Times New Roman" w:eastAsia="Calibri" w:hAnsi="Times New Roman" w:cs="Times New Roman"/>
          <w:sz w:val="28"/>
          <w:szCs w:val="28"/>
          <w:lang w:val="uk-UA"/>
        </w:rPr>
      </w:pPr>
      <w:proofErr w:type="spellStart"/>
      <w:r w:rsidRPr="009B65CF">
        <w:rPr>
          <w:rFonts w:ascii="Times New Roman" w:eastAsia="Calibri" w:hAnsi="Times New Roman" w:cs="Times New Roman"/>
          <w:sz w:val="28"/>
          <w:szCs w:val="28"/>
          <w:lang w:val="uk-UA"/>
        </w:rPr>
        <w:t>Амеліна</w:t>
      </w:r>
      <w:proofErr w:type="spellEnd"/>
      <w:r w:rsidRPr="009B65CF">
        <w:rPr>
          <w:rFonts w:ascii="Times New Roman" w:eastAsia="Calibri" w:hAnsi="Times New Roman" w:cs="Times New Roman"/>
          <w:sz w:val="28"/>
          <w:szCs w:val="28"/>
          <w:lang w:val="uk-UA"/>
        </w:rPr>
        <w:t xml:space="preserve"> Евеліна, 2- А кл. (вч. Кельманська В.А.),</w:t>
      </w:r>
      <w:r w:rsidRPr="009B65CF">
        <w:rPr>
          <w:rFonts w:ascii="Times New Roman" w:eastAsia="Calibri" w:hAnsi="Times New Roman" w:cs="Times New Roman"/>
          <w:sz w:val="28"/>
          <w:szCs w:val="28"/>
          <w:u w:val="single"/>
          <w:lang w:val="uk-UA"/>
        </w:rPr>
        <w:t xml:space="preserve"> Диплом ІІІ ст.</w:t>
      </w:r>
    </w:p>
    <w:p w:rsidR="009B65CF" w:rsidRPr="009B65CF" w:rsidRDefault="009B65CF" w:rsidP="004A2662">
      <w:pPr>
        <w:numPr>
          <w:ilvl w:val="0"/>
          <w:numId w:val="40"/>
        </w:numPr>
        <w:shd w:val="clear" w:color="auto" w:fill="FFFFFF"/>
        <w:spacing w:after="0" w:line="240" w:lineRule="auto"/>
        <w:jc w:val="both"/>
        <w:rPr>
          <w:rFonts w:ascii="Times New Roman" w:eastAsia="Calibri" w:hAnsi="Times New Roman" w:cs="Times New Roman"/>
          <w:sz w:val="28"/>
          <w:szCs w:val="28"/>
          <w:lang w:val="uk-UA"/>
        </w:rPr>
      </w:pPr>
      <w:proofErr w:type="spellStart"/>
      <w:r w:rsidRPr="009B65CF">
        <w:rPr>
          <w:rFonts w:ascii="Times New Roman" w:eastAsia="Calibri" w:hAnsi="Times New Roman" w:cs="Times New Roman"/>
          <w:sz w:val="28"/>
          <w:szCs w:val="28"/>
          <w:lang w:val="uk-UA"/>
        </w:rPr>
        <w:t>Єлинський</w:t>
      </w:r>
      <w:proofErr w:type="spellEnd"/>
      <w:r w:rsidRPr="009B65CF">
        <w:rPr>
          <w:rFonts w:ascii="Times New Roman" w:eastAsia="Calibri" w:hAnsi="Times New Roman" w:cs="Times New Roman"/>
          <w:sz w:val="28"/>
          <w:szCs w:val="28"/>
          <w:lang w:val="uk-UA"/>
        </w:rPr>
        <w:t xml:space="preserve"> Даніель, 2-А кл. (вч. Кельманська В.А.), </w:t>
      </w:r>
      <w:r w:rsidRPr="009B65CF">
        <w:rPr>
          <w:rFonts w:ascii="Times New Roman" w:eastAsia="Calibri" w:hAnsi="Times New Roman" w:cs="Times New Roman"/>
          <w:sz w:val="28"/>
          <w:szCs w:val="28"/>
          <w:u w:val="single"/>
          <w:lang w:val="uk-UA"/>
        </w:rPr>
        <w:t>Диплом ІІІ ст.</w:t>
      </w:r>
    </w:p>
    <w:p w:rsidR="009B65CF" w:rsidRPr="009B65CF" w:rsidRDefault="009B65CF" w:rsidP="009B65CF">
      <w:pPr>
        <w:shd w:val="clear" w:color="auto" w:fill="FFFFFF"/>
        <w:spacing w:after="0" w:line="240" w:lineRule="auto"/>
        <w:ind w:firstLine="567"/>
        <w:jc w:val="both"/>
        <w:rPr>
          <w:rFonts w:ascii="Times New Roman" w:eastAsia="Calibri" w:hAnsi="Times New Roman" w:cs="Times New Roman"/>
          <w:sz w:val="28"/>
          <w:szCs w:val="28"/>
          <w:u w:val="single"/>
          <w:lang w:val="uk-UA"/>
        </w:rPr>
      </w:pPr>
      <w:r w:rsidRPr="009B65CF">
        <w:rPr>
          <w:rFonts w:ascii="Times New Roman" w:eastAsia="Calibri" w:hAnsi="Times New Roman" w:cs="Times New Roman"/>
          <w:sz w:val="28"/>
          <w:szCs w:val="28"/>
          <w:u w:val="single"/>
          <w:lang w:val="uk-UA"/>
        </w:rPr>
        <w:t>3-і класи:</w:t>
      </w:r>
    </w:p>
    <w:p w:rsidR="009B65CF" w:rsidRPr="009B65CF" w:rsidRDefault="009B65CF" w:rsidP="004A2662">
      <w:pPr>
        <w:numPr>
          <w:ilvl w:val="0"/>
          <w:numId w:val="41"/>
        </w:numPr>
        <w:shd w:val="clear" w:color="auto" w:fill="FFFFFF"/>
        <w:spacing w:after="0" w:line="240" w:lineRule="auto"/>
        <w:ind w:left="993" w:hanging="284"/>
        <w:jc w:val="both"/>
        <w:rPr>
          <w:rFonts w:ascii="Times New Roman" w:eastAsia="Calibri" w:hAnsi="Times New Roman" w:cs="Times New Roman"/>
          <w:sz w:val="28"/>
          <w:szCs w:val="28"/>
          <w:u w:val="single"/>
          <w:lang w:val="uk-UA"/>
        </w:rPr>
      </w:pPr>
      <w:proofErr w:type="spellStart"/>
      <w:r w:rsidRPr="009B65CF">
        <w:rPr>
          <w:rFonts w:ascii="Times New Roman" w:eastAsia="Calibri" w:hAnsi="Times New Roman" w:cs="Times New Roman"/>
          <w:sz w:val="28"/>
          <w:szCs w:val="28"/>
          <w:lang w:val="uk-UA"/>
        </w:rPr>
        <w:t>Кудрякова</w:t>
      </w:r>
      <w:proofErr w:type="spellEnd"/>
      <w:r w:rsidRPr="009B65CF">
        <w:rPr>
          <w:rFonts w:ascii="Times New Roman" w:eastAsia="Calibri" w:hAnsi="Times New Roman" w:cs="Times New Roman"/>
          <w:sz w:val="28"/>
          <w:szCs w:val="28"/>
          <w:lang w:val="uk-UA"/>
        </w:rPr>
        <w:t xml:space="preserve"> Валерія, 3- Г кл. (вч. Малиновська Л.В.), </w:t>
      </w:r>
      <w:r w:rsidRPr="009B65CF">
        <w:rPr>
          <w:rFonts w:ascii="Times New Roman" w:eastAsia="Calibri" w:hAnsi="Times New Roman" w:cs="Times New Roman"/>
          <w:sz w:val="28"/>
          <w:szCs w:val="28"/>
          <w:u w:val="single"/>
          <w:lang w:val="uk-UA"/>
        </w:rPr>
        <w:t>Диплом ІІ ст.</w:t>
      </w:r>
    </w:p>
    <w:p w:rsidR="009B65CF" w:rsidRPr="009B65CF" w:rsidRDefault="009B65CF" w:rsidP="009B65CF">
      <w:pPr>
        <w:shd w:val="clear" w:color="auto" w:fill="FFFFFF"/>
        <w:spacing w:after="0" w:line="240" w:lineRule="auto"/>
        <w:ind w:firstLine="567"/>
        <w:jc w:val="both"/>
        <w:rPr>
          <w:rFonts w:ascii="Times New Roman" w:eastAsia="Calibri" w:hAnsi="Times New Roman" w:cs="Times New Roman"/>
          <w:sz w:val="28"/>
          <w:szCs w:val="28"/>
          <w:u w:val="single"/>
          <w:lang w:val="uk-UA"/>
        </w:rPr>
      </w:pPr>
      <w:r w:rsidRPr="009B65CF">
        <w:rPr>
          <w:rFonts w:ascii="Times New Roman" w:eastAsia="Calibri" w:hAnsi="Times New Roman" w:cs="Times New Roman"/>
          <w:sz w:val="28"/>
          <w:szCs w:val="28"/>
          <w:u w:val="single"/>
          <w:lang w:val="uk-UA"/>
        </w:rPr>
        <w:t>4-і класи:</w:t>
      </w:r>
    </w:p>
    <w:p w:rsidR="009B65CF" w:rsidRPr="009B65CF" w:rsidRDefault="009B65CF" w:rsidP="004A2662">
      <w:pPr>
        <w:numPr>
          <w:ilvl w:val="0"/>
          <w:numId w:val="42"/>
        </w:numPr>
        <w:shd w:val="clear" w:color="auto" w:fill="FFFFFF"/>
        <w:spacing w:after="0" w:line="240" w:lineRule="auto"/>
        <w:jc w:val="both"/>
        <w:rPr>
          <w:rFonts w:ascii="Times New Roman" w:eastAsia="Calibri" w:hAnsi="Times New Roman" w:cs="Times New Roman"/>
          <w:sz w:val="28"/>
          <w:szCs w:val="28"/>
          <w:u w:val="single"/>
          <w:lang w:val="uk-UA"/>
        </w:rPr>
      </w:pPr>
      <w:proofErr w:type="spellStart"/>
      <w:r w:rsidRPr="009B65CF">
        <w:rPr>
          <w:rFonts w:ascii="Times New Roman" w:eastAsia="Calibri" w:hAnsi="Times New Roman" w:cs="Times New Roman"/>
          <w:sz w:val="28"/>
          <w:szCs w:val="28"/>
          <w:lang w:val="uk-UA"/>
        </w:rPr>
        <w:t>Дідик</w:t>
      </w:r>
      <w:proofErr w:type="spellEnd"/>
      <w:r w:rsidRPr="009B65CF">
        <w:rPr>
          <w:rFonts w:ascii="Times New Roman" w:eastAsia="Calibri" w:hAnsi="Times New Roman" w:cs="Times New Roman"/>
          <w:sz w:val="28"/>
          <w:szCs w:val="28"/>
          <w:lang w:val="uk-UA"/>
        </w:rPr>
        <w:t xml:space="preserve"> Евеліна, 4-В кл. (вч. </w:t>
      </w:r>
      <w:proofErr w:type="spellStart"/>
      <w:r w:rsidRPr="009B65CF">
        <w:rPr>
          <w:rFonts w:ascii="Times New Roman" w:eastAsia="Calibri" w:hAnsi="Times New Roman" w:cs="Times New Roman"/>
          <w:sz w:val="28"/>
          <w:szCs w:val="28"/>
          <w:lang w:val="uk-UA"/>
        </w:rPr>
        <w:t>Іванькова</w:t>
      </w:r>
      <w:proofErr w:type="spellEnd"/>
      <w:r w:rsidRPr="009B65CF">
        <w:rPr>
          <w:rFonts w:ascii="Times New Roman" w:eastAsia="Calibri" w:hAnsi="Times New Roman" w:cs="Times New Roman"/>
          <w:sz w:val="28"/>
          <w:szCs w:val="28"/>
          <w:lang w:val="uk-UA"/>
        </w:rPr>
        <w:t xml:space="preserve"> Н.В.), </w:t>
      </w:r>
      <w:r w:rsidRPr="009B65CF">
        <w:rPr>
          <w:rFonts w:ascii="Times New Roman" w:eastAsia="Calibri" w:hAnsi="Times New Roman" w:cs="Times New Roman"/>
          <w:sz w:val="28"/>
          <w:szCs w:val="28"/>
          <w:u w:val="single"/>
          <w:lang w:val="uk-UA"/>
        </w:rPr>
        <w:t>Диплом ІІ ст.</w:t>
      </w:r>
    </w:p>
    <w:p w:rsidR="009B65CF" w:rsidRPr="009B65CF" w:rsidRDefault="009B65CF" w:rsidP="004A2662">
      <w:pPr>
        <w:numPr>
          <w:ilvl w:val="0"/>
          <w:numId w:val="42"/>
        </w:numPr>
        <w:shd w:val="clear" w:color="auto" w:fill="FFFFFF"/>
        <w:spacing w:after="0" w:line="240" w:lineRule="auto"/>
        <w:jc w:val="both"/>
        <w:rPr>
          <w:rFonts w:ascii="Times New Roman" w:eastAsia="Calibri" w:hAnsi="Times New Roman" w:cs="Times New Roman"/>
          <w:sz w:val="28"/>
          <w:szCs w:val="28"/>
          <w:lang w:val="uk-UA"/>
        </w:rPr>
      </w:pPr>
      <w:proofErr w:type="spellStart"/>
      <w:r w:rsidRPr="009B65CF">
        <w:rPr>
          <w:rFonts w:ascii="Times New Roman" w:eastAsia="Calibri" w:hAnsi="Times New Roman" w:cs="Times New Roman"/>
          <w:sz w:val="28"/>
          <w:szCs w:val="28"/>
          <w:lang w:val="uk-UA"/>
        </w:rPr>
        <w:t>Моряков</w:t>
      </w:r>
      <w:proofErr w:type="spellEnd"/>
      <w:r w:rsidRPr="009B65CF">
        <w:rPr>
          <w:rFonts w:ascii="Times New Roman" w:eastAsia="Calibri" w:hAnsi="Times New Roman" w:cs="Times New Roman"/>
          <w:sz w:val="28"/>
          <w:szCs w:val="28"/>
          <w:lang w:val="uk-UA"/>
        </w:rPr>
        <w:t xml:space="preserve"> Володимир, 4-А кл. (вч. Красношлик В.П.), </w:t>
      </w:r>
      <w:r w:rsidRPr="009B65CF">
        <w:rPr>
          <w:rFonts w:ascii="Times New Roman" w:eastAsia="Calibri" w:hAnsi="Times New Roman" w:cs="Times New Roman"/>
          <w:sz w:val="28"/>
          <w:szCs w:val="28"/>
          <w:u w:val="single"/>
          <w:lang w:val="uk-UA"/>
        </w:rPr>
        <w:t>Диплом ІІІ ст.</w:t>
      </w:r>
    </w:p>
    <w:p w:rsidR="009B65CF" w:rsidRPr="009B65CF" w:rsidRDefault="009B65CF" w:rsidP="004A2662">
      <w:pPr>
        <w:numPr>
          <w:ilvl w:val="0"/>
          <w:numId w:val="42"/>
        </w:numPr>
        <w:shd w:val="clear" w:color="auto" w:fill="FFFFFF"/>
        <w:spacing w:line="240" w:lineRule="auto"/>
        <w:jc w:val="both"/>
        <w:rPr>
          <w:rFonts w:ascii="Times New Roman" w:eastAsia="Calibri" w:hAnsi="Times New Roman" w:cs="Times New Roman"/>
          <w:sz w:val="28"/>
          <w:szCs w:val="28"/>
          <w:lang w:val="uk-UA"/>
        </w:rPr>
      </w:pPr>
      <w:r w:rsidRPr="009B65CF">
        <w:rPr>
          <w:rFonts w:ascii="Times New Roman" w:eastAsia="Calibri" w:hAnsi="Times New Roman" w:cs="Times New Roman"/>
          <w:sz w:val="28"/>
          <w:szCs w:val="28"/>
          <w:lang w:val="uk-UA"/>
        </w:rPr>
        <w:t xml:space="preserve">Задіран Георгій, 4-А кл. (вч. Красношлик В.П.), </w:t>
      </w:r>
      <w:r w:rsidRPr="009B65CF">
        <w:rPr>
          <w:rFonts w:ascii="Times New Roman" w:eastAsia="Calibri" w:hAnsi="Times New Roman" w:cs="Times New Roman"/>
          <w:sz w:val="28"/>
          <w:szCs w:val="28"/>
          <w:u w:val="single"/>
          <w:lang w:val="uk-UA"/>
        </w:rPr>
        <w:t>Диплом ІІІ</w:t>
      </w:r>
      <w:bookmarkStart w:id="55" w:name="_GoBack"/>
      <w:bookmarkEnd w:id="55"/>
      <w:r w:rsidRPr="009B65CF">
        <w:rPr>
          <w:rFonts w:ascii="Times New Roman" w:eastAsia="Calibri" w:hAnsi="Times New Roman" w:cs="Times New Roman"/>
          <w:sz w:val="28"/>
          <w:szCs w:val="28"/>
          <w:u w:val="single"/>
          <w:lang w:val="uk-UA"/>
        </w:rPr>
        <w:t xml:space="preserve"> ст.</w:t>
      </w:r>
    </w:p>
    <w:p w:rsidR="009B65CF" w:rsidRPr="009B65CF" w:rsidRDefault="009B65CF" w:rsidP="009B65CF">
      <w:pPr>
        <w:shd w:val="clear" w:color="auto" w:fill="FFFFFF"/>
        <w:spacing w:line="240" w:lineRule="auto"/>
        <w:ind w:firstLine="426"/>
        <w:jc w:val="both"/>
        <w:rPr>
          <w:rFonts w:ascii="Times New Roman" w:eastAsia="Calibri" w:hAnsi="Times New Roman" w:cs="Times New Roman"/>
          <w:sz w:val="28"/>
          <w:szCs w:val="28"/>
          <w:lang w:val="uk-UA"/>
        </w:rPr>
      </w:pPr>
      <w:r w:rsidRPr="009B65CF">
        <w:rPr>
          <w:rFonts w:ascii="Times New Roman" w:eastAsia="Calibri" w:hAnsi="Times New Roman" w:cs="Times New Roman"/>
          <w:sz w:val="28"/>
          <w:szCs w:val="28"/>
          <w:lang w:val="uk-UA"/>
        </w:rPr>
        <w:t xml:space="preserve">У </w:t>
      </w:r>
      <w:r w:rsidRPr="009B65CF">
        <w:rPr>
          <w:rFonts w:ascii="Times New Roman" w:eastAsia="Calibri" w:hAnsi="Times New Roman" w:cs="Times New Roman"/>
          <w:sz w:val="28"/>
          <w:szCs w:val="28"/>
          <w:u w:val="single"/>
          <w:lang w:val="uk-UA"/>
        </w:rPr>
        <w:t>номінації «Найкращий клас»</w:t>
      </w:r>
      <w:r w:rsidRPr="009B65CF">
        <w:rPr>
          <w:rFonts w:ascii="Times New Roman" w:eastAsia="Calibri" w:hAnsi="Times New Roman" w:cs="Times New Roman"/>
          <w:sz w:val="28"/>
          <w:szCs w:val="28"/>
          <w:lang w:val="uk-UA"/>
        </w:rPr>
        <w:t xml:space="preserve"> у цій грі визнано 2-А кл. (вч. </w:t>
      </w:r>
      <w:proofErr w:type="spellStart"/>
      <w:r w:rsidRPr="009B65CF">
        <w:rPr>
          <w:rFonts w:ascii="Times New Roman" w:eastAsia="Calibri" w:hAnsi="Times New Roman" w:cs="Times New Roman"/>
          <w:sz w:val="28"/>
          <w:szCs w:val="28"/>
          <w:lang w:val="uk-UA"/>
        </w:rPr>
        <w:t>Кельман-ська</w:t>
      </w:r>
      <w:proofErr w:type="spellEnd"/>
      <w:r w:rsidRPr="009B65CF">
        <w:rPr>
          <w:rFonts w:ascii="Times New Roman" w:eastAsia="Calibri" w:hAnsi="Times New Roman" w:cs="Times New Roman"/>
          <w:sz w:val="28"/>
          <w:szCs w:val="28"/>
          <w:lang w:val="uk-UA"/>
        </w:rPr>
        <w:t xml:space="preserve"> В.А.),</w:t>
      </w:r>
      <w:r w:rsidRPr="009B65CF">
        <w:rPr>
          <w:rFonts w:eastAsiaTheme="minorEastAsia"/>
          <w:lang w:eastAsia="ru-RU"/>
        </w:rPr>
        <w:t xml:space="preserve"> </w:t>
      </w:r>
      <w:r w:rsidRPr="009B65CF">
        <w:rPr>
          <w:rFonts w:eastAsiaTheme="minorEastAsia"/>
          <w:lang w:val="uk-UA" w:eastAsia="ru-RU"/>
        </w:rPr>
        <w:t xml:space="preserve"> </w:t>
      </w:r>
      <w:r w:rsidRPr="009B65CF">
        <w:rPr>
          <w:rFonts w:ascii="Times New Roman" w:eastAsia="Calibri" w:hAnsi="Times New Roman" w:cs="Times New Roman"/>
          <w:sz w:val="28"/>
          <w:szCs w:val="28"/>
          <w:lang w:val="uk-UA"/>
        </w:rPr>
        <w:t xml:space="preserve">4-В кл. (вч. </w:t>
      </w:r>
      <w:proofErr w:type="spellStart"/>
      <w:r w:rsidRPr="009B65CF">
        <w:rPr>
          <w:rFonts w:ascii="Times New Roman" w:eastAsia="Calibri" w:hAnsi="Times New Roman" w:cs="Times New Roman"/>
          <w:sz w:val="28"/>
          <w:szCs w:val="28"/>
          <w:lang w:val="uk-UA"/>
        </w:rPr>
        <w:t>Іванькова</w:t>
      </w:r>
      <w:proofErr w:type="spellEnd"/>
      <w:r w:rsidRPr="009B65CF">
        <w:rPr>
          <w:rFonts w:ascii="Times New Roman" w:eastAsia="Calibri" w:hAnsi="Times New Roman" w:cs="Times New Roman"/>
          <w:sz w:val="28"/>
          <w:szCs w:val="28"/>
          <w:lang w:val="uk-UA"/>
        </w:rPr>
        <w:t xml:space="preserve"> Н.В.).</w:t>
      </w:r>
    </w:p>
    <w:p w:rsidR="009B65CF" w:rsidRPr="009B65CF" w:rsidRDefault="009B65CF" w:rsidP="009B65CF">
      <w:pPr>
        <w:spacing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Переможцями </w:t>
      </w:r>
      <w:r w:rsidRPr="009B65CF">
        <w:rPr>
          <w:rFonts w:ascii="Times New Roman" w:eastAsia="Times New Roman" w:hAnsi="Times New Roman" w:cs="Times New Roman"/>
          <w:b/>
          <w:sz w:val="28"/>
          <w:szCs w:val="28"/>
          <w:lang w:val="uk-UA" w:eastAsia="ru-RU"/>
        </w:rPr>
        <w:t>міської виставки-конкурсу</w:t>
      </w:r>
      <w:r w:rsidRPr="009B65CF">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i/>
          <w:sz w:val="28"/>
          <w:szCs w:val="28"/>
          <w:lang w:val="uk-UA" w:eastAsia="ru-RU"/>
        </w:rPr>
        <w:t>«Чарівний світ води»</w:t>
      </w:r>
      <w:r w:rsidRPr="009B65CF">
        <w:rPr>
          <w:rFonts w:ascii="Times New Roman" w:eastAsia="Times New Roman" w:hAnsi="Times New Roman" w:cs="Times New Roman"/>
          <w:sz w:val="28"/>
          <w:szCs w:val="28"/>
          <w:lang w:val="uk-UA" w:eastAsia="ru-RU"/>
        </w:rPr>
        <w:t xml:space="preserve"> (19.02.2016)  стали у:</w:t>
      </w:r>
    </w:p>
    <w:p w:rsidR="009B65CF" w:rsidRPr="009B65CF" w:rsidRDefault="009B65CF" w:rsidP="004A2662">
      <w:pPr>
        <w:numPr>
          <w:ilvl w:val="0"/>
          <w:numId w:val="46"/>
        </w:numPr>
        <w:spacing w:line="240" w:lineRule="auto"/>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конкурсі малюнків: </w:t>
      </w:r>
      <w:proofErr w:type="spellStart"/>
      <w:r w:rsidRPr="009B65CF">
        <w:rPr>
          <w:rFonts w:ascii="Times New Roman" w:eastAsia="Times New Roman" w:hAnsi="Times New Roman" w:cs="Times New Roman"/>
          <w:sz w:val="28"/>
          <w:szCs w:val="28"/>
          <w:lang w:val="uk-UA" w:eastAsia="ru-RU"/>
        </w:rPr>
        <w:t>Козяр</w:t>
      </w:r>
      <w:proofErr w:type="spellEnd"/>
      <w:r w:rsidRPr="009B65CF">
        <w:rPr>
          <w:rFonts w:ascii="Times New Roman" w:eastAsia="Times New Roman" w:hAnsi="Times New Roman" w:cs="Times New Roman"/>
          <w:sz w:val="28"/>
          <w:szCs w:val="28"/>
          <w:lang w:val="uk-UA" w:eastAsia="ru-RU"/>
        </w:rPr>
        <w:t xml:space="preserve"> Марія, 1-Б кл. (уч. Стець А.В.);</w:t>
      </w:r>
    </w:p>
    <w:p w:rsidR="009B65CF" w:rsidRPr="009B65CF" w:rsidRDefault="009B65CF" w:rsidP="004A2662">
      <w:pPr>
        <w:numPr>
          <w:ilvl w:val="0"/>
          <w:numId w:val="46"/>
        </w:numPr>
        <w:spacing w:line="240" w:lineRule="auto"/>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конкурсі </w:t>
      </w:r>
      <w:proofErr w:type="spellStart"/>
      <w:r w:rsidRPr="009B65CF">
        <w:rPr>
          <w:rFonts w:ascii="Times New Roman" w:eastAsia="Times New Roman" w:hAnsi="Times New Roman" w:cs="Times New Roman"/>
          <w:sz w:val="28"/>
          <w:szCs w:val="28"/>
          <w:lang w:val="uk-UA" w:eastAsia="ru-RU"/>
        </w:rPr>
        <w:t>поробок</w:t>
      </w:r>
      <w:proofErr w:type="spellEnd"/>
      <w:r w:rsidRPr="009B65CF">
        <w:rPr>
          <w:rFonts w:ascii="Times New Roman" w:eastAsia="Times New Roman" w:hAnsi="Times New Roman" w:cs="Times New Roman"/>
          <w:sz w:val="28"/>
          <w:szCs w:val="28"/>
          <w:lang w:val="uk-UA" w:eastAsia="ru-RU"/>
        </w:rPr>
        <w:t xml:space="preserve">: </w:t>
      </w:r>
      <w:proofErr w:type="spellStart"/>
      <w:r w:rsidRPr="009B65CF">
        <w:rPr>
          <w:rFonts w:ascii="Times New Roman" w:eastAsia="Times New Roman" w:hAnsi="Times New Roman" w:cs="Times New Roman"/>
          <w:sz w:val="28"/>
          <w:szCs w:val="28"/>
          <w:lang w:val="uk-UA" w:eastAsia="ru-RU"/>
        </w:rPr>
        <w:t>Філіпчук</w:t>
      </w:r>
      <w:proofErr w:type="spellEnd"/>
      <w:r w:rsidRPr="009B65CF">
        <w:rPr>
          <w:rFonts w:ascii="Times New Roman" w:eastAsia="Times New Roman" w:hAnsi="Times New Roman" w:cs="Times New Roman"/>
          <w:sz w:val="28"/>
          <w:szCs w:val="28"/>
          <w:lang w:val="uk-UA" w:eastAsia="ru-RU"/>
        </w:rPr>
        <w:t xml:space="preserve"> Олексій, 3-Д кл. (уч. Івасюк М.С.).</w:t>
      </w:r>
    </w:p>
    <w:p w:rsidR="009B65CF" w:rsidRPr="009B65CF" w:rsidRDefault="009B65CF" w:rsidP="009B65CF">
      <w:pPr>
        <w:spacing w:line="240" w:lineRule="auto"/>
        <w:ind w:left="990"/>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Мають подяку за високий художній рівень та креативність у виконанні за: </w:t>
      </w:r>
    </w:p>
    <w:p w:rsidR="009B65CF" w:rsidRPr="009B65CF" w:rsidRDefault="009B65CF" w:rsidP="004A2662">
      <w:pPr>
        <w:numPr>
          <w:ilvl w:val="0"/>
          <w:numId w:val="47"/>
        </w:numPr>
        <w:spacing w:line="240" w:lineRule="auto"/>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малюнок: Медяник Єлизавета, 1-Г кл. (вч. Стрюкова Ю.М.), Ніколаєва Марія, 2-А кл. (уч. Кельманська В.А.), </w:t>
      </w:r>
      <w:proofErr w:type="spellStart"/>
      <w:r w:rsidRPr="009B65CF">
        <w:rPr>
          <w:rFonts w:ascii="Times New Roman" w:eastAsia="Times New Roman" w:hAnsi="Times New Roman" w:cs="Times New Roman"/>
          <w:sz w:val="28"/>
          <w:szCs w:val="28"/>
          <w:lang w:val="uk-UA" w:eastAsia="ru-RU"/>
        </w:rPr>
        <w:t>Горяк</w:t>
      </w:r>
      <w:proofErr w:type="spellEnd"/>
      <w:r w:rsidRPr="009B65CF">
        <w:rPr>
          <w:rFonts w:ascii="Times New Roman" w:eastAsia="Times New Roman" w:hAnsi="Times New Roman" w:cs="Times New Roman"/>
          <w:sz w:val="28"/>
          <w:szCs w:val="28"/>
          <w:lang w:val="uk-UA" w:eastAsia="ru-RU"/>
        </w:rPr>
        <w:t xml:space="preserve"> Вікторія, 4-Г кл. (уч. </w:t>
      </w:r>
      <w:proofErr w:type="spellStart"/>
      <w:r w:rsidRPr="009B65CF">
        <w:rPr>
          <w:rFonts w:ascii="Times New Roman" w:eastAsia="Times New Roman" w:hAnsi="Times New Roman" w:cs="Times New Roman"/>
          <w:sz w:val="28"/>
          <w:szCs w:val="28"/>
          <w:lang w:val="uk-UA" w:eastAsia="ru-RU"/>
        </w:rPr>
        <w:t>Лукі</w:t>
      </w:r>
      <w:proofErr w:type="spellEnd"/>
      <w:r w:rsidRPr="009B65CF">
        <w:rPr>
          <w:rFonts w:ascii="Times New Roman" w:eastAsia="Times New Roman" w:hAnsi="Times New Roman" w:cs="Times New Roman"/>
          <w:sz w:val="28"/>
          <w:szCs w:val="28"/>
          <w:lang w:val="uk-UA" w:eastAsia="ru-RU"/>
        </w:rPr>
        <w:t xml:space="preserve"> І.В.);</w:t>
      </w:r>
    </w:p>
    <w:p w:rsidR="009B65CF" w:rsidRPr="009B65CF" w:rsidRDefault="009B65CF" w:rsidP="004A2662">
      <w:pPr>
        <w:numPr>
          <w:ilvl w:val="0"/>
          <w:numId w:val="47"/>
        </w:numPr>
        <w:spacing w:line="240" w:lineRule="auto"/>
        <w:contextualSpacing/>
        <w:jc w:val="both"/>
        <w:rPr>
          <w:rFonts w:ascii="Times New Roman" w:eastAsia="Times New Roman" w:hAnsi="Times New Roman" w:cs="Times New Roman"/>
          <w:sz w:val="28"/>
          <w:szCs w:val="28"/>
          <w:lang w:val="uk-UA" w:eastAsia="ru-RU"/>
        </w:rPr>
      </w:pPr>
      <w:proofErr w:type="spellStart"/>
      <w:r w:rsidRPr="009B65CF">
        <w:rPr>
          <w:rFonts w:ascii="Times New Roman" w:eastAsia="Times New Roman" w:hAnsi="Times New Roman" w:cs="Times New Roman"/>
          <w:sz w:val="28"/>
          <w:szCs w:val="28"/>
          <w:lang w:val="uk-UA" w:eastAsia="ru-RU"/>
        </w:rPr>
        <w:t>поробку</w:t>
      </w:r>
      <w:proofErr w:type="spellEnd"/>
      <w:r w:rsidRPr="009B65CF">
        <w:rPr>
          <w:rFonts w:ascii="Times New Roman" w:eastAsia="Times New Roman" w:hAnsi="Times New Roman" w:cs="Times New Roman"/>
          <w:sz w:val="28"/>
          <w:szCs w:val="28"/>
          <w:lang w:val="uk-UA" w:eastAsia="ru-RU"/>
        </w:rPr>
        <w:t xml:space="preserve">: Кухаренко </w:t>
      </w:r>
      <w:proofErr w:type="spellStart"/>
      <w:r w:rsidRPr="009B65CF">
        <w:rPr>
          <w:rFonts w:ascii="Times New Roman" w:eastAsia="Times New Roman" w:hAnsi="Times New Roman" w:cs="Times New Roman"/>
          <w:sz w:val="28"/>
          <w:szCs w:val="28"/>
          <w:lang w:val="uk-UA" w:eastAsia="ru-RU"/>
        </w:rPr>
        <w:t>богдан</w:t>
      </w:r>
      <w:proofErr w:type="spellEnd"/>
      <w:r w:rsidRPr="009B65CF">
        <w:rPr>
          <w:rFonts w:ascii="Times New Roman" w:eastAsia="Times New Roman" w:hAnsi="Times New Roman" w:cs="Times New Roman"/>
          <w:sz w:val="28"/>
          <w:szCs w:val="28"/>
          <w:lang w:val="uk-UA" w:eastAsia="ru-RU"/>
        </w:rPr>
        <w:t xml:space="preserve">, 1-Б (уч. Стець А.В.), </w:t>
      </w:r>
      <w:proofErr w:type="spellStart"/>
      <w:r w:rsidRPr="009B65CF">
        <w:rPr>
          <w:rFonts w:ascii="Times New Roman" w:eastAsia="Times New Roman" w:hAnsi="Times New Roman" w:cs="Times New Roman"/>
          <w:sz w:val="28"/>
          <w:szCs w:val="28"/>
          <w:lang w:val="uk-UA" w:eastAsia="ru-RU"/>
        </w:rPr>
        <w:t>Халайджи</w:t>
      </w:r>
      <w:proofErr w:type="spellEnd"/>
      <w:r w:rsidRPr="009B65CF">
        <w:rPr>
          <w:rFonts w:ascii="Times New Roman" w:eastAsia="Times New Roman" w:hAnsi="Times New Roman" w:cs="Times New Roman"/>
          <w:sz w:val="28"/>
          <w:szCs w:val="28"/>
          <w:lang w:val="uk-UA" w:eastAsia="ru-RU"/>
        </w:rPr>
        <w:t xml:space="preserve"> Микита, 3-Д кл. (уч. Івасюк М.С.), </w:t>
      </w:r>
      <w:proofErr w:type="spellStart"/>
      <w:r w:rsidRPr="009B65CF">
        <w:rPr>
          <w:rFonts w:ascii="Times New Roman" w:eastAsia="Times New Roman" w:hAnsi="Times New Roman" w:cs="Times New Roman"/>
          <w:sz w:val="28"/>
          <w:szCs w:val="28"/>
          <w:lang w:val="uk-UA" w:eastAsia="ru-RU"/>
        </w:rPr>
        <w:t>Ігнатьєв</w:t>
      </w:r>
      <w:proofErr w:type="spellEnd"/>
      <w:r w:rsidRPr="009B65CF">
        <w:rPr>
          <w:rFonts w:ascii="Times New Roman" w:eastAsia="Times New Roman" w:hAnsi="Times New Roman" w:cs="Times New Roman"/>
          <w:sz w:val="28"/>
          <w:szCs w:val="28"/>
          <w:lang w:val="uk-UA" w:eastAsia="ru-RU"/>
        </w:rPr>
        <w:t xml:space="preserve"> Олександр, 3-Д кл. (уч. Івасюк М.С.).</w:t>
      </w:r>
    </w:p>
    <w:p w:rsidR="009B65CF" w:rsidRPr="009B65CF" w:rsidRDefault="009B65CF" w:rsidP="009B65CF">
      <w:pPr>
        <w:spacing w:line="240" w:lineRule="auto"/>
        <w:ind w:left="1710"/>
        <w:contextualSpacing/>
        <w:jc w:val="both"/>
        <w:rPr>
          <w:rFonts w:ascii="Times New Roman" w:eastAsia="Times New Roman" w:hAnsi="Times New Roman" w:cs="Times New Roman"/>
          <w:sz w:val="28"/>
          <w:szCs w:val="28"/>
          <w:lang w:val="uk-UA" w:eastAsia="ru-RU"/>
        </w:rPr>
      </w:pPr>
    </w:p>
    <w:p w:rsidR="009B65CF" w:rsidRDefault="009B65CF" w:rsidP="0034442D">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За підсумками навчального року звання </w:t>
      </w:r>
      <w:r w:rsidRPr="009B65CF">
        <w:rPr>
          <w:rFonts w:ascii="Times New Roman" w:eastAsia="Times New Roman" w:hAnsi="Times New Roman" w:cs="Times New Roman"/>
          <w:b/>
          <w:sz w:val="28"/>
          <w:szCs w:val="28"/>
          <w:lang w:val="uk-UA" w:eastAsia="ru-RU"/>
        </w:rPr>
        <w:t>«Кращий учень початкової школи 2016 року»</w:t>
      </w:r>
      <w:r w:rsidRPr="009B65CF">
        <w:rPr>
          <w:rFonts w:ascii="Times New Roman" w:eastAsia="Times New Roman" w:hAnsi="Times New Roman" w:cs="Times New Roman"/>
          <w:sz w:val="28"/>
          <w:szCs w:val="28"/>
          <w:lang w:val="uk-UA" w:eastAsia="ru-RU"/>
        </w:rPr>
        <w:t xml:space="preserve"> було присуджено учениці 4-А класу  </w:t>
      </w:r>
      <w:proofErr w:type="spellStart"/>
      <w:r w:rsidRPr="009B65CF">
        <w:rPr>
          <w:rFonts w:ascii="Times New Roman" w:eastAsia="Calibri" w:hAnsi="Times New Roman" w:cs="Times New Roman"/>
          <w:sz w:val="28"/>
          <w:szCs w:val="28"/>
          <w:lang w:val="uk-UA"/>
        </w:rPr>
        <w:t>Марнянській</w:t>
      </w:r>
      <w:proofErr w:type="spellEnd"/>
      <w:r w:rsidRPr="009B65CF">
        <w:rPr>
          <w:rFonts w:ascii="Times New Roman" w:eastAsia="Calibri" w:hAnsi="Times New Roman" w:cs="Times New Roman"/>
          <w:sz w:val="28"/>
          <w:szCs w:val="28"/>
          <w:lang w:val="uk-UA"/>
        </w:rPr>
        <w:t xml:space="preserve"> Олександрі </w:t>
      </w:r>
      <w:r w:rsidRPr="009B65CF">
        <w:rPr>
          <w:rFonts w:ascii="Times New Roman" w:eastAsia="Times New Roman" w:hAnsi="Times New Roman" w:cs="Times New Roman"/>
          <w:sz w:val="28"/>
          <w:szCs w:val="28"/>
          <w:lang w:val="uk-UA" w:eastAsia="ru-RU"/>
        </w:rPr>
        <w:t>(вч. Красношлик В.П.).</w:t>
      </w:r>
    </w:p>
    <w:p w:rsidR="0034442D" w:rsidRDefault="0034442D" w:rsidP="0034442D">
      <w:pPr>
        <w:spacing w:after="0" w:line="240" w:lineRule="auto"/>
        <w:ind w:firstLine="567"/>
        <w:jc w:val="both"/>
        <w:rPr>
          <w:rFonts w:ascii="Times New Roman" w:eastAsia="Times New Roman" w:hAnsi="Times New Roman" w:cs="Times New Roman"/>
          <w:sz w:val="28"/>
          <w:szCs w:val="28"/>
          <w:lang w:val="uk-UA" w:eastAsia="ru-RU"/>
        </w:rPr>
      </w:pPr>
    </w:p>
    <w:p w:rsidR="0034442D" w:rsidRPr="0034442D" w:rsidRDefault="0034442D" w:rsidP="0034442D">
      <w:pPr>
        <w:spacing w:after="0" w:line="240" w:lineRule="auto"/>
        <w:ind w:firstLine="567"/>
        <w:jc w:val="both"/>
        <w:rPr>
          <w:rFonts w:ascii="Times New Roman" w:eastAsia="Times New Roman" w:hAnsi="Times New Roman" w:cs="Times New Roman"/>
          <w:sz w:val="28"/>
          <w:szCs w:val="28"/>
          <w:lang w:val="uk-UA" w:eastAsia="ru-RU"/>
        </w:rPr>
      </w:pPr>
    </w:p>
    <w:p w:rsidR="009B65CF" w:rsidRPr="009B65CF" w:rsidRDefault="009B65CF" w:rsidP="009B65CF">
      <w:pPr>
        <w:spacing w:line="240" w:lineRule="auto"/>
        <w:jc w:val="center"/>
        <w:rPr>
          <w:rFonts w:ascii="Times New Roman" w:eastAsiaTheme="minorEastAsia" w:hAnsi="Times New Roman" w:cs="Times New Roman"/>
          <w:b/>
          <w:color w:val="00B050"/>
          <w:spacing w:val="20"/>
          <w:sz w:val="28"/>
          <w:lang w:val="uk-UA" w:eastAsia="ru-RU"/>
        </w:rPr>
      </w:pPr>
      <w:r w:rsidRPr="009B65CF">
        <w:rPr>
          <w:rFonts w:ascii="Times New Roman" w:eastAsiaTheme="minorEastAsia" w:hAnsi="Times New Roman" w:cs="Times New Roman"/>
          <w:b/>
          <w:color w:val="00B050"/>
          <w:spacing w:val="20"/>
          <w:sz w:val="28"/>
          <w:lang w:val="uk-UA" w:eastAsia="ru-RU"/>
        </w:rPr>
        <w:lastRenderedPageBreak/>
        <w:t>ПОЗАКЛАСНА РОБОТА</w:t>
      </w:r>
    </w:p>
    <w:p w:rsidR="009B65CF" w:rsidRPr="009B65CF" w:rsidRDefault="009B65CF" w:rsidP="009B65CF">
      <w:pPr>
        <w:spacing w:line="240" w:lineRule="auto"/>
        <w:jc w:val="center"/>
        <w:rPr>
          <w:rFonts w:ascii="Times New Roman" w:eastAsiaTheme="minorEastAsia" w:hAnsi="Times New Roman" w:cs="Times New Roman"/>
          <w:b/>
          <w:color w:val="00B050"/>
          <w:spacing w:val="20"/>
          <w:sz w:val="28"/>
          <w:lang w:val="uk-UA" w:eastAsia="ru-RU"/>
        </w:rPr>
      </w:pPr>
      <w:r w:rsidRPr="009B65CF">
        <w:rPr>
          <w:rFonts w:ascii="Times New Roman" w:eastAsiaTheme="minorEastAsia" w:hAnsi="Times New Roman" w:cs="Times New Roman"/>
          <w:b/>
          <w:color w:val="00B050"/>
          <w:spacing w:val="20"/>
          <w:sz w:val="28"/>
          <w:lang w:val="uk-UA" w:eastAsia="ru-RU"/>
        </w:rPr>
        <w:t>З ФІЗИЧНОЇ КУЛЬТУРИ</w:t>
      </w:r>
    </w:p>
    <w:p w:rsidR="009B65CF" w:rsidRPr="009B65CF" w:rsidRDefault="009B65CF" w:rsidP="009B65CF">
      <w:pPr>
        <w:spacing w:after="0" w:line="240" w:lineRule="auto"/>
        <w:ind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Адміністрацією </w:t>
      </w:r>
      <w:r w:rsidR="00C35E2E">
        <w:rPr>
          <w:rFonts w:ascii="Times New Roman" w:eastAsia="Times New Roman" w:hAnsi="Times New Roman" w:cs="Times New Roman"/>
          <w:sz w:val="28"/>
          <w:szCs w:val="28"/>
          <w:lang w:val="uk-UA" w:eastAsia="ru-RU"/>
        </w:rPr>
        <w:t>Ч</w:t>
      </w:r>
      <w:r w:rsidRPr="009B65CF">
        <w:rPr>
          <w:rFonts w:ascii="Times New Roman" w:eastAsia="Times New Roman" w:hAnsi="Times New Roman" w:cs="Times New Roman"/>
          <w:sz w:val="28"/>
          <w:szCs w:val="28"/>
          <w:lang w:val="uk-UA" w:eastAsia="ru-RU"/>
        </w:rPr>
        <w:t>ЗОШ №4 з 1 вересня 2012 року було затверджено   освітній проект «Позакласна  робота  з  фізичної  культури – один з основних  засобів удосконалення  фізичних  якостей  учнів  початкової  школи» вчителя  фізичної  культури,  вчителя-методиста  Малютіна  М.В. Монопроект на вказану тему було представлено на міському ярмарку педагогічних ідей та інновацій, нагороджено диплом ІІ ступеню (2016 р.).</w:t>
      </w:r>
    </w:p>
    <w:p w:rsidR="009B65CF" w:rsidRPr="009B65CF" w:rsidRDefault="009B65CF" w:rsidP="009B65CF">
      <w:pPr>
        <w:spacing w:line="240" w:lineRule="auto"/>
        <w:ind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Учителі фізичної культури Малютін М.В., </w:t>
      </w:r>
      <w:proofErr w:type="spellStart"/>
      <w:r w:rsidRPr="009B65CF">
        <w:rPr>
          <w:rFonts w:ascii="Times New Roman" w:eastAsia="Times New Roman" w:hAnsi="Times New Roman" w:cs="Times New Roman"/>
          <w:sz w:val="28"/>
          <w:szCs w:val="28"/>
          <w:lang w:val="uk-UA" w:eastAsia="ru-RU"/>
        </w:rPr>
        <w:t>Папікян-Дедюхіна</w:t>
      </w:r>
      <w:proofErr w:type="spellEnd"/>
      <w:r w:rsidRPr="009B65CF">
        <w:rPr>
          <w:rFonts w:ascii="Times New Roman" w:eastAsia="Times New Roman" w:hAnsi="Times New Roman" w:cs="Times New Roman"/>
          <w:sz w:val="28"/>
          <w:szCs w:val="28"/>
          <w:lang w:val="uk-UA" w:eastAsia="ru-RU"/>
        </w:rPr>
        <w:t xml:space="preserve"> Н.С., </w:t>
      </w:r>
      <w:proofErr w:type="spellStart"/>
      <w:r w:rsidRPr="009B65CF">
        <w:rPr>
          <w:rFonts w:ascii="Times New Roman" w:eastAsia="Times New Roman" w:hAnsi="Times New Roman" w:cs="Times New Roman"/>
          <w:sz w:val="28"/>
          <w:szCs w:val="28"/>
          <w:lang w:val="uk-UA" w:eastAsia="ru-RU"/>
        </w:rPr>
        <w:t>Дедюхіна</w:t>
      </w:r>
      <w:proofErr w:type="spellEnd"/>
      <w:r w:rsidRPr="009B65CF">
        <w:rPr>
          <w:rFonts w:ascii="Times New Roman" w:eastAsia="Times New Roman" w:hAnsi="Times New Roman" w:cs="Times New Roman"/>
          <w:sz w:val="28"/>
          <w:szCs w:val="28"/>
          <w:lang w:val="uk-UA" w:eastAsia="ru-RU"/>
        </w:rPr>
        <w:t xml:space="preserve"> Л.О. протягом цього навчального року активно проводили позакласну роботу серед учнів паралелей 2-4 класів у школі та в межах міста, просвітницьку роботу з батьками  щодо залучення  учнів   початкової  школи до систематичних занять  у  гуртках  і  спортивних  секціях, які  працюють  у  місті  Чорноморську. За 4-и роки динаміка занять дітей спортом позитивна: збільшилася з 46% до 56%. Завдяки  методично спланованій позакласній  роботі в початковій  школі протягом 4-х років кількість  учнів  спеціальної  медичної  групи  скоротилась до 50%, систематично  займаються  спортом 56% школярів. </w:t>
      </w:r>
    </w:p>
    <w:p w:rsidR="009B65CF" w:rsidRPr="009B65CF" w:rsidRDefault="009B65CF" w:rsidP="009B65CF">
      <w:pPr>
        <w:spacing w:after="0" w:line="240" w:lineRule="auto"/>
        <w:ind w:right="-6"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Згідно з планом контрольно-аналітичної діяльності школи 08-12 лютого 2016 року здійснено моніторинг знань та умінь із фізкультури учнів 2-4 класів. Школярі здавали тести відповідно до вимог нового Державного стандарту щодо стану розвитку фізичних та рухових здібностей, підвищення рівня фізичної підготовленості учнів: </w:t>
      </w:r>
    </w:p>
    <w:p w:rsidR="009B65CF" w:rsidRPr="009B65CF" w:rsidRDefault="009B65CF" w:rsidP="004A2662">
      <w:pPr>
        <w:numPr>
          <w:ilvl w:val="0"/>
          <w:numId w:val="39"/>
        </w:numPr>
        <w:spacing w:after="0" w:line="240" w:lineRule="auto"/>
        <w:ind w:right="-6"/>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2-х класів – стрибки в довжину з місця, стрибки зі скакалкою;</w:t>
      </w:r>
    </w:p>
    <w:p w:rsidR="009B65CF" w:rsidRPr="009B65CF" w:rsidRDefault="009B65CF" w:rsidP="004A2662">
      <w:pPr>
        <w:numPr>
          <w:ilvl w:val="0"/>
          <w:numId w:val="39"/>
        </w:numPr>
        <w:spacing w:after="0" w:line="240" w:lineRule="auto"/>
        <w:ind w:right="-6"/>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3-х класів – стрибки в довжину з місця, перекид вперед-назад;</w:t>
      </w:r>
    </w:p>
    <w:p w:rsidR="009B65CF" w:rsidRPr="009B65CF" w:rsidRDefault="009B65CF" w:rsidP="004A2662">
      <w:pPr>
        <w:numPr>
          <w:ilvl w:val="0"/>
          <w:numId w:val="39"/>
        </w:numPr>
        <w:spacing w:after="0" w:line="240" w:lineRule="auto"/>
        <w:ind w:right="-6"/>
        <w:contextualSpacing/>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4-х класів – стрибки  в довжину з місця, «човниковий» біг. </w:t>
      </w:r>
    </w:p>
    <w:p w:rsidR="009B65CF" w:rsidRPr="009B65CF" w:rsidRDefault="009B65CF" w:rsidP="009B65CF">
      <w:pPr>
        <w:spacing w:after="0" w:line="240" w:lineRule="auto"/>
        <w:ind w:right="-6"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До складу комісії з моніторингу входили: заступник директора з НВР </w:t>
      </w:r>
      <w:proofErr w:type="spellStart"/>
      <w:r w:rsidRPr="009B65CF">
        <w:rPr>
          <w:rFonts w:ascii="Times New Roman" w:eastAsia="Times New Roman" w:hAnsi="Times New Roman" w:cs="Times New Roman"/>
          <w:sz w:val="28"/>
          <w:szCs w:val="28"/>
          <w:lang w:val="uk-UA" w:eastAsia="ru-RU"/>
        </w:rPr>
        <w:t>–Скоблікова</w:t>
      </w:r>
      <w:proofErr w:type="spellEnd"/>
      <w:r w:rsidRPr="009B65CF">
        <w:rPr>
          <w:rFonts w:ascii="Times New Roman" w:eastAsia="Times New Roman" w:hAnsi="Times New Roman" w:cs="Times New Roman"/>
          <w:sz w:val="28"/>
          <w:szCs w:val="28"/>
          <w:lang w:val="uk-UA" w:eastAsia="ru-RU"/>
        </w:rPr>
        <w:t xml:space="preserve"> О.В., вчитель фізичної культури вищої кваліфікаційної категорії, вчитель-методист –</w:t>
      </w:r>
      <w:r w:rsidR="00EA552F">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sz w:val="28"/>
          <w:szCs w:val="28"/>
          <w:lang w:val="uk-UA" w:eastAsia="ru-RU"/>
        </w:rPr>
        <w:t>Малютін М.В.</w:t>
      </w:r>
    </w:p>
    <w:p w:rsidR="009B65CF" w:rsidRPr="009B65CF" w:rsidRDefault="009B65CF" w:rsidP="009B65CF">
      <w:pPr>
        <w:spacing w:after="0" w:line="240" w:lineRule="auto"/>
        <w:ind w:right="-6" w:firstLine="567"/>
        <w:jc w:val="both"/>
        <w:rPr>
          <w:rFonts w:ascii="Times New Roman" w:eastAsia="Times New Roman" w:hAnsi="Times New Roman" w:cs="Times New Roman"/>
          <w:bCs/>
          <w:iCs/>
          <w:sz w:val="28"/>
          <w:szCs w:val="28"/>
          <w:lang w:val="uk-UA" w:eastAsia="ru-RU"/>
        </w:rPr>
      </w:pPr>
      <w:r w:rsidRPr="009B65CF">
        <w:rPr>
          <w:rFonts w:ascii="Times New Roman" w:eastAsia="Times New Roman" w:hAnsi="Times New Roman" w:cs="Times New Roman"/>
          <w:bCs/>
          <w:iCs/>
          <w:sz w:val="28"/>
          <w:szCs w:val="28"/>
          <w:lang w:val="uk-UA" w:eastAsia="ru-RU"/>
        </w:rPr>
        <w:t xml:space="preserve">Моніторингом фізичних якостей було охоплено </w:t>
      </w:r>
      <w:r w:rsidRPr="009B65CF">
        <w:rPr>
          <w:rFonts w:ascii="Times New Roman" w:eastAsia="Times New Roman" w:hAnsi="Times New Roman" w:cs="Times New Roman"/>
          <w:b/>
          <w:bCs/>
          <w:iCs/>
          <w:sz w:val="28"/>
          <w:szCs w:val="28"/>
          <w:lang w:val="uk-UA" w:eastAsia="ru-RU"/>
        </w:rPr>
        <w:t>345</w:t>
      </w:r>
      <w:r w:rsidRPr="009B65CF">
        <w:rPr>
          <w:rFonts w:ascii="Times New Roman" w:eastAsia="Times New Roman" w:hAnsi="Times New Roman" w:cs="Times New Roman"/>
          <w:bCs/>
          <w:iCs/>
          <w:sz w:val="28"/>
          <w:szCs w:val="28"/>
          <w:lang w:val="uk-UA" w:eastAsia="ru-RU"/>
        </w:rPr>
        <w:t xml:space="preserve"> учнів паралелей </w:t>
      </w:r>
      <w:r w:rsidRPr="009B65CF">
        <w:rPr>
          <w:rFonts w:ascii="Times New Roman" w:eastAsia="Times New Roman" w:hAnsi="Times New Roman" w:cs="Times New Roman"/>
          <w:b/>
          <w:bCs/>
          <w:iCs/>
          <w:sz w:val="28"/>
          <w:szCs w:val="28"/>
          <w:lang w:val="uk-UA" w:eastAsia="ru-RU"/>
        </w:rPr>
        <w:t>2-4</w:t>
      </w:r>
      <w:r w:rsidRPr="009B65CF">
        <w:rPr>
          <w:rFonts w:ascii="Times New Roman" w:eastAsia="Times New Roman" w:hAnsi="Times New Roman" w:cs="Times New Roman"/>
          <w:bCs/>
          <w:iCs/>
          <w:sz w:val="28"/>
          <w:szCs w:val="28"/>
          <w:lang w:val="uk-UA" w:eastAsia="ru-RU"/>
        </w:rPr>
        <w:t xml:space="preserve"> класів. </w:t>
      </w:r>
      <w:r w:rsidRPr="009B65CF">
        <w:rPr>
          <w:rFonts w:ascii="Times New Roman" w:eastAsia="Times New Roman" w:hAnsi="Times New Roman" w:cs="Times New Roman"/>
          <w:sz w:val="28"/>
          <w:szCs w:val="28"/>
          <w:lang w:val="uk-UA" w:eastAsia="ru-RU"/>
        </w:rPr>
        <w:t>Перевіркою встановлено, що вчителі послідовно працюють на уроках фізичної культури над зміцненням здоров’я, розвитком фізичних, соціальних, психічних, духовних якостей, морально-вольових та рухових здібностей, підвищенням рівня фізичної підготовленості учнів; а також над подоланням недоліків, які було виявлено під час попереднього моніторингу.</w:t>
      </w:r>
    </w:p>
    <w:p w:rsidR="009B65CF" w:rsidRPr="009B65CF" w:rsidRDefault="009B65CF" w:rsidP="009B65CF">
      <w:pPr>
        <w:spacing w:after="0" w:line="240" w:lineRule="auto"/>
        <w:ind w:right="-6"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Проведений аналіз з моніторингу фізичного розвитку та рухової активності учнів 2-4 класів дає можливість зробити висновок, що фізичний розвиток дітей за новим Державним стандартом відповідає нормам. Фізична підготовка школярів проходить на досить високому рівні, про що свідчать високі показники виконання тестів. </w:t>
      </w:r>
    </w:p>
    <w:p w:rsidR="009B65CF" w:rsidRPr="009B65CF" w:rsidRDefault="009B65CF" w:rsidP="009B65CF">
      <w:pPr>
        <w:spacing w:after="0" w:line="240" w:lineRule="auto"/>
        <w:ind w:right="-6"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Але слід попрацювати із хлопчиками та дівчатками 2-х класів для збільшення кількості стрибків зі скакалкою, а з учнями 3-х класів – на </w:t>
      </w:r>
      <w:r w:rsidRPr="009B65CF">
        <w:rPr>
          <w:rFonts w:ascii="Times New Roman" w:eastAsia="Times New Roman" w:hAnsi="Times New Roman" w:cs="Times New Roman"/>
          <w:sz w:val="28"/>
          <w:szCs w:val="28"/>
          <w:lang w:val="uk-UA" w:eastAsia="ru-RU"/>
        </w:rPr>
        <w:lastRenderedPageBreak/>
        <w:t>зменшення кількості дітей, які не вміють робити перекиди вперед-назад. Також для покращення швидкісних показників і витривалості учнів початкової школи, можливості доповнення дозвілля рухливими іграми, провести співбесіду з батьками щодо рухової активності дитини в домашніх умовах.</w:t>
      </w:r>
    </w:p>
    <w:p w:rsidR="009B65CF" w:rsidRPr="009B65CF" w:rsidRDefault="009B65CF" w:rsidP="009B65CF">
      <w:pPr>
        <w:spacing w:after="0" w:line="240" w:lineRule="auto"/>
        <w:ind w:right="-6" w:firstLine="567"/>
        <w:jc w:val="both"/>
        <w:rPr>
          <w:rFonts w:ascii="Times New Roman" w:eastAsia="Times New Roman" w:hAnsi="Times New Roman" w:cs="Times New Roman"/>
          <w:bCs/>
          <w:sz w:val="28"/>
          <w:szCs w:val="28"/>
          <w:lang w:val="uk-UA" w:eastAsia="ru-RU"/>
        </w:rPr>
      </w:pPr>
      <w:r w:rsidRPr="009B65CF">
        <w:rPr>
          <w:rFonts w:ascii="Times New Roman" w:eastAsia="Times New Roman" w:hAnsi="Times New Roman" w:cs="Times New Roman"/>
          <w:bCs/>
          <w:sz w:val="28"/>
          <w:szCs w:val="28"/>
          <w:lang w:val="uk-UA" w:eastAsia="ru-RU"/>
        </w:rPr>
        <w:t>У межах формування навичок раціональної праці, відпочинку, збільшення фізичної активності та зняття напруги на уроках в початковій школі проводилися фізичні хвилинки,  вправи для очей, паузи релаксації.</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Учителі фізичної культури </w:t>
      </w:r>
      <w:r w:rsidRPr="009B65CF">
        <w:rPr>
          <w:rFonts w:ascii="Times New Roman" w:hAnsi="Times New Roman" w:cs="Times New Roman"/>
          <w:sz w:val="28"/>
          <w:szCs w:val="28"/>
          <w:lang w:val="uk-UA"/>
        </w:rPr>
        <w:t xml:space="preserve">Малютін М.В., </w:t>
      </w:r>
      <w:proofErr w:type="spellStart"/>
      <w:r w:rsidRPr="009B65CF">
        <w:rPr>
          <w:rFonts w:ascii="Times New Roman" w:hAnsi="Times New Roman" w:cs="Times New Roman"/>
          <w:sz w:val="28"/>
          <w:szCs w:val="28"/>
          <w:lang w:val="uk-UA"/>
        </w:rPr>
        <w:t>Папікян-Дедюхіна</w:t>
      </w:r>
      <w:proofErr w:type="spellEnd"/>
      <w:r w:rsidRPr="009B65CF">
        <w:rPr>
          <w:rFonts w:ascii="Times New Roman" w:hAnsi="Times New Roman" w:cs="Times New Roman"/>
          <w:sz w:val="28"/>
          <w:szCs w:val="28"/>
          <w:lang w:val="uk-UA"/>
        </w:rPr>
        <w:t xml:space="preserve"> Н.С., </w:t>
      </w:r>
      <w:proofErr w:type="spellStart"/>
      <w:r w:rsidRPr="009B65CF">
        <w:rPr>
          <w:rFonts w:ascii="Times New Roman" w:hAnsi="Times New Roman" w:cs="Times New Roman"/>
          <w:sz w:val="28"/>
          <w:szCs w:val="28"/>
          <w:lang w:val="uk-UA"/>
        </w:rPr>
        <w:t>Дедюхіна</w:t>
      </w:r>
      <w:proofErr w:type="spellEnd"/>
      <w:r w:rsidRPr="009B65CF">
        <w:rPr>
          <w:rFonts w:ascii="Times New Roman" w:hAnsi="Times New Roman" w:cs="Times New Roman"/>
          <w:sz w:val="28"/>
          <w:szCs w:val="28"/>
          <w:lang w:val="uk-UA"/>
        </w:rPr>
        <w:t xml:space="preserve"> Л.О. </w:t>
      </w:r>
      <w:r w:rsidRPr="009B65CF">
        <w:rPr>
          <w:rFonts w:ascii="Times New Roman" w:eastAsia="Times New Roman" w:hAnsi="Times New Roman" w:cs="Times New Roman"/>
          <w:sz w:val="28"/>
          <w:szCs w:val="28"/>
          <w:lang w:val="uk-UA" w:eastAsia="ru-RU"/>
        </w:rPr>
        <w:t>протягом цього навчального року активно проводили позакласну роботу серед учнів паралелей 2-4 класів у школі та у межах міста.</w:t>
      </w:r>
      <w:r w:rsidRPr="009B65CF">
        <w:rPr>
          <w:rFonts w:ascii="Times New Roman" w:eastAsiaTheme="minorEastAsia" w:hAnsi="Times New Roman" w:cs="Times New Roman"/>
          <w:sz w:val="28"/>
          <w:szCs w:val="28"/>
          <w:lang w:val="uk-UA" w:eastAsia="ru-RU"/>
        </w:rPr>
        <w:t xml:space="preserve"> </w:t>
      </w:r>
      <w:r w:rsidRPr="009B65CF">
        <w:rPr>
          <w:rFonts w:ascii="Times New Roman" w:eastAsia="Times New Roman" w:hAnsi="Times New Roman" w:cs="Times New Roman"/>
          <w:sz w:val="28"/>
          <w:szCs w:val="28"/>
          <w:lang w:val="uk-UA" w:eastAsia="ru-RU"/>
        </w:rPr>
        <w:t xml:space="preserve">За допомогою  позакласної  роботи було залучено  до  шкільних  змагань  близько </w:t>
      </w:r>
      <w:r w:rsidRPr="009B65CF">
        <w:rPr>
          <w:rFonts w:ascii="Times New Roman" w:eastAsia="Times New Roman" w:hAnsi="Times New Roman" w:cs="Times New Roman"/>
          <w:b/>
          <w:sz w:val="28"/>
          <w:szCs w:val="28"/>
          <w:lang w:val="uk-UA" w:eastAsia="ru-RU"/>
        </w:rPr>
        <w:t>75%</w:t>
      </w:r>
      <w:r w:rsidRPr="009B65CF">
        <w:rPr>
          <w:rFonts w:ascii="Times New Roman" w:eastAsia="Times New Roman" w:hAnsi="Times New Roman" w:cs="Times New Roman"/>
          <w:sz w:val="28"/>
          <w:szCs w:val="28"/>
          <w:lang w:val="uk-UA" w:eastAsia="ru-RU"/>
        </w:rPr>
        <w:t xml:space="preserve"> учнів. Протягом 3-х останніх років збірна команда школи ставала чемпіонами міста з гандболу. У цьому навчальному році у </w:t>
      </w:r>
      <w:r w:rsidRPr="009B65CF">
        <w:rPr>
          <w:rFonts w:ascii="Times New Roman" w:eastAsia="Times New Roman" w:hAnsi="Times New Roman" w:cs="Times New Roman"/>
          <w:b/>
          <w:sz w:val="28"/>
          <w:szCs w:val="28"/>
          <w:lang w:val="uk-UA" w:eastAsia="ru-RU"/>
        </w:rPr>
        <w:t>1-й міській Спартакіаді</w:t>
      </w:r>
      <w:r w:rsidRPr="009B65CF">
        <w:rPr>
          <w:rFonts w:ascii="Times New Roman" w:eastAsia="Times New Roman" w:hAnsi="Times New Roman" w:cs="Times New Roman"/>
          <w:sz w:val="28"/>
          <w:szCs w:val="28"/>
          <w:lang w:val="uk-UA" w:eastAsia="ru-RU"/>
        </w:rPr>
        <w:t xml:space="preserve"> команда школи </w:t>
      </w:r>
      <w:r w:rsidRPr="009B65CF">
        <w:rPr>
          <w:rFonts w:ascii="Times New Roman" w:eastAsia="Times New Roman" w:hAnsi="Times New Roman" w:cs="Times New Roman"/>
          <w:b/>
          <w:sz w:val="28"/>
          <w:szCs w:val="28"/>
          <w:lang w:val="uk-UA" w:eastAsia="ru-RU"/>
        </w:rPr>
        <w:t>перемогла</w:t>
      </w:r>
      <w:r w:rsidRPr="009B65CF">
        <w:rPr>
          <w:rFonts w:ascii="Times New Roman" w:eastAsia="Times New Roman" w:hAnsi="Times New Roman" w:cs="Times New Roman"/>
          <w:sz w:val="28"/>
          <w:szCs w:val="28"/>
          <w:lang w:val="uk-UA" w:eastAsia="ru-RU"/>
        </w:rPr>
        <w:t xml:space="preserve"> у підсумку всіх змагань із  4-х видів спорту. Це свідчить про високий рівень підготовки школярів учителями фізичної культури.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p>
    <w:p w:rsidR="009B65CF" w:rsidRPr="009B65CF" w:rsidRDefault="009B65CF" w:rsidP="009B65CF">
      <w:pPr>
        <w:spacing w:line="240" w:lineRule="auto"/>
        <w:contextualSpacing/>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eastAsia="ru-RU"/>
        </w:rPr>
        <w:t>Спартак</w:t>
      </w:r>
      <w:r w:rsidRPr="009B65CF">
        <w:rPr>
          <w:rFonts w:ascii="Times New Roman" w:eastAsia="Times New Roman" w:hAnsi="Times New Roman" w:cs="Times New Roman"/>
          <w:b/>
          <w:sz w:val="28"/>
          <w:szCs w:val="28"/>
          <w:lang w:val="uk-UA" w:eastAsia="ru-RU"/>
        </w:rPr>
        <w:t>і</w:t>
      </w:r>
      <w:r w:rsidRPr="009B65CF">
        <w:rPr>
          <w:rFonts w:ascii="Times New Roman" w:eastAsia="Times New Roman" w:hAnsi="Times New Roman" w:cs="Times New Roman"/>
          <w:b/>
          <w:sz w:val="28"/>
          <w:szCs w:val="28"/>
          <w:lang w:eastAsia="ru-RU"/>
        </w:rPr>
        <w:t xml:space="preserve">ада </w:t>
      </w:r>
      <w:r w:rsidRPr="009B65CF">
        <w:rPr>
          <w:rFonts w:ascii="Times New Roman" w:eastAsia="Times New Roman" w:hAnsi="Times New Roman" w:cs="Times New Roman"/>
          <w:b/>
          <w:sz w:val="28"/>
          <w:szCs w:val="28"/>
          <w:lang w:val="uk-UA" w:eastAsia="ru-RU"/>
        </w:rPr>
        <w:t>паралелі 2</w:t>
      </w:r>
      <w:r w:rsidRPr="009B65CF">
        <w:rPr>
          <w:rFonts w:ascii="Times New Roman" w:eastAsia="Times New Roman" w:hAnsi="Times New Roman" w:cs="Times New Roman"/>
          <w:b/>
          <w:sz w:val="28"/>
          <w:szCs w:val="28"/>
          <w:lang w:eastAsia="ru-RU"/>
        </w:rPr>
        <w:t>-</w:t>
      </w:r>
      <w:proofErr w:type="spellStart"/>
      <w:r w:rsidRPr="009B65CF">
        <w:rPr>
          <w:rFonts w:ascii="Times New Roman" w:eastAsia="Times New Roman" w:hAnsi="Times New Roman" w:cs="Times New Roman"/>
          <w:b/>
          <w:sz w:val="28"/>
          <w:szCs w:val="28"/>
          <w:lang w:eastAsia="ru-RU"/>
        </w:rPr>
        <w:t>х</w:t>
      </w:r>
      <w:proofErr w:type="spellEnd"/>
      <w:r w:rsidRPr="009B65CF">
        <w:rPr>
          <w:rFonts w:ascii="Times New Roman" w:eastAsia="Times New Roman" w:hAnsi="Times New Roman" w:cs="Times New Roman"/>
          <w:b/>
          <w:sz w:val="28"/>
          <w:szCs w:val="28"/>
          <w:lang w:eastAsia="ru-RU"/>
        </w:rPr>
        <w:t xml:space="preserve"> </w:t>
      </w:r>
      <w:r w:rsidRPr="009B65CF">
        <w:rPr>
          <w:rFonts w:ascii="Times New Roman" w:eastAsia="Times New Roman" w:hAnsi="Times New Roman" w:cs="Times New Roman"/>
          <w:b/>
          <w:sz w:val="28"/>
          <w:szCs w:val="28"/>
          <w:lang w:val="uk-UA" w:eastAsia="ru-RU"/>
        </w:rPr>
        <w:t>класів (шкільна)</w:t>
      </w:r>
    </w:p>
    <w:p w:rsidR="009B65CF" w:rsidRPr="009B65CF" w:rsidRDefault="009B65CF" w:rsidP="009B65CF">
      <w:pPr>
        <w:spacing w:line="240" w:lineRule="auto"/>
        <w:contextualSpacing/>
        <w:jc w:val="center"/>
        <w:rPr>
          <w:rFonts w:ascii="Times New Roman" w:eastAsia="Times New Roman" w:hAnsi="Times New Roman" w:cs="Times New Roman"/>
          <w:b/>
          <w:sz w:val="28"/>
          <w:szCs w:val="28"/>
          <w:lang w:val="uk-UA" w:eastAsia="ru-RU"/>
        </w:rPr>
      </w:pPr>
    </w:p>
    <w:tbl>
      <w:tblPr>
        <w:tblStyle w:val="5"/>
        <w:tblW w:w="9356" w:type="dxa"/>
        <w:tblInd w:w="108" w:type="dxa"/>
        <w:tblLook w:val="04A0"/>
      </w:tblPr>
      <w:tblGrid>
        <w:gridCol w:w="3402"/>
        <w:gridCol w:w="3119"/>
        <w:gridCol w:w="2835"/>
      </w:tblGrid>
      <w:tr w:rsidR="009B65CF" w:rsidRPr="009B65CF" w:rsidTr="001D4BE9">
        <w:tc>
          <w:tcPr>
            <w:tcW w:w="3402" w:type="dxa"/>
          </w:tcPr>
          <w:p w:rsidR="009B65CF" w:rsidRPr="009B65CF" w:rsidRDefault="009B65CF" w:rsidP="009B65CF">
            <w:pPr>
              <w:jc w:val="center"/>
              <w:rPr>
                <w:sz w:val="28"/>
                <w:szCs w:val="28"/>
                <w:lang w:val="uk-UA"/>
              </w:rPr>
            </w:pPr>
            <w:r w:rsidRPr="009B65CF">
              <w:rPr>
                <w:sz w:val="28"/>
                <w:szCs w:val="28"/>
              </w:rPr>
              <w:t>Вид   спорт</w:t>
            </w:r>
            <w:r w:rsidRPr="009B65CF">
              <w:rPr>
                <w:sz w:val="28"/>
                <w:szCs w:val="28"/>
                <w:lang w:val="uk-UA"/>
              </w:rPr>
              <w:t>у</w:t>
            </w:r>
          </w:p>
        </w:tc>
        <w:tc>
          <w:tcPr>
            <w:tcW w:w="3119" w:type="dxa"/>
          </w:tcPr>
          <w:p w:rsidR="009B65CF" w:rsidRPr="009B65CF" w:rsidRDefault="009B65CF" w:rsidP="009B65CF">
            <w:pPr>
              <w:jc w:val="center"/>
              <w:rPr>
                <w:sz w:val="28"/>
                <w:szCs w:val="28"/>
                <w:lang w:val="uk-UA"/>
              </w:rPr>
            </w:pPr>
            <w:r w:rsidRPr="009B65CF">
              <w:rPr>
                <w:sz w:val="28"/>
                <w:szCs w:val="28"/>
              </w:rPr>
              <w:t>Результат</w:t>
            </w:r>
            <w:r w:rsidRPr="009B65CF">
              <w:rPr>
                <w:sz w:val="28"/>
                <w:szCs w:val="28"/>
                <w:lang w:val="uk-UA"/>
              </w:rPr>
              <w:t>и</w:t>
            </w:r>
          </w:p>
          <w:p w:rsidR="009B65CF" w:rsidRPr="009B65CF" w:rsidRDefault="009B65CF" w:rsidP="009B65CF">
            <w:pPr>
              <w:jc w:val="center"/>
              <w:rPr>
                <w:sz w:val="28"/>
                <w:szCs w:val="28"/>
                <w:lang w:val="uk-UA"/>
              </w:rPr>
            </w:pPr>
            <w:r w:rsidRPr="009B65CF">
              <w:rPr>
                <w:sz w:val="28"/>
                <w:szCs w:val="28"/>
                <w:lang w:val="uk-UA"/>
              </w:rPr>
              <w:t>змагань</w:t>
            </w:r>
          </w:p>
        </w:tc>
        <w:tc>
          <w:tcPr>
            <w:tcW w:w="2835" w:type="dxa"/>
          </w:tcPr>
          <w:p w:rsidR="009B65CF" w:rsidRPr="009B65CF" w:rsidRDefault="009B65CF" w:rsidP="009B65CF">
            <w:pPr>
              <w:jc w:val="center"/>
              <w:rPr>
                <w:sz w:val="28"/>
                <w:szCs w:val="28"/>
                <w:lang w:val="uk-UA"/>
              </w:rPr>
            </w:pPr>
            <w:r w:rsidRPr="009B65CF">
              <w:rPr>
                <w:sz w:val="28"/>
                <w:szCs w:val="28"/>
                <w:lang w:val="uk-UA"/>
              </w:rPr>
              <w:t xml:space="preserve">Головний </w:t>
            </w:r>
          </w:p>
          <w:p w:rsidR="009B65CF" w:rsidRPr="009B65CF" w:rsidRDefault="009B65CF" w:rsidP="009B65CF">
            <w:pPr>
              <w:jc w:val="center"/>
              <w:rPr>
                <w:sz w:val="28"/>
                <w:szCs w:val="28"/>
                <w:lang w:val="en-US"/>
              </w:rPr>
            </w:pPr>
            <w:r w:rsidRPr="009B65CF">
              <w:rPr>
                <w:sz w:val="28"/>
                <w:szCs w:val="28"/>
                <w:lang w:val="uk-UA"/>
              </w:rPr>
              <w:t>суддя</w:t>
            </w:r>
          </w:p>
        </w:tc>
      </w:tr>
      <w:tr w:rsidR="009B65CF" w:rsidRPr="000947D6" w:rsidTr="001D4BE9">
        <w:tc>
          <w:tcPr>
            <w:tcW w:w="3402" w:type="dxa"/>
          </w:tcPr>
          <w:p w:rsidR="009B65CF" w:rsidRPr="009B65CF" w:rsidRDefault="009B65CF" w:rsidP="009B65CF">
            <w:pPr>
              <w:jc w:val="center"/>
              <w:rPr>
                <w:b/>
                <w:sz w:val="28"/>
                <w:szCs w:val="28"/>
                <w:lang w:val="uk-UA"/>
              </w:rPr>
            </w:pPr>
            <w:r w:rsidRPr="009B65CF">
              <w:rPr>
                <w:b/>
                <w:sz w:val="28"/>
                <w:szCs w:val="28"/>
              </w:rPr>
              <w:t>«</w:t>
            </w:r>
            <w:r w:rsidRPr="009B65CF">
              <w:rPr>
                <w:b/>
                <w:sz w:val="28"/>
                <w:szCs w:val="28"/>
                <w:lang w:val="uk-UA"/>
              </w:rPr>
              <w:t>Стрімкий м'яч</w:t>
            </w:r>
            <w:r w:rsidRPr="009B65CF">
              <w:rPr>
                <w:b/>
                <w:sz w:val="28"/>
                <w:szCs w:val="28"/>
              </w:rPr>
              <w:t>»</w:t>
            </w:r>
          </w:p>
          <w:p w:rsidR="009B65CF" w:rsidRPr="009B65CF" w:rsidRDefault="009B65CF" w:rsidP="009B65CF">
            <w:pPr>
              <w:jc w:val="center"/>
              <w:rPr>
                <w:sz w:val="28"/>
                <w:szCs w:val="24"/>
                <w:lang w:val="uk-UA"/>
              </w:rPr>
            </w:pPr>
            <w:r w:rsidRPr="009B65CF">
              <w:rPr>
                <w:sz w:val="28"/>
                <w:szCs w:val="28"/>
              </w:rPr>
              <w:t xml:space="preserve"> (гандбол)</w:t>
            </w:r>
            <w:r w:rsidRPr="009B65CF">
              <w:rPr>
                <w:sz w:val="28"/>
                <w:szCs w:val="24"/>
                <w:lang w:val="uk-UA"/>
              </w:rPr>
              <w:t xml:space="preserve"> </w:t>
            </w:r>
          </w:p>
          <w:p w:rsidR="009B65CF" w:rsidRPr="009B65CF" w:rsidRDefault="009B65CF" w:rsidP="009B65CF">
            <w:pPr>
              <w:jc w:val="center"/>
              <w:rPr>
                <w:sz w:val="28"/>
                <w:szCs w:val="28"/>
              </w:rPr>
            </w:pPr>
            <w:r w:rsidRPr="009B65CF">
              <w:rPr>
                <w:sz w:val="28"/>
                <w:szCs w:val="24"/>
                <w:lang w:val="uk-UA"/>
              </w:rPr>
              <w:t>Склад</w:t>
            </w:r>
            <w:r w:rsidRPr="009B65CF">
              <w:rPr>
                <w:sz w:val="28"/>
                <w:szCs w:val="24"/>
              </w:rPr>
              <w:t xml:space="preserve">  команд</w:t>
            </w:r>
            <w:r w:rsidRPr="009B65CF">
              <w:rPr>
                <w:sz w:val="28"/>
                <w:szCs w:val="24"/>
                <w:lang w:val="uk-UA"/>
              </w:rPr>
              <w:t xml:space="preserve">и –  </w:t>
            </w:r>
            <w:r w:rsidRPr="009B65CF">
              <w:rPr>
                <w:sz w:val="28"/>
                <w:szCs w:val="24"/>
              </w:rPr>
              <w:t>8</w:t>
            </w:r>
            <w:r w:rsidRPr="009B65CF">
              <w:rPr>
                <w:sz w:val="28"/>
                <w:szCs w:val="24"/>
                <w:lang w:val="uk-UA"/>
              </w:rPr>
              <w:t xml:space="preserve">  </w:t>
            </w:r>
            <w:r w:rsidRPr="009B65CF">
              <w:rPr>
                <w:sz w:val="28"/>
                <w:szCs w:val="24"/>
              </w:rPr>
              <w:t>юн</w:t>
            </w:r>
            <w:r w:rsidRPr="009B65CF">
              <w:rPr>
                <w:sz w:val="28"/>
                <w:szCs w:val="24"/>
                <w:lang w:val="uk-UA"/>
              </w:rPr>
              <w:t>.</w:t>
            </w:r>
          </w:p>
        </w:tc>
        <w:tc>
          <w:tcPr>
            <w:tcW w:w="3119" w:type="dxa"/>
          </w:tcPr>
          <w:p w:rsidR="009B65CF" w:rsidRPr="009B65CF" w:rsidRDefault="009B65CF" w:rsidP="009B65CF">
            <w:pPr>
              <w:rPr>
                <w:sz w:val="28"/>
                <w:szCs w:val="24"/>
              </w:rPr>
            </w:pPr>
            <w:r w:rsidRPr="009B65CF">
              <w:rPr>
                <w:sz w:val="28"/>
                <w:szCs w:val="24"/>
              </w:rPr>
              <w:t>1</w:t>
            </w:r>
            <w:r w:rsidRPr="009B65CF">
              <w:rPr>
                <w:sz w:val="28"/>
                <w:szCs w:val="24"/>
                <w:lang w:val="uk-UA"/>
              </w:rPr>
              <w:t xml:space="preserve"> </w:t>
            </w:r>
            <w:r w:rsidRPr="009B65CF">
              <w:rPr>
                <w:sz w:val="28"/>
                <w:szCs w:val="24"/>
              </w:rPr>
              <w:t>м</w:t>
            </w:r>
            <w:r w:rsidRPr="009B65CF">
              <w:rPr>
                <w:sz w:val="28"/>
                <w:szCs w:val="24"/>
                <w:lang w:val="uk-UA"/>
              </w:rPr>
              <w:t>.</w:t>
            </w:r>
            <w:r w:rsidRPr="009B65CF">
              <w:rPr>
                <w:sz w:val="28"/>
                <w:szCs w:val="24"/>
              </w:rPr>
              <w:t xml:space="preserve"> – </w:t>
            </w:r>
            <w:r w:rsidRPr="009B65CF">
              <w:rPr>
                <w:sz w:val="28"/>
                <w:szCs w:val="24"/>
                <w:lang w:val="uk-UA"/>
              </w:rPr>
              <w:t>2-В</w:t>
            </w:r>
            <w:r w:rsidRPr="009B65CF">
              <w:rPr>
                <w:sz w:val="28"/>
                <w:szCs w:val="24"/>
              </w:rPr>
              <w:t xml:space="preserve"> </w:t>
            </w:r>
          </w:p>
          <w:p w:rsidR="009B65CF" w:rsidRPr="009B65CF" w:rsidRDefault="009B65CF" w:rsidP="009B65CF">
            <w:pPr>
              <w:rPr>
                <w:sz w:val="28"/>
                <w:szCs w:val="24"/>
              </w:rPr>
            </w:pPr>
            <w:r w:rsidRPr="009B65CF">
              <w:rPr>
                <w:sz w:val="28"/>
                <w:szCs w:val="24"/>
              </w:rPr>
              <w:t>2</w:t>
            </w:r>
            <w:r w:rsidRPr="009B65CF">
              <w:rPr>
                <w:sz w:val="28"/>
                <w:szCs w:val="24"/>
                <w:lang w:val="uk-UA"/>
              </w:rPr>
              <w:t xml:space="preserve"> </w:t>
            </w:r>
            <w:r w:rsidRPr="009B65CF">
              <w:rPr>
                <w:sz w:val="28"/>
                <w:szCs w:val="24"/>
              </w:rPr>
              <w:t>м</w:t>
            </w:r>
            <w:r w:rsidRPr="009B65CF">
              <w:rPr>
                <w:sz w:val="28"/>
                <w:szCs w:val="24"/>
                <w:lang w:val="uk-UA"/>
              </w:rPr>
              <w:t xml:space="preserve">. </w:t>
            </w:r>
            <w:r w:rsidRPr="009B65CF">
              <w:rPr>
                <w:sz w:val="28"/>
                <w:szCs w:val="24"/>
              </w:rPr>
              <w:t xml:space="preserve">– </w:t>
            </w:r>
            <w:r w:rsidRPr="009B65CF">
              <w:rPr>
                <w:sz w:val="28"/>
                <w:szCs w:val="24"/>
                <w:lang w:val="uk-UA"/>
              </w:rPr>
              <w:t>2</w:t>
            </w:r>
            <w:r w:rsidRPr="009B65CF">
              <w:rPr>
                <w:sz w:val="28"/>
                <w:szCs w:val="24"/>
              </w:rPr>
              <w:t>-</w:t>
            </w:r>
            <w:r w:rsidRPr="009B65CF">
              <w:rPr>
                <w:sz w:val="28"/>
                <w:szCs w:val="24"/>
                <w:lang w:val="uk-UA"/>
              </w:rPr>
              <w:t>А</w:t>
            </w:r>
            <w:r w:rsidRPr="009B65CF">
              <w:rPr>
                <w:sz w:val="28"/>
                <w:szCs w:val="24"/>
              </w:rPr>
              <w:t xml:space="preserve"> </w:t>
            </w:r>
          </w:p>
          <w:p w:rsidR="009B65CF" w:rsidRPr="009B65CF" w:rsidRDefault="009B65CF" w:rsidP="009B65CF">
            <w:pPr>
              <w:rPr>
                <w:sz w:val="28"/>
                <w:szCs w:val="24"/>
                <w:lang w:val="uk-UA"/>
              </w:rPr>
            </w:pPr>
            <w:r w:rsidRPr="009B65CF">
              <w:rPr>
                <w:sz w:val="28"/>
                <w:szCs w:val="24"/>
              </w:rPr>
              <w:t>3</w:t>
            </w:r>
            <w:r w:rsidRPr="009B65CF">
              <w:rPr>
                <w:sz w:val="28"/>
                <w:szCs w:val="24"/>
                <w:lang w:val="uk-UA"/>
              </w:rPr>
              <w:t xml:space="preserve"> </w:t>
            </w:r>
            <w:r w:rsidRPr="009B65CF">
              <w:rPr>
                <w:sz w:val="28"/>
                <w:szCs w:val="24"/>
              </w:rPr>
              <w:t>м</w:t>
            </w:r>
            <w:r w:rsidRPr="009B65CF">
              <w:rPr>
                <w:sz w:val="28"/>
                <w:szCs w:val="24"/>
                <w:lang w:val="uk-UA"/>
              </w:rPr>
              <w:t>.</w:t>
            </w:r>
            <w:r w:rsidRPr="009B65CF">
              <w:rPr>
                <w:sz w:val="28"/>
                <w:szCs w:val="24"/>
              </w:rPr>
              <w:t xml:space="preserve"> – </w:t>
            </w:r>
            <w:r w:rsidRPr="009B65CF">
              <w:rPr>
                <w:sz w:val="28"/>
                <w:szCs w:val="24"/>
                <w:lang w:val="uk-UA"/>
              </w:rPr>
              <w:t>2</w:t>
            </w:r>
            <w:r w:rsidRPr="009B65CF">
              <w:rPr>
                <w:sz w:val="28"/>
                <w:szCs w:val="24"/>
              </w:rPr>
              <w:t>-</w:t>
            </w:r>
            <w:r w:rsidRPr="009B65CF">
              <w:rPr>
                <w:sz w:val="28"/>
                <w:szCs w:val="24"/>
                <w:lang w:val="uk-UA"/>
              </w:rPr>
              <w:t>Б, Г</w:t>
            </w:r>
            <w:r w:rsidRPr="009B65CF">
              <w:rPr>
                <w:sz w:val="28"/>
                <w:szCs w:val="24"/>
              </w:rPr>
              <w:t xml:space="preserve"> </w:t>
            </w:r>
          </w:p>
          <w:p w:rsidR="009B65CF" w:rsidRPr="009B65CF" w:rsidRDefault="009B65CF" w:rsidP="009B65CF">
            <w:pPr>
              <w:rPr>
                <w:sz w:val="28"/>
                <w:szCs w:val="24"/>
                <w:lang w:val="uk-UA"/>
              </w:rPr>
            </w:pPr>
          </w:p>
        </w:tc>
        <w:tc>
          <w:tcPr>
            <w:tcW w:w="2835"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r w:rsidR="009B65CF" w:rsidRPr="000947D6" w:rsidTr="001D4BE9">
        <w:tc>
          <w:tcPr>
            <w:tcW w:w="3402" w:type="dxa"/>
          </w:tcPr>
          <w:p w:rsidR="009B65CF" w:rsidRPr="009B65CF" w:rsidRDefault="009B65CF" w:rsidP="009B65CF">
            <w:pPr>
              <w:jc w:val="center"/>
              <w:rPr>
                <w:b/>
                <w:sz w:val="28"/>
                <w:szCs w:val="28"/>
                <w:lang w:val="uk-UA"/>
              </w:rPr>
            </w:pPr>
            <w:r w:rsidRPr="009B65CF">
              <w:rPr>
                <w:b/>
                <w:sz w:val="28"/>
                <w:szCs w:val="28"/>
              </w:rPr>
              <w:t>«</w:t>
            </w:r>
            <w:r w:rsidRPr="009B65CF">
              <w:rPr>
                <w:b/>
                <w:sz w:val="28"/>
                <w:szCs w:val="28"/>
                <w:lang w:val="uk-UA"/>
              </w:rPr>
              <w:t>Шкіряний</w:t>
            </w:r>
            <w:r w:rsidRPr="009B65CF">
              <w:rPr>
                <w:b/>
                <w:sz w:val="28"/>
                <w:szCs w:val="28"/>
              </w:rPr>
              <w:t xml:space="preserve"> </w:t>
            </w:r>
            <w:r w:rsidRPr="009B65CF">
              <w:rPr>
                <w:b/>
                <w:sz w:val="28"/>
                <w:szCs w:val="28"/>
                <w:lang w:val="uk-UA"/>
              </w:rPr>
              <w:t>м'яч</w:t>
            </w:r>
            <w:r w:rsidRPr="009B65CF">
              <w:rPr>
                <w:b/>
                <w:sz w:val="28"/>
                <w:szCs w:val="28"/>
              </w:rPr>
              <w:t>»</w:t>
            </w:r>
          </w:p>
          <w:p w:rsidR="009B65CF" w:rsidRPr="009B65CF" w:rsidRDefault="009B65CF" w:rsidP="009B65CF">
            <w:pPr>
              <w:jc w:val="center"/>
              <w:rPr>
                <w:sz w:val="28"/>
                <w:szCs w:val="28"/>
                <w:lang w:val="uk-UA"/>
              </w:rPr>
            </w:pPr>
            <w:r w:rsidRPr="009B65CF">
              <w:rPr>
                <w:sz w:val="28"/>
                <w:szCs w:val="28"/>
              </w:rPr>
              <w:t xml:space="preserve">(футбол – юнаки) </w:t>
            </w:r>
          </w:p>
          <w:p w:rsidR="009B65CF" w:rsidRPr="009B65CF" w:rsidRDefault="009B65CF" w:rsidP="009B65CF">
            <w:pPr>
              <w:jc w:val="center"/>
              <w:rPr>
                <w:sz w:val="28"/>
                <w:szCs w:val="28"/>
              </w:rPr>
            </w:pPr>
            <w:r w:rsidRPr="009B65CF">
              <w:rPr>
                <w:sz w:val="28"/>
                <w:szCs w:val="28"/>
              </w:rPr>
              <w:t xml:space="preserve">Склад  </w:t>
            </w:r>
            <w:proofErr w:type="spellStart"/>
            <w:r w:rsidRPr="009B65CF">
              <w:rPr>
                <w:sz w:val="28"/>
                <w:szCs w:val="28"/>
              </w:rPr>
              <w:t>команди</w:t>
            </w:r>
            <w:proofErr w:type="spellEnd"/>
            <w:r w:rsidRPr="009B65CF">
              <w:rPr>
                <w:sz w:val="28"/>
                <w:szCs w:val="28"/>
              </w:rPr>
              <w:t xml:space="preserve"> – 8  юн.</w:t>
            </w:r>
          </w:p>
        </w:tc>
        <w:tc>
          <w:tcPr>
            <w:tcW w:w="3119" w:type="dxa"/>
          </w:tcPr>
          <w:p w:rsidR="009B65CF" w:rsidRPr="009B65CF" w:rsidRDefault="009B65CF" w:rsidP="009B65CF">
            <w:pPr>
              <w:rPr>
                <w:sz w:val="28"/>
                <w:szCs w:val="28"/>
              </w:rPr>
            </w:pPr>
            <w:r w:rsidRPr="009B65CF">
              <w:rPr>
                <w:sz w:val="28"/>
                <w:szCs w:val="28"/>
              </w:rPr>
              <w:t>1 м</w:t>
            </w:r>
            <w:r w:rsidRPr="009B65CF">
              <w:rPr>
                <w:sz w:val="28"/>
                <w:szCs w:val="28"/>
                <w:lang w:val="uk-UA"/>
              </w:rPr>
              <w:t>.</w:t>
            </w:r>
            <w:r w:rsidRPr="009B65CF">
              <w:rPr>
                <w:sz w:val="28"/>
                <w:szCs w:val="28"/>
              </w:rPr>
              <w:t xml:space="preserve"> – 2-</w:t>
            </w:r>
            <w:r w:rsidRPr="009B65CF">
              <w:rPr>
                <w:sz w:val="28"/>
                <w:szCs w:val="28"/>
                <w:lang w:val="uk-UA"/>
              </w:rPr>
              <w:t>А</w:t>
            </w:r>
            <w:r w:rsidRPr="009B65CF">
              <w:rPr>
                <w:sz w:val="28"/>
                <w:szCs w:val="28"/>
              </w:rPr>
              <w:t xml:space="preserve"> </w:t>
            </w:r>
          </w:p>
          <w:p w:rsidR="009B65CF" w:rsidRPr="009B65CF" w:rsidRDefault="009B65CF" w:rsidP="009B65CF">
            <w:pPr>
              <w:rPr>
                <w:sz w:val="28"/>
                <w:szCs w:val="28"/>
              </w:rPr>
            </w:pPr>
            <w:r w:rsidRPr="009B65CF">
              <w:rPr>
                <w:sz w:val="28"/>
                <w:szCs w:val="28"/>
              </w:rPr>
              <w:t>2 м</w:t>
            </w:r>
            <w:r w:rsidRPr="009B65CF">
              <w:rPr>
                <w:sz w:val="28"/>
                <w:szCs w:val="28"/>
                <w:lang w:val="uk-UA"/>
              </w:rPr>
              <w:t>.</w:t>
            </w:r>
            <w:r w:rsidRPr="009B65CF">
              <w:rPr>
                <w:sz w:val="28"/>
                <w:szCs w:val="28"/>
              </w:rPr>
              <w:t xml:space="preserve"> – 2-</w:t>
            </w:r>
            <w:r w:rsidRPr="009B65CF">
              <w:rPr>
                <w:sz w:val="28"/>
                <w:szCs w:val="28"/>
                <w:lang w:val="uk-UA"/>
              </w:rPr>
              <w:t>В</w:t>
            </w:r>
            <w:r w:rsidRPr="009B65CF">
              <w:rPr>
                <w:sz w:val="28"/>
                <w:szCs w:val="28"/>
              </w:rPr>
              <w:t xml:space="preserve"> </w:t>
            </w:r>
          </w:p>
          <w:p w:rsidR="009B65CF" w:rsidRPr="009B65CF" w:rsidRDefault="009B65CF" w:rsidP="009B65CF">
            <w:pPr>
              <w:rPr>
                <w:sz w:val="28"/>
                <w:szCs w:val="28"/>
                <w:lang w:val="uk-UA"/>
              </w:rPr>
            </w:pPr>
            <w:r w:rsidRPr="009B65CF">
              <w:rPr>
                <w:sz w:val="28"/>
                <w:szCs w:val="28"/>
              </w:rPr>
              <w:t>3 м</w:t>
            </w:r>
            <w:r w:rsidRPr="009B65CF">
              <w:rPr>
                <w:sz w:val="28"/>
                <w:szCs w:val="28"/>
                <w:lang w:val="uk-UA"/>
              </w:rPr>
              <w:t>.</w:t>
            </w:r>
            <w:r w:rsidRPr="009B65CF">
              <w:rPr>
                <w:sz w:val="28"/>
                <w:szCs w:val="28"/>
              </w:rPr>
              <w:t xml:space="preserve"> – 2-</w:t>
            </w:r>
            <w:r w:rsidRPr="009B65CF">
              <w:rPr>
                <w:sz w:val="28"/>
                <w:szCs w:val="28"/>
                <w:lang w:val="uk-UA"/>
              </w:rPr>
              <w:t>Б, Г</w:t>
            </w:r>
            <w:r w:rsidRPr="009B65CF">
              <w:rPr>
                <w:sz w:val="28"/>
                <w:szCs w:val="28"/>
              </w:rPr>
              <w:t xml:space="preserve"> </w:t>
            </w:r>
          </w:p>
          <w:p w:rsidR="009B65CF" w:rsidRPr="009B65CF" w:rsidRDefault="009B65CF" w:rsidP="009B65CF">
            <w:pPr>
              <w:rPr>
                <w:sz w:val="28"/>
                <w:szCs w:val="28"/>
                <w:lang w:val="uk-UA"/>
              </w:rPr>
            </w:pPr>
          </w:p>
        </w:tc>
        <w:tc>
          <w:tcPr>
            <w:tcW w:w="2835"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r w:rsidR="009B65CF" w:rsidRPr="000947D6" w:rsidTr="001D4BE9">
        <w:tc>
          <w:tcPr>
            <w:tcW w:w="3402" w:type="dxa"/>
          </w:tcPr>
          <w:p w:rsidR="009B65CF" w:rsidRPr="009B65CF" w:rsidRDefault="009B65CF" w:rsidP="009B65CF">
            <w:pPr>
              <w:jc w:val="center"/>
              <w:rPr>
                <w:b/>
                <w:sz w:val="28"/>
                <w:szCs w:val="28"/>
                <w:lang w:val="uk-UA"/>
              </w:rPr>
            </w:pPr>
            <w:r w:rsidRPr="009B65CF">
              <w:rPr>
                <w:b/>
                <w:sz w:val="28"/>
                <w:szCs w:val="28"/>
              </w:rPr>
              <w:t>«</w:t>
            </w:r>
            <w:r w:rsidRPr="009B65CF">
              <w:rPr>
                <w:b/>
                <w:sz w:val="28"/>
                <w:szCs w:val="28"/>
                <w:lang w:val="uk-UA"/>
              </w:rPr>
              <w:t>Швидка</w:t>
            </w:r>
            <w:r w:rsidRPr="009B65CF">
              <w:rPr>
                <w:b/>
                <w:sz w:val="28"/>
                <w:szCs w:val="28"/>
              </w:rPr>
              <w:t xml:space="preserve"> скакалка»</w:t>
            </w:r>
          </w:p>
          <w:p w:rsidR="009B65CF" w:rsidRPr="009B65CF" w:rsidRDefault="009B65CF" w:rsidP="009B65CF">
            <w:pPr>
              <w:jc w:val="center"/>
              <w:rPr>
                <w:sz w:val="28"/>
                <w:szCs w:val="28"/>
                <w:lang w:val="uk-UA"/>
              </w:rPr>
            </w:pPr>
            <w:r w:rsidRPr="009B65CF">
              <w:rPr>
                <w:sz w:val="28"/>
                <w:szCs w:val="28"/>
              </w:rPr>
              <w:t>(</w:t>
            </w:r>
            <w:r w:rsidRPr="009B65CF">
              <w:rPr>
                <w:sz w:val="28"/>
                <w:szCs w:val="28"/>
                <w:lang w:val="uk-UA"/>
              </w:rPr>
              <w:t>стрибки</w:t>
            </w:r>
            <w:r w:rsidRPr="009B65CF">
              <w:rPr>
                <w:sz w:val="28"/>
                <w:szCs w:val="28"/>
              </w:rPr>
              <w:t xml:space="preserve"> на </w:t>
            </w:r>
            <w:r w:rsidRPr="009B65CF">
              <w:rPr>
                <w:sz w:val="28"/>
                <w:szCs w:val="28"/>
                <w:lang w:val="uk-UA"/>
              </w:rPr>
              <w:t>скакалці</w:t>
            </w:r>
            <w:r w:rsidRPr="009B65CF">
              <w:rPr>
                <w:sz w:val="28"/>
                <w:szCs w:val="28"/>
              </w:rPr>
              <w:t>)</w:t>
            </w:r>
          </w:p>
          <w:p w:rsidR="009B65CF" w:rsidRPr="009B65CF" w:rsidRDefault="009B65CF" w:rsidP="009B65CF">
            <w:pPr>
              <w:jc w:val="center"/>
              <w:rPr>
                <w:sz w:val="28"/>
                <w:szCs w:val="28"/>
                <w:lang w:val="uk-UA"/>
              </w:rPr>
            </w:pPr>
            <w:r w:rsidRPr="009B65CF">
              <w:rPr>
                <w:sz w:val="28"/>
                <w:szCs w:val="28"/>
                <w:lang w:val="uk-UA"/>
              </w:rPr>
              <w:t xml:space="preserve"> Склад  команди –</w:t>
            </w:r>
          </w:p>
          <w:p w:rsidR="009B65CF" w:rsidRPr="009B65CF" w:rsidRDefault="009B65CF" w:rsidP="009B65CF">
            <w:pPr>
              <w:jc w:val="center"/>
              <w:rPr>
                <w:sz w:val="28"/>
                <w:szCs w:val="28"/>
              </w:rPr>
            </w:pPr>
            <w:r w:rsidRPr="009B65CF">
              <w:rPr>
                <w:sz w:val="28"/>
                <w:szCs w:val="28"/>
                <w:lang w:val="uk-UA"/>
              </w:rPr>
              <w:t xml:space="preserve">3 </w:t>
            </w:r>
            <w:proofErr w:type="spellStart"/>
            <w:r w:rsidRPr="009B65CF">
              <w:rPr>
                <w:sz w:val="28"/>
                <w:szCs w:val="28"/>
                <w:lang w:val="uk-UA"/>
              </w:rPr>
              <w:t>дів.+</w:t>
            </w:r>
            <w:proofErr w:type="spellEnd"/>
            <w:r w:rsidRPr="009B65CF">
              <w:rPr>
                <w:sz w:val="28"/>
                <w:szCs w:val="28"/>
                <w:lang w:val="uk-UA"/>
              </w:rPr>
              <w:t xml:space="preserve"> 3 </w:t>
            </w:r>
            <w:proofErr w:type="spellStart"/>
            <w:r w:rsidRPr="009B65CF">
              <w:rPr>
                <w:sz w:val="28"/>
                <w:szCs w:val="28"/>
                <w:lang w:val="uk-UA"/>
              </w:rPr>
              <w:t>юн</w:t>
            </w:r>
            <w:proofErr w:type="spellEnd"/>
            <w:r w:rsidRPr="009B65CF">
              <w:rPr>
                <w:sz w:val="28"/>
                <w:szCs w:val="28"/>
                <w:lang w:val="uk-UA"/>
              </w:rPr>
              <w:t>.</w:t>
            </w:r>
          </w:p>
        </w:tc>
        <w:tc>
          <w:tcPr>
            <w:tcW w:w="3119" w:type="dxa"/>
          </w:tcPr>
          <w:p w:rsidR="009B65CF" w:rsidRPr="009B65CF" w:rsidRDefault="009B65CF" w:rsidP="009B65CF">
            <w:pPr>
              <w:rPr>
                <w:sz w:val="28"/>
                <w:szCs w:val="28"/>
                <w:lang w:val="uk-UA"/>
              </w:rPr>
            </w:pPr>
            <w:r w:rsidRPr="009B65CF">
              <w:rPr>
                <w:sz w:val="28"/>
                <w:szCs w:val="28"/>
                <w:lang w:val="uk-UA"/>
              </w:rPr>
              <w:t xml:space="preserve">1 м. – 2-Б </w:t>
            </w:r>
          </w:p>
          <w:p w:rsidR="009B65CF" w:rsidRPr="009B65CF" w:rsidRDefault="009B65CF" w:rsidP="009B65CF">
            <w:pPr>
              <w:rPr>
                <w:sz w:val="28"/>
                <w:szCs w:val="28"/>
                <w:lang w:val="uk-UA"/>
              </w:rPr>
            </w:pPr>
            <w:r w:rsidRPr="009B65CF">
              <w:rPr>
                <w:sz w:val="28"/>
                <w:szCs w:val="28"/>
                <w:lang w:val="uk-UA"/>
              </w:rPr>
              <w:t>2 м. – 2-В</w:t>
            </w:r>
          </w:p>
          <w:p w:rsidR="009B65CF" w:rsidRPr="009B65CF" w:rsidRDefault="009B65CF" w:rsidP="009B65CF">
            <w:pPr>
              <w:rPr>
                <w:sz w:val="28"/>
                <w:szCs w:val="28"/>
                <w:lang w:val="uk-UA"/>
              </w:rPr>
            </w:pPr>
            <w:r w:rsidRPr="009B65CF">
              <w:rPr>
                <w:sz w:val="28"/>
                <w:szCs w:val="28"/>
                <w:lang w:val="uk-UA"/>
              </w:rPr>
              <w:t xml:space="preserve">3 м. – 2-Г </w:t>
            </w:r>
          </w:p>
          <w:p w:rsidR="009B65CF" w:rsidRPr="009B65CF" w:rsidRDefault="009B65CF" w:rsidP="009B65CF">
            <w:pPr>
              <w:rPr>
                <w:sz w:val="28"/>
                <w:szCs w:val="28"/>
                <w:lang w:val="uk-UA"/>
              </w:rPr>
            </w:pPr>
            <w:r w:rsidRPr="009B65CF">
              <w:rPr>
                <w:sz w:val="28"/>
                <w:szCs w:val="28"/>
                <w:lang w:val="uk-UA"/>
              </w:rPr>
              <w:t xml:space="preserve">4 м. – 2-А </w:t>
            </w:r>
          </w:p>
        </w:tc>
        <w:tc>
          <w:tcPr>
            <w:tcW w:w="2835"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r w:rsidR="009B65CF" w:rsidRPr="000947D6" w:rsidTr="001D4BE9">
        <w:tc>
          <w:tcPr>
            <w:tcW w:w="3402" w:type="dxa"/>
          </w:tcPr>
          <w:p w:rsidR="009B65CF" w:rsidRPr="009B65CF" w:rsidRDefault="009B65CF" w:rsidP="009B65CF">
            <w:pPr>
              <w:jc w:val="center"/>
              <w:rPr>
                <w:b/>
                <w:sz w:val="28"/>
                <w:szCs w:val="28"/>
                <w:lang w:val="uk-UA"/>
              </w:rPr>
            </w:pPr>
            <w:r w:rsidRPr="009B65CF">
              <w:rPr>
                <w:b/>
                <w:sz w:val="28"/>
                <w:szCs w:val="28"/>
                <w:lang w:val="uk-UA"/>
              </w:rPr>
              <w:t>Змагання</w:t>
            </w:r>
            <w:r w:rsidRPr="009B65CF">
              <w:rPr>
                <w:b/>
                <w:sz w:val="28"/>
                <w:szCs w:val="28"/>
              </w:rPr>
              <w:t xml:space="preserve"> </w:t>
            </w:r>
            <w:r w:rsidRPr="009B65CF">
              <w:rPr>
                <w:b/>
                <w:sz w:val="28"/>
                <w:szCs w:val="28"/>
                <w:lang w:val="uk-UA"/>
              </w:rPr>
              <w:t xml:space="preserve"> </w:t>
            </w:r>
            <w:r w:rsidRPr="009B65CF">
              <w:rPr>
                <w:b/>
                <w:sz w:val="28"/>
                <w:szCs w:val="28"/>
              </w:rPr>
              <w:t>«</w:t>
            </w:r>
            <w:r w:rsidRPr="009B65CF">
              <w:rPr>
                <w:b/>
                <w:sz w:val="28"/>
                <w:szCs w:val="28"/>
                <w:lang w:val="uk-UA"/>
              </w:rPr>
              <w:t>Стрибунець</w:t>
            </w:r>
            <w:r w:rsidRPr="009B65CF">
              <w:rPr>
                <w:b/>
                <w:sz w:val="28"/>
                <w:szCs w:val="28"/>
              </w:rPr>
              <w:t>»</w:t>
            </w:r>
          </w:p>
          <w:p w:rsidR="009B65CF" w:rsidRPr="009B65CF" w:rsidRDefault="009B65CF" w:rsidP="009B65CF">
            <w:pPr>
              <w:jc w:val="center"/>
              <w:rPr>
                <w:sz w:val="28"/>
                <w:szCs w:val="28"/>
                <w:lang w:val="uk-UA"/>
              </w:rPr>
            </w:pPr>
            <w:r w:rsidRPr="009B65CF">
              <w:rPr>
                <w:sz w:val="28"/>
                <w:szCs w:val="28"/>
              </w:rPr>
              <w:t>(</w:t>
            </w:r>
            <w:r w:rsidRPr="009B65CF">
              <w:rPr>
                <w:sz w:val="28"/>
                <w:szCs w:val="28"/>
                <w:lang w:val="uk-UA"/>
              </w:rPr>
              <w:t>стрибки</w:t>
            </w:r>
            <w:r w:rsidRPr="009B65CF">
              <w:rPr>
                <w:sz w:val="28"/>
                <w:szCs w:val="28"/>
              </w:rPr>
              <w:t xml:space="preserve">  в  </w:t>
            </w:r>
            <w:r w:rsidRPr="009B65CF">
              <w:rPr>
                <w:sz w:val="28"/>
                <w:szCs w:val="28"/>
                <w:lang w:val="uk-UA"/>
              </w:rPr>
              <w:t>довжину</w:t>
            </w:r>
            <w:r w:rsidRPr="009B65CF">
              <w:rPr>
                <w:sz w:val="28"/>
                <w:szCs w:val="28"/>
              </w:rPr>
              <w:t xml:space="preserve"> </w:t>
            </w:r>
          </w:p>
          <w:p w:rsidR="009B65CF" w:rsidRPr="009B65CF" w:rsidRDefault="009B65CF" w:rsidP="009B65CF">
            <w:pPr>
              <w:jc w:val="center"/>
              <w:rPr>
                <w:sz w:val="28"/>
                <w:szCs w:val="28"/>
                <w:lang w:val="uk-UA"/>
              </w:rPr>
            </w:pPr>
            <w:r w:rsidRPr="009B65CF">
              <w:rPr>
                <w:sz w:val="28"/>
                <w:szCs w:val="28"/>
                <w:lang w:val="uk-UA"/>
              </w:rPr>
              <w:t>з</w:t>
            </w:r>
            <w:r w:rsidRPr="009B65CF">
              <w:rPr>
                <w:sz w:val="28"/>
                <w:szCs w:val="28"/>
              </w:rPr>
              <w:t xml:space="preserve"> </w:t>
            </w:r>
            <w:r w:rsidRPr="009B65CF">
              <w:rPr>
                <w:sz w:val="28"/>
                <w:szCs w:val="28"/>
                <w:lang w:val="uk-UA"/>
              </w:rPr>
              <w:t>місця</w:t>
            </w:r>
            <w:r w:rsidRPr="009B65CF">
              <w:rPr>
                <w:sz w:val="28"/>
                <w:szCs w:val="28"/>
              </w:rPr>
              <w:t>)</w:t>
            </w:r>
          </w:p>
          <w:p w:rsidR="009B65CF" w:rsidRPr="009B65CF" w:rsidRDefault="009B65CF" w:rsidP="009B65CF">
            <w:pPr>
              <w:jc w:val="center"/>
              <w:rPr>
                <w:sz w:val="28"/>
                <w:szCs w:val="28"/>
                <w:lang w:val="uk-UA"/>
              </w:rPr>
            </w:pPr>
            <w:r w:rsidRPr="009B65CF">
              <w:rPr>
                <w:sz w:val="28"/>
                <w:szCs w:val="28"/>
                <w:lang w:val="uk-UA"/>
              </w:rPr>
              <w:t>Склад  команди –</w:t>
            </w:r>
          </w:p>
          <w:p w:rsidR="009B65CF" w:rsidRPr="009B65CF" w:rsidRDefault="009B65CF" w:rsidP="009B65CF">
            <w:pPr>
              <w:jc w:val="center"/>
              <w:rPr>
                <w:sz w:val="28"/>
                <w:szCs w:val="28"/>
                <w:lang w:val="uk-UA"/>
              </w:rPr>
            </w:pPr>
            <w:r w:rsidRPr="009B65CF">
              <w:rPr>
                <w:sz w:val="28"/>
                <w:szCs w:val="28"/>
                <w:lang w:val="uk-UA"/>
              </w:rPr>
              <w:t xml:space="preserve">3 </w:t>
            </w:r>
            <w:proofErr w:type="spellStart"/>
            <w:r w:rsidRPr="009B65CF">
              <w:rPr>
                <w:sz w:val="28"/>
                <w:szCs w:val="28"/>
                <w:lang w:val="uk-UA"/>
              </w:rPr>
              <w:t>дів.+</w:t>
            </w:r>
            <w:proofErr w:type="spellEnd"/>
            <w:r w:rsidRPr="009B65CF">
              <w:rPr>
                <w:sz w:val="28"/>
                <w:szCs w:val="28"/>
                <w:lang w:val="uk-UA"/>
              </w:rPr>
              <w:t xml:space="preserve"> 3 </w:t>
            </w:r>
            <w:proofErr w:type="spellStart"/>
            <w:r w:rsidRPr="009B65CF">
              <w:rPr>
                <w:sz w:val="28"/>
                <w:szCs w:val="28"/>
                <w:lang w:val="uk-UA"/>
              </w:rPr>
              <w:t>юн</w:t>
            </w:r>
            <w:proofErr w:type="spellEnd"/>
            <w:r w:rsidRPr="009B65CF">
              <w:rPr>
                <w:sz w:val="28"/>
                <w:szCs w:val="28"/>
                <w:lang w:val="uk-UA"/>
              </w:rPr>
              <w:t>.</w:t>
            </w:r>
          </w:p>
        </w:tc>
        <w:tc>
          <w:tcPr>
            <w:tcW w:w="3119" w:type="dxa"/>
          </w:tcPr>
          <w:p w:rsidR="009B65CF" w:rsidRPr="009B65CF" w:rsidRDefault="009B65CF" w:rsidP="009B65CF">
            <w:pPr>
              <w:rPr>
                <w:sz w:val="28"/>
                <w:szCs w:val="24"/>
                <w:lang w:val="uk-UA"/>
              </w:rPr>
            </w:pPr>
            <w:r w:rsidRPr="009B65CF">
              <w:rPr>
                <w:sz w:val="28"/>
                <w:szCs w:val="24"/>
                <w:lang w:val="uk-UA"/>
              </w:rPr>
              <w:t xml:space="preserve">1 м. – 2-Б </w:t>
            </w:r>
          </w:p>
          <w:p w:rsidR="009B65CF" w:rsidRPr="009B65CF" w:rsidRDefault="009B65CF" w:rsidP="009B65CF">
            <w:pPr>
              <w:rPr>
                <w:sz w:val="28"/>
                <w:szCs w:val="24"/>
                <w:lang w:val="uk-UA"/>
              </w:rPr>
            </w:pPr>
            <w:r w:rsidRPr="009B65CF">
              <w:rPr>
                <w:sz w:val="28"/>
                <w:szCs w:val="24"/>
                <w:lang w:val="uk-UA"/>
              </w:rPr>
              <w:t xml:space="preserve">2 м. – 2-В </w:t>
            </w:r>
          </w:p>
          <w:p w:rsidR="009B65CF" w:rsidRPr="009B65CF" w:rsidRDefault="009B65CF" w:rsidP="009B65CF">
            <w:pPr>
              <w:rPr>
                <w:sz w:val="28"/>
                <w:szCs w:val="24"/>
                <w:lang w:val="uk-UA"/>
              </w:rPr>
            </w:pPr>
            <w:r w:rsidRPr="009B65CF">
              <w:rPr>
                <w:sz w:val="28"/>
                <w:szCs w:val="24"/>
                <w:lang w:val="uk-UA"/>
              </w:rPr>
              <w:t xml:space="preserve">3 м. – 2-А </w:t>
            </w:r>
          </w:p>
          <w:p w:rsidR="009B65CF" w:rsidRPr="009B65CF" w:rsidRDefault="009B65CF" w:rsidP="009B65CF">
            <w:pPr>
              <w:rPr>
                <w:sz w:val="28"/>
                <w:szCs w:val="24"/>
                <w:lang w:val="uk-UA"/>
              </w:rPr>
            </w:pPr>
            <w:r w:rsidRPr="009B65CF">
              <w:rPr>
                <w:sz w:val="28"/>
                <w:szCs w:val="24"/>
                <w:lang w:val="uk-UA"/>
              </w:rPr>
              <w:t xml:space="preserve">4 м. – 2-Г </w:t>
            </w:r>
          </w:p>
          <w:p w:rsidR="009B65CF" w:rsidRPr="009B65CF" w:rsidRDefault="009B65CF" w:rsidP="009B65CF">
            <w:pPr>
              <w:rPr>
                <w:sz w:val="28"/>
                <w:szCs w:val="24"/>
                <w:lang w:val="uk-UA"/>
              </w:rPr>
            </w:pPr>
          </w:p>
        </w:tc>
        <w:tc>
          <w:tcPr>
            <w:tcW w:w="2835"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r w:rsidR="009B65CF" w:rsidRPr="000947D6" w:rsidTr="001D4BE9">
        <w:trPr>
          <w:trHeight w:val="1531"/>
        </w:trPr>
        <w:tc>
          <w:tcPr>
            <w:tcW w:w="3402" w:type="dxa"/>
          </w:tcPr>
          <w:p w:rsidR="009B65CF" w:rsidRPr="009B65CF" w:rsidRDefault="009B65CF" w:rsidP="009B65CF">
            <w:pPr>
              <w:jc w:val="center"/>
              <w:rPr>
                <w:b/>
                <w:sz w:val="28"/>
                <w:szCs w:val="28"/>
                <w:lang w:val="uk-UA"/>
              </w:rPr>
            </w:pPr>
            <w:r w:rsidRPr="009B65CF">
              <w:rPr>
                <w:b/>
                <w:sz w:val="28"/>
                <w:szCs w:val="28"/>
              </w:rPr>
              <w:t>«</w:t>
            </w:r>
            <w:r w:rsidRPr="009B65CF">
              <w:rPr>
                <w:b/>
                <w:sz w:val="28"/>
                <w:szCs w:val="28"/>
                <w:lang w:val="uk-UA"/>
              </w:rPr>
              <w:t>Чудо-шашки</w:t>
            </w:r>
            <w:r w:rsidRPr="009B65CF">
              <w:rPr>
                <w:b/>
                <w:sz w:val="28"/>
                <w:szCs w:val="28"/>
              </w:rPr>
              <w:t>»</w:t>
            </w:r>
          </w:p>
          <w:p w:rsidR="009B65CF" w:rsidRPr="009B65CF" w:rsidRDefault="009B65CF" w:rsidP="009B65CF">
            <w:pPr>
              <w:jc w:val="center"/>
              <w:rPr>
                <w:sz w:val="28"/>
                <w:szCs w:val="28"/>
                <w:lang w:val="uk-UA"/>
              </w:rPr>
            </w:pPr>
          </w:p>
          <w:p w:rsidR="009B65CF" w:rsidRPr="009B65CF" w:rsidRDefault="009B65CF" w:rsidP="009B65CF">
            <w:pPr>
              <w:jc w:val="center"/>
              <w:rPr>
                <w:sz w:val="28"/>
                <w:szCs w:val="28"/>
                <w:lang w:val="uk-UA"/>
              </w:rPr>
            </w:pPr>
            <w:r w:rsidRPr="009B65CF">
              <w:rPr>
                <w:sz w:val="28"/>
                <w:szCs w:val="28"/>
                <w:lang w:val="uk-UA"/>
              </w:rPr>
              <w:t>(змагання із шашок)</w:t>
            </w:r>
          </w:p>
          <w:p w:rsidR="009B65CF" w:rsidRPr="009B65CF" w:rsidRDefault="009B65CF" w:rsidP="009B65CF">
            <w:pPr>
              <w:jc w:val="center"/>
              <w:rPr>
                <w:b/>
                <w:sz w:val="28"/>
                <w:szCs w:val="28"/>
              </w:rPr>
            </w:pPr>
            <w:r w:rsidRPr="009B65CF">
              <w:rPr>
                <w:sz w:val="28"/>
                <w:szCs w:val="28"/>
              </w:rPr>
              <w:t>2</w:t>
            </w:r>
            <w:r w:rsidRPr="009B65CF">
              <w:rPr>
                <w:sz w:val="28"/>
                <w:szCs w:val="28"/>
                <w:lang w:val="uk-UA"/>
              </w:rPr>
              <w:t xml:space="preserve"> </w:t>
            </w:r>
            <w:r w:rsidRPr="009B65CF">
              <w:rPr>
                <w:sz w:val="28"/>
                <w:szCs w:val="28"/>
              </w:rPr>
              <w:t>юн. +  1д</w:t>
            </w:r>
            <w:r w:rsidRPr="009B65CF">
              <w:rPr>
                <w:sz w:val="28"/>
                <w:szCs w:val="28"/>
                <w:lang w:val="uk-UA"/>
              </w:rPr>
              <w:t>і</w:t>
            </w:r>
            <w:r w:rsidRPr="009B65CF">
              <w:rPr>
                <w:sz w:val="28"/>
                <w:szCs w:val="28"/>
              </w:rPr>
              <w:t>в.</w:t>
            </w:r>
          </w:p>
        </w:tc>
        <w:tc>
          <w:tcPr>
            <w:tcW w:w="3119" w:type="dxa"/>
          </w:tcPr>
          <w:p w:rsidR="009B65CF" w:rsidRPr="009B65CF" w:rsidRDefault="009B65CF" w:rsidP="009B65CF">
            <w:pPr>
              <w:rPr>
                <w:sz w:val="28"/>
                <w:szCs w:val="24"/>
                <w:lang w:val="uk-UA"/>
              </w:rPr>
            </w:pPr>
            <w:r w:rsidRPr="009B65CF">
              <w:rPr>
                <w:sz w:val="28"/>
                <w:szCs w:val="24"/>
                <w:lang w:val="uk-UA"/>
              </w:rPr>
              <w:t xml:space="preserve">1 м. – 2-Г </w:t>
            </w:r>
          </w:p>
          <w:p w:rsidR="009B65CF" w:rsidRPr="009B65CF" w:rsidRDefault="009B65CF" w:rsidP="009B65CF">
            <w:pPr>
              <w:rPr>
                <w:sz w:val="28"/>
                <w:szCs w:val="24"/>
                <w:lang w:val="uk-UA"/>
              </w:rPr>
            </w:pPr>
            <w:r w:rsidRPr="009B65CF">
              <w:rPr>
                <w:sz w:val="28"/>
                <w:szCs w:val="24"/>
                <w:lang w:val="uk-UA"/>
              </w:rPr>
              <w:t xml:space="preserve">2 м. – 2-Б </w:t>
            </w:r>
          </w:p>
          <w:p w:rsidR="009B65CF" w:rsidRPr="009B65CF" w:rsidRDefault="009B65CF" w:rsidP="009B65CF">
            <w:pPr>
              <w:rPr>
                <w:sz w:val="28"/>
                <w:szCs w:val="24"/>
                <w:lang w:val="uk-UA"/>
              </w:rPr>
            </w:pPr>
            <w:r w:rsidRPr="009B65CF">
              <w:rPr>
                <w:sz w:val="28"/>
                <w:szCs w:val="24"/>
                <w:lang w:val="uk-UA"/>
              </w:rPr>
              <w:t xml:space="preserve">3 м. – 2-В </w:t>
            </w:r>
          </w:p>
          <w:p w:rsidR="009B65CF" w:rsidRPr="009B65CF" w:rsidRDefault="009B65CF" w:rsidP="009B65CF">
            <w:pPr>
              <w:rPr>
                <w:sz w:val="28"/>
                <w:szCs w:val="24"/>
                <w:lang w:val="uk-UA"/>
              </w:rPr>
            </w:pPr>
            <w:r w:rsidRPr="009B65CF">
              <w:rPr>
                <w:sz w:val="28"/>
                <w:szCs w:val="24"/>
                <w:lang w:val="uk-UA"/>
              </w:rPr>
              <w:t xml:space="preserve">4 м. – 2-А </w:t>
            </w:r>
          </w:p>
          <w:p w:rsidR="009B65CF" w:rsidRPr="009B65CF" w:rsidRDefault="009B65CF" w:rsidP="009B65CF">
            <w:pPr>
              <w:rPr>
                <w:sz w:val="28"/>
                <w:szCs w:val="24"/>
                <w:lang w:val="uk-UA"/>
              </w:rPr>
            </w:pPr>
          </w:p>
        </w:tc>
        <w:tc>
          <w:tcPr>
            <w:tcW w:w="2835"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bl>
    <w:p w:rsidR="009B65CF" w:rsidRPr="009B65CF" w:rsidRDefault="009B65CF" w:rsidP="009B65CF">
      <w:pPr>
        <w:spacing w:after="0" w:line="240" w:lineRule="auto"/>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lastRenderedPageBreak/>
        <w:t>Підсумки шкільної Спартакіади серед учнів 2-х класів:</w:t>
      </w:r>
    </w:p>
    <w:p w:rsidR="009B65CF" w:rsidRPr="009B65CF" w:rsidRDefault="009B65CF" w:rsidP="009B65CF">
      <w:pPr>
        <w:spacing w:after="0" w:line="240" w:lineRule="auto"/>
        <w:jc w:val="center"/>
        <w:rPr>
          <w:rFonts w:ascii="Times New Roman" w:eastAsiaTheme="minorEastAsia" w:hAnsi="Times New Roman" w:cs="Times New Roman"/>
          <w:b/>
          <w:sz w:val="28"/>
          <w:szCs w:val="28"/>
          <w:lang w:val="uk-UA" w:eastAsia="ru-RU"/>
        </w:rPr>
      </w:pPr>
      <w:r w:rsidRPr="009B65CF">
        <w:rPr>
          <w:rFonts w:ascii="Times New Roman" w:eastAsiaTheme="minorEastAsia" w:hAnsi="Times New Roman" w:cs="Times New Roman"/>
          <w:b/>
          <w:sz w:val="28"/>
          <w:szCs w:val="28"/>
          <w:lang w:val="uk-UA" w:eastAsia="ru-RU"/>
        </w:rPr>
        <w:t xml:space="preserve">1 місце – </w:t>
      </w:r>
      <w:r w:rsidRPr="009B65CF">
        <w:rPr>
          <w:rFonts w:ascii="Times New Roman" w:eastAsiaTheme="minorEastAsia" w:hAnsi="Times New Roman" w:cs="Times New Roman"/>
          <w:sz w:val="28"/>
          <w:szCs w:val="28"/>
          <w:lang w:val="uk-UA" w:eastAsia="ru-RU"/>
        </w:rPr>
        <w:t>2-В кл.</w:t>
      </w:r>
    </w:p>
    <w:p w:rsidR="009B65CF" w:rsidRPr="009B65CF" w:rsidRDefault="009B65CF" w:rsidP="009B65CF">
      <w:pPr>
        <w:spacing w:after="0" w:line="240" w:lineRule="auto"/>
        <w:jc w:val="center"/>
        <w:rPr>
          <w:rFonts w:ascii="Times New Roman" w:eastAsiaTheme="minorEastAsia" w:hAnsi="Times New Roman" w:cs="Times New Roman"/>
          <w:b/>
          <w:sz w:val="28"/>
          <w:szCs w:val="28"/>
          <w:lang w:val="uk-UA" w:eastAsia="ru-RU"/>
        </w:rPr>
      </w:pPr>
      <w:r w:rsidRPr="009B65CF">
        <w:rPr>
          <w:rFonts w:ascii="Times New Roman" w:eastAsiaTheme="minorEastAsia" w:hAnsi="Times New Roman" w:cs="Times New Roman"/>
          <w:b/>
          <w:sz w:val="28"/>
          <w:szCs w:val="28"/>
          <w:lang w:val="uk-UA" w:eastAsia="ru-RU"/>
        </w:rPr>
        <w:t xml:space="preserve">2 місце – </w:t>
      </w:r>
      <w:r w:rsidRPr="009B65CF">
        <w:rPr>
          <w:rFonts w:ascii="Times New Roman" w:eastAsiaTheme="minorEastAsia" w:hAnsi="Times New Roman" w:cs="Times New Roman"/>
          <w:sz w:val="28"/>
          <w:szCs w:val="28"/>
          <w:lang w:val="uk-UA" w:eastAsia="ru-RU"/>
        </w:rPr>
        <w:t>2-Б кл.</w:t>
      </w:r>
    </w:p>
    <w:p w:rsidR="009B65CF" w:rsidRPr="009B65CF" w:rsidRDefault="009B65CF" w:rsidP="009B65CF">
      <w:pPr>
        <w:spacing w:line="240" w:lineRule="auto"/>
        <w:jc w:val="center"/>
        <w:rPr>
          <w:rFonts w:ascii="Times New Roman" w:eastAsiaTheme="minorEastAsia" w:hAnsi="Times New Roman" w:cs="Times New Roman"/>
          <w:sz w:val="28"/>
          <w:szCs w:val="28"/>
          <w:lang w:val="uk-UA" w:eastAsia="ru-RU"/>
        </w:rPr>
      </w:pPr>
      <w:r w:rsidRPr="009B65CF">
        <w:rPr>
          <w:rFonts w:ascii="Times New Roman" w:eastAsiaTheme="minorEastAsia" w:hAnsi="Times New Roman" w:cs="Times New Roman"/>
          <w:b/>
          <w:sz w:val="28"/>
          <w:szCs w:val="28"/>
          <w:lang w:val="uk-UA" w:eastAsia="ru-RU"/>
        </w:rPr>
        <w:t xml:space="preserve">     3 місце – </w:t>
      </w:r>
      <w:r w:rsidRPr="009B65CF">
        <w:rPr>
          <w:rFonts w:ascii="Times New Roman" w:eastAsiaTheme="minorEastAsia" w:hAnsi="Times New Roman" w:cs="Times New Roman"/>
          <w:sz w:val="28"/>
          <w:szCs w:val="28"/>
          <w:lang w:val="uk-UA" w:eastAsia="ru-RU"/>
        </w:rPr>
        <w:t>2-А, Г кл.</w:t>
      </w:r>
    </w:p>
    <w:p w:rsidR="009B65CF" w:rsidRPr="009B65CF" w:rsidRDefault="009B65CF" w:rsidP="009B65CF">
      <w:pPr>
        <w:spacing w:after="0" w:line="240" w:lineRule="auto"/>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eastAsia="ru-RU"/>
        </w:rPr>
        <w:t>Спартак</w:t>
      </w:r>
      <w:r w:rsidRPr="009B65CF">
        <w:rPr>
          <w:rFonts w:ascii="Times New Roman" w:eastAsia="Times New Roman" w:hAnsi="Times New Roman" w:cs="Times New Roman"/>
          <w:b/>
          <w:sz w:val="28"/>
          <w:szCs w:val="28"/>
          <w:lang w:val="uk-UA" w:eastAsia="ru-RU"/>
        </w:rPr>
        <w:t>і</w:t>
      </w:r>
      <w:r w:rsidRPr="009B65CF">
        <w:rPr>
          <w:rFonts w:ascii="Times New Roman" w:eastAsia="Times New Roman" w:hAnsi="Times New Roman" w:cs="Times New Roman"/>
          <w:b/>
          <w:sz w:val="28"/>
          <w:szCs w:val="28"/>
          <w:lang w:eastAsia="ru-RU"/>
        </w:rPr>
        <w:t xml:space="preserve">ада </w:t>
      </w:r>
      <w:r w:rsidRPr="009B65CF">
        <w:rPr>
          <w:rFonts w:ascii="Times New Roman" w:eastAsia="Times New Roman" w:hAnsi="Times New Roman" w:cs="Times New Roman"/>
          <w:b/>
          <w:sz w:val="28"/>
          <w:szCs w:val="28"/>
          <w:lang w:val="uk-UA" w:eastAsia="ru-RU"/>
        </w:rPr>
        <w:t xml:space="preserve">паралелі </w:t>
      </w:r>
      <w:r w:rsidRPr="009B65CF">
        <w:rPr>
          <w:rFonts w:ascii="Times New Roman" w:eastAsia="Times New Roman" w:hAnsi="Times New Roman" w:cs="Times New Roman"/>
          <w:b/>
          <w:sz w:val="28"/>
          <w:szCs w:val="28"/>
          <w:lang w:eastAsia="ru-RU"/>
        </w:rPr>
        <w:t xml:space="preserve">3-х </w:t>
      </w:r>
      <w:r w:rsidR="0034442D">
        <w:rPr>
          <w:rFonts w:ascii="Times New Roman" w:eastAsia="Times New Roman" w:hAnsi="Times New Roman" w:cs="Times New Roman"/>
          <w:b/>
          <w:sz w:val="28"/>
          <w:szCs w:val="28"/>
          <w:lang w:val="uk-UA" w:eastAsia="ru-RU"/>
        </w:rPr>
        <w:t>класів (шкільна)</w:t>
      </w:r>
    </w:p>
    <w:tbl>
      <w:tblPr>
        <w:tblStyle w:val="6"/>
        <w:tblW w:w="9156" w:type="dxa"/>
        <w:tblInd w:w="108" w:type="dxa"/>
        <w:tblLook w:val="04A0"/>
      </w:tblPr>
      <w:tblGrid>
        <w:gridCol w:w="3345"/>
        <w:gridCol w:w="2409"/>
        <w:gridCol w:w="3402"/>
      </w:tblGrid>
      <w:tr w:rsidR="009B65CF" w:rsidRPr="009B65CF" w:rsidTr="001D4BE9">
        <w:tc>
          <w:tcPr>
            <w:tcW w:w="3345" w:type="dxa"/>
          </w:tcPr>
          <w:p w:rsidR="009B65CF" w:rsidRPr="009B65CF" w:rsidRDefault="009B65CF" w:rsidP="009B65CF">
            <w:pPr>
              <w:jc w:val="center"/>
              <w:rPr>
                <w:sz w:val="28"/>
                <w:szCs w:val="28"/>
                <w:lang w:val="uk-UA"/>
              </w:rPr>
            </w:pPr>
            <w:r w:rsidRPr="009B65CF">
              <w:rPr>
                <w:sz w:val="28"/>
                <w:szCs w:val="28"/>
              </w:rPr>
              <w:t>Вид   спорт</w:t>
            </w:r>
            <w:r w:rsidRPr="009B65CF">
              <w:rPr>
                <w:sz w:val="28"/>
                <w:szCs w:val="28"/>
                <w:lang w:val="uk-UA"/>
              </w:rPr>
              <w:t>у</w:t>
            </w:r>
          </w:p>
        </w:tc>
        <w:tc>
          <w:tcPr>
            <w:tcW w:w="2409" w:type="dxa"/>
          </w:tcPr>
          <w:p w:rsidR="009B65CF" w:rsidRPr="009B65CF" w:rsidRDefault="009B65CF" w:rsidP="009B65CF">
            <w:pPr>
              <w:jc w:val="center"/>
              <w:rPr>
                <w:sz w:val="28"/>
                <w:szCs w:val="28"/>
                <w:lang w:val="uk-UA"/>
              </w:rPr>
            </w:pPr>
            <w:r w:rsidRPr="009B65CF">
              <w:rPr>
                <w:sz w:val="28"/>
                <w:szCs w:val="28"/>
              </w:rPr>
              <w:t>Результат</w:t>
            </w:r>
            <w:r w:rsidRPr="009B65CF">
              <w:rPr>
                <w:sz w:val="28"/>
                <w:szCs w:val="28"/>
                <w:lang w:val="uk-UA"/>
              </w:rPr>
              <w:t>и</w:t>
            </w:r>
          </w:p>
          <w:p w:rsidR="009B65CF" w:rsidRPr="009B65CF" w:rsidRDefault="009B65CF" w:rsidP="009B65CF">
            <w:pPr>
              <w:jc w:val="center"/>
              <w:rPr>
                <w:sz w:val="28"/>
                <w:szCs w:val="28"/>
                <w:lang w:val="uk-UA"/>
              </w:rPr>
            </w:pPr>
            <w:r w:rsidRPr="009B65CF">
              <w:rPr>
                <w:sz w:val="28"/>
                <w:szCs w:val="28"/>
                <w:lang w:val="uk-UA"/>
              </w:rPr>
              <w:t>змагань</w:t>
            </w:r>
          </w:p>
        </w:tc>
        <w:tc>
          <w:tcPr>
            <w:tcW w:w="3402" w:type="dxa"/>
          </w:tcPr>
          <w:p w:rsidR="009B65CF" w:rsidRPr="009B65CF" w:rsidRDefault="009B65CF" w:rsidP="009B65CF">
            <w:pPr>
              <w:jc w:val="center"/>
              <w:rPr>
                <w:sz w:val="28"/>
                <w:szCs w:val="28"/>
                <w:lang w:val="uk-UA"/>
              </w:rPr>
            </w:pPr>
            <w:r w:rsidRPr="009B65CF">
              <w:rPr>
                <w:sz w:val="28"/>
                <w:szCs w:val="28"/>
                <w:lang w:val="uk-UA"/>
              </w:rPr>
              <w:t xml:space="preserve">Головний </w:t>
            </w:r>
          </w:p>
          <w:p w:rsidR="009B65CF" w:rsidRPr="009B65CF" w:rsidRDefault="009B65CF" w:rsidP="009B65CF">
            <w:pPr>
              <w:jc w:val="center"/>
              <w:rPr>
                <w:sz w:val="28"/>
                <w:szCs w:val="28"/>
                <w:lang w:val="en-US"/>
              </w:rPr>
            </w:pPr>
            <w:r w:rsidRPr="009B65CF">
              <w:rPr>
                <w:sz w:val="28"/>
                <w:szCs w:val="28"/>
                <w:lang w:val="uk-UA"/>
              </w:rPr>
              <w:t>суддя</w:t>
            </w:r>
          </w:p>
        </w:tc>
      </w:tr>
      <w:tr w:rsidR="009B65CF" w:rsidRPr="000947D6" w:rsidTr="001D4BE9">
        <w:trPr>
          <w:trHeight w:val="1020"/>
        </w:trPr>
        <w:tc>
          <w:tcPr>
            <w:tcW w:w="3345" w:type="dxa"/>
          </w:tcPr>
          <w:p w:rsidR="009B65CF" w:rsidRPr="009B65CF" w:rsidRDefault="009B65CF" w:rsidP="009B65CF">
            <w:pPr>
              <w:jc w:val="center"/>
              <w:rPr>
                <w:sz w:val="28"/>
                <w:szCs w:val="28"/>
                <w:lang w:val="uk-UA"/>
              </w:rPr>
            </w:pPr>
            <w:r w:rsidRPr="009B65CF">
              <w:rPr>
                <w:sz w:val="28"/>
                <w:szCs w:val="28"/>
              </w:rPr>
              <w:t>«</w:t>
            </w:r>
            <w:r w:rsidRPr="009B65CF">
              <w:rPr>
                <w:sz w:val="28"/>
                <w:szCs w:val="28"/>
                <w:lang w:val="uk-UA"/>
              </w:rPr>
              <w:t>Стрімкий м'яч</w:t>
            </w:r>
            <w:r w:rsidRPr="009B65CF">
              <w:rPr>
                <w:sz w:val="28"/>
                <w:szCs w:val="28"/>
              </w:rPr>
              <w:t>»</w:t>
            </w:r>
            <w:r w:rsidRPr="009B65CF">
              <w:rPr>
                <w:sz w:val="28"/>
                <w:szCs w:val="28"/>
                <w:lang w:val="uk-UA"/>
              </w:rPr>
              <w:t xml:space="preserve"> </w:t>
            </w:r>
          </w:p>
          <w:p w:rsidR="009B65CF" w:rsidRPr="009B65CF" w:rsidRDefault="009B65CF" w:rsidP="009B65CF">
            <w:pPr>
              <w:jc w:val="center"/>
              <w:rPr>
                <w:sz w:val="28"/>
                <w:szCs w:val="28"/>
                <w:lang w:val="uk-UA"/>
              </w:rPr>
            </w:pPr>
          </w:p>
          <w:p w:rsidR="009B65CF" w:rsidRPr="009B65CF" w:rsidRDefault="009B65CF" w:rsidP="009B65CF">
            <w:pPr>
              <w:jc w:val="center"/>
              <w:rPr>
                <w:sz w:val="28"/>
                <w:szCs w:val="28"/>
                <w:lang w:val="uk-UA"/>
              </w:rPr>
            </w:pPr>
            <w:r w:rsidRPr="009B65CF">
              <w:rPr>
                <w:sz w:val="28"/>
                <w:szCs w:val="28"/>
                <w:lang w:val="uk-UA"/>
              </w:rPr>
              <w:t>(</w:t>
            </w:r>
            <w:r w:rsidRPr="009B65CF">
              <w:rPr>
                <w:sz w:val="28"/>
                <w:szCs w:val="28"/>
              </w:rPr>
              <w:t>гандбол</w:t>
            </w:r>
            <w:r w:rsidRPr="009B65CF">
              <w:rPr>
                <w:sz w:val="28"/>
                <w:szCs w:val="28"/>
                <w:lang w:val="uk-UA"/>
              </w:rPr>
              <w:t>)</w:t>
            </w:r>
          </w:p>
        </w:tc>
        <w:tc>
          <w:tcPr>
            <w:tcW w:w="2409" w:type="dxa"/>
          </w:tcPr>
          <w:p w:rsidR="009B65CF" w:rsidRPr="009B65CF" w:rsidRDefault="009B65CF" w:rsidP="009B65CF">
            <w:pPr>
              <w:rPr>
                <w:sz w:val="24"/>
                <w:szCs w:val="28"/>
              </w:rPr>
            </w:pPr>
            <w:r w:rsidRPr="009B65CF">
              <w:rPr>
                <w:sz w:val="24"/>
                <w:szCs w:val="28"/>
              </w:rPr>
              <w:t>1</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-В</w:t>
            </w:r>
            <w:r w:rsidRPr="009B65CF">
              <w:rPr>
                <w:sz w:val="24"/>
                <w:szCs w:val="28"/>
              </w:rPr>
              <w:t xml:space="preserve"> </w:t>
            </w:r>
          </w:p>
          <w:p w:rsidR="009B65CF" w:rsidRPr="009B65CF" w:rsidRDefault="009B65CF" w:rsidP="009B65CF">
            <w:pPr>
              <w:rPr>
                <w:sz w:val="24"/>
                <w:szCs w:val="28"/>
                <w:lang w:val="uk-UA"/>
              </w:rPr>
            </w:pPr>
            <w:r w:rsidRPr="009B65CF">
              <w:rPr>
                <w:sz w:val="24"/>
                <w:szCs w:val="28"/>
              </w:rPr>
              <w:t>2</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-Б</w:t>
            </w:r>
            <w:r w:rsidRPr="009B65CF">
              <w:rPr>
                <w:sz w:val="24"/>
                <w:szCs w:val="28"/>
              </w:rPr>
              <w:t xml:space="preserve">  </w:t>
            </w:r>
          </w:p>
          <w:p w:rsidR="009B65CF" w:rsidRPr="009B65CF" w:rsidRDefault="009B65CF" w:rsidP="009B65CF">
            <w:pPr>
              <w:rPr>
                <w:sz w:val="24"/>
                <w:szCs w:val="28"/>
                <w:lang w:val="uk-UA"/>
              </w:rPr>
            </w:pPr>
            <w:r w:rsidRPr="009B65CF">
              <w:rPr>
                <w:sz w:val="24"/>
                <w:szCs w:val="28"/>
              </w:rPr>
              <w:t>3</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-А</w:t>
            </w:r>
            <w:r w:rsidRPr="009B65CF">
              <w:rPr>
                <w:sz w:val="24"/>
                <w:szCs w:val="28"/>
              </w:rPr>
              <w:t xml:space="preserve"> </w:t>
            </w:r>
          </w:p>
          <w:p w:rsidR="009B65CF" w:rsidRPr="009B65CF" w:rsidRDefault="009B65CF" w:rsidP="009B65CF">
            <w:pPr>
              <w:rPr>
                <w:sz w:val="24"/>
                <w:szCs w:val="28"/>
                <w:lang w:val="uk-UA"/>
              </w:rPr>
            </w:pPr>
            <w:r w:rsidRPr="009B65CF">
              <w:rPr>
                <w:sz w:val="24"/>
                <w:szCs w:val="28"/>
              </w:rPr>
              <w:t>4</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-Г, Д</w:t>
            </w:r>
            <w:r w:rsidRPr="009B65CF">
              <w:rPr>
                <w:sz w:val="24"/>
                <w:szCs w:val="28"/>
              </w:rPr>
              <w:t xml:space="preserve"> </w:t>
            </w:r>
          </w:p>
        </w:tc>
        <w:tc>
          <w:tcPr>
            <w:tcW w:w="3402"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r w:rsidR="009B65CF" w:rsidRPr="000947D6" w:rsidTr="001D4BE9">
        <w:tc>
          <w:tcPr>
            <w:tcW w:w="3345" w:type="dxa"/>
          </w:tcPr>
          <w:p w:rsidR="009B65CF" w:rsidRPr="009B65CF" w:rsidRDefault="009B65CF" w:rsidP="009B65CF">
            <w:pPr>
              <w:jc w:val="center"/>
              <w:rPr>
                <w:sz w:val="28"/>
                <w:szCs w:val="28"/>
                <w:lang w:val="uk-UA"/>
              </w:rPr>
            </w:pPr>
            <w:r w:rsidRPr="009B65CF">
              <w:rPr>
                <w:sz w:val="28"/>
                <w:szCs w:val="28"/>
              </w:rPr>
              <w:t>«</w:t>
            </w:r>
            <w:r w:rsidRPr="009B65CF">
              <w:rPr>
                <w:sz w:val="28"/>
                <w:szCs w:val="28"/>
                <w:lang w:val="uk-UA"/>
              </w:rPr>
              <w:t>Шкіряний</w:t>
            </w:r>
            <w:r w:rsidRPr="009B65CF">
              <w:rPr>
                <w:sz w:val="28"/>
                <w:szCs w:val="28"/>
              </w:rPr>
              <w:t xml:space="preserve"> </w:t>
            </w:r>
            <w:r w:rsidRPr="009B65CF">
              <w:rPr>
                <w:sz w:val="28"/>
                <w:szCs w:val="28"/>
                <w:lang w:val="uk-UA"/>
              </w:rPr>
              <w:t>м'яч</w:t>
            </w:r>
            <w:r w:rsidRPr="009B65CF">
              <w:rPr>
                <w:sz w:val="28"/>
                <w:szCs w:val="28"/>
              </w:rPr>
              <w:t>»</w:t>
            </w:r>
            <w:r w:rsidRPr="009B65CF">
              <w:rPr>
                <w:sz w:val="28"/>
                <w:szCs w:val="28"/>
                <w:lang w:val="uk-UA"/>
              </w:rPr>
              <w:t xml:space="preserve"> </w:t>
            </w:r>
          </w:p>
          <w:p w:rsidR="009B65CF" w:rsidRPr="009B65CF" w:rsidRDefault="009B65CF" w:rsidP="009B65CF">
            <w:pPr>
              <w:jc w:val="center"/>
              <w:rPr>
                <w:sz w:val="28"/>
                <w:szCs w:val="28"/>
                <w:lang w:val="uk-UA"/>
              </w:rPr>
            </w:pPr>
          </w:p>
          <w:p w:rsidR="009B65CF" w:rsidRPr="009B65CF" w:rsidRDefault="009B65CF" w:rsidP="009B65CF">
            <w:pPr>
              <w:jc w:val="center"/>
              <w:rPr>
                <w:sz w:val="28"/>
                <w:szCs w:val="28"/>
                <w:lang w:val="uk-UA"/>
              </w:rPr>
            </w:pPr>
            <w:r w:rsidRPr="009B65CF">
              <w:rPr>
                <w:sz w:val="28"/>
                <w:szCs w:val="28"/>
                <w:lang w:val="uk-UA"/>
              </w:rPr>
              <w:t>(</w:t>
            </w:r>
            <w:r w:rsidRPr="009B65CF">
              <w:rPr>
                <w:sz w:val="28"/>
                <w:szCs w:val="28"/>
              </w:rPr>
              <w:t>футбол</w:t>
            </w:r>
            <w:r w:rsidRPr="009B65CF">
              <w:rPr>
                <w:sz w:val="28"/>
                <w:szCs w:val="28"/>
                <w:lang w:val="uk-UA"/>
              </w:rPr>
              <w:t xml:space="preserve"> </w:t>
            </w:r>
            <w:r w:rsidRPr="009B65CF">
              <w:rPr>
                <w:sz w:val="28"/>
                <w:szCs w:val="28"/>
              </w:rPr>
              <w:t>–</w:t>
            </w:r>
            <w:r w:rsidRPr="009B65CF">
              <w:rPr>
                <w:sz w:val="28"/>
                <w:szCs w:val="28"/>
                <w:lang w:val="uk-UA"/>
              </w:rPr>
              <w:t xml:space="preserve"> </w:t>
            </w:r>
            <w:r w:rsidRPr="009B65CF">
              <w:rPr>
                <w:sz w:val="28"/>
                <w:szCs w:val="28"/>
              </w:rPr>
              <w:t>юнаки</w:t>
            </w:r>
            <w:r w:rsidRPr="009B65CF">
              <w:rPr>
                <w:sz w:val="28"/>
                <w:szCs w:val="28"/>
                <w:lang w:val="uk-UA"/>
              </w:rPr>
              <w:t>)</w:t>
            </w:r>
          </w:p>
        </w:tc>
        <w:tc>
          <w:tcPr>
            <w:tcW w:w="2409" w:type="dxa"/>
          </w:tcPr>
          <w:p w:rsidR="009B65CF" w:rsidRPr="009B65CF" w:rsidRDefault="009B65CF" w:rsidP="009B65CF">
            <w:pPr>
              <w:rPr>
                <w:sz w:val="24"/>
                <w:szCs w:val="28"/>
                <w:lang w:val="uk-UA"/>
              </w:rPr>
            </w:pPr>
            <w:r w:rsidRPr="009B65CF">
              <w:rPr>
                <w:sz w:val="24"/>
                <w:szCs w:val="28"/>
              </w:rPr>
              <w:t>1</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-В</w:t>
            </w:r>
            <w:r w:rsidRPr="009B65CF">
              <w:rPr>
                <w:sz w:val="24"/>
                <w:szCs w:val="28"/>
              </w:rPr>
              <w:t xml:space="preserve"> </w:t>
            </w:r>
          </w:p>
          <w:p w:rsidR="009B65CF" w:rsidRPr="009B65CF" w:rsidRDefault="009B65CF" w:rsidP="009B65CF">
            <w:pPr>
              <w:rPr>
                <w:sz w:val="24"/>
                <w:szCs w:val="28"/>
                <w:lang w:val="uk-UA"/>
              </w:rPr>
            </w:pPr>
            <w:r w:rsidRPr="009B65CF">
              <w:rPr>
                <w:sz w:val="24"/>
                <w:szCs w:val="28"/>
              </w:rPr>
              <w:t>2</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 xml:space="preserve">-Г </w:t>
            </w:r>
          </w:p>
          <w:p w:rsidR="009B65CF" w:rsidRPr="009B65CF" w:rsidRDefault="009B65CF" w:rsidP="009B65CF">
            <w:pPr>
              <w:rPr>
                <w:sz w:val="24"/>
                <w:szCs w:val="28"/>
                <w:lang w:val="uk-UA"/>
              </w:rPr>
            </w:pPr>
            <w:r w:rsidRPr="009B65CF">
              <w:rPr>
                <w:sz w:val="24"/>
                <w:szCs w:val="28"/>
              </w:rPr>
              <w:t>3</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 xml:space="preserve">-Б, Д </w:t>
            </w:r>
          </w:p>
          <w:p w:rsidR="009B65CF" w:rsidRPr="009B65CF" w:rsidRDefault="009B65CF" w:rsidP="009B65CF">
            <w:pPr>
              <w:rPr>
                <w:sz w:val="24"/>
                <w:szCs w:val="28"/>
                <w:lang w:val="uk-UA"/>
              </w:rPr>
            </w:pPr>
            <w:r w:rsidRPr="009B65CF">
              <w:rPr>
                <w:sz w:val="24"/>
                <w:szCs w:val="28"/>
              </w:rPr>
              <w:t>4</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 xml:space="preserve">-А </w:t>
            </w:r>
          </w:p>
        </w:tc>
        <w:tc>
          <w:tcPr>
            <w:tcW w:w="3402"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r w:rsidR="009B65CF" w:rsidRPr="000947D6" w:rsidTr="001D4BE9">
        <w:tc>
          <w:tcPr>
            <w:tcW w:w="3345" w:type="dxa"/>
          </w:tcPr>
          <w:p w:rsidR="009B65CF" w:rsidRPr="009B65CF" w:rsidRDefault="009B65CF" w:rsidP="009B65CF">
            <w:pPr>
              <w:jc w:val="center"/>
              <w:rPr>
                <w:sz w:val="28"/>
                <w:szCs w:val="28"/>
                <w:lang w:val="uk-UA"/>
              </w:rPr>
            </w:pPr>
            <w:r w:rsidRPr="009B65CF">
              <w:rPr>
                <w:sz w:val="28"/>
                <w:szCs w:val="28"/>
              </w:rPr>
              <w:t>«</w:t>
            </w:r>
            <w:r w:rsidRPr="009B65CF">
              <w:rPr>
                <w:sz w:val="28"/>
                <w:szCs w:val="28"/>
                <w:lang w:val="uk-UA"/>
              </w:rPr>
              <w:t>Швидка</w:t>
            </w:r>
            <w:r w:rsidRPr="009B65CF">
              <w:rPr>
                <w:sz w:val="28"/>
                <w:szCs w:val="28"/>
              </w:rPr>
              <w:t xml:space="preserve"> скакалка»</w:t>
            </w:r>
          </w:p>
          <w:p w:rsidR="009B65CF" w:rsidRPr="009B65CF" w:rsidRDefault="009B65CF" w:rsidP="009B65CF">
            <w:pPr>
              <w:jc w:val="center"/>
              <w:rPr>
                <w:sz w:val="28"/>
                <w:szCs w:val="28"/>
                <w:lang w:val="uk-UA"/>
              </w:rPr>
            </w:pPr>
            <w:r w:rsidRPr="009B65CF">
              <w:rPr>
                <w:sz w:val="28"/>
                <w:szCs w:val="28"/>
                <w:lang w:val="uk-UA"/>
              </w:rPr>
              <w:t>(стрибки</w:t>
            </w:r>
            <w:r w:rsidRPr="009B65CF">
              <w:rPr>
                <w:sz w:val="28"/>
                <w:szCs w:val="28"/>
              </w:rPr>
              <w:t xml:space="preserve"> на скакал</w:t>
            </w:r>
            <w:r w:rsidRPr="009B65CF">
              <w:rPr>
                <w:sz w:val="28"/>
                <w:szCs w:val="28"/>
                <w:lang w:val="uk-UA"/>
              </w:rPr>
              <w:t>ці)</w:t>
            </w:r>
          </w:p>
          <w:p w:rsidR="009B65CF" w:rsidRPr="009B65CF" w:rsidRDefault="009B65CF" w:rsidP="009B65CF">
            <w:pPr>
              <w:jc w:val="center"/>
              <w:rPr>
                <w:sz w:val="28"/>
                <w:szCs w:val="28"/>
              </w:rPr>
            </w:pPr>
            <w:r w:rsidRPr="009B65CF">
              <w:rPr>
                <w:sz w:val="28"/>
                <w:szCs w:val="28"/>
              </w:rPr>
              <w:t>3</w:t>
            </w:r>
            <w:r w:rsidRPr="009B65CF">
              <w:rPr>
                <w:sz w:val="28"/>
                <w:szCs w:val="28"/>
                <w:lang w:val="uk-UA"/>
              </w:rPr>
              <w:t xml:space="preserve"> </w:t>
            </w:r>
            <w:proofErr w:type="spellStart"/>
            <w:r w:rsidRPr="009B65CF">
              <w:rPr>
                <w:sz w:val="28"/>
                <w:szCs w:val="28"/>
              </w:rPr>
              <w:t>д</w:t>
            </w:r>
            <w:proofErr w:type="spellEnd"/>
            <w:r w:rsidRPr="009B65CF">
              <w:rPr>
                <w:sz w:val="28"/>
                <w:szCs w:val="28"/>
                <w:lang w:val="uk-UA"/>
              </w:rPr>
              <w:t>і</w:t>
            </w:r>
            <w:r w:rsidRPr="009B65CF">
              <w:rPr>
                <w:sz w:val="28"/>
                <w:szCs w:val="28"/>
              </w:rPr>
              <w:t>в.</w:t>
            </w:r>
            <w:r w:rsidRPr="009B65CF">
              <w:rPr>
                <w:sz w:val="28"/>
                <w:szCs w:val="28"/>
                <w:lang w:val="uk-UA"/>
              </w:rPr>
              <w:t xml:space="preserve"> </w:t>
            </w:r>
            <w:r w:rsidRPr="009B65CF">
              <w:rPr>
                <w:sz w:val="28"/>
                <w:szCs w:val="28"/>
              </w:rPr>
              <w:t>+ 3</w:t>
            </w:r>
            <w:r w:rsidRPr="009B65CF">
              <w:rPr>
                <w:sz w:val="28"/>
                <w:szCs w:val="28"/>
                <w:lang w:val="uk-UA"/>
              </w:rPr>
              <w:t xml:space="preserve"> </w:t>
            </w:r>
            <w:r w:rsidRPr="009B65CF">
              <w:rPr>
                <w:sz w:val="28"/>
                <w:szCs w:val="28"/>
              </w:rPr>
              <w:t>юн.</w:t>
            </w:r>
          </w:p>
        </w:tc>
        <w:tc>
          <w:tcPr>
            <w:tcW w:w="2409" w:type="dxa"/>
          </w:tcPr>
          <w:p w:rsidR="009B65CF" w:rsidRPr="009B65CF" w:rsidRDefault="009B65CF" w:rsidP="009B65CF">
            <w:pPr>
              <w:rPr>
                <w:sz w:val="24"/>
                <w:szCs w:val="28"/>
                <w:lang w:val="uk-UA"/>
              </w:rPr>
            </w:pPr>
            <w:r w:rsidRPr="009B65CF">
              <w:rPr>
                <w:sz w:val="24"/>
                <w:szCs w:val="28"/>
              </w:rPr>
              <w:t>1</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-Д</w:t>
            </w:r>
          </w:p>
          <w:p w:rsidR="009B65CF" w:rsidRPr="009B65CF" w:rsidRDefault="009B65CF" w:rsidP="009B65CF">
            <w:pPr>
              <w:rPr>
                <w:sz w:val="24"/>
                <w:szCs w:val="28"/>
                <w:lang w:val="uk-UA"/>
              </w:rPr>
            </w:pPr>
            <w:r w:rsidRPr="009B65CF">
              <w:rPr>
                <w:sz w:val="24"/>
                <w:szCs w:val="28"/>
              </w:rPr>
              <w:t>2</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 xml:space="preserve">-А </w:t>
            </w:r>
          </w:p>
          <w:p w:rsidR="009B65CF" w:rsidRPr="009B65CF" w:rsidRDefault="009B65CF" w:rsidP="009B65CF">
            <w:pPr>
              <w:rPr>
                <w:sz w:val="24"/>
                <w:szCs w:val="28"/>
                <w:lang w:val="uk-UA"/>
              </w:rPr>
            </w:pPr>
            <w:r w:rsidRPr="009B65CF">
              <w:rPr>
                <w:sz w:val="24"/>
                <w:szCs w:val="28"/>
              </w:rPr>
              <w:t>3</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-Б</w:t>
            </w:r>
          </w:p>
          <w:p w:rsidR="009B65CF" w:rsidRPr="009B65CF" w:rsidRDefault="009B65CF" w:rsidP="009B65CF">
            <w:pPr>
              <w:rPr>
                <w:sz w:val="24"/>
                <w:szCs w:val="28"/>
                <w:lang w:val="uk-UA"/>
              </w:rPr>
            </w:pPr>
            <w:r w:rsidRPr="009B65CF">
              <w:rPr>
                <w:sz w:val="24"/>
                <w:szCs w:val="28"/>
              </w:rPr>
              <w:t>4</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xml:space="preserve">– </w:t>
            </w:r>
            <w:r w:rsidRPr="009B65CF">
              <w:rPr>
                <w:sz w:val="24"/>
                <w:szCs w:val="28"/>
                <w:lang w:val="uk-UA"/>
              </w:rPr>
              <w:t xml:space="preserve">3-В, Г </w:t>
            </w:r>
          </w:p>
        </w:tc>
        <w:tc>
          <w:tcPr>
            <w:tcW w:w="3402"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r w:rsidR="009B65CF" w:rsidRPr="009B65CF" w:rsidTr="001D4BE9">
        <w:tc>
          <w:tcPr>
            <w:tcW w:w="3345" w:type="dxa"/>
          </w:tcPr>
          <w:p w:rsidR="009B65CF" w:rsidRPr="009B65CF" w:rsidRDefault="009B65CF" w:rsidP="009B65CF">
            <w:pPr>
              <w:jc w:val="center"/>
              <w:rPr>
                <w:sz w:val="28"/>
                <w:szCs w:val="28"/>
                <w:lang w:val="uk-UA"/>
              </w:rPr>
            </w:pPr>
            <w:r w:rsidRPr="009B65CF">
              <w:rPr>
                <w:sz w:val="28"/>
                <w:szCs w:val="28"/>
                <w:lang w:val="uk-UA"/>
              </w:rPr>
              <w:t xml:space="preserve">Змагання </w:t>
            </w:r>
            <w:r w:rsidRPr="009B65CF">
              <w:rPr>
                <w:sz w:val="28"/>
                <w:szCs w:val="28"/>
              </w:rPr>
              <w:t>«</w:t>
            </w:r>
            <w:r w:rsidRPr="009B65CF">
              <w:rPr>
                <w:sz w:val="28"/>
                <w:szCs w:val="28"/>
                <w:lang w:val="uk-UA"/>
              </w:rPr>
              <w:t>Стрибунець</w:t>
            </w:r>
            <w:r w:rsidRPr="009B65CF">
              <w:rPr>
                <w:sz w:val="28"/>
                <w:szCs w:val="28"/>
              </w:rPr>
              <w:t>»</w:t>
            </w:r>
          </w:p>
          <w:p w:rsidR="009B65CF" w:rsidRPr="009B65CF" w:rsidRDefault="009B65CF" w:rsidP="009B65CF">
            <w:pPr>
              <w:jc w:val="center"/>
              <w:rPr>
                <w:sz w:val="24"/>
                <w:szCs w:val="28"/>
                <w:lang w:val="uk-UA"/>
              </w:rPr>
            </w:pPr>
            <w:r w:rsidRPr="009B65CF">
              <w:rPr>
                <w:sz w:val="24"/>
                <w:szCs w:val="28"/>
                <w:lang w:val="uk-UA"/>
              </w:rPr>
              <w:t>(стрибки</w:t>
            </w:r>
            <w:r w:rsidRPr="009B65CF">
              <w:rPr>
                <w:sz w:val="24"/>
                <w:szCs w:val="28"/>
              </w:rPr>
              <w:t xml:space="preserve">  в  </w:t>
            </w:r>
            <w:r w:rsidRPr="009B65CF">
              <w:rPr>
                <w:sz w:val="24"/>
                <w:szCs w:val="28"/>
                <w:lang w:val="uk-UA"/>
              </w:rPr>
              <w:t xml:space="preserve">довжину </w:t>
            </w:r>
          </w:p>
          <w:p w:rsidR="009B65CF" w:rsidRPr="009B65CF" w:rsidRDefault="009B65CF" w:rsidP="009B65CF">
            <w:pPr>
              <w:jc w:val="center"/>
              <w:rPr>
                <w:sz w:val="24"/>
                <w:szCs w:val="28"/>
                <w:lang w:val="uk-UA"/>
              </w:rPr>
            </w:pPr>
            <w:r w:rsidRPr="009B65CF">
              <w:rPr>
                <w:sz w:val="24"/>
                <w:szCs w:val="28"/>
                <w:lang w:val="uk-UA"/>
              </w:rPr>
              <w:t>з місця)</w:t>
            </w:r>
          </w:p>
          <w:p w:rsidR="009B65CF" w:rsidRPr="009B65CF" w:rsidRDefault="009B65CF" w:rsidP="009B65CF">
            <w:pPr>
              <w:jc w:val="center"/>
              <w:rPr>
                <w:sz w:val="28"/>
                <w:szCs w:val="28"/>
              </w:rPr>
            </w:pPr>
            <w:r w:rsidRPr="009B65CF">
              <w:rPr>
                <w:sz w:val="28"/>
                <w:szCs w:val="28"/>
              </w:rPr>
              <w:t>3д</w:t>
            </w:r>
            <w:r w:rsidRPr="009B65CF">
              <w:rPr>
                <w:sz w:val="28"/>
                <w:szCs w:val="28"/>
                <w:lang w:val="uk-UA"/>
              </w:rPr>
              <w:t>і</w:t>
            </w:r>
            <w:proofErr w:type="spellStart"/>
            <w:r w:rsidRPr="009B65CF">
              <w:rPr>
                <w:sz w:val="28"/>
                <w:szCs w:val="28"/>
              </w:rPr>
              <w:t>в.+</w:t>
            </w:r>
            <w:proofErr w:type="spellEnd"/>
            <w:r w:rsidRPr="009B65CF">
              <w:rPr>
                <w:sz w:val="28"/>
                <w:szCs w:val="28"/>
              </w:rPr>
              <w:t xml:space="preserve"> 3</w:t>
            </w:r>
            <w:r w:rsidRPr="009B65CF">
              <w:rPr>
                <w:sz w:val="28"/>
                <w:szCs w:val="28"/>
                <w:lang w:val="uk-UA"/>
              </w:rPr>
              <w:t xml:space="preserve"> </w:t>
            </w:r>
            <w:r w:rsidRPr="009B65CF">
              <w:rPr>
                <w:sz w:val="28"/>
                <w:szCs w:val="28"/>
              </w:rPr>
              <w:t>юн.</w:t>
            </w:r>
          </w:p>
        </w:tc>
        <w:tc>
          <w:tcPr>
            <w:tcW w:w="2409" w:type="dxa"/>
          </w:tcPr>
          <w:p w:rsidR="009B65CF" w:rsidRPr="009B65CF" w:rsidRDefault="009B65CF" w:rsidP="009B65CF">
            <w:pPr>
              <w:rPr>
                <w:sz w:val="24"/>
                <w:szCs w:val="28"/>
                <w:lang w:val="uk-UA"/>
              </w:rPr>
            </w:pPr>
            <w:r w:rsidRPr="009B65CF">
              <w:rPr>
                <w:sz w:val="24"/>
                <w:szCs w:val="28"/>
              </w:rPr>
              <w:t>1</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-Г</w:t>
            </w:r>
            <w:r w:rsidRPr="009B65CF">
              <w:rPr>
                <w:sz w:val="24"/>
                <w:szCs w:val="28"/>
              </w:rPr>
              <w:t xml:space="preserve"> </w:t>
            </w:r>
          </w:p>
          <w:p w:rsidR="009B65CF" w:rsidRPr="009B65CF" w:rsidRDefault="009B65CF" w:rsidP="009B65CF">
            <w:pPr>
              <w:rPr>
                <w:sz w:val="24"/>
                <w:szCs w:val="28"/>
                <w:lang w:val="uk-UA"/>
              </w:rPr>
            </w:pPr>
            <w:r w:rsidRPr="009B65CF">
              <w:rPr>
                <w:sz w:val="24"/>
                <w:szCs w:val="28"/>
              </w:rPr>
              <w:t>2</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-В</w:t>
            </w:r>
            <w:r w:rsidRPr="009B65CF">
              <w:rPr>
                <w:sz w:val="24"/>
                <w:szCs w:val="28"/>
              </w:rPr>
              <w:t xml:space="preserve"> </w:t>
            </w:r>
          </w:p>
          <w:p w:rsidR="009B65CF" w:rsidRPr="009B65CF" w:rsidRDefault="009B65CF" w:rsidP="009B65CF">
            <w:pPr>
              <w:rPr>
                <w:sz w:val="24"/>
                <w:szCs w:val="28"/>
                <w:lang w:val="uk-UA"/>
              </w:rPr>
            </w:pPr>
            <w:r w:rsidRPr="009B65CF">
              <w:rPr>
                <w:sz w:val="24"/>
                <w:szCs w:val="28"/>
              </w:rPr>
              <w:t>3</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-Б</w:t>
            </w:r>
            <w:r w:rsidRPr="009B65CF">
              <w:rPr>
                <w:sz w:val="24"/>
                <w:szCs w:val="28"/>
              </w:rPr>
              <w:t xml:space="preserve"> </w:t>
            </w:r>
          </w:p>
          <w:p w:rsidR="009B65CF" w:rsidRPr="009B65CF" w:rsidRDefault="009B65CF" w:rsidP="009B65CF">
            <w:pPr>
              <w:rPr>
                <w:sz w:val="24"/>
                <w:szCs w:val="28"/>
              </w:rPr>
            </w:pPr>
            <w:r w:rsidRPr="009B65CF">
              <w:rPr>
                <w:sz w:val="24"/>
                <w:szCs w:val="28"/>
              </w:rPr>
              <w:t>4</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-А, Д</w:t>
            </w:r>
            <w:r w:rsidRPr="009B65CF">
              <w:rPr>
                <w:sz w:val="24"/>
                <w:szCs w:val="28"/>
              </w:rPr>
              <w:t xml:space="preserve"> </w:t>
            </w:r>
          </w:p>
        </w:tc>
        <w:tc>
          <w:tcPr>
            <w:tcW w:w="3402"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rPr>
            </w:pPr>
            <w:proofErr w:type="spellStart"/>
            <w:r w:rsidRPr="009B65CF">
              <w:rPr>
                <w:sz w:val="24"/>
                <w:szCs w:val="24"/>
                <w:lang w:val="uk-UA"/>
              </w:rPr>
              <w:t>Дедюхіна</w:t>
            </w:r>
            <w:proofErr w:type="spellEnd"/>
            <w:r w:rsidRPr="009B65CF">
              <w:rPr>
                <w:sz w:val="24"/>
                <w:szCs w:val="24"/>
                <w:lang w:val="uk-UA"/>
              </w:rPr>
              <w:t xml:space="preserve"> Л.О.</w:t>
            </w:r>
          </w:p>
        </w:tc>
      </w:tr>
      <w:tr w:rsidR="009B65CF" w:rsidRPr="000947D6" w:rsidTr="001D4BE9">
        <w:tc>
          <w:tcPr>
            <w:tcW w:w="3345" w:type="dxa"/>
          </w:tcPr>
          <w:p w:rsidR="009B65CF" w:rsidRPr="009B65CF" w:rsidRDefault="009B65CF" w:rsidP="009B65CF">
            <w:pPr>
              <w:jc w:val="center"/>
              <w:rPr>
                <w:sz w:val="28"/>
                <w:szCs w:val="28"/>
                <w:lang w:val="uk-UA"/>
              </w:rPr>
            </w:pPr>
            <w:r w:rsidRPr="009B65CF">
              <w:rPr>
                <w:sz w:val="28"/>
                <w:szCs w:val="28"/>
              </w:rPr>
              <w:t>«</w:t>
            </w:r>
            <w:r w:rsidRPr="009B65CF">
              <w:rPr>
                <w:sz w:val="28"/>
                <w:szCs w:val="28"/>
                <w:lang w:val="uk-UA"/>
              </w:rPr>
              <w:t>Чудо-шашки</w:t>
            </w:r>
            <w:r w:rsidRPr="009B65CF">
              <w:rPr>
                <w:sz w:val="28"/>
                <w:szCs w:val="28"/>
              </w:rPr>
              <w:t>»</w:t>
            </w:r>
          </w:p>
          <w:p w:rsidR="009B65CF" w:rsidRPr="009B65CF" w:rsidRDefault="009B65CF" w:rsidP="009B65CF">
            <w:pPr>
              <w:jc w:val="center"/>
              <w:rPr>
                <w:sz w:val="24"/>
                <w:szCs w:val="28"/>
                <w:lang w:val="uk-UA"/>
              </w:rPr>
            </w:pPr>
            <w:r w:rsidRPr="009B65CF">
              <w:rPr>
                <w:sz w:val="24"/>
                <w:szCs w:val="28"/>
                <w:lang w:val="uk-UA"/>
              </w:rPr>
              <w:t>(змагання із шашок)</w:t>
            </w:r>
          </w:p>
          <w:p w:rsidR="009B65CF" w:rsidRPr="009B65CF" w:rsidRDefault="009B65CF" w:rsidP="009B65CF">
            <w:pPr>
              <w:jc w:val="center"/>
              <w:rPr>
                <w:sz w:val="28"/>
                <w:szCs w:val="28"/>
              </w:rPr>
            </w:pPr>
            <w:r w:rsidRPr="009B65CF">
              <w:rPr>
                <w:sz w:val="28"/>
                <w:szCs w:val="28"/>
              </w:rPr>
              <w:t>2</w:t>
            </w:r>
            <w:r w:rsidRPr="009B65CF">
              <w:rPr>
                <w:sz w:val="28"/>
                <w:szCs w:val="28"/>
                <w:lang w:val="uk-UA"/>
              </w:rPr>
              <w:t xml:space="preserve"> </w:t>
            </w:r>
            <w:r w:rsidRPr="009B65CF">
              <w:rPr>
                <w:sz w:val="28"/>
                <w:szCs w:val="28"/>
              </w:rPr>
              <w:t>юн. +  1д</w:t>
            </w:r>
            <w:r w:rsidRPr="009B65CF">
              <w:rPr>
                <w:sz w:val="28"/>
                <w:szCs w:val="28"/>
                <w:lang w:val="uk-UA"/>
              </w:rPr>
              <w:t>і</w:t>
            </w:r>
            <w:r w:rsidRPr="009B65CF">
              <w:rPr>
                <w:sz w:val="28"/>
                <w:szCs w:val="28"/>
              </w:rPr>
              <w:t>в.</w:t>
            </w:r>
          </w:p>
        </w:tc>
        <w:tc>
          <w:tcPr>
            <w:tcW w:w="2409" w:type="dxa"/>
          </w:tcPr>
          <w:p w:rsidR="009B65CF" w:rsidRPr="009B65CF" w:rsidRDefault="009B65CF" w:rsidP="009B65CF">
            <w:pPr>
              <w:rPr>
                <w:sz w:val="24"/>
                <w:szCs w:val="28"/>
                <w:lang w:val="uk-UA"/>
              </w:rPr>
            </w:pPr>
            <w:r w:rsidRPr="009B65CF">
              <w:rPr>
                <w:sz w:val="24"/>
                <w:szCs w:val="28"/>
              </w:rPr>
              <w:t>1</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-В, Г</w:t>
            </w:r>
            <w:r w:rsidRPr="009B65CF">
              <w:rPr>
                <w:sz w:val="24"/>
                <w:szCs w:val="28"/>
              </w:rPr>
              <w:t xml:space="preserve"> </w:t>
            </w:r>
          </w:p>
          <w:p w:rsidR="009B65CF" w:rsidRPr="009B65CF" w:rsidRDefault="009B65CF" w:rsidP="009B65CF">
            <w:pPr>
              <w:rPr>
                <w:sz w:val="24"/>
                <w:szCs w:val="28"/>
                <w:lang w:val="uk-UA"/>
              </w:rPr>
            </w:pPr>
            <w:r w:rsidRPr="009B65CF">
              <w:rPr>
                <w:sz w:val="24"/>
                <w:szCs w:val="28"/>
              </w:rPr>
              <w:t>2</w:t>
            </w:r>
            <w:r w:rsidRPr="009B65CF">
              <w:rPr>
                <w:sz w:val="24"/>
                <w:szCs w:val="28"/>
                <w:lang w:val="uk-UA"/>
              </w:rPr>
              <w:t xml:space="preserve"> </w:t>
            </w:r>
            <w:r w:rsidRPr="009B65CF">
              <w:rPr>
                <w:sz w:val="24"/>
                <w:szCs w:val="28"/>
              </w:rPr>
              <w:t>м</w:t>
            </w:r>
            <w:r w:rsidRPr="009B65CF">
              <w:rPr>
                <w:sz w:val="24"/>
                <w:szCs w:val="28"/>
                <w:lang w:val="uk-UA"/>
              </w:rPr>
              <w:t>.</w:t>
            </w:r>
            <w:r w:rsidRPr="009B65CF">
              <w:rPr>
                <w:sz w:val="24"/>
                <w:szCs w:val="28"/>
              </w:rPr>
              <w:t xml:space="preserve"> – 3</w:t>
            </w:r>
            <w:r w:rsidRPr="009B65CF">
              <w:rPr>
                <w:sz w:val="24"/>
                <w:szCs w:val="28"/>
                <w:lang w:val="uk-UA"/>
              </w:rPr>
              <w:t>-А</w:t>
            </w:r>
            <w:r w:rsidRPr="009B65CF">
              <w:rPr>
                <w:sz w:val="24"/>
                <w:szCs w:val="28"/>
              </w:rPr>
              <w:t xml:space="preserve"> </w:t>
            </w:r>
          </w:p>
          <w:p w:rsidR="009B65CF" w:rsidRPr="009B65CF" w:rsidRDefault="009B65CF" w:rsidP="009B65CF">
            <w:pPr>
              <w:rPr>
                <w:sz w:val="24"/>
                <w:szCs w:val="28"/>
                <w:lang w:val="uk-UA"/>
              </w:rPr>
            </w:pPr>
            <w:r w:rsidRPr="009B65CF">
              <w:rPr>
                <w:sz w:val="24"/>
                <w:szCs w:val="28"/>
              </w:rPr>
              <w:t>3</w:t>
            </w:r>
            <w:r w:rsidRPr="009B65CF">
              <w:rPr>
                <w:sz w:val="24"/>
                <w:szCs w:val="28"/>
                <w:lang w:val="uk-UA"/>
              </w:rPr>
              <w:t xml:space="preserve"> </w:t>
            </w:r>
            <w:r w:rsidRPr="009B65CF">
              <w:rPr>
                <w:sz w:val="24"/>
                <w:szCs w:val="28"/>
              </w:rPr>
              <w:t>м</w:t>
            </w:r>
            <w:r w:rsidRPr="009B65CF">
              <w:rPr>
                <w:sz w:val="24"/>
                <w:szCs w:val="28"/>
                <w:lang w:val="uk-UA"/>
              </w:rPr>
              <w:t>.</w:t>
            </w:r>
            <w:r w:rsidRPr="009B65CF">
              <w:rPr>
                <w:sz w:val="24"/>
                <w:szCs w:val="28"/>
              </w:rPr>
              <w:t xml:space="preserve"> – 3</w:t>
            </w:r>
            <w:r w:rsidRPr="009B65CF">
              <w:rPr>
                <w:sz w:val="24"/>
                <w:szCs w:val="28"/>
                <w:lang w:val="uk-UA"/>
              </w:rPr>
              <w:t>-Б, Д</w:t>
            </w:r>
          </w:p>
        </w:tc>
        <w:tc>
          <w:tcPr>
            <w:tcW w:w="3402"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r w:rsidR="009B65CF" w:rsidRPr="000947D6" w:rsidTr="001D4BE9">
        <w:tc>
          <w:tcPr>
            <w:tcW w:w="3345" w:type="dxa"/>
          </w:tcPr>
          <w:p w:rsidR="009B65CF" w:rsidRPr="009B65CF" w:rsidRDefault="009B65CF" w:rsidP="009B65CF">
            <w:pPr>
              <w:jc w:val="center"/>
              <w:rPr>
                <w:sz w:val="28"/>
                <w:szCs w:val="28"/>
                <w:lang w:val="uk-UA"/>
              </w:rPr>
            </w:pPr>
            <w:r w:rsidRPr="009B65CF">
              <w:rPr>
                <w:sz w:val="28"/>
                <w:szCs w:val="28"/>
                <w:lang w:val="uk-UA"/>
              </w:rPr>
              <w:t xml:space="preserve">Змагання з </w:t>
            </w:r>
            <w:proofErr w:type="spellStart"/>
            <w:r w:rsidRPr="009B65CF">
              <w:rPr>
                <w:sz w:val="28"/>
                <w:szCs w:val="28"/>
                <w:lang w:val="uk-UA"/>
              </w:rPr>
              <w:t>малітболу</w:t>
            </w:r>
            <w:proofErr w:type="spellEnd"/>
          </w:p>
          <w:p w:rsidR="009B65CF" w:rsidRPr="009B65CF" w:rsidRDefault="009B65CF" w:rsidP="009B65CF">
            <w:pPr>
              <w:jc w:val="center"/>
              <w:rPr>
                <w:sz w:val="28"/>
                <w:szCs w:val="28"/>
                <w:lang w:val="uk-UA"/>
              </w:rPr>
            </w:pPr>
            <w:r w:rsidRPr="009B65CF">
              <w:rPr>
                <w:sz w:val="28"/>
                <w:szCs w:val="28"/>
                <w:lang w:val="uk-UA"/>
              </w:rPr>
              <w:t>(дівчатка)</w:t>
            </w:r>
          </w:p>
        </w:tc>
        <w:tc>
          <w:tcPr>
            <w:tcW w:w="2409" w:type="dxa"/>
          </w:tcPr>
          <w:p w:rsidR="009B65CF" w:rsidRPr="009B65CF" w:rsidRDefault="009B65CF" w:rsidP="009B65CF">
            <w:pPr>
              <w:rPr>
                <w:sz w:val="24"/>
                <w:szCs w:val="28"/>
                <w:lang w:val="uk-UA"/>
              </w:rPr>
            </w:pPr>
            <w:r w:rsidRPr="009B65CF">
              <w:rPr>
                <w:sz w:val="24"/>
                <w:szCs w:val="28"/>
              </w:rPr>
              <w:t>1</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 xml:space="preserve">-В </w:t>
            </w:r>
          </w:p>
          <w:p w:rsidR="009B65CF" w:rsidRPr="009B65CF" w:rsidRDefault="009B65CF" w:rsidP="009B65CF">
            <w:pPr>
              <w:rPr>
                <w:sz w:val="24"/>
                <w:szCs w:val="28"/>
                <w:lang w:val="uk-UA"/>
              </w:rPr>
            </w:pPr>
            <w:r w:rsidRPr="009B65CF">
              <w:rPr>
                <w:sz w:val="24"/>
                <w:szCs w:val="28"/>
              </w:rPr>
              <w:t>2</w:t>
            </w:r>
            <w:r w:rsidRPr="009B65CF">
              <w:rPr>
                <w:sz w:val="24"/>
                <w:szCs w:val="28"/>
                <w:lang w:val="uk-UA"/>
              </w:rPr>
              <w:t xml:space="preserve"> </w:t>
            </w:r>
            <w:r w:rsidRPr="009B65CF">
              <w:rPr>
                <w:sz w:val="24"/>
                <w:szCs w:val="28"/>
              </w:rPr>
              <w:t>м</w:t>
            </w:r>
            <w:r w:rsidRPr="009B65CF">
              <w:rPr>
                <w:sz w:val="24"/>
                <w:szCs w:val="28"/>
                <w:lang w:val="uk-UA"/>
              </w:rPr>
              <w:t>.</w:t>
            </w:r>
            <w:r w:rsidRPr="009B65CF">
              <w:rPr>
                <w:sz w:val="24"/>
                <w:szCs w:val="28"/>
              </w:rPr>
              <w:t xml:space="preserve"> – 3</w:t>
            </w:r>
            <w:r w:rsidRPr="009B65CF">
              <w:rPr>
                <w:sz w:val="24"/>
                <w:szCs w:val="28"/>
                <w:lang w:val="uk-UA"/>
              </w:rPr>
              <w:t>-Б</w:t>
            </w:r>
            <w:r w:rsidRPr="009B65CF">
              <w:rPr>
                <w:sz w:val="24"/>
                <w:szCs w:val="28"/>
              </w:rPr>
              <w:t xml:space="preserve"> </w:t>
            </w:r>
          </w:p>
          <w:p w:rsidR="009B65CF" w:rsidRPr="009B65CF" w:rsidRDefault="009B65CF" w:rsidP="009B65CF">
            <w:pPr>
              <w:rPr>
                <w:sz w:val="24"/>
                <w:szCs w:val="28"/>
                <w:lang w:val="uk-UA"/>
              </w:rPr>
            </w:pPr>
            <w:r w:rsidRPr="009B65CF">
              <w:rPr>
                <w:sz w:val="24"/>
                <w:szCs w:val="28"/>
              </w:rPr>
              <w:t>3</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-А, Г</w:t>
            </w:r>
            <w:r w:rsidRPr="009B65CF">
              <w:rPr>
                <w:sz w:val="24"/>
                <w:szCs w:val="28"/>
              </w:rPr>
              <w:t xml:space="preserve"> </w:t>
            </w:r>
          </w:p>
          <w:p w:rsidR="009B65CF" w:rsidRPr="009B65CF" w:rsidRDefault="009B65CF" w:rsidP="009B65CF">
            <w:pPr>
              <w:rPr>
                <w:sz w:val="24"/>
                <w:szCs w:val="28"/>
                <w:lang w:val="uk-UA"/>
              </w:rPr>
            </w:pPr>
            <w:r w:rsidRPr="009B65CF">
              <w:rPr>
                <w:sz w:val="24"/>
                <w:szCs w:val="28"/>
              </w:rPr>
              <w:t>4</w:t>
            </w:r>
            <w:r w:rsidRPr="009B65CF">
              <w:rPr>
                <w:sz w:val="24"/>
                <w:szCs w:val="28"/>
                <w:lang w:val="uk-UA"/>
              </w:rPr>
              <w:t xml:space="preserve"> </w:t>
            </w:r>
            <w:r w:rsidRPr="009B65CF">
              <w:rPr>
                <w:sz w:val="24"/>
                <w:szCs w:val="28"/>
              </w:rPr>
              <w:t>м</w:t>
            </w:r>
            <w:r w:rsidRPr="009B65CF">
              <w:rPr>
                <w:sz w:val="24"/>
                <w:szCs w:val="28"/>
                <w:lang w:val="uk-UA"/>
              </w:rPr>
              <w:t xml:space="preserve">. </w:t>
            </w:r>
            <w:r w:rsidRPr="009B65CF">
              <w:rPr>
                <w:sz w:val="24"/>
                <w:szCs w:val="28"/>
              </w:rPr>
              <w:t>– 3</w:t>
            </w:r>
            <w:r w:rsidRPr="009B65CF">
              <w:rPr>
                <w:sz w:val="24"/>
                <w:szCs w:val="28"/>
                <w:lang w:val="uk-UA"/>
              </w:rPr>
              <w:t>-Д</w:t>
            </w:r>
            <w:r w:rsidRPr="009B65CF">
              <w:rPr>
                <w:sz w:val="24"/>
                <w:szCs w:val="28"/>
              </w:rPr>
              <w:t xml:space="preserve"> </w:t>
            </w:r>
          </w:p>
        </w:tc>
        <w:tc>
          <w:tcPr>
            <w:tcW w:w="3402" w:type="dxa"/>
          </w:tcPr>
          <w:p w:rsidR="009B65CF" w:rsidRPr="009B65CF" w:rsidRDefault="009B65CF" w:rsidP="009B65CF">
            <w:pPr>
              <w:rPr>
                <w:sz w:val="24"/>
                <w:szCs w:val="24"/>
                <w:lang w:val="uk-UA"/>
              </w:rPr>
            </w:pPr>
            <w:proofErr w:type="spellStart"/>
            <w:r w:rsidRPr="009B65CF">
              <w:rPr>
                <w:sz w:val="24"/>
                <w:szCs w:val="24"/>
                <w:lang w:val="uk-UA"/>
              </w:rPr>
              <w:t>Папікян-Дедюхіна</w:t>
            </w:r>
            <w:proofErr w:type="spellEnd"/>
            <w:r w:rsidRPr="009B65CF">
              <w:rPr>
                <w:sz w:val="24"/>
                <w:szCs w:val="24"/>
                <w:lang w:val="uk-UA"/>
              </w:rPr>
              <w:t xml:space="preserve"> Н.С., </w:t>
            </w:r>
          </w:p>
          <w:p w:rsidR="009B65CF" w:rsidRPr="009B65CF" w:rsidRDefault="009B65CF" w:rsidP="009B65CF">
            <w:pPr>
              <w:rPr>
                <w:sz w:val="28"/>
                <w:szCs w:val="28"/>
                <w:lang w:val="uk-UA"/>
              </w:rPr>
            </w:pPr>
            <w:proofErr w:type="spellStart"/>
            <w:r w:rsidRPr="009B65CF">
              <w:rPr>
                <w:sz w:val="24"/>
                <w:szCs w:val="24"/>
                <w:lang w:val="uk-UA"/>
              </w:rPr>
              <w:t>Дедюхіна</w:t>
            </w:r>
            <w:proofErr w:type="spellEnd"/>
            <w:r w:rsidRPr="009B65CF">
              <w:rPr>
                <w:sz w:val="24"/>
                <w:szCs w:val="24"/>
                <w:lang w:val="uk-UA"/>
              </w:rPr>
              <w:t xml:space="preserve"> Л.О.</w:t>
            </w:r>
          </w:p>
        </w:tc>
      </w:tr>
    </w:tbl>
    <w:p w:rsidR="009B65CF" w:rsidRPr="009B65CF" w:rsidRDefault="009B65CF" w:rsidP="009B65CF">
      <w:pPr>
        <w:spacing w:after="0" w:line="240" w:lineRule="auto"/>
        <w:jc w:val="center"/>
        <w:rPr>
          <w:rFonts w:ascii="Times New Roman" w:eastAsia="Times New Roman" w:hAnsi="Times New Roman" w:cs="Times New Roman"/>
          <w:b/>
          <w:sz w:val="28"/>
          <w:szCs w:val="28"/>
          <w:lang w:val="uk-UA" w:eastAsia="ru-RU"/>
        </w:rPr>
      </w:pPr>
    </w:p>
    <w:p w:rsidR="009B65CF" w:rsidRPr="009B65CF" w:rsidRDefault="009B65CF" w:rsidP="009B65CF">
      <w:pPr>
        <w:spacing w:after="0" w:line="240" w:lineRule="auto"/>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Підсумки шкільної Спартакіади серед учнів 3-х класів:</w:t>
      </w:r>
    </w:p>
    <w:p w:rsidR="009B65CF" w:rsidRPr="009B65CF" w:rsidRDefault="009B65CF" w:rsidP="009B65CF">
      <w:pPr>
        <w:spacing w:after="0" w:line="240" w:lineRule="auto"/>
        <w:ind w:left="2832" w:firstLine="708"/>
        <w:rPr>
          <w:rFonts w:ascii="Times New Roman" w:hAnsi="Times New Roman" w:cs="Times New Roman"/>
          <w:b/>
          <w:sz w:val="28"/>
          <w:szCs w:val="28"/>
          <w:lang w:val="uk-UA"/>
        </w:rPr>
      </w:pPr>
      <w:r w:rsidRPr="009B65CF">
        <w:rPr>
          <w:rFonts w:ascii="Times New Roman" w:hAnsi="Times New Roman" w:cs="Times New Roman"/>
          <w:b/>
          <w:sz w:val="28"/>
          <w:szCs w:val="28"/>
          <w:lang w:val="uk-UA"/>
        </w:rPr>
        <w:t xml:space="preserve">1 місце – </w:t>
      </w:r>
      <w:r w:rsidRPr="009B65CF">
        <w:rPr>
          <w:rFonts w:ascii="Times New Roman" w:hAnsi="Times New Roman" w:cs="Times New Roman"/>
          <w:sz w:val="28"/>
          <w:szCs w:val="28"/>
          <w:lang w:val="uk-UA"/>
        </w:rPr>
        <w:t>3-В кл.</w:t>
      </w:r>
    </w:p>
    <w:p w:rsidR="009B65CF" w:rsidRPr="009B65CF" w:rsidRDefault="009B65CF" w:rsidP="009B65CF">
      <w:pPr>
        <w:spacing w:after="0" w:line="240" w:lineRule="auto"/>
        <w:jc w:val="center"/>
        <w:rPr>
          <w:rFonts w:ascii="Times New Roman" w:hAnsi="Times New Roman" w:cs="Times New Roman"/>
          <w:b/>
          <w:sz w:val="28"/>
          <w:szCs w:val="28"/>
          <w:lang w:val="uk-UA"/>
        </w:rPr>
      </w:pPr>
      <w:r w:rsidRPr="009B65CF">
        <w:rPr>
          <w:rFonts w:ascii="Times New Roman" w:hAnsi="Times New Roman" w:cs="Times New Roman"/>
          <w:b/>
          <w:sz w:val="28"/>
          <w:szCs w:val="28"/>
          <w:lang w:val="uk-UA"/>
        </w:rPr>
        <w:t xml:space="preserve">   2 місце – </w:t>
      </w:r>
      <w:r w:rsidRPr="009B65CF">
        <w:rPr>
          <w:rFonts w:ascii="Times New Roman" w:hAnsi="Times New Roman" w:cs="Times New Roman"/>
          <w:sz w:val="28"/>
          <w:szCs w:val="28"/>
          <w:lang w:val="uk-UA"/>
        </w:rPr>
        <w:t>3-Б, 3-Г кл.</w:t>
      </w:r>
    </w:p>
    <w:p w:rsidR="009B65CF" w:rsidRPr="009B65CF" w:rsidRDefault="009B65CF" w:rsidP="009B65CF">
      <w:pPr>
        <w:spacing w:after="0" w:line="240" w:lineRule="auto"/>
        <w:jc w:val="center"/>
        <w:rPr>
          <w:rFonts w:ascii="Times New Roman" w:hAnsi="Times New Roman" w:cs="Times New Roman"/>
          <w:sz w:val="28"/>
          <w:szCs w:val="28"/>
          <w:lang w:val="uk-UA"/>
        </w:rPr>
      </w:pPr>
      <w:r w:rsidRPr="009B65CF">
        <w:rPr>
          <w:rFonts w:ascii="Times New Roman" w:hAnsi="Times New Roman" w:cs="Times New Roman"/>
          <w:b/>
          <w:sz w:val="28"/>
          <w:szCs w:val="28"/>
          <w:lang w:val="uk-UA"/>
        </w:rPr>
        <w:t xml:space="preserve">3 місце – </w:t>
      </w:r>
      <w:r w:rsidRPr="009B65CF">
        <w:rPr>
          <w:rFonts w:ascii="Times New Roman" w:hAnsi="Times New Roman" w:cs="Times New Roman"/>
          <w:sz w:val="28"/>
          <w:szCs w:val="28"/>
          <w:lang w:val="uk-UA"/>
        </w:rPr>
        <w:t>3-А, Д кл.</w:t>
      </w:r>
    </w:p>
    <w:p w:rsidR="009B65CF" w:rsidRPr="009B65CF" w:rsidRDefault="009B65CF" w:rsidP="009B65CF">
      <w:pPr>
        <w:spacing w:line="240" w:lineRule="auto"/>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Підсумки шкільної Спартакіади серед учнів 4-х класів:</w:t>
      </w:r>
    </w:p>
    <w:tbl>
      <w:tblPr>
        <w:tblStyle w:val="af2"/>
        <w:tblW w:w="9975" w:type="dxa"/>
        <w:tblInd w:w="-176" w:type="dxa"/>
        <w:tblLayout w:type="fixed"/>
        <w:tblLook w:val="04A0"/>
      </w:tblPr>
      <w:tblGrid>
        <w:gridCol w:w="1020"/>
        <w:gridCol w:w="850"/>
        <w:gridCol w:w="850"/>
        <w:gridCol w:w="850"/>
        <w:gridCol w:w="850"/>
        <w:gridCol w:w="850"/>
        <w:gridCol w:w="850"/>
        <w:gridCol w:w="850"/>
        <w:gridCol w:w="964"/>
        <w:gridCol w:w="2041"/>
      </w:tblGrid>
      <w:tr w:rsidR="009B65CF" w:rsidRPr="009B65CF" w:rsidTr="0034442D">
        <w:trPr>
          <w:cnfStyle w:val="100000000000"/>
          <w:cantSplit/>
          <w:trHeight w:val="1361"/>
        </w:trPr>
        <w:tc>
          <w:tcPr>
            <w:tcW w:w="1020" w:type="dxa"/>
            <w:textDirection w:val="btLr"/>
            <w:vAlign w:val="center"/>
            <w:hideMark/>
          </w:tcPr>
          <w:p w:rsidR="009B65CF" w:rsidRPr="0034442D" w:rsidRDefault="009B65CF" w:rsidP="009B65CF">
            <w:pPr>
              <w:ind w:left="113" w:right="113"/>
              <w:jc w:val="center"/>
              <w:rPr>
                <w:szCs w:val="28"/>
                <w:lang w:val="uk-UA"/>
              </w:rPr>
            </w:pPr>
            <w:r w:rsidRPr="0034442D">
              <w:rPr>
                <w:bCs/>
                <w:kern w:val="24"/>
                <w:szCs w:val="28"/>
                <w:lang w:val="uk-UA"/>
              </w:rPr>
              <w:t>Клас</w:t>
            </w:r>
          </w:p>
        </w:tc>
        <w:tc>
          <w:tcPr>
            <w:tcW w:w="850" w:type="dxa"/>
            <w:textDirection w:val="btLr"/>
            <w:vAlign w:val="center"/>
            <w:hideMark/>
          </w:tcPr>
          <w:p w:rsidR="009B65CF" w:rsidRPr="0034442D" w:rsidRDefault="009B65CF" w:rsidP="009B65CF">
            <w:pPr>
              <w:ind w:left="113" w:right="113"/>
              <w:jc w:val="center"/>
              <w:rPr>
                <w:szCs w:val="28"/>
              </w:rPr>
            </w:pPr>
            <w:r w:rsidRPr="0034442D">
              <w:rPr>
                <w:bCs/>
                <w:kern w:val="24"/>
                <w:szCs w:val="28"/>
              </w:rPr>
              <w:t>Футбол</w:t>
            </w:r>
          </w:p>
        </w:tc>
        <w:tc>
          <w:tcPr>
            <w:tcW w:w="850" w:type="dxa"/>
            <w:textDirection w:val="btLr"/>
            <w:vAlign w:val="center"/>
            <w:hideMark/>
          </w:tcPr>
          <w:p w:rsidR="009B65CF" w:rsidRPr="0034442D" w:rsidRDefault="009B65CF" w:rsidP="009B65CF">
            <w:pPr>
              <w:ind w:left="113" w:right="113"/>
              <w:jc w:val="center"/>
              <w:rPr>
                <w:szCs w:val="28"/>
              </w:rPr>
            </w:pPr>
            <w:r w:rsidRPr="0034442D">
              <w:rPr>
                <w:bCs/>
                <w:kern w:val="24"/>
                <w:szCs w:val="28"/>
              </w:rPr>
              <w:t>Гандбол</w:t>
            </w:r>
          </w:p>
        </w:tc>
        <w:tc>
          <w:tcPr>
            <w:tcW w:w="850" w:type="dxa"/>
            <w:textDirection w:val="btLr"/>
            <w:vAlign w:val="center"/>
            <w:hideMark/>
          </w:tcPr>
          <w:p w:rsidR="009B65CF" w:rsidRPr="0034442D" w:rsidRDefault="009B65CF" w:rsidP="009B65CF">
            <w:pPr>
              <w:ind w:left="113" w:right="113"/>
              <w:jc w:val="center"/>
              <w:rPr>
                <w:szCs w:val="28"/>
              </w:rPr>
            </w:pPr>
            <w:r w:rsidRPr="0034442D">
              <w:rPr>
                <w:bCs/>
                <w:kern w:val="24"/>
                <w:szCs w:val="28"/>
                <w:lang w:val="uk-UA"/>
              </w:rPr>
              <w:t>Весела</w:t>
            </w:r>
            <w:r w:rsidRPr="0034442D">
              <w:rPr>
                <w:bCs/>
                <w:kern w:val="24"/>
                <w:szCs w:val="28"/>
                <w:lang w:val="uk-UA"/>
              </w:rPr>
              <w:br/>
              <w:t>скакалка</w:t>
            </w:r>
          </w:p>
        </w:tc>
        <w:tc>
          <w:tcPr>
            <w:tcW w:w="850" w:type="dxa"/>
            <w:textDirection w:val="btLr"/>
            <w:vAlign w:val="center"/>
            <w:hideMark/>
          </w:tcPr>
          <w:p w:rsidR="009B65CF" w:rsidRPr="0034442D" w:rsidRDefault="009B65CF" w:rsidP="009B65CF">
            <w:pPr>
              <w:ind w:left="113" w:right="113"/>
              <w:jc w:val="center"/>
              <w:rPr>
                <w:szCs w:val="28"/>
              </w:rPr>
            </w:pPr>
            <w:r w:rsidRPr="0034442D">
              <w:rPr>
                <w:bCs/>
                <w:kern w:val="24"/>
                <w:szCs w:val="28"/>
              </w:rPr>
              <w:t>Шашки</w:t>
            </w:r>
          </w:p>
        </w:tc>
        <w:tc>
          <w:tcPr>
            <w:tcW w:w="850" w:type="dxa"/>
            <w:textDirection w:val="btLr"/>
            <w:vAlign w:val="center"/>
            <w:hideMark/>
          </w:tcPr>
          <w:p w:rsidR="009B65CF" w:rsidRPr="0034442D" w:rsidRDefault="009B65CF" w:rsidP="009B65CF">
            <w:pPr>
              <w:ind w:left="113" w:right="113"/>
              <w:jc w:val="center"/>
              <w:rPr>
                <w:szCs w:val="28"/>
              </w:rPr>
            </w:pPr>
            <w:r w:rsidRPr="0034442D">
              <w:rPr>
                <w:bCs/>
                <w:kern w:val="24"/>
                <w:szCs w:val="28"/>
                <w:lang w:val="uk-UA"/>
              </w:rPr>
              <w:t>Юний козак</w:t>
            </w:r>
          </w:p>
        </w:tc>
        <w:tc>
          <w:tcPr>
            <w:tcW w:w="850" w:type="dxa"/>
            <w:textDirection w:val="btLr"/>
            <w:vAlign w:val="center"/>
            <w:hideMark/>
          </w:tcPr>
          <w:p w:rsidR="009B65CF" w:rsidRPr="0034442D" w:rsidRDefault="009B65CF" w:rsidP="009B65CF">
            <w:pPr>
              <w:ind w:left="113" w:right="113"/>
              <w:jc w:val="center"/>
              <w:rPr>
                <w:szCs w:val="28"/>
              </w:rPr>
            </w:pPr>
            <w:r w:rsidRPr="0034442D">
              <w:rPr>
                <w:bCs/>
                <w:kern w:val="24"/>
                <w:szCs w:val="28"/>
              </w:rPr>
              <w:t>Мал</w:t>
            </w:r>
            <w:r w:rsidRPr="0034442D">
              <w:rPr>
                <w:bCs/>
                <w:kern w:val="24"/>
                <w:szCs w:val="28"/>
                <w:lang w:val="uk-UA"/>
              </w:rPr>
              <w:t>і</w:t>
            </w:r>
            <w:r w:rsidRPr="0034442D">
              <w:rPr>
                <w:bCs/>
                <w:kern w:val="24"/>
                <w:szCs w:val="28"/>
              </w:rPr>
              <w:t>тбол</w:t>
            </w:r>
          </w:p>
        </w:tc>
        <w:tc>
          <w:tcPr>
            <w:tcW w:w="850" w:type="dxa"/>
            <w:textDirection w:val="btLr"/>
            <w:vAlign w:val="center"/>
            <w:hideMark/>
          </w:tcPr>
          <w:p w:rsidR="009B65CF" w:rsidRPr="0034442D" w:rsidRDefault="009B65CF" w:rsidP="009B65CF">
            <w:pPr>
              <w:ind w:left="113" w:right="113"/>
              <w:jc w:val="center"/>
              <w:rPr>
                <w:szCs w:val="28"/>
              </w:rPr>
            </w:pPr>
            <w:r w:rsidRPr="0034442D">
              <w:rPr>
                <w:bCs/>
                <w:kern w:val="24"/>
                <w:szCs w:val="28"/>
                <w:lang w:val="uk-UA"/>
              </w:rPr>
              <w:t>К-сть</w:t>
            </w:r>
            <w:r w:rsidRPr="0034442D">
              <w:rPr>
                <w:bCs/>
                <w:kern w:val="24"/>
                <w:szCs w:val="28"/>
                <w:lang w:val="uk-UA"/>
              </w:rPr>
              <w:br/>
              <w:t>місць</w:t>
            </w:r>
          </w:p>
        </w:tc>
        <w:tc>
          <w:tcPr>
            <w:tcW w:w="964" w:type="dxa"/>
            <w:textDirection w:val="btLr"/>
            <w:vAlign w:val="center"/>
            <w:hideMark/>
          </w:tcPr>
          <w:p w:rsidR="009B65CF" w:rsidRPr="0034442D" w:rsidRDefault="009B65CF" w:rsidP="009B65CF">
            <w:pPr>
              <w:ind w:left="113" w:right="113"/>
              <w:jc w:val="center"/>
              <w:rPr>
                <w:szCs w:val="28"/>
                <w:lang w:val="uk-UA"/>
              </w:rPr>
            </w:pPr>
            <w:r w:rsidRPr="0034442D">
              <w:rPr>
                <w:bCs/>
                <w:kern w:val="24"/>
                <w:szCs w:val="28"/>
                <w:lang w:val="uk-UA"/>
              </w:rPr>
              <w:t xml:space="preserve">Команд-не </w:t>
            </w:r>
            <w:r w:rsidRPr="0034442D">
              <w:rPr>
                <w:bCs/>
                <w:kern w:val="24"/>
                <w:szCs w:val="28"/>
                <w:lang w:val="uk-UA"/>
              </w:rPr>
              <w:br/>
              <w:t>місце</w:t>
            </w:r>
          </w:p>
        </w:tc>
        <w:tc>
          <w:tcPr>
            <w:tcW w:w="2041" w:type="dxa"/>
            <w:textDirection w:val="btLr"/>
            <w:vAlign w:val="center"/>
            <w:hideMark/>
          </w:tcPr>
          <w:p w:rsidR="009B65CF" w:rsidRPr="0034442D" w:rsidRDefault="009B65CF" w:rsidP="009B65CF">
            <w:pPr>
              <w:ind w:left="113" w:right="113"/>
              <w:jc w:val="center"/>
              <w:rPr>
                <w:szCs w:val="28"/>
              </w:rPr>
            </w:pPr>
            <w:r w:rsidRPr="0034442D">
              <w:rPr>
                <w:kern w:val="24"/>
                <w:szCs w:val="28"/>
                <w:lang w:val="uk-UA"/>
              </w:rPr>
              <w:t>Рік навчання</w:t>
            </w:r>
          </w:p>
        </w:tc>
      </w:tr>
      <w:tr w:rsidR="009B65CF" w:rsidRPr="009B65CF" w:rsidTr="001D4BE9">
        <w:trPr>
          <w:trHeight w:val="340"/>
        </w:trPr>
        <w:tc>
          <w:tcPr>
            <w:tcW w:w="1020" w:type="dxa"/>
            <w:hideMark/>
          </w:tcPr>
          <w:p w:rsidR="009B65CF" w:rsidRPr="009B65CF" w:rsidRDefault="009B65CF" w:rsidP="009B65CF">
            <w:pPr>
              <w:jc w:val="center"/>
              <w:rPr>
                <w:sz w:val="28"/>
                <w:szCs w:val="28"/>
                <w:lang w:val="uk-UA"/>
              </w:rPr>
            </w:pPr>
            <w:r w:rsidRPr="009B65CF">
              <w:rPr>
                <w:kern w:val="24"/>
                <w:sz w:val="28"/>
                <w:szCs w:val="28"/>
              </w:rPr>
              <w:t>4-</w:t>
            </w:r>
            <w:r w:rsidRPr="009B65CF">
              <w:rPr>
                <w:kern w:val="24"/>
                <w:sz w:val="28"/>
                <w:szCs w:val="28"/>
                <w:lang w:val="uk-UA"/>
              </w:rPr>
              <w:t>А</w:t>
            </w:r>
          </w:p>
        </w:tc>
        <w:tc>
          <w:tcPr>
            <w:tcW w:w="850" w:type="dxa"/>
            <w:hideMark/>
          </w:tcPr>
          <w:p w:rsidR="009B65CF" w:rsidRPr="009B65CF" w:rsidRDefault="009B65CF" w:rsidP="009B65CF">
            <w:pPr>
              <w:jc w:val="center"/>
              <w:rPr>
                <w:sz w:val="28"/>
                <w:szCs w:val="28"/>
              </w:rPr>
            </w:pPr>
            <w:r w:rsidRPr="009B65CF">
              <w:rPr>
                <w:kern w:val="24"/>
                <w:sz w:val="28"/>
                <w:szCs w:val="28"/>
              </w:rPr>
              <w:t xml:space="preserve"> 2 </w:t>
            </w:r>
          </w:p>
        </w:tc>
        <w:tc>
          <w:tcPr>
            <w:tcW w:w="850" w:type="dxa"/>
            <w:hideMark/>
          </w:tcPr>
          <w:p w:rsidR="009B65CF" w:rsidRPr="009B65CF" w:rsidRDefault="009B65CF" w:rsidP="009B65CF">
            <w:pPr>
              <w:jc w:val="center"/>
              <w:rPr>
                <w:sz w:val="28"/>
                <w:szCs w:val="28"/>
              </w:rPr>
            </w:pPr>
            <w:r w:rsidRPr="009B65CF">
              <w:rPr>
                <w:kern w:val="24"/>
                <w:sz w:val="28"/>
                <w:szCs w:val="28"/>
              </w:rPr>
              <w:t xml:space="preserve"> 3 </w:t>
            </w:r>
          </w:p>
        </w:tc>
        <w:tc>
          <w:tcPr>
            <w:tcW w:w="850" w:type="dxa"/>
            <w:hideMark/>
          </w:tcPr>
          <w:p w:rsidR="009B65CF" w:rsidRPr="009B65CF" w:rsidRDefault="009B65CF" w:rsidP="009B65CF">
            <w:pPr>
              <w:jc w:val="center"/>
              <w:rPr>
                <w:sz w:val="28"/>
                <w:szCs w:val="28"/>
              </w:rPr>
            </w:pPr>
            <w:r w:rsidRPr="009B65CF">
              <w:rPr>
                <w:kern w:val="24"/>
                <w:sz w:val="28"/>
                <w:szCs w:val="28"/>
              </w:rPr>
              <w:t xml:space="preserve"> 2 </w:t>
            </w:r>
          </w:p>
        </w:tc>
        <w:tc>
          <w:tcPr>
            <w:tcW w:w="850" w:type="dxa"/>
            <w:hideMark/>
          </w:tcPr>
          <w:p w:rsidR="009B65CF" w:rsidRPr="009B65CF" w:rsidRDefault="009B65CF" w:rsidP="009B65CF">
            <w:pPr>
              <w:jc w:val="center"/>
              <w:rPr>
                <w:sz w:val="28"/>
                <w:szCs w:val="28"/>
              </w:rPr>
            </w:pPr>
            <w:r w:rsidRPr="009B65CF">
              <w:rPr>
                <w:kern w:val="24"/>
                <w:sz w:val="28"/>
                <w:szCs w:val="28"/>
              </w:rPr>
              <w:t xml:space="preserve"> 1 </w:t>
            </w:r>
          </w:p>
        </w:tc>
        <w:tc>
          <w:tcPr>
            <w:tcW w:w="850" w:type="dxa"/>
            <w:hideMark/>
          </w:tcPr>
          <w:p w:rsidR="009B65CF" w:rsidRPr="009B65CF" w:rsidRDefault="009B65CF" w:rsidP="009B65CF">
            <w:pPr>
              <w:jc w:val="center"/>
              <w:rPr>
                <w:sz w:val="28"/>
                <w:szCs w:val="28"/>
              </w:rPr>
            </w:pPr>
            <w:r w:rsidRPr="009B65CF">
              <w:rPr>
                <w:kern w:val="24"/>
                <w:sz w:val="28"/>
                <w:szCs w:val="28"/>
              </w:rPr>
              <w:t xml:space="preserve"> 3 </w:t>
            </w:r>
          </w:p>
        </w:tc>
        <w:tc>
          <w:tcPr>
            <w:tcW w:w="850" w:type="dxa"/>
            <w:hideMark/>
          </w:tcPr>
          <w:p w:rsidR="009B65CF" w:rsidRPr="009B65CF" w:rsidRDefault="009B65CF" w:rsidP="009B65CF">
            <w:pPr>
              <w:jc w:val="center"/>
              <w:rPr>
                <w:sz w:val="28"/>
                <w:szCs w:val="28"/>
              </w:rPr>
            </w:pPr>
            <w:r w:rsidRPr="009B65CF">
              <w:rPr>
                <w:kern w:val="24"/>
                <w:sz w:val="28"/>
                <w:szCs w:val="28"/>
              </w:rPr>
              <w:t xml:space="preserve"> 2 </w:t>
            </w:r>
          </w:p>
        </w:tc>
        <w:tc>
          <w:tcPr>
            <w:tcW w:w="850" w:type="dxa"/>
            <w:hideMark/>
          </w:tcPr>
          <w:p w:rsidR="009B65CF" w:rsidRPr="009B65CF" w:rsidRDefault="009B65CF" w:rsidP="009B65CF">
            <w:pPr>
              <w:jc w:val="center"/>
              <w:rPr>
                <w:sz w:val="28"/>
                <w:szCs w:val="28"/>
              </w:rPr>
            </w:pPr>
            <w:r w:rsidRPr="009B65CF">
              <w:rPr>
                <w:kern w:val="24"/>
                <w:sz w:val="28"/>
                <w:szCs w:val="28"/>
              </w:rPr>
              <w:t xml:space="preserve"> 16 </w:t>
            </w:r>
          </w:p>
        </w:tc>
        <w:tc>
          <w:tcPr>
            <w:tcW w:w="964" w:type="dxa"/>
            <w:hideMark/>
          </w:tcPr>
          <w:p w:rsidR="009B65CF" w:rsidRPr="009B65CF" w:rsidRDefault="009B65CF" w:rsidP="009B65CF">
            <w:pPr>
              <w:jc w:val="center"/>
              <w:rPr>
                <w:b/>
                <w:sz w:val="28"/>
                <w:szCs w:val="28"/>
              </w:rPr>
            </w:pPr>
            <w:r w:rsidRPr="009B65CF">
              <w:rPr>
                <w:b/>
                <w:kern w:val="24"/>
                <w:sz w:val="28"/>
                <w:szCs w:val="28"/>
              </w:rPr>
              <w:t xml:space="preserve"> 3 </w:t>
            </w:r>
          </w:p>
        </w:tc>
        <w:tc>
          <w:tcPr>
            <w:tcW w:w="2041" w:type="dxa"/>
            <w:hideMark/>
          </w:tcPr>
          <w:p w:rsidR="009B65CF" w:rsidRPr="009B65CF" w:rsidRDefault="009B65CF" w:rsidP="009B65CF">
            <w:pPr>
              <w:rPr>
                <w:sz w:val="28"/>
                <w:szCs w:val="28"/>
              </w:rPr>
            </w:pPr>
          </w:p>
        </w:tc>
      </w:tr>
      <w:tr w:rsidR="009B65CF" w:rsidRPr="009B65CF" w:rsidTr="001D4BE9">
        <w:trPr>
          <w:trHeight w:val="340"/>
        </w:trPr>
        <w:tc>
          <w:tcPr>
            <w:tcW w:w="1020" w:type="dxa"/>
            <w:hideMark/>
          </w:tcPr>
          <w:p w:rsidR="009B65CF" w:rsidRPr="009B65CF" w:rsidRDefault="009B65CF" w:rsidP="009B65CF">
            <w:pPr>
              <w:jc w:val="center"/>
              <w:rPr>
                <w:sz w:val="28"/>
                <w:szCs w:val="28"/>
              </w:rPr>
            </w:pPr>
            <w:r w:rsidRPr="009B65CF">
              <w:rPr>
                <w:kern w:val="24"/>
                <w:sz w:val="28"/>
                <w:szCs w:val="28"/>
              </w:rPr>
              <w:t>4-</w:t>
            </w:r>
            <w:r w:rsidRPr="009B65CF">
              <w:rPr>
                <w:kern w:val="24"/>
                <w:sz w:val="28"/>
                <w:szCs w:val="28"/>
                <w:lang w:val="uk-UA"/>
              </w:rPr>
              <w:t>Б</w:t>
            </w:r>
            <w:r w:rsidRPr="009B65CF">
              <w:rPr>
                <w:kern w:val="24"/>
                <w:sz w:val="28"/>
                <w:szCs w:val="28"/>
              </w:rPr>
              <w:t xml:space="preserve"> </w:t>
            </w:r>
          </w:p>
        </w:tc>
        <w:tc>
          <w:tcPr>
            <w:tcW w:w="850" w:type="dxa"/>
            <w:hideMark/>
          </w:tcPr>
          <w:p w:rsidR="009B65CF" w:rsidRPr="009B65CF" w:rsidRDefault="009B65CF" w:rsidP="009B65CF">
            <w:pPr>
              <w:jc w:val="center"/>
              <w:rPr>
                <w:sz w:val="28"/>
                <w:szCs w:val="28"/>
              </w:rPr>
            </w:pPr>
            <w:r w:rsidRPr="009B65CF">
              <w:rPr>
                <w:kern w:val="24"/>
                <w:sz w:val="28"/>
                <w:szCs w:val="28"/>
              </w:rPr>
              <w:t xml:space="preserve"> 1 </w:t>
            </w:r>
          </w:p>
        </w:tc>
        <w:tc>
          <w:tcPr>
            <w:tcW w:w="850" w:type="dxa"/>
            <w:hideMark/>
          </w:tcPr>
          <w:p w:rsidR="009B65CF" w:rsidRPr="009B65CF" w:rsidRDefault="009B65CF" w:rsidP="009B65CF">
            <w:pPr>
              <w:jc w:val="center"/>
              <w:rPr>
                <w:sz w:val="28"/>
                <w:szCs w:val="28"/>
              </w:rPr>
            </w:pPr>
            <w:r w:rsidRPr="009B65CF">
              <w:rPr>
                <w:kern w:val="24"/>
                <w:sz w:val="28"/>
                <w:szCs w:val="28"/>
              </w:rPr>
              <w:t xml:space="preserve"> 4 </w:t>
            </w:r>
          </w:p>
        </w:tc>
        <w:tc>
          <w:tcPr>
            <w:tcW w:w="850" w:type="dxa"/>
            <w:hideMark/>
          </w:tcPr>
          <w:p w:rsidR="009B65CF" w:rsidRPr="009B65CF" w:rsidRDefault="009B65CF" w:rsidP="009B65CF">
            <w:pPr>
              <w:jc w:val="center"/>
              <w:rPr>
                <w:sz w:val="28"/>
                <w:szCs w:val="28"/>
              </w:rPr>
            </w:pPr>
            <w:r w:rsidRPr="009B65CF">
              <w:rPr>
                <w:kern w:val="24"/>
                <w:sz w:val="28"/>
                <w:szCs w:val="28"/>
              </w:rPr>
              <w:t xml:space="preserve"> 4 </w:t>
            </w:r>
          </w:p>
        </w:tc>
        <w:tc>
          <w:tcPr>
            <w:tcW w:w="850" w:type="dxa"/>
            <w:hideMark/>
          </w:tcPr>
          <w:p w:rsidR="009B65CF" w:rsidRPr="009B65CF" w:rsidRDefault="009B65CF" w:rsidP="009B65CF">
            <w:pPr>
              <w:jc w:val="center"/>
              <w:rPr>
                <w:sz w:val="28"/>
                <w:szCs w:val="28"/>
              </w:rPr>
            </w:pPr>
            <w:r w:rsidRPr="009B65CF">
              <w:rPr>
                <w:kern w:val="24"/>
                <w:sz w:val="28"/>
                <w:szCs w:val="28"/>
              </w:rPr>
              <w:t xml:space="preserve"> 3 </w:t>
            </w:r>
          </w:p>
        </w:tc>
        <w:tc>
          <w:tcPr>
            <w:tcW w:w="850" w:type="dxa"/>
            <w:hideMark/>
          </w:tcPr>
          <w:p w:rsidR="009B65CF" w:rsidRPr="009B65CF" w:rsidRDefault="009B65CF" w:rsidP="009B65CF">
            <w:pPr>
              <w:jc w:val="center"/>
              <w:rPr>
                <w:sz w:val="28"/>
                <w:szCs w:val="28"/>
              </w:rPr>
            </w:pPr>
            <w:r w:rsidRPr="009B65CF">
              <w:rPr>
                <w:kern w:val="24"/>
                <w:sz w:val="28"/>
                <w:szCs w:val="28"/>
              </w:rPr>
              <w:t xml:space="preserve"> 4 </w:t>
            </w:r>
          </w:p>
        </w:tc>
        <w:tc>
          <w:tcPr>
            <w:tcW w:w="850" w:type="dxa"/>
            <w:hideMark/>
          </w:tcPr>
          <w:p w:rsidR="009B65CF" w:rsidRPr="009B65CF" w:rsidRDefault="009B65CF" w:rsidP="009B65CF">
            <w:pPr>
              <w:jc w:val="center"/>
              <w:rPr>
                <w:sz w:val="28"/>
                <w:szCs w:val="28"/>
              </w:rPr>
            </w:pPr>
            <w:r w:rsidRPr="009B65CF">
              <w:rPr>
                <w:kern w:val="24"/>
                <w:sz w:val="28"/>
                <w:szCs w:val="28"/>
              </w:rPr>
              <w:t xml:space="preserve">2 </w:t>
            </w:r>
          </w:p>
        </w:tc>
        <w:tc>
          <w:tcPr>
            <w:tcW w:w="850" w:type="dxa"/>
            <w:hideMark/>
          </w:tcPr>
          <w:p w:rsidR="009B65CF" w:rsidRPr="009B65CF" w:rsidRDefault="009B65CF" w:rsidP="009B65CF">
            <w:pPr>
              <w:jc w:val="center"/>
              <w:rPr>
                <w:sz w:val="28"/>
                <w:szCs w:val="28"/>
              </w:rPr>
            </w:pPr>
            <w:r w:rsidRPr="009B65CF">
              <w:rPr>
                <w:kern w:val="24"/>
                <w:sz w:val="28"/>
                <w:szCs w:val="28"/>
              </w:rPr>
              <w:t xml:space="preserve"> 22 </w:t>
            </w:r>
          </w:p>
        </w:tc>
        <w:tc>
          <w:tcPr>
            <w:tcW w:w="964" w:type="dxa"/>
            <w:hideMark/>
          </w:tcPr>
          <w:p w:rsidR="009B65CF" w:rsidRPr="009B65CF" w:rsidRDefault="009B65CF" w:rsidP="009B65CF">
            <w:pPr>
              <w:jc w:val="center"/>
              <w:rPr>
                <w:b/>
                <w:sz w:val="28"/>
                <w:szCs w:val="28"/>
              </w:rPr>
            </w:pPr>
            <w:r w:rsidRPr="009B65CF">
              <w:rPr>
                <w:b/>
                <w:kern w:val="24"/>
                <w:sz w:val="28"/>
                <w:szCs w:val="28"/>
              </w:rPr>
              <w:t xml:space="preserve"> 4 </w:t>
            </w:r>
          </w:p>
        </w:tc>
        <w:tc>
          <w:tcPr>
            <w:tcW w:w="2041" w:type="dxa"/>
            <w:hideMark/>
          </w:tcPr>
          <w:p w:rsidR="009B65CF" w:rsidRPr="009B65CF" w:rsidRDefault="009B65CF" w:rsidP="009B65CF">
            <w:pPr>
              <w:jc w:val="center"/>
              <w:rPr>
                <w:szCs w:val="28"/>
              </w:rPr>
            </w:pPr>
            <w:r w:rsidRPr="009B65CF">
              <w:rPr>
                <w:kern w:val="24"/>
                <w:szCs w:val="28"/>
              </w:rPr>
              <w:t xml:space="preserve">2014/2015 – 1 м. </w:t>
            </w:r>
          </w:p>
        </w:tc>
      </w:tr>
      <w:tr w:rsidR="009B65CF" w:rsidRPr="009B65CF" w:rsidTr="001D4BE9">
        <w:trPr>
          <w:trHeight w:val="340"/>
        </w:trPr>
        <w:tc>
          <w:tcPr>
            <w:tcW w:w="1020" w:type="dxa"/>
            <w:hideMark/>
          </w:tcPr>
          <w:p w:rsidR="009B65CF" w:rsidRPr="009B65CF" w:rsidRDefault="009B65CF" w:rsidP="009B65CF">
            <w:pPr>
              <w:jc w:val="center"/>
              <w:rPr>
                <w:sz w:val="28"/>
                <w:szCs w:val="28"/>
              </w:rPr>
            </w:pPr>
            <w:r w:rsidRPr="009B65CF">
              <w:rPr>
                <w:kern w:val="24"/>
                <w:sz w:val="28"/>
                <w:szCs w:val="28"/>
              </w:rPr>
              <w:t>4-</w:t>
            </w:r>
            <w:r w:rsidRPr="009B65CF">
              <w:rPr>
                <w:kern w:val="24"/>
                <w:sz w:val="28"/>
                <w:szCs w:val="28"/>
                <w:lang w:val="uk-UA"/>
              </w:rPr>
              <w:t>В</w:t>
            </w:r>
            <w:r w:rsidRPr="009B65CF">
              <w:rPr>
                <w:kern w:val="24"/>
                <w:sz w:val="28"/>
                <w:szCs w:val="28"/>
              </w:rPr>
              <w:t xml:space="preserve"> </w:t>
            </w:r>
          </w:p>
        </w:tc>
        <w:tc>
          <w:tcPr>
            <w:tcW w:w="850" w:type="dxa"/>
            <w:hideMark/>
          </w:tcPr>
          <w:p w:rsidR="009B65CF" w:rsidRPr="009B65CF" w:rsidRDefault="009B65CF" w:rsidP="009B65CF">
            <w:pPr>
              <w:jc w:val="center"/>
              <w:rPr>
                <w:sz w:val="28"/>
                <w:szCs w:val="28"/>
              </w:rPr>
            </w:pPr>
            <w:r w:rsidRPr="009B65CF">
              <w:rPr>
                <w:kern w:val="24"/>
                <w:sz w:val="28"/>
                <w:szCs w:val="28"/>
              </w:rPr>
              <w:t xml:space="preserve"> 3 </w:t>
            </w:r>
          </w:p>
        </w:tc>
        <w:tc>
          <w:tcPr>
            <w:tcW w:w="850" w:type="dxa"/>
            <w:hideMark/>
          </w:tcPr>
          <w:p w:rsidR="009B65CF" w:rsidRPr="009B65CF" w:rsidRDefault="009B65CF" w:rsidP="009B65CF">
            <w:pPr>
              <w:jc w:val="center"/>
              <w:rPr>
                <w:sz w:val="28"/>
                <w:szCs w:val="28"/>
              </w:rPr>
            </w:pPr>
            <w:r w:rsidRPr="009B65CF">
              <w:rPr>
                <w:kern w:val="24"/>
                <w:sz w:val="28"/>
                <w:szCs w:val="28"/>
              </w:rPr>
              <w:t xml:space="preserve"> 2 </w:t>
            </w:r>
          </w:p>
        </w:tc>
        <w:tc>
          <w:tcPr>
            <w:tcW w:w="850" w:type="dxa"/>
            <w:hideMark/>
          </w:tcPr>
          <w:p w:rsidR="009B65CF" w:rsidRPr="009B65CF" w:rsidRDefault="009B65CF" w:rsidP="009B65CF">
            <w:pPr>
              <w:jc w:val="center"/>
              <w:rPr>
                <w:sz w:val="28"/>
                <w:szCs w:val="28"/>
              </w:rPr>
            </w:pPr>
            <w:r w:rsidRPr="009B65CF">
              <w:rPr>
                <w:kern w:val="24"/>
                <w:sz w:val="28"/>
                <w:szCs w:val="28"/>
              </w:rPr>
              <w:t xml:space="preserve"> 1 </w:t>
            </w:r>
          </w:p>
        </w:tc>
        <w:tc>
          <w:tcPr>
            <w:tcW w:w="850" w:type="dxa"/>
            <w:hideMark/>
          </w:tcPr>
          <w:p w:rsidR="009B65CF" w:rsidRPr="009B65CF" w:rsidRDefault="009B65CF" w:rsidP="009B65CF">
            <w:pPr>
              <w:jc w:val="center"/>
              <w:rPr>
                <w:sz w:val="28"/>
                <w:szCs w:val="28"/>
              </w:rPr>
            </w:pPr>
            <w:r w:rsidRPr="009B65CF">
              <w:rPr>
                <w:kern w:val="24"/>
                <w:sz w:val="28"/>
                <w:szCs w:val="28"/>
              </w:rPr>
              <w:t xml:space="preserve"> 2 </w:t>
            </w:r>
          </w:p>
        </w:tc>
        <w:tc>
          <w:tcPr>
            <w:tcW w:w="850" w:type="dxa"/>
            <w:hideMark/>
          </w:tcPr>
          <w:p w:rsidR="009B65CF" w:rsidRPr="009B65CF" w:rsidRDefault="009B65CF" w:rsidP="009B65CF">
            <w:pPr>
              <w:jc w:val="center"/>
              <w:rPr>
                <w:sz w:val="28"/>
                <w:szCs w:val="28"/>
              </w:rPr>
            </w:pPr>
            <w:r w:rsidRPr="009B65CF">
              <w:rPr>
                <w:kern w:val="24"/>
                <w:sz w:val="28"/>
                <w:szCs w:val="28"/>
              </w:rPr>
              <w:t xml:space="preserve">1 </w:t>
            </w:r>
          </w:p>
        </w:tc>
        <w:tc>
          <w:tcPr>
            <w:tcW w:w="850" w:type="dxa"/>
            <w:hideMark/>
          </w:tcPr>
          <w:p w:rsidR="009B65CF" w:rsidRPr="009B65CF" w:rsidRDefault="009B65CF" w:rsidP="009B65CF">
            <w:pPr>
              <w:jc w:val="center"/>
              <w:rPr>
                <w:sz w:val="28"/>
                <w:szCs w:val="28"/>
              </w:rPr>
            </w:pPr>
            <w:r w:rsidRPr="009B65CF">
              <w:rPr>
                <w:kern w:val="24"/>
                <w:sz w:val="28"/>
                <w:szCs w:val="28"/>
              </w:rPr>
              <w:t xml:space="preserve"> 1 </w:t>
            </w:r>
          </w:p>
        </w:tc>
        <w:tc>
          <w:tcPr>
            <w:tcW w:w="850" w:type="dxa"/>
            <w:hideMark/>
          </w:tcPr>
          <w:p w:rsidR="009B65CF" w:rsidRPr="009B65CF" w:rsidRDefault="009B65CF" w:rsidP="009B65CF">
            <w:pPr>
              <w:jc w:val="center"/>
              <w:rPr>
                <w:sz w:val="28"/>
                <w:szCs w:val="28"/>
              </w:rPr>
            </w:pPr>
            <w:r w:rsidRPr="009B65CF">
              <w:rPr>
                <w:kern w:val="24"/>
                <w:sz w:val="28"/>
                <w:szCs w:val="28"/>
              </w:rPr>
              <w:t xml:space="preserve"> 13 </w:t>
            </w:r>
          </w:p>
        </w:tc>
        <w:tc>
          <w:tcPr>
            <w:tcW w:w="964" w:type="dxa"/>
            <w:hideMark/>
          </w:tcPr>
          <w:p w:rsidR="009B65CF" w:rsidRPr="009B65CF" w:rsidRDefault="009B65CF" w:rsidP="009B65CF">
            <w:pPr>
              <w:jc w:val="center"/>
              <w:rPr>
                <w:b/>
                <w:sz w:val="28"/>
                <w:szCs w:val="28"/>
              </w:rPr>
            </w:pPr>
            <w:r w:rsidRPr="009B65CF">
              <w:rPr>
                <w:b/>
                <w:kern w:val="24"/>
                <w:sz w:val="28"/>
                <w:szCs w:val="28"/>
              </w:rPr>
              <w:t xml:space="preserve"> 1 </w:t>
            </w:r>
          </w:p>
        </w:tc>
        <w:tc>
          <w:tcPr>
            <w:tcW w:w="2041" w:type="dxa"/>
            <w:hideMark/>
          </w:tcPr>
          <w:p w:rsidR="009B65CF" w:rsidRPr="009B65CF" w:rsidRDefault="009B65CF" w:rsidP="009B65CF">
            <w:pPr>
              <w:jc w:val="center"/>
              <w:rPr>
                <w:szCs w:val="28"/>
              </w:rPr>
            </w:pPr>
            <w:r w:rsidRPr="009B65CF">
              <w:rPr>
                <w:kern w:val="24"/>
                <w:szCs w:val="28"/>
              </w:rPr>
              <w:t>2012/2013</w:t>
            </w:r>
            <w:r w:rsidRPr="009B65CF">
              <w:rPr>
                <w:kern w:val="24"/>
                <w:szCs w:val="28"/>
                <w:lang w:val="uk-UA"/>
              </w:rPr>
              <w:t xml:space="preserve"> </w:t>
            </w:r>
            <w:r w:rsidRPr="009B65CF">
              <w:rPr>
                <w:kern w:val="24"/>
                <w:szCs w:val="28"/>
              </w:rPr>
              <w:t xml:space="preserve">– 1 м.                             </w:t>
            </w:r>
          </w:p>
          <w:p w:rsidR="009B65CF" w:rsidRPr="009B65CF" w:rsidRDefault="009B65CF" w:rsidP="009B65CF">
            <w:pPr>
              <w:jc w:val="center"/>
              <w:rPr>
                <w:kern w:val="24"/>
                <w:szCs w:val="28"/>
                <w:lang w:val="uk-UA"/>
              </w:rPr>
            </w:pPr>
            <w:r w:rsidRPr="009B65CF">
              <w:rPr>
                <w:kern w:val="24"/>
                <w:szCs w:val="28"/>
              </w:rPr>
              <w:t xml:space="preserve">2015/2016 – 1 м. </w:t>
            </w:r>
          </w:p>
        </w:tc>
      </w:tr>
      <w:tr w:rsidR="009B65CF" w:rsidRPr="009B65CF" w:rsidTr="001D4BE9">
        <w:trPr>
          <w:trHeight w:val="340"/>
        </w:trPr>
        <w:tc>
          <w:tcPr>
            <w:tcW w:w="1020" w:type="dxa"/>
            <w:hideMark/>
          </w:tcPr>
          <w:p w:rsidR="009B65CF" w:rsidRPr="009B65CF" w:rsidRDefault="009B65CF" w:rsidP="009B65CF">
            <w:pPr>
              <w:jc w:val="center"/>
              <w:rPr>
                <w:sz w:val="28"/>
                <w:szCs w:val="28"/>
                <w:lang w:val="uk-UA"/>
              </w:rPr>
            </w:pPr>
            <w:r w:rsidRPr="009B65CF">
              <w:rPr>
                <w:kern w:val="24"/>
                <w:sz w:val="28"/>
                <w:szCs w:val="28"/>
              </w:rPr>
              <w:t>4-</w:t>
            </w:r>
            <w:r w:rsidRPr="009B65CF">
              <w:rPr>
                <w:kern w:val="24"/>
                <w:sz w:val="28"/>
                <w:szCs w:val="28"/>
                <w:lang w:val="uk-UA"/>
              </w:rPr>
              <w:t>Г</w:t>
            </w:r>
          </w:p>
        </w:tc>
        <w:tc>
          <w:tcPr>
            <w:tcW w:w="850" w:type="dxa"/>
            <w:hideMark/>
          </w:tcPr>
          <w:p w:rsidR="009B65CF" w:rsidRPr="009B65CF" w:rsidRDefault="009B65CF" w:rsidP="009B65CF">
            <w:pPr>
              <w:jc w:val="center"/>
              <w:rPr>
                <w:sz w:val="28"/>
                <w:szCs w:val="28"/>
              </w:rPr>
            </w:pPr>
            <w:r w:rsidRPr="009B65CF">
              <w:rPr>
                <w:kern w:val="24"/>
                <w:sz w:val="28"/>
                <w:szCs w:val="28"/>
              </w:rPr>
              <w:t xml:space="preserve"> 4 </w:t>
            </w:r>
          </w:p>
        </w:tc>
        <w:tc>
          <w:tcPr>
            <w:tcW w:w="850" w:type="dxa"/>
            <w:hideMark/>
          </w:tcPr>
          <w:p w:rsidR="009B65CF" w:rsidRPr="009B65CF" w:rsidRDefault="009B65CF" w:rsidP="009B65CF">
            <w:pPr>
              <w:jc w:val="center"/>
              <w:rPr>
                <w:sz w:val="28"/>
                <w:szCs w:val="28"/>
              </w:rPr>
            </w:pPr>
            <w:r w:rsidRPr="009B65CF">
              <w:rPr>
                <w:kern w:val="24"/>
                <w:sz w:val="28"/>
                <w:szCs w:val="28"/>
              </w:rPr>
              <w:t xml:space="preserve"> 1 </w:t>
            </w:r>
          </w:p>
        </w:tc>
        <w:tc>
          <w:tcPr>
            <w:tcW w:w="850" w:type="dxa"/>
            <w:hideMark/>
          </w:tcPr>
          <w:p w:rsidR="009B65CF" w:rsidRPr="009B65CF" w:rsidRDefault="009B65CF" w:rsidP="009B65CF">
            <w:pPr>
              <w:jc w:val="center"/>
              <w:rPr>
                <w:sz w:val="28"/>
                <w:szCs w:val="28"/>
              </w:rPr>
            </w:pPr>
            <w:r w:rsidRPr="009B65CF">
              <w:rPr>
                <w:kern w:val="24"/>
                <w:sz w:val="28"/>
                <w:szCs w:val="28"/>
              </w:rPr>
              <w:t xml:space="preserve"> 2 </w:t>
            </w:r>
          </w:p>
        </w:tc>
        <w:tc>
          <w:tcPr>
            <w:tcW w:w="850" w:type="dxa"/>
            <w:hideMark/>
          </w:tcPr>
          <w:p w:rsidR="009B65CF" w:rsidRPr="009B65CF" w:rsidRDefault="009B65CF" w:rsidP="009B65CF">
            <w:pPr>
              <w:jc w:val="center"/>
              <w:rPr>
                <w:sz w:val="28"/>
                <w:szCs w:val="28"/>
              </w:rPr>
            </w:pPr>
            <w:r w:rsidRPr="009B65CF">
              <w:rPr>
                <w:kern w:val="24"/>
                <w:sz w:val="28"/>
                <w:szCs w:val="28"/>
              </w:rPr>
              <w:t xml:space="preserve"> 3 </w:t>
            </w:r>
          </w:p>
        </w:tc>
        <w:tc>
          <w:tcPr>
            <w:tcW w:w="850" w:type="dxa"/>
            <w:hideMark/>
          </w:tcPr>
          <w:p w:rsidR="009B65CF" w:rsidRPr="009B65CF" w:rsidRDefault="009B65CF" w:rsidP="009B65CF">
            <w:pPr>
              <w:jc w:val="center"/>
              <w:rPr>
                <w:sz w:val="28"/>
                <w:szCs w:val="28"/>
              </w:rPr>
            </w:pPr>
            <w:r w:rsidRPr="009B65CF">
              <w:rPr>
                <w:kern w:val="24"/>
                <w:sz w:val="28"/>
                <w:szCs w:val="28"/>
              </w:rPr>
              <w:t xml:space="preserve">2 </w:t>
            </w:r>
          </w:p>
        </w:tc>
        <w:tc>
          <w:tcPr>
            <w:tcW w:w="850" w:type="dxa"/>
            <w:hideMark/>
          </w:tcPr>
          <w:p w:rsidR="009B65CF" w:rsidRPr="009B65CF" w:rsidRDefault="009B65CF" w:rsidP="009B65CF">
            <w:pPr>
              <w:jc w:val="center"/>
              <w:rPr>
                <w:sz w:val="28"/>
                <w:szCs w:val="28"/>
              </w:rPr>
            </w:pPr>
            <w:r w:rsidRPr="009B65CF">
              <w:rPr>
                <w:kern w:val="24"/>
                <w:sz w:val="28"/>
                <w:szCs w:val="28"/>
              </w:rPr>
              <w:t xml:space="preserve"> 1 </w:t>
            </w:r>
          </w:p>
        </w:tc>
        <w:tc>
          <w:tcPr>
            <w:tcW w:w="850" w:type="dxa"/>
            <w:hideMark/>
          </w:tcPr>
          <w:p w:rsidR="009B65CF" w:rsidRPr="009B65CF" w:rsidRDefault="009B65CF" w:rsidP="009B65CF">
            <w:pPr>
              <w:jc w:val="center"/>
              <w:rPr>
                <w:sz w:val="28"/>
                <w:szCs w:val="28"/>
              </w:rPr>
            </w:pPr>
            <w:r w:rsidRPr="009B65CF">
              <w:rPr>
                <w:kern w:val="24"/>
                <w:sz w:val="28"/>
                <w:szCs w:val="28"/>
              </w:rPr>
              <w:t xml:space="preserve"> 14 </w:t>
            </w:r>
          </w:p>
        </w:tc>
        <w:tc>
          <w:tcPr>
            <w:tcW w:w="964" w:type="dxa"/>
            <w:hideMark/>
          </w:tcPr>
          <w:p w:rsidR="009B65CF" w:rsidRPr="009B65CF" w:rsidRDefault="009B65CF" w:rsidP="009B65CF">
            <w:pPr>
              <w:jc w:val="center"/>
              <w:rPr>
                <w:b/>
                <w:sz w:val="28"/>
                <w:szCs w:val="28"/>
              </w:rPr>
            </w:pPr>
            <w:r w:rsidRPr="009B65CF">
              <w:rPr>
                <w:b/>
                <w:kern w:val="24"/>
                <w:sz w:val="28"/>
                <w:szCs w:val="28"/>
              </w:rPr>
              <w:t xml:space="preserve"> 2 </w:t>
            </w:r>
          </w:p>
        </w:tc>
        <w:tc>
          <w:tcPr>
            <w:tcW w:w="2041" w:type="dxa"/>
            <w:hideMark/>
          </w:tcPr>
          <w:p w:rsidR="009B65CF" w:rsidRPr="009B65CF" w:rsidRDefault="009B65CF" w:rsidP="009B65CF">
            <w:pPr>
              <w:rPr>
                <w:sz w:val="28"/>
                <w:szCs w:val="28"/>
              </w:rPr>
            </w:pPr>
          </w:p>
        </w:tc>
      </w:tr>
    </w:tbl>
    <w:p w:rsidR="009B65CF" w:rsidRPr="009B65CF" w:rsidRDefault="009B65CF" w:rsidP="009B65CF">
      <w:pPr>
        <w:spacing w:after="0" w:line="240" w:lineRule="auto"/>
        <w:jc w:val="center"/>
        <w:rPr>
          <w:rFonts w:ascii="Times New Roman" w:eastAsia="Times New Roman" w:hAnsi="Times New Roman" w:cs="Times New Roman"/>
          <w:b/>
          <w:bCs/>
          <w:sz w:val="28"/>
          <w:szCs w:val="28"/>
          <w:lang w:val="uk-UA" w:eastAsia="ru-RU"/>
        </w:rPr>
      </w:pPr>
      <w:r w:rsidRPr="009B65CF">
        <w:rPr>
          <w:rFonts w:ascii="Times New Roman" w:eastAsia="Times New Roman" w:hAnsi="Times New Roman" w:cs="Times New Roman"/>
          <w:b/>
          <w:bCs/>
          <w:sz w:val="28"/>
          <w:szCs w:val="28"/>
          <w:lang w:val="uk-UA" w:eastAsia="ru-RU"/>
        </w:rPr>
        <w:lastRenderedPageBreak/>
        <w:t>Підсумкова таблиця результатів 1-ї міської Спартакіади</w:t>
      </w:r>
    </w:p>
    <w:p w:rsidR="009B65CF" w:rsidRPr="009B65CF" w:rsidRDefault="009B65CF" w:rsidP="009B65CF">
      <w:pPr>
        <w:spacing w:line="240" w:lineRule="auto"/>
        <w:jc w:val="center"/>
        <w:rPr>
          <w:rFonts w:ascii="Times New Roman" w:eastAsia="Times New Roman" w:hAnsi="Times New Roman" w:cs="Times New Roman"/>
          <w:b/>
          <w:bCs/>
          <w:sz w:val="28"/>
          <w:szCs w:val="28"/>
          <w:lang w:val="uk-UA" w:eastAsia="ru-RU"/>
        </w:rPr>
      </w:pPr>
      <w:r w:rsidRPr="009B65CF">
        <w:rPr>
          <w:rFonts w:ascii="Times New Roman" w:eastAsia="Times New Roman" w:hAnsi="Times New Roman" w:cs="Times New Roman"/>
          <w:b/>
          <w:bCs/>
          <w:sz w:val="28"/>
          <w:szCs w:val="28"/>
          <w:lang w:val="uk-UA" w:eastAsia="ru-RU"/>
        </w:rPr>
        <w:t>серед учнів початкових класів</w:t>
      </w:r>
    </w:p>
    <w:tbl>
      <w:tblPr>
        <w:tblStyle w:val="af2"/>
        <w:tblW w:w="8756" w:type="dxa"/>
        <w:tblInd w:w="534" w:type="dxa"/>
        <w:tblLook w:val="04A0"/>
      </w:tblPr>
      <w:tblGrid>
        <w:gridCol w:w="1732"/>
        <w:gridCol w:w="1321"/>
        <w:gridCol w:w="1460"/>
        <w:gridCol w:w="1151"/>
        <w:gridCol w:w="1136"/>
        <w:gridCol w:w="1956"/>
      </w:tblGrid>
      <w:tr w:rsidR="009B65CF" w:rsidRPr="009B65CF" w:rsidTr="001D4BE9">
        <w:trPr>
          <w:cnfStyle w:val="100000000000"/>
          <w:trHeight w:val="283"/>
        </w:trPr>
        <w:tc>
          <w:tcPr>
            <w:tcW w:w="1732" w:type="dxa"/>
            <w:hideMark/>
          </w:tcPr>
          <w:p w:rsidR="009B65CF" w:rsidRPr="009B65CF" w:rsidRDefault="009B65CF" w:rsidP="009B65CF">
            <w:pPr>
              <w:jc w:val="center"/>
              <w:rPr>
                <w:szCs w:val="24"/>
              </w:rPr>
            </w:pPr>
            <w:r w:rsidRPr="009B65CF">
              <w:rPr>
                <w:b/>
                <w:bCs/>
                <w:kern w:val="24"/>
                <w:szCs w:val="24"/>
                <w:lang w:val="uk-UA"/>
              </w:rPr>
              <w:t>Навчальний</w:t>
            </w:r>
            <w:r w:rsidRPr="009B65CF">
              <w:rPr>
                <w:b/>
                <w:bCs/>
                <w:kern w:val="24"/>
                <w:szCs w:val="24"/>
                <w:lang w:val="uk-UA"/>
              </w:rPr>
              <w:br/>
              <w:t>заклад</w:t>
            </w:r>
            <w:r w:rsidRPr="009B65CF">
              <w:rPr>
                <w:b/>
                <w:bCs/>
                <w:kern w:val="24"/>
                <w:szCs w:val="24"/>
              </w:rPr>
              <w:t xml:space="preserve"> </w:t>
            </w:r>
          </w:p>
        </w:tc>
        <w:tc>
          <w:tcPr>
            <w:tcW w:w="1321" w:type="dxa"/>
            <w:hideMark/>
          </w:tcPr>
          <w:p w:rsidR="009B65CF" w:rsidRPr="009B65CF" w:rsidRDefault="009B65CF" w:rsidP="009B65CF">
            <w:pPr>
              <w:jc w:val="center"/>
              <w:rPr>
                <w:szCs w:val="24"/>
              </w:rPr>
            </w:pPr>
            <w:r w:rsidRPr="009B65CF">
              <w:rPr>
                <w:b/>
                <w:bCs/>
                <w:kern w:val="24"/>
                <w:szCs w:val="24"/>
              </w:rPr>
              <w:t xml:space="preserve">Футбол </w:t>
            </w:r>
          </w:p>
        </w:tc>
        <w:tc>
          <w:tcPr>
            <w:tcW w:w="1460" w:type="dxa"/>
            <w:hideMark/>
          </w:tcPr>
          <w:p w:rsidR="009B65CF" w:rsidRPr="009B65CF" w:rsidRDefault="009B65CF" w:rsidP="009B65CF">
            <w:pPr>
              <w:jc w:val="center"/>
              <w:rPr>
                <w:szCs w:val="24"/>
              </w:rPr>
            </w:pPr>
            <w:r w:rsidRPr="009B65CF">
              <w:rPr>
                <w:b/>
                <w:bCs/>
                <w:kern w:val="24"/>
                <w:szCs w:val="24"/>
              </w:rPr>
              <w:t xml:space="preserve">Гандбол </w:t>
            </w:r>
          </w:p>
        </w:tc>
        <w:tc>
          <w:tcPr>
            <w:tcW w:w="1151" w:type="dxa"/>
            <w:hideMark/>
          </w:tcPr>
          <w:p w:rsidR="009B65CF" w:rsidRPr="009B65CF" w:rsidRDefault="009B65CF" w:rsidP="009B65CF">
            <w:pPr>
              <w:jc w:val="center"/>
              <w:rPr>
                <w:szCs w:val="24"/>
              </w:rPr>
            </w:pPr>
            <w:r w:rsidRPr="009B65CF">
              <w:rPr>
                <w:b/>
                <w:bCs/>
                <w:kern w:val="24"/>
                <w:szCs w:val="24"/>
                <w:lang w:val="uk-UA"/>
              </w:rPr>
              <w:t xml:space="preserve">Юний </w:t>
            </w:r>
            <w:r w:rsidRPr="009B65CF">
              <w:rPr>
                <w:b/>
                <w:bCs/>
                <w:kern w:val="24"/>
                <w:szCs w:val="24"/>
                <w:lang w:val="uk-UA"/>
              </w:rPr>
              <w:br/>
              <w:t>козак</w:t>
            </w:r>
            <w:r w:rsidRPr="009B65CF">
              <w:rPr>
                <w:b/>
                <w:bCs/>
                <w:kern w:val="24"/>
                <w:szCs w:val="24"/>
              </w:rPr>
              <w:t xml:space="preserve"> </w:t>
            </w:r>
          </w:p>
        </w:tc>
        <w:tc>
          <w:tcPr>
            <w:tcW w:w="1136" w:type="dxa"/>
            <w:hideMark/>
          </w:tcPr>
          <w:p w:rsidR="009B65CF" w:rsidRPr="009B65CF" w:rsidRDefault="009B65CF" w:rsidP="009B65CF">
            <w:pPr>
              <w:jc w:val="center"/>
              <w:rPr>
                <w:szCs w:val="24"/>
                <w:lang w:val="uk-UA"/>
              </w:rPr>
            </w:pPr>
            <w:r w:rsidRPr="009B65CF">
              <w:rPr>
                <w:b/>
                <w:bCs/>
                <w:kern w:val="24"/>
                <w:szCs w:val="24"/>
                <w:lang w:val="uk-UA"/>
              </w:rPr>
              <w:t>Місце</w:t>
            </w:r>
          </w:p>
        </w:tc>
        <w:tc>
          <w:tcPr>
            <w:tcW w:w="1956" w:type="dxa"/>
            <w:hideMark/>
          </w:tcPr>
          <w:p w:rsidR="009B65CF" w:rsidRPr="009B65CF" w:rsidRDefault="009B65CF" w:rsidP="009B65CF">
            <w:pPr>
              <w:jc w:val="center"/>
              <w:rPr>
                <w:szCs w:val="24"/>
              </w:rPr>
            </w:pPr>
            <w:r w:rsidRPr="009B65CF">
              <w:rPr>
                <w:b/>
                <w:bCs/>
                <w:kern w:val="24"/>
                <w:szCs w:val="24"/>
                <w:lang w:val="uk-UA"/>
              </w:rPr>
              <w:t>Командне</w:t>
            </w:r>
            <w:r w:rsidRPr="009B65CF">
              <w:rPr>
                <w:b/>
                <w:bCs/>
                <w:kern w:val="24"/>
                <w:szCs w:val="24"/>
              </w:rPr>
              <w:t xml:space="preserve"> </w:t>
            </w:r>
            <w:r w:rsidRPr="009B65CF">
              <w:rPr>
                <w:b/>
                <w:bCs/>
                <w:kern w:val="24"/>
                <w:szCs w:val="24"/>
                <w:lang w:val="uk-UA"/>
              </w:rPr>
              <w:t>місце</w:t>
            </w:r>
            <w:r w:rsidRPr="009B65CF">
              <w:rPr>
                <w:b/>
                <w:bCs/>
                <w:kern w:val="24"/>
                <w:szCs w:val="24"/>
              </w:rPr>
              <w:t xml:space="preserve"> </w:t>
            </w:r>
          </w:p>
        </w:tc>
      </w:tr>
      <w:tr w:rsidR="009B65CF" w:rsidRPr="009B65CF" w:rsidTr="001D4BE9">
        <w:trPr>
          <w:trHeight w:val="227"/>
        </w:trPr>
        <w:tc>
          <w:tcPr>
            <w:tcW w:w="1732" w:type="dxa"/>
            <w:vAlign w:val="center"/>
            <w:hideMark/>
          </w:tcPr>
          <w:p w:rsidR="009B65CF" w:rsidRPr="009B65CF" w:rsidRDefault="00284EA5" w:rsidP="009B65CF">
            <w:pPr>
              <w:jc w:val="center"/>
              <w:rPr>
                <w:rFonts w:ascii="Arial" w:hAnsi="Arial" w:cs="Arial"/>
                <w:szCs w:val="24"/>
              </w:rPr>
            </w:pPr>
            <w:r>
              <w:rPr>
                <w:rFonts w:ascii="Book Antiqua" w:hAnsi="Book Antiqua" w:cs="Arial"/>
                <w:kern w:val="24"/>
                <w:szCs w:val="24"/>
                <w:lang w:val="uk-UA"/>
              </w:rPr>
              <w:t>Ч</w:t>
            </w:r>
            <w:r w:rsidR="009B65CF" w:rsidRPr="009B65CF">
              <w:rPr>
                <w:rFonts w:ascii="Book Antiqua" w:hAnsi="Book Antiqua" w:cs="Arial"/>
                <w:kern w:val="24"/>
                <w:szCs w:val="24"/>
              </w:rPr>
              <w:t>ООШ № 1</w:t>
            </w:r>
          </w:p>
        </w:tc>
        <w:tc>
          <w:tcPr>
            <w:tcW w:w="132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5</w:t>
            </w:r>
          </w:p>
        </w:tc>
        <w:tc>
          <w:tcPr>
            <w:tcW w:w="1460"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6</w:t>
            </w:r>
          </w:p>
        </w:tc>
        <w:tc>
          <w:tcPr>
            <w:tcW w:w="115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3</w:t>
            </w:r>
          </w:p>
        </w:tc>
        <w:tc>
          <w:tcPr>
            <w:tcW w:w="1136"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14</w:t>
            </w:r>
          </w:p>
        </w:tc>
        <w:tc>
          <w:tcPr>
            <w:tcW w:w="1956" w:type="dxa"/>
            <w:vAlign w:val="center"/>
            <w:hideMark/>
          </w:tcPr>
          <w:p w:rsidR="009B65CF" w:rsidRPr="009B65CF" w:rsidRDefault="009B65CF" w:rsidP="009B65CF">
            <w:pPr>
              <w:jc w:val="center"/>
              <w:rPr>
                <w:rFonts w:ascii="Arial" w:hAnsi="Arial" w:cs="Arial"/>
                <w:b/>
                <w:szCs w:val="24"/>
              </w:rPr>
            </w:pPr>
            <w:r w:rsidRPr="009B65CF">
              <w:rPr>
                <w:rFonts w:ascii="Book Antiqua" w:hAnsi="Book Antiqua" w:cs="Arial"/>
                <w:b/>
                <w:kern w:val="24"/>
                <w:szCs w:val="24"/>
              </w:rPr>
              <w:t>4</w:t>
            </w:r>
          </w:p>
        </w:tc>
      </w:tr>
      <w:tr w:rsidR="009B65CF" w:rsidRPr="009B65CF" w:rsidTr="001D4BE9">
        <w:trPr>
          <w:trHeight w:val="227"/>
        </w:trPr>
        <w:tc>
          <w:tcPr>
            <w:tcW w:w="1732" w:type="dxa"/>
            <w:vAlign w:val="center"/>
            <w:hideMark/>
          </w:tcPr>
          <w:p w:rsidR="009B65CF" w:rsidRPr="009B65CF" w:rsidRDefault="00284EA5" w:rsidP="009B65CF">
            <w:pPr>
              <w:jc w:val="center"/>
              <w:rPr>
                <w:rFonts w:ascii="Arial" w:hAnsi="Arial" w:cs="Arial"/>
                <w:szCs w:val="24"/>
              </w:rPr>
            </w:pPr>
            <w:r>
              <w:rPr>
                <w:rFonts w:ascii="Book Antiqua" w:hAnsi="Book Antiqua" w:cs="Arial"/>
                <w:kern w:val="24"/>
                <w:szCs w:val="24"/>
                <w:lang w:val="uk-UA"/>
              </w:rPr>
              <w:t>Ч</w:t>
            </w:r>
            <w:r w:rsidR="009B65CF" w:rsidRPr="009B65CF">
              <w:rPr>
                <w:rFonts w:ascii="Book Antiqua" w:hAnsi="Book Antiqua" w:cs="Arial"/>
                <w:kern w:val="24"/>
                <w:szCs w:val="24"/>
              </w:rPr>
              <w:t>ООШ № 2</w:t>
            </w:r>
          </w:p>
        </w:tc>
        <w:tc>
          <w:tcPr>
            <w:tcW w:w="132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8</w:t>
            </w:r>
          </w:p>
        </w:tc>
        <w:tc>
          <w:tcPr>
            <w:tcW w:w="1460"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1</w:t>
            </w:r>
          </w:p>
        </w:tc>
        <w:tc>
          <w:tcPr>
            <w:tcW w:w="115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7</w:t>
            </w:r>
          </w:p>
        </w:tc>
        <w:tc>
          <w:tcPr>
            <w:tcW w:w="1136"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16</w:t>
            </w:r>
          </w:p>
        </w:tc>
        <w:tc>
          <w:tcPr>
            <w:tcW w:w="1956" w:type="dxa"/>
            <w:vAlign w:val="center"/>
            <w:hideMark/>
          </w:tcPr>
          <w:p w:rsidR="009B65CF" w:rsidRPr="009B65CF" w:rsidRDefault="009B65CF" w:rsidP="009B65CF">
            <w:pPr>
              <w:jc w:val="center"/>
              <w:rPr>
                <w:rFonts w:ascii="Arial" w:hAnsi="Arial" w:cs="Arial"/>
                <w:b/>
                <w:szCs w:val="24"/>
              </w:rPr>
            </w:pPr>
            <w:r w:rsidRPr="009B65CF">
              <w:rPr>
                <w:rFonts w:ascii="Book Antiqua" w:hAnsi="Book Antiqua" w:cs="Arial"/>
                <w:b/>
                <w:kern w:val="24"/>
                <w:szCs w:val="24"/>
              </w:rPr>
              <w:t>6</w:t>
            </w:r>
          </w:p>
        </w:tc>
      </w:tr>
      <w:tr w:rsidR="009B65CF" w:rsidRPr="009B65CF" w:rsidTr="001D4BE9">
        <w:trPr>
          <w:trHeight w:val="227"/>
        </w:trPr>
        <w:tc>
          <w:tcPr>
            <w:tcW w:w="1732" w:type="dxa"/>
            <w:vAlign w:val="center"/>
            <w:hideMark/>
          </w:tcPr>
          <w:p w:rsidR="009B65CF" w:rsidRPr="009B65CF" w:rsidRDefault="00284EA5" w:rsidP="009B65CF">
            <w:pPr>
              <w:jc w:val="center"/>
              <w:rPr>
                <w:rFonts w:ascii="Arial" w:hAnsi="Arial" w:cs="Arial"/>
                <w:szCs w:val="24"/>
              </w:rPr>
            </w:pPr>
            <w:r>
              <w:rPr>
                <w:rFonts w:ascii="Book Antiqua" w:hAnsi="Book Antiqua" w:cs="Arial"/>
                <w:kern w:val="24"/>
                <w:szCs w:val="24"/>
                <w:lang w:val="uk-UA"/>
              </w:rPr>
              <w:t>Ч</w:t>
            </w:r>
            <w:r w:rsidR="009B65CF" w:rsidRPr="009B65CF">
              <w:rPr>
                <w:rFonts w:ascii="Book Antiqua" w:hAnsi="Book Antiqua" w:cs="Arial"/>
                <w:kern w:val="24"/>
                <w:szCs w:val="24"/>
              </w:rPr>
              <w:t>ООШ № 3</w:t>
            </w:r>
          </w:p>
        </w:tc>
        <w:tc>
          <w:tcPr>
            <w:tcW w:w="132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4</w:t>
            </w:r>
          </w:p>
        </w:tc>
        <w:tc>
          <w:tcPr>
            <w:tcW w:w="1460"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3</w:t>
            </w:r>
          </w:p>
        </w:tc>
        <w:tc>
          <w:tcPr>
            <w:tcW w:w="115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2</w:t>
            </w:r>
          </w:p>
        </w:tc>
        <w:tc>
          <w:tcPr>
            <w:tcW w:w="1136"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9</w:t>
            </w:r>
          </w:p>
        </w:tc>
        <w:tc>
          <w:tcPr>
            <w:tcW w:w="1956" w:type="dxa"/>
            <w:vAlign w:val="center"/>
            <w:hideMark/>
          </w:tcPr>
          <w:p w:rsidR="009B65CF" w:rsidRPr="009B65CF" w:rsidRDefault="009B65CF" w:rsidP="009B65CF">
            <w:pPr>
              <w:jc w:val="center"/>
              <w:rPr>
                <w:rFonts w:ascii="Arial" w:hAnsi="Arial" w:cs="Arial"/>
                <w:b/>
                <w:szCs w:val="24"/>
              </w:rPr>
            </w:pPr>
            <w:r w:rsidRPr="009B65CF">
              <w:rPr>
                <w:rFonts w:ascii="Book Antiqua" w:hAnsi="Book Antiqua" w:cs="Arial"/>
                <w:b/>
                <w:kern w:val="24"/>
                <w:szCs w:val="24"/>
              </w:rPr>
              <w:t>2</w:t>
            </w:r>
          </w:p>
        </w:tc>
      </w:tr>
      <w:tr w:rsidR="009B65CF" w:rsidRPr="009B65CF" w:rsidTr="001D4BE9">
        <w:trPr>
          <w:trHeight w:val="227"/>
        </w:trPr>
        <w:tc>
          <w:tcPr>
            <w:tcW w:w="1732" w:type="dxa"/>
            <w:vAlign w:val="center"/>
            <w:hideMark/>
          </w:tcPr>
          <w:p w:rsidR="009B65CF" w:rsidRPr="00284EA5" w:rsidRDefault="00284EA5" w:rsidP="009B65CF">
            <w:pPr>
              <w:jc w:val="center"/>
              <w:rPr>
                <w:rFonts w:ascii="Arial" w:hAnsi="Arial" w:cs="Arial"/>
                <w:b/>
                <w:color w:val="00B050"/>
                <w:szCs w:val="24"/>
              </w:rPr>
            </w:pPr>
            <w:r>
              <w:rPr>
                <w:rFonts w:ascii="Book Antiqua" w:hAnsi="Book Antiqua" w:cs="Arial"/>
                <w:b/>
                <w:color w:val="00B050"/>
                <w:kern w:val="24"/>
                <w:szCs w:val="24"/>
                <w:lang w:val="uk-UA"/>
              </w:rPr>
              <w:t>Ч</w:t>
            </w:r>
            <w:r w:rsidR="009B65CF" w:rsidRPr="00284EA5">
              <w:rPr>
                <w:rFonts w:ascii="Book Antiqua" w:hAnsi="Book Antiqua" w:cs="Arial"/>
                <w:b/>
                <w:color w:val="00B050"/>
                <w:kern w:val="24"/>
                <w:szCs w:val="24"/>
              </w:rPr>
              <w:t>ООШ № 4</w:t>
            </w:r>
          </w:p>
        </w:tc>
        <w:tc>
          <w:tcPr>
            <w:tcW w:w="1321" w:type="dxa"/>
            <w:vAlign w:val="center"/>
            <w:hideMark/>
          </w:tcPr>
          <w:p w:rsidR="009B65CF" w:rsidRPr="00284EA5" w:rsidRDefault="009B65CF" w:rsidP="009B65CF">
            <w:pPr>
              <w:jc w:val="center"/>
              <w:rPr>
                <w:rFonts w:ascii="Arial" w:hAnsi="Arial" w:cs="Arial"/>
                <w:b/>
                <w:color w:val="00B050"/>
                <w:szCs w:val="24"/>
              </w:rPr>
            </w:pPr>
            <w:r w:rsidRPr="00284EA5">
              <w:rPr>
                <w:rFonts w:ascii="Book Antiqua" w:hAnsi="Book Antiqua" w:cs="Arial"/>
                <w:b/>
                <w:color w:val="00B050"/>
                <w:kern w:val="24"/>
                <w:szCs w:val="24"/>
              </w:rPr>
              <w:t>1</w:t>
            </w:r>
          </w:p>
        </w:tc>
        <w:tc>
          <w:tcPr>
            <w:tcW w:w="1460" w:type="dxa"/>
            <w:vAlign w:val="center"/>
            <w:hideMark/>
          </w:tcPr>
          <w:p w:rsidR="009B65CF" w:rsidRPr="00284EA5" w:rsidRDefault="009B65CF" w:rsidP="009B65CF">
            <w:pPr>
              <w:jc w:val="center"/>
              <w:rPr>
                <w:rFonts w:ascii="Arial" w:hAnsi="Arial" w:cs="Arial"/>
                <w:b/>
                <w:color w:val="00B050"/>
                <w:szCs w:val="24"/>
              </w:rPr>
            </w:pPr>
            <w:r w:rsidRPr="00284EA5">
              <w:rPr>
                <w:rFonts w:ascii="Book Antiqua" w:hAnsi="Book Antiqua" w:cs="Arial"/>
                <w:b/>
                <w:color w:val="00B050"/>
                <w:kern w:val="24"/>
                <w:szCs w:val="24"/>
              </w:rPr>
              <w:t>2</w:t>
            </w:r>
          </w:p>
        </w:tc>
        <w:tc>
          <w:tcPr>
            <w:tcW w:w="1151" w:type="dxa"/>
            <w:vAlign w:val="center"/>
            <w:hideMark/>
          </w:tcPr>
          <w:p w:rsidR="009B65CF" w:rsidRPr="00284EA5" w:rsidRDefault="009B65CF" w:rsidP="009B65CF">
            <w:pPr>
              <w:jc w:val="center"/>
              <w:rPr>
                <w:rFonts w:ascii="Arial" w:hAnsi="Arial" w:cs="Arial"/>
                <w:b/>
                <w:color w:val="00B050"/>
                <w:szCs w:val="24"/>
              </w:rPr>
            </w:pPr>
            <w:r w:rsidRPr="00284EA5">
              <w:rPr>
                <w:rFonts w:ascii="Book Antiqua" w:hAnsi="Book Antiqua" w:cs="Arial"/>
                <w:b/>
                <w:color w:val="00B050"/>
                <w:kern w:val="24"/>
                <w:szCs w:val="24"/>
              </w:rPr>
              <w:t>1</w:t>
            </w:r>
          </w:p>
        </w:tc>
        <w:tc>
          <w:tcPr>
            <w:tcW w:w="1136" w:type="dxa"/>
            <w:vAlign w:val="center"/>
            <w:hideMark/>
          </w:tcPr>
          <w:p w:rsidR="009B65CF" w:rsidRPr="00284EA5" w:rsidRDefault="009B65CF" w:rsidP="009B65CF">
            <w:pPr>
              <w:jc w:val="center"/>
              <w:rPr>
                <w:rFonts w:ascii="Arial" w:hAnsi="Arial" w:cs="Arial"/>
                <w:b/>
                <w:color w:val="00B050"/>
                <w:szCs w:val="24"/>
              </w:rPr>
            </w:pPr>
            <w:r w:rsidRPr="00284EA5">
              <w:rPr>
                <w:rFonts w:ascii="Book Antiqua" w:hAnsi="Book Antiqua" w:cs="Arial"/>
                <w:b/>
                <w:color w:val="00B050"/>
                <w:kern w:val="24"/>
                <w:szCs w:val="24"/>
              </w:rPr>
              <w:t>4</w:t>
            </w:r>
          </w:p>
        </w:tc>
        <w:tc>
          <w:tcPr>
            <w:tcW w:w="1956" w:type="dxa"/>
            <w:vAlign w:val="center"/>
            <w:hideMark/>
          </w:tcPr>
          <w:p w:rsidR="009B65CF" w:rsidRPr="00284EA5" w:rsidRDefault="009B65CF" w:rsidP="009B65CF">
            <w:pPr>
              <w:jc w:val="center"/>
              <w:rPr>
                <w:rFonts w:ascii="Arial" w:hAnsi="Arial" w:cs="Arial"/>
                <w:b/>
                <w:color w:val="00B050"/>
                <w:szCs w:val="24"/>
              </w:rPr>
            </w:pPr>
            <w:r w:rsidRPr="00284EA5">
              <w:rPr>
                <w:rFonts w:ascii="Book Antiqua" w:hAnsi="Book Antiqua" w:cs="Arial"/>
                <w:b/>
                <w:color w:val="00B050"/>
                <w:kern w:val="24"/>
                <w:szCs w:val="24"/>
              </w:rPr>
              <w:t>1</w:t>
            </w:r>
          </w:p>
        </w:tc>
      </w:tr>
      <w:tr w:rsidR="009B65CF" w:rsidRPr="009B65CF" w:rsidTr="001D4BE9">
        <w:trPr>
          <w:trHeight w:val="227"/>
        </w:trPr>
        <w:tc>
          <w:tcPr>
            <w:tcW w:w="1732" w:type="dxa"/>
            <w:vAlign w:val="center"/>
            <w:hideMark/>
          </w:tcPr>
          <w:p w:rsidR="009B65CF" w:rsidRPr="009B65CF" w:rsidRDefault="00284EA5" w:rsidP="009B65CF">
            <w:pPr>
              <w:jc w:val="center"/>
              <w:rPr>
                <w:rFonts w:ascii="Arial" w:hAnsi="Arial" w:cs="Arial"/>
                <w:szCs w:val="24"/>
              </w:rPr>
            </w:pPr>
            <w:r>
              <w:rPr>
                <w:rFonts w:ascii="Book Antiqua" w:hAnsi="Book Antiqua" w:cs="Arial"/>
                <w:kern w:val="24"/>
                <w:szCs w:val="24"/>
                <w:lang w:val="uk-UA"/>
              </w:rPr>
              <w:t>Ч</w:t>
            </w:r>
            <w:r w:rsidR="009B65CF" w:rsidRPr="009B65CF">
              <w:rPr>
                <w:rFonts w:ascii="Book Antiqua" w:hAnsi="Book Antiqua" w:cs="Arial"/>
                <w:kern w:val="24"/>
                <w:szCs w:val="24"/>
              </w:rPr>
              <w:t>ООШ № 6</w:t>
            </w:r>
          </w:p>
        </w:tc>
        <w:tc>
          <w:tcPr>
            <w:tcW w:w="132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3</w:t>
            </w:r>
          </w:p>
        </w:tc>
        <w:tc>
          <w:tcPr>
            <w:tcW w:w="1460"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7</w:t>
            </w:r>
          </w:p>
        </w:tc>
        <w:tc>
          <w:tcPr>
            <w:tcW w:w="115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4</w:t>
            </w:r>
          </w:p>
        </w:tc>
        <w:tc>
          <w:tcPr>
            <w:tcW w:w="1136"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14</w:t>
            </w:r>
          </w:p>
        </w:tc>
        <w:tc>
          <w:tcPr>
            <w:tcW w:w="1956" w:type="dxa"/>
            <w:vAlign w:val="center"/>
            <w:hideMark/>
          </w:tcPr>
          <w:p w:rsidR="009B65CF" w:rsidRPr="009B65CF" w:rsidRDefault="009B65CF" w:rsidP="009B65CF">
            <w:pPr>
              <w:jc w:val="center"/>
              <w:rPr>
                <w:rFonts w:ascii="Arial" w:hAnsi="Arial" w:cs="Arial"/>
                <w:b/>
                <w:szCs w:val="24"/>
              </w:rPr>
            </w:pPr>
            <w:r w:rsidRPr="009B65CF">
              <w:rPr>
                <w:rFonts w:ascii="Book Antiqua" w:hAnsi="Book Antiqua" w:cs="Arial"/>
                <w:b/>
                <w:kern w:val="24"/>
                <w:szCs w:val="24"/>
              </w:rPr>
              <w:t>3</w:t>
            </w:r>
          </w:p>
        </w:tc>
      </w:tr>
      <w:tr w:rsidR="009B65CF" w:rsidRPr="009B65CF" w:rsidTr="001D4BE9">
        <w:trPr>
          <w:trHeight w:val="227"/>
        </w:trPr>
        <w:tc>
          <w:tcPr>
            <w:tcW w:w="1732" w:type="dxa"/>
            <w:vAlign w:val="center"/>
            <w:hideMark/>
          </w:tcPr>
          <w:p w:rsidR="009B65CF" w:rsidRPr="009B65CF" w:rsidRDefault="00284EA5" w:rsidP="009B65CF">
            <w:pPr>
              <w:jc w:val="center"/>
              <w:rPr>
                <w:rFonts w:ascii="Arial" w:hAnsi="Arial" w:cs="Arial"/>
                <w:szCs w:val="24"/>
              </w:rPr>
            </w:pPr>
            <w:r>
              <w:rPr>
                <w:rFonts w:ascii="Book Antiqua" w:hAnsi="Book Antiqua" w:cs="Arial"/>
                <w:kern w:val="24"/>
                <w:szCs w:val="24"/>
                <w:lang w:val="uk-UA"/>
              </w:rPr>
              <w:t>Ч</w:t>
            </w:r>
            <w:r w:rsidR="009B65CF" w:rsidRPr="009B65CF">
              <w:rPr>
                <w:rFonts w:ascii="Book Antiqua" w:hAnsi="Book Antiqua" w:cs="Arial"/>
                <w:kern w:val="24"/>
                <w:szCs w:val="24"/>
              </w:rPr>
              <w:t>ООШ № 7</w:t>
            </w:r>
          </w:p>
        </w:tc>
        <w:tc>
          <w:tcPr>
            <w:tcW w:w="132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2</w:t>
            </w:r>
          </w:p>
        </w:tc>
        <w:tc>
          <w:tcPr>
            <w:tcW w:w="1460"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5</w:t>
            </w:r>
          </w:p>
        </w:tc>
        <w:tc>
          <w:tcPr>
            <w:tcW w:w="115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10</w:t>
            </w:r>
          </w:p>
        </w:tc>
        <w:tc>
          <w:tcPr>
            <w:tcW w:w="1136"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17</w:t>
            </w:r>
          </w:p>
        </w:tc>
        <w:tc>
          <w:tcPr>
            <w:tcW w:w="1956" w:type="dxa"/>
            <w:vAlign w:val="center"/>
            <w:hideMark/>
          </w:tcPr>
          <w:p w:rsidR="009B65CF" w:rsidRPr="009B65CF" w:rsidRDefault="009B65CF" w:rsidP="009B65CF">
            <w:pPr>
              <w:jc w:val="center"/>
              <w:rPr>
                <w:rFonts w:ascii="Arial" w:hAnsi="Arial" w:cs="Arial"/>
                <w:b/>
                <w:szCs w:val="24"/>
              </w:rPr>
            </w:pPr>
            <w:r w:rsidRPr="009B65CF">
              <w:rPr>
                <w:rFonts w:ascii="Book Antiqua" w:hAnsi="Book Antiqua" w:cs="Arial"/>
                <w:b/>
                <w:kern w:val="24"/>
                <w:szCs w:val="24"/>
              </w:rPr>
              <w:t>7</w:t>
            </w:r>
          </w:p>
        </w:tc>
      </w:tr>
      <w:tr w:rsidR="009B65CF" w:rsidRPr="009B65CF" w:rsidTr="001D4BE9">
        <w:trPr>
          <w:trHeight w:val="227"/>
        </w:trPr>
        <w:tc>
          <w:tcPr>
            <w:tcW w:w="1732"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МДООШ</w:t>
            </w:r>
          </w:p>
        </w:tc>
        <w:tc>
          <w:tcPr>
            <w:tcW w:w="132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7</w:t>
            </w:r>
          </w:p>
        </w:tc>
        <w:tc>
          <w:tcPr>
            <w:tcW w:w="1460"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8</w:t>
            </w:r>
          </w:p>
        </w:tc>
        <w:tc>
          <w:tcPr>
            <w:tcW w:w="115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6</w:t>
            </w:r>
          </w:p>
        </w:tc>
        <w:tc>
          <w:tcPr>
            <w:tcW w:w="1136"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21</w:t>
            </w:r>
          </w:p>
        </w:tc>
        <w:tc>
          <w:tcPr>
            <w:tcW w:w="1956" w:type="dxa"/>
            <w:vAlign w:val="center"/>
            <w:hideMark/>
          </w:tcPr>
          <w:p w:rsidR="009B65CF" w:rsidRPr="009B65CF" w:rsidRDefault="009B65CF" w:rsidP="009B65CF">
            <w:pPr>
              <w:jc w:val="center"/>
              <w:rPr>
                <w:rFonts w:ascii="Arial" w:hAnsi="Arial" w:cs="Arial"/>
                <w:b/>
                <w:szCs w:val="24"/>
              </w:rPr>
            </w:pPr>
            <w:r w:rsidRPr="009B65CF">
              <w:rPr>
                <w:rFonts w:ascii="Book Antiqua" w:hAnsi="Book Antiqua" w:cs="Arial"/>
                <w:b/>
                <w:kern w:val="24"/>
                <w:szCs w:val="24"/>
              </w:rPr>
              <w:t>8</w:t>
            </w:r>
          </w:p>
        </w:tc>
      </w:tr>
      <w:tr w:rsidR="009B65CF" w:rsidRPr="009B65CF" w:rsidTr="001D4BE9">
        <w:trPr>
          <w:trHeight w:val="227"/>
        </w:trPr>
        <w:tc>
          <w:tcPr>
            <w:tcW w:w="1732" w:type="dxa"/>
            <w:vAlign w:val="center"/>
            <w:hideMark/>
          </w:tcPr>
          <w:p w:rsidR="009B65CF" w:rsidRPr="009B65CF" w:rsidRDefault="009B65CF" w:rsidP="009B65CF">
            <w:pPr>
              <w:jc w:val="center"/>
              <w:rPr>
                <w:rFonts w:ascii="Arial" w:hAnsi="Arial" w:cs="Arial"/>
                <w:szCs w:val="24"/>
              </w:rPr>
            </w:pPr>
            <w:proofErr w:type="spellStart"/>
            <w:r w:rsidRPr="009B65CF">
              <w:rPr>
                <w:rFonts w:ascii="Book Antiqua" w:hAnsi="Book Antiqua" w:cs="Arial"/>
                <w:kern w:val="24"/>
                <w:szCs w:val="24"/>
              </w:rPr>
              <w:t>АлООШ</w:t>
            </w:r>
            <w:proofErr w:type="spellEnd"/>
          </w:p>
        </w:tc>
        <w:tc>
          <w:tcPr>
            <w:tcW w:w="132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6</w:t>
            </w:r>
          </w:p>
        </w:tc>
        <w:tc>
          <w:tcPr>
            <w:tcW w:w="1460"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4</w:t>
            </w:r>
          </w:p>
        </w:tc>
        <w:tc>
          <w:tcPr>
            <w:tcW w:w="1151"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5</w:t>
            </w:r>
          </w:p>
        </w:tc>
        <w:tc>
          <w:tcPr>
            <w:tcW w:w="1136" w:type="dxa"/>
            <w:vAlign w:val="center"/>
            <w:hideMark/>
          </w:tcPr>
          <w:p w:rsidR="009B65CF" w:rsidRPr="009B65CF" w:rsidRDefault="009B65CF" w:rsidP="009B65CF">
            <w:pPr>
              <w:jc w:val="center"/>
              <w:rPr>
                <w:rFonts w:ascii="Arial" w:hAnsi="Arial" w:cs="Arial"/>
                <w:szCs w:val="24"/>
              </w:rPr>
            </w:pPr>
            <w:r w:rsidRPr="009B65CF">
              <w:rPr>
                <w:rFonts w:ascii="Book Antiqua" w:hAnsi="Book Antiqua" w:cs="Arial"/>
                <w:kern w:val="24"/>
                <w:szCs w:val="24"/>
              </w:rPr>
              <w:t>15</w:t>
            </w:r>
          </w:p>
        </w:tc>
        <w:tc>
          <w:tcPr>
            <w:tcW w:w="1956" w:type="dxa"/>
            <w:vAlign w:val="center"/>
            <w:hideMark/>
          </w:tcPr>
          <w:p w:rsidR="009B65CF" w:rsidRPr="009B65CF" w:rsidRDefault="009B65CF" w:rsidP="009B65CF">
            <w:pPr>
              <w:jc w:val="center"/>
              <w:rPr>
                <w:rFonts w:ascii="Arial" w:hAnsi="Arial" w:cs="Arial"/>
                <w:b/>
                <w:szCs w:val="24"/>
              </w:rPr>
            </w:pPr>
            <w:r w:rsidRPr="009B65CF">
              <w:rPr>
                <w:rFonts w:ascii="Book Antiqua" w:hAnsi="Book Antiqua" w:cs="Arial"/>
                <w:b/>
                <w:kern w:val="24"/>
                <w:szCs w:val="24"/>
              </w:rPr>
              <w:t>5</w:t>
            </w:r>
          </w:p>
        </w:tc>
      </w:tr>
    </w:tbl>
    <w:p w:rsidR="009B65CF" w:rsidRPr="009B65CF" w:rsidRDefault="001226ED" w:rsidP="009B65CF">
      <w:pPr>
        <w:spacing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tab/>
      </w:r>
      <w:r w:rsidR="009B65CF" w:rsidRPr="009B65CF">
        <w:rPr>
          <w:rFonts w:ascii="Times New Roman" w:eastAsia="Times New Roman" w:hAnsi="Times New Roman" w:cs="Times New Roman"/>
          <w:sz w:val="28"/>
          <w:szCs w:val="28"/>
          <w:lang w:val="uk-UA" w:eastAsia="ru-RU"/>
        </w:rPr>
        <w:t xml:space="preserve">Із таблиці видно, що команда учнів початкової школи успішно виступала та перемогла на всіх етапах Спартакіади молодших школярів і міських спортивних змаганнях. Це свідчить про цілеспрямовану роботу щодо вдосконалення навичок фізичного розвитку, високий рівень підготовки учнів 2-4 кл. учителями фізичної культури </w:t>
      </w:r>
      <w:proofErr w:type="spellStart"/>
      <w:r w:rsidR="009B65CF" w:rsidRPr="009B65CF">
        <w:rPr>
          <w:rFonts w:ascii="Times New Roman" w:eastAsia="Times New Roman" w:hAnsi="Times New Roman" w:cs="Times New Roman"/>
          <w:sz w:val="28"/>
          <w:szCs w:val="28"/>
          <w:lang w:val="uk-UA" w:eastAsia="ru-RU"/>
        </w:rPr>
        <w:t>Дедюхіною</w:t>
      </w:r>
      <w:proofErr w:type="spellEnd"/>
      <w:r w:rsidR="009B65CF" w:rsidRPr="009B65CF">
        <w:rPr>
          <w:rFonts w:ascii="Times New Roman" w:eastAsia="Times New Roman" w:hAnsi="Times New Roman" w:cs="Times New Roman"/>
          <w:sz w:val="28"/>
          <w:szCs w:val="28"/>
          <w:lang w:val="uk-UA" w:eastAsia="ru-RU"/>
        </w:rPr>
        <w:t xml:space="preserve"> Л.О., Малютіним М.В.,  </w:t>
      </w:r>
      <w:proofErr w:type="spellStart"/>
      <w:r w:rsidR="009B65CF" w:rsidRPr="009B65CF">
        <w:rPr>
          <w:rFonts w:ascii="Times New Roman" w:eastAsia="Times New Roman" w:hAnsi="Times New Roman" w:cs="Times New Roman"/>
          <w:sz w:val="28"/>
          <w:szCs w:val="28"/>
          <w:lang w:val="uk-UA" w:eastAsia="ru-RU"/>
        </w:rPr>
        <w:t>Папікян-Дедюхіною</w:t>
      </w:r>
      <w:proofErr w:type="spellEnd"/>
      <w:r w:rsidR="009B65CF" w:rsidRPr="009B65CF">
        <w:rPr>
          <w:rFonts w:ascii="Times New Roman" w:eastAsia="Times New Roman" w:hAnsi="Times New Roman" w:cs="Times New Roman"/>
          <w:sz w:val="28"/>
          <w:szCs w:val="28"/>
          <w:lang w:val="uk-UA" w:eastAsia="ru-RU"/>
        </w:rPr>
        <w:t xml:space="preserve"> Н.С.</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Учителі фізичної культури та класні керівники протягом навчального року проводили співбесіди з батьками учнів щодо рухової активності дітей в домашніх умовах, можливості доповнення дозвілля рухливими іграми, залучення школярів до спортивних секцій.</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Із метою стимулювання інтересу учнів до фізичної культури </w:t>
      </w:r>
      <w:proofErr w:type="spellStart"/>
      <w:r w:rsidRPr="009B65CF">
        <w:rPr>
          <w:rFonts w:ascii="Times New Roman" w:eastAsia="Times New Roman" w:hAnsi="Times New Roman" w:cs="Times New Roman"/>
          <w:sz w:val="28"/>
          <w:szCs w:val="28"/>
          <w:lang w:val="uk-UA" w:eastAsia="ru-RU"/>
        </w:rPr>
        <w:t>про-довжувалася</w:t>
      </w:r>
      <w:proofErr w:type="spellEnd"/>
      <w:r w:rsidRPr="009B65CF">
        <w:rPr>
          <w:rFonts w:ascii="Times New Roman" w:eastAsia="Times New Roman" w:hAnsi="Times New Roman" w:cs="Times New Roman"/>
          <w:sz w:val="28"/>
          <w:szCs w:val="28"/>
          <w:lang w:val="uk-UA" w:eastAsia="ru-RU"/>
        </w:rPr>
        <w:t xml:space="preserve"> практика проведення спортивних змагань у рамках шкільної Спартакіади із залученням якомога більшої кількості дітей та батьків до її проведення. За допомогою  позакласної  роботи було залучено  до  шкільних  змагань  близько </w:t>
      </w:r>
      <w:r w:rsidRPr="009B65CF">
        <w:rPr>
          <w:rFonts w:ascii="Times New Roman" w:eastAsia="Times New Roman" w:hAnsi="Times New Roman" w:cs="Times New Roman"/>
          <w:b/>
          <w:sz w:val="28"/>
          <w:szCs w:val="28"/>
          <w:lang w:val="uk-UA" w:eastAsia="ru-RU"/>
        </w:rPr>
        <w:t>75%</w:t>
      </w:r>
      <w:r w:rsidRPr="009B65CF">
        <w:rPr>
          <w:rFonts w:ascii="Times New Roman" w:eastAsia="Times New Roman" w:hAnsi="Times New Roman" w:cs="Times New Roman"/>
          <w:sz w:val="28"/>
          <w:szCs w:val="28"/>
          <w:lang w:val="uk-UA" w:eastAsia="ru-RU"/>
        </w:rPr>
        <w:t xml:space="preserve"> учнів.</w:t>
      </w:r>
    </w:p>
    <w:p w:rsidR="009B65CF" w:rsidRPr="009B65CF" w:rsidRDefault="009B65CF" w:rsidP="009B65CF">
      <w:pPr>
        <w:spacing w:line="240" w:lineRule="auto"/>
        <w:jc w:val="both"/>
        <w:rPr>
          <w:rFonts w:ascii="Times New Roman" w:eastAsiaTheme="minorEastAsia" w:hAnsi="Times New Roman" w:cs="Times New Roman"/>
          <w:sz w:val="28"/>
          <w:lang w:val="uk-UA" w:eastAsia="ru-RU"/>
        </w:rPr>
      </w:pPr>
    </w:p>
    <w:p w:rsidR="009B65CF" w:rsidRPr="009B65CF" w:rsidRDefault="009B65CF" w:rsidP="001226ED">
      <w:pPr>
        <w:spacing w:after="0" w:line="240" w:lineRule="auto"/>
        <w:jc w:val="center"/>
        <w:rPr>
          <w:rFonts w:ascii="Times New Roman" w:eastAsiaTheme="minorEastAsia" w:hAnsi="Times New Roman" w:cs="Times New Roman"/>
          <w:b/>
          <w:color w:val="00B050"/>
          <w:sz w:val="28"/>
          <w:lang w:val="uk-UA" w:eastAsia="ru-RU"/>
        </w:rPr>
      </w:pPr>
      <w:r w:rsidRPr="009B65CF">
        <w:rPr>
          <w:rFonts w:ascii="Times New Roman" w:eastAsiaTheme="minorEastAsia" w:hAnsi="Times New Roman" w:cs="Times New Roman"/>
          <w:b/>
          <w:color w:val="00B050"/>
          <w:sz w:val="28"/>
          <w:lang w:val="uk-UA" w:eastAsia="ru-RU"/>
        </w:rPr>
        <w:t>ВНУТРІШНЬОШКІЛЬНИЙ  КОНТРОЛЬ</w:t>
      </w:r>
    </w:p>
    <w:p w:rsidR="009B65CF" w:rsidRPr="009B65CF" w:rsidRDefault="009B65CF" w:rsidP="001226ED">
      <w:pPr>
        <w:spacing w:after="0" w:line="240" w:lineRule="auto"/>
        <w:jc w:val="center"/>
        <w:rPr>
          <w:rFonts w:ascii="Times New Roman" w:eastAsiaTheme="minorEastAsia" w:hAnsi="Times New Roman" w:cs="Times New Roman"/>
          <w:b/>
          <w:color w:val="00B050"/>
          <w:sz w:val="28"/>
          <w:lang w:val="uk-UA" w:eastAsia="ru-RU"/>
        </w:rPr>
      </w:pPr>
      <w:r w:rsidRPr="009B65CF">
        <w:rPr>
          <w:rFonts w:ascii="Times New Roman" w:eastAsiaTheme="minorEastAsia" w:hAnsi="Times New Roman" w:cs="Times New Roman"/>
          <w:b/>
          <w:color w:val="00B050"/>
          <w:sz w:val="28"/>
          <w:lang w:val="uk-UA" w:eastAsia="ru-RU"/>
        </w:rPr>
        <w:t>ЗА  ДІЯЛЬНІСТЮ  НАВЧАЛЬНОГО  ЗАКЛАДУ</w:t>
      </w:r>
      <w:r w:rsidRPr="009B65CF">
        <w:rPr>
          <w:rFonts w:ascii="Times New Roman" w:eastAsiaTheme="minorEastAsia" w:hAnsi="Times New Roman" w:cs="Times New Roman"/>
          <w:color w:val="00B050"/>
          <w:sz w:val="28"/>
          <w:lang w:val="uk-UA" w:eastAsia="ru-RU"/>
        </w:rPr>
        <w:t xml:space="preserve">  </w:t>
      </w:r>
    </w:p>
    <w:p w:rsidR="009B65CF" w:rsidRPr="009B65CF" w:rsidRDefault="009B65CF" w:rsidP="001226ED">
      <w:pPr>
        <w:spacing w:after="0" w:line="240" w:lineRule="auto"/>
        <w:jc w:val="center"/>
        <w:rPr>
          <w:rFonts w:ascii="Times New Roman" w:eastAsiaTheme="minorEastAsia" w:hAnsi="Times New Roman" w:cs="Times New Roman"/>
          <w:b/>
          <w:sz w:val="28"/>
          <w:lang w:val="uk-UA" w:eastAsia="ru-RU"/>
        </w:rPr>
      </w:pPr>
      <w:r w:rsidRPr="009B65CF">
        <w:rPr>
          <w:rFonts w:ascii="Times New Roman" w:eastAsiaTheme="minorEastAsia" w:hAnsi="Times New Roman" w:cs="Times New Roman"/>
          <w:b/>
          <w:sz w:val="28"/>
          <w:lang w:val="uk-UA" w:eastAsia="ru-RU"/>
        </w:rPr>
        <w:t>Рівень використання різноманітних форм і методів  контролю</w:t>
      </w:r>
    </w:p>
    <w:p w:rsidR="009B65CF" w:rsidRPr="009B65CF" w:rsidRDefault="009B65CF" w:rsidP="009B65CF">
      <w:pPr>
        <w:spacing w:after="0"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 xml:space="preserve">Однією з дієвих форм контролю за якістю навчального процесу в початковій школі було  відвідування уроків через проведення різних видів контролю. </w:t>
      </w:r>
    </w:p>
    <w:p w:rsidR="009B65CF" w:rsidRPr="009B65CF" w:rsidRDefault="009B65CF" w:rsidP="001226ED">
      <w:pPr>
        <w:spacing w:after="0" w:line="240" w:lineRule="auto"/>
        <w:ind w:firstLine="567"/>
        <w:jc w:val="both"/>
        <w:rPr>
          <w:rFonts w:ascii="Times New Roman" w:eastAsiaTheme="minorEastAsia" w:hAnsi="Times New Roman" w:cs="Times New Roman"/>
          <w:b/>
          <w:sz w:val="28"/>
          <w:lang w:val="uk-UA" w:eastAsia="ru-RU"/>
        </w:rPr>
      </w:pPr>
      <w:r w:rsidRPr="009B65CF">
        <w:rPr>
          <w:rFonts w:ascii="Times New Roman" w:eastAsia="Times New Roman" w:hAnsi="Times New Roman" w:cs="Times New Roman"/>
          <w:sz w:val="28"/>
          <w:lang w:val="uk-UA" w:eastAsia="ru-RU"/>
        </w:rPr>
        <w:t>У 2015/2016 навчальному році було  здійснено:</w:t>
      </w:r>
      <w:r w:rsidRPr="009B65CF">
        <w:rPr>
          <w:rFonts w:ascii="Times New Roman" w:eastAsiaTheme="minorEastAsia" w:hAnsi="Times New Roman" w:cs="Times New Roman"/>
          <w:b/>
          <w:sz w:val="28"/>
          <w:lang w:val="uk-UA" w:eastAsia="ru-RU"/>
        </w:rPr>
        <w:t xml:space="preserve"> </w:t>
      </w:r>
    </w:p>
    <w:p w:rsidR="009B65CF" w:rsidRPr="009B65CF" w:rsidRDefault="009B65CF" w:rsidP="009B65CF">
      <w:pPr>
        <w:spacing w:after="0" w:line="240" w:lineRule="auto"/>
        <w:jc w:val="both"/>
        <w:rPr>
          <w:rFonts w:ascii="Times New Roman" w:eastAsiaTheme="minorEastAsia" w:hAnsi="Times New Roman" w:cs="Times New Roman"/>
          <w:b/>
          <w:sz w:val="28"/>
          <w:lang w:val="uk-UA" w:eastAsia="ru-RU"/>
        </w:rPr>
      </w:pPr>
      <w:r w:rsidRPr="009B65CF">
        <w:rPr>
          <w:rFonts w:ascii="Times New Roman" w:eastAsia="Times New Roman" w:hAnsi="Times New Roman" w:cs="Times New Roman"/>
          <w:b/>
          <w:sz w:val="28"/>
          <w:lang w:val="uk-UA" w:eastAsia="ru-RU"/>
        </w:rPr>
        <w:t xml:space="preserve">І. </w:t>
      </w:r>
      <w:r w:rsidRPr="009B65CF">
        <w:rPr>
          <w:rFonts w:ascii="Times New Roman" w:eastAsiaTheme="minorEastAsia" w:hAnsi="Times New Roman" w:cs="Times New Roman"/>
          <w:b/>
          <w:sz w:val="28"/>
          <w:lang w:val="uk-UA" w:eastAsia="ru-RU"/>
        </w:rPr>
        <w:t>Фронтальні перевірки:</w:t>
      </w: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r w:rsidRPr="009B65CF">
        <w:rPr>
          <w:rFonts w:ascii="Times New Roman" w:eastAsiaTheme="minorEastAsia" w:hAnsi="Times New Roman" w:cs="Times New Roman"/>
          <w:sz w:val="28"/>
          <w:lang w:val="uk-UA" w:eastAsia="ru-RU"/>
        </w:rPr>
        <w:t>1.</w:t>
      </w:r>
      <w:r w:rsidRPr="009B65CF">
        <w:rPr>
          <w:rFonts w:eastAsiaTheme="minorEastAsia"/>
          <w:lang w:val="uk-UA" w:eastAsia="ru-RU"/>
        </w:rPr>
        <w:t xml:space="preserve"> </w:t>
      </w:r>
      <w:r w:rsidRPr="009B65CF">
        <w:rPr>
          <w:rFonts w:ascii="Times New Roman" w:eastAsiaTheme="minorEastAsia" w:hAnsi="Times New Roman" w:cs="Times New Roman"/>
          <w:sz w:val="28"/>
          <w:lang w:val="uk-UA" w:eastAsia="ru-RU"/>
        </w:rPr>
        <w:t xml:space="preserve">Вивчення стану викладання інформатики в 2-4 класах </w:t>
      </w:r>
      <w:r w:rsidRPr="009B65CF">
        <w:rPr>
          <w:rFonts w:ascii="Times New Roman" w:eastAsia="Times New Roman" w:hAnsi="Times New Roman" w:cs="Times New Roman"/>
          <w:sz w:val="28"/>
          <w:szCs w:val="28"/>
          <w:lang w:val="uk-UA" w:eastAsia="ru-RU"/>
        </w:rPr>
        <w:t>(Наказ від 26.02.2016</w:t>
      </w:r>
      <w:r w:rsidRPr="009B65CF">
        <w:rPr>
          <w:rFonts w:ascii="Times New Roman" w:eastAsia="Times New Roman" w:hAnsi="Times New Roman" w:cs="Times New Roman"/>
          <w:sz w:val="28"/>
          <w:szCs w:val="28"/>
          <w:lang w:val="uk-UA" w:eastAsia="ru-RU"/>
        </w:rPr>
        <w:br/>
        <w:t xml:space="preserve">    № 36).</w:t>
      </w: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r w:rsidRPr="009B65CF">
        <w:rPr>
          <w:rFonts w:ascii="Times New Roman" w:eastAsiaTheme="minorEastAsia" w:hAnsi="Times New Roman" w:cs="Times New Roman"/>
          <w:sz w:val="28"/>
          <w:lang w:val="uk-UA" w:eastAsia="ru-RU"/>
        </w:rPr>
        <w:t xml:space="preserve">2. Вивчення стану викладання музичного мистецтва в 1-4 класах </w:t>
      </w:r>
      <w:r w:rsidRPr="009B65CF">
        <w:rPr>
          <w:rFonts w:ascii="Times New Roman" w:eastAsia="Times New Roman" w:hAnsi="Times New Roman" w:cs="Times New Roman"/>
          <w:sz w:val="28"/>
          <w:szCs w:val="28"/>
          <w:lang w:val="uk-UA" w:eastAsia="ru-RU"/>
        </w:rPr>
        <w:t xml:space="preserve">(Наказ від </w:t>
      </w:r>
      <w:r w:rsidRPr="009B65CF">
        <w:rPr>
          <w:rFonts w:ascii="Times New Roman" w:eastAsia="Times New Roman" w:hAnsi="Times New Roman" w:cs="Times New Roman"/>
          <w:sz w:val="28"/>
          <w:szCs w:val="28"/>
          <w:lang w:val="uk-UA" w:eastAsia="ru-RU"/>
        </w:rPr>
        <w:br/>
        <w:t xml:space="preserve">   26.11.2015 № 212).</w:t>
      </w:r>
    </w:p>
    <w:p w:rsidR="009B65CF" w:rsidRPr="009B65CF" w:rsidRDefault="009B65CF" w:rsidP="009B65CF">
      <w:pPr>
        <w:spacing w:line="240" w:lineRule="auto"/>
        <w:jc w:val="both"/>
        <w:rPr>
          <w:rFonts w:ascii="Times New Roman" w:eastAsia="Times New Roman" w:hAnsi="Times New Roman" w:cs="Times New Roman"/>
          <w:sz w:val="28"/>
          <w:szCs w:val="28"/>
          <w:lang w:val="uk-UA" w:eastAsia="ru-RU"/>
        </w:rPr>
      </w:pPr>
      <w:r w:rsidRPr="009B65CF">
        <w:rPr>
          <w:rFonts w:ascii="Times New Roman" w:eastAsiaTheme="minorEastAsia" w:hAnsi="Times New Roman" w:cs="Times New Roman"/>
          <w:sz w:val="28"/>
          <w:lang w:val="uk-UA" w:eastAsia="ru-RU"/>
        </w:rPr>
        <w:t>3. Стан викладання та рівень учнівської успішності з трудового навчання</w:t>
      </w:r>
      <w:r w:rsidRPr="009B65CF">
        <w:rPr>
          <w:rFonts w:ascii="Times New Roman" w:eastAsiaTheme="minorEastAsia" w:hAnsi="Times New Roman" w:cs="Times New Roman"/>
          <w:sz w:val="28"/>
          <w:lang w:val="uk-UA" w:eastAsia="ru-RU"/>
        </w:rPr>
        <w:br/>
        <w:t xml:space="preserve">    в 1-4 класах </w:t>
      </w:r>
      <w:r w:rsidRPr="009B65CF">
        <w:rPr>
          <w:rFonts w:ascii="Times New Roman" w:eastAsia="Times New Roman" w:hAnsi="Times New Roman" w:cs="Times New Roman"/>
          <w:sz w:val="28"/>
          <w:szCs w:val="28"/>
          <w:lang w:val="uk-UA" w:eastAsia="ru-RU"/>
        </w:rPr>
        <w:t>(Наказ від 19.02.2016 № 31).</w:t>
      </w:r>
    </w:p>
    <w:p w:rsidR="009B65CF" w:rsidRPr="009B65CF" w:rsidRDefault="009B65CF" w:rsidP="009B65CF">
      <w:pPr>
        <w:spacing w:after="0" w:line="240" w:lineRule="auto"/>
        <w:ind w:firstLine="284"/>
        <w:jc w:val="both"/>
        <w:rPr>
          <w:rFonts w:ascii="Times New Roman" w:eastAsiaTheme="minorEastAsia" w:hAnsi="Times New Roman" w:cs="Times New Roman"/>
          <w:b/>
          <w:sz w:val="28"/>
          <w:lang w:val="uk-UA" w:eastAsia="ru-RU"/>
        </w:rPr>
      </w:pPr>
      <w:r w:rsidRPr="009B65CF">
        <w:rPr>
          <w:rFonts w:ascii="Times New Roman" w:eastAsiaTheme="minorEastAsia" w:hAnsi="Times New Roman" w:cs="Times New Roman"/>
          <w:b/>
          <w:sz w:val="28"/>
          <w:lang w:val="uk-UA" w:eastAsia="ru-RU"/>
        </w:rPr>
        <w:lastRenderedPageBreak/>
        <w:t>Контроль за станом  виконання наказів:</w:t>
      </w:r>
    </w:p>
    <w:p w:rsidR="009B65CF" w:rsidRPr="009B65CF" w:rsidRDefault="009B65CF" w:rsidP="004A2662">
      <w:pPr>
        <w:numPr>
          <w:ilvl w:val="0"/>
          <w:numId w:val="43"/>
        </w:numPr>
        <w:spacing w:line="240" w:lineRule="auto"/>
        <w:ind w:left="567"/>
        <w:contextualSpacing/>
        <w:rPr>
          <w:rFonts w:ascii="Times New Roman" w:eastAsiaTheme="minorEastAsia" w:hAnsi="Times New Roman"/>
          <w:sz w:val="28"/>
          <w:szCs w:val="28"/>
          <w:lang w:val="uk-UA" w:eastAsia="ru-RU"/>
        </w:rPr>
      </w:pPr>
      <w:r w:rsidRPr="009B65CF">
        <w:rPr>
          <w:rFonts w:ascii="Times New Roman" w:eastAsiaTheme="minorEastAsia" w:hAnsi="Times New Roman"/>
          <w:sz w:val="28"/>
          <w:szCs w:val="28"/>
          <w:lang w:val="uk-UA" w:eastAsia="ru-RU"/>
        </w:rPr>
        <w:t xml:space="preserve">від 10.02.2015 № 20 «Про стан викладання  та рівень учнівської </w:t>
      </w:r>
      <w:proofErr w:type="spellStart"/>
      <w:r w:rsidRPr="009B65CF">
        <w:rPr>
          <w:rFonts w:ascii="Times New Roman" w:eastAsiaTheme="minorEastAsia" w:hAnsi="Times New Roman"/>
          <w:sz w:val="28"/>
          <w:szCs w:val="28"/>
          <w:lang w:val="uk-UA" w:eastAsia="ru-RU"/>
        </w:rPr>
        <w:t>успішно-сті</w:t>
      </w:r>
      <w:proofErr w:type="spellEnd"/>
      <w:r w:rsidRPr="009B65CF">
        <w:rPr>
          <w:rFonts w:ascii="Times New Roman" w:eastAsiaTheme="minorEastAsia" w:hAnsi="Times New Roman"/>
          <w:sz w:val="28"/>
          <w:szCs w:val="28"/>
          <w:lang w:val="uk-UA" w:eastAsia="ru-RU"/>
        </w:rPr>
        <w:t xml:space="preserve"> з математики в 1-4 класах» (Наказ від 19.02.2016 № 34).</w:t>
      </w:r>
    </w:p>
    <w:p w:rsidR="009B65CF" w:rsidRPr="009B65CF" w:rsidRDefault="009B65CF" w:rsidP="004A2662">
      <w:pPr>
        <w:numPr>
          <w:ilvl w:val="0"/>
          <w:numId w:val="43"/>
        </w:numPr>
        <w:spacing w:line="240" w:lineRule="auto"/>
        <w:ind w:left="567"/>
        <w:contextualSpacing/>
        <w:jc w:val="both"/>
        <w:rPr>
          <w:rFonts w:ascii="Times New Roman" w:eastAsiaTheme="minorEastAsia" w:hAnsi="Times New Roman"/>
          <w:sz w:val="28"/>
          <w:szCs w:val="28"/>
          <w:lang w:val="uk-UA" w:eastAsia="ru-RU"/>
        </w:rPr>
      </w:pPr>
      <w:r w:rsidRPr="009B65CF">
        <w:rPr>
          <w:rFonts w:ascii="Times New Roman" w:eastAsiaTheme="minorEastAsia" w:hAnsi="Times New Roman"/>
          <w:sz w:val="28"/>
          <w:szCs w:val="28"/>
          <w:lang w:val="uk-UA" w:eastAsia="ru-RU"/>
        </w:rPr>
        <w:t xml:space="preserve">від 22.12.2014 № 178-а «Про стан викладання та рівень учнівської успішності з природознавства в 1-4 класах» (Наказ від 21.12.2015 </w:t>
      </w:r>
      <w:r w:rsidRPr="009B65CF">
        <w:rPr>
          <w:rFonts w:ascii="Times New Roman" w:eastAsiaTheme="minorEastAsia" w:hAnsi="Times New Roman"/>
          <w:sz w:val="28"/>
          <w:szCs w:val="28"/>
          <w:lang w:val="uk-UA" w:eastAsia="ru-RU"/>
        </w:rPr>
        <w:br/>
        <w:t xml:space="preserve">№ 231). </w:t>
      </w:r>
    </w:p>
    <w:p w:rsidR="009B65CF" w:rsidRPr="009B65CF" w:rsidRDefault="009B65CF" w:rsidP="004A2662">
      <w:pPr>
        <w:numPr>
          <w:ilvl w:val="0"/>
          <w:numId w:val="43"/>
        </w:numPr>
        <w:spacing w:line="240" w:lineRule="auto"/>
        <w:ind w:left="567"/>
        <w:contextualSpacing/>
        <w:jc w:val="both"/>
        <w:rPr>
          <w:rFonts w:ascii="Times New Roman" w:eastAsiaTheme="minorEastAsia" w:hAnsi="Times New Roman"/>
          <w:sz w:val="28"/>
          <w:szCs w:val="28"/>
          <w:lang w:val="uk-UA" w:eastAsia="ru-RU"/>
        </w:rPr>
      </w:pPr>
      <w:r w:rsidRPr="009B65CF">
        <w:rPr>
          <w:rFonts w:ascii="Times New Roman" w:eastAsiaTheme="minorEastAsia" w:hAnsi="Times New Roman"/>
          <w:sz w:val="28"/>
          <w:szCs w:val="28"/>
          <w:lang w:val="uk-UA" w:eastAsia="ru-RU"/>
        </w:rPr>
        <w:t>від 28.11.2014 № 169 «Про стан викладання та рівень учнівської успішності з основ здоров</w:t>
      </w:r>
      <w:r w:rsidRPr="009B65CF">
        <w:rPr>
          <w:rFonts w:ascii="Times New Roman" w:eastAsiaTheme="minorEastAsia" w:hAnsi="Times New Roman"/>
          <w:sz w:val="28"/>
          <w:szCs w:val="28"/>
          <w:lang w:eastAsia="ru-RU"/>
        </w:rPr>
        <w:t>'</w:t>
      </w:r>
      <w:r w:rsidRPr="009B65CF">
        <w:rPr>
          <w:rFonts w:ascii="Times New Roman" w:eastAsiaTheme="minorEastAsia" w:hAnsi="Times New Roman"/>
          <w:sz w:val="28"/>
          <w:szCs w:val="28"/>
          <w:lang w:val="uk-UA" w:eastAsia="ru-RU"/>
        </w:rPr>
        <w:t xml:space="preserve">я в 1-4 класах» (Наказ від 26.11.2015 № 198). </w:t>
      </w:r>
    </w:p>
    <w:p w:rsidR="009B65CF" w:rsidRPr="009B65CF" w:rsidRDefault="009B65CF" w:rsidP="004A2662">
      <w:pPr>
        <w:numPr>
          <w:ilvl w:val="0"/>
          <w:numId w:val="43"/>
        </w:numPr>
        <w:spacing w:before="240" w:line="240" w:lineRule="auto"/>
        <w:ind w:left="567"/>
        <w:contextualSpacing/>
        <w:jc w:val="both"/>
        <w:rPr>
          <w:rFonts w:ascii="Times New Roman" w:eastAsiaTheme="minorEastAsia" w:hAnsi="Times New Roman"/>
          <w:sz w:val="28"/>
          <w:szCs w:val="28"/>
          <w:lang w:val="uk-UA" w:eastAsia="ru-RU"/>
        </w:rPr>
      </w:pPr>
      <w:r w:rsidRPr="009B65CF">
        <w:rPr>
          <w:rFonts w:ascii="Times New Roman" w:eastAsiaTheme="minorEastAsia" w:hAnsi="Times New Roman"/>
          <w:sz w:val="28"/>
          <w:szCs w:val="28"/>
          <w:lang w:val="uk-UA" w:eastAsia="ru-RU"/>
        </w:rPr>
        <w:t xml:space="preserve">від 05.05.2015 № 72 «Про стан викладання предметів та рівень учнівської успішності з громадянської освіти (4 кл.) та </w:t>
      </w:r>
      <w:proofErr w:type="spellStart"/>
      <w:r w:rsidRPr="009B65CF">
        <w:rPr>
          <w:rFonts w:ascii="Times New Roman" w:eastAsiaTheme="minorEastAsia" w:hAnsi="Times New Roman"/>
          <w:sz w:val="28"/>
          <w:szCs w:val="28"/>
          <w:lang w:val="uk-UA" w:eastAsia="ru-RU"/>
        </w:rPr>
        <w:t>суспільство-знавства</w:t>
      </w:r>
      <w:proofErr w:type="spellEnd"/>
      <w:r w:rsidRPr="009B65CF">
        <w:rPr>
          <w:rFonts w:ascii="Times New Roman" w:eastAsiaTheme="minorEastAsia" w:hAnsi="Times New Roman"/>
          <w:sz w:val="28"/>
          <w:szCs w:val="28"/>
          <w:lang w:val="uk-UA" w:eastAsia="ru-RU"/>
        </w:rPr>
        <w:t xml:space="preserve"> «Я у світі» (3 кл.)» (Наказ від 04.05.2016 № 84). </w:t>
      </w:r>
    </w:p>
    <w:p w:rsidR="001226ED" w:rsidRDefault="001226ED" w:rsidP="009B65CF">
      <w:pPr>
        <w:spacing w:line="240" w:lineRule="auto"/>
        <w:jc w:val="both"/>
        <w:rPr>
          <w:rFonts w:ascii="Times New Roman" w:eastAsia="Times New Roman" w:hAnsi="Times New Roman" w:cs="Times New Roman"/>
          <w:b/>
          <w:sz w:val="28"/>
          <w:lang w:val="uk-UA" w:eastAsia="ru-RU"/>
        </w:rPr>
      </w:pPr>
    </w:p>
    <w:p w:rsidR="009B65CF" w:rsidRPr="009B65CF" w:rsidRDefault="009B65CF" w:rsidP="009B65CF">
      <w:pPr>
        <w:spacing w:line="240" w:lineRule="auto"/>
        <w:jc w:val="both"/>
        <w:rPr>
          <w:rFonts w:ascii="Times New Roman" w:eastAsia="Times New Roman" w:hAnsi="Times New Roman" w:cs="Times New Roman"/>
          <w:b/>
          <w:sz w:val="28"/>
          <w:lang w:val="uk-UA" w:eastAsia="ru-RU"/>
        </w:rPr>
      </w:pPr>
      <w:r w:rsidRPr="009B65CF">
        <w:rPr>
          <w:rFonts w:ascii="Times New Roman" w:eastAsia="Times New Roman" w:hAnsi="Times New Roman" w:cs="Times New Roman"/>
          <w:b/>
          <w:sz w:val="28"/>
          <w:lang w:val="uk-UA" w:eastAsia="ru-RU"/>
        </w:rPr>
        <w:t xml:space="preserve">ІІ. Тематичний контроль    </w:t>
      </w:r>
    </w:p>
    <w:p w:rsidR="009B65CF" w:rsidRPr="009B65CF" w:rsidRDefault="009B65CF" w:rsidP="009B65CF">
      <w:pPr>
        <w:spacing w:after="0" w:line="240" w:lineRule="auto"/>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Тематичний контроль за роботою всього колективу початкової  школи було   здійснено з питань:</w:t>
      </w:r>
    </w:p>
    <w:p w:rsidR="009B65CF" w:rsidRPr="009B65CF" w:rsidRDefault="009B65CF" w:rsidP="004A2662">
      <w:pPr>
        <w:numPr>
          <w:ilvl w:val="0"/>
          <w:numId w:val="37"/>
        </w:numPr>
        <w:spacing w:line="240" w:lineRule="auto"/>
        <w:contextualSpacing/>
        <w:jc w:val="both"/>
        <w:rPr>
          <w:rFonts w:ascii="Times New Roman" w:eastAsiaTheme="minorEastAsia" w:hAnsi="Times New Roman"/>
          <w:b/>
          <w:sz w:val="28"/>
          <w:lang w:val="uk-UA" w:eastAsia="ru-RU"/>
        </w:rPr>
      </w:pPr>
      <w:r w:rsidRPr="009B65CF">
        <w:rPr>
          <w:rFonts w:ascii="Times New Roman" w:eastAsiaTheme="minorEastAsia" w:hAnsi="Times New Roman"/>
          <w:sz w:val="28"/>
          <w:szCs w:val="28"/>
          <w:lang w:val="uk-UA" w:eastAsia="ru-RU"/>
        </w:rPr>
        <w:t>Стан навичок читання учнів 1-4 кл. (Наказ від 21.12.2015 № 232 та Наказ від 16.05.2016 № 98).</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b/>
          <w:sz w:val="28"/>
          <w:lang w:val="uk-UA" w:eastAsia="ru-RU"/>
        </w:rPr>
      </w:pPr>
      <w:r w:rsidRPr="009B65CF">
        <w:rPr>
          <w:rFonts w:ascii="Times New Roman" w:eastAsiaTheme="minorEastAsia" w:hAnsi="Times New Roman"/>
          <w:sz w:val="28"/>
          <w:szCs w:val="28"/>
          <w:lang w:val="uk-UA" w:eastAsia="ru-RU"/>
        </w:rPr>
        <w:t>Стан навичок українського читання учнів 3-4 кл. (Наказ від 21.12.2015 № 233 та Наказ від 16.05.2016 № 99).</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b/>
          <w:sz w:val="28"/>
          <w:lang w:val="uk-UA" w:eastAsia="ru-RU"/>
        </w:rPr>
      </w:pPr>
      <w:r w:rsidRPr="009B65CF">
        <w:rPr>
          <w:rFonts w:ascii="Times New Roman" w:eastAsiaTheme="minorEastAsia" w:hAnsi="Times New Roman"/>
          <w:sz w:val="28"/>
          <w:szCs w:val="28"/>
          <w:lang w:val="uk-UA" w:eastAsia="ru-RU"/>
        </w:rPr>
        <w:t xml:space="preserve">Опанування учнями обчислювальної компетенції (1-2 кл. – Наказ від 16.05.2016 № 100; 3-4 кл. – Наказ від 21.12.2015 № 234). </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b/>
          <w:sz w:val="28"/>
          <w:lang w:val="uk-UA" w:eastAsia="ru-RU"/>
        </w:rPr>
      </w:pPr>
      <w:r w:rsidRPr="009B65CF">
        <w:rPr>
          <w:rFonts w:ascii="Times New Roman" w:eastAsiaTheme="minorEastAsia" w:hAnsi="Times New Roman"/>
          <w:sz w:val="28"/>
          <w:szCs w:val="28"/>
          <w:lang w:val="uk-UA" w:eastAsia="ru-RU"/>
        </w:rPr>
        <w:t>Робота вчителів перших класів з формування графічної навички письма (Наказ від 05.05.2016 № 87).</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b/>
          <w:sz w:val="28"/>
          <w:lang w:val="uk-UA" w:eastAsia="ru-RU"/>
        </w:rPr>
      </w:pPr>
      <w:r w:rsidRPr="009B65CF">
        <w:rPr>
          <w:rFonts w:ascii="Times New Roman" w:eastAsiaTheme="minorEastAsia" w:hAnsi="Times New Roman"/>
          <w:sz w:val="28"/>
          <w:szCs w:val="28"/>
          <w:lang w:val="uk-UA" w:eastAsia="ru-RU"/>
        </w:rPr>
        <w:t>Розвиток мовлення учнів 2-3 класів на засадах взаємодії різних видів мовленнєвої діяльності (Наказ від 05.05.2016 № 86).</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b/>
          <w:sz w:val="28"/>
          <w:lang w:val="uk-UA" w:eastAsia="ru-RU"/>
        </w:rPr>
      </w:pPr>
      <w:r w:rsidRPr="009B65CF">
        <w:rPr>
          <w:rFonts w:ascii="Times New Roman" w:eastAsiaTheme="minorEastAsia" w:hAnsi="Times New Roman"/>
          <w:sz w:val="28"/>
          <w:szCs w:val="28"/>
          <w:lang w:val="uk-UA" w:eastAsia="ru-RU"/>
        </w:rPr>
        <w:t>Контроль за якістю навчальних досягнень з української мови та читання учнів 4-х класів (Наказ від 28.03.2016 № 66).</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b/>
          <w:sz w:val="28"/>
          <w:lang w:val="uk-UA" w:eastAsia="ru-RU"/>
        </w:rPr>
      </w:pPr>
      <w:r w:rsidRPr="009B65CF">
        <w:rPr>
          <w:rFonts w:ascii="Times New Roman" w:eastAsiaTheme="minorEastAsia" w:hAnsi="Times New Roman"/>
          <w:sz w:val="28"/>
          <w:szCs w:val="28"/>
          <w:lang w:val="uk-UA" w:eastAsia="ru-RU"/>
        </w:rPr>
        <w:t xml:space="preserve">Розвиток пізнавального інтересу школярів 1-х класів на уроках математики (Наказ від 27.10.2015 № 194).                                                                        </w:t>
      </w:r>
    </w:p>
    <w:p w:rsidR="001226ED" w:rsidRDefault="001226ED" w:rsidP="009B65CF">
      <w:pPr>
        <w:spacing w:after="0" w:line="240" w:lineRule="auto"/>
        <w:jc w:val="both"/>
        <w:rPr>
          <w:rFonts w:ascii="Times New Roman" w:eastAsia="Times New Roman" w:hAnsi="Times New Roman" w:cs="Times New Roman"/>
          <w:b/>
          <w:sz w:val="28"/>
          <w:lang w:val="uk-UA" w:eastAsia="ru-RU"/>
        </w:rPr>
      </w:pPr>
    </w:p>
    <w:p w:rsidR="009B65CF" w:rsidRPr="009B65CF" w:rsidRDefault="009B65CF" w:rsidP="009B65CF">
      <w:pPr>
        <w:spacing w:after="0" w:line="240" w:lineRule="auto"/>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b/>
          <w:sz w:val="28"/>
          <w:lang w:val="uk-UA" w:eastAsia="ru-RU"/>
        </w:rPr>
        <w:t>ІІІ. Персональний</w:t>
      </w:r>
      <w:r w:rsidRPr="009B65CF">
        <w:rPr>
          <w:rFonts w:ascii="Times New Roman" w:eastAsia="Times New Roman" w:hAnsi="Times New Roman" w:cs="Times New Roman"/>
          <w:sz w:val="28"/>
          <w:lang w:val="uk-UA" w:eastAsia="ru-RU"/>
        </w:rPr>
        <w:t xml:space="preserve"> –  відвідування  уроків  молодих і малодосвідчених учителів та тих, що атестуються. </w:t>
      </w:r>
    </w:p>
    <w:p w:rsidR="009B65CF" w:rsidRPr="009B65CF" w:rsidRDefault="009B65CF" w:rsidP="009B65CF">
      <w:pPr>
        <w:spacing w:after="0"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Основними методами проведення внутрішньошкільного контролю були спостереження, перевірки документації, самоаналіз проведених уроків, співбесіди, письмові перевірки.</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Протягом навчального року були використані різні за формою види контролю: за змістом, за об'єктами, за періодичністю. За підсумками написано накази:</w:t>
      </w:r>
    </w:p>
    <w:tbl>
      <w:tblPr>
        <w:tblStyle w:val="110"/>
        <w:tblW w:w="8505" w:type="dxa"/>
        <w:tblInd w:w="675" w:type="dxa"/>
        <w:tblLook w:val="04A0"/>
      </w:tblPr>
      <w:tblGrid>
        <w:gridCol w:w="8505"/>
      </w:tblGrid>
      <w:tr w:rsidR="009B65CF" w:rsidRPr="009B65CF" w:rsidTr="001D4BE9">
        <w:tc>
          <w:tcPr>
            <w:tcW w:w="8505" w:type="dxa"/>
            <w:vAlign w:val="center"/>
          </w:tcPr>
          <w:p w:rsidR="009B65CF" w:rsidRPr="009B65CF" w:rsidRDefault="009B65CF" w:rsidP="009B65CF">
            <w:pPr>
              <w:rPr>
                <w:rFonts w:ascii="Times New Roman" w:hAnsi="Times New Roman"/>
                <w:sz w:val="28"/>
                <w:szCs w:val="28"/>
                <w:lang w:val="uk-UA"/>
              </w:rPr>
            </w:pPr>
            <w:r w:rsidRPr="009B65CF">
              <w:rPr>
                <w:rFonts w:ascii="Times New Roman" w:hAnsi="Times New Roman"/>
                <w:sz w:val="28"/>
                <w:szCs w:val="28"/>
              </w:rPr>
              <w:t xml:space="preserve">Про </w:t>
            </w:r>
            <w:r w:rsidRPr="009B65CF">
              <w:rPr>
                <w:rFonts w:ascii="Times New Roman" w:hAnsi="Times New Roman"/>
                <w:sz w:val="28"/>
                <w:szCs w:val="28"/>
                <w:lang w:val="uk-UA"/>
              </w:rPr>
              <w:t>створення</w:t>
            </w:r>
            <w:r w:rsidRPr="009B65CF">
              <w:rPr>
                <w:rFonts w:ascii="Times New Roman" w:hAnsi="Times New Roman"/>
                <w:sz w:val="28"/>
                <w:szCs w:val="28"/>
              </w:rPr>
              <w:t xml:space="preserve"> умов для </w:t>
            </w:r>
            <w:r w:rsidRPr="009B65CF">
              <w:rPr>
                <w:rFonts w:ascii="Times New Roman" w:hAnsi="Times New Roman"/>
                <w:sz w:val="28"/>
                <w:szCs w:val="28"/>
                <w:lang w:val="uk-UA"/>
              </w:rPr>
              <w:t>забезпечення</w:t>
            </w:r>
            <w:r w:rsidRPr="009B65CF">
              <w:rPr>
                <w:rFonts w:ascii="Times New Roman" w:hAnsi="Times New Roman"/>
                <w:sz w:val="28"/>
                <w:szCs w:val="28"/>
              </w:rPr>
              <w:t xml:space="preserve"> </w:t>
            </w:r>
            <w:r w:rsidRPr="009B65CF">
              <w:rPr>
                <w:rFonts w:ascii="Times New Roman" w:hAnsi="Times New Roman"/>
                <w:sz w:val="28"/>
                <w:szCs w:val="28"/>
                <w:lang w:val="uk-UA"/>
              </w:rPr>
              <w:t>успішної</w:t>
            </w:r>
            <w:r w:rsidRPr="009B65CF">
              <w:rPr>
                <w:rFonts w:ascii="Times New Roman" w:hAnsi="Times New Roman"/>
                <w:sz w:val="28"/>
                <w:szCs w:val="28"/>
              </w:rPr>
              <w:t xml:space="preserve"> </w:t>
            </w:r>
            <w:r w:rsidRPr="009B65CF">
              <w:rPr>
                <w:rFonts w:ascii="Times New Roman" w:hAnsi="Times New Roman"/>
                <w:sz w:val="28"/>
                <w:szCs w:val="28"/>
                <w:lang w:val="uk-UA"/>
              </w:rPr>
              <w:t>адаптації</w:t>
            </w:r>
            <w:r w:rsidRPr="009B65CF">
              <w:rPr>
                <w:rFonts w:ascii="Times New Roman" w:hAnsi="Times New Roman"/>
                <w:sz w:val="28"/>
                <w:szCs w:val="28"/>
              </w:rPr>
              <w:t xml:space="preserve"> </w:t>
            </w:r>
            <w:r w:rsidRPr="009B65CF">
              <w:rPr>
                <w:rFonts w:ascii="Times New Roman" w:hAnsi="Times New Roman"/>
                <w:sz w:val="28"/>
                <w:szCs w:val="28"/>
                <w:lang w:val="uk-UA"/>
              </w:rPr>
              <w:t>учнів</w:t>
            </w:r>
            <w:r w:rsidRPr="009B65CF">
              <w:rPr>
                <w:rFonts w:ascii="Times New Roman" w:hAnsi="Times New Roman"/>
                <w:sz w:val="28"/>
                <w:szCs w:val="28"/>
              </w:rPr>
              <w:t xml:space="preserve"> 1-х </w:t>
            </w:r>
            <w:r w:rsidRPr="009B65CF">
              <w:rPr>
                <w:rFonts w:ascii="Times New Roman" w:hAnsi="Times New Roman"/>
                <w:sz w:val="28"/>
                <w:szCs w:val="28"/>
                <w:lang w:val="uk-UA"/>
              </w:rPr>
              <w:t xml:space="preserve">класів  </w:t>
            </w:r>
            <w:r w:rsidRPr="009B65CF">
              <w:rPr>
                <w:rFonts w:ascii="Times New Roman" w:eastAsia="Times New Roman" w:hAnsi="Times New Roman" w:cs="Times New Roman"/>
                <w:sz w:val="28"/>
                <w:szCs w:val="28"/>
                <w:lang w:val="uk-UA"/>
              </w:rPr>
              <w:t xml:space="preserve">(Наказ від </w:t>
            </w:r>
            <w:r w:rsidRPr="009B65CF">
              <w:rPr>
                <w:rFonts w:ascii="Times New Roman" w:hAnsi="Times New Roman"/>
                <w:sz w:val="28"/>
                <w:szCs w:val="28"/>
              </w:rPr>
              <w:t>01.09.2015 № 141</w:t>
            </w:r>
            <w:r w:rsidRPr="009B65CF">
              <w:rPr>
                <w:rFonts w:ascii="Times New Roman" w:eastAsia="Times New Roman" w:hAnsi="Times New Roman" w:cs="Times New Roman"/>
                <w:sz w:val="28"/>
                <w:szCs w:val="28"/>
                <w:lang w:val="uk-UA"/>
              </w:rPr>
              <w:t>)</w:t>
            </w:r>
          </w:p>
        </w:tc>
      </w:tr>
      <w:tr w:rsidR="009B65CF" w:rsidRPr="009B65CF" w:rsidTr="001D4BE9">
        <w:tc>
          <w:tcPr>
            <w:tcW w:w="8505" w:type="dxa"/>
            <w:vAlign w:val="center"/>
          </w:tcPr>
          <w:p w:rsidR="009B65CF" w:rsidRPr="009B65CF" w:rsidRDefault="009B65CF" w:rsidP="009B65CF">
            <w:pPr>
              <w:rPr>
                <w:rFonts w:ascii="Times New Roman" w:hAnsi="Times New Roman"/>
                <w:sz w:val="28"/>
                <w:szCs w:val="28"/>
                <w:lang w:val="uk-UA"/>
              </w:rPr>
            </w:pPr>
            <w:r w:rsidRPr="009B65CF">
              <w:rPr>
                <w:rFonts w:ascii="Times New Roman" w:hAnsi="Times New Roman"/>
                <w:sz w:val="28"/>
                <w:szCs w:val="28"/>
                <w:lang w:val="uk-UA"/>
              </w:rPr>
              <w:t xml:space="preserve">Про організацію роботи з обдарованими початкової школи дітьми  </w:t>
            </w:r>
          </w:p>
          <w:p w:rsidR="009B65CF" w:rsidRPr="009B65CF" w:rsidRDefault="009B65CF" w:rsidP="009B65CF">
            <w:pPr>
              <w:rPr>
                <w:rFonts w:ascii="Times New Roman" w:hAnsi="Times New Roman"/>
                <w:sz w:val="28"/>
                <w:szCs w:val="28"/>
              </w:rPr>
            </w:pPr>
            <w:r w:rsidRPr="009B65CF">
              <w:rPr>
                <w:rFonts w:ascii="Times New Roman" w:hAnsi="Times New Roman"/>
                <w:sz w:val="28"/>
                <w:szCs w:val="28"/>
                <w:lang w:val="uk-UA"/>
              </w:rPr>
              <w:t xml:space="preserve">(Наказ від 07.09.2015 № 153)                                                                                                  </w:t>
            </w:r>
          </w:p>
        </w:tc>
      </w:tr>
      <w:tr w:rsidR="009B65CF" w:rsidRPr="009B65CF" w:rsidTr="001D4BE9">
        <w:tc>
          <w:tcPr>
            <w:tcW w:w="8505" w:type="dxa"/>
            <w:vAlign w:val="center"/>
          </w:tcPr>
          <w:p w:rsidR="009B65CF" w:rsidRPr="009B65CF" w:rsidRDefault="009B65CF" w:rsidP="009B65CF">
            <w:pPr>
              <w:rPr>
                <w:rFonts w:ascii="Times New Roman" w:hAnsi="Times New Roman"/>
                <w:sz w:val="28"/>
                <w:szCs w:val="28"/>
                <w:lang w:val="uk-UA"/>
              </w:rPr>
            </w:pPr>
            <w:r w:rsidRPr="009B65CF">
              <w:rPr>
                <w:rFonts w:ascii="Times New Roman" w:hAnsi="Times New Roman"/>
                <w:sz w:val="28"/>
                <w:szCs w:val="28"/>
                <w:lang w:val="uk-UA"/>
              </w:rPr>
              <w:lastRenderedPageBreak/>
              <w:t xml:space="preserve"> </w:t>
            </w:r>
            <w:r w:rsidRPr="009B65CF">
              <w:rPr>
                <w:rFonts w:ascii="Times New Roman" w:eastAsia="Times New Roman" w:hAnsi="Times New Roman" w:cs="Times New Roman"/>
                <w:sz w:val="28"/>
                <w:szCs w:val="28"/>
                <w:lang w:val="uk-UA"/>
              </w:rPr>
              <w:t>Про підсумки мовознавчого конкурсу</w:t>
            </w:r>
            <w:r w:rsidRPr="009B65CF">
              <w:rPr>
                <w:rFonts w:ascii="Times New Roman" w:hAnsi="Times New Roman" w:cs="Times New Roman"/>
                <w:sz w:val="28"/>
                <w:szCs w:val="28"/>
                <w:lang w:val="uk-UA"/>
              </w:rPr>
              <w:t xml:space="preserve"> </w:t>
            </w:r>
            <w:r w:rsidRPr="009B65CF">
              <w:rPr>
                <w:rFonts w:ascii="Times New Roman" w:eastAsia="Times New Roman" w:hAnsi="Times New Roman" w:cs="Times New Roman"/>
                <w:sz w:val="28"/>
                <w:szCs w:val="28"/>
                <w:lang w:val="uk-UA"/>
              </w:rPr>
              <w:t>ім. П.Яцика серед молодших школярів</w:t>
            </w:r>
            <w:r w:rsidRPr="009B65CF">
              <w:rPr>
                <w:rFonts w:ascii="Times New Roman" w:hAnsi="Times New Roman" w:cs="Times New Roman"/>
                <w:sz w:val="28"/>
                <w:szCs w:val="28"/>
                <w:lang w:val="uk-UA"/>
              </w:rPr>
              <w:t xml:space="preserve">  (Наказ від 04.11.2015 № 198)</w:t>
            </w:r>
          </w:p>
        </w:tc>
      </w:tr>
      <w:tr w:rsidR="009B65CF" w:rsidRPr="009B65CF" w:rsidTr="001D4BE9">
        <w:tc>
          <w:tcPr>
            <w:tcW w:w="8505" w:type="dxa"/>
            <w:vAlign w:val="center"/>
          </w:tcPr>
          <w:p w:rsidR="009B65CF" w:rsidRPr="009B65CF" w:rsidRDefault="009B65CF" w:rsidP="009B65CF">
            <w:pPr>
              <w:rPr>
                <w:rFonts w:ascii="Times New Roman" w:hAnsi="Times New Roman"/>
                <w:sz w:val="28"/>
                <w:szCs w:val="28"/>
                <w:lang w:val="uk-UA"/>
              </w:rPr>
            </w:pPr>
            <w:r w:rsidRPr="009B65CF">
              <w:rPr>
                <w:rFonts w:ascii="Times New Roman" w:eastAsia="Times New Roman" w:hAnsi="Times New Roman" w:cs="Times New Roman"/>
                <w:sz w:val="28"/>
                <w:szCs w:val="28"/>
                <w:lang w:val="uk-UA"/>
              </w:rPr>
              <w:t xml:space="preserve">Про підсумки декади вчителів початкових класів  </w:t>
            </w:r>
            <w:r w:rsidRPr="009B65CF">
              <w:rPr>
                <w:rFonts w:ascii="Times New Roman" w:eastAsia="Times New Roman" w:hAnsi="Times New Roman" w:cs="Times New Roman"/>
                <w:sz w:val="28"/>
                <w:szCs w:val="28"/>
                <w:lang w:val="uk-UA"/>
              </w:rPr>
              <w:br/>
              <w:t>(Наказ від 03.12.2015 № 217)</w:t>
            </w:r>
          </w:p>
        </w:tc>
      </w:tr>
      <w:tr w:rsidR="009B65CF" w:rsidRPr="009B65CF" w:rsidTr="001D4BE9">
        <w:tc>
          <w:tcPr>
            <w:tcW w:w="8505" w:type="dxa"/>
            <w:vAlign w:val="center"/>
          </w:tcPr>
          <w:p w:rsidR="009B65CF" w:rsidRPr="009B65CF" w:rsidRDefault="009B65CF" w:rsidP="009B65CF">
            <w:pPr>
              <w:rPr>
                <w:rFonts w:ascii="Times New Roman" w:hAnsi="Times New Roman"/>
                <w:sz w:val="28"/>
                <w:szCs w:val="28"/>
                <w:lang w:val="uk-UA"/>
              </w:rPr>
            </w:pPr>
            <w:r w:rsidRPr="009B65CF">
              <w:rPr>
                <w:rFonts w:ascii="Times New Roman" w:eastAsia="Times New Roman" w:hAnsi="Times New Roman" w:cs="Times New Roman"/>
                <w:sz w:val="28"/>
                <w:szCs w:val="28"/>
                <w:lang w:val="uk-UA"/>
              </w:rPr>
              <w:t>Про результати проведення  адміністраторських контрольних робіт учнів 2-4 класів за І сем. 2015/2016 н.р.</w:t>
            </w:r>
            <w:r w:rsidRPr="009B65CF">
              <w:t xml:space="preserve"> </w:t>
            </w:r>
            <w:r w:rsidRPr="009B65CF">
              <w:rPr>
                <w:lang w:val="uk-UA"/>
              </w:rPr>
              <w:t xml:space="preserve"> </w:t>
            </w:r>
            <w:r w:rsidRPr="009B65CF">
              <w:rPr>
                <w:rFonts w:ascii="Times New Roman" w:hAnsi="Times New Roman" w:cs="Times New Roman"/>
                <w:sz w:val="28"/>
                <w:szCs w:val="28"/>
                <w:lang w:val="uk-UA"/>
              </w:rPr>
              <w:t>(Наказ від 21.12.2015 № 235)</w:t>
            </w:r>
          </w:p>
        </w:tc>
      </w:tr>
      <w:tr w:rsidR="009B65CF" w:rsidRPr="009B65CF" w:rsidTr="001D4BE9">
        <w:tc>
          <w:tcPr>
            <w:tcW w:w="8505" w:type="dxa"/>
            <w:vAlign w:val="center"/>
          </w:tcPr>
          <w:p w:rsidR="009B65CF" w:rsidRPr="009B65CF" w:rsidRDefault="009B65CF" w:rsidP="009B65CF">
            <w:pPr>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Про стан виконання навчальних</w:t>
            </w:r>
            <w:r w:rsidRPr="009B65CF">
              <w:rPr>
                <w:rFonts w:ascii="Times New Roman" w:hAnsi="Times New Roman" w:cs="Times New Roman"/>
                <w:sz w:val="28"/>
                <w:szCs w:val="28"/>
                <w:lang w:val="uk-UA"/>
              </w:rPr>
              <w:t xml:space="preserve"> </w:t>
            </w:r>
            <w:r w:rsidRPr="009B65CF">
              <w:rPr>
                <w:rFonts w:ascii="Times New Roman" w:eastAsia="Times New Roman" w:hAnsi="Times New Roman" w:cs="Times New Roman"/>
                <w:sz w:val="28"/>
                <w:szCs w:val="28"/>
                <w:lang w:val="uk-UA"/>
              </w:rPr>
              <w:t>програм у 1-4-х класах</w:t>
            </w:r>
            <w:r w:rsidRPr="009B65CF">
              <w:rPr>
                <w:rFonts w:ascii="Times New Roman" w:hAnsi="Times New Roman" w:cs="Times New Roman"/>
                <w:sz w:val="28"/>
                <w:szCs w:val="28"/>
                <w:lang w:val="uk-UA"/>
              </w:rPr>
              <w:t xml:space="preserve"> </w:t>
            </w:r>
            <w:r w:rsidRPr="009B65CF">
              <w:rPr>
                <w:rFonts w:ascii="Times New Roman" w:eastAsia="Times New Roman" w:hAnsi="Times New Roman" w:cs="Times New Roman"/>
                <w:sz w:val="28"/>
                <w:szCs w:val="28"/>
                <w:lang w:val="uk-UA"/>
              </w:rPr>
              <w:t>за І семестр 2015/2016 н.р.</w:t>
            </w:r>
            <w:r w:rsidRPr="009B65CF">
              <w:rPr>
                <w:rFonts w:ascii="Times New Roman" w:hAnsi="Times New Roman" w:cs="Times New Roman"/>
                <w:sz w:val="28"/>
                <w:szCs w:val="28"/>
              </w:rPr>
              <w:t xml:space="preserve"> (Наказ </w:t>
            </w:r>
            <w:r w:rsidRPr="009B65CF">
              <w:rPr>
                <w:rFonts w:ascii="Times New Roman" w:hAnsi="Times New Roman" w:cs="Times New Roman"/>
                <w:sz w:val="28"/>
                <w:szCs w:val="28"/>
                <w:lang w:val="uk-UA"/>
              </w:rPr>
              <w:t>від</w:t>
            </w:r>
            <w:r w:rsidRPr="009B65CF">
              <w:rPr>
                <w:rFonts w:ascii="Times New Roman" w:hAnsi="Times New Roman" w:cs="Times New Roman"/>
                <w:sz w:val="28"/>
                <w:szCs w:val="28"/>
              </w:rPr>
              <w:t xml:space="preserve"> 2</w:t>
            </w:r>
            <w:r w:rsidRPr="009B65CF">
              <w:rPr>
                <w:rFonts w:ascii="Times New Roman" w:hAnsi="Times New Roman" w:cs="Times New Roman"/>
                <w:sz w:val="28"/>
                <w:szCs w:val="28"/>
                <w:lang w:val="uk-UA"/>
              </w:rPr>
              <w:t>9</w:t>
            </w:r>
            <w:r w:rsidRPr="009B65CF">
              <w:rPr>
                <w:rFonts w:ascii="Times New Roman" w:hAnsi="Times New Roman" w:cs="Times New Roman"/>
                <w:sz w:val="28"/>
                <w:szCs w:val="28"/>
              </w:rPr>
              <w:t>.12.201</w:t>
            </w:r>
            <w:r w:rsidRPr="009B65CF">
              <w:rPr>
                <w:rFonts w:ascii="Times New Roman" w:hAnsi="Times New Roman" w:cs="Times New Roman"/>
                <w:sz w:val="28"/>
                <w:szCs w:val="28"/>
                <w:lang w:val="uk-UA"/>
              </w:rPr>
              <w:t>5</w:t>
            </w:r>
            <w:r w:rsidRPr="009B65CF">
              <w:rPr>
                <w:rFonts w:ascii="Times New Roman" w:hAnsi="Times New Roman" w:cs="Times New Roman"/>
                <w:sz w:val="28"/>
                <w:szCs w:val="28"/>
              </w:rPr>
              <w:t xml:space="preserve"> № </w:t>
            </w:r>
            <w:r w:rsidRPr="009B65CF">
              <w:rPr>
                <w:rFonts w:ascii="Times New Roman" w:hAnsi="Times New Roman" w:cs="Times New Roman"/>
                <w:sz w:val="28"/>
                <w:szCs w:val="28"/>
                <w:lang w:val="uk-UA"/>
              </w:rPr>
              <w:t>248</w:t>
            </w:r>
            <w:r w:rsidRPr="009B65CF">
              <w:rPr>
                <w:rFonts w:ascii="Times New Roman" w:hAnsi="Times New Roman" w:cs="Times New Roman"/>
                <w:sz w:val="28"/>
                <w:szCs w:val="28"/>
              </w:rPr>
              <w:t>).</w:t>
            </w:r>
          </w:p>
        </w:tc>
      </w:tr>
      <w:tr w:rsidR="009B65CF" w:rsidRPr="009B65CF" w:rsidTr="001D4BE9">
        <w:tc>
          <w:tcPr>
            <w:tcW w:w="8505" w:type="dxa"/>
            <w:vAlign w:val="center"/>
          </w:tcPr>
          <w:p w:rsidR="009B65CF" w:rsidRPr="009B65CF" w:rsidRDefault="009B65CF" w:rsidP="009B65CF">
            <w:pPr>
              <w:jc w:val="both"/>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Про підсумки семінару вчителів початкових класів і вихователів ДНЗ №12 (Наказ від 19.02.2016 № 32)</w:t>
            </w:r>
          </w:p>
        </w:tc>
      </w:tr>
      <w:tr w:rsidR="009B65CF" w:rsidRPr="009B65CF" w:rsidTr="001D4BE9">
        <w:tc>
          <w:tcPr>
            <w:tcW w:w="8505" w:type="dxa"/>
            <w:vAlign w:val="center"/>
          </w:tcPr>
          <w:p w:rsidR="009B65CF" w:rsidRPr="009B65CF" w:rsidRDefault="009B65CF" w:rsidP="009B65CF">
            <w:pPr>
              <w:jc w:val="both"/>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Про підсумки шкільного туру</w:t>
            </w:r>
            <w:r w:rsidRPr="009B65CF">
              <w:rPr>
                <w:rFonts w:ascii="Times New Roman" w:hAnsi="Times New Roman" w:cs="Times New Roman"/>
                <w:sz w:val="28"/>
                <w:lang w:val="uk-UA"/>
              </w:rPr>
              <w:t xml:space="preserve"> </w:t>
            </w:r>
            <w:r w:rsidRPr="009B65CF">
              <w:rPr>
                <w:rFonts w:ascii="Times New Roman" w:eastAsia="Times New Roman" w:hAnsi="Times New Roman" w:cs="Times New Roman"/>
                <w:sz w:val="28"/>
                <w:szCs w:val="28"/>
                <w:lang w:val="uk-UA"/>
              </w:rPr>
              <w:t>олімпіади з української мови серед учнів 4-х класів</w:t>
            </w:r>
            <w:r w:rsidRPr="009B65CF">
              <w:rPr>
                <w:rFonts w:ascii="Times New Roman" w:hAnsi="Times New Roman" w:cs="Times New Roman"/>
                <w:sz w:val="28"/>
                <w:szCs w:val="28"/>
                <w:lang w:val="uk-UA"/>
              </w:rPr>
              <w:t xml:space="preserve"> (Наказ від 26.02.2016 № 37)</w:t>
            </w:r>
          </w:p>
        </w:tc>
      </w:tr>
      <w:tr w:rsidR="009B65CF" w:rsidRPr="009B65CF" w:rsidTr="001D4BE9">
        <w:tc>
          <w:tcPr>
            <w:tcW w:w="8505" w:type="dxa"/>
            <w:vAlign w:val="center"/>
          </w:tcPr>
          <w:p w:rsidR="009B65CF" w:rsidRPr="009B65CF" w:rsidRDefault="009B65CF" w:rsidP="009B65CF">
            <w:pPr>
              <w:jc w:val="both"/>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Про підсумки шкільного туру</w:t>
            </w:r>
            <w:r w:rsidRPr="009B65CF">
              <w:rPr>
                <w:rFonts w:ascii="Times New Roman" w:hAnsi="Times New Roman" w:cs="Times New Roman"/>
                <w:sz w:val="28"/>
                <w:szCs w:val="28"/>
                <w:lang w:val="uk-UA"/>
              </w:rPr>
              <w:t xml:space="preserve"> </w:t>
            </w:r>
            <w:r w:rsidRPr="009B65CF">
              <w:rPr>
                <w:rFonts w:ascii="Times New Roman" w:eastAsia="Times New Roman" w:hAnsi="Times New Roman" w:cs="Times New Roman"/>
                <w:sz w:val="28"/>
                <w:szCs w:val="28"/>
                <w:lang w:val="uk-UA"/>
              </w:rPr>
              <w:t>конкурсу читців імені Т.Г.Шевченка серед учнів 1-4 класів</w:t>
            </w:r>
            <w:r w:rsidRPr="009B65CF">
              <w:rPr>
                <w:rFonts w:ascii="Times New Roman" w:hAnsi="Times New Roman" w:cs="Times New Roman"/>
                <w:sz w:val="28"/>
                <w:szCs w:val="28"/>
                <w:lang w:val="uk-UA"/>
              </w:rPr>
              <w:t xml:space="preserve"> (Наказ від 17.03.2016 № 51)</w:t>
            </w:r>
          </w:p>
        </w:tc>
      </w:tr>
      <w:tr w:rsidR="009B65CF" w:rsidRPr="009B65CF" w:rsidTr="001D4BE9">
        <w:tc>
          <w:tcPr>
            <w:tcW w:w="8505" w:type="dxa"/>
            <w:vAlign w:val="center"/>
          </w:tcPr>
          <w:p w:rsidR="009B65CF" w:rsidRPr="009B65CF" w:rsidRDefault="009B65CF" w:rsidP="009B65CF">
            <w:pPr>
              <w:jc w:val="both"/>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 xml:space="preserve">Про підсумки міського семінару вчителів початкових класів  </w:t>
            </w:r>
            <w:r w:rsidRPr="009B65CF">
              <w:rPr>
                <w:rFonts w:ascii="Times New Roman" w:eastAsia="Times New Roman" w:hAnsi="Times New Roman" w:cs="Times New Roman"/>
                <w:sz w:val="28"/>
                <w:szCs w:val="28"/>
                <w:lang w:val="uk-UA"/>
              </w:rPr>
              <w:br/>
            </w:r>
            <w:r w:rsidRPr="009B65CF">
              <w:rPr>
                <w:rFonts w:ascii="Times New Roman" w:hAnsi="Times New Roman" w:cs="Times New Roman"/>
                <w:sz w:val="28"/>
                <w:szCs w:val="28"/>
                <w:lang w:val="uk-UA"/>
              </w:rPr>
              <w:t>(Наказ від 18.03.2016 № 53)</w:t>
            </w:r>
          </w:p>
        </w:tc>
      </w:tr>
      <w:tr w:rsidR="009B65CF" w:rsidRPr="009B65CF" w:rsidTr="001D4BE9">
        <w:tc>
          <w:tcPr>
            <w:tcW w:w="8505" w:type="dxa"/>
            <w:vAlign w:val="center"/>
          </w:tcPr>
          <w:p w:rsidR="009B65CF" w:rsidRPr="009B65CF" w:rsidRDefault="009B65CF" w:rsidP="009B65CF">
            <w:pPr>
              <w:rPr>
                <w:rFonts w:ascii="Times New Roman" w:hAnsi="Times New Roman" w:cs="Times New Roman"/>
                <w:sz w:val="28"/>
                <w:szCs w:val="20"/>
                <w:lang w:val="uk-UA"/>
              </w:rPr>
            </w:pPr>
            <w:r w:rsidRPr="009B65CF">
              <w:rPr>
                <w:rFonts w:ascii="Times New Roman" w:hAnsi="Times New Roman" w:cs="Times New Roman"/>
                <w:sz w:val="28"/>
                <w:szCs w:val="20"/>
                <w:lang w:val="uk-UA"/>
              </w:rPr>
              <w:t xml:space="preserve">Про результати проведення  директорських контрольних робіт учнів 2-4 класів та перевірних робіт учнів 1-х класів за 2015/2016 н.р. </w:t>
            </w:r>
            <w:r w:rsidRPr="009B65CF">
              <w:rPr>
                <w:rFonts w:ascii="Times New Roman" w:hAnsi="Times New Roman" w:cs="Times New Roman"/>
                <w:sz w:val="28"/>
                <w:szCs w:val="20"/>
                <w:lang w:val="uk-UA"/>
              </w:rPr>
              <w:br/>
              <w:t>(Наказ від 10.05.2016 № 89)</w:t>
            </w:r>
          </w:p>
        </w:tc>
      </w:tr>
      <w:tr w:rsidR="009B65CF" w:rsidRPr="009B65CF" w:rsidTr="001D4BE9">
        <w:tc>
          <w:tcPr>
            <w:tcW w:w="8505" w:type="dxa"/>
            <w:vAlign w:val="center"/>
          </w:tcPr>
          <w:p w:rsidR="009B65CF" w:rsidRPr="009B65CF" w:rsidRDefault="009B65CF" w:rsidP="009B65CF">
            <w:pPr>
              <w:jc w:val="both"/>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rPr>
              <w:t xml:space="preserve">Про </w:t>
            </w:r>
            <w:r w:rsidRPr="009B65CF">
              <w:rPr>
                <w:rFonts w:ascii="Times New Roman" w:eastAsia="Times New Roman" w:hAnsi="Times New Roman" w:cs="Times New Roman"/>
                <w:sz w:val="28"/>
                <w:szCs w:val="28"/>
                <w:lang w:val="uk-UA"/>
              </w:rPr>
              <w:t>підсумки</w:t>
            </w:r>
            <w:r w:rsidRPr="009B65CF">
              <w:rPr>
                <w:rFonts w:ascii="Times New Roman" w:eastAsia="Times New Roman" w:hAnsi="Times New Roman" w:cs="Times New Roman"/>
                <w:sz w:val="28"/>
                <w:szCs w:val="28"/>
              </w:rPr>
              <w:t xml:space="preserve">  </w:t>
            </w:r>
            <w:r w:rsidRPr="009B65CF">
              <w:rPr>
                <w:rFonts w:ascii="Times New Roman" w:eastAsia="Times New Roman" w:hAnsi="Times New Roman" w:cs="Times New Roman"/>
                <w:sz w:val="28"/>
                <w:szCs w:val="28"/>
                <w:lang w:val="uk-UA"/>
              </w:rPr>
              <w:t>державної</w:t>
            </w:r>
            <w:r w:rsidRPr="009B65CF">
              <w:rPr>
                <w:rFonts w:ascii="Times New Roman" w:eastAsia="Times New Roman" w:hAnsi="Times New Roman" w:cs="Times New Roman"/>
                <w:sz w:val="28"/>
                <w:szCs w:val="28"/>
              </w:rPr>
              <w:t xml:space="preserve"> </w:t>
            </w:r>
            <w:r w:rsidRPr="009B65CF">
              <w:rPr>
                <w:rFonts w:ascii="Times New Roman" w:eastAsia="Times New Roman" w:hAnsi="Times New Roman" w:cs="Times New Roman"/>
                <w:sz w:val="28"/>
                <w:szCs w:val="28"/>
                <w:lang w:val="uk-UA"/>
              </w:rPr>
              <w:t>підсумкової</w:t>
            </w:r>
            <w:r w:rsidRPr="009B65CF">
              <w:rPr>
                <w:rFonts w:ascii="Times New Roman" w:eastAsia="Times New Roman" w:hAnsi="Times New Roman" w:cs="Times New Roman"/>
                <w:sz w:val="28"/>
                <w:szCs w:val="28"/>
              </w:rPr>
              <w:t xml:space="preserve"> </w:t>
            </w:r>
            <w:r w:rsidRPr="009B65CF">
              <w:rPr>
                <w:rFonts w:ascii="Times New Roman" w:eastAsia="Times New Roman" w:hAnsi="Times New Roman" w:cs="Times New Roman"/>
                <w:sz w:val="28"/>
                <w:szCs w:val="28"/>
                <w:lang w:val="uk-UA"/>
              </w:rPr>
              <w:t>атестації</w:t>
            </w:r>
            <w:r w:rsidRPr="009B65CF">
              <w:rPr>
                <w:rFonts w:ascii="Times New Roman" w:hAnsi="Times New Roman" w:cs="Times New Roman"/>
                <w:sz w:val="28"/>
                <w:szCs w:val="28"/>
                <w:lang w:val="uk-UA"/>
              </w:rPr>
              <w:t xml:space="preserve"> </w:t>
            </w:r>
            <w:r w:rsidRPr="009B65CF">
              <w:rPr>
                <w:rFonts w:ascii="Times New Roman" w:eastAsia="Times New Roman" w:hAnsi="Times New Roman" w:cs="Times New Roman"/>
                <w:sz w:val="28"/>
                <w:szCs w:val="28"/>
                <w:lang w:val="uk-UA"/>
              </w:rPr>
              <w:t>учнів</w:t>
            </w:r>
            <w:r w:rsidRPr="009B65CF">
              <w:rPr>
                <w:rFonts w:ascii="Times New Roman" w:eastAsia="Times New Roman" w:hAnsi="Times New Roman" w:cs="Times New Roman"/>
                <w:sz w:val="28"/>
                <w:szCs w:val="28"/>
              </w:rPr>
              <w:t xml:space="preserve"> 4-х </w:t>
            </w:r>
            <w:r w:rsidRPr="009B65CF">
              <w:rPr>
                <w:rFonts w:ascii="Times New Roman" w:eastAsia="Times New Roman" w:hAnsi="Times New Roman" w:cs="Times New Roman"/>
                <w:sz w:val="28"/>
                <w:szCs w:val="28"/>
                <w:lang w:val="uk-UA"/>
              </w:rPr>
              <w:t>класів</w:t>
            </w:r>
            <w:r w:rsidRPr="009B65CF">
              <w:rPr>
                <w:rFonts w:ascii="Times New Roman" w:eastAsia="Times New Roman" w:hAnsi="Times New Roman" w:cs="Times New Roman"/>
                <w:sz w:val="28"/>
                <w:szCs w:val="28"/>
              </w:rPr>
              <w:t xml:space="preserve"> </w:t>
            </w:r>
            <w:r w:rsidRPr="009B65CF">
              <w:rPr>
                <w:rFonts w:ascii="Times New Roman" w:eastAsia="Times New Roman" w:hAnsi="Times New Roman" w:cs="Times New Roman"/>
                <w:sz w:val="28"/>
                <w:szCs w:val="20"/>
              </w:rPr>
              <w:t>за 2015/2016 н.р.</w:t>
            </w:r>
            <w:r w:rsidRPr="009B65CF">
              <w:rPr>
                <w:rFonts w:ascii="Times New Roman" w:hAnsi="Times New Roman" w:cs="Times New Roman"/>
                <w:sz w:val="28"/>
                <w:szCs w:val="20"/>
              </w:rPr>
              <w:t xml:space="preserve"> (Наказ</w:t>
            </w:r>
            <w:r w:rsidRPr="009B65CF">
              <w:rPr>
                <w:rFonts w:ascii="Times New Roman" w:hAnsi="Times New Roman" w:cs="Times New Roman"/>
                <w:sz w:val="28"/>
                <w:szCs w:val="20"/>
                <w:lang w:val="uk-UA"/>
              </w:rPr>
              <w:t xml:space="preserve"> від</w:t>
            </w:r>
            <w:r w:rsidRPr="009B65CF">
              <w:rPr>
                <w:rFonts w:ascii="Times New Roman" w:hAnsi="Times New Roman" w:cs="Times New Roman"/>
                <w:sz w:val="28"/>
                <w:szCs w:val="20"/>
              </w:rPr>
              <w:t xml:space="preserve"> 2</w:t>
            </w:r>
            <w:r w:rsidRPr="009B65CF">
              <w:rPr>
                <w:rFonts w:ascii="Times New Roman" w:hAnsi="Times New Roman" w:cs="Times New Roman"/>
                <w:sz w:val="28"/>
                <w:szCs w:val="20"/>
                <w:lang w:val="uk-UA"/>
              </w:rPr>
              <w:t>4</w:t>
            </w:r>
            <w:r w:rsidRPr="009B65CF">
              <w:rPr>
                <w:rFonts w:ascii="Times New Roman" w:hAnsi="Times New Roman" w:cs="Times New Roman"/>
                <w:sz w:val="28"/>
                <w:szCs w:val="20"/>
              </w:rPr>
              <w:t>.05.201</w:t>
            </w:r>
            <w:r w:rsidRPr="009B65CF">
              <w:rPr>
                <w:rFonts w:ascii="Times New Roman" w:hAnsi="Times New Roman" w:cs="Times New Roman"/>
                <w:sz w:val="28"/>
                <w:szCs w:val="20"/>
                <w:lang w:val="uk-UA"/>
              </w:rPr>
              <w:t>6</w:t>
            </w:r>
            <w:r w:rsidRPr="009B65CF">
              <w:rPr>
                <w:rFonts w:ascii="Times New Roman" w:hAnsi="Times New Roman" w:cs="Times New Roman"/>
                <w:sz w:val="28"/>
                <w:szCs w:val="20"/>
              </w:rPr>
              <w:t xml:space="preserve"> № </w:t>
            </w:r>
            <w:r w:rsidRPr="009B65CF">
              <w:rPr>
                <w:rFonts w:ascii="Times New Roman" w:hAnsi="Times New Roman" w:cs="Times New Roman"/>
                <w:sz w:val="28"/>
                <w:szCs w:val="20"/>
                <w:lang w:val="uk-UA"/>
              </w:rPr>
              <w:t>102</w:t>
            </w:r>
            <w:r w:rsidRPr="009B65CF">
              <w:rPr>
                <w:rFonts w:ascii="Times New Roman" w:hAnsi="Times New Roman" w:cs="Times New Roman"/>
                <w:sz w:val="28"/>
                <w:szCs w:val="20"/>
              </w:rPr>
              <w:t>)</w:t>
            </w:r>
          </w:p>
        </w:tc>
      </w:tr>
      <w:tr w:rsidR="009B65CF" w:rsidRPr="009B65CF" w:rsidTr="001D4BE9">
        <w:tc>
          <w:tcPr>
            <w:tcW w:w="8505" w:type="dxa"/>
            <w:vAlign w:val="center"/>
          </w:tcPr>
          <w:p w:rsidR="009B65CF" w:rsidRPr="009B65CF" w:rsidRDefault="009B65CF" w:rsidP="009B65CF">
            <w:pPr>
              <w:jc w:val="both"/>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Про стан виконання навчальних</w:t>
            </w:r>
            <w:r w:rsidRPr="009B65CF">
              <w:rPr>
                <w:rFonts w:ascii="Times New Roman" w:hAnsi="Times New Roman" w:cs="Times New Roman"/>
                <w:sz w:val="28"/>
                <w:szCs w:val="28"/>
                <w:lang w:val="uk-UA"/>
              </w:rPr>
              <w:t xml:space="preserve"> </w:t>
            </w:r>
            <w:r w:rsidRPr="009B65CF">
              <w:rPr>
                <w:rFonts w:ascii="Times New Roman" w:eastAsia="Times New Roman" w:hAnsi="Times New Roman" w:cs="Times New Roman"/>
                <w:sz w:val="28"/>
                <w:szCs w:val="28"/>
                <w:lang w:val="uk-UA"/>
              </w:rPr>
              <w:t>програм у 1-4-х класах</w:t>
            </w:r>
            <w:r w:rsidRPr="009B65CF">
              <w:rPr>
                <w:rFonts w:ascii="Times New Roman" w:hAnsi="Times New Roman" w:cs="Times New Roman"/>
                <w:sz w:val="28"/>
                <w:szCs w:val="28"/>
                <w:lang w:val="uk-UA"/>
              </w:rPr>
              <w:t xml:space="preserve"> </w:t>
            </w:r>
            <w:r w:rsidRPr="009B65CF">
              <w:rPr>
                <w:rFonts w:ascii="Times New Roman" w:eastAsia="Times New Roman" w:hAnsi="Times New Roman" w:cs="Times New Roman"/>
                <w:sz w:val="28"/>
                <w:szCs w:val="28"/>
                <w:lang w:val="uk-UA"/>
              </w:rPr>
              <w:t>за 2015/2016 н.р.</w:t>
            </w:r>
            <w:r w:rsidRPr="009B65CF">
              <w:rPr>
                <w:rFonts w:ascii="Times New Roman" w:hAnsi="Times New Roman" w:cs="Times New Roman"/>
                <w:sz w:val="28"/>
                <w:szCs w:val="28"/>
                <w:lang w:val="uk-UA"/>
              </w:rPr>
              <w:t xml:space="preserve"> </w:t>
            </w:r>
            <w:r w:rsidRPr="009B65CF">
              <w:rPr>
                <w:rFonts w:ascii="Times New Roman" w:hAnsi="Times New Roman" w:cs="Times New Roman"/>
                <w:sz w:val="28"/>
                <w:szCs w:val="20"/>
                <w:lang w:val="uk-UA"/>
              </w:rPr>
              <w:t>(Наказ від 30.05.2016 № 111)</w:t>
            </w:r>
          </w:p>
        </w:tc>
      </w:tr>
      <w:tr w:rsidR="009B65CF" w:rsidRPr="009B65CF" w:rsidTr="001D4BE9">
        <w:tc>
          <w:tcPr>
            <w:tcW w:w="8505" w:type="dxa"/>
            <w:vAlign w:val="center"/>
          </w:tcPr>
          <w:p w:rsidR="009B65CF" w:rsidRPr="009B65CF" w:rsidRDefault="009B65CF" w:rsidP="009B65CF">
            <w:pPr>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 xml:space="preserve">Про підсумки 2015/2016 н.р. у початкових класах </w:t>
            </w:r>
          </w:p>
          <w:p w:rsidR="009B65CF" w:rsidRPr="009B65CF" w:rsidRDefault="009B65CF" w:rsidP="009B65CF">
            <w:pPr>
              <w:rPr>
                <w:rFonts w:ascii="Times New Roman" w:hAnsi="Times New Roman" w:cs="Times New Roman"/>
                <w:sz w:val="32"/>
                <w:lang w:val="uk-UA"/>
              </w:rPr>
            </w:pPr>
            <w:r w:rsidRPr="009B65CF">
              <w:rPr>
                <w:rFonts w:ascii="Times New Roman" w:eastAsia="Times New Roman" w:hAnsi="Times New Roman" w:cs="Times New Roman"/>
                <w:sz w:val="28"/>
                <w:szCs w:val="28"/>
                <w:lang w:val="uk-UA"/>
              </w:rPr>
              <w:t>(Наказ від 31.05.2016 № 112)</w:t>
            </w:r>
          </w:p>
        </w:tc>
      </w:tr>
      <w:tr w:rsidR="009B65CF" w:rsidRPr="009B65CF" w:rsidTr="001D4BE9">
        <w:tc>
          <w:tcPr>
            <w:tcW w:w="8505" w:type="dxa"/>
            <w:vAlign w:val="center"/>
          </w:tcPr>
          <w:p w:rsidR="009B65CF" w:rsidRPr="009B65CF" w:rsidRDefault="009B65CF" w:rsidP="009B65CF">
            <w:pPr>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 xml:space="preserve">Підсумки перевірки ведення класних журналів 1-4 класів та журналів ГПД (Наказ від 02.11.2015 № 195) </w:t>
            </w:r>
          </w:p>
        </w:tc>
      </w:tr>
      <w:tr w:rsidR="009B65CF" w:rsidRPr="009B65CF" w:rsidTr="001D4BE9">
        <w:tc>
          <w:tcPr>
            <w:tcW w:w="8505" w:type="dxa"/>
            <w:vAlign w:val="center"/>
          </w:tcPr>
          <w:p w:rsidR="009B65CF" w:rsidRPr="009B65CF" w:rsidRDefault="009B65CF" w:rsidP="009B65CF">
            <w:pPr>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Підсумки перевірки ведення класних журналів 1-4 класів та журналів ГПД (Наказ від 15.01.2016 № 07)</w:t>
            </w:r>
          </w:p>
        </w:tc>
      </w:tr>
      <w:tr w:rsidR="009B65CF" w:rsidRPr="009B65CF" w:rsidTr="001D4BE9">
        <w:tc>
          <w:tcPr>
            <w:tcW w:w="8505" w:type="dxa"/>
            <w:vAlign w:val="center"/>
          </w:tcPr>
          <w:p w:rsidR="009B65CF" w:rsidRPr="009B65CF" w:rsidRDefault="009B65CF" w:rsidP="009B65CF">
            <w:pPr>
              <w:rPr>
                <w:rFonts w:ascii="Times New Roman" w:eastAsia="Times New Roman" w:hAnsi="Times New Roman" w:cs="Times New Roman"/>
                <w:sz w:val="28"/>
                <w:szCs w:val="28"/>
                <w:lang w:val="uk-UA"/>
              </w:rPr>
            </w:pPr>
            <w:r w:rsidRPr="009B65CF">
              <w:rPr>
                <w:rFonts w:ascii="Times New Roman" w:eastAsia="Times New Roman" w:hAnsi="Times New Roman" w:cs="Times New Roman"/>
                <w:sz w:val="28"/>
                <w:szCs w:val="28"/>
                <w:lang w:val="uk-UA"/>
              </w:rPr>
              <w:t>Підсумки перевірки ведення класних журналів 1-4 класів та журналів ГПД (Наказ від 04.04.2016 № 68)</w:t>
            </w:r>
          </w:p>
        </w:tc>
      </w:tr>
      <w:tr w:rsidR="009B65CF" w:rsidRPr="009B65CF" w:rsidTr="001D4BE9">
        <w:tc>
          <w:tcPr>
            <w:tcW w:w="8505" w:type="dxa"/>
            <w:vAlign w:val="center"/>
          </w:tcPr>
          <w:p w:rsidR="009B65CF" w:rsidRPr="009B65CF" w:rsidRDefault="009B65CF" w:rsidP="009B65CF">
            <w:pPr>
              <w:jc w:val="both"/>
              <w:rPr>
                <w:rFonts w:ascii="Times New Roman" w:hAnsi="Times New Roman" w:cs="Times New Roman"/>
                <w:sz w:val="28"/>
                <w:szCs w:val="28"/>
                <w:lang w:val="uk-UA"/>
              </w:rPr>
            </w:pPr>
            <w:r w:rsidRPr="009B65CF">
              <w:rPr>
                <w:rFonts w:ascii="Times New Roman" w:eastAsia="Times New Roman" w:hAnsi="Times New Roman" w:cs="Times New Roman"/>
                <w:sz w:val="28"/>
                <w:szCs w:val="28"/>
                <w:lang w:val="uk-UA"/>
              </w:rPr>
              <w:t>Підсумки перевірки ведення класних журналів 1-4 класів та журналів ГПД (Наказ від 08.06.2016 № 117)</w:t>
            </w:r>
          </w:p>
        </w:tc>
      </w:tr>
    </w:tbl>
    <w:p w:rsidR="001226ED" w:rsidRDefault="001226ED" w:rsidP="009B65CF">
      <w:pPr>
        <w:spacing w:after="0" w:line="240" w:lineRule="auto"/>
        <w:ind w:firstLine="567"/>
        <w:jc w:val="both"/>
        <w:rPr>
          <w:rFonts w:ascii="Times New Roman" w:eastAsia="Times New Roman" w:hAnsi="Times New Roman" w:cs="Times New Roman"/>
          <w:sz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sz w:val="28"/>
          <w:lang w:val="uk-UA" w:eastAsia="ru-RU"/>
        </w:rPr>
      </w:pPr>
      <w:r w:rsidRPr="009B65CF">
        <w:rPr>
          <w:rFonts w:ascii="Times New Roman" w:eastAsia="Times New Roman" w:hAnsi="Times New Roman" w:cs="Times New Roman"/>
          <w:sz w:val="28"/>
          <w:lang w:val="uk-UA" w:eastAsia="ru-RU"/>
        </w:rPr>
        <w:t xml:space="preserve">Протягом року відвідано </w:t>
      </w:r>
      <w:r w:rsidRPr="009B65CF">
        <w:rPr>
          <w:rFonts w:ascii="Times New Roman" w:eastAsia="Times New Roman" w:hAnsi="Times New Roman" w:cs="Times New Roman"/>
          <w:b/>
          <w:sz w:val="28"/>
          <w:lang w:val="uk-UA" w:eastAsia="ru-RU"/>
        </w:rPr>
        <w:t>88</w:t>
      </w:r>
      <w:r w:rsidRPr="009B65CF">
        <w:rPr>
          <w:rFonts w:ascii="Times New Roman" w:eastAsia="Times New Roman" w:hAnsi="Times New Roman" w:cs="Times New Roman"/>
          <w:sz w:val="28"/>
          <w:lang w:val="uk-UA" w:eastAsia="ru-RU"/>
        </w:rPr>
        <w:t xml:space="preserve"> уроків і </w:t>
      </w:r>
      <w:r w:rsidRPr="009B65CF">
        <w:rPr>
          <w:rFonts w:ascii="Times New Roman" w:eastAsia="Times New Roman" w:hAnsi="Times New Roman" w:cs="Times New Roman"/>
          <w:b/>
          <w:sz w:val="28"/>
          <w:lang w:eastAsia="ru-RU"/>
        </w:rPr>
        <w:t>2</w:t>
      </w:r>
      <w:r w:rsidRPr="009B65CF">
        <w:rPr>
          <w:rFonts w:ascii="Times New Roman" w:eastAsia="Times New Roman" w:hAnsi="Times New Roman" w:cs="Times New Roman"/>
          <w:b/>
          <w:sz w:val="28"/>
          <w:lang w:val="uk-UA" w:eastAsia="ru-RU"/>
        </w:rPr>
        <w:t>3</w:t>
      </w:r>
      <w:r w:rsidRPr="009B65CF">
        <w:rPr>
          <w:rFonts w:ascii="Times New Roman" w:eastAsia="Times New Roman" w:hAnsi="Times New Roman" w:cs="Times New Roman"/>
          <w:sz w:val="28"/>
          <w:lang w:val="uk-UA" w:eastAsia="ru-RU"/>
        </w:rPr>
        <w:t xml:space="preserve"> позакласні заходи. Крім того, двічі (грудень, травень) здійснено моніторинг із вивчення рівня сформованості обчислювальної компетентності учнів 1-4 класів  та моніторинг знань та умінь із фізичної культури учнів 2-4 класів (разом </w:t>
      </w:r>
      <w:r w:rsidRPr="009B65CF">
        <w:rPr>
          <w:rFonts w:ascii="Times New Roman" w:eastAsia="Times New Roman" w:hAnsi="Times New Roman" w:cs="Times New Roman"/>
          <w:b/>
          <w:sz w:val="28"/>
          <w:lang w:val="uk-UA" w:eastAsia="ru-RU"/>
        </w:rPr>
        <w:t>32</w:t>
      </w:r>
      <w:r w:rsidRPr="009B65CF">
        <w:rPr>
          <w:rFonts w:ascii="Times New Roman" w:eastAsia="Times New Roman" w:hAnsi="Times New Roman" w:cs="Times New Roman"/>
          <w:sz w:val="28"/>
          <w:lang w:val="uk-UA" w:eastAsia="ru-RU"/>
        </w:rPr>
        <w:t xml:space="preserve"> відвідування класів).</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Система контролю за станом викладання навчальних предметів базувалася на перспективному та поточному плануванні.</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Згідно з планом контрольно-аналітичної діяльності  школи здійснено перевірку  навичок читання  учнів 1-4 класів. Перевірка навичок читання </w:t>
      </w:r>
      <w:r w:rsidRPr="009B65CF">
        <w:rPr>
          <w:rFonts w:ascii="Times New Roman" w:eastAsiaTheme="minorEastAsia" w:hAnsi="Times New Roman" w:cs="Times New Roman"/>
          <w:sz w:val="28"/>
          <w:lang w:val="uk-UA" w:eastAsia="ru-RU"/>
        </w:rPr>
        <w:lastRenderedPageBreak/>
        <w:t xml:space="preserve">незнайомого тексту здійснювалася індивідуально. Перевіркою було охоплено </w:t>
      </w:r>
      <w:r w:rsidRPr="009B65CF">
        <w:rPr>
          <w:rFonts w:ascii="Times New Roman" w:eastAsiaTheme="minorEastAsia" w:hAnsi="Times New Roman" w:cs="Times New Roman"/>
          <w:b/>
          <w:sz w:val="28"/>
          <w:lang w:val="uk-UA" w:eastAsia="ru-RU"/>
        </w:rPr>
        <w:t>512</w:t>
      </w:r>
      <w:r w:rsidRPr="009B65CF">
        <w:rPr>
          <w:rFonts w:ascii="Times New Roman" w:eastAsiaTheme="minorEastAsia" w:hAnsi="Times New Roman" w:cs="Times New Roman"/>
          <w:sz w:val="28"/>
          <w:lang w:val="uk-UA" w:eastAsia="ru-RU"/>
        </w:rPr>
        <w:t xml:space="preserve"> учнів 1-4 класів.</w:t>
      </w:r>
      <w:r w:rsidRPr="009B65CF">
        <w:rPr>
          <w:rFonts w:ascii="Times New Roman" w:eastAsiaTheme="minorEastAsia" w:hAnsi="Times New Roman" w:cs="Times New Roman"/>
          <w:b/>
          <w:sz w:val="28"/>
          <w:lang w:val="uk-UA" w:eastAsia="ru-RU"/>
        </w:rPr>
        <w:t xml:space="preserve"> 453 (88 %) </w:t>
      </w:r>
      <w:r w:rsidRPr="009B65CF">
        <w:rPr>
          <w:rFonts w:ascii="Times New Roman" w:eastAsiaTheme="minorEastAsia" w:hAnsi="Times New Roman" w:cs="Times New Roman"/>
          <w:sz w:val="28"/>
          <w:lang w:val="uk-UA" w:eastAsia="ru-RU"/>
        </w:rPr>
        <w:t xml:space="preserve">перевірених школярів мають високий та достатній рівні сформованості навичок читання, </w:t>
      </w:r>
      <w:r w:rsidRPr="009B65CF">
        <w:rPr>
          <w:rFonts w:ascii="Times New Roman" w:eastAsiaTheme="minorEastAsia" w:hAnsi="Times New Roman" w:cs="Times New Roman"/>
          <w:b/>
          <w:sz w:val="28"/>
          <w:lang w:val="uk-UA" w:eastAsia="ru-RU"/>
        </w:rPr>
        <w:t>312 (61%)</w:t>
      </w:r>
      <w:r w:rsidRPr="009B65CF">
        <w:rPr>
          <w:rFonts w:ascii="Times New Roman" w:eastAsiaTheme="minorEastAsia" w:hAnsi="Times New Roman" w:cs="Times New Roman"/>
          <w:sz w:val="28"/>
          <w:lang w:val="uk-UA" w:eastAsia="ru-RU"/>
        </w:rPr>
        <w:t xml:space="preserve"> із них – високий.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Удосконалення навичок читання є об'єктом цілеспрямованого й систематичного контролю, що дозволяє умінню стати повноцінною  навичкою.  Перевірка навичок читання незнайомого тексту здійснювалася індивідуально. Перевіркою було охоплено </w:t>
      </w:r>
      <w:r w:rsidRPr="009B65CF">
        <w:rPr>
          <w:rFonts w:ascii="Times New Roman" w:eastAsiaTheme="minorEastAsia" w:hAnsi="Times New Roman" w:cs="Times New Roman"/>
          <w:b/>
          <w:sz w:val="28"/>
          <w:lang w:val="uk-UA" w:eastAsia="ru-RU"/>
        </w:rPr>
        <w:t>512</w:t>
      </w:r>
      <w:r w:rsidRPr="009B65CF">
        <w:rPr>
          <w:rFonts w:ascii="Times New Roman" w:eastAsiaTheme="minorEastAsia" w:hAnsi="Times New Roman" w:cs="Times New Roman"/>
          <w:sz w:val="28"/>
          <w:lang w:val="uk-UA" w:eastAsia="ru-RU"/>
        </w:rPr>
        <w:t xml:space="preserve"> учнів 1-4 класів.</w:t>
      </w:r>
      <w:r w:rsidRPr="009B65CF">
        <w:rPr>
          <w:rFonts w:ascii="Times New Roman" w:eastAsiaTheme="minorEastAsia" w:hAnsi="Times New Roman" w:cs="Times New Roman"/>
          <w:b/>
          <w:sz w:val="28"/>
          <w:lang w:val="uk-UA" w:eastAsia="ru-RU"/>
        </w:rPr>
        <w:t xml:space="preserve"> 453 (88 %) </w:t>
      </w:r>
      <w:r w:rsidRPr="009B65CF">
        <w:rPr>
          <w:rFonts w:ascii="Times New Roman" w:eastAsiaTheme="minorEastAsia" w:hAnsi="Times New Roman" w:cs="Times New Roman"/>
          <w:sz w:val="28"/>
          <w:lang w:val="uk-UA" w:eastAsia="ru-RU"/>
        </w:rPr>
        <w:t xml:space="preserve">перевірених школярів мають високий та достатній рівні сформованості навичок читання, </w:t>
      </w:r>
      <w:r w:rsidRPr="009B65CF">
        <w:rPr>
          <w:rFonts w:ascii="Times New Roman" w:eastAsiaTheme="minorEastAsia" w:hAnsi="Times New Roman" w:cs="Times New Roman"/>
          <w:b/>
          <w:sz w:val="28"/>
          <w:lang w:val="uk-UA" w:eastAsia="ru-RU"/>
        </w:rPr>
        <w:t>312 (61%)</w:t>
      </w:r>
      <w:r w:rsidRPr="009B65CF">
        <w:rPr>
          <w:rFonts w:ascii="Times New Roman" w:eastAsiaTheme="minorEastAsia" w:hAnsi="Times New Roman" w:cs="Times New Roman"/>
          <w:sz w:val="28"/>
          <w:lang w:val="uk-UA" w:eastAsia="ru-RU"/>
        </w:rPr>
        <w:t xml:space="preserve"> із них – високий. </w:t>
      </w:r>
      <w:r w:rsidRPr="009B65CF">
        <w:rPr>
          <w:rFonts w:ascii="Times New Roman" w:eastAsia="Times New Roman" w:hAnsi="Times New Roman" w:cs="Times New Roman"/>
          <w:b/>
          <w:sz w:val="28"/>
          <w:szCs w:val="28"/>
          <w:lang w:val="uk-UA" w:eastAsia="ru-RU"/>
        </w:rPr>
        <w:t>83</w:t>
      </w:r>
      <w:r w:rsidRPr="009B65CF">
        <w:rPr>
          <w:rFonts w:ascii="Times New Roman" w:eastAsia="Times New Roman" w:hAnsi="Times New Roman" w:cs="Times New Roman"/>
          <w:sz w:val="28"/>
          <w:szCs w:val="28"/>
          <w:lang w:val="uk-UA" w:eastAsia="ru-RU"/>
        </w:rPr>
        <w:t xml:space="preserve">% перевірених учнів 3-4 класів за читання мовчки отримали 7-12 балів. </w:t>
      </w:r>
      <w:r w:rsidRPr="009B65CF">
        <w:rPr>
          <w:rFonts w:ascii="Times New Roman" w:eastAsiaTheme="minorEastAsia" w:hAnsi="Times New Roman" w:cs="Times New Roman"/>
          <w:sz w:val="28"/>
          <w:lang w:val="uk-UA" w:eastAsia="ru-RU"/>
        </w:rPr>
        <w:t xml:space="preserve">Темп читання 17 школярів (3%) відповідає початковому рівню.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Згідно з планом контрольно-аналітичної діяльності  школи здійснено перевірку  навичок українського читання  учнів 2-4 класів, яка здійснювалася індивідуально. Перевіркою було охоплено </w:t>
      </w:r>
      <w:r w:rsidRPr="009B65CF">
        <w:rPr>
          <w:rFonts w:ascii="Times New Roman" w:eastAsia="Times New Roman" w:hAnsi="Times New Roman" w:cs="Times New Roman"/>
          <w:b/>
          <w:sz w:val="28"/>
          <w:szCs w:val="28"/>
          <w:lang w:val="uk-UA" w:eastAsia="ru-RU"/>
        </w:rPr>
        <w:t xml:space="preserve">342 </w:t>
      </w:r>
      <w:r w:rsidRPr="009B65CF">
        <w:rPr>
          <w:rFonts w:ascii="Times New Roman" w:eastAsia="Times New Roman" w:hAnsi="Times New Roman" w:cs="Times New Roman"/>
          <w:sz w:val="28"/>
          <w:szCs w:val="28"/>
          <w:lang w:val="uk-UA" w:eastAsia="ru-RU"/>
        </w:rPr>
        <w:t xml:space="preserve">школярі 2-4 класів. </w:t>
      </w:r>
      <w:r w:rsidRPr="009B65CF">
        <w:rPr>
          <w:rFonts w:ascii="Times New Roman" w:eastAsia="Times New Roman" w:hAnsi="Times New Roman" w:cs="Times New Roman"/>
          <w:b/>
          <w:sz w:val="28"/>
          <w:szCs w:val="28"/>
          <w:lang w:val="uk-UA" w:eastAsia="ru-RU"/>
        </w:rPr>
        <w:t xml:space="preserve">295 (86%) </w:t>
      </w:r>
      <w:r w:rsidRPr="009B65CF">
        <w:rPr>
          <w:rFonts w:ascii="Times New Roman" w:eastAsia="Times New Roman" w:hAnsi="Times New Roman" w:cs="Times New Roman"/>
          <w:sz w:val="28"/>
          <w:szCs w:val="28"/>
          <w:lang w:val="uk-UA" w:eastAsia="ru-RU"/>
        </w:rPr>
        <w:t xml:space="preserve">перевірених учнів мають високий та достатній рівні сформованості навичок читання, </w:t>
      </w:r>
      <w:r w:rsidRPr="009B65CF">
        <w:rPr>
          <w:rFonts w:ascii="Times New Roman" w:eastAsia="Times New Roman" w:hAnsi="Times New Roman" w:cs="Times New Roman"/>
          <w:b/>
          <w:sz w:val="28"/>
          <w:szCs w:val="28"/>
          <w:lang w:val="uk-UA" w:eastAsia="ru-RU"/>
        </w:rPr>
        <w:t>193 (56%)</w:t>
      </w:r>
      <w:r w:rsidRPr="009B65CF">
        <w:rPr>
          <w:rFonts w:ascii="Times New Roman" w:eastAsia="Times New Roman" w:hAnsi="Times New Roman" w:cs="Times New Roman"/>
          <w:sz w:val="28"/>
          <w:szCs w:val="28"/>
          <w:lang w:val="uk-UA" w:eastAsia="ru-RU"/>
        </w:rPr>
        <w:t xml:space="preserve"> із них – високий. </w:t>
      </w:r>
      <w:r w:rsidRPr="009B65CF">
        <w:rPr>
          <w:rFonts w:ascii="Times New Roman" w:eastAsia="Times New Roman" w:hAnsi="Times New Roman" w:cs="Times New Roman"/>
          <w:b/>
          <w:sz w:val="28"/>
          <w:szCs w:val="28"/>
          <w:lang w:val="uk-UA" w:eastAsia="ru-RU"/>
        </w:rPr>
        <w:t>92 (77%)</w:t>
      </w:r>
      <w:r w:rsidRPr="009B65CF">
        <w:rPr>
          <w:rFonts w:ascii="Times New Roman" w:eastAsia="Times New Roman" w:hAnsi="Times New Roman" w:cs="Times New Roman"/>
          <w:sz w:val="28"/>
          <w:szCs w:val="28"/>
          <w:lang w:val="uk-UA" w:eastAsia="ru-RU"/>
        </w:rPr>
        <w:t xml:space="preserve"> перевірених учнів 4-х класів за читання мовчки отримали 7-12 балів. Але у </w:t>
      </w:r>
      <w:r w:rsidRPr="009B65CF">
        <w:rPr>
          <w:rFonts w:ascii="Times New Roman" w:eastAsia="Times New Roman" w:hAnsi="Times New Roman" w:cs="Times New Roman"/>
          <w:b/>
          <w:sz w:val="28"/>
          <w:szCs w:val="28"/>
          <w:lang w:val="uk-UA" w:eastAsia="ru-RU"/>
        </w:rPr>
        <w:t xml:space="preserve">7 </w:t>
      </w:r>
      <w:r w:rsidRPr="009B65CF">
        <w:rPr>
          <w:rFonts w:ascii="Times New Roman" w:eastAsia="Times New Roman" w:hAnsi="Times New Roman" w:cs="Times New Roman"/>
          <w:sz w:val="28"/>
          <w:szCs w:val="28"/>
          <w:lang w:val="uk-UA" w:eastAsia="ru-RU"/>
        </w:rPr>
        <w:t xml:space="preserve">школярів </w:t>
      </w:r>
      <w:r w:rsidRPr="009B65CF">
        <w:rPr>
          <w:rFonts w:ascii="Times New Roman" w:eastAsia="Times New Roman" w:hAnsi="Times New Roman" w:cs="Times New Roman"/>
          <w:b/>
          <w:sz w:val="28"/>
          <w:szCs w:val="28"/>
          <w:lang w:val="uk-UA" w:eastAsia="ru-RU"/>
        </w:rPr>
        <w:t xml:space="preserve">(2%) </w:t>
      </w:r>
      <w:r w:rsidRPr="009B65CF">
        <w:rPr>
          <w:rFonts w:ascii="Times New Roman" w:eastAsia="Times New Roman" w:hAnsi="Times New Roman" w:cs="Times New Roman"/>
          <w:sz w:val="28"/>
          <w:szCs w:val="28"/>
          <w:lang w:val="uk-UA" w:eastAsia="ru-RU"/>
        </w:rPr>
        <w:t xml:space="preserve">паралелей 2-4 класів темп українського читання не відповідає нормативному.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Учнів 1-4 класів, які мають кращі показники з техніки читання,  було нагороджено грамотами на урочистих лінійках, присвячених закінченню навчального року. </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З метою залучення учнів до активного  читання, здійснення морального та естетичного виховання, мовленнєвого розвитку дітей засобами художнього слова 10.03.2016 р. було проведено шкільний тур  </w:t>
      </w:r>
      <w:r w:rsidRPr="009B65CF">
        <w:rPr>
          <w:rFonts w:ascii="Times New Roman" w:eastAsiaTheme="minorEastAsia" w:hAnsi="Times New Roman" w:cs="Times New Roman"/>
          <w:b/>
          <w:sz w:val="28"/>
          <w:lang w:val="uk-UA" w:eastAsia="ru-RU"/>
        </w:rPr>
        <w:t>конкурсу читців</w:t>
      </w:r>
      <w:r w:rsidRPr="009B65CF">
        <w:rPr>
          <w:rFonts w:ascii="Times New Roman" w:eastAsiaTheme="minorEastAsia" w:hAnsi="Times New Roman" w:cs="Times New Roman"/>
          <w:sz w:val="28"/>
          <w:lang w:val="uk-UA" w:eastAsia="ru-RU"/>
        </w:rPr>
        <w:t xml:space="preserve"> імені Т.Г.Шевченка серед учнів 1-4 класів.  Школярі </w:t>
      </w:r>
      <w:r w:rsidRPr="009B65CF">
        <w:rPr>
          <w:rFonts w:ascii="Times New Roman" w:eastAsia="Times New Roman" w:hAnsi="Times New Roman" w:cs="Times New Roman"/>
          <w:sz w:val="28"/>
          <w:szCs w:val="28"/>
          <w:lang w:val="uk-UA" w:eastAsia="ru-RU"/>
        </w:rPr>
        <w:t xml:space="preserve">виконували  </w:t>
      </w:r>
      <w:r w:rsidRPr="009B65CF">
        <w:rPr>
          <w:rFonts w:ascii="Times New Roman" w:eastAsia="Times New Roman" w:hAnsi="Times New Roman" w:cs="Times New Roman"/>
          <w:b/>
          <w:sz w:val="28"/>
          <w:szCs w:val="28"/>
          <w:lang w:val="uk-UA" w:eastAsia="ru-RU"/>
        </w:rPr>
        <w:t>твори Кобзаря</w:t>
      </w:r>
      <w:r w:rsidRPr="009B65CF">
        <w:rPr>
          <w:rFonts w:ascii="Times New Roman" w:eastAsia="Times New Roman" w:hAnsi="Times New Roman" w:cs="Times New Roman"/>
          <w:sz w:val="28"/>
          <w:szCs w:val="28"/>
          <w:lang w:val="uk-UA" w:eastAsia="ru-RU"/>
        </w:rPr>
        <w:t xml:space="preserve"> та українських письменниць-ювілярок </w:t>
      </w:r>
      <w:r w:rsidRPr="009B65CF">
        <w:rPr>
          <w:rFonts w:ascii="Times New Roman" w:eastAsia="Times New Roman" w:hAnsi="Times New Roman" w:cs="Times New Roman"/>
          <w:b/>
          <w:sz w:val="28"/>
          <w:szCs w:val="28"/>
          <w:lang w:val="uk-UA" w:eastAsia="ru-RU"/>
        </w:rPr>
        <w:t>М.Підгірянки</w:t>
      </w:r>
      <w:r w:rsidRPr="009B65CF">
        <w:rPr>
          <w:rFonts w:ascii="Times New Roman" w:eastAsia="Times New Roman" w:hAnsi="Times New Roman" w:cs="Times New Roman"/>
          <w:sz w:val="28"/>
          <w:szCs w:val="28"/>
          <w:lang w:val="uk-UA" w:eastAsia="ru-RU"/>
        </w:rPr>
        <w:t xml:space="preserve"> (29 березня – </w:t>
      </w:r>
      <w:r w:rsidRPr="009B65CF">
        <w:rPr>
          <w:rFonts w:ascii="Times New Roman" w:eastAsia="Times New Roman" w:hAnsi="Times New Roman" w:cs="Times New Roman"/>
          <w:i/>
          <w:sz w:val="28"/>
          <w:szCs w:val="28"/>
          <w:lang w:val="uk-UA" w:eastAsia="ru-RU"/>
        </w:rPr>
        <w:t>135 років з Дня народження</w:t>
      </w:r>
      <w:r w:rsidRPr="009B65CF">
        <w:rPr>
          <w:rFonts w:ascii="Times New Roman" w:eastAsia="Times New Roman" w:hAnsi="Times New Roman" w:cs="Times New Roman"/>
          <w:sz w:val="28"/>
          <w:szCs w:val="28"/>
          <w:lang w:val="uk-UA" w:eastAsia="ru-RU"/>
        </w:rPr>
        <w:t xml:space="preserve">) та </w:t>
      </w:r>
      <w:r w:rsidRPr="009B65CF">
        <w:rPr>
          <w:rFonts w:ascii="Times New Roman" w:eastAsia="Times New Roman" w:hAnsi="Times New Roman" w:cs="Times New Roman"/>
          <w:b/>
          <w:sz w:val="28"/>
          <w:szCs w:val="28"/>
          <w:lang w:val="uk-UA" w:eastAsia="ru-RU"/>
        </w:rPr>
        <w:t>Л.Українки</w:t>
      </w:r>
      <w:r w:rsidRPr="009B65CF">
        <w:rPr>
          <w:rFonts w:ascii="Times New Roman" w:eastAsia="Times New Roman" w:hAnsi="Times New Roman" w:cs="Times New Roman"/>
          <w:sz w:val="28"/>
          <w:szCs w:val="28"/>
          <w:lang w:val="uk-UA" w:eastAsia="ru-RU"/>
        </w:rPr>
        <w:t xml:space="preserve"> (25 лютого – </w:t>
      </w:r>
      <w:r w:rsidRPr="009B65CF">
        <w:rPr>
          <w:rFonts w:ascii="Times New Roman" w:eastAsia="Times New Roman" w:hAnsi="Times New Roman" w:cs="Times New Roman"/>
          <w:i/>
          <w:sz w:val="28"/>
          <w:szCs w:val="28"/>
          <w:lang w:val="uk-UA" w:eastAsia="ru-RU"/>
        </w:rPr>
        <w:t>145 років з Дня народження</w:t>
      </w:r>
      <w:r w:rsidRPr="009B65CF">
        <w:rPr>
          <w:rFonts w:ascii="Times New Roman" w:eastAsia="Times New Roman" w:hAnsi="Times New Roman" w:cs="Times New Roman"/>
          <w:sz w:val="28"/>
          <w:szCs w:val="28"/>
          <w:lang w:val="uk-UA" w:eastAsia="ru-RU"/>
        </w:rPr>
        <w:t>).</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Поповнено матеріально-технічну базу початкової школи (12 кабінетів початкової школи,  1 кабінет інформатики, 1 кабінет англійської мова, мала спортивна зала). Усі кабінети початкової школи оснащено телевізорами та DVD, є 11 комп’ютерів, 8 проекторів, 9 принтерів. ТЗН кабінету інформатики: принтер, сканер, проектор, 15 ноутбуків. </w:t>
      </w:r>
    </w:p>
    <w:p w:rsidR="009B65CF" w:rsidRPr="009B65CF" w:rsidRDefault="009B65CF" w:rsidP="009B65CF">
      <w:pPr>
        <w:spacing w:line="240" w:lineRule="auto"/>
        <w:jc w:val="center"/>
        <w:rPr>
          <w:rFonts w:ascii="Times New Roman" w:eastAsiaTheme="minorEastAsia" w:hAnsi="Times New Roman" w:cs="Times New Roman"/>
          <w:b/>
          <w:color w:val="00B050"/>
          <w:sz w:val="28"/>
          <w:lang w:val="uk-UA" w:eastAsia="ru-RU"/>
        </w:rPr>
      </w:pPr>
      <w:r w:rsidRPr="009B65CF">
        <w:rPr>
          <w:rFonts w:ascii="Times New Roman" w:eastAsiaTheme="minorEastAsia" w:hAnsi="Times New Roman" w:cs="Times New Roman"/>
          <w:b/>
          <w:color w:val="00B050"/>
          <w:sz w:val="28"/>
          <w:lang w:val="uk-UA" w:eastAsia="ru-RU"/>
        </w:rPr>
        <w:t>ПЛАНУВАННЯ РОБОТИ</w:t>
      </w:r>
    </w:p>
    <w:p w:rsidR="009B65CF" w:rsidRPr="009B65CF" w:rsidRDefault="009B65CF" w:rsidP="009B65CF">
      <w:pPr>
        <w:spacing w:line="240" w:lineRule="auto"/>
        <w:jc w:val="center"/>
        <w:rPr>
          <w:rFonts w:ascii="Times New Roman" w:eastAsiaTheme="minorEastAsia" w:hAnsi="Times New Roman" w:cs="Times New Roman"/>
          <w:b/>
          <w:color w:val="00B050"/>
          <w:sz w:val="28"/>
          <w:lang w:val="uk-UA" w:eastAsia="ru-RU"/>
        </w:rPr>
      </w:pPr>
      <w:r w:rsidRPr="009B65CF">
        <w:rPr>
          <w:rFonts w:ascii="Times New Roman" w:eastAsiaTheme="minorEastAsia" w:hAnsi="Times New Roman" w:cs="Times New Roman"/>
          <w:b/>
          <w:color w:val="00B050"/>
          <w:sz w:val="28"/>
          <w:lang w:val="uk-UA" w:eastAsia="ru-RU"/>
        </w:rPr>
        <w:t>НА 2016/2017 НАВЧАЛЬНИЙ РІК</w:t>
      </w:r>
    </w:p>
    <w:p w:rsidR="009B65CF" w:rsidRPr="009B65CF" w:rsidRDefault="009B65CF" w:rsidP="009B65CF">
      <w:pPr>
        <w:spacing w:line="240" w:lineRule="auto"/>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b/>
          <w:sz w:val="28"/>
          <w:lang w:val="uk-UA" w:eastAsia="ru-RU"/>
        </w:rPr>
        <w:t>Науково-методична проблема ШМО:</w:t>
      </w:r>
      <w:r w:rsidRPr="009B65CF">
        <w:rPr>
          <w:rFonts w:ascii="Times New Roman" w:eastAsiaTheme="minorEastAsia" w:hAnsi="Times New Roman" w:cs="Times New Roman"/>
          <w:sz w:val="28"/>
          <w:lang w:val="uk-UA" w:eastAsia="ru-RU"/>
        </w:rPr>
        <w:t xml:space="preserve"> </w:t>
      </w:r>
    </w:p>
    <w:p w:rsidR="009B65CF" w:rsidRPr="009B65CF" w:rsidRDefault="009B65CF" w:rsidP="009B65CF">
      <w:pPr>
        <w:spacing w:after="0" w:line="240" w:lineRule="auto"/>
        <w:ind w:left="708"/>
        <w:jc w:val="center"/>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«Формування математичної компетентності та розвиток логічного мислення на уроках математики в початкових класах».</w:t>
      </w:r>
    </w:p>
    <w:p w:rsidR="009B65CF" w:rsidRPr="009B65CF" w:rsidRDefault="009B65CF" w:rsidP="009B65CF">
      <w:pPr>
        <w:spacing w:line="240" w:lineRule="auto"/>
        <w:jc w:val="both"/>
        <w:rPr>
          <w:rFonts w:ascii="Times New Roman" w:eastAsiaTheme="minorEastAsia" w:hAnsi="Times New Roman" w:cs="Times New Roman"/>
          <w:sz w:val="28"/>
          <w:lang w:val="uk-UA" w:eastAsia="ru-RU"/>
        </w:rPr>
      </w:pPr>
    </w:p>
    <w:p w:rsidR="009B65CF" w:rsidRPr="009B65CF" w:rsidRDefault="009B65CF" w:rsidP="009B65CF">
      <w:pPr>
        <w:spacing w:after="0" w:line="240" w:lineRule="auto"/>
        <w:jc w:val="both"/>
        <w:rPr>
          <w:rFonts w:ascii="Times New Roman" w:eastAsiaTheme="minorEastAsia" w:hAnsi="Times New Roman" w:cs="Times New Roman"/>
          <w:b/>
          <w:sz w:val="28"/>
          <w:lang w:val="uk-UA" w:eastAsia="ru-RU"/>
        </w:rPr>
      </w:pPr>
      <w:r w:rsidRPr="009B65CF">
        <w:rPr>
          <w:rFonts w:ascii="Times New Roman" w:eastAsiaTheme="minorEastAsia" w:hAnsi="Times New Roman" w:cs="Times New Roman"/>
          <w:b/>
          <w:sz w:val="28"/>
          <w:lang w:val="uk-UA" w:eastAsia="ru-RU"/>
        </w:rPr>
        <w:lastRenderedPageBreak/>
        <w:t>Фронтальні перевірки:</w:t>
      </w:r>
    </w:p>
    <w:p w:rsidR="009B65CF" w:rsidRPr="009B65CF" w:rsidRDefault="009B65CF" w:rsidP="009B65CF">
      <w:pPr>
        <w:spacing w:after="0" w:line="240" w:lineRule="auto"/>
        <w:ind w:left="567" w:hanging="283"/>
        <w:jc w:val="both"/>
        <w:rPr>
          <w:rFonts w:ascii="Times New Roman" w:eastAsiaTheme="minorEastAsia" w:hAnsi="Times New Roman" w:cs="Times New Roman"/>
          <w:sz w:val="28"/>
          <w:u w:val="single"/>
          <w:lang w:val="uk-UA" w:eastAsia="ru-RU"/>
        </w:rPr>
      </w:pPr>
      <w:r w:rsidRPr="009B65CF">
        <w:rPr>
          <w:rFonts w:ascii="Times New Roman" w:eastAsiaTheme="minorEastAsia" w:hAnsi="Times New Roman" w:cs="Times New Roman"/>
          <w:sz w:val="28"/>
          <w:lang w:val="uk-UA" w:eastAsia="ru-RU"/>
        </w:rPr>
        <w:t>1.</w:t>
      </w:r>
      <w:r w:rsidRPr="009B65CF">
        <w:rPr>
          <w:rFonts w:eastAsiaTheme="minorEastAsia"/>
          <w:lang w:eastAsia="ru-RU"/>
        </w:rPr>
        <w:t xml:space="preserve"> </w:t>
      </w:r>
      <w:r w:rsidRPr="009B65CF">
        <w:rPr>
          <w:rFonts w:ascii="Times New Roman" w:eastAsiaTheme="minorEastAsia" w:hAnsi="Times New Roman" w:cs="Times New Roman"/>
          <w:sz w:val="28"/>
          <w:lang w:val="uk-UA" w:eastAsia="ru-RU"/>
        </w:rPr>
        <w:t>Стан викладання української мови в 1-4 класах (листопад  2016).</w:t>
      </w:r>
    </w:p>
    <w:p w:rsidR="009B65CF" w:rsidRPr="009B65CF" w:rsidRDefault="009B65CF" w:rsidP="009B65CF">
      <w:pPr>
        <w:spacing w:after="0" w:line="240" w:lineRule="auto"/>
        <w:ind w:left="567" w:hanging="283"/>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sz w:val="28"/>
          <w:lang w:val="uk-UA" w:eastAsia="ru-RU"/>
        </w:rPr>
        <w:t xml:space="preserve">2. </w:t>
      </w:r>
      <w:r w:rsidRPr="009B65CF">
        <w:rPr>
          <w:rFonts w:ascii="Times New Roman" w:eastAsiaTheme="minorEastAsia" w:hAnsi="Times New Roman" w:cs="Times New Roman"/>
          <w:sz w:val="28"/>
          <w:szCs w:val="28"/>
          <w:lang w:val="uk-UA" w:eastAsia="ru-RU"/>
        </w:rPr>
        <w:t>Розвиток логічного мислення на уроках математики в 1-2-х класах (жовтень 2016).</w:t>
      </w:r>
    </w:p>
    <w:p w:rsidR="009B65CF" w:rsidRPr="009B65CF" w:rsidRDefault="009B65CF" w:rsidP="009B65CF">
      <w:pPr>
        <w:spacing w:after="0" w:line="240" w:lineRule="auto"/>
        <w:jc w:val="both"/>
        <w:rPr>
          <w:rFonts w:ascii="Times New Roman" w:eastAsiaTheme="minorEastAsia" w:hAnsi="Times New Roman" w:cs="Times New Roman"/>
          <w:sz w:val="28"/>
          <w:lang w:val="uk-UA" w:eastAsia="ru-RU"/>
        </w:rPr>
      </w:pPr>
    </w:p>
    <w:p w:rsidR="009B65CF" w:rsidRPr="009B65CF" w:rsidRDefault="009B65CF" w:rsidP="009B65CF">
      <w:pPr>
        <w:spacing w:after="0" w:line="240" w:lineRule="auto"/>
        <w:jc w:val="both"/>
        <w:rPr>
          <w:rFonts w:ascii="Times New Roman" w:eastAsiaTheme="minorEastAsia" w:hAnsi="Times New Roman" w:cs="Times New Roman"/>
          <w:b/>
          <w:sz w:val="28"/>
          <w:lang w:val="uk-UA" w:eastAsia="ru-RU"/>
        </w:rPr>
      </w:pPr>
      <w:r w:rsidRPr="009B65CF">
        <w:rPr>
          <w:rFonts w:ascii="Times New Roman" w:eastAsiaTheme="minorEastAsia" w:hAnsi="Times New Roman" w:cs="Times New Roman"/>
          <w:b/>
          <w:sz w:val="28"/>
          <w:lang w:val="uk-UA" w:eastAsia="ru-RU"/>
        </w:rPr>
        <w:t>Контроль за станом  виконання наказів:</w:t>
      </w:r>
    </w:p>
    <w:p w:rsidR="009B65CF" w:rsidRPr="009B65CF" w:rsidRDefault="009B65CF" w:rsidP="009B65CF">
      <w:pPr>
        <w:spacing w:after="0" w:line="240" w:lineRule="auto"/>
        <w:ind w:left="567" w:hanging="283"/>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1.</w:t>
      </w:r>
      <w:r w:rsidR="001226ED">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sz w:val="28"/>
          <w:szCs w:val="28"/>
          <w:lang w:val="uk-UA" w:eastAsia="ru-RU"/>
        </w:rPr>
        <w:t>Про стан викладання музичного мистецтва в 1-4 класах (листопад 2016)</w:t>
      </w:r>
    </w:p>
    <w:p w:rsidR="009B65CF" w:rsidRPr="009B65CF" w:rsidRDefault="009B65CF" w:rsidP="009B65CF">
      <w:pPr>
        <w:spacing w:after="0" w:line="240" w:lineRule="auto"/>
        <w:ind w:left="991" w:hanging="283"/>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(Наказ від 26.11.2015 № 212).</w:t>
      </w:r>
    </w:p>
    <w:p w:rsidR="009B65CF" w:rsidRPr="009B65CF" w:rsidRDefault="009B65CF" w:rsidP="009B65CF">
      <w:pPr>
        <w:spacing w:after="0" w:line="240" w:lineRule="auto"/>
        <w:ind w:left="567" w:hanging="283"/>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2.</w:t>
      </w:r>
      <w:r w:rsidR="001226ED">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sz w:val="28"/>
          <w:szCs w:val="28"/>
          <w:lang w:val="uk-UA" w:eastAsia="ru-RU"/>
        </w:rPr>
        <w:t>Про стан викладання трудового навчання в 1-4 класах (січень 2017)</w:t>
      </w:r>
    </w:p>
    <w:p w:rsidR="009B65CF" w:rsidRPr="009B65CF" w:rsidRDefault="009B65CF" w:rsidP="009B65CF">
      <w:pPr>
        <w:spacing w:after="0" w:line="240" w:lineRule="auto"/>
        <w:ind w:left="991" w:hanging="283"/>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(Наказ від 19.02.2016 № 31). </w:t>
      </w:r>
    </w:p>
    <w:p w:rsidR="009B65CF" w:rsidRPr="009B65CF" w:rsidRDefault="009B65CF" w:rsidP="009B65CF">
      <w:pPr>
        <w:spacing w:after="0" w:line="240" w:lineRule="auto"/>
        <w:ind w:left="567" w:hanging="283"/>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3.</w:t>
      </w:r>
      <w:r w:rsidR="001226ED">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sz w:val="28"/>
          <w:szCs w:val="28"/>
          <w:lang w:val="uk-UA" w:eastAsia="ru-RU"/>
        </w:rPr>
        <w:t>Про стан викладання інформатики в 2-4 класах (лютий 2017)</w:t>
      </w:r>
    </w:p>
    <w:p w:rsidR="009B65CF" w:rsidRPr="009B65CF" w:rsidRDefault="009B65CF" w:rsidP="009B65CF">
      <w:pPr>
        <w:spacing w:after="0" w:line="240" w:lineRule="auto"/>
        <w:ind w:left="991" w:hanging="283"/>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(Наказ від 26.02.2016 № 36). </w:t>
      </w:r>
    </w:p>
    <w:p w:rsidR="009B65CF" w:rsidRPr="009B65CF" w:rsidRDefault="009B65CF" w:rsidP="009B65CF">
      <w:pPr>
        <w:spacing w:after="0" w:line="240" w:lineRule="auto"/>
        <w:jc w:val="both"/>
        <w:rPr>
          <w:rFonts w:ascii="Times New Roman" w:eastAsiaTheme="minorEastAsia" w:hAnsi="Times New Roman" w:cs="Times New Roman"/>
          <w:b/>
          <w:sz w:val="28"/>
          <w:lang w:val="uk-UA" w:eastAsia="ru-RU"/>
        </w:rPr>
      </w:pPr>
    </w:p>
    <w:p w:rsidR="009B65CF" w:rsidRPr="009B65CF" w:rsidRDefault="009B65CF" w:rsidP="009B65CF">
      <w:pPr>
        <w:spacing w:after="0" w:line="240" w:lineRule="auto"/>
        <w:jc w:val="both"/>
        <w:rPr>
          <w:rFonts w:ascii="Times New Roman" w:eastAsiaTheme="minorEastAsia" w:hAnsi="Times New Roman" w:cs="Times New Roman"/>
          <w:b/>
          <w:sz w:val="28"/>
          <w:lang w:val="uk-UA" w:eastAsia="ru-RU"/>
        </w:rPr>
      </w:pPr>
      <w:r w:rsidRPr="009B65CF">
        <w:rPr>
          <w:rFonts w:ascii="Times New Roman" w:eastAsiaTheme="minorEastAsia" w:hAnsi="Times New Roman" w:cs="Times New Roman"/>
          <w:b/>
          <w:sz w:val="28"/>
          <w:lang w:val="uk-UA" w:eastAsia="ru-RU"/>
        </w:rPr>
        <w:t>Тематичні перевірки:</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cs="Times New Roman"/>
          <w:b/>
          <w:sz w:val="28"/>
          <w:lang w:val="uk-UA" w:eastAsia="ru-RU"/>
        </w:rPr>
      </w:pPr>
      <w:r w:rsidRPr="009B65CF">
        <w:rPr>
          <w:rFonts w:ascii="Times New Roman" w:eastAsia="Times New Roman" w:hAnsi="Times New Roman" w:cs="Times New Roman"/>
          <w:sz w:val="28"/>
          <w:szCs w:val="28"/>
          <w:lang w:val="uk-UA" w:eastAsia="ru-RU"/>
        </w:rPr>
        <w:t>Стан навичок читання учнів 1-4 кл. (грудень, травень).</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cs="Times New Roman"/>
          <w:b/>
          <w:sz w:val="28"/>
          <w:lang w:val="uk-UA" w:eastAsia="ru-RU"/>
        </w:rPr>
      </w:pPr>
      <w:r w:rsidRPr="009B65CF">
        <w:rPr>
          <w:rFonts w:ascii="Times New Roman" w:eastAsia="Times New Roman" w:hAnsi="Times New Roman" w:cs="Times New Roman"/>
          <w:sz w:val="28"/>
          <w:szCs w:val="28"/>
          <w:lang w:val="uk-UA" w:eastAsia="ru-RU"/>
        </w:rPr>
        <w:t>Стан навичок українського читання учнів 2-4 кл. (грудень, травень).</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cs="Times New Roman"/>
          <w:b/>
          <w:sz w:val="28"/>
          <w:lang w:val="uk-UA" w:eastAsia="ru-RU"/>
        </w:rPr>
      </w:pPr>
      <w:r w:rsidRPr="009B65CF">
        <w:rPr>
          <w:rFonts w:ascii="Times New Roman" w:eastAsia="Times New Roman" w:hAnsi="Times New Roman" w:cs="Times New Roman"/>
          <w:sz w:val="28"/>
          <w:szCs w:val="28"/>
          <w:lang w:val="uk-UA" w:eastAsia="ru-RU"/>
        </w:rPr>
        <w:t xml:space="preserve">Опанування учнями обчислювальної компетенції (3-4 кл. – грудень  2016, 1-2 кл. – травень 2017). </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cs="Times New Roman"/>
          <w:b/>
          <w:sz w:val="28"/>
          <w:lang w:val="uk-UA" w:eastAsia="ru-RU"/>
        </w:rPr>
      </w:pPr>
      <w:r w:rsidRPr="009B65CF">
        <w:rPr>
          <w:rFonts w:ascii="Times New Roman" w:eastAsia="Times New Roman" w:hAnsi="Times New Roman" w:cs="Times New Roman"/>
          <w:sz w:val="28"/>
          <w:szCs w:val="28"/>
          <w:lang w:val="uk-UA" w:eastAsia="ru-RU"/>
        </w:rPr>
        <w:t>Робота вчителів перших класів з формування графічної навички письма (квітень 2016).</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cs="Times New Roman"/>
          <w:b/>
          <w:sz w:val="28"/>
          <w:lang w:val="uk-UA" w:eastAsia="ru-RU"/>
        </w:rPr>
      </w:pPr>
      <w:r w:rsidRPr="009B65CF">
        <w:rPr>
          <w:rFonts w:ascii="Times New Roman" w:eastAsia="Times New Roman" w:hAnsi="Times New Roman" w:cs="Times New Roman"/>
          <w:sz w:val="28"/>
          <w:szCs w:val="28"/>
          <w:lang w:val="uk-UA" w:eastAsia="ru-RU"/>
        </w:rPr>
        <w:t>Розвиток мовлення учнів 2-3 класів на засадах взаємодії різних видів мовленнєвої діяльності (квітень 2017).</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cs="Times New Roman"/>
          <w:b/>
          <w:sz w:val="28"/>
          <w:lang w:val="uk-UA" w:eastAsia="ru-RU"/>
        </w:rPr>
      </w:pPr>
      <w:r w:rsidRPr="009B65CF">
        <w:rPr>
          <w:rFonts w:ascii="Times New Roman" w:eastAsia="Times New Roman" w:hAnsi="Times New Roman" w:cs="Times New Roman"/>
          <w:sz w:val="28"/>
          <w:szCs w:val="28"/>
          <w:lang w:val="uk-UA" w:eastAsia="ru-RU"/>
        </w:rPr>
        <w:t>Контроль за якістю навчальних досягнень з української мови та читання учнів випускних класів (березень 2017).</w:t>
      </w:r>
    </w:p>
    <w:p w:rsidR="009B65CF" w:rsidRPr="009B65CF" w:rsidRDefault="009B65CF" w:rsidP="004A2662">
      <w:pPr>
        <w:numPr>
          <w:ilvl w:val="0"/>
          <w:numId w:val="37"/>
        </w:numPr>
        <w:spacing w:before="240" w:line="240" w:lineRule="auto"/>
        <w:contextualSpacing/>
        <w:jc w:val="both"/>
        <w:rPr>
          <w:rFonts w:ascii="Times New Roman" w:eastAsiaTheme="minorEastAsia" w:hAnsi="Times New Roman" w:cs="Times New Roman"/>
          <w:b/>
          <w:sz w:val="28"/>
          <w:lang w:val="uk-UA" w:eastAsia="ru-RU"/>
        </w:rPr>
      </w:pPr>
      <w:r w:rsidRPr="009B65CF">
        <w:rPr>
          <w:rFonts w:ascii="Times New Roman" w:eastAsia="Times New Roman" w:hAnsi="Times New Roman" w:cs="Times New Roman"/>
          <w:sz w:val="28"/>
          <w:szCs w:val="28"/>
          <w:lang w:val="uk-UA" w:eastAsia="ru-RU"/>
        </w:rPr>
        <w:t>Формування читацької компетентності учнів 4-х класів (грудень 2016).</w:t>
      </w:r>
    </w:p>
    <w:p w:rsidR="009B65CF" w:rsidRPr="009B65CF" w:rsidRDefault="009B65CF" w:rsidP="009B65CF">
      <w:pPr>
        <w:spacing w:before="240" w:after="0" w:line="240" w:lineRule="auto"/>
        <w:jc w:val="both"/>
        <w:rPr>
          <w:rFonts w:ascii="Times New Roman" w:eastAsia="Times New Roman" w:hAnsi="Times New Roman" w:cs="Times New Roman"/>
          <w:sz w:val="28"/>
          <w:szCs w:val="28"/>
          <w:lang w:val="uk-UA" w:eastAsia="ru-RU"/>
        </w:rPr>
      </w:pP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b/>
          <w:sz w:val="28"/>
          <w:u w:val="single"/>
          <w:lang w:val="uk-UA" w:eastAsia="ru-RU"/>
        </w:rPr>
        <w:t>Атестація вчителів</w:t>
      </w:r>
      <w:r w:rsidRPr="009B65CF">
        <w:rPr>
          <w:rFonts w:ascii="Times New Roman" w:eastAsiaTheme="minorEastAsia" w:hAnsi="Times New Roman" w:cs="Times New Roman"/>
          <w:sz w:val="28"/>
          <w:lang w:val="uk-UA" w:eastAsia="ru-RU"/>
        </w:rPr>
        <w:t xml:space="preserve"> – майстер-класи, відкриті уроки тощо (жовтень 2016 – квітень 2017).</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b/>
          <w:sz w:val="28"/>
          <w:u w:val="single"/>
          <w:lang w:val="uk-UA" w:eastAsia="ru-RU"/>
        </w:rPr>
        <w:t>Консиліум із адаптації</w:t>
      </w:r>
      <w:r w:rsidRPr="009B65CF">
        <w:rPr>
          <w:rFonts w:ascii="Times New Roman" w:eastAsiaTheme="minorEastAsia" w:hAnsi="Times New Roman" w:cs="Times New Roman"/>
          <w:sz w:val="28"/>
          <w:lang w:val="uk-UA" w:eastAsia="ru-RU"/>
        </w:rPr>
        <w:t xml:space="preserve"> до навчання в школі учнів 1-х класів (листопад 2016, ІІ тиждень).</w:t>
      </w:r>
    </w:p>
    <w:p w:rsidR="009B65CF" w:rsidRPr="009B65CF" w:rsidRDefault="009B65CF" w:rsidP="009B65CF">
      <w:pPr>
        <w:spacing w:after="0" w:line="240" w:lineRule="auto"/>
        <w:ind w:left="567"/>
        <w:jc w:val="both"/>
        <w:rPr>
          <w:rFonts w:ascii="Times New Roman" w:eastAsia="Times New Roman" w:hAnsi="Times New Roman" w:cs="Times New Roman"/>
          <w:sz w:val="28"/>
          <w:szCs w:val="28"/>
          <w:lang w:val="uk-UA" w:eastAsia="ru-RU"/>
        </w:rPr>
      </w:pPr>
      <w:r w:rsidRPr="009B65CF">
        <w:rPr>
          <w:rFonts w:ascii="Times New Roman" w:eastAsiaTheme="minorEastAsia" w:hAnsi="Times New Roman" w:cs="Times New Roman"/>
          <w:sz w:val="28"/>
          <w:lang w:val="uk-UA" w:eastAsia="ru-RU"/>
        </w:rPr>
        <w:t xml:space="preserve">Участь у </w:t>
      </w:r>
      <w:r w:rsidRPr="009B65CF">
        <w:rPr>
          <w:rFonts w:ascii="Times New Roman" w:eastAsia="Times New Roman" w:hAnsi="Times New Roman" w:cs="Times New Roman"/>
          <w:b/>
          <w:sz w:val="28"/>
          <w:szCs w:val="28"/>
          <w:u w:val="single"/>
          <w:lang w:val="uk-UA" w:eastAsia="ru-RU"/>
        </w:rPr>
        <w:t>Міжнародному конкурсі з української мови</w:t>
      </w:r>
      <w:r w:rsidRPr="009B65CF">
        <w:rPr>
          <w:rFonts w:ascii="Times New Roman" w:eastAsia="Times New Roman" w:hAnsi="Times New Roman" w:cs="Times New Roman"/>
          <w:sz w:val="28"/>
          <w:szCs w:val="28"/>
          <w:lang w:val="uk-UA" w:eastAsia="ru-RU"/>
        </w:rPr>
        <w:t xml:space="preserve"> імені Петра</w:t>
      </w: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Яцика:</w:t>
      </w:r>
      <w:r w:rsidRPr="009B65CF">
        <w:rPr>
          <w:rFonts w:ascii="Times New Roman" w:eastAsia="Times New Roman" w:hAnsi="Times New Roman" w:cs="Times New Roman"/>
          <w:sz w:val="28"/>
          <w:szCs w:val="28"/>
          <w:lang w:val="uk-UA" w:eastAsia="ru-RU"/>
        </w:rPr>
        <w:br/>
        <w:t xml:space="preserve">             а) шкільний тур – листопад 2016, І</w:t>
      </w:r>
      <w:r w:rsidR="001226ED">
        <w:rPr>
          <w:rFonts w:ascii="Times New Roman" w:eastAsia="Times New Roman" w:hAnsi="Times New Roman" w:cs="Times New Roman"/>
          <w:sz w:val="28"/>
          <w:szCs w:val="28"/>
          <w:lang w:val="uk-UA" w:eastAsia="ru-RU"/>
        </w:rPr>
        <w:t>І</w:t>
      </w:r>
      <w:r w:rsidRPr="009B65CF">
        <w:rPr>
          <w:rFonts w:ascii="Times New Roman" w:eastAsia="Times New Roman" w:hAnsi="Times New Roman" w:cs="Times New Roman"/>
          <w:sz w:val="28"/>
          <w:szCs w:val="28"/>
          <w:lang w:val="uk-UA" w:eastAsia="ru-RU"/>
        </w:rPr>
        <w:t xml:space="preserve"> тиждень;</w:t>
      </w:r>
    </w:p>
    <w:p w:rsidR="009B65CF" w:rsidRPr="009B65CF" w:rsidRDefault="009B65CF" w:rsidP="009B65CF">
      <w:pPr>
        <w:spacing w:line="240" w:lineRule="auto"/>
        <w:ind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б) міський тур – листопад 2016, ІІІ тиждень.</w:t>
      </w:r>
    </w:p>
    <w:p w:rsidR="009B65CF" w:rsidRPr="009B65CF" w:rsidRDefault="009B65CF" w:rsidP="009B65CF">
      <w:pPr>
        <w:spacing w:line="240" w:lineRule="auto"/>
        <w:ind w:firstLine="567"/>
        <w:rPr>
          <w:rFonts w:ascii="Times New Roman" w:eastAsiaTheme="minorEastAsia" w:hAnsi="Times New Roman" w:cs="Times New Roman"/>
          <w:sz w:val="28"/>
          <w:szCs w:val="28"/>
          <w:lang w:val="uk-UA" w:eastAsia="ru-RU"/>
        </w:rPr>
      </w:pPr>
      <w:r w:rsidRPr="009B65CF">
        <w:rPr>
          <w:rFonts w:ascii="Times New Roman" w:eastAsiaTheme="minorEastAsia" w:hAnsi="Times New Roman" w:cs="Times New Roman"/>
          <w:b/>
          <w:sz w:val="28"/>
          <w:szCs w:val="28"/>
          <w:u w:val="single"/>
          <w:lang w:val="uk-UA" w:eastAsia="ru-RU"/>
        </w:rPr>
        <w:t>Декада вчителів</w:t>
      </w:r>
      <w:r w:rsidRPr="009B65CF">
        <w:rPr>
          <w:rFonts w:ascii="Times New Roman" w:eastAsiaTheme="minorEastAsia" w:hAnsi="Times New Roman" w:cs="Times New Roman"/>
          <w:sz w:val="28"/>
          <w:szCs w:val="28"/>
          <w:lang w:val="uk-UA" w:eastAsia="ru-RU"/>
        </w:rPr>
        <w:t xml:space="preserve"> початкових класів – уроки з математики, української та російської мови (листопад 2016, ІІІ т.</w:t>
      </w:r>
      <w:r w:rsidR="00EA552F">
        <w:rPr>
          <w:rFonts w:ascii="Times New Roman" w:eastAsiaTheme="minorEastAsia" w:hAnsi="Times New Roman" w:cs="Times New Roman"/>
          <w:sz w:val="28"/>
          <w:szCs w:val="28"/>
          <w:lang w:val="uk-UA" w:eastAsia="ru-RU"/>
        </w:rPr>
        <w:t xml:space="preserve"> </w:t>
      </w:r>
      <w:r w:rsidR="00EA552F" w:rsidRPr="00EA552F">
        <w:rPr>
          <w:rFonts w:ascii="Times New Roman" w:eastAsiaTheme="minorEastAsia" w:hAnsi="Times New Roman" w:cs="Times New Roman"/>
          <w:sz w:val="28"/>
          <w:szCs w:val="28"/>
          <w:lang w:val="uk-UA" w:eastAsia="ru-RU"/>
        </w:rPr>
        <w:t>–</w:t>
      </w:r>
      <w:r w:rsidRPr="009B65CF">
        <w:rPr>
          <w:rFonts w:ascii="Times New Roman" w:eastAsiaTheme="minorEastAsia" w:hAnsi="Times New Roman" w:cs="Times New Roman"/>
          <w:sz w:val="28"/>
          <w:szCs w:val="28"/>
          <w:lang w:val="uk-UA" w:eastAsia="ru-RU"/>
        </w:rPr>
        <w:t xml:space="preserve"> </w:t>
      </w:r>
      <w:proofErr w:type="spellStart"/>
      <w:r w:rsidRPr="009B65CF">
        <w:rPr>
          <w:rFonts w:ascii="Times New Roman" w:eastAsiaTheme="minorEastAsia" w:hAnsi="Times New Roman" w:cs="Times New Roman"/>
          <w:sz w:val="28"/>
          <w:szCs w:val="28"/>
          <w:lang w:val="uk-UA" w:eastAsia="ru-RU"/>
        </w:rPr>
        <w:t>матем</w:t>
      </w:r>
      <w:proofErr w:type="spellEnd"/>
      <w:r w:rsidRPr="009B65CF">
        <w:rPr>
          <w:rFonts w:ascii="Times New Roman" w:eastAsiaTheme="minorEastAsia" w:hAnsi="Times New Roman" w:cs="Times New Roman"/>
          <w:sz w:val="28"/>
          <w:szCs w:val="28"/>
          <w:lang w:val="uk-UA" w:eastAsia="ru-RU"/>
        </w:rPr>
        <w:t>.</w:t>
      </w:r>
      <w:r w:rsidR="00EA552F">
        <w:rPr>
          <w:rFonts w:ascii="Times New Roman" w:eastAsiaTheme="minorEastAsia" w:hAnsi="Times New Roman" w:cs="Times New Roman"/>
          <w:sz w:val="28"/>
          <w:szCs w:val="28"/>
          <w:lang w:val="uk-UA" w:eastAsia="ru-RU"/>
        </w:rPr>
        <w:t>, РПМ</w:t>
      </w:r>
      <w:r w:rsidRPr="009B65CF">
        <w:rPr>
          <w:rFonts w:ascii="Times New Roman" w:eastAsiaTheme="minorEastAsia" w:hAnsi="Times New Roman" w:cs="Times New Roman"/>
          <w:sz w:val="28"/>
          <w:szCs w:val="28"/>
          <w:lang w:val="uk-UA" w:eastAsia="ru-RU"/>
        </w:rPr>
        <w:t>, І</w:t>
      </w:r>
      <w:r w:rsidRPr="009B65CF">
        <w:rPr>
          <w:rFonts w:ascii="Times New Roman" w:eastAsiaTheme="minorEastAsia" w:hAnsi="Times New Roman" w:cs="Times New Roman"/>
          <w:sz w:val="28"/>
          <w:szCs w:val="28"/>
          <w:lang w:val="en-US" w:eastAsia="ru-RU"/>
        </w:rPr>
        <w:t>V</w:t>
      </w:r>
      <w:r w:rsidRPr="009B65CF">
        <w:rPr>
          <w:rFonts w:ascii="Times New Roman" w:eastAsiaTheme="minorEastAsia" w:hAnsi="Times New Roman" w:cs="Times New Roman"/>
          <w:sz w:val="28"/>
          <w:szCs w:val="28"/>
          <w:lang w:val="uk-UA" w:eastAsia="ru-RU"/>
        </w:rPr>
        <w:t xml:space="preserve"> т.</w:t>
      </w:r>
      <w:r w:rsidR="00EA552F">
        <w:rPr>
          <w:rFonts w:ascii="Times New Roman" w:eastAsiaTheme="minorEastAsia" w:hAnsi="Times New Roman" w:cs="Times New Roman"/>
          <w:sz w:val="28"/>
          <w:szCs w:val="28"/>
          <w:lang w:val="uk-UA" w:eastAsia="ru-RU"/>
        </w:rPr>
        <w:t xml:space="preserve"> –</w:t>
      </w:r>
      <w:r w:rsidRPr="009B65CF">
        <w:rPr>
          <w:rFonts w:ascii="Times New Roman" w:eastAsiaTheme="minorEastAsia" w:hAnsi="Times New Roman" w:cs="Times New Roman"/>
          <w:sz w:val="28"/>
          <w:szCs w:val="28"/>
          <w:lang w:val="uk-UA" w:eastAsia="ru-RU"/>
        </w:rPr>
        <w:t xml:space="preserve"> мови</w:t>
      </w:r>
      <w:r w:rsidR="00EA552F">
        <w:rPr>
          <w:rFonts w:ascii="Times New Roman" w:eastAsiaTheme="minorEastAsia" w:hAnsi="Times New Roman" w:cs="Times New Roman"/>
          <w:sz w:val="28"/>
          <w:szCs w:val="28"/>
          <w:lang w:val="uk-UA" w:eastAsia="ru-RU"/>
        </w:rPr>
        <w:t xml:space="preserve"> та читання</w:t>
      </w:r>
      <w:r w:rsidRPr="009B65CF">
        <w:rPr>
          <w:rFonts w:ascii="Times New Roman" w:eastAsiaTheme="minorEastAsia" w:hAnsi="Times New Roman" w:cs="Times New Roman"/>
          <w:sz w:val="28"/>
          <w:szCs w:val="28"/>
          <w:lang w:val="uk-UA" w:eastAsia="ru-RU"/>
        </w:rPr>
        <w:t>).</w:t>
      </w:r>
    </w:p>
    <w:p w:rsidR="009B65CF" w:rsidRPr="009B65CF" w:rsidRDefault="009B65CF" w:rsidP="009B65CF">
      <w:pPr>
        <w:spacing w:line="240" w:lineRule="auto"/>
        <w:ind w:firstLine="567"/>
        <w:rPr>
          <w:rFonts w:ascii="Times New Roman" w:eastAsiaTheme="minorEastAsia" w:hAnsi="Times New Roman" w:cs="Times New Roman"/>
          <w:sz w:val="28"/>
          <w:szCs w:val="28"/>
          <w:lang w:val="uk-UA" w:eastAsia="ru-RU"/>
        </w:rPr>
      </w:pPr>
      <w:r w:rsidRPr="009B65CF">
        <w:rPr>
          <w:rFonts w:ascii="Times New Roman" w:eastAsiaTheme="minorEastAsia" w:hAnsi="Times New Roman" w:cs="Times New Roman"/>
          <w:sz w:val="28"/>
          <w:szCs w:val="28"/>
          <w:lang w:val="uk-UA" w:eastAsia="ru-RU"/>
        </w:rPr>
        <w:t xml:space="preserve">Робота </w:t>
      </w:r>
      <w:r w:rsidRPr="009B65CF">
        <w:rPr>
          <w:rFonts w:ascii="Times New Roman" w:eastAsiaTheme="minorEastAsia" w:hAnsi="Times New Roman" w:cs="Times New Roman"/>
          <w:b/>
          <w:sz w:val="28"/>
          <w:szCs w:val="28"/>
          <w:u w:val="single"/>
          <w:lang w:val="uk-UA" w:eastAsia="ru-RU"/>
        </w:rPr>
        <w:t>підготовчих  груп</w:t>
      </w:r>
      <w:r w:rsidRPr="009B65CF">
        <w:rPr>
          <w:rFonts w:ascii="Times New Roman" w:eastAsiaTheme="minorEastAsia" w:hAnsi="Times New Roman" w:cs="Times New Roman"/>
          <w:sz w:val="28"/>
          <w:szCs w:val="28"/>
          <w:lang w:val="uk-UA" w:eastAsia="ru-RU"/>
        </w:rPr>
        <w:t xml:space="preserve"> (грудень 2016 – березень 2017).</w:t>
      </w:r>
    </w:p>
    <w:p w:rsidR="009B65CF" w:rsidRPr="009B65CF" w:rsidRDefault="009B65CF" w:rsidP="009B65CF">
      <w:pPr>
        <w:spacing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Участь в </w:t>
      </w:r>
      <w:r w:rsidRPr="009B65CF">
        <w:rPr>
          <w:rFonts w:ascii="Times New Roman" w:eastAsia="Times New Roman" w:hAnsi="Times New Roman" w:cs="Times New Roman"/>
          <w:b/>
          <w:sz w:val="28"/>
          <w:szCs w:val="28"/>
          <w:u w:val="single"/>
          <w:lang w:val="uk-UA" w:eastAsia="ru-RU"/>
        </w:rPr>
        <w:t>січневій конференції</w:t>
      </w:r>
      <w:r w:rsidRPr="009B65CF">
        <w:rPr>
          <w:rFonts w:ascii="Times New Roman" w:eastAsia="Times New Roman" w:hAnsi="Times New Roman" w:cs="Times New Roman"/>
          <w:sz w:val="28"/>
          <w:szCs w:val="28"/>
          <w:lang w:val="uk-UA" w:eastAsia="ru-RU"/>
        </w:rPr>
        <w:t xml:space="preserve"> педагогічних працівників шкіл міста та «</w:t>
      </w:r>
      <w:r w:rsidRPr="009B65CF">
        <w:rPr>
          <w:rFonts w:ascii="Times New Roman" w:eastAsia="Times New Roman" w:hAnsi="Times New Roman" w:cs="Times New Roman"/>
          <w:b/>
          <w:sz w:val="28"/>
          <w:szCs w:val="28"/>
          <w:lang w:val="uk-UA" w:eastAsia="ru-RU"/>
        </w:rPr>
        <w:t>Ярмарку педагогічних ідей – 2017</w:t>
      </w:r>
      <w:r w:rsidRPr="009B65CF">
        <w:rPr>
          <w:rFonts w:ascii="Times New Roman" w:eastAsia="Times New Roman" w:hAnsi="Times New Roman" w:cs="Times New Roman"/>
          <w:sz w:val="28"/>
          <w:szCs w:val="28"/>
          <w:lang w:val="uk-UA" w:eastAsia="ru-RU"/>
        </w:rPr>
        <w:t>».</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Участь у </w:t>
      </w:r>
      <w:r w:rsidRPr="009B65CF">
        <w:rPr>
          <w:rFonts w:ascii="Times New Roman" w:eastAsia="Times New Roman" w:hAnsi="Times New Roman" w:cs="Times New Roman"/>
          <w:b/>
          <w:sz w:val="28"/>
          <w:szCs w:val="28"/>
          <w:u w:val="single"/>
          <w:lang w:val="uk-UA" w:eastAsia="ru-RU"/>
        </w:rPr>
        <w:t>огляді-конкурсі</w:t>
      </w:r>
      <w:r w:rsidRPr="009B65CF">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b/>
          <w:sz w:val="28"/>
          <w:szCs w:val="28"/>
          <w:lang w:val="uk-UA" w:eastAsia="ru-RU"/>
        </w:rPr>
        <w:t>Найкращий кабінет початкової школи</w:t>
      </w:r>
      <w:r w:rsidRPr="009B65CF">
        <w:rPr>
          <w:rFonts w:ascii="Times New Roman" w:eastAsia="Times New Roman" w:hAnsi="Times New Roman" w:cs="Times New Roman"/>
          <w:sz w:val="28"/>
          <w:szCs w:val="28"/>
          <w:lang w:val="uk-UA" w:eastAsia="ru-RU"/>
        </w:rPr>
        <w:t>»:</w:t>
      </w:r>
    </w:p>
    <w:p w:rsidR="009B65CF" w:rsidRPr="009B65CF" w:rsidRDefault="009B65CF" w:rsidP="009B65CF">
      <w:pPr>
        <w:spacing w:after="0" w:line="240" w:lineRule="auto"/>
        <w:ind w:left="708"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а) шкільний тур – січень 2017;</w:t>
      </w:r>
    </w:p>
    <w:p w:rsidR="009B65CF" w:rsidRPr="009B65CF" w:rsidRDefault="009B65CF" w:rsidP="009B65CF">
      <w:pPr>
        <w:spacing w:line="240" w:lineRule="auto"/>
        <w:ind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sz w:val="28"/>
          <w:szCs w:val="28"/>
          <w:lang w:val="uk-UA" w:eastAsia="ru-RU"/>
        </w:rPr>
        <w:tab/>
        <w:t>б) міський тур – лютий 2017.</w:t>
      </w:r>
    </w:p>
    <w:p w:rsidR="009B65CF" w:rsidRPr="009B65CF" w:rsidRDefault="009B65CF" w:rsidP="009B65CF">
      <w:pPr>
        <w:spacing w:line="240" w:lineRule="auto"/>
        <w:ind w:firstLine="567"/>
        <w:jc w:val="both"/>
        <w:rPr>
          <w:rFonts w:ascii="Times New Roman" w:eastAsiaTheme="minorEastAsia" w:hAnsi="Times New Roman" w:cs="Times New Roman"/>
          <w:sz w:val="28"/>
          <w:lang w:val="uk-UA" w:eastAsia="ru-RU"/>
        </w:rPr>
      </w:pPr>
      <w:r w:rsidRPr="009B65CF">
        <w:rPr>
          <w:rFonts w:ascii="Times New Roman" w:eastAsiaTheme="minorEastAsia" w:hAnsi="Times New Roman" w:cs="Times New Roman"/>
          <w:b/>
          <w:sz w:val="28"/>
          <w:u w:val="single"/>
          <w:lang w:val="uk-UA" w:eastAsia="ru-RU"/>
        </w:rPr>
        <w:t>Міський семінар</w:t>
      </w:r>
      <w:r w:rsidRPr="009B65CF">
        <w:rPr>
          <w:rFonts w:ascii="Times New Roman" w:eastAsiaTheme="minorEastAsia" w:hAnsi="Times New Roman" w:cs="Times New Roman"/>
          <w:sz w:val="28"/>
          <w:lang w:val="uk-UA" w:eastAsia="ru-RU"/>
        </w:rPr>
        <w:t xml:space="preserve"> з англійської мови </w:t>
      </w:r>
      <w:r w:rsidRPr="009B65CF">
        <w:rPr>
          <w:rFonts w:ascii="Times New Roman" w:eastAsiaTheme="minorEastAsia" w:hAnsi="Times New Roman" w:cs="Times New Roman"/>
          <w:b/>
          <w:sz w:val="28"/>
          <w:lang w:val="uk-UA" w:eastAsia="ru-RU"/>
        </w:rPr>
        <w:t xml:space="preserve">«Розвиток навчальної мотивації при вивченні англійської мови в початковій школі». </w:t>
      </w:r>
      <w:r w:rsidRPr="009B65CF">
        <w:rPr>
          <w:rFonts w:ascii="Times New Roman" w:eastAsiaTheme="minorEastAsia" w:hAnsi="Times New Roman" w:cs="Times New Roman"/>
          <w:sz w:val="28"/>
          <w:lang w:val="uk-UA" w:eastAsia="ru-RU"/>
        </w:rPr>
        <w:t xml:space="preserve">Відповідальна Скоблікова О.В., </w:t>
      </w:r>
      <w:proofErr w:type="spellStart"/>
      <w:r w:rsidRPr="009B65CF">
        <w:rPr>
          <w:rFonts w:ascii="Times New Roman" w:eastAsiaTheme="minorEastAsia" w:hAnsi="Times New Roman" w:cs="Times New Roman"/>
          <w:sz w:val="28"/>
          <w:lang w:val="uk-UA" w:eastAsia="ru-RU"/>
        </w:rPr>
        <w:t>Парапір</w:t>
      </w:r>
      <w:proofErr w:type="spellEnd"/>
      <w:r w:rsidRPr="009B65CF">
        <w:rPr>
          <w:rFonts w:ascii="Times New Roman" w:eastAsiaTheme="minorEastAsia" w:hAnsi="Times New Roman" w:cs="Times New Roman"/>
          <w:sz w:val="28"/>
          <w:lang w:val="uk-UA" w:eastAsia="ru-RU"/>
        </w:rPr>
        <w:t xml:space="preserve"> О.М.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Участь у </w:t>
      </w:r>
      <w:r w:rsidRPr="009B65CF">
        <w:rPr>
          <w:rFonts w:ascii="Times New Roman" w:eastAsia="Times New Roman" w:hAnsi="Times New Roman" w:cs="Times New Roman"/>
          <w:b/>
          <w:sz w:val="28"/>
          <w:szCs w:val="28"/>
          <w:u w:val="single"/>
          <w:lang w:val="uk-UA" w:eastAsia="ru-RU"/>
        </w:rPr>
        <w:t>міській олімпіаді з математики</w:t>
      </w:r>
      <w:r w:rsidRPr="009B65CF">
        <w:rPr>
          <w:rFonts w:ascii="Times New Roman" w:eastAsia="Times New Roman" w:hAnsi="Times New Roman" w:cs="Times New Roman"/>
          <w:sz w:val="28"/>
          <w:szCs w:val="28"/>
          <w:lang w:val="uk-UA" w:eastAsia="ru-RU"/>
        </w:rPr>
        <w:t>:</w:t>
      </w:r>
    </w:p>
    <w:p w:rsidR="009B65CF" w:rsidRPr="009B65CF" w:rsidRDefault="009B65CF" w:rsidP="009B65CF">
      <w:pPr>
        <w:spacing w:after="0" w:line="240" w:lineRule="auto"/>
        <w:ind w:left="708"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а) шкільний тур – лютий 2017;</w:t>
      </w:r>
    </w:p>
    <w:p w:rsidR="009B65CF" w:rsidRPr="009B65CF" w:rsidRDefault="009B65CF" w:rsidP="009B65CF">
      <w:pPr>
        <w:spacing w:line="240" w:lineRule="auto"/>
        <w:ind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sz w:val="28"/>
          <w:szCs w:val="28"/>
          <w:lang w:val="uk-UA" w:eastAsia="ru-RU"/>
        </w:rPr>
        <w:tab/>
        <w:t>б) міський тур – квітень 2017.</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Проведення </w:t>
      </w:r>
      <w:r w:rsidRPr="009B65CF">
        <w:rPr>
          <w:rFonts w:ascii="Times New Roman" w:eastAsia="Times New Roman" w:hAnsi="Times New Roman" w:cs="Times New Roman"/>
          <w:b/>
          <w:sz w:val="28"/>
          <w:szCs w:val="28"/>
          <w:lang w:val="uk-UA" w:eastAsia="ru-RU"/>
        </w:rPr>
        <w:t>ДПА</w:t>
      </w:r>
      <w:r w:rsidRPr="009B65CF">
        <w:rPr>
          <w:rFonts w:ascii="Times New Roman" w:eastAsia="Times New Roman" w:hAnsi="Times New Roman" w:cs="Times New Roman"/>
          <w:sz w:val="28"/>
          <w:szCs w:val="28"/>
          <w:lang w:val="uk-UA" w:eastAsia="ru-RU"/>
        </w:rPr>
        <w:t xml:space="preserve"> з української мови та читання, математики в 4-х кл.:</w:t>
      </w:r>
      <w:r w:rsidRPr="009B65CF">
        <w:rPr>
          <w:rFonts w:eastAsiaTheme="minorEastAsia"/>
          <w:lang w:eastAsia="ru-RU"/>
        </w:rPr>
        <w:t xml:space="preserve"> </w:t>
      </w:r>
      <w:r w:rsidRPr="009B65CF">
        <w:rPr>
          <w:rFonts w:eastAsiaTheme="minorEastAsia"/>
          <w:lang w:val="uk-UA" w:eastAsia="ru-RU"/>
        </w:rPr>
        <w:br/>
        <w:t xml:space="preserve">              </w:t>
      </w:r>
      <w:r w:rsidRPr="009B65CF">
        <w:rPr>
          <w:rFonts w:eastAsiaTheme="minorEastAsia"/>
          <w:lang w:val="uk-UA" w:eastAsia="ru-RU"/>
        </w:rPr>
        <w:tab/>
      </w:r>
      <w:r w:rsidRPr="009B65CF">
        <w:rPr>
          <w:rFonts w:eastAsiaTheme="minorEastAsia"/>
          <w:lang w:val="uk-UA" w:eastAsia="ru-RU"/>
        </w:rPr>
        <w:tab/>
      </w:r>
      <w:r w:rsidRPr="009B65CF">
        <w:rPr>
          <w:rFonts w:ascii="Times New Roman" w:eastAsia="Times New Roman" w:hAnsi="Times New Roman" w:cs="Times New Roman"/>
          <w:sz w:val="28"/>
          <w:szCs w:val="28"/>
          <w:lang w:val="uk-UA" w:eastAsia="ru-RU"/>
        </w:rPr>
        <w:t>а) пробна ДПА – березень 2017;</w:t>
      </w:r>
    </w:p>
    <w:p w:rsidR="009B65CF" w:rsidRPr="009B65CF" w:rsidRDefault="009B65CF" w:rsidP="009B65CF">
      <w:pPr>
        <w:spacing w:after="0" w:line="240" w:lineRule="auto"/>
        <w:ind w:firstLine="708"/>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          б) ДПА – травень 2017.</w:t>
      </w:r>
    </w:p>
    <w:p w:rsidR="009B65CF" w:rsidRPr="009B65CF" w:rsidRDefault="009B65CF" w:rsidP="009B65CF">
      <w:pPr>
        <w:spacing w:after="0" w:line="240" w:lineRule="auto"/>
        <w:jc w:val="both"/>
        <w:rPr>
          <w:rFonts w:ascii="Times New Roman" w:eastAsia="Times New Roman" w:hAnsi="Times New Roman" w:cs="Times New Roman"/>
          <w:sz w:val="28"/>
          <w:szCs w:val="28"/>
          <w:lang w:val="uk-UA" w:eastAsia="ru-RU"/>
        </w:rPr>
      </w:pPr>
    </w:p>
    <w:p w:rsidR="009B65CF" w:rsidRPr="009B65CF" w:rsidRDefault="009B65CF" w:rsidP="009B65CF">
      <w:pPr>
        <w:spacing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Шкільний  </w:t>
      </w:r>
      <w:r w:rsidRPr="009B65CF">
        <w:rPr>
          <w:rFonts w:ascii="Times New Roman" w:eastAsia="Times New Roman" w:hAnsi="Times New Roman" w:cs="Times New Roman"/>
          <w:b/>
          <w:sz w:val="28"/>
          <w:szCs w:val="28"/>
          <w:u w:val="single"/>
          <w:lang w:val="uk-UA" w:eastAsia="ru-RU"/>
        </w:rPr>
        <w:t>конкурс</w:t>
      </w:r>
      <w:r w:rsidRPr="009B65CF">
        <w:rPr>
          <w:rFonts w:ascii="Times New Roman" w:eastAsia="Times New Roman" w:hAnsi="Times New Roman" w:cs="Times New Roman"/>
          <w:sz w:val="28"/>
          <w:szCs w:val="28"/>
          <w:lang w:val="uk-UA" w:eastAsia="ru-RU"/>
        </w:rPr>
        <w:t xml:space="preserve"> «</w:t>
      </w:r>
      <w:r w:rsidRPr="009B65CF">
        <w:rPr>
          <w:rFonts w:ascii="Times New Roman" w:eastAsia="Times New Roman" w:hAnsi="Times New Roman" w:cs="Times New Roman"/>
          <w:b/>
          <w:sz w:val="28"/>
          <w:szCs w:val="28"/>
          <w:lang w:val="uk-UA" w:eastAsia="ru-RU"/>
        </w:rPr>
        <w:t>Кращий читець</w:t>
      </w:r>
      <w:r w:rsidRPr="009B65CF">
        <w:rPr>
          <w:rFonts w:ascii="Times New Roman" w:eastAsia="Times New Roman" w:hAnsi="Times New Roman" w:cs="Times New Roman"/>
          <w:sz w:val="28"/>
          <w:szCs w:val="28"/>
          <w:lang w:val="uk-UA" w:eastAsia="ru-RU"/>
        </w:rPr>
        <w:t>», присвячений Дню народження Кобзаря (виконання творів Т.Г.Шевченка та українських письменників-ювілярів) – березень 2017.</w:t>
      </w:r>
    </w:p>
    <w:p w:rsidR="009B65CF" w:rsidRPr="009B65CF" w:rsidRDefault="009B65CF" w:rsidP="009B65CF">
      <w:pPr>
        <w:spacing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Участь у </w:t>
      </w:r>
      <w:r w:rsidR="00C35E2E" w:rsidRPr="00C35E2E">
        <w:rPr>
          <w:rFonts w:ascii="Times New Roman" w:eastAsia="Times New Roman" w:hAnsi="Times New Roman" w:cs="Times New Roman"/>
          <w:b/>
          <w:sz w:val="28"/>
          <w:szCs w:val="28"/>
          <w:u w:val="single"/>
          <w:lang w:val="uk-UA" w:eastAsia="ru-RU"/>
        </w:rPr>
        <w:t xml:space="preserve">ІІ </w:t>
      </w:r>
      <w:r w:rsidRPr="009B65CF">
        <w:rPr>
          <w:rFonts w:ascii="Times New Roman" w:eastAsia="Times New Roman" w:hAnsi="Times New Roman" w:cs="Times New Roman"/>
          <w:b/>
          <w:sz w:val="28"/>
          <w:szCs w:val="28"/>
          <w:u w:val="single"/>
          <w:lang w:val="uk-UA" w:eastAsia="ru-RU"/>
        </w:rPr>
        <w:t>міській Спартакіаді</w:t>
      </w:r>
      <w:r w:rsidRPr="009B65CF">
        <w:rPr>
          <w:rFonts w:ascii="Times New Roman" w:eastAsia="Times New Roman" w:hAnsi="Times New Roman" w:cs="Times New Roman"/>
          <w:sz w:val="28"/>
          <w:szCs w:val="28"/>
          <w:lang w:val="uk-UA" w:eastAsia="ru-RU"/>
        </w:rPr>
        <w:t xml:space="preserve"> учнів 2-4 класів (протягом навчального року). </w:t>
      </w:r>
    </w:p>
    <w:p w:rsidR="009B65CF" w:rsidRPr="009B65CF"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u w:val="single"/>
          <w:lang w:val="uk-UA" w:eastAsia="ru-RU"/>
        </w:rPr>
        <w:t xml:space="preserve">Робота </w:t>
      </w:r>
      <w:r w:rsidRPr="009B65CF">
        <w:rPr>
          <w:rFonts w:ascii="Times New Roman" w:eastAsia="Times New Roman" w:hAnsi="Times New Roman" w:cs="Times New Roman"/>
          <w:b/>
          <w:sz w:val="28"/>
          <w:szCs w:val="28"/>
          <w:u w:val="single"/>
          <w:lang w:val="uk-UA" w:eastAsia="ru-RU"/>
        </w:rPr>
        <w:t>творчої групи</w:t>
      </w:r>
      <w:r w:rsidRPr="009B65CF">
        <w:rPr>
          <w:rFonts w:ascii="Times New Roman" w:eastAsia="Times New Roman" w:hAnsi="Times New Roman" w:cs="Times New Roman"/>
          <w:sz w:val="28"/>
          <w:szCs w:val="28"/>
          <w:lang w:val="uk-UA" w:eastAsia="ru-RU"/>
        </w:rPr>
        <w:t xml:space="preserve"> щодо </w:t>
      </w:r>
      <w:r w:rsidR="00C35E2E">
        <w:rPr>
          <w:rFonts w:ascii="Times New Roman" w:eastAsia="Times New Roman" w:hAnsi="Times New Roman" w:cs="Times New Roman"/>
          <w:sz w:val="28"/>
          <w:szCs w:val="28"/>
          <w:lang w:val="uk-UA" w:eastAsia="ru-RU"/>
        </w:rPr>
        <w:t xml:space="preserve">формування математичної компетентності та </w:t>
      </w:r>
      <w:r w:rsidRPr="009B65CF">
        <w:rPr>
          <w:rFonts w:ascii="Times New Roman" w:eastAsiaTheme="minorEastAsia" w:hAnsi="Times New Roman" w:cs="Times New Roman"/>
          <w:sz w:val="28"/>
          <w:lang w:val="uk-UA" w:eastAsia="ru-RU"/>
        </w:rPr>
        <w:t>розвитку логічного мислення на уроках математики в 1-4-х класах</w:t>
      </w:r>
      <w:r w:rsidRPr="009B65CF">
        <w:rPr>
          <w:rFonts w:ascii="Times New Roman" w:eastAsia="Times New Roman" w:hAnsi="Times New Roman" w:cs="Times New Roman"/>
          <w:sz w:val="28"/>
          <w:szCs w:val="28"/>
          <w:lang w:val="uk-UA" w:eastAsia="ru-RU"/>
        </w:rPr>
        <w:t xml:space="preserve"> (протягом навчального року).</w:t>
      </w:r>
    </w:p>
    <w:p w:rsidR="009B65CF" w:rsidRPr="009B65CF" w:rsidRDefault="009B65CF" w:rsidP="009B65CF">
      <w:pPr>
        <w:spacing w:after="0" w:line="240" w:lineRule="auto"/>
        <w:ind w:firstLine="567"/>
        <w:rPr>
          <w:rFonts w:ascii="Times New Roman" w:eastAsiaTheme="minorEastAsia" w:hAnsi="Times New Roman" w:cs="Times New Roman"/>
          <w:sz w:val="28"/>
          <w:lang w:val="uk-UA" w:eastAsia="ru-RU"/>
        </w:rPr>
      </w:pPr>
    </w:p>
    <w:p w:rsidR="009B65CF" w:rsidRPr="009B65CF" w:rsidRDefault="009B65CF" w:rsidP="009B65CF">
      <w:pPr>
        <w:spacing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Презентація </w:t>
      </w:r>
      <w:r w:rsidRPr="009B65CF">
        <w:rPr>
          <w:rFonts w:ascii="Times New Roman" w:eastAsia="Times New Roman" w:hAnsi="Times New Roman" w:cs="Times New Roman"/>
          <w:b/>
          <w:sz w:val="28"/>
          <w:szCs w:val="28"/>
          <w:u w:val="single"/>
          <w:lang w:val="uk-UA" w:eastAsia="ru-RU"/>
        </w:rPr>
        <w:t>результативності роботи ШМО</w:t>
      </w:r>
      <w:r w:rsidRPr="009B65CF">
        <w:rPr>
          <w:rFonts w:ascii="Times New Roman" w:eastAsia="Times New Roman" w:hAnsi="Times New Roman" w:cs="Times New Roman"/>
          <w:sz w:val="28"/>
          <w:szCs w:val="28"/>
          <w:lang w:val="uk-UA" w:eastAsia="ru-RU"/>
        </w:rPr>
        <w:t xml:space="preserve"> (серпнева конференція, секційне засідання).   </w:t>
      </w:r>
    </w:p>
    <w:p w:rsidR="009B65CF" w:rsidRPr="009B65CF" w:rsidRDefault="009B65CF" w:rsidP="009B65CF">
      <w:pPr>
        <w:spacing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w:t>
      </w:r>
    </w:p>
    <w:p w:rsidR="009B65CF" w:rsidRPr="009B65CF" w:rsidRDefault="009B65CF" w:rsidP="009B65CF">
      <w:pPr>
        <w:spacing w:after="0" w:line="240" w:lineRule="auto"/>
        <w:ind w:firstLine="708"/>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b/>
          <w:sz w:val="28"/>
          <w:szCs w:val="28"/>
          <w:u w:val="single"/>
          <w:lang w:val="uk-UA" w:eastAsia="ru-RU"/>
        </w:rPr>
        <w:t>Класно-узагальнюючий контроль</w:t>
      </w:r>
      <w:r w:rsidRPr="009B65CF">
        <w:rPr>
          <w:rFonts w:ascii="Times New Roman" w:eastAsia="Times New Roman" w:hAnsi="Times New Roman" w:cs="Times New Roman"/>
          <w:sz w:val="28"/>
          <w:szCs w:val="28"/>
          <w:lang w:val="uk-UA" w:eastAsia="ru-RU"/>
        </w:rPr>
        <w:t xml:space="preserve"> у 4-Д класі.</w:t>
      </w:r>
    </w:p>
    <w:p w:rsidR="009B65CF" w:rsidRPr="009B65CF" w:rsidRDefault="009B65CF" w:rsidP="009B65CF">
      <w:pPr>
        <w:spacing w:after="0" w:line="240" w:lineRule="auto"/>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w:t>
      </w:r>
    </w:p>
    <w:p w:rsidR="009B65CF" w:rsidRPr="009B65CF" w:rsidRDefault="009B65CF" w:rsidP="009B65CF">
      <w:pPr>
        <w:spacing w:after="0" w:line="240" w:lineRule="auto"/>
        <w:rPr>
          <w:rFonts w:ascii="Times New Roman" w:eastAsia="Times New Roman" w:hAnsi="Times New Roman" w:cs="Times New Roman"/>
          <w:sz w:val="28"/>
          <w:szCs w:val="28"/>
          <w:lang w:val="uk-UA" w:eastAsia="ru-RU"/>
        </w:rPr>
      </w:pPr>
    </w:p>
    <w:p w:rsidR="009B65CF" w:rsidRPr="009B65CF" w:rsidRDefault="009B65CF" w:rsidP="009B65CF">
      <w:pPr>
        <w:spacing w:after="0" w:line="240" w:lineRule="auto"/>
        <w:jc w:val="center"/>
        <w:rPr>
          <w:rFonts w:ascii="Times New Roman" w:eastAsia="Times New Roman" w:hAnsi="Times New Roman" w:cs="Times New Roman"/>
          <w:b/>
          <w:sz w:val="28"/>
          <w:szCs w:val="28"/>
          <w:lang w:val="uk-UA" w:eastAsia="ru-RU"/>
        </w:rPr>
      </w:pPr>
      <w:r w:rsidRPr="009B65CF">
        <w:rPr>
          <w:rFonts w:ascii="Times New Roman" w:eastAsia="Times New Roman" w:hAnsi="Times New Roman" w:cs="Times New Roman"/>
          <w:b/>
          <w:sz w:val="28"/>
          <w:szCs w:val="28"/>
          <w:lang w:val="uk-UA" w:eastAsia="ru-RU"/>
        </w:rPr>
        <w:t>ГПД</w:t>
      </w:r>
    </w:p>
    <w:p w:rsidR="009B65CF" w:rsidRPr="009B65CF" w:rsidRDefault="009B65CF" w:rsidP="009B65CF">
      <w:pPr>
        <w:spacing w:after="0" w:line="240" w:lineRule="auto"/>
        <w:jc w:val="center"/>
        <w:rPr>
          <w:rFonts w:ascii="Times New Roman" w:eastAsia="Times New Roman" w:hAnsi="Times New Roman" w:cs="Times New Roman"/>
          <w:b/>
          <w:sz w:val="28"/>
          <w:szCs w:val="28"/>
          <w:lang w:val="uk-UA" w:eastAsia="ru-RU"/>
        </w:rPr>
      </w:pPr>
    </w:p>
    <w:p w:rsidR="001226ED" w:rsidRDefault="009B65CF" w:rsidP="009B65CF">
      <w:pPr>
        <w:spacing w:after="0" w:line="240" w:lineRule="auto"/>
        <w:ind w:firstLine="567"/>
        <w:jc w:val="both"/>
        <w:rPr>
          <w:rFonts w:ascii="Times New Roman" w:eastAsia="Times New Roman" w:hAnsi="Times New Roman" w:cs="Times New Roman"/>
          <w:sz w:val="28"/>
          <w:szCs w:val="28"/>
          <w:lang w:val="uk-UA" w:eastAsia="ru-RU"/>
        </w:rPr>
      </w:pPr>
      <w:r w:rsidRPr="009B65CF">
        <w:rPr>
          <w:rFonts w:ascii="Times New Roman" w:eastAsia="Times New Roman" w:hAnsi="Times New Roman" w:cs="Times New Roman"/>
          <w:sz w:val="28"/>
          <w:szCs w:val="28"/>
          <w:lang w:val="uk-UA" w:eastAsia="ru-RU"/>
        </w:rPr>
        <w:t xml:space="preserve">Стан успішності навчання учнів, які відвідують </w:t>
      </w:r>
      <w:r w:rsidRPr="009B65CF">
        <w:rPr>
          <w:rFonts w:ascii="Times New Roman" w:eastAsia="Times New Roman" w:hAnsi="Times New Roman" w:cs="Times New Roman"/>
          <w:b/>
          <w:sz w:val="28"/>
          <w:szCs w:val="28"/>
          <w:lang w:val="uk-UA" w:eastAsia="ru-RU"/>
        </w:rPr>
        <w:t xml:space="preserve">ГПД </w:t>
      </w:r>
      <w:r w:rsidRPr="009B65CF">
        <w:rPr>
          <w:rFonts w:ascii="Times New Roman" w:eastAsia="Times New Roman" w:hAnsi="Times New Roman" w:cs="Times New Roman"/>
          <w:sz w:val="28"/>
          <w:szCs w:val="28"/>
          <w:lang w:val="uk-UA" w:eastAsia="ru-RU"/>
        </w:rPr>
        <w:t xml:space="preserve"> (квітень 2017). </w:t>
      </w:r>
    </w:p>
    <w:p w:rsidR="001226ED" w:rsidRDefault="001226ED">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br w:type="page"/>
      </w:r>
    </w:p>
    <w:p w:rsidR="006C577E" w:rsidRPr="001226ED" w:rsidRDefault="001226ED" w:rsidP="001226ED">
      <w:pPr>
        <w:pStyle w:val="3"/>
        <w:rPr>
          <w:rFonts w:eastAsia="Times New Roman"/>
          <w:lang w:val="uk-UA" w:eastAsia="ru-RU"/>
        </w:rPr>
      </w:pPr>
      <w:bookmarkStart w:id="56" w:name="_Toc468022093"/>
      <w:r w:rsidRPr="001226ED">
        <w:rPr>
          <w:rFonts w:eastAsia="Times New Roman"/>
          <w:sz w:val="28"/>
          <w:lang w:val="uk-UA" w:eastAsia="ru-RU"/>
        </w:rPr>
        <w:lastRenderedPageBreak/>
        <w:t xml:space="preserve">2.  </w:t>
      </w:r>
      <w:r w:rsidR="006C577E" w:rsidRPr="001226ED">
        <w:rPr>
          <w:rFonts w:ascii="Times New Roman" w:hAnsi="Times New Roman" w:cs="Times New Roman"/>
          <w:sz w:val="28"/>
          <w:lang w:val="uk-UA"/>
        </w:rPr>
        <w:t>Анкета «Стиль керівництва та спілкування заступника директора»</w:t>
      </w:r>
      <w:bookmarkEnd w:id="56"/>
    </w:p>
    <w:p w:rsidR="006C577E" w:rsidRPr="006C577E" w:rsidRDefault="006C577E" w:rsidP="006C577E">
      <w:pPr>
        <w:jc w:val="center"/>
        <w:rPr>
          <w:rFonts w:ascii="Times New Roman" w:hAnsi="Times New Roman" w:cs="Times New Roman"/>
          <w:b/>
          <w:sz w:val="28"/>
          <w:lang w:val="uk-UA"/>
        </w:rPr>
      </w:pPr>
      <w:r>
        <w:rPr>
          <w:rFonts w:ascii="Times New Roman" w:hAnsi="Times New Roman" w:cs="Times New Roman"/>
          <w:b/>
          <w:sz w:val="28"/>
          <w:lang w:val="uk-UA"/>
        </w:rPr>
        <w:t xml:space="preserve">(для вчителів початкових класів) </w:t>
      </w:r>
      <w:r w:rsidRPr="001226ED">
        <w:rPr>
          <w:rFonts w:ascii="Times New Roman" w:hAnsi="Times New Roman" w:cs="Times New Roman"/>
          <w:sz w:val="28"/>
          <w:lang w:val="uk-UA"/>
        </w:rPr>
        <w:t>[</w:t>
      </w:r>
      <w:r w:rsidR="001226ED" w:rsidRPr="001226ED">
        <w:rPr>
          <w:rFonts w:ascii="Times New Roman" w:hAnsi="Times New Roman" w:cs="Times New Roman"/>
          <w:sz w:val="28"/>
          <w:lang w:val="uk-UA"/>
        </w:rPr>
        <w:t>5</w:t>
      </w:r>
      <w:r w:rsidRPr="001226ED">
        <w:rPr>
          <w:rFonts w:ascii="Times New Roman" w:hAnsi="Times New Roman" w:cs="Times New Roman"/>
          <w:sz w:val="28"/>
          <w:lang w:val="uk-UA"/>
        </w:rPr>
        <w:t>;163]</w:t>
      </w:r>
    </w:p>
    <w:p w:rsidR="0012722B" w:rsidRDefault="0012722B" w:rsidP="0012722B">
      <w:pPr>
        <w:jc w:val="both"/>
        <w:rPr>
          <w:rFonts w:ascii="Times New Roman" w:hAnsi="Times New Roman" w:cs="Times New Roman"/>
          <w:i/>
          <w:sz w:val="28"/>
          <w:lang w:val="uk-UA"/>
        </w:rPr>
      </w:pPr>
      <w:r w:rsidRPr="002B16B6">
        <w:rPr>
          <w:rFonts w:ascii="Times New Roman" w:hAnsi="Times New Roman" w:cs="Times New Roman"/>
          <w:i/>
          <w:sz w:val="28"/>
          <w:lang w:val="uk-UA"/>
        </w:rPr>
        <w:t xml:space="preserve">Інструкція. Здійсніть оцінку виконання керівником управлінської діяльності таким чином: виберіть варіант відповіді </w:t>
      </w:r>
      <w:r>
        <w:rPr>
          <w:rFonts w:ascii="Times New Roman" w:hAnsi="Times New Roman" w:cs="Times New Roman"/>
          <w:i/>
          <w:sz w:val="28"/>
          <w:lang w:val="uk-UA"/>
        </w:rPr>
        <w:t xml:space="preserve">на поставлене питання </w:t>
      </w:r>
      <w:r w:rsidRPr="002B16B6">
        <w:rPr>
          <w:rFonts w:ascii="Times New Roman" w:hAnsi="Times New Roman" w:cs="Times New Roman"/>
          <w:i/>
          <w:sz w:val="28"/>
          <w:lang w:val="uk-UA"/>
        </w:rPr>
        <w:t>та поставте позначку навпроти його твердження.</w:t>
      </w:r>
    </w:p>
    <w:tbl>
      <w:tblPr>
        <w:tblStyle w:val="af"/>
        <w:tblW w:w="9637" w:type="dxa"/>
        <w:tblLook w:val="04A0"/>
      </w:tblPr>
      <w:tblGrid>
        <w:gridCol w:w="2943"/>
        <w:gridCol w:w="4144"/>
        <w:gridCol w:w="850"/>
        <w:gridCol w:w="850"/>
        <w:gridCol w:w="850"/>
      </w:tblGrid>
      <w:tr w:rsidR="0012722B" w:rsidRPr="0012722B" w:rsidTr="00A67DD9">
        <w:tc>
          <w:tcPr>
            <w:tcW w:w="2943" w:type="dxa"/>
            <w:vMerge w:val="restart"/>
          </w:tcPr>
          <w:p w:rsidR="0012722B" w:rsidRPr="0012722B" w:rsidRDefault="0012722B" w:rsidP="00A67DD9">
            <w:pPr>
              <w:jc w:val="center"/>
              <w:rPr>
                <w:rFonts w:ascii="Times New Roman" w:hAnsi="Times New Roman" w:cs="Times New Roman"/>
                <w:b/>
                <w:lang w:val="uk-UA"/>
              </w:rPr>
            </w:pPr>
            <w:r w:rsidRPr="0012722B">
              <w:rPr>
                <w:rFonts w:ascii="Times New Roman" w:hAnsi="Times New Roman" w:cs="Times New Roman"/>
                <w:b/>
                <w:lang w:val="uk-UA"/>
              </w:rPr>
              <w:t>Основні ознаки стилю керівництва</w:t>
            </w:r>
          </w:p>
        </w:tc>
        <w:tc>
          <w:tcPr>
            <w:tcW w:w="4144" w:type="dxa"/>
            <w:vMerge w:val="restart"/>
          </w:tcPr>
          <w:p w:rsidR="0012722B" w:rsidRPr="0012722B" w:rsidRDefault="0012722B" w:rsidP="00A67DD9">
            <w:pPr>
              <w:jc w:val="center"/>
              <w:rPr>
                <w:rFonts w:ascii="Times New Roman" w:hAnsi="Times New Roman" w:cs="Times New Roman"/>
                <w:b/>
                <w:lang w:val="uk-UA"/>
              </w:rPr>
            </w:pPr>
            <w:r w:rsidRPr="0012722B">
              <w:rPr>
                <w:rFonts w:ascii="Times New Roman" w:hAnsi="Times New Roman" w:cs="Times New Roman"/>
                <w:b/>
                <w:lang w:val="uk-UA"/>
              </w:rPr>
              <w:t>Спосіб виконання керівником</w:t>
            </w:r>
          </w:p>
          <w:p w:rsidR="0012722B" w:rsidRPr="0012722B" w:rsidRDefault="0012722B" w:rsidP="00A67DD9">
            <w:pPr>
              <w:jc w:val="center"/>
              <w:rPr>
                <w:rFonts w:ascii="Times New Roman" w:hAnsi="Times New Roman" w:cs="Times New Roman"/>
                <w:b/>
                <w:lang w:val="uk-UA"/>
              </w:rPr>
            </w:pPr>
          </w:p>
        </w:tc>
        <w:tc>
          <w:tcPr>
            <w:tcW w:w="2550" w:type="dxa"/>
            <w:gridSpan w:val="3"/>
          </w:tcPr>
          <w:p w:rsidR="0012722B" w:rsidRPr="0012722B" w:rsidRDefault="0012722B" w:rsidP="00A67DD9">
            <w:pPr>
              <w:jc w:val="center"/>
              <w:rPr>
                <w:rFonts w:ascii="Times New Roman" w:hAnsi="Times New Roman" w:cs="Times New Roman"/>
                <w:b/>
                <w:lang w:val="uk-UA"/>
              </w:rPr>
            </w:pPr>
            <w:r w:rsidRPr="0012722B">
              <w:rPr>
                <w:rFonts w:ascii="Times New Roman" w:hAnsi="Times New Roman" w:cs="Times New Roman"/>
                <w:b/>
                <w:lang w:val="uk-UA"/>
              </w:rPr>
              <w:t>Варіанти відповідей</w:t>
            </w:r>
          </w:p>
          <w:p w:rsidR="0012722B" w:rsidRPr="0012722B" w:rsidRDefault="0012722B" w:rsidP="00A67DD9">
            <w:pPr>
              <w:jc w:val="center"/>
              <w:rPr>
                <w:rFonts w:ascii="Times New Roman" w:hAnsi="Times New Roman" w:cs="Times New Roman"/>
                <w:b/>
                <w:lang w:val="uk-UA"/>
              </w:rPr>
            </w:pPr>
          </w:p>
        </w:tc>
      </w:tr>
      <w:tr w:rsidR="0012722B" w:rsidRPr="0012722B" w:rsidTr="00A67DD9">
        <w:tc>
          <w:tcPr>
            <w:tcW w:w="2943" w:type="dxa"/>
            <w:vMerge/>
          </w:tcPr>
          <w:p w:rsidR="0012722B" w:rsidRPr="0012722B" w:rsidRDefault="0012722B" w:rsidP="00A67DD9">
            <w:pPr>
              <w:rPr>
                <w:rFonts w:ascii="Times New Roman" w:hAnsi="Times New Roman" w:cs="Times New Roman"/>
                <w:b/>
                <w:lang w:val="uk-UA"/>
              </w:rPr>
            </w:pPr>
          </w:p>
        </w:tc>
        <w:tc>
          <w:tcPr>
            <w:tcW w:w="4144" w:type="dxa"/>
            <w:vMerge/>
          </w:tcPr>
          <w:p w:rsidR="0012722B" w:rsidRPr="0012722B" w:rsidRDefault="0012722B" w:rsidP="00A67DD9">
            <w:pPr>
              <w:rPr>
                <w:rFonts w:ascii="Times New Roman" w:hAnsi="Times New Roman" w:cs="Times New Roman"/>
                <w:b/>
                <w:lang w:val="uk-UA"/>
              </w:rPr>
            </w:pPr>
          </w:p>
        </w:tc>
        <w:tc>
          <w:tcPr>
            <w:tcW w:w="850" w:type="dxa"/>
          </w:tcPr>
          <w:p w:rsidR="0012722B" w:rsidRPr="0012722B" w:rsidRDefault="0012722B" w:rsidP="00A67DD9">
            <w:pPr>
              <w:jc w:val="center"/>
              <w:rPr>
                <w:rFonts w:ascii="Times New Roman" w:hAnsi="Times New Roman" w:cs="Times New Roman"/>
                <w:b/>
                <w:lang w:val="uk-UA"/>
              </w:rPr>
            </w:pPr>
            <w:r w:rsidRPr="0012722B">
              <w:rPr>
                <w:rFonts w:ascii="Times New Roman" w:hAnsi="Times New Roman" w:cs="Times New Roman"/>
                <w:b/>
                <w:lang w:val="uk-UA"/>
              </w:rPr>
              <w:t>А</w:t>
            </w:r>
          </w:p>
        </w:tc>
        <w:tc>
          <w:tcPr>
            <w:tcW w:w="850" w:type="dxa"/>
          </w:tcPr>
          <w:p w:rsidR="0012722B" w:rsidRPr="0012722B" w:rsidRDefault="0012722B" w:rsidP="00A67DD9">
            <w:pPr>
              <w:jc w:val="center"/>
              <w:rPr>
                <w:rFonts w:ascii="Times New Roman" w:hAnsi="Times New Roman" w:cs="Times New Roman"/>
                <w:b/>
                <w:lang w:val="uk-UA"/>
              </w:rPr>
            </w:pPr>
            <w:r w:rsidRPr="0012722B">
              <w:rPr>
                <w:rFonts w:ascii="Times New Roman" w:hAnsi="Times New Roman" w:cs="Times New Roman"/>
                <w:b/>
                <w:lang w:val="uk-UA"/>
              </w:rPr>
              <w:t>Б</w:t>
            </w:r>
          </w:p>
        </w:tc>
        <w:tc>
          <w:tcPr>
            <w:tcW w:w="850" w:type="dxa"/>
          </w:tcPr>
          <w:p w:rsidR="0012722B" w:rsidRPr="0012722B" w:rsidRDefault="0012722B" w:rsidP="00A67DD9">
            <w:pPr>
              <w:jc w:val="center"/>
              <w:rPr>
                <w:rFonts w:ascii="Times New Roman" w:hAnsi="Times New Roman" w:cs="Times New Roman"/>
                <w:b/>
                <w:lang w:val="uk-UA"/>
              </w:rPr>
            </w:pPr>
            <w:r w:rsidRPr="0012722B">
              <w:rPr>
                <w:rFonts w:ascii="Times New Roman" w:hAnsi="Times New Roman" w:cs="Times New Roman"/>
                <w:b/>
                <w:lang w:val="uk-UA"/>
              </w:rPr>
              <w:t>В</w:t>
            </w:r>
          </w:p>
        </w:tc>
      </w:tr>
      <w:tr w:rsidR="0012722B" w:rsidRPr="0012722B" w:rsidTr="00A67DD9">
        <w:tc>
          <w:tcPr>
            <w:tcW w:w="2943" w:type="dxa"/>
          </w:tcPr>
          <w:p w:rsidR="0012722B" w:rsidRPr="0012722B" w:rsidRDefault="0012722B" w:rsidP="00A67DD9">
            <w:pPr>
              <w:rPr>
                <w:rFonts w:ascii="Times New Roman" w:hAnsi="Times New Roman" w:cs="Times New Roman"/>
                <w:lang w:val="uk-UA"/>
              </w:rPr>
            </w:pPr>
            <w:r w:rsidRPr="0012722B">
              <w:rPr>
                <w:rFonts w:ascii="Times New Roman" w:hAnsi="Times New Roman" w:cs="Times New Roman"/>
                <w:lang w:val="uk-UA"/>
              </w:rPr>
              <w:t xml:space="preserve">1. Як здійснюється </w:t>
            </w:r>
            <w:r w:rsidR="008A43FD">
              <w:rPr>
                <w:rFonts w:ascii="Times New Roman" w:hAnsi="Times New Roman" w:cs="Times New Roman"/>
                <w:lang w:val="uk-UA"/>
              </w:rPr>
              <w:t xml:space="preserve">у вашому колективі вчителів початкових </w:t>
            </w:r>
            <w:r w:rsidRPr="0012722B">
              <w:rPr>
                <w:rFonts w:ascii="Times New Roman" w:hAnsi="Times New Roman" w:cs="Times New Roman"/>
                <w:lang w:val="uk-UA"/>
              </w:rPr>
              <w:t>класів планування, розробка та прийняття рішень</w:t>
            </w: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одноосібно;</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радиться з підлеглими;</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очікує вказівок від керівництва або рішення наради</w:t>
            </w:r>
            <w:r w:rsidR="008A43FD">
              <w:rPr>
                <w:rFonts w:ascii="Times New Roman" w:hAnsi="Times New Roman" w:cs="Times New Roman"/>
                <w:lang w:val="uk-UA"/>
              </w:rPr>
              <w:t>.</w:t>
            </w:r>
          </w:p>
        </w:tc>
        <w:tc>
          <w:tcPr>
            <w:tcW w:w="850" w:type="dxa"/>
          </w:tcPr>
          <w:p w:rsidR="0012722B" w:rsidRPr="0012722B" w:rsidRDefault="0012722B" w:rsidP="00A67DD9">
            <w:pPr>
              <w:rPr>
                <w:rFonts w:ascii="Times New Roman" w:hAnsi="Times New Roman" w:cs="Times New Roman"/>
                <w:lang w:val="uk-UA"/>
              </w:rPr>
            </w:pPr>
          </w:p>
        </w:tc>
        <w:tc>
          <w:tcPr>
            <w:tcW w:w="850" w:type="dxa"/>
          </w:tcPr>
          <w:p w:rsidR="0012722B" w:rsidRPr="0012722B" w:rsidRDefault="0012722B" w:rsidP="00A67DD9">
            <w:pPr>
              <w:rPr>
                <w:rFonts w:ascii="Times New Roman" w:hAnsi="Times New Roman" w:cs="Times New Roman"/>
                <w:lang w:val="uk-UA"/>
              </w:rPr>
            </w:pPr>
          </w:p>
        </w:tc>
        <w:tc>
          <w:tcPr>
            <w:tcW w:w="850" w:type="dxa"/>
          </w:tcPr>
          <w:p w:rsidR="0012722B" w:rsidRPr="0012722B" w:rsidRDefault="0012722B" w:rsidP="00A67DD9">
            <w:pPr>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2. Як заступник директора</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організовує</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виконання рішень</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жорстко регламентує діяльність підлеглих;</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допускає самоконтроль підлеглих;</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все пускає на самоплив</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3. Як використовує</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мотивацію працюючих</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не зважає на заохочення;</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заохочує підлеглих;</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чекає вмотивованості від них</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4. Як здійснює контроль</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діяльності працюючих</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постійно і жорстко;</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контролює результат;</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від випадку до випадку</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5. Спосіб доведення</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рішення до виконавців</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наказує, командує;</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пропонує, просить;</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просить, випрошує</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6. Розподіл</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відповідальності</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бере на себе або перекладає на</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підлеглих;</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у відповідності з переданими</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повноваженнями;</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знімає з себе будь-яку</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відповідальність</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7. Ставлення до</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ініціативи</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подавляє повністю;</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заохочує, використовує в інтересах</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справи;</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віддає в руки підлеглих</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8. Ставлення до підбору</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кадрів</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боїться кваліфікованих працівників;</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підбирає висококваліфікованих</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працівників;</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не займається підбором кадрів</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9. Делегування</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повноважень</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не делегує повноваження;</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регулярно делегує, довіряє підлеглим;</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перекладає на підлеглих усі свої</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повноваження</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10. Забезпечення</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гласності</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не допускає;</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забезпечує;</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забезпечують підлеглі</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lastRenderedPageBreak/>
              <w:t>11. Надання інформації</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підлеглим</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приховує;</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інформує;</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робить доступною для всіх</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12. Ставлення до</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недоліків інших</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категорично негативне;</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підтримка прагнення до їх усунення;</w:t>
            </w:r>
          </w:p>
          <w:p w:rsidR="0012722B" w:rsidRPr="0012722B" w:rsidRDefault="0012722B" w:rsidP="008A43FD">
            <w:pPr>
              <w:spacing w:line="276" w:lineRule="auto"/>
              <w:rPr>
                <w:rFonts w:ascii="Times New Roman" w:hAnsi="Times New Roman" w:cs="Times New Roman"/>
                <w:lang w:val="uk-UA"/>
              </w:rPr>
            </w:pPr>
            <w:r w:rsidRPr="0012722B">
              <w:rPr>
                <w:rFonts w:ascii="Times New Roman" w:hAnsi="Times New Roman" w:cs="Times New Roman"/>
                <w:lang w:val="uk-UA"/>
              </w:rPr>
              <w:t>в) байдужість</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13. Ставлення до</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власних недоліків</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(знань)</w:t>
            </w: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вважає, що все знає, все вміє;</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постійно підвищує свою кваліфікацію;</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поновлює свої знання час від часу</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14. Реакція на критику</w:t>
            </w: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не допускає критики;</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допускає і враховує;</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сприймає як належне</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15. Стиль спілкування</w:t>
            </w: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тримає дистанцію;</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дружньо налаштований;</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спілкується лише з ініціативними підлеглими</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16. Стосунки з</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підлеглими</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офіційні, залежать від настрою;</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врівноважена манера поведінки,</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постійний самоконтроль;</w:t>
            </w:r>
          </w:p>
          <w:p w:rsidR="0012722B" w:rsidRPr="0012722B" w:rsidRDefault="0012722B" w:rsidP="008A43FD">
            <w:pPr>
              <w:spacing w:line="276" w:lineRule="auto"/>
              <w:rPr>
                <w:rFonts w:ascii="Times New Roman" w:hAnsi="Times New Roman" w:cs="Times New Roman"/>
                <w:lang w:val="uk-UA"/>
              </w:rPr>
            </w:pPr>
            <w:r w:rsidRPr="0012722B">
              <w:rPr>
                <w:rFonts w:ascii="Times New Roman" w:hAnsi="Times New Roman" w:cs="Times New Roman"/>
                <w:lang w:val="uk-UA"/>
              </w:rPr>
              <w:t>в) м’які, спокійні</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17. Ставлення до</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дисципліни</w:t>
            </w: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жорстке;</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толерантний підхід до людей;</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формальне</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18. Методи впливу на</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підлеглих</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наказ, розпорядження, вказівка;</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особистий приклад, переконання,</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пропозиція, порада;</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прохання</w:t>
            </w:r>
            <w:r w:rsidR="008A43FD">
              <w:rPr>
                <w:rFonts w:ascii="Times New Roman" w:hAnsi="Times New Roman" w:cs="Times New Roman"/>
                <w:lang w:val="uk-UA"/>
              </w:rPr>
              <w:t>.</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r w:rsidR="0012722B" w:rsidRPr="0012722B" w:rsidTr="00A67DD9">
        <w:tc>
          <w:tcPr>
            <w:tcW w:w="2943"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19. Застосування</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заохочень і покарань</w:t>
            </w:r>
          </w:p>
          <w:p w:rsidR="0012722B" w:rsidRPr="0012722B" w:rsidRDefault="0012722B" w:rsidP="00A67DD9">
            <w:pPr>
              <w:spacing w:line="276" w:lineRule="auto"/>
              <w:rPr>
                <w:rFonts w:ascii="Times New Roman" w:hAnsi="Times New Roman" w:cs="Times New Roman"/>
                <w:lang w:val="uk-UA"/>
              </w:rPr>
            </w:pPr>
          </w:p>
        </w:tc>
        <w:tc>
          <w:tcPr>
            <w:tcW w:w="4144" w:type="dxa"/>
          </w:tcPr>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а) покарання – основний метод; заохочує лише обраних;</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б) рівнозначно використовує різні види стимулів;</w:t>
            </w:r>
          </w:p>
          <w:p w:rsidR="0012722B" w:rsidRPr="0012722B" w:rsidRDefault="0012722B" w:rsidP="00A67DD9">
            <w:pPr>
              <w:spacing w:line="276" w:lineRule="auto"/>
              <w:rPr>
                <w:rFonts w:ascii="Times New Roman" w:hAnsi="Times New Roman" w:cs="Times New Roman"/>
                <w:lang w:val="uk-UA"/>
              </w:rPr>
            </w:pPr>
            <w:r w:rsidRPr="0012722B">
              <w:rPr>
                <w:rFonts w:ascii="Times New Roman" w:hAnsi="Times New Roman" w:cs="Times New Roman"/>
                <w:lang w:val="uk-UA"/>
              </w:rPr>
              <w:t>в) неправильно застосовує.</w:t>
            </w: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c>
          <w:tcPr>
            <w:tcW w:w="850" w:type="dxa"/>
          </w:tcPr>
          <w:p w:rsidR="0012722B" w:rsidRPr="0012722B" w:rsidRDefault="0012722B" w:rsidP="00A67DD9">
            <w:pPr>
              <w:spacing w:line="276" w:lineRule="auto"/>
              <w:rPr>
                <w:rFonts w:ascii="Times New Roman" w:hAnsi="Times New Roman" w:cs="Times New Roman"/>
                <w:lang w:val="uk-UA"/>
              </w:rPr>
            </w:pPr>
          </w:p>
        </w:tc>
      </w:tr>
    </w:tbl>
    <w:p w:rsidR="0012722B" w:rsidRDefault="0012722B" w:rsidP="0012722B">
      <w:pPr>
        <w:jc w:val="both"/>
        <w:rPr>
          <w:rFonts w:ascii="Times New Roman" w:hAnsi="Times New Roman" w:cs="Times New Roman"/>
          <w:i/>
          <w:sz w:val="28"/>
          <w:lang w:val="uk-UA"/>
        </w:rPr>
      </w:pPr>
    </w:p>
    <w:p w:rsidR="001226ED" w:rsidRDefault="001226ED">
      <w:pPr>
        <w:rPr>
          <w:rFonts w:ascii="Times New Roman" w:hAnsi="Times New Roman" w:cs="Times New Roman"/>
          <w:color w:val="FF0000"/>
          <w:sz w:val="28"/>
          <w:lang w:val="uk-UA"/>
        </w:rPr>
      </w:pPr>
      <w:r>
        <w:rPr>
          <w:rFonts w:ascii="Times New Roman" w:hAnsi="Times New Roman" w:cs="Times New Roman"/>
          <w:color w:val="FF0000"/>
          <w:sz w:val="28"/>
          <w:lang w:val="uk-UA"/>
        </w:rPr>
        <w:br w:type="page"/>
      </w:r>
    </w:p>
    <w:p w:rsidR="006C577E" w:rsidRDefault="001226ED" w:rsidP="001226ED">
      <w:pPr>
        <w:pStyle w:val="3"/>
        <w:jc w:val="center"/>
        <w:rPr>
          <w:sz w:val="28"/>
          <w:lang w:val="uk-UA"/>
        </w:rPr>
      </w:pPr>
      <w:bookmarkStart w:id="57" w:name="_Toc468022094"/>
      <w:r w:rsidRPr="001226ED">
        <w:rPr>
          <w:sz w:val="28"/>
          <w:lang w:val="uk-UA"/>
        </w:rPr>
        <w:lastRenderedPageBreak/>
        <w:t>3. Тест «Наскільки добре ви виконуєте свою роботу?»</w:t>
      </w:r>
      <w:r>
        <w:rPr>
          <w:sz w:val="28"/>
          <w:lang w:val="uk-UA"/>
        </w:rPr>
        <w:t xml:space="preserve"> </w:t>
      </w:r>
      <w:r w:rsidRPr="001226ED">
        <w:rPr>
          <w:sz w:val="28"/>
          <w:lang w:val="uk-UA"/>
        </w:rPr>
        <w:t>[</w:t>
      </w:r>
      <w:r>
        <w:rPr>
          <w:sz w:val="28"/>
          <w:lang w:val="uk-UA"/>
        </w:rPr>
        <w:t>9</w:t>
      </w:r>
      <w:r w:rsidRPr="001226ED">
        <w:rPr>
          <w:sz w:val="28"/>
          <w:lang w:val="uk-UA"/>
        </w:rPr>
        <w:t>;1</w:t>
      </w:r>
      <w:r>
        <w:rPr>
          <w:sz w:val="28"/>
          <w:lang w:val="uk-UA"/>
        </w:rPr>
        <w:t>75</w:t>
      </w:r>
      <w:r w:rsidRPr="001226ED">
        <w:rPr>
          <w:sz w:val="28"/>
          <w:lang w:val="uk-UA"/>
        </w:rPr>
        <w:t>]</w:t>
      </w:r>
      <w:bookmarkEnd w:id="57"/>
    </w:p>
    <w:p w:rsidR="006545DB" w:rsidRPr="006545DB" w:rsidRDefault="006545DB" w:rsidP="006545DB">
      <w:pPr>
        <w:spacing w:line="360" w:lineRule="auto"/>
        <w:ind w:firstLine="709"/>
        <w:jc w:val="both"/>
        <w:rPr>
          <w:rFonts w:ascii="Times New Roman" w:hAnsi="Times New Roman" w:cs="Times New Roman"/>
          <w:sz w:val="12"/>
          <w:lang w:val="uk-UA"/>
        </w:rPr>
      </w:pPr>
    </w:p>
    <w:p w:rsidR="0003704E" w:rsidRDefault="006545DB" w:rsidP="00172C83">
      <w:pPr>
        <w:spacing w:after="0" w:line="360" w:lineRule="auto"/>
        <w:ind w:firstLine="709"/>
        <w:jc w:val="both"/>
        <w:rPr>
          <w:rFonts w:ascii="Times New Roman" w:hAnsi="Times New Roman" w:cs="Times New Roman"/>
          <w:i/>
          <w:sz w:val="28"/>
          <w:lang w:val="uk-UA"/>
        </w:rPr>
      </w:pPr>
      <w:r w:rsidRPr="006545DB">
        <w:rPr>
          <w:rFonts w:ascii="Times New Roman" w:hAnsi="Times New Roman" w:cs="Times New Roman"/>
          <w:i/>
          <w:sz w:val="28"/>
          <w:lang w:val="uk-UA"/>
        </w:rPr>
        <w:t xml:space="preserve">Самооцінка в балах: </w:t>
      </w:r>
      <w:r w:rsidRPr="006545DB">
        <w:rPr>
          <w:rFonts w:ascii="Times New Roman" w:hAnsi="Times New Roman" w:cs="Times New Roman"/>
          <w:b/>
          <w:i/>
          <w:sz w:val="28"/>
          <w:lang w:val="uk-UA"/>
        </w:rPr>
        <w:t>0</w:t>
      </w:r>
      <w:r w:rsidRPr="006545DB">
        <w:rPr>
          <w:rFonts w:ascii="Times New Roman" w:hAnsi="Times New Roman" w:cs="Times New Roman"/>
          <w:i/>
          <w:sz w:val="28"/>
          <w:lang w:val="uk-UA"/>
        </w:rPr>
        <w:t xml:space="preserve"> – майже ніколи, </w:t>
      </w:r>
      <w:r w:rsidRPr="006545DB">
        <w:rPr>
          <w:rFonts w:ascii="Times New Roman" w:hAnsi="Times New Roman" w:cs="Times New Roman"/>
          <w:b/>
          <w:i/>
          <w:sz w:val="28"/>
          <w:lang w:val="uk-UA"/>
        </w:rPr>
        <w:t>1</w:t>
      </w:r>
      <w:r w:rsidRPr="006545DB">
        <w:rPr>
          <w:rFonts w:ascii="Times New Roman" w:hAnsi="Times New Roman" w:cs="Times New Roman"/>
          <w:i/>
          <w:sz w:val="28"/>
          <w:lang w:val="uk-UA"/>
        </w:rPr>
        <w:t xml:space="preserve"> – іноді, </w:t>
      </w:r>
      <w:r w:rsidRPr="006545DB">
        <w:rPr>
          <w:rFonts w:ascii="Times New Roman" w:hAnsi="Times New Roman" w:cs="Times New Roman"/>
          <w:b/>
          <w:i/>
          <w:sz w:val="28"/>
          <w:lang w:val="uk-UA"/>
        </w:rPr>
        <w:t>2</w:t>
      </w:r>
      <w:r w:rsidRPr="006545DB">
        <w:rPr>
          <w:rFonts w:ascii="Times New Roman" w:hAnsi="Times New Roman" w:cs="Times New Roman"/>
          <w:i/>
          <w:sz w:val="28"/>
          <w:lang w:val="uk-UA"/>
        </w:rPr>
        <w:t xml:space="preserve"> – часто, </w:t>
      </w:r>
      <w:r w:rsidRPr="006545DB">
        <w:rPr>
          <w:rFonts w:ascii="Times New Roman" w:hAnsi="Times New Roman" w:cs="Times New Roman"/>
          <w:b/>
          <w:i/>
          <w:sz w:val="28"/>
          <w:lang w:val="uk-UA"/>
        </w:rPr>
        <w:t>3</w:t>
      </w:r>
      <w:r w:rsidRPr="006545DB">
        <w:rPr>
          <w:rFonts w:ascii="Times New Roman" w:hAnsi="Times New Roman" w:cs="Times New Roman"/>
          <w:i/>
          <w:sz w:val="28"/>
          <w:lang w:val="uk-UA"/>
        </w:rPr>
        <w:t xml:space="preserve"> – майже завжди.</w:t>
      </w:r>
    </w:p>
    <w:p w:rsidR="003D3459" w:rsidRDefault="003D3459" w:rsidP="00172C83">
      <w:pPr>
        <w:spacing w:after="0" w:line="360" w:lineRule="auto"/>
        <w:ind w:firstLine="709"/>
        <w:jc w:val="center"/>
        <w:rPr>
          <w:rFonts w:ascii="Times New Roman" w:hAnsi="Times New Roman" w:cs="Times New Roman"/>
          <w:b/>
          <w:color w:val="00B050"/>
          <w:sz w:val="28"/>
          <w:lang w:val="uk-UA"/>
        </w:rPr>
      </w:pPr>
      <w:r w:rsidRPr="003D3459">
        <w:rPr>
          <w:rFonts w:ascii="Times New Roman" w:hAnsi="Times New Roman" w:cs="Times New Roman"/>
          <w:b/>
          <w:color w:val="00B050"/>
          <w:sz w:val="28"/>
          <w:lang w:val="uk-UA"/>
        </w:rPr>
        <w:t>Самооцінка діяльності</w:t>
      </w:r>
    </w:p>
    <w:tbl>
      <w:tblPr>
        <w:tblStyle w:val="af"/>
        <w:tblW w:w="0" w:type="auto"/>
        <w:tblLook w:val="04A0"/>
      </w:tblPr>
      <w:tblGrid>
        <w:gridCol w:w="566"/>
        <w:gridCol w:w="8331"/>
        <w:gridCol w:w="674"/>
      </w:tblGrid>
      <w:tr w:rsidR="00172C83" w:rsidTr="00172C83">
        <w:tc>
          <w:tcPr>
            <w:tcW w:w="566" w:type="dxa"/>
          </w:tcPr>
          <w:p w:rsidR="00172C83" w:rsidRDefault="00172C83" w:rsidP="00172C83">
            <w:pPr>
              <w:spacing w:line="360" w:lineRule="auto"/>
              <w:rPr>
                <w:rFonts w:ascii="Times New Roman" w:hAnsi="Times New Roman" w:cs="Times New Roman"/>
                <w:sz w:val="28"/>
                <w:lang w:val="uk-UA"/>
              </w:rPr>
            </w:pPr>
            <w:r>
              <w:rPr>
                <w:rFonts w:ascii="Times New Roman" w:hAnsi="Times New Roman" w:cs="Times New Roman"/>
                <w:sz w:val="28"/>
                <w:lang w:val="uk-UA"/>
              </w:rPr>
              <w:t>1.</w:t>
            </w:r>
          </w:p>
        </w:tc>
        <w:tc>
          <w:tcPr>
            <w:tcW w:w="8331" w:type="dxa"/>
          </w:tcPr>
          <w:p w:rsidR="00172C83" w:rsidRPr="003D3459" w:rsidRDefault="00172C83" w:rsidP="003D3459">
            <w:pPr>
              <w:ind w:firstLine="1"/>
              <w:rPr>
                <w:rFonts w:ascii="Times New Roman" w:hAnsi="Times New Roman" w:cs="Times New Roman"/>
                <w:sz w:val="28"/>
                <w:lang w:val="uk-UA"/>
              </w:rPr>
            </w:pPr>
            <w:r w:rsidRPr="003D3459">
              <w:rPr>
                <w:rFonts w:ascii="Times New Roman" w:hAnsi="Times New Roman" w:cs="Times New Roman"/>
                <w:sz w:val="28"/>
                <w:lang w:val="uk-UA"/>
              </w:rPr>
              <w:t>Я резервую час на початку робочого дня для підготовки до роботи,</w:t>
            </w:r>
          </w:p>
          <w:p w:rsidR="00172C83" w:rsidRDefault="00172C83" w:rsidP="003D3459">
            <w:pPr>
              <w:ind w:firstLine="1"/>
              <w:rPr>
                <w:rFonts w:ascii="Times New Roman" w:hAnsi="Times New Roman" w:cs="Times New Roman"/>
                <w:sz w:val="28"/>
                <w:lang w:val="uk-UA"/>
              </w:rPr>
            </w:pPr>
            <w:r w:rsidRPr="003D3459">
              <w:rPr>
                <w:rFonts w:ascii="Times New Roman" w:hAnsi="Times New Roman" w:cs="Times New Roman"/>
                <w:sz w:val="28"/>
                <w:lang w:val="uk-UA"/>
              </w:rPr>
              <w:t>її планування</w:t>
            </w:r>
          </w:p>
        </w:tc>
        <w:tc>
          <w:tcPr>
            <w:tcW w:w="674" w:type="dxa"/>
          </w:tcPr>
          <w:p w:rsidR="00172C83" w:rsidRPr="003D3459" w:rsidRDefault="00172C83" w:rsidP="003D3459">
            <w:pPr>
              <w:ind w:firstLine="1"/>
              <w:rPr>
                <w:rFonts w:ascii="Times New Roman" w:hAnsi="Times New Roman" w:cs="Times New Roman"/>
                <w:sz w:val="28"/>
                <w:lang w:val="uk-UA"/>
              </w:rPr>
            </w:pPr>
          </w:p>
        </w:tc>
      </w:tr>
      <w:tr w:rsidR="00172C83" w:rsidTr="00172C83">
        <w:tc>
          <w:tcPr>
            <w:tcW w:w="566" w:type="dxa"/>
          </w:tcPr>
          <w:p w:rsidR="00172C83" w:rsidRDefault="00172C83" w:rsidP="003D3459">
            <w:pPr>
              <w:spacing w:line="360" w:lineRule="auto"/>
              <w:rPr>
                <w:rFonts w:ascii="Times New Roman" w:hAnsi="Times New Roman" w:cs="Times New Roman"/>
                <w:sz w:val="28"/>
                <w:lang w:val="uk-UA"/>
              </w:rPr>
            </w:pPr>
            <w:r>
              <w:rPr>
                <w:rFonts w:ascii="Times New Roman" w:hAnsi="Times New Roman" w:cs="Times New Roman"/>
                <w:sz w:val="28"/>
                <w:lang w:val="uk-UA"/>
              </w:rPr>
              <w:t>2.</w:t>
            </w:r>
          </w:p>
        </w:tc>
        <w:tc>
          <w:tcPr>
            <w:tcW w:w="8331" w:type="dxa"/>
          </w:tcPr>
          <w:p w:rsidR="00172C83" w:rsidRDefault="00172C83" w:rsidP="003D3459">
            <w:pPr>
              <w:spacing w:line="360" w:lineRule="auto"/>
              <w:rPr>
                <w:rFonts w:ascii="Times New Roman" w:hAnsi="Times New Roman" w:cs="Times New Roman"/>
                <w:sz w:val="28"/>
                <w:lang w:val="uk-UA"/>
              </w:rPr>
            </w:pPr>
            <w:r w:rsidRPr="003D3459">
              <w:rPr>
                <w:rFonts w:ascii="Times New Roman" w:hAnsi="Times New Roman" w:cs="Times New Roman"/>
                <w:sz w:val="28"/>
                <w:lang w:val="uk-UA"/>
              </w:rPr>
              <w:t>Я передоручаю все, що може бути передоручено</w:t>
            </w:r>
          </w:p>
        </w:tc>
        <w:tc>
          <w:tcPr>
            <w:tcW w:w="674" w:type="dxa"/>
          </w:tcPr>
          <w:p w:rsidR="00172C83" w:rsidRPr="003D3459" w:rsidRDefault="00172C83" w:rsidP="003D3459">
            <w:pPr>
              <w:spacing w:line="360" w:lineRule="auto"/>
              <w:rPr>
                <w:rFonts w:ascii="Times New Roman" w:hAnsi="Times New Roman" w:cs="Times New Roman"/>
                <w:sz w:val="28"/>
                <w:lang w:val="uk-UA"/>
              </w:rPr>
            </w:pPr>
          </w:p>
        </w:tc>
      </w:tr>
      <w:tr w:rsidR="00172C83" w:rsidTr="00172C83">
        <w:tc>
          <w:tcPr>
            <w:tcW w:w="566" w:type="dxa"/>
          </w:tcPr>
          <w:p w:rsidR="00172C83" w:rsidRDefault="00172C83" w:rsidP="003D3459">
            <w:pPr>
              <w:spacing w:line="360" w:lineRule="auto"/>
              <w:rPr>
                <w:rFonts w:ascii="Times New Roman" w:hAnsi="Times New Roman" w:cs="Times New Roman"/>
                <w:sz w:val="28"/>
                <w:lang w:val="uk-UA"/>
              </w:rPr>
            </w:pPr>
            <w:r>
              <w:rPr>
                <w:rFonts w:ascii="Times New Roman" w:hAnsi="Times New Roman" w:cs="Times New Roman"/>
                <w:sz w:val="28"/>
                <w:lang w:val="uk-UA"/>
              </w:rPr>
              <w:t>3.</w:t>
            </w:r>
          </w:p>
        </w:tc>
        <w:tc>
          <w:tcPr>
            <w:tcW w:w="8331" w:type="dxa"/>
          </w:tcPr>
          <w:p w:rsidR="00172C83" w:rsidRDefault="00172C83" w:rsidP="003D3459">
            <w:pPr>
              <w:spacing w:line="360" w:lineRule="auto"/>
              <w:rPr>
                <w:rFonts w:ascii="Times New Roman" w:hAnsi="Times New Roman" w:cs="Times New Roman"/>
                <w:sz w:val="28"/>
                <w:lang w:val="uk-UA"/>
              </w:rPr>
            </w:pPr>
            <w:r w:rsidRPr="003D3459">
              <w:rPr>
                <w:rFonts w:ascii="Times New Roman" w:hAnsi="Times New Roman" w:cs="Times New Roman"/>
                <w:sz w:val="28"/>
                <w:lang w:val="uk-UA"/>
              </w:rPr>
              <w:t>Я письмово фіксую завдання, цілі з зазначенням термінів їх реалізації</w:t>
            </w:r>
          </w:p>
        </w:tc>
        <w:tc>
          <w:tcPr>
            <w:tcW w:w="674" w:type="dxa"/>
          </w:tcPr>
          <w:p w:rsidR="00172C83" w:rsidRPr="003D3459" w:rsidRDefault="00172C83" w:rsidP="003D3459">
            <w:pPr>
              <w:spacing w:line="360" w:lineRule="auto"/>
              <w:rPr>
                <w:rFonts w:ascii="Times New Roman" w:hAnsi="Times New Roman" w:cs="Times New Roman"/>
                <w:sz w:val="28"/>
                <w:lang w:val="uk-UA"/>
              </w:rPr>
            </w:pPr>
          </w:p>
        </w:tc>
      </w:tr>
      <w:tr w:rsidR="00172C83" w:rsidTr="00172C83">
        <w:tc>
          <w:tcPr>
            <w:tcW w:w="566" w:type="dxa"/>
          </w:tcPr>
          <w:p w:rsidR="00172C83" w:rsidRDefault="00172C83" w:rsidP="003D3459">
            <w:pPr>
              <w:spacing w:line="360" w:lineRule="auto"/>
              <w:rPr>
                <w:rFonts w:ascii="Times New Roman" w:hAnsi="Times New Roman" w:cs="Times New Roman"/>
                <w:sz w:val="28"/>
                <w:lang w:val="uk-UA"/>
              </w:rPr>
            </w:pPr>
            <w:r>
              <w:rPr>
                <w:rFonts w:ascii="Times New Roman" w:hAnsi="Times New Roman" w:cs="Times New Roman"/>
                <w:sz w:val="28"/>
                <w:lang w:val="uk-UA"/>
              </w:rPr>
              <w:t>4.</w:t>
            </w:r>
          </w:p>
        </w:tc>
        <w:tc>
          <w:tcPr>
            <w:tcW w:w="8331" w:type="dxa"/>
          </w:tcPr>
          <w:p w:rsidR="00172C83" w:rsidRPr="003D3459" w:rsidRDefault="00172C83" w:rsidP="003D3459">
            <w:pPr>
              <w:ind w:firstLine="1"/>
              <w:rPr>
                <w:rFonts w:ascii="Times New Roman" w:hAnsi="Times New Roman" w:cs="Times New Roman"/>
                <w:sz w:val="28"/>
                <w:lang w:val="uk-UA"/>
              </w:rPr>
            </w:pPr>
            <w:r w:rsidRPr="003D3459">
              <w:rPr>
                <w:rFonts w:ascii="Times New Roman" w:hAnsi="Times New Roman" w:cs="Times New Roman"/>
                <w:sz w:val="28"/>
                <w:lang w:val="uk-UA"/>
              </w:rPr>
              <w:t>Кожний офіційний документ я намагаюсь обробити за один раз</w:t>
            </w:r>
          </w:p>
          <w:p w:rsidR="00172C83" w:rsidRDefault="00172C83" w:rsidP="003D3459">
            <w:pPr>
              <w:ind w:firstLine="1"/>
              <w:rPr>
                <w:rFonts w:ascii="Times New Roman" w:hAnsi="Times New Roman" w:cs="Times New Roman"/>
                <w:sz w:val="28"/>
                <w:lang w:val="uk-UA"/>
              </w:rPr>
            </w:pPr>
            <w:r w:rsidRPr="003D3459">
              <w:rPr>
                <w:rFonts w:ascii="Times New Roman" w:hAnsi="Times New Roman" w:cs="Times New Roman"/>
                <w:sz w:val="28"/>
                <w:lang w:val="uk-UA"/>
              </w:rPr>
              <w:t>і остаточно</w:t>
            </w:r>
          </w:p>
        </w:tc>
        <w:tc>
          <w:tcPr>
            <w:tcW w:w="674" w:type="dxa"/>
          </w:tcPr>
          <w:p w:rsidR="00172C83" w:rsidRPr="003D3459" w:rsidRDefault="00172C83" w:rsidP="003D3459">
            <w:pPr>
              <w:ind w:firstLine="1"/>
              <w:rPr>
                <w:rFonts w:ascii="Times New Roman" w:hAnsi="Times New Roman" w:cs="Times New Roman"/>
                <w:sz w:val="28"/>
                <w:lang w:val="uk-UA"/>
              </w:rPr>
            </w:pPr>
          </w:p>
        </w:tc>
      </w:tr>
      <w:tr w:rsidR="00172C83" w:rsidTr="00172C83">
        <w:tc>
          <w:tcPr>
            <w:tcW w:w="566" w:type="dxa"/>
          </w:tcPr>
          <w:p w:rsidR="00172C83" w:rsidRDefault="00172C83" w:rsidP="003D3459">
            <w:pPr>
              <w:spacing w:line="360" w:lineRule="auto"/>
              <w:rPr>
                <w:rFonts w:ascii="Times New Roman" w:hAnsi="Times New Roman" w:cs="Times New Roman"/>
                <w:sz w:val="28"/>
                <w:lang w:val="uk-UA"/>
              </w:rPr>
            </w:pPr>
            <w:r>
              <w:rPr>
                <w:rFonts w:ascii="Times New Roman" w:hAnsi="Times New Roman" w:cs="Times New Roman"/>
                <w:sz w:val="28"/>
                <w:lang w:val="uk-UA"/>
              </w:rPr>
              <w:t>5.</w:t>
            </w:r>
          </w:p>
        </w:tc>
        <w:tc>
          <w:tcPr>
            <w:tcW w:w="8331" w:type="dxa"/>
          </w:tcPr>
          <w:p w:rsidR="00172C83" w:rsidRPr="003D3459" w:rsidRDefault="00172C83" w:rsidP="003D3459">
            <w:pPr>
              <w:ind w:firstLine="1"/>
              <w:rPr>
                <w:rFonts w:ascii="Times New Roman" w:hAnsi="Times New Roman" w:cs="Times New Roman"/>
                <w:sz w:val="28"/>
                <w:lang w:val="uk-UA"/>
              </w:rPr>
            </w:pPr>
            <w:r w:rsidRPr="003D3459">
              <w:rPr>
                <w:rFonts w:ascii="Times New Roman" w:hAnsi="Times New Roman" w:cs="Times New Roman"/>
                <w:sz w:val="28"/>
                <w:lang w:val="uk-UA"/>
              </w:rPr>
              <w:t>Щодня я складаю список справ, упорядкований за їх пріоритетністю;</w:t>
            </w:r>
          </w:p>
          <w:p w:rsidR="00172C83" w:rsidRDefault="00172C83" w:rsidP="003D3459">
            <w:pPr>
              <w:ind w:firstLine="1"/>
              <w:rPr>
                <w:rFonts w:ascii="Times New Roman" w:hAnsi="Times New Roman" w:cs="Times New Roman"/>
                <w:sz w:val="28"/>
                <w:lang w:val="uk-UA"/>
              </w:rPr>
            </w:pPr>
            <w:r w:rsidRPr="003D3459">
              <w:rPr>
                <w:rFonts w:ascii="Times New Roman" w:hAnsi="Times New Roman" w:cs="Times New Roman"/>
                <w:sz w:val="28"/>
                <w:lang w:val="uk-UA"/>
              </w:rPr>
              <w:t>найважливіші я роблю в першу чергу</w:t>
            </w:r>
          </w:p>
        </w:tc>
        <w:tc>
          <w:tcPr>
            <w:tcW w:w="674" w:type="dxa"/>
          </w:tcPr>
          <w:p w:rsidR="00172C83" w:rsidRPr="003D3459" w:rsidRDefault="00172C83" w:rsidP="003D3459">
            <w:pPr>
              <w:ind w:firstLine="1"/>
              <w:rPr>
                <w:rFonts w:ascii="Times New Roman" w:hAnsi="Times New Roman" w:cs="Times New Roman"/>
                <w:sz w:val="28"/>
                <w:lang w:val="uk-UA"/>
              </w:rPr>
            </w:pPr>
          </w:p>
        </w:tc>
      </w:tr>
      <w:tr w:rsidR="00172C83" w:rsidTr="00172C83">
        <w:tc>
          <w:tcPr>
            <w:tcW w:w="566" w:type="dxa"/>
          </w:tcPr>
          <w:p w:rsidR="00172C83" w:rsidRDefault="00172C83" w:rsidP="003D3459">
            <w:pPr>
              <w:spacing w:line="360" w:lineRule="auto"/>
              <w:rPr>
                <w:rFonts w:ascii="Times New Roman" w:hAnsi="Times New Roman" w:cs="Times New Roman"/>
                <w:sz w:val="28"/>
                <w:lang w:val="uk-UA"/>
              </w:rPr>
            </w:pPr>
            <w:r>
              <w:rPr>
                <w:rFonts w:ascii="Times New Roman" w:hAnsi="Times New Roman" w:cs="Times New Roman"/>
                <w:sz w:val="28"/>
                <w:lang w:val="uk-UA"/>
              </w:rPr>
              <w:t>6.</w:t>
            </w:r>
          </w:p>
        </w:tc>
        <w:tc>
          <w:tcPr>
            <w:tcW w:w="8331" w:type="dxa"/>
          </w:tcPr>
          <w:p w:rsidR="00172C83" w:rsidRDefault="00172C83" w:rsidP="003D3459">
            <w:pPr>
              <w:ind w:firstLine="1"/>
              <w:rPr>
                <w:rFonts w:ascii="Times New Roman" w:hAnsi="Times New Roman" w:cs="Times New Roman"/>
                <w:sz w:val="28"/>
                <w:lang w:val="uk-UA"/>
              </w:rPr>
            </w:pPr>
            <w:r w:rsidRPr="003D3459">
              <w:rPr>
                <w:rFonts w:ascii="Times New Roman" w:hAnsi="Times New Roman" w:cs="Times New Roman"/>
                <w:sz w:val="28"/>
                <w:lang w:val="uk-UA"/>
              </w:rPr>
              <w:t>Свій робочий день я прагну звільнити, по можливості, від зайвих телефонних розмов, незапланованих відвідувачів і неочікуваних нарад</w:t>
            </w:r>
          </w:p>
        </w:tc>
        <w:tc>
          <w:tcPr>
            <w:tcW w:w="674" w:type="dxa"/>
          </w:tcPr>
          <w:p w:rsidR="00172C83" w:rsidRPr="003D3459" w:rsidRDefault="00172C83" w:rsidP="003D3459">
            <w:pPr>
              <w:ind w:firstLine="1"/>
              <w:rPr>
                <w:rFonts w:ascii="Times New Roman" w:hAnsi="Times New Roman" w:cs="Times New Roman"/>
                <w:sz w:val="28"/>
                <w:lang w:val="uk-UA"/>
              </w:rPr>
            </w:pPr>
          </w:p>
        </w:tc>
      </w:tr>
      <w:tr w:rsidR="00172C83" w:rsidTr="00172C83">
        <w:tc>
          <w:tcPr>
            <w:tcW w:w="566" w:type="dxa"/>
          </w:tcPr>
          <w:p w:rsidR="00172C83" w:rsidRDefault="00172C83" w:rsidP="003D3459">
            <w:pPr>
              <w:spacing w:line="360" w:lineRule="auto"/>
              <w:rPr>
                <w:rFonts w:ascii="Times New Roman" w:hAnsi="Times New Roman" w:cs="Times New Roman"/>
                <w:sz w:val="28"/>
                <w:lang w:val="uk-UA"/>
              </w:rPr>
            </w:pPr>
            <w:r>
              <w:rPr>
                <w:rFonts w:ascii="Times New Roman" w:hAnsi="Times New Roman" w:cs="Times New Roman"/>
                <w:sz w:val="28"/>
                <w:lang w:val="uk-UA"/>
              </w:rPr>
              <w:t>7.</w:t>
            </w:r>
          </w:p>
        </w:tc>
        <w:tc>
          <w:tcPr>
            <w:tcW w:w="8331" w:type="dxa"/>
          </w:tcPr>
          <w:p w:rsidR="00172C83" w:rsidRDefault="00172C83" w:rsidP="00172C83">
            <w:pPr>
              <w:ind w:firstLine="1"/>
              <w:rPr>
                <w:rFonts w:ascii="Times New Roman" w:hAnsi="Times New Roman" w:cs="Times New Roman"/>
                <w:sz w:val="28"/>
                <w:lang w:val="uk-UA"/>
              </w:rPr>
            </w:pPr>
            <w:r w:rsidRPr="003D3459">
              <w:rPr>
                <w:rFonts w:ascii="Times New Roman" w:hAnsi="Times New Roman" w:cs="Times New Roman"/>
                <w:sz w:val="28"/>
                <w:lang w:val="uk-UA"/>
              </w:rPr>
              <w:t>Своє щоденне навантаження я намагаюсь розподілити згідно з графіком моєї працездатності</w:t>
            </w:r>
          </w:p>
        </w:tc>
        <w:tc>
          <w:tcPr>
            <w:tcW w:w="674" w:type="dxa"/>
          </w:tcPr>
          <w:p w:rsidR="00172C83" w:rsidRPr="003D3459" w:rsidRDefault="00172C83" w:rsidP="00172C83">
            <w:pPr>
              <w:ind w:firstLine="1"/>
              <w:rPr>
                <w:rFonts w:ascii="Times New Roman" w:hAnsi="Times New Roman" w:cs="Times New Roman"/>
                <w:sz w:val="28"/>
                <w:lang w:val="uk-UA"/>
              </w:rPr>
            </w:pPr>
          </w:p>
        </w:tc>
      </w:tr>
      <w:tr w:rsidR="00172C83" w:rsidTr="00172C83">
        <w:tc>
          <w:tcPr>
            <w:tcW w:w="566" w:type="dxa"/>
          </w:tcPr>
          <w:p w:rsidR="00172C83" w:rsidRDefault="00172C83" w:rsidP="003D3459">
            <w:pPr>
              <w:spacing w:line="360" w:lineRule="auto"/>
              <w:rPr>
                <w:rFonts w:ascii="Times New Roman" w:hAnsi="Times New Roman" w:cs="Times New Roman"/>
                <w:sz w:val="28"/>
                <w:lang w:val="uk-UA"/>
              </w:rPr>
            </w:pPr>
            <w:r>
              <w:rPr>
                <w:rFonts w:ascii="Times New Roman" w:hAnsi="Times New Roman" w:cs="Times New Roman"/>
                <w:sz w:val="28"/>
                <w:lang w:val="uk-UA"/>
              </w:rPr>
              <w:t>8.</w:t>
            </w:r>
          </w:p>
        </w:tc>
        <w:tc>
          <w:tcPr>
            <w:tcW w:w="8331" w:type="dxa"/>
          </w:tcPr>
          <w:p w:rsidR="00172C83" w:rsidRPr="003D3459" w:rsidRDefault="00172C83" w:rsidP="00172C83">
            <w:pPr>
              <w:ind w:firstLine="1"/>
              <w:rPr>
                <w:rFonts w:ascii="Times New Roman" w:hAnsi="Times New Roman" w:cs="Times New Roman"/>
                <w:sz w:val="28"/>
                <w:lang w:val="uk-UA"/>
              </w:rPr>
            </w:pPr>
            <w:r w:rsidRPr="003D3459">
              <w:rPr>
                <w:rFonts w:ascii="Times New Roman" w:hAnsi="Times New Roman" w:cs="Times New Roman"/>
                <w:sz w:val="28"/>
                <w:lang w:val="uk-UA"/>
              </w:rPr>
              <w:t>У моєму плані використання часу є «вікна», що дозволяє реагувати</w:t>
            </w:r>
          </w:p>
          <w:p w:rsidR="00172C83" w:rsidRDefault="00172C83" w:rsidP="00172C83">
            <w:pPr>
              <w:ind w:firstLine="1"/>
              <w:rPr>
                <w:rFonts w:ascii="Times New Roman" w:hAnsi="Times New Roman" w:cs="Times New Roman"/>
                <w:sz w:val="28"/>
                <w:lang w:val="uk-UA"/>
              </w:rPr>
            </w:pPr>
            <w:r w:rsidRPr="003D3459">
              <w:rPr>
                <w:rFonts w:ascii="Times New Roman" w:hAnsi="Times New Roman" w:cs="Times New Roman"/>
                <w:sz w:val="28"/>
                <w:lang w:val="uk-UA"/>
              </w:rPr>
              <w:t>на актуальні проблеми</w:t>
            </w:r>
          </w:p>
        </w:tc>
        <w:tc>
          <w:tcPr>
            <w:tcW w:w="674" w:type="dxa"/>
          </w:tcPr>
          <w:p w:rsidR="00172C83" w:rsidRPr="003D3459" w:rsidRDefault="00172C83" w:rsidP="00172C83">
            <w:pPr>
              <w:ind w:firstLine="1"/>
              <w:rPr>
                <w:rFonts w:ascii="Times New Roman" w:hAnsi="Times New Roman" w:cs="Times New Roman"/>
                <w:sz w:val="28"/>
                <w:lang w:val="uk-UA"/>
              </w:rPr>
            </w:pPr>
          </w:p>
        </w:tc>
      </w:tr>
      <w:tr w:rsidR="00172C83" w:rsidTr="00172C83">
        <w:tc>
          <w:tcPr>
            <w:tcW w:w="566" w:type="dxa"/>
          </w:tcPr>
          <w:p w:rsidR="00172C83" w:rsidRDefault="00172C83" w:rsidP="003D3459">
            <w:pPr>
              <w:spacing w:line="360" w:lineRule="auto"/>
              <w:rPr>
                <w:rFonts w:ascii="Times New Roman" w:hAnsi="Times New Roman" w:cs="Times New Roman"/>
                <w:sz w:val="28"/>
                <w:lang w:val="uk-UA"/>
              </w:rPr>
            </w:pPr>
            <w:r>
              <w:rPr>
                <w:rFonts w:ascii="Times New Roman" w:hAnsi="Times New Roman" w:cs="Times New Roman"/>
                <w:sz w:val="28"/>
                <w:lang w:val="uk-UA"/>
              </w:rPr>
              <w:t>9.</w:t>
            </w:r>
          </w:p>
        </w:tc>
        <w:tc>
          <w:tcPr>
            <w:tcW w:w="8331" w:type="dxa"/>
          </w:tcPr>
          <w:p w:rsidR="00172C83" w:rsidRPr="003D3459" w:rsidRDefault="00172C83" w:rsidP="00172C83">
            <w:pPr>
              <w:ind w:firstLine="1"/>
              <w:rPr>
                <w:rFonts w:ascii="Times New Roman" w:hAnsi="Times New Roman" w:cs="Times New Roman"/>
                <w:sz w:val="28"/>
                <w:lang w:val="uk-UA"/>
              </w:rPr>
            </w:pPr>
            <w:r w:rsidRPr="003D3459">
              <w:rPr>
                <w:rFonts w:ascii="Times New Roman" w:hAnsi="Times New Roman" w:cs="Times New Roman"/>
                <w:sz w:val="28"/>
                <w:lang w:val="uk-UA"/>
              </w:rPr>
              <w:t>Я намагаюсь спрямувати свою активність таким чином, щоб у першу</w:t>
            </w:r>
          </w:p>
          <w:p w:rsidR="00172C83" w:rsidRDefault="00172C83" w:rsidP="00172C83">
            <w:pPr>
              <w:ind w:firstLine="1"/>
              <w:rPr>
                <w:rFonts w:ascii="Times New Roman" w:hAnsi="Times New Roman" w:cs="Times New Roman"/>
                <w:sz w:val="28"/>
                <w:lang w:val="uk-UA"/>
              </w:rPr>
            </w:pPr>
            <w:r w:rsidRPr="003D3459">
              <w:rPr>
                <w:rFonts w:ascii="Times New Roman" w:hAnsi="Times New Roman" w:cs="Times New Roman"/>
                <w:sz w:val="28"/>
                <w:lang w:val="uk-UA"/>
              </w:rPr>
              <w:t>чергу зосередитись на деяких життєво важливих проблемах</w:t>
            </w:r>
          </w:p>
        </w:tc>
        <w:tc>
          <w:tcPr>
            <w:tcW w:w="674" w:type="dxa"/>
          </w:tcPr>
          <w:p w:rsidR="00172C83" w:rsidRPr="003D3459" w:rsidRDefault="00172C83" w:rsidP="00172C83">
            <w:pPr>
              <w:ind w:firstLine="1"/>
              <w:rPr>
                <w:rFonts w:ascii="Times New Roman" w:hAnsi="Times New Roman" w:cs="Times New Roman"/>
                <w:sz w:val="28"/>
                <w:lang w:val="uk-UA"/>
              </w:rPr>
            </w:pPr>
          </w:p>
        </w:tc>
      </w:tr>
      <w:tr w:rsidR="00172C83" w:rsidTr="00172C83">
        <w:tc>
          <w:tcPr>
            <w:tcW w:w="566" w:type="dxa"/>
          </w:tcPr>
          <w:p w:rsidR="00172C83" w:rsidRDefault="00172C83" w:rsidP="003D3459">
            <w:pPr>
              <w:spacing w:line="360" w:lineRule="auto"/>
              <w:rPr>
                <w:rFonts w:ascii="Times New Roman" w:hAnsi="Times New Roman" w:cs="Times New Roman"/>
                <w:sz w:val="28"/>
                <w:lang w:val="uk-UA"/>
              </w:rPr>
            </w:pPr>
            <w:r>
              <w:rPr>
                <w:rFonts w:ascii="Times New Roman" w:hAnsi="Times New Roman" w:cs="Times New Roman"/>
                <w:sz w:val="28"/>
                <w:lang w:val="uk-UA"/>
              </w:rPr>
              <w:t>10.</w:t>
            </w:r>
          </w:p>
        </w:tc>
        <w:tc>
          <w:tcPr>
            <w:tcW w:w="8331" w:type="dxa"/>
          </w:tcPr>
          <w:p w:rsidR="00172C83" w:rsidRDefault="00172C83" w:rsidP="00172C83">
            <w:pPr>
              <w:ind w:firstLine="1"/>
              <w:rPr>
                <w:rFonts w:ascii="Times New Roman" w:hAnsi="Times New Roman" w:cs="Times New Roman"/>
                <w:sz w:val="28"/>
                <w:lang w:val="uk-UA"/>
              </w:rPr>
            </w:pPr>
            <w:r w:rsidRPr="003D3459">
              <w:rPr>
                <w:rFonts w:ascii="Times New Roman" w:hAnsi="Times New Roman" w:cs="Times New Roman"/>
                <w:sz w:val="28"/>
                <w:lang w:val="uk-UA"/>
              </w:rPr>
              <w:t>Я вмію сказати «ні», коли на мій час претендують інші, а мені необхідно зайнятися більш важливими справами</w:t>
            </w:r>
          </w:p>
        </w:tc>
        <w:tc>
          <w:tcPr>
            <w:tcW w:w="674" w:type="dxa"/>
          </w:tcPr>
          <w:p w:rsidR="00172C83" w:rsidRPr="003D3459" w:rsidRDefault="00172C83" w:rsidP="00172C83">
            <w:pPr>
              <w:ind w:firstLine="1"/>
              <w:rPr>
                <w:rFonts w:ascii="Times New Roman" w:hAnsi="Times New Roman" w:cs="Times New Roman"/>
                <w:sz w:val="28"/>
                <w:lang w:val="uk-UA"/>
              </w:rPr>
            </w:pPr>
          </w:p>
        </w:tc>
      </w:tr>
    </w:tbl>
    <w:p w:rsidR="003D3459" w:rsidRPr="003D3459" w:rsidRDefault="003D3459" w:rsidP="00172C83">
      <w:pPr>
        <w:spacing w:line="360" w:lineRule="auto"/>
        <w:ind w:firstLine="709"/>
        <w:jc w:val="right"/>
        <w:rPr>
          <w:rFonts w:ascii="Times New Roman" w:hAnsi="Times New Roman" w:cs="Times New Roman"/>
          <w:sz w:val="28"/>
          <w:lang w:val="uk-UA"/>
        </w:rPr>
      </w:pPr>
      <w:r w:rsidRPr="00172C83">
        <w:rPr>
          <w:rFonts w:ascii="Times New Roman" w:hAnsi="Times New Roman" w:cs="Times New Roman"/>
          <w:i/>
          <w:sz w:val="28"/>
          <w:lang w:val="uk-UA"/>
        </w:rPr>
        <w:t>Усього балів</w:t>
      </w:r>
      <w:r w:rsidR="00172C83">
        <w:rPr>
          <w:rFonts w:ascii="Times New Roman" w:hAnsi="Times New Roman" w:cs="Times New Roman"/>
          <w:sz w:val="28"/>
          <w:lang w:val="uk-UA"/>
        </w:rPr>
        <w:t xml:space="preserve"> </w:t>
      </w:r>
      <w:r w:rsidR="00172C83" w:rsidRPr="00172C83">
        <w:rPr>
          <w:rFonts w:ascii="Times New Roman" w:hAnsi="Times New Roman" w:cs="Times New Roman"/>
          <w:sz w:val="28"/>
          <w:lang w:val="uk-UA"/>
        </w:rPr>
        <w:t>–</w:t>
      </w:r>
      <w:r w:rsidR="00172C83">
        <w:rPr>
          <w:rFonts w:ascii="Times New Roman" w:hAnsi="Times New Roman" w:cs="Times New Roman"/>
          <w:sz w:val="28"/>
          <w:lang w:val="uk-UA"/>
        </w:rPr>
        <w:t xml:space="preserve"> _____      </w:t>
      </w:r>
    </w:p>
    <w:p w:rsidR="003D3459" w:rsidRPr="00172C83" w:rsidRDefault="00DA45D1" w:rsidP="003D3459">
      <w:pPr>
        <w:spacing w:line="360" w:lineRule="auto"/>
        <w:ind w:firstLine="709"/>
        <w:rPr>
          <w:rFonts w:ascii="Times New Roman" w:hAnsi="Times New Roman" w:cs="Times New Roman"/>
          <w:sz w:val="28"/>
          <w:u w:val="single"/>
          <w:lang w:val="uk-UA"/>
        </w:rPr>
      </w:pPr>
      <w:r>
        <w:rPr>
          <w:rFonts w:ascii="Times New Roman" w:hAnsi="Times New Roman" w:cs="Times New Roman"/>
          <w:sz w:val="28"/>
          <w:u w:val="single"/>
          <w:lang w:val="uk-UA"/>
        </w:rPr>
        <w:t xml:space="preserve">Підрахунок </w:t>
      </w:r>
      <w:r w:rsidR="003D3459" w:rsidRPr="00172C83">
        <w:rPr>
          <w:rFonts w:ascii="Times New Roman" w:hAnsi="Times New Roman" w:cs="Times New Roman"/>
          <w:sz w:val="28"/>
          <w:u w:val="single"/>
          <w:lang w:val="uk-UA"/>
        </w:rPr>
        <w:t>результатів</w:t>
      </w:r>
      <w:r w:rsidR="00172C83" w:rsidRPr="00172C83">
        <w:rPr>
          <w:rFonts w:ascii="Times New Roman" w:hAnsi="Times New Roman" w:cs="Times New Roman"/>
          <w:sz w:val="28"/>
          <w:u w:val="single"/>
          <w:lang w:val="uk-UA"/>
        </w:rPr>
        <w:t>:</w:t>
      </w:r>
    </w:p>
    <w:p w:rsidR="003D3459" w:rsidRPr="003D3459" w:rsidRDefault="003D3459" w:rsidP="003D3459">
      <w:pPr>
        <w:spacing w:line="360" w:lineRule="auto"/>
        <w:ind w:firstLine="709"/>
        <w:rPr>
          <w:rFonts w:ascii="Times New Roman" w:hAnsi="Times New Roman" w:cs="Times New Roman"/>
          <w:sz w:val="28"/>
          <w:lang w:val="uk-UA"/>
        </w:rPr>
      </w:pPr>
      <w:r w:rsidRPr="00172C83">
        <w:rPr>
          <w:rFonts w:ascii="Times New Roman" w:hAnsi="Times New Roman" w:cs="Times New Roman"/>
          <w:b/>
          <w:sz w:val="28"/>
          <w:lang w:val="uk-UA"/>
        </w:rPr>
        <w:t>26</w:t>
      </w:r>
      <w:r w:rsidR="00172C83" w:rsidRPr="00172C83">
        <w:rPr>
          <w:rFonts w:ascii="Times New Roman" w:hAnsi="Times New Roman" w:cs="Times New Roman"/>
          <w:b/>
          <w:sz w:val="28"/>
          <w:lang w:val="uk-UA"/>
        </w:rPr>
        <w:t xml:space="preserve"> – </w:t>
      </w:r>
      <w:r w:rsidRPr="00172C83">
        <w:rPr>
          <w:rFonts w:ascii="Times New Roman" w:hAnsi="Times New Roman" w:cs="Times New Roman"/>
          <w:b/>
          <w:sz w:val="28"/>
          <w:lang w:val="uk-UA"/>
        </w:rPr>
        <w:t>30</w:t>
      </w:r>
      <w:r w:rsidRPr="003D3459">
        <w:rPr>
          <w:rFonts w:ascii="Times New Roman" w:hAnsi="Times New Roman" w:cs="Times New Roman"/>
          <w:sz w:val="28"/>
          <w:lang w:val="uk-UA"/>
        </w:rPr>
        <w:t xml:space="preserve"> балів </w:t>
      </w:r>
      <w:r w:rsidR="00172C83" w:rsidRPr="00172C83">
        <w:rPr>
          <w:rFonts w:ascii="Times New Roman" w:hAnsi="Times New Roman" w:cs="Times New Roman"/>
          <w:sz w:val="28"/>
          <w:lang w:val="uk-UA"/>
        </w:rPr>
        <w:t>–</w:t>
      </w:r>
      <w:r w:rsidRPr="003D3459">
        <w:rPr>
          <w:rFonts w:ascii="Times New Roman" w:hAnsi="Times New Roman" w:cs="Times New Roman"/>
          <w:sz w:val="28"/>
          <w:lang w:val="uk-UA"/>
        </w:rPr>
        <w:t xml:space="preserve"> ви можете бути прикладом для кожного;</w:t>
      </w:r>
    </w:p>
    <w:p w:rsidR="003D3459" w:rsidRPr="003D3459" w:rsidRDefault="003D3459" w:rsidP="003D3459">
      <w:pPr>
        <w:spacing w:line="360" w:lineRule="auto"/>
        <w:ind w:firstLine="709"/>
        <w:rPr>
          <w:rFonts w:ascii="Times New Roman" w:hAnsi="Times New Roman" w:cs="Times New Roman"/>
          <w:sz w:val="28"/>
          <w:lang w:val="uk-UA"/>
        </w:rPr>
      </w:pPr>
      <w:r w:rsidRPr="00172C83">
        <w:rPr>
          <w:rFonts w:ascii="Times New Roman" w:hAnsi="Times New Roman" w:cs="Times New Roman"/>
          <w:b/>
          <w:sz w:val="28"/>
          <w:lang w:val="uk-UA"/>
        </w:rPr>
        <w:t>21</w:t>
      </w:r>
      <w:r w:rsidR="00172C83" w:rsidRPr="00172C83">
        <w:rPr>
          <w:rFonts w:ascii="Times New Roman" w:hAnsi="Times New Roman" w:cs="Times New Roman"/>
          <w:b/>
          <w:sz w:val="28"/>
          <w:lang w:val="uk-UA"/>
        </w:rPr>
        <w:t xml:space="preserve"> – </w:t>
      </w:r>
      <w:r w:rsidRPr="00172C83">
        <w:rPr>
          <w:rFonts w:ascii="Times New Roman" w:hAnsi="Times New Roman" w:cs="Times New Roman"/>
          <w:b/>
          <w:sz w:val="28"/>
          <w:lang w:val="uk-UA"/>
        </w:rPr>
        <w:t>25</w:t>
      </w:r>
      <w:r w:rsidRPr="003D3459">
        <w:rPr>
          <w:rFonts w:ascii="Times New Roman" w:hAnsi="Times New Roman" w:cs="Times New Roman"/>
          <w:sz w:val="28"/>
          <w:lang w:val="uk-UA"/>
        </w:rPr>
        <w:t xml:space="preserve"> балів </w:t>
      </w:r>
      <w:r w:rsidR="00172C83" w:rsidRPr="00172C83">
        <w:rPr>
          <w:rFonts w:ascii="Times New Roman" w:hAnsi="Times New Roman" w:cs="Times New Roman"/>
          <w:sz w:val="28"/>
          <w:lang w:val="uk-UA"/>
        </w:rPr>
        <w:t>–</w:t>
      </w:r>
      <w:r w:rsidRPr="003D3459">
        <w:rPr>
          <w:rFonts w:ascii="Times New Roman" w:hAnsi="Times New Roman" w:cs="Times New Roman"/>
          <w:sz w:val="28"/>
          <w:lang w:val="uk-UA"/>
        </w:rPr>
        <w:t xml:space="preserve"> у вас пристойний самоменеджмент;</w:t>
      </w:r>
    </w:p>
    <w:p w:rsidR="003D3459" w:rsidRPr="003D3459" w:rsidRDefault="003D3459" w:rsidP="003D3459">
      <w:pPr>
        <w:spacing w:line="360" w:lineRule="auto"/>
        <w:ind w:firstLine="709"/>
        <w:rPr>
          <w:rFonts w:ascii="Times New Roman" w:hAnsi="Times New Roman" w:cs="Times New Roman"/>
          <w:sz w:val="28"/>
          <w:lang w:val="uk-UA"/>
        </w:rPr>
      </w:pPr>
      <w:r w:rsidRPr="00172C83">
        <w:rPr>
          <w:rFonts w:ascii="Times New Roman" w:hAnsi="Times New Roman" w:cs="Times New Roman"/>
          <w:b/>
          <w:sz w:val="28"/>
          <w:lang w:val="uk-UA"/>
        </w:rPr>
        <w:t>16</w:t>
      </w:r>
      <w:r w:rsidR="00172C83" w:rsidRPr="00172C83">
        <w:rPr>
          <w:rFonts w:ascii="Times New Roman" w:hAnsi="Times New Roman" w:cs="Times New Roman"/>
          <w:b/>
          <w:sz w:val="28"/>
          <w:lang w:val="uk-UA"/>
        </w:rPr>
        <w:t xml:space="preserve"> – </w:t>
      </w:r>
      <w:r w:rsidRPr="00172C83">
        <w:rPr>
          <w:rFonts w:ascii="Times New Roman" w:hAnsi="Times New Roman" w:cs="Times New Roman"/>
          <w:b/>
          <w:sz w:val="28"/>
          <w:lang w:val="uk-UA"/>
        </w:rPr>
        <w:t>20</w:t>
      </w:r>
      <w:r w:rsidRPr="003D3459">
        <w:rPr>
          <w:rFonts w:ascii="Times New Roman" w:hAnsi="Times New Roman" w:cs="Times New Roman"/>
          <w:sz w:val="28"/>
          <w:lang w:val="uk-UA"/>
        </w:rPr>
        <w:t xml:space="preserve"> балів </w:t>
      </w:r>
      <w:r w:rsidR="00172C83" w:rsidRPr="00172C83">
        <w:rPr>
          <w:rFonts w:ascii="Times New Roman" w:hAnsi="Times New Roman" w:cs="Times New Roman"/>
          <w:sz w:val="28"/>
          <w:lang w:val="uk-UA"/>
        </w:rPr>
        <w:t>–</w:t>
      </w:r>
      <w:r w:rsidRPr="003D3459">
        <w:rPr>
          <w:rFonts w:ascii="Times New Roman" w:hAnsi="Times New Roman" w:cs="Times New Roman"/>
          <w:sz w:val="28"/>
          <w:lang w:val="uk-UA"/>
        </w:rPr>
        <w:t xml:space="preserve"> ви не плануєте свій час і перебуваєте у полоні</w:t>
      </w:r>
      <w:r w:rsidR="00172C83">
        <w:rPr>
          <w:rFonts w:ascii="Times New Roman" w:hAnsi="Times New Roman" w:cs="Times New Roman"/>
          <w:sz w:val="28"/>
          <w:lang w:val="uk-UA"/>
        </w:rPr>
        <w:t xml:space="preserve"> </w:t>
      </w:r>
      <w:r w:rsidRPr="003D3459">
        <w:rPr>
          <w:rFonts w:ascii="Times New Roman" w:hAnsi="Times New Roman" w:cs="Times New Roman"/>
          <w:sz w:val="28"/>
          <w:lang w:val="uk-UA"/>
        </w:rPr>
        <w:t>зовнішніх обставин; деяких своїх цілей досягаєте, якщо складаєте</w:t>
      </w:r>
      <w:r w:rsidR="00172C83">
        <w:rPr>
          <w:rFonts w:ascii="Times New Roman" w:hAnsi="Times New Roman" w:cs="Times New Roman"/>
          <w:sz w:val="28"/>
          <w:lang w:val="uk-UA"/>
        </w:rPr>
        <w:t xml:space="preserve"> </w:t>
      </w:r>
      <w:r w:rsidRPr="003D3459">
        <w:rPr>
          <w:rFonts w:ascii="Times New Roman" w:hAnsi="Times New Roman" w:cs="Times New Roman"/>
          <w:sz w:val="28"/>
          <w:lang w:val="uk-UA"/>
        </w:rPr>
        <w:t>список пріоритетних справ і дотримуєте його.</w:t>
      </w:r>
    </w:p>
    <w:sectPr w:rsidR="003D3459" w:rsidRPr="003D3459" w:rsidSect="000F1307">
      <w:headerReference w:type="default" r:id="rId38"/>
      <w:footerReference w:type="default" r:id="rId39"/>
      <w:pgSz w:w="11906" w:h="16838"/>
      <w:pgMar w:top="1134" w:right="850" w:bottom="1134" w:left="1701" w:header="708" w:footer="708" w:gutter="0"/>
      <w:pgBorders w:display="firstPage" w:offsetFrom="page">
        <w:top w:val="twistedLines2" w:sz="18" w:space="24" w:color="008000"/>
        <w:left w:val="twistedLines2" w:sz="18" w:space="24" w:color="008000"/>
        <w:bottom w:val="twistedLines2" w:sz="18" w:space="24" w:color="008000"/>
        <w:right w:val="twistedLines2" w:sz="18" w:space="24" w:color="00800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735" w:rsidRDefault="00BB0735" w:rsidP="00187AD4">
      <w:pPr>
        <w:spacing w:after="0" w:line="240" w:lineRule="auto"/>
      </w:pPr>
      <w:r>
        <w:separator/>
      </w:r>
    </w:p>
  </w:endnote>
  <w:endnote w:type="continuationSeparator" w:id="0">
    <w:p w:rsidR="00BB0735" w:rsidRDefault="00BB0735" w:rsidP="00187A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4515"/>
      <w:docPartObj>
        <w:docPartGallery w:val="Page Numbers (Bottom of Page)"/>
        <w:docPartUnique/>
      </w:docPartObj>
    </w:sdtPr>
    <w:sdtContent>
      <w:p w:rsidR="000947D6" w:rsidRDefault="000947D6">
        <w:pPr>
          <w:pStyle w:val="a9"/>
        </w:pPr>
        <w:r>
          <w:rPr>
            <w:noProof/>
            <w:lang w:eastAsia="zh-TW"/>
          </w:rPr>
          <w:pict>
            <v:group id="_x0000_s2049" style="position:absolute;margin-left:0;margin-top:0;width:611.15pt;height:15pt;z-index:251660288;mso-width-percent:1000;mso-position-horizontal:center;mso-position-horizontal-relative:page;mso-position-vertical:center;mso-position-vertical-relative:bottom-margin-area;mso-width-percent:1000" coordorigin=",14970" coordsize="12255,300">
              <v:shapetype id="_x0000_t202" coordsize="21600,21600" o:spt="202" path="m,l,21600r21600,l21600,xe">
                <v:stroke joinstyle="miter"/>
                <v:path gradientshapeok="t" o:connecttype="rect"/>
              </v:shapetype>
              <v:shape id="_x0000_s2050" type="#_x0000_t202" style="position:absolute;left:10803;top:14982;width:659;height:288" filled="f" stroked="f">
                <v:textbox style="mso-next-textbox:#_x0000_s2050" inset="0,0,0,0">
                  <w:txbxContent>
                    <w:p w:rsidR="000947D6" w:rsidRDefault="000947D6">
                      <w:pPr>
                        <w:jc w:val="center"/>
                      </w:pPr>
                      <w:fldSimple w:instr=" PAGE    \* MERGEFORMAT ">
                        <w:r w:rsidR="00DA45D1" w:rsidRPr="00DA45D1">
                          <w:rPr>
                            <w:noProof/>
                            <w:color w:val="8C8C8C" w:themeColor="background1" w:themeShade="8C"/>
                          </w:rPr>
                          <w:t>77</w:t>
                        </w:r>
                      </w:fldSimple>
                    </w:p>
                  </w:txbxContent>
                </v:textbox>
              </v:shape>
              <v:group id="_x0000_s2051" style="position:absolute;top:14970;width:12255;height:230;flip:x" coordorigin="-8,14978" coordsize="12255,23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2052" type="#_x0000_t34" style="position:absolute;left:-8;top:14978;width:1260;height:230;flip:y" o:connectortype="elbow" adj=",1024457,257" strokecolor="#a5a5a5 [2092]"/>
                <v:shape id="_x0000_s2053" type="#_x0000_t34" style="position:absolute;left:1252;top:14978;width:10995;height:230;rotation:180" o:connectortype="elbow" adj="20904,-1024457,-24046" strokecolor="#a5a5a5 [2092]"/>
              </v:group>
              <w10:wrap anchorx="page" anchory="page"/>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735" w:rsidRDefault="00BB0735" w:rsidP="00187AD4">
      <w:pPr>
        <w:spacing w:after="0" w:line="240" w:lineRule="auto"/>
      </w:pPr>
      <w:r>
        <w:separator/>
      </w:r>
    </w:p>
  </w:footnote>
  <w:footnote w:type="continuationSeparator" w:id="0">
    <w:p w:rsidR="00BB0735" w:rsidRDefault="00BB0735" w:rsidP="00187A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0"/>
        <w:szCs w:val="32"/>
      </w:rPr>
      <w:alias w:val="Заголовок"/>
      <w:id w:val="77738743"/>
      <w:dataBinding w:prefixMappings="xmlns:ns0='http://schemas.openxmlformats.org/package/2006/metadata/core-properties' xmlns:ns1='http://purl.org/dc/elements/1.1/'" w:xpath="/ns0:coreProperties[1]/ns1:title[1]" w:storeItemID="{6C3C8BC8-F283-45AE-878A-BAB7291924A1}"/>
      <w:text/>
    </w:sdtPr>
    <w:sdtContent>
      <w:p w:rsidR="000947D6" w:rsidRDefault="000947D6">
        <w:pPr>
          <w:pStyle w:val="a7"/>
          <w:pBdr>
            <w:bottom w:val="thickThinSmallGap" w:sz="24" w:space="1" w:color="622423" w:themeColor="accent2" w:themeShade="7F"/>
          </w:pBdr>
          <w:jc w:val="center"/>
          <w:rPr>
            <w:rFonts w:asciiTheme="majorHAnsi" w:eastAsiaTheme="majorEastAsia" w:hAnsiTheme="majorHAnsi" w:cstheme="majorBidi"/>
            <w:sz w:val="32"/>
            <w:szCs w:val="32"/>
          </w:rPr>
        </w:pPr>
        <w:r w:rsidRPr="000F1307">
          <w:rPr>
            <w:rFonts w:asciiTheme="majorHAnsi" w:eastAsiaTheme="majorEastAsia" w:hAnsiTheme="majorHAnsi" w:cstheme="majorBidi"/>
            <w:sz w:val="20"/>
            <w:szCs w:val="32"/>
            <w:lang w:val="uk-UA"/>
          </w:rPr>
          <w:t>Самоменеджмент як технологія вдосконалення ділової культури заступника директора</w:t>
        </w:r>
      </w:p>
    </w:sdtContent>
  </w:sdt>
  <w:p w:rsidR="000947D6" w:rsidRDefault="000947D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34.95pt;height:174.05pt" o:bullet="t">
        <v:imagedata r:id="rId1" o:title="art162"/>
      </v:shape>
    </w:pict>
  </w:numPicBullet>
  <w:abstractNum w:abstractNumId="0">
    <w:nsid w:val="00000004"/>
    <w:multiLevelType w:val="singleLevel"/>
    <w:tmpl w:val="00000004"/>
    <w:name w:val="WW8Num4"/>
    <w:lvl w:ilvl="0">
      <w:start w:val="1"/>
      <w:numFmt w:val="decimal"/>
      <w:lvlText w:val="%1."/>
      <w:lvlJc w:val="left"/>
      <w:pPr>
        <w:tabs>
          <w:tab w:val="num" w:pos="780"/>
        </w:tabs>
        <w:ind w:left="780" w:hanging="420"/>
      </w:pPr>
    </w:lvl>
  </w:abstractNum>
  <w:abstractNum w:abstractNumId="1">
    <w:nsid w:val="00501F36"/>
    <w:multiLevelType w:val="hybridMultilevel"/>
    <w:tmpl w:val="0CD6B5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048E7B7A"/>
    <w:multiLevelType w:val="hybridMultilevel"/>
    <w:tmpl w:val="F9CA81A2"/>
    <w:lvl w:ilvl="0" w:tplc="F5429DCE">
      <w:start w:val="65535"/>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AC520A"/>
    <w:multiLevelType w:val="hybridMultilevel"/>
    <w:tmpl w:val="01E65134"/>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C7C2BF6"/>
    <w:multiLevelType w:val="hybridMultilevel"/>
    <w:tmpl w:val="579A31EA"/>
    <w:lvl w:ilvl="0" w:tplc="F0B4DC7C">
      <w:start w:val="1"/>
      <w:numFmt w:val="bullet"/>
      <w:lvlText w:val="–"/>
      <w:lvlJc w:val="left"/>
      <w:pPr>
        <w:ind w:left="1350" w:hanging="360"/>
      </w:pPr>
      <w:rPr>
        <w:rFonts w:ascii="Times New Roman" w:hAnsi="Times New Roman" w:cs="Times New Roman"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5">
    <w:nsid w:val="0D786440"/>
    <w:multiLevelType w:val="hybridMultilevel"/>
    <w:tmpl w:val="3CE2FC0A"/>
    <w:lvl w:ilvl="0" w:tplc="BC5495F2">
      <w:start w:val="65535"/>
      <w:numFmt w:val="bullet"/>
      <w:lvlText w:val="−"/>
      <w:lvlJc w:val="left"/>
      <w:pPr>
        <w:ind w:left="1428" w:hanging="360"/>
      </w:pPr>
      <w:rPr>
        <w:rFonts w:ascii="Arial" w:hAnsi="Aria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0E7B3972"/>
    <w:multiLevelType w:val="hybridMultilevel"/>
    <w:tmpl w:val="267E2138"/>
    <w:lvl w:ilvl="0" w:tplc="FB766022">
      <w:start w:val="1"/>
      <w:numFmt w:val="decimal"/>
      <w:lvlText w:val="%1)"/>
      <w:lvlJc w:val="left"/>
      <w:pPr>
        <w:ind w:left="1713" w:hanging="360"/>
      </w:pPr>
      <w:rPr>
        <w:rFonts w:ascii="Times New Roman" w:hAnsi="Times New Roman" w:cs="Times New Roman" w:hint="default"/>
        <w:i w:val="0"/>
        <w:color w:val="E36C0A" w:themeColor="accent6" w:themeShade="BF"/>
        <w:sz w:val="28"/>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7">
    <w:nsid w:val="105E1D20"/>
    <w:multiLevelType w:val="hybridMultilevel"/>
    <w:tmpl w:val="338E3AA0"/>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4663D32"/>
    <w:multiLevelType w:val="hybridMultilevel"/>
    <w:tmpl w:val="DBDAE32C"/>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9E9273D"/>
    <w:multiLevelType w:val="hybridMultilevel"/>
    <w:tmpl w:val="12DE4122"/>
    <w:lvl w:ilvl="0" w:tplc="20060DD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
    <w:nsid w:val="1AFF6015"/>
    <w:multiLevelType w:val="hybridMultilevel"/>
    <w:tmpl w:val="7C68301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BEF644A"/>
    <w:multiLevelType w:val="hybridMultilevel"/>
    <w:tmpl w:val="5156D6B8"/>
    <w:lvl w:ilvl="0" w:tplc="20060D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03E259A"/>
    <w:multiLevelType w:val="hybridMultilevel"/>
    <w:tmpl w:val="7A1C235C"/>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4E3D91"/>
    <w:multiLevelType w:val="hybridMultilevel"/>
    <w:tmpl w:val="4D8445B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24B31C5B"/>
    <w:multiLevelType w:val="hybridMultilevel"/>
    <w:tmpl w:val="EBD60B6C"/>
    <w:lvl w:ilvl="0" w:tplc="FB766022">
      <w:start w:val="1"/>
      <w:numFmt w:val="decimal"/>
      <w:lvlText w:val="%1)"/>
      <w:lvlJc w:val="left"/>
      <w:pPr>
        <w:ind w:left="1429" w:hanging="360"/>
      </w:pPr>
      <w:rPr>
        <w:rFonts w:ascii="Times New Roman" w:hAnsi="Times New Roman" w:cs="Times New Roman" w:hint="default"/>
        <w:i w:val="0"/>
        <w:color w:val="E36C0A" w:themeColor="accent6" w:themeShade="BF"/>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5EF0215"/>
    <w:multiLevelType w:val="hybridMultilevel"/>
    <w:tmpl w:val="0D9EBFEA"/>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A194E18"/>
    <w:multiLevelType w:val="hybridMultilevel"/>
    <w:tmpl w:val="FF9A53C0"/>
    <w:lvl w:ilvl="0" w:tplc="49B618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D6769B"/>
    <w:multiLevelType w:val="hybridMultilevel"/>
    <w:tmpl w:val="0714008E"/>
    <w:lvl w:ilvl="0" w:tplc="9FEEFED8">
      <w:start w:val="1"/>
      <w:numFmt w:val="decimal"/>
      <w:lvlText w:val="%1)"/>
      <w:lvlJc w:val="left"/>
      <w:pPr>
        <w:tabs>
          <w:tab w:val="num" w:pos="840"/>
        </w:tabs>
        <w:ind w:left="840" w:hanging="360"/>
      </w:pPr>
      <w:rPr>
        <w:b w:val="0"/>
      </w:rPr>
    </w:lvl>
    <w:lvl w:ilvl="1" w:tplc="41B6389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4F305D6"/>
    <w:multiLevelType w:val="hybridMultilevel"/>
    <w:tmpl w:val="1B4C9F3A"/>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7881288"/>
    <w:multiLevelType w:val="hybridMultilevel"/>
    <w:tmpl w:val="332686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D385A67"/>
    <w:multiLevelType w:val="hybridMultilevel"/>
    <w:tmpl w:val="B3124506"/>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EBF749E"/>
    <w:multiLevelType w:val="hybridMultilevel"/>
    <w:tmpl w:val="75B873B2"/>
    <w:lvl w:ilvl="0" w:tplc="BF4C7310">
      <w:start w:val="1"/>
      <w:numFmt w:val="bullet"/>
      <w:lvlText w:val="–"/>
      <w:lvlJc w:val="left"/>
      <w:pPr>
        <w:ind w:left="1365" w:hanging="360"/>
      </w:pPr>
      <w:rPr>
        <w:rFonts w:ascii="Times New Roman" w:hAnsi="Times New Roman" w:cs="Times New Roman" w:hint="default"/>
        <w:color w:val="auto"/>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22">
    <w:nsid w:val="470B391F"/>
    <w:multiLevelType w:val="hybridMultilevel"/>
    <w:tmpl w:val="36E41E36"/>
    <w:lvl w:ilvl="0" w:tplc="808C0926">
      <w:start w:val="1"/>
      <w:numFmt w:val="bullet"/>
      <w:lvlText w:val=""/>
      <w:lvlJc w:val="left"/>
      <w:pPr>
        <w:ind w:left="1429" w:hanging="360"/>
      </w:pPr>
      <w:rPr>
        <w:rFonts w:ascii="Wingdings" w:hAnsi="Wingdings" w:hint="default"/>
        <w:color w:val="984806" w:themeColor="accent6" w:themeShade="8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8FC2A6A"/>
    <w:multiLevelType w:val="hybridMultilevel"/>
    <w:tmpl w:val="CD326CF6"/>
    <w:lvl w:ilvl="0" w:tplc="F0B4DC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9697981"/>
    <w:multiLevelType w:val="hybridMultilevel"/>
    <w:tmpl w:val="4E64CAA0"/>
    <w:lvl w:ilvl="0" w:tplc="F0B4DC7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4A3767BD"/>
    <w:multiLevelType w:val="hybridMultilevel"/>
    <w:tmpl w:val="FE581FBA"/>
    <w:lvl w:ilvl="0" w:tplc="7E145C34">
      <w:start w:val="1"/>
      <w:numFmt w:val="decimal"/>
      <w:lvlText w:val="%1."/>
      <w:lvlJc w:val="left"/>
      <w:pPr>
        <w:ind w:left="1080" w:hanging="360"/>
      </w:pPr>
      <w:rPr>
        <w:rFonts w:hint="default"/>
        <w:b w:val="0"/>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4C867684"/>
    <w:multiLevelType w:val="hybridMultilevel"/>
    <w:tmpl w:val="5B80D4FC"/>
    <w:lvl w:ilvl="0" w:tplc="4C4C573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517D629E"/>
    <w:multiLevelType w:val="hybridMultilevel"/>
    <w:tmpl w:val="726C0D7A"/>
    <w:lvl w:ilvl="0" w:tplc="808C0926">
      <w:start w:val="1"/>
      <w:numFmt w:val="bullet"/>
      <w:lvlText w:val=""/>
      <w:lvlJc w:val="left"/>
      <w:pPr>
        <w:ind w:left="1495" w:hanging="360"/>
      </w:pPr>
      <w:rPr>
        <w:rFonts w:ascii="Wingdings" w:hAnsi="Wingdings" w:hint="default"/>
        <w:color w:val="984806" w:themeColor="accent6" w:themeShade="8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4A8071D"/>
    <w:multiLevelType w:val="hybridMultilevel"/>
    <w:tmpl w:val="1D9AF11E"/>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67A517E"/>
    <w:multiLevelType w:val="hybridMultilevel"/>
    <w:tmpl w:val="192047B8"/>
    <w:lvl w:ilvl="0" w:tplc="808C0926">
      <w:start w:val="1"/>
      <w:numFmt w:val="bullet"/>
      <w:lvlText w:val=""/>
      <w:lvlJc w:val="left"/>
      <w:pPr>
        <w:ind w:left="1429" w:hanging="360"/>
      </w:pPr>
      <w:rPr>
        <w:rFonts w:ascii="Wingdings" w:hAnsi="Wingdings" w:hint="default"/>
        <w:color w:val="984806" w:themeColor="accent6" w:themeShade="8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A3C0416"/>
    <w:multiLevelType w:val="hybridMultilevel"/>
    <w:tmpl w:val="BC4A12E0"/>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B3970DC"/>
    <w:multiLevelType w:val="hybridMultilevel"/>
    <w:tmpl w:val="BBF683EA"/>
    <w:lvl w:ilvl="0" w:tplc="F0B4DC7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5BE5314A"/>
    <w:multiLevelType w:val="hybridMultilevel"/>
    <w:tmpl w:val="51A8F516"/>
    <w:lvl w:ilvl="0" w:tplc="20060DD4">
      <w:start w:val="1"/>
      <w:numFmt w:val="bullet"/>
      <w:lvlText w:val=""/>
      <w:lvlJc w:val="left"/>
      <w:pPr>
        <w:ind w:left="2215" w:hanging="360"/>
      </w:pPr>
      <w:rPr>
        <w:rFonts w:ascii="Symbol" w:hAnsi="Symbol" w:hint="default"/>
      </w:rPr>
    </w:lvl>
    <w:lvl w:ilvl="1" w:tplc="04190003" w:tentative="1">
      <w:start w:val="1"/>
      <w:numFmt w:val="bullet"/>
      <w:lvlText w:val="o"/>
      <w:lvlJc w:val="left"/>
      <w:pPr>
        <w:ind w:left="2935" w:hanging="360"/>
      </w:pPr>
      <w:rPr>
        <w:rFonts w:ascii="Courier New" w:hAnsi="Courier New" w:cs="Courier New" w:hint="default"/>
      </w:rPr>
    </w:lvl>
    <w:lvl w:ilvl="2" w:tplc="04190005" w:tentative="1">
      <w:start w:val="1"/>
      <w:numFmt w:val="bullet"/>
      <w:lvlText w:val=""/>
      <w:lvlJc w:val="left"/>
      <w:pPr>
        <w:ind w:left="3655" w:hanging="360"/>
      </w:pPr>
      <w:rPr>
        <w:rFonts w:ascii="Wingdings" w:hAnsi="Wingdings" w:hint="default"/>
      </w:rPr>
    </w:lvl>
    <w:lvl w:ilvl="3" w:tplc="04190001" w:tentative="1">
      <w:start w:val="1"/>
      <w:numFmt w:val="bullet"/>
      <w:lvlText w:val=""/>
      <w:lvlJc w:val="left"/>
      <w:pPr>
        <w:ind w:left="4375" w:hanging="360"/>
      </w:pPr>
      <w:rPr>
        <w:rFonts w:ascii="Symbol" w:hAnsi="Symbol" w:hint="default"/>
      </w:rPr>
    </w:lvl>
    <w:lvl w:ilvl="4" w:tplc="04190003" w:tentative="1">
      <w:start w:val="1"/>
      <w:numFmt w:val="bullet"/>
      <w:lvlText w:val="o"/>
      <w:lvlJc w:val="left"/>
      <w:pPr>
        <w:ind w:left="5095" w:hanging="360"/>
      </w:pPr>
      <w:rPr>
        <w:rFonts w:ascii="Courier New" w:hAnsi="Courier New" w:cs="Courier New" w:hint="default"/>
      </w:rPr>
    </w:lvl>
    <w:lvl w:ilvl="5" w:tplc="04190005" w:tentative="1">
      <w:start w:val="1"/>
      <w:numFmt w:val="bullet"/>
      <w:lvlText w:val=""/>
      <w:lvlJc w:val="left"/>
      <w:pPr>
        <w:ind w:left="5815" w:hanging="360"/>
      </w:pPr>
      <w:rPr>
        <w:rFonts w:ascii="Wingdings" w:hAnsi="Wingdings" w:hint="default"/>
      </w:rPr>
    </w:lvl>
    <w:lvl w:ilvl="6" w:tplc="04190001" w:tentative="1">
      <w:start w:val="1"/>
      <w:numFmt w:val="bullet"/>
      <w:lvlText w:val=""/>
      <w:lvlJc w:val="left"/>
      <w:pPr>
        <w:ind w:left="6535" w:hanging="360"/>
      </w:pPr>
      <w:rPr>
        <w:rFonts w:ascii="Symbol" w:hAnsi="Symbol" w:hint="default"/>
      </w:rPr>
    </w:lvl>
    <w:lvl w:ilvl="7" w:tplc="04190003" w:tentative="1">
      <w:start w:val="1"/>
      <w:numFmt w:val="bullet"/>
      <w:lvlText w:val="o"/>
      <w:lvlJc w:val="left"/>
      <w:pPr>
        <w:ind w:left="7255" w:hanging="360"/>
      </w:pPr>
      <w:rPr>
        <w:rFonts w:ascii="Courier New" w:hAnsi="Courier New" w:cs="Courier New" w:hint="default"/>
      </w:rPr>
    </w:lvl>
    <w:lvl w:ilvl="8" w:tplc="04190005" w:tentative="1">
      <w:start w:val="1"/>
      <w:numFmt w:val="bullet"/>
      <w:lvlText w:val=""/>
      <w:lvlJc w:val="left"/>
      <w:pPr>
        <w:ind w:left="7975" w:hanging="360"/>
      </w:pPr>
      <w:rPr>
        <w:rFonts w:ascii="Wingdings" w:hAnsi="Wingdings" w:hint="default"/>
      </w:rPr>
    </w:lvl>
  </w:abstractNum>
  <w:abstractNum w:abstractNumId="33">
    <w:nsid w:val="63D77DE2"/>
    <w:multiLevelType w:val="hybridMultilevel"/>
    <w:tmpl w:val="1AAA6810"/>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4C34DA"/>
    <w:multiLevelType w:val="hybridMultilevel"/>
    <w:tmpl w:val="A6684D70"/>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7242484"/>
    <w:multiLevelType w:val="hybridMultilevel"/>
    <w:tmpl w:val="11DECAF4"/>
    <w:lvl w:ilvl="0" w:tplc="F0B4DC7C">
      <w:start w:val="1"/>
      <w:numFmt w:val="bullet"/>
      <w:lvlText w:val="–"/>
      <w:lvlJc w:val="left"/>
      <w:pPr>
        <w:ind w:left="1710" w:hanging="360"/>
      </w:pPr>
      <w:rPr>
        <w:rFonts w:ascii="Times New Roman" w:hAnsi="Times New Roman" w:cs="Times New Roman"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36">
    <w:nsid w:val="695E0074"/>
    <w:multiLevelType w:val="hybridMultilevel"/>
    <w:tmpl w:val="364A01EA"/>
    <w:lvl w:ilvl="0" w:tplc="F0B4DC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766EFB"/>
    <w:multiLevelType w:val="hybridMultilevel"/>
    <w:tmpl w:val="EE6E9460"/>
    <w:lvl w:ilvl="0" w:tplc="9416A9CA">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6A7D08EB"/>
    <w:multiLevelType w:val="hybridMultilevel"/>
    <w:tmpl w:val="A5C64930"/>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B4C050D"/>
    <w:multiLevelType w:val="hybridMultilevel"/>
    <w:tmpl w:val="FF8E85B2"/>
    <w:lvl w:ilvl="0" w:tplc="F0B4DC7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6BDC19A5"/>
    <w:multiLevelType w:val="hybridMultilevel"/>
    <w:tmpl w:val="DE62F380"/>
    <w:lvl w:ilvl="0" w:tplc="FB766022">
      <w:start w:val="1"/>
      <w:numFmt w:val="decimal"/>
      <w:lvlText w:val="%1)"/>
      <w:lvlJc w:val="left"/>
      <w:pPr>
        <w:ind w:left="1664" w:hanging="360"/>
      </w:pPr>
      <w:rPr>
        <w:rFonts w:ascii="Times New Roman" w:hAnsi="Times New Roman" w:cs="Times New Roman" w:hint="default"/>
        <w:i w:val="0"/>
        <w:color w:val="E36C0A" w:themeColor="accent6" w:themeShade="BF"/>
        <w:sz w:val="28"/>
      </w:rPr>
    </w:lvl>
    <w:lvl w:ilvl="1" w:tplc="04190019">
      <w:start w:val="1"/>
      <w:numFmt w:val="lowerLetter"/>
      <w:lvlText w:val="%2."/>
      <w:lvlJc w:val="left"/>
      <w:pPr>
        <w:ind w:left="2384" w:hanging="360"/>
      </w:pPr>
    </w:lvl>
    <w:lvl w:ilvl="2" w:tplc="0419001B" w:tentative="1">
      <w:start w:val="1"/>
      <w:numFmt w:val="lowerRoman"/>
      <w:lvlText w:val="%3."/>
      <w:lvlJc w:val="right"/>
      <w:pPr>
        <w:ind w:left="3104" w:hanging="180"/>
      </w:pPr>
    </w:lvl>
    <w:lvl w:ilvl="3" w:tplc="0419000F" w:tentative="1">
      <w:start w:val="1"/>
      <w:numFmt w:val="decimal"/>
      <w:lvlText w:val="%4."/>
      <w:lvlJc w:val="left"/>
      <w:pPr>
        <w:ind w:left="3824" w:hanging="360"/>
      </w:pPr>
    </w:lvl>
    <w:lvl w:ilvl="4" w:tplc="04190019" w:tentative="1">
      <w:start w:val="1"/>
      <w:numFmt w:val="lowerLetter"/>
      <w:lvlText w:val="%5."/>
      <w:lvlJc w:val="left"/>
      <w:pPr>
        <w:ind w:left="4544" w:hanging="360"/>
      </w:pPr>
    </w:lvl>
    <w:lvl w:ilvl="5" w:tplc="0419001B" w:tentative="1">
      <w:start w:val="1"/>
      <w:numFmt w:val="lowerRoman"/>
      <w:lvlText w:val="%6."/>
      <w:lvlJc w:val="right"/>
      <w:pPr>
        <w:ind w:left="5264" w:hanging="180"/>
      </w:pPr>
    </w:lvl>
    <w:lvl w:ilvl="6" w:tplc="0419000F" w:tentative="1">
      <w:start w:val="1"/>
      <w:numFmt w:val="decimal"/>
      <w:lvlText w:val="%7."/>
      <w:lvlJc w:val="left"/>
      <w:pPr>
        <w:ind w:left="5984" w:hanging="360"/>
      </w:pPr>
    </w:lvl>
    <w:lvl w:ilvl="7" w:tplc="04190019" w:tentative="1">
      <w:start w:val="1"/>
      <w:numFmt w:val="lowerLetter"/>
      <w:lvlText w:val="%8."/>
      <w:lvlJc w:val="left"/>
      <w:pPr>
        <w:ind w:left="6704" w:hanging="360"/>
      </w:pPr>
    </w:lvl>
    <w:lvl w:ilvl="8" w:tplc="0419001B" w:tentative="1">
      <w:start w:val="1"/>
      <w:numFmt w:val="lowerRoman"/>
      <w:lvlText w:val="%9."/>
      <w:lvlJc w:val="right"/>
      <w:pPr>
        <w:ind w:left="7424" w:hanging="180"/>
      </w:pPr>
    </w:lvl>
  </w:abstractNum>
  <w:abstractNum w:abstractNumId="41">
    <w:nsid w:val="6D757173"/>
    <w:multiLevelType w:val="hybridMultilevel"/>
    <w:tmpl w:val="182C8DB4"/>
    <w:lvl w:ilvl="0" w:tplc="9416A9CA">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720A3EBE"/>
    <w:multiLevelType w:val="hybridMultilevel"/>
    <w:tmpl w:val="A1BEA358"/>
    <w:lvl w:ilvl="0" w:tplc="20060D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28644A0"/>
    <w:multiLevelType w:val="hybridMultilevel"/>
    <w:tmpl w:val="75D83FEC"/>
    <w:lvl w:ilvl="0" w:tplc="C20E1C7A">
      <w:start w:val="1"/>
      <w:numFmt w:val="bullet"/>
      <w:lvlText w:val=""/>
      <w:lvlPicBulletId w:val="0"/>
      <w:lvlJc w:val="left"/>
      <w:pPr>
        <w:tabs>
          <w:tab w:val="num" w:pos="720"/>
        </w:tabs>
        <w:ind w:left="720" w:hanging="360"/>
      </w:pPr>
      <w:rPr>
        <w:rFonts w:ascii="Symbol" w:hAnsi="Symbol" w:hint="default"/>
      </w:rPr>
    </w:lvl>
    <w:lvl w:ilvl="1" w:tplc="F0B4DC7C">
      <w:start w:val="1"/>
      <w:numFmt w:val="bullet"/>
      <w:lvlText w:val="–"/>
      <w:lvlJc w:val="left"/>
      <w:pPr>
        <w:tabs>
          <w:tab w:val="num" w:pos="1440"/>
        </w:tabs>
        <w:ind w:left="1440" w:hanging="360"/>
      </w:pPr>
      <w:rPr>
        <w:rFonts w:ascii="Times New Roman" w:hAnsi="Times New Roman" w:cs="Times New Roman" w:hint="default"/>
      </w:rPr>
    </w:lvl>
    <w:lvl w:ilvl="2" w:tplc="524EFDE6" w:tentative="1">
      <w:start w:val="1"/>
      <w:numFmt w:val="bullet"/>
      <w:lvlText w:val=""/>
      <w:lvlPicBulletId w:val="0"/>
      <w:lvlJc w:val="left"/>
      <w:pPr>
        <w:tabs>
          <w:tab w:val="num" w:pos="2160"/>
        </w:tabs>
        <w:ind w:left="2160" w:hanging="360"/>
      </w:pPr>
      <w:rPr>
        <w:rFonts w:ascii="Symbol" w:hAnsi="Symbol" w:hint="default"/>
      </w:rPr>
    </w:lvl>
    <w:lvl w:ilvl="3" w:tplc="0478EAA8" w:tentative="1">
      <w:start w:val="1"/>
      <w:numFmt w:val="bullet"/>
      <w:lvlText w:val=""/>
      <w:lvlPicBulletId w:val="0"/>
      <w:lvlJc w:val="left"/>
      <w:pPr>
        <w:tabs>
          <w:tab w:val="num" w:pos="2880"/>
        </w:tabs>
        <w:ind w:left="2880" w:hanging="360"/>
      </w:pPr>
      <w:rPr>
        <w:rFonts w:ascii="Symbol" w:hAnsi="Symbol" w:hint="default"/>
      </w:rPr>
    </w:lvl>
    <w:lvl w:ilvl="4" w:tplc="B948772C" w:tentative="1">
      <w:start w:val="1"/>
      <w:numFmt w:val="bullet"/>
      <w:lvlText w:val=""/>
      <w:lvlPicBulletId w:val="0"/>
      <w:lvlJc w:val="left"/>
      <w:pPr>
        <w:tabs>
          <w:tab w:val="num" w:pos="3600"/>
        </w:tabs>
        <w:ind w:left="3600" w:hanging="360"/>
      </w:pPr>
      <w:rPr>
        <w:rFonts w:ascii="Symbol" w:hAnsi="Symbol" w:hint="default"/>
      </w:rPr>
    </w:lvl>
    <w:lvl w:ilvl="5" w:tplc="3AECF406" w:tentative="1">
      <w:start w:val="1"/>
      <w:numFmt w:val="bullet"/>
      <w:lvlText w:val=""/>
      <w:lvlPicBulletId w:val="0"/>
      <w:lvlJc w:val="left"/>
      <w:pPr>
        <w:tabs>
          <w:tab w:val="num" w:pos="4320"/>
        </w:tabs>
        <w:ind w:left="4320" w:hanging="360"/>
      </w:pPr>
      <w:rPr>
        <w:rFonts w:ascii="Symbol" w:hAnsi="Symbol" w:hint="default"/>
      </w:rPr>
    </w:lvl>
    <w:lvl w:ilvl="6" w:tplc="150A78E0" w:tentative="1">
      <w:start w:val="1"/>
      <w:numFmt w:val="bullet"/>
      <w:lvlText w:val=""/>
      <w:lvlPicBulletId w:val="0"/>
      <w:lvlJc w:val="left"/>
      <w:pPr>
        <w:tabs>
          <w:tab w:val="num" w:pos="5040"/>
        </w:tabs>
        <w:ind w:left="5040" w:hanging="360"/>
      </w:pPr>
      <w:rPr>
        <w:rFonts w:ascii="Symbol" w:hAnsi="Symbol" w:hint="default"/>
      </w:rPr>
    </w:lvl>
    <w:lvl w:ilvl="7" w:tplc="9120F37E" w:tentative="1">
      <w:start w:val="1"/>
      <w:numFmt w:val="bullet"/>
      <w:lvlText w:val=""/>
      <w:lvlPicBulletId w:val="0"/>
      <w:lvlJc w:val="left"/>
      <w:pPr>
        <w:tabs>
          <w:tab w:val="num" w:pos="5760"/>
        </w:tabs>
        <w:ind w:left="5760" w:hanging="360"/>
      </w:pPr>
      <w:rPr>
        <w:rFonts w:ascii="Symbol" w:hAnsi="Symbol" w:hint="default"/>
      </w:rPr>
    </w:lvl>
    <w:lvl w:ilvl="8" w:tplc="AADEAB6A" w:tentative="1">
      <w:start w:val="1"/>
      <w:numFmt w:val="bullet"/>
      <w:lvlText w:val=""/>
      <w:lvlPicBulletId w:val="0"/>
      <w:lvlJc w:val="left"/>
      <w:pPr>
        <w:tabs>
          <w:tab w:val="num" w:pos="6480"/>
        </w:tabs>
        <w:ind w:left="6480" w:hanging="360"/>
      </w:pPr>
      <w:rPr>
        <w:rFonts w:ascii="Symbol" w:hAnsi="Symbol" w:hint="default"/>
      </w:rPr>
    </w:lvl>
  </w:abstractNum>
  <w:abstractNum w:abstractNumId="44">
    <w:nsid w:val="736C3FD5"/>
    <w:multiLevelType w:val="hybridMultilevel"/>
    <w:tmpl w:val="F650F920"/>
    <w:lvl w:ilvl="0" w:tplc="F398BFD0">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5325BC5"/>
    <w:multiLevelType w:val="hybridMultilevel"/>
    <w:tmpl w:val="D63C7AA8"/>
    <w:lvl w:ilvl="0" w:tplc="F0B4DC7C">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6">
    <w:nsid w:val="7BC46C58"/>
    <w:multiLevelType w:val="hybridMultilevel"/>
    <w:tmpl w:val="EE6E9460"/>
    <w:lvl w:ilvl="0" w:tplc="9416A9CA">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7BEA0F4C"/>
    <w:multiLevelType w:val="hybridMultilevel"/>
    <w:tmpl w:val="383A9306"/>
    <w:lvl w:ilvl="0" w:tplc="F0B4DC7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46"/>
  </w:num>
  <w:num w:numId="2">
    <w:abstractNumId w:val="18"/>
  </w:num>
  <w:num w:numId="3">
    <w:abstractNumId w:val="30"/>
  </w:num>
  <w:num w:numId="4">
    <w:abstractNumId w:val="8"/>
  </w:num>
  <w:num w:numId="5">
    <w:abstractNumId w:val="10"/>
  </w:num>
  <w:num w:numId="6">
    <w:abstractNumId w:val="41"/>
  </w:num>
  <w:num w:numId="7">
    <w:abstractNumId w:val="38"/>
  </w:num>
  <w:num w:numId="8">
    <w:abstractNumId w:val="3"/>
  </w:num>
  <w:num w:numId="9">
    <w:abstractNumId w:val="28"/>
  </w:num>
  <w:num w:numId="10">
    <w:abstractNumId w:val="15"/>
  </w:num>
  <w:num w:numId="11">
    <w:abstractNumId w:val="40"/>
  </w:num>
  <w:num w:numId="12">
    <w:abstractNumId w:val="6"/>
  </w:num>
  <w:num w:numId="13">
    <w:abstractNumId w:val="14"/>
  </w:num>
  <w:num w:numId="14">
    <w:abstractNumId w:val="29"/>
  </w:num>
  <w:num w:numId="15">
    <w:abstractNumId w:val="9"/>
  </w:num>
  <w:num w:numId="16">
    <w:abstractNumId w:val="34"/>
  </w:num>
  <w:num w:numId="17">
    <w:abstractNumId w:val="31"/>
  </w:num>
  <w:num w:numId="18">
    <w:abstractNumId w:val="24"/>
  </w:num>
  <w:num w:numId="19">
    <w:abstractNumId w:val="16"/>
  </w:num>
  <w:num w:numId="20">
    <w:abstractNumId w:val="12"/>
  </w:num>
  <w:num w:numId="21">
    <w:abstractNumId w:val="22"/>
  </w:num>
  <w:num w:numId="22">
    <w:abstractNumId w:val="42"/>
  </w:num>
  <w:num w:numId="23">
    <w:abstractNumId w:val="20"/>
  </w:num>
  <w:num w:numId="24">
    <w:abstractNumId w:val="33"/>
  </w:num>
  <w:num w:numId="25">
    <w:abstractNumId w:val="27"/>
  </w:num>
  <w:num w:numId="26">
    <w:abstractNumId w:val="32"/>
  </w:num>
  <w:num w:numId="27">
    <w:abstractNumId w:val="7"/>
  </w:num>
  <w:num w:numId="28">
    <w:abstractNumId w:val="37"/>
  </w:num>
  <w:num w:numId="29">
    <w:abstractNumId w:val="17"/>
  </w:num>
  <w:num w:numId="30">
    <w:abstractNumId w:val="11"/>
  </w:num>
  <w:num w:numId="31">
    <w:abstractNumId w:val="19"/>
  </w:num>
  <w:num w:numId="32">
    <w:abstractNumId w:val="47"/>
  </w:num>
  <w:num w:numId="33">
    <w:abstractNumId w:val="23"/>
  </w:num>
  <w:num w:numId="34">
    <w:abstractNumId w:val="43"/>
  </w:num>
  <w:num w:numId="35">
    <w:abstractNumId w:val="1"/>
  </w:num>
  <w:num w:numId="36">
    <w:abstractNumId w:val="2"/>
  </w:num>
  <w:num w:numId="37">
    <w:abstractNumId w:val="36"/>
  </w:num>
  <w:num w:numId="38">
    <w:abstractNumId w:val="21"/>
  </w:num>
  <w:num w:numId="39">
    <w:abstractNumId w:val="39"/>
  </w:num>
  <w:num w:numId="40">
    <w:abstractNumId w:val="26"/>
  </w:num>
  <w:num w:numId="41">
    <w:abstractNumId w:val="44"/>
  </w:num>
  <w:num w:numId="42">
    <w:abstractNumId w:val="25"/>
  </w:num>
  <w:num w:numId="43">
    <w:abstractNumId w:val="45"/>
  </w:num>
  <w:num w:numId="44">
    <w:abstractNumId w:val="5"/>
  </w:num>
  <w:num w:numId="45">
    <w:abstractNumId w:val="13"/>
  </w:num>
  <w:num w:numId="46">
    <w:abstractNumId w:val="4"/>
  </w:num>
  <w:num w:numId="47">
    <w:abstractNumId w:val="35"/>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activeWritingStyle w:appName="MSWord" w:lang="ru-RU" w:vendorID="1" w:dllVersion="512" w:checkStyle="1"/>
  <w:proofState w:spelling="clean"/>
  <w:defaultTabStop w:val="708"/>
  <w:drawingGridHorizontalSpacing w:val="110"/>
  <w:displayHorizontalDrawingGridEvery w:val="2"/>
  <w:characterSpacingControl w:val="doNotCompress"/>
  <w:hdrShapeDefaults>
    <o:shapedefaults v:ext="edit" spidmax="17410">
      <o:colormenu v:ext="edit" strokecolor="none"/>
    </o:shapedefaults>
    <o:shapelayout v:ext="edit">
      <o:idmap v:ext="edit" data="2"/>
      <o:rules v:ext="edit">
        <o:r id="V:Rule3" type="connector" idref="#_x0000_s2053"/>
        <o:r id="V:Rule4" type="connector" idref="#_x0000_s2052"/>
      </o:rules>
    </o:shapelayout>
  </w:hdrShapeDefaults>
  <w:footnotePr>
    <w:footnote w:id="-1"/>
    <w:footnote w:id="0"/>
  </w:footnotePr>
  <w:endnotePr>
    <w:endnote w:id="-1"/>
    <w:endnote w:id="0"/>
  </w:endnotePr>
  <w:compat/>
  <w:rsids>
    <w:rsidRoot w:val="004A39CA"/>
    <w:rsid w:val="000135D9"/>
    <w:rsid w:val="000159CE"/>
    <w:rsid w:val="00031A34"/>
    <w:rsid w:val="0003473F"/>
    <w:rsid w:val="00036A0C"/>
    <w:rsid w:val="0003704E"/>
    <w:rsid w:val="00045BFD"/>
    <w:rsid w:val="00046B3E"/>
    <w:rsid w:val="00054E98"/>
    <w:rsid w:val="00066CA6"/>
    <w:rsid w:val="00073F83"/>
    <w:rsid w:val="00081096"/>
    <w:rsid w:val="000837A8"/>
    <w:rsid w:val="00084D55"/>
    <w:rsid w:val="00085DAF"/>
    <w:rsid w:val="00085E3A"/>
    <w:rsid w:val="000863E8"/>
    <w:rsid w:val="000947D6"/>
    <w:rsid w:val="000A395F"/>
    <w:rsid w:val="000A61EC"/>
    <w:rsid w:val="000B60FF"/>
    <w:rsid w:val="000B710A"/>
    <w:rsid w:val="000B7FF1"/>
    <w:rsid w:val="000C1CA9"/>
    <w:rsid w:val="000D6CAB"/>
    <w:rsid w:val="000F093A"/>
    <w:rsid w:val="000F1307"/>
    <w:rsid w:val="000F3F87"/>
    <w:rsid w:val="000F6F3F"/>
    <w:rsid w:val="000F77AD"/>
    <w:rsid w:val="001161C8"/>
    <w:rsid w:val="001226ED"/>
    <w:rsid w:val="0012603A"/>
    <w:rsid w:val="0012722B"/>
    <w:rsid w:val="001508EF"/>
    <w:rsid w:val="00155F1C"/>
    <w:rsid w:val="001612C0"/>
    <w:rsid w:val="0017040E"/>
    <w:rsid w:val="00171DBC"/>
    <w:rsid w:val="00172C83"/>
    <w:rsid w:val="00177193"/>
    <w:rsid w:val="00184209"/>
    <w:rsid w:val="00187AD4"/>
    <w:rsid w:val="001913A7"/>
    <w:rsid w:val="00197B71"/>
    <w:rsid w:val="001A3491"/>
    <w:rsid w:val="001A78FD"/>
    <w:rsid w:val="001A7A2D"/>
    <w:rsid w:val="001B1DAF"/>
    <w:rsid w:val="001B3DDD"/>
    <w:rsid w:val="001B3E37"/>
    <w:rsid w:val="001B7993"/>
    <w:rsid w:val="001C071E"/>
    <w:rsid w:val="001C1B0E"/>
    <w:rsid w:val="001C45AC"/>
    <w:rsid w:val="001C6256"/>
    <w:rsid w:val="001D4BE9"/>
    <w:rsid w:val="001D6073"/>
    <w:rsid w:val="001D7418"/>
    <w:rsid w:val="001E1C4E"/>
    <w:rsid w:val="001F40D0"/>
    <w:rsid w:val="00210D7A"/>
    <w:rsid w:val="00212896"/>
    <w:rsid w:val="00212CA2"/>
    <w:rsid w:val="00214DFC"/>
    <w:rsid w:val="002262D9"/>
    <w:rsid w:val="0023235E"/>
    <w:rsid w:val="00234B8E"/>
    <w:rsid w:val="00240D6B"/>
    <w:rsid w:val="00243ABB"/>
    <w:rsid w:val="00245FE7"/>
    <w:rsid w:val="002529C2"/>
    <w:rsid w:val="00255285"/>
    <w:rsid w:val="0026087B"/>
    <w:rsid w:val="00267478"/>
    <w:rsid w:val="00270E30"/>
    <w:rsid w:val="00282F64"/>
    <w:rsid w:val="00284587"/>
    <w:rsid w:val="00284EA5"/>
    <w:rsid w:val="002A6537"/>
    <w:rsid w:val="002B3B0D"/>
    <w:rsid w:val="002B4F3C"/>
    <w:rsid w:val="002B50CF"/>
    <w:rsid w:val="002B7867"/>
    <w:rsid w:val="002C2952"/>
    <w:rsid w:val="002C6782"/>
    <w:rsid w:val="002D1CEE"/>
    <w:rsid w:val="002D339D"/>
    <w:rsid w:val="002D5C1B"/>
    <w:rsid w:val="002E0AF8"/>
    <w:rsid w:val="002F232F"/>
    <w:rsid w:val="00302D22"/>
    <w:rsid w:val="00341161"/>
    <w:rsid w:val="00341986"/>
    <w:rsid w:val="00342F32"/>
    <w:rsid w:val="00344384"/>
    <w:rsid w:val="0034442D"/>
    <w:rsid w:val="00346C29"/>
    <w:rsid w:val="00347640"/>
    <w:rsid w:val="00364F92"/>
    <w:rsid w:val="00373CAF"/>
    <w:rsid w:val="003778A1"/>
    <w:rsid w:val="00381A4E"/>
    <w:rsid w:val="00391F1B"/>
    <w:rsid w:val="003931B9"/>
    <w:rsid w:val="0039535F"/>
    <w:rsid w:val="003B1AC3"/>
    <w:rsid w:val="003B1D18"/>
    <w:rsid w:val="003B4397"/>
    <w:rsid w:val="003B6AC0"/>
    <w:rsid w:val="003C234D"/>
    <w:rsid w:val="003C4216"/>
    <w:rsid w:val="003D246D"/>
    <w:rsid w:val="003D3459"/>
    <w:rsid w:val="003E3E0C"/>
    <w:rsid w:val="003F0005"/>
    <w:rsid w:val="00403296"/>
    <w:rsid w:val="00406AD3"/>
    <w:rsid w:val="00415986"/>
    <w:rsid w:val="00422B35"/>
    <w:rsid w:val="00434AE0"/>
    <w:rsid w:val="00442EEB"/>
    <w:rsid w:val="004442DC"/>
    <w:rsid w:val="00450291"/>
    <w:rsid w:val="004521B0"/>
    <w:rsid w:val="0045269F"/>
    <w:rsid w:val="00452F06"/>
    <w:rsid w:val="00455E21"/>
    <w:rsid w:val="004605CE"/>
    <w:rsid w:val="0046217B"/>
    <w:rsid w:val="00462C10"/>
    <w:rsid w:val="004637D5"/>
    <w:rsid w:val="004672CD"/>
    <w:rsid w:val="00467FAA"/>
    <w:rsid w:val="00493A04"/>
    <w:rsid w:val="0049471B"/>
    <w:rsid w:val="004A02BB"/>
    <w:rsid w:val="004A2662"/>
    <w:rsid w:val="004A39CA"/>
    <w:rsid w:val="004A5C01"/>
    <w:rsid w:val="004A66CA"/>
    <w:rsid w:val="004B02B0"/>
    <w:rsid w:val="004B4063"/>
    <w:rsid w:val="004C78EC"/>
    <w:rsid w:val="004C7DA7"/>
    <w:rsid w:val="004D12F8"/>
    <w:rsid w:val="004D30F0"/>
    <w:rsid w:val="004E4732"/>
    <w:rsid w:val="004F2E79"/>
    <w:rsid w:val="00521F55"/>
    <w:rsid w:val="00525666"/>
    <w:rsid w:val="00532667"/>
    <w:rsid w:val="00533B42"/>
    <w:rsid w:val="0053740D"/>
    <w:rsid w:val="0054409D"/>
    <w:rsid w:val="00557350"/>
    <w:rsid w:val="0056379E"/>
    <w:rsid w:val="00567C8B"/>
    <w:rsid w:val="0057169E"/>
    <w:rsid w:val="005805CF"/>
    <w:rsid w:val="00587092"/>
    <w:rsid w:val="005914C1"/>
    <w:rsid w:val="005A0226"/>
    <w:rsid w:val="005B055C"/>
    <w:rsid w:val="005B354B"/>
    <w:rsid w:val="005B3818"/>
    <w:rsid w:val="005B4EF8"/>
    <w:rsid w:val="005C190E"/>
    <w:rsid w:val="005D299A"/>
    <w:rsid w:val="005D6F63"/>
    <w:rsid w:val="005E098D"/>
    <w:rsid w:val="005E3624"/>
    <w:rsid w:val="006040B1"/>
    <w:rsid w:val="0060598B"/>
    <w:rsid w:val="006149D3"/>
    <w:rsid w:val="00615971"/>
    <w:rsid w:val="006168D2"/>
    <w:rsid w:val="006204E1"/>
    <w:rsid w:val="00620753"/>
    <w:rsid w:val="00620B09"/>
    <w:rsid w:val="0063036F"/>
    <w:rsid w:val="00631757"/>
    <w:rsid w:val="00631A5A"/>
    <w:rsid w:val="00633280"/>
    <w:rsid w:val="006342F1"/>
    <w:rsid w:val="006462E8"/>
    <w:rsid w:val="006545DB"/>
    <w:rsid w:val="00656A8E"/>
    <w:rsid w:val="00667700"/>
    <w:rsid w:val="0067608F"/>
    <w:rsid w:val="00691C17"/>
    <w:rsid w:val="006A07FB"/>
    <w:rsid w:val="006A52C5"/>
    <w:rsid w:val="006A5678"/>
    <w:rsid w:val="006B0EF8"/>
    <w:rsid w:val="006B2646"/>
    <w:rsid w:val="006B75CE"/>
    <w:rsid w:val="006C2B83"/>
    <w:rsid w:val="006C2D7F"/>
    <w:rsid w:val="006C4D1D"/>
    <w:rsid w:val="006C577E"/>
    <w:rsid w:val="006D26EE"/>
    <w:rsid w:val="006D78EA"/>
    <w:rsid w:val="006E5601"/>
    <w:rsid w:val="006F2840"/>
    <w:rsid w:val="006F2B30"/>
    <w:rsid w:val="006F4120"/>
    <w:rsid w:val="00705390"/>
    <w:rsid w:val="00705B8E"/>
    <w:rsid w:val="007345DB"/>
    <w:rsid w:val="00740B9B"/>
    <w:rsid w:val="0074258D"/>
    <w:rsid w:val="00750033"/>
    <w:rsid w:val="00752AF7"/>
    <w:rsid w:val="007563C9"/>
    <w:rsid w:val="00757DCC"/>
    <w:rsid w:val="00760CD2"/>
    <w:rsid w:val="00767EF6"/>
    <w:rsid w:val="00770362"/>
    <w:rsid w:val="0077478B"/>
    <w:rsid w:val="00781CD5"/>
    <w:rsid w:val="00783FFC"/>
    <w:rsid w:val="00794537"/>
    <w:rsid w:val="007947BE"/>
    <w:rsid w:val="00795AF3"/>
    <w:rsid w:val="00796917"/>
    <w:rsid w:val="00797C84"/>
    <w:rsid w:val="007A2399"/>
    <w:rsid w:val="007A27F2"/>
    <w:rsid w:val="007A7F00"/>
    <w:rsid w:val="007B0691"/>
    <w:rsid w:val="007C15CF"/>
    <w:rsid w:val="007C69FD"/>
    <w:rsid w:val="007E7A2A"/>
    <w:rsid w:val="007F25EF"/>
    <w:rsid w:val="007F7E49"/>
    <w:rsid w:val="00807D36"/>
    <w:rsid w:val="0081326A"/>
    <w:rsid w:val="0081516E"/>
    <w:rsid w:val="0081795E"/>
    <w:rsid w:val="00820450"/>
    <w:rsid w:val="008215CB"/>
    <w:rsid w:val="00825DB4"/>
    <w:rsid w:val="008335B7"/>
    <w:rsid w:val="008336F7"/>
    <w:rsid w:val="00837F48"/>
    <w:rsid w:val="008536F7"/>
    <w:rsid w:val="00853CC6"/>
    <w:rsid w:val="00853E6B"/>
    <w:rsid w:val="008708FC"/>
    <w:rsid w:val="00873FB3"/>
    <w:rsid w:val="00876E91"/>
    <w:rsid w:val="0088268D"/>
    <w:rsid w:val="008827B8"/>
    <w:rsid w:val="008837DB"/>
    <w:rsid w:val="0088416F"/>
    <w:rsid w:val="00885F15"/>
    <w:rsid w:val="0088736A"/>
    <w:rsid w:val="008901E3"/>
    <w:rsid w:val="008A43FD"/>
    <w:rsid w:val="008B2ADF"/>
    <w:rsid w:val="008C4AAD"/>
    <w:rsid w:val="008D12A5"/>
    <w:rsid w:val="008D1636"/>
    <w:rsid w:val="008E241A"/>
    <w:rsid w:val="008F4CA7"/>
    <w:rsid w:val="0090405A"/>
    <w:rsid w:val="00904C14"/>
    <w:rsid w:val="009068C2"/>
    <w:rsid w:val="0091222F"/>
    <w:rsid w:val="00924B21"/>
    <w:rsid w:val="00936E76"/>
    <w:rsid w:val="00941A12"/>
    <w:rsid w:val="00944818"/>
    <w:rsid w:val="00946FD1"/>
    <w:rsid w:val="00947DF5"/>
    <w:rsid w:val="00950468"/>
    <w:rsid w:val="009529AB"/>
    <w:rsid w:val="00953615"/>
    <w:rsid w:val="00961F87"/>
    <w:rsid w:val="009700E4"/>
    <w:rsid w:val="00972CA3"/>
    <w:rsid w:val="00997FEE"/>
    <w:rsid w:val="009A6010"/>
    <w:rsid w:val="009A6640"/>
    <w:rsid w:val="009B4C6D"/>
    <w:rsid w:val="009B65CF"/>
    <w:rsid w:val="009C0A7A"/>
    <w:rsid w:val="009C4C6D"/>
    <w:rsid w:val="009D1BE1"/>
    <w:rsid w:val="009E503E"/>
    <w:rsid w:val="009E60A1"/>
    <w:rsid w:val="00A01366"/>
    <w:rsid w:val="00A01AB6"/>
    <w:rsid w:val="00A02FA2"/>
    <w:rsid w:val="00A25B33"/>
    <w:rsid w:val="00A45215"/>
    <w:rsid w:val="00A51AD8"/>
    <w:rsid w:val="00A5402E"/>
    <w:rsid w:val="00A56959"/>
    <w:rsid w:val="00A665B4"/>
    <w:rsid w:val="00A66D89"/>
    <w:rsid w:val="00A67DD9"/>
    <w:rsid w:val="00A83C1E"/>
    <w:rsid w:val="00A849E9"/>
    <w:rsid w:val="00A86D4C"/>
    <w:rsid w:val="00A87363"/>
    <w:rsid w:val="00A977B3"/>
    <w:rsid w:val="00AB4840"/>
    <w:rsid w:val="00AB5535"/>
    <w:rsid w:val="00AC35DA"/>
    <w:rsid w:val="00AD660A"/>
    <w:rsid w:val="00AE3542"/>
    <w:rsid w:val="00AE53DD"/>
    <w:rsid w:val="00AE56E5"/>
    <w:rsid w:val="00AF6461"/>
    <w:rsid w:val="00B02D6F"/>
    <w:rsid w:val="00B044D2"/>
    <w:rsid w:val="00B07789"/>
    <w:rsid w:val="00B12A50"/>
    <w:rsid w:val="00B15BFF"/>
    <w:rsid w:val="00B17B85"/>
    <w:rsid w:val="00B26ED3"/>
    <w:rsid w:val="00B330DC"/>
    <w:rsid w:val="00B52550"/>
    <w:rsid w:val="00B52E0A"/>
    <w:rsid w:val="00B54510"/>
    <w:rsid w:val="00B562AC"/>
    <w:rsid w:val="00B61D07"/>
    <w:rsid w:val="00B63DB4"/>
    <w:rsid w:val="00B82B21"/>
    <w:rsid w:val="00B94400"/>
    <w:rsid w:val="00B95D2E"/>
    <w:rsid w:val="00B968DE"/>
    <w:rsid w:val="00BA111B"/>
    <w:rsid w:val="00BA65A8"/>
    <w:rsid w:val="00BB0735"/>
    <w:rsid w:val="00BB20D2"/>
    <w:rsid w:val="00BB32AE"/>
    <w:rsid w:val="00BC02A7"/>
    <w:rsid w:val="00BC69B5"/>
    <w:rsid w:val="00BD04A7"/>
    <w:rsid w:val="00BD0B1B"/>
    <w:rsid w:val="00BD2C73"/>
    <w:rsid w:val="00BE335E"/>
    <w:rsid w:val="00BE53F8"/>
    <w:rsid w:val="00BE660E"/>
    <w:rsid w:val="00BF421D"/>
    <w:rsid w:val="00BF492B"/>
    <w:rsid w:val="00BF7FA3"/>
    <w:rsid w:val="00C022BD"/>
    <w:rsid w:val="00C04078"/>
    <w:rsid w:val="00C0535B"/>
    <w:rsid w:val="00C0686B"/>
    <w:rsid w:val="00C20115"/>
    <w:rsid w:val="00C236A3"/>
    <w:rsid w:val="00C23A22"/>
    <w:rsid w:val="00C333E7"/>
    <w:rsid w:val="00C33D8C"/>
    <w:rsid w:val="00C35E2E"/>
    <w:rsid w:val="00C452A8"/>
    <w:rsid w:val="00C51C80"/>
    <w:rsid w:val="00C52492"/>
    <w:rsid w:val="00C61DEB"/>
    <w:rsid w:val="00C775E6"/>
    <w:rsid w:val="00C81460"/>
    <w:rsid w:val="00C81E19"/>
    <w:rsid w:val="00C85A62"/>
    <w:rsid w:val="00C978CA"/>
    <w:rsid w:val="00CB015F"/>
    <w:rsid w:val="00CB4E11"/>
    <w:rsid w:val="00CB596A"/>
    <w:rsid w:val="00CB6CD5"/>
    <w:rsid w:val="00CC0501"/>
    <w:rsid w:val="00CC2238"/>
    <w:rsid w:val="00CD2709"/>
    <w:rsid w:val="00CE0291"/>
    <w:rsid w:val="00CE0B0F"/>
    <w:rsid w:val="00D007E4"/>
    <w:rsid w:val="00D00E82"/>
    <w:rsid w:val="00D05E79"/>
    <w:rsid w:val="00D05ED6"/>
    <w:rsid w:val="00D06EB1"/>
    <w:rsid w:val="00D274C8"/>
    <w:rsid w:val="00D36515"/>
    <w:rsid w:val="00D46318"/>
    <w:rsid w:val="00D51C97"/>
    <w:rsid w:val="00D52803"/>
    <w:rsid w:val="00D579E1"/>
    <w:rsid w:val="00D6486D"/>
    <w:rsid w:val="00D720E4"/>
    <w:rsid w:val="00D761B8"/>
    <w:rsid w:val="00D77786"/>
    <w:rsid w:val="00D840BC"/>
    <w:rsid w:val="00D85036"/>
    <w:rsid w:val="00D92BC4"/>
    <w:rsid w:val="00D92F47"/>
    <w:rsid w:val="00D95720"/>
    <w:rsid w:val="00DA0930"/>
    <w:rsid w:val="00DA192E"/>
    <w:rsid w:val="00DA45D1"/>
    <w:rsid w:val="00DB1CE8"/>
    <w:rsid w:val="00DB3E07"/>
    <w:rsid w:val="00DB586C"/>
    <w:rsid w:val="00DD0D03"/>
    <w:rsid w:val="00DD6790"/>
    <w:rsid w:val="00DE2061"/>
    <w:rsid w:val="00DE4927"/>
    <w:rsid w:val="00E15F5F"/>
    <w:rsid w:val="00E33657"/>
    <w:rsid w:val="00E37501"/>
    <w:rsid w:val="00E4593C"/>
    <w:rsid w:val="00E54249"/>
    <w:rsid w:val="00E54492"/>
    <w:rsid w:val="00E550B1"/>
    <w:rsid w:val="00E55618"/>
    <w:rsid w:val="00E629ED"/>
    <w:rsid w:val="00E74A03"/>
    <w:rsid w:val="00E84007"/>
    <w:rsid w:val="00E847EC"/>
    <w:rsid w:val="00E85BD7"/>
    <w:rsid w:val="00E85D2E"/>
    <w:rsid w:val="00E874F2"/>
    <w:rsid w:val="00E97090"/>
    <w:rsid w:val="00EA00DB"/>
    <w:rsid w:val="00EA2283"/>
    <w:rsid w:val="00EA552F"/>
    <w:rsid w:val="00EA5F2E"/>
    <w:rsid w:val="00EA7268"/>
    <w:rsid w:val="00EA7C4B"/>
    <w:rsid w:val="00EB264E"/>
    <w:rsid w:val="00EB62C2"/>
    <w:rsid w:val="00EB67AF"/>
    <w:rsid w:val="00ED5228"/>
    <w:rsid w:val="00EE60BF"/>
    <w:rsid w:val="00EF1572"/>
    <w:rsid w:val="00EF6B4F"/>
    <w:rsid w:val="00F062A8"/>
    <w:rsid w:val="00F07B78"/>
    <w:rsid w:val="00F12558"/>
    <w:rsid w:val="00F30553"/>
    <w:rsid w:val="00F35E2C"/>
    <w:rsid w:val="00F52C33"/>
    <w:rsid w:val="00F556EB"/>
    <w:rsid w:val="00F55899"/>
    <w:rsid w:val="00F63E30"/>
    <w:rsid w:val="00F95422"/>
    <w:rsid w:val="00F973E3"/>
    <w:rsid w:val="00F97B22"/>
    <w:rsid w:val="00FA3AF4"/>
    <w:rsid w:val="00FA3C72"/>
    <w:rsid w:val="00FB164B"/>
    <w:rsid w:val="00FC2C1B"/>
    <w:rsid w:val="00FC553A"/>
    <w:rsid w:val="00FC7831"/>
    <w:rsid w:val="00FD22AB"/>
    <w:rsid w:val="00FD2671"/>
    <w:rsid w:val="00FE68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77E"/>
  </w:style>
  <w:style w:type="paragraph" w:styleId="1">
    <w:name w:val="heading 1"/>
    <w:basedOn w:val="a"/>
    <w:next w:val="a"/>
    <w:link w:val="10"/>
    <w:qFormat/>
    <w:rsid w:val="00D51C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845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226ED"/>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
    <w:next w:val="a"/>
    <w:link w:val="80"/>
    <w:uiPriority w:val="9"/>
    <w:semiHidden/>
    <w:unhideWhenUsed/>
    <w:qFormat/>
    <w:rsid w:val="00953615"/>
    <w:pPr>
      <w:spacing w:before="240" w:after="60" w:line="360" w:lineRule="auto"/>
      <w:ind w:firstLine="709"/>
      <w:jc w:val="both"/>
      <w:outlineLvl w:val="7"/>
    </w:pPr>
    <w:rPr>
      <w:rFonts w:ascii="Calibri" w:eastAsia="Times New Roman" w:hAnsi="Calibri" w:cs="Times New Roman"/>
      <w:i/>
      <w:i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87AD4"/>
    <w:pPr>
      <w:spacing w:after="0" w:line="240" w:lineRule="auto"/>
    </w:pPr>
    <w:rPr>
      <w:rFonts w:eastAsiaTheme="minorEastAsia"/>
    </w:rPr>
  </w:style>
  <w:style w:type="character" w:customStyle="1" w:styleId="a4">
    <w:name w:val="Без интервала Знак"/>
    <w:basedOn w:val="a0"/>
    <w:link w:val="a3"/>
    <w:uiPriority w:val="1"/>
    <w:rsid w:val="00187AD4"/>
    <w:rPr>
      <w:rFonts w:eastAsiaTheme="minorEastAsia"/>
    </w:rPr>
  </w:style>
  <w:style w:type="paragraph" w:styleId="a5">
    <w:name w:val="Balloon Text"/>
    <w:basedOn w:val="a"/>
    <w:link w:val="a6"/>
    <w:uiPriority w:val="99"/>
    <w:semiHidden/>
    <w:unhideWhenUsed/>
    <w:rsid w:val="00187AD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87AD4"/>
    <w:rPr>
      <w:rFonts w:ascii="Tahoma" w:hAnsi="Tahoma" w:cs="Tahoma"/>
      <w:sz w:val="16"/>
      <w:szCs w:val="16"/>
    </w:rPr>
  </w:style>
  <w:style w:type="paragraph" w:styleId="a7">
    <w:name w:val="header"/>
    <w:basedOn w:val="a"/>
    <w:link w:val="a8"/>
    <w:unhideWhenUsed/>
    <w:rsid w:val="00187AD4"/>
    <w:pPr>
      <w:tabs>
        <w:tab w:val="center" w:pos="4677"/>
        <w:tab w:val="right" w:pos="9355"/>
      </w:tabs>
      <w:spacing w:after="0" w:line="240" w:lineRule="auto"/>
    </w:pPr>
  </w:style>
  <w:style w:type="character" w:customStyle="1" w:styleId="a8">
    <w:name w:val="Верхний колонтитул Знак"/>
    <w:basedOn w:val="a0"/>
    <w:link w:val="a7"/>
    <w:rsid w:val="00187AD4"/>
  </w:style>
  <w:style w:type="paragraph" w:styleId="a9">
    <w:name w:val="footer"/>
    <w:basedOn w:val="a"/>
    <w:link w:val="aa"/>
    <w:unhideWhenUsed/>
    <w:rsid w:val="00187AD4"/>
    <w:pPr>
      <w:tabs>
        <w:tab w:val="center" w:pos="4677"/>
        <w:tab w:val="right" w:pos="9355"/>
      </w:tabs>
      <w:spacing w:after="0" w:line="240" w:lineRule="auto"/>
    </w:pPr>
  </w:style>
  <w:style w:type="character" w:customStyle="1" w:styleId="aa">
    <w:name w:val="Нижний колонтитул Знак"/>
    <w:basedOn w:val="a0"/>
    <w:link w:val="a9"/>
    <w:rsid w:val="00187AD4"/>
  </w:style>
  <w:style w:type="character" w:customStyle="1" w:styleId="10">
    <w:name w:val="Заголовок 1 Знак"/>
    <w:basedOn w:val="a0"/>
    <w:link w:val="1"/>
    <w:rsid w:val="00D51C97"/>
    <w:rPr>
      <w:rFonts w:asciiTheme="majorHAnsi" w:eastAsiaTheme="majorEastAsia" w:hAnsiTheme="majorHAnsi" w:cstheme="majorBidi"/>
      <w:b/>
      <w:bCs/>
      <w:color w:val="365F91" w:themeColor="accent1" w:themeShade="BF"/>
      <w:sz w:val="28"/>
      <w:szCs w:val="28"/>
    </w:rPr>
  </w:style>
  <w:style w:type="paragraph" w:styleId="ab">
    <w:name w:val="List Paragraph"/>
    <w:basedOn w:val="a"/>
    <w:uiPriority w:val="34"/>
    <w:qFormat/>
    <w:rsid w:val="00820450"/>
    <w:pPr>
      <w:ind w:left="720"/>
      <w:contextualSpacing/>
    </w:pPr>
  </w:style>
  <w:style w:type="character" w:customStyle="1" w:styleId="20">
    <w:name w:val="Заголовок 2 Знак"/>
    <w:basedOn w:val="a0"/>
    <w:link w:val="2"/>
    <w:uiPriority w:val="9"/>
    <w:rsid w:val="00284587"/>
    <w:rPr>
      <w:rFonts w:asciiTheme="majorHAnsi" w:eastAsiaTheme="majorEastAsia" w:hAnsiTheme="majorHAnsi" w:cstheme="majorBidi"/>
      <w:b/>
      <w:bCs/>
      <w:color w:val="4F81BD" w:themeColor="accent1"/>
      <w:sz w:val="26"/>
      <w:szCs w:val="26"/>
    </w:rPr>
  </w:style>
  <w:style w:type="character" w:customStyle="1" w:styleId="80">
    <w:name w:val="Заголовок 8 Знак"/>
    <w:basedOn w:val="a0"/>
    <w:link w:val="8"/>
    <w:uiPriority w:val="9"/>
    <w:semiHidden/>
    <w:rsid w:val="00953615"/>
    <w:rPr>
      <w:rFonts w:ascii="Calibri" w:eastAsia="Times New Roman" w:hAnsi="Calibri" w:cs="Times New Roman"/>
      <w:i/>
      <w:iCs/>
      <w:sz w:val="24"/>
      <w:szCs w:val="24"/>
      <w:lang w:val="uk-UA" w:eastAsia="ru-RU"/>
    </w:rPr>
  </w:style>
  <w:style w:type="paragraph" w:styleId="ac">
    <w:name w:val="caption"/>
    <w:basedOn w:val="a"/>
    <w:next w:val="a"/>
    <w:uiPriority w:val="35"/>
    <w:unhideWhenUsed/>
    <w:qFormat/>
    <w:rsid w:val="00E54249"/>
    <w:pPr>
      <w:spacing w:line="240" w:lineRule="auto"/>
    </w:pPr>
    <w:rPr>
      <w:b/>
      <w:bCs/>
      <w:color w:val="4F81BD" w:themeColor="accent1"/>
      <w:sz w:val="18"/>
      <w:szCs w:val="18"/>
    </w:rPr>
  </w:style>
  <w:style w:type="paragraph" w:styleId="ad">
    <w:name w:val="Normal (Web)"/>
    <w:basedOn w:val="a"/>
    <w:uiPriority w:val="99"/>
    <w:unhideWhenUsed/>
    <w:rsid w:val="00031A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uiPriority w:val="22"/>
    <w:qFormat/>
    <w:rsid w:val="00031A34"/>
    <w:rPr>
      <w:b/>
      <w:bCs/>
    </w:rPr>
  </w:style>
  <w:style w:type="table" w:styleId="af">
    <w:name w:val="Table Grid"/>
    <w:basedOn w:val="a1"/>
    <w:uiPriority w:val="59"/>
    <w:rsid w:val="001D60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unhideWhenUsed/>
    <w:rsid w:val="00403296"/>
    <w:rPr>
      <w:color w:val="0000FF" w:themeColor="hyperlink"/>
      <w:u w:val="single"/>
    </w:rPr>
  </w:style>
  <w:style w:type="character" w:styleId="af1">
    <w:name w:val="FollowedHyperlink"/>
    <w:basedOn w:val="a0"/>
    <w:uiPriority w:val="99"/>
    <w:semiHidden/>
    <w:unhideWhenUsed/>
    <w:rsid w:val="002262D9"/>
    <w:rPr>
      <w:color w:val="800080" w:themeColor="followedHyperlink"/>
      <w:u w:val="single"/>
    </w:rPr>
  </w:style>
  <w:style w:type="numbering" w:customStyle="1" w:styleId="11">
    <w:name w:val="Нет списка1"/>
    <w:next w:val="a2"/>
    <w:uiPriority w:val="99"/>
    <w:semiHidden/>
    <w:unhideWhenUsed/>
    <w:rsid w:val="009B65CF"/>
  </w:style>
  <w:style w:type="table" w:customStyle="1" w:styleId="12">
    <w:name w:val="Сетка таблицы1"/>
    <w:basedOn w:val="a1"/>
    <w:next w:val="af"/>
    <w:rsid w:val="009B65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
    <w:name w:val="c1"/>
    <w:basedOn w:val="a0"/>
    <w:rsid w:val="009B65CF"/>
  </w:style>
  <w:style w:type="table" w:customStyle="1" w:styleId="5">
    <w:name w:val="Сетка таблицы5"/>
    <w:basedOn w:val="a1"/>
    <w:next w:val="af"/>
    <w:uiPriority w:val="59"/>
    <w:rsid w:val="009B65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f"/>
    <w:uiPriority w:val="59"/>
    <w:rsid w:val="009B65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Elegant"/>
    <w:basedOn w:val="a1"/>
    <w:rsid w:val="009B65CF"/>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0">
    <w:name w:val="Сетка таблицы11"/>
    <w:basedOn w:val="a1"/>
    <w:next w:val="af"/>
    <w:uiPriority w:val="59"/>
    <w:rsid w:val="009B65C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11">
    <w:name w:val="Нет списка11"/>
    <w:next w:val="a2"/>
    <w:uiPriority w:val="99"/>
    <w:semiHidden/>
    <w:unhideWhenUsed/>
    <w:rsid w:val="009B65CF"/>
  </w:style>
  <w:style w:type="numbering" w:customStyle="1" w:styleId="1110">
    <w:name w:val="Нет списка111"/>
    <w:next w:val="a2"/>
    <w:uiPriority w:val="99"/>
    <w:semiHidden/>
    <w:unhideWhenUsed/>
    <w:rsid w:val="009B65CF"/>
  </w:style>
  <w:style w:type="table" w:customStyle="1" w:styleId="1111">
    <w:name w:val="Сетка таблицы111"/>
    <w:basedOn w:val="a1"/>
    <w:uiPriority w:val="59"/>
    <w:rsid w:val="009B65C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
    <w:name w:val="Сетка таблицы2"/>
    <w:basedOn w:val="a1"/>
    <w:next w:val="af"/>
    <w:rsid w:val="009B65C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f"/>
    <w:uiPriority w:val="59"/>
    <w:rsid w:val="009B65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
    <w:rsid w:val="009B65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f"/>
    <w:uiPriority w:val="59"/>
    <w:rsid w:val="009B65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1226ED"/>
    <w:rPr>
      <w:rFonts w:asciiTheme="majorHAnsi" w:eastAsiaTheme="majorEastAsia" w:hAnsiTheme="majorHAnsi" w:cstheme="majorBidi"/>
      <w:b/>
      <w:bCs/>
      <w:color w:val="4F81BD" w:themeColor="accent1"/>
    </w:rPr>
  </w:style>
  <w:style w:type="paragraph" w:styleId="af3">
    <w:name w:val="TOC Heading"/>
    <w:basedOn w:val="1"/>
    <w:next w:val="a"/>
    <w:uiPriority w:val="39"/>
    <w:semiHidden/>
    <w:unhideWhenUsed/>
    <w:qFormat/>
    <w:rsid w:val="00381A4E"/>
    <w:pPr>
      <w:outlineLvl w:val="9"/>
    </w:pPr>
  </w:style>
  <w:style w:type="paragraph" w:styleId="13">
    <w:name w:val="toc 1"/>
    <w:basedOn w:val="a"/>
    <w:next w:val="a"/>
    <w:autoRedefine/>
    <w:uiPriority w:val="39"/>
    <w:unhideWhenUsed/>
    <w:rsid w:val="00381A4E"/>
    <w:pPr>
      <w:spacing w:after="100"/>
    </w:pPr>
  </w:style>
  <w:style w:type="paragraph" w:styleId="22">
    <w:name w:val="toc 2"/>
    <w:basedOn w:val="a"/>
    <w:next w:val="a"/>
    <w:autoRedefine/>
    <w:uiPriority w:val="39"/>
    <w:unhideWhenUsed/>
    <w:rsid w:val="00381A4E"/>
    <w:pPr>
      <w:spacing w:after="100"/>
      <w:ind w:left="220"/>
    </w:pPr>
  </w:style>
  <w:style w:type="paragraph" w:styleId="32">
    <w:name w:val="toc 3"/>
    <w:basedOn w:val="a"/>
    <w:next w:val="a"/>
    <w:autoRedefine/>
    <w:uiPriority w:val="39"/>
    <w:unhideWhenUsed/>
    <w:rsid w:val="00381A4E"/>
    <w:pPr>
      <w:spacing w:after="100"/>
      <w:ind w:left="440"/>
    </w:pPr>
  </w:style>
</w:styles>
</file>

<file path=word/webSettings.xml><?xml version="1.0" encoding="utf-8"?>
<w:webSettings xmlns:r="http://schemas.openxmlformats.org/officeDocument/2006/relationships" xmlns:w="http://schemas.openxmlformats.org/wordprocessingml/2006/main">
  <w:divs>
    <w:div w:id="35854359">
      <w:bodyDiv w:val="1"/>
      <w:marLeft w:val="0"/>
      <w:marRight w:val="0"/>
      <w:marTop w:val="0"/>
      <w:marBottom w:val="0"/>
      <w:divBdr>
        <w:top w:val="none" w:sz="0" w:space="0" w:color="auto"/>
        <w:left w:val="none" w:sz="0" w:space="0" w:color="auto"/>
        <w:bottom w:val="none" w:sz="0" w:space="0" w:color="auto"/>
        <w:right w:val="none" w:sz="0" w:space="0" w:color="auto"/>
      </w:divBdr>
    </w:div>
    <w:div w:id="829828439">
      <w:bodyDiv w:val="1"/>
      <w:marLeft w:val="0"/>
      <w:marRight w:val="0"/>
      <w:marTop w:val="0"/>
      <w:marBottom w:val="0"/>
      <w:divBdr>
        <w:top w:val="none" w:sz="0" w:space="0" w:color="auto"/>
        <w:left w:val="none" w:sz="0" w:space="0" w:color="auto"/>
        <w:bottom w:val="none" w:sz="0" w:space="0" w:color="auto"/>
        <w:right w:val="none" w:sz="0" w:space="0" w:color="auto"/>
      </w:divBdr>
    </w:div>
    <w:div w:id="1317538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image" Target="media/image9.jpeg"/><Relationship Id="rId26" Type="http://schemas.openxmlformats.org/officeDocument/2006/relationships/hyperlink" Target="https://ru.wikipedia.org/wiki/&#1047;&#1072;&#1082;&#1086;&#1085;%20&#1055;&#1072;&#1088;&#1077;&#1090;&#1086;"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hyperlink" Target="http://www.fin-eco.ru/2014/07/matrica-ejzenxauera.html"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hyperlink" Target="https://consulter.org/news/chto_takoe_princip_pareto_kak_on_rabotaet/"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kvpu.org.ua/uk/news/222-tryvalist-robochoho-chasu-na-2016-ri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15.jpeg"/><Relationship Id="rId32" Type="http://schemas.openxmlformats.org/officeDocument/2006/relationships/hyperlink" Target="https://ru.wikipedia.org/wiki/%D0%97%D0%B0%D0%BA%D0%BE%D0%BD_%D0%9F%D0%B0%D1%80%D0%B5%D1%82%D0%BE" TargetMode="External"/><Relationship Id="rId37" Type="http://schemas.openxmlformats.org/officeDocument/2006/relationships/chart" Target="charts/chart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zakon5.rada.gov.ua/laws/show/347/2002" TargetMode="External"/><Relationship Id="rId36" Type="http://schemas.openxmlformats.org/officeDocument/2006/relationships/hyperlink" Target="http://ocnova.ru/razrabatyvaem-teo-vnedreniya-sed-chast-1/" TargetMode="External"/><Relationship Id="rId10" Type="http://schemas.openxmlformats.org/officeDocument/2006/relationships/diagramData" Target="diagrams/data1.xml"/><Relationship Id="rId19" Type="http://schemas.openxmlformats.org/officeDocument/2006/relationships/image" Target="media/image10.jpeg"/><Relationship Id="rId31" Type="http://schemas.openxmlformats.org/officeDocument/2006/relationships/hyperlink" Target="http://blackquote.ru/picture.php?last=41" TargetMode="External"/><Relationship Id="rId4" Type="http://schemas.openxmlformats.org/officeDocument/2006/relationships/settings" Target="settings.xml"/><Relationship Id="rId9" Type="http://schemas.openxmlformats.org/officeDocument/2006/relationships/image" Target="media/image3.jpeg"/><Relationship Id="rId14" Type="http://schemas.microsoft.com/office/2007/relationships/diagramDrawing" Target="diagrams/drawing1.xml"/><Relationship Id="rId22" Type="http://schemas.openxmlformats.org/officeDocument/2006/relationships/image" Target="media/image13.jpeg"/><Relationship Id="rId27" Type="http://schemas.openxmlformats.org/officeDocument/2006/relationships/hyperlink" Target="http://ru.osvita.ua/school/method/1342/" TargetMode="External"/><Relationship Id="rId30" Type="http://schemas.openxmlformats.org/officeDocument/2006/relationships/hyperlink" Target="http://www.forum-globalteam.ru/pessimist-vidit-trudnosti-pri/" TargetMode="External"/><Relationship Id="rId35" Type="http://schemas.openxmlformats.org/officeDocument/2006/relationships/hyperlink" Target="http://cashgo.ru/blog/1059/749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549187194179741"/>
          <c:y val="2.191846789945321E-2"/>
          <c:w val="0.85450819672131151"/>
          <c:h val="0.6081871345029235"/>
        </c:manualLayout>
      </c:layout>
      <c:barChart>
        <c:barDir val="col"/>
        <c:grouping val="clustered"/>
        <c:ser>
          <c:idx val="0"/>
          <c:order val="0"/>
          <c:tx>
            <c:strRef>
              <c:f>Sheet1!$A$2</c:f>
              <c:strCache>
                <c:ptCount val="1"/>
                <c:pt idx="0">
                  <c:v>Поч.рівень</c:v>
                </c:pt>
              </c:strCache>
            </c:strRef>
          </c:tx>
          <c:spPr>
            <a:solidFill>
              <a:srgbClr val="FF0000"/>
            </a:solidFill>
            <a:ln w="12700">
              <a:solidFill>
                <a:srgbClr val="000000"/>
              </a:solidFill>
              <a:prstDash val="solid"/>
            </a:ln>
          </c:spPr>
          <c:dLbls>
            <c:dLbl>
              <c:idx val="5"/>
              <c:layout>
                <c:manualLayout>
                  <c:x val="-1.4703654340264747E-2"/>
                  <c:y val="-4.4569613457409091E-2"/>
                </c:manualLayout>
              </c:layout>
              <c:dLblPos val="outEnd"/>
              <c:showVal val="1"/>
            </c:dLbl>
            <c:dLbl>
              <c:idx val="9"/>
              <c:layout>
                <c:manualLayout>
                  <c:x val="-9.4387808970058228E-3"/>
                  <c:y val="-2.4101777200098796E-2"/>
                </c:manualLayout>
              </c:layout>
              <c:dLblPos val="outEnd"/>
              <c:showVal val="1"/>
            </c:dLbl>
            <c:spPr>
              <a:noFill/>
              <a:ln w="25400">
                <a:noFill/>
              </a:ln>
            </c:spPr>
            <c:txPr>
              <a:bodyPr/>
              <a:lstStyle/>
              <a:p>
                <a:pPr>
                  <a:defRPr sz="825" b="1" i="0" u="none" strike="noStrike" baseline="0">
                    <a:solidFill>
                      <a:srgbClr val="000000"/>
                    </a:solidFill>
                    <a:latin typeface="Arial"/>
                    <a:ea typeface="Arial"/>
                    <a:cs typeface="Arial"/>
                  </a:defRPr>
                </a:pPr>
                <a:endParaRPr lang="ru-RU"/>
              </a:p>
            </c:txPr>
            <c:showVal val="1"/>
          </c:dLbls>
          <c:cat>
            <c:strRef>
              <c:f>Sheet1!$B$1:$K$1</c:f>
              <c:strCache>
                <c:ptCount val="10"/>
                <c:pt idx="0">
                  <c:v>4 - А</c:v>
                </c:pt>
                <c:pt idx="1">
                  <c:v>4 - Б</c:v>
                </c:pt>
                <c:pt idx="2">
                  <c:v>4 - В</c:v>
                </c:pt>
                <c:pt idx="3">
                  <c:v>4 - Г</c:v>
                </c:pt>
                <c:pt idx="4">
                  <c:v>4 - і кл.</c:v>
                </c:pt>
                <c:pt idx="5">
                  <c:v>5 - А</c:v>
                </c:pt>
                <c:pt idx="6">
                  <c:v>5 - Б</c:v>
                </c:pt>
                <c:pt idx="7">
                  <c:v>5 - В</c:v>
                </c:pt>
                <c:pt idx="8">
                  <c:v>5 - Г</c:v>
                </c:pt>
                <c:pt idx="9">
                  <c:v>5 - і кл.</c:v>
                </c:pt>
              </c:strCache>
            </c:strRef>
          </c:cat>
          <c:val>
            <c:numRef>
              <c:f>Sheet1!$B$2:$K$2</c:f>
              <c:numCache>
                <c:formatCode>General</c:formatCode>
                <c:ptCount val="10"/>
                <c:pt idx="0">
                  <c:v>0</c:v>
                </c:pt>
                <c:pt idx="1">
                  <c:v>0</c:v>
                </c:pt>
                <c:pt idx="2">
                  <c:v>0</c:v>
                </c:pt>
                <c:pt idx="3">
                  <c:v>0</c:v>
                </c:pt>
                <c:pt idx="4">
                  <c:v>0</c:v>
                </c:pt>
                <c:pt idx="5">
                  <c:v>13</c:v>
                </c:pt>
                <c:pt idx="6">
                  <c:v>0</c:v>
                </c:pt>
                <c:pt idx="7">
                  <c:v>3</c:v>
                </c:pt>
                <c:pt idx="8">
                  <c:v>0</c:v>
                </c:pt>
                <c:pt idx="9">
                  <c:v>13</c:v>
                </c:pt>
              </c:numCache>
            </c:numRef>
          </c:val>
        </c:ser>
        <c:ser>
          <c:idx val="1"/>
          <c:order val="1"/>
          <c:tx>
            <c:strRef>
              <c:f>Sheet1!$A$3</c:f>
              <c:strCache>
                <c:ptCount val="1"/>
                <c:pt idx="0">
                  <c:v>Успішність</c:v>
                </c:pt>
              </c:strCache>
            </c:strRef>
          </c:tx>
          <c:spPr>
            <a:solidFill>
              <a:srgbClr val="008000"/>
            </a:solidFill>
            <a:ln w="12700">
              <a:solidFill>
                <a:srgbClr val="000000"/>
              </a:solidFill>
              <a:prstDash val="solid"/>
            </a:ln>
          </c:spPr>
          <c:dLbls>
            <c:dLbl>
              <c:idx val="0"/>
              <c:layout>
                <c:manualLayout>
                  <c:x val="-2.4749165760758286E-2"/>
                  <c:y val="-4.7340761531602833E-2"/>
                </c:manualLayout>
              </c:layout>
              <c:dLblPos val="outEnd"/>
              <c:showVal val="1"/>
            </c:dLbl>
            <c:dLbl>
              <c:idx val="2"/>
              <c:layout>
                <c:manualLayout>
                  <c:x val="-2.6215089694866446E-2"/>
                  <c:y val="-4.0724380146261868E-2"/>
                </c:manualLayout>
              </c:layout>
              <c:dLblPos val="outEnd"/>
              <c:showVal val="1"/>
            </c:dLbl>
            <c:dLbl>
              <c:idx val="3"/>
              <c:layout>
                <c:manualLayout>
                  <c:x val="-2.1824995433737799E-2"/>
                  <c:y val="-4.1030037214247951E-2"/>
                </c:manualLayout>
              </c:layout>
              <c:dLblPos val="outEnd"/>
              <c:showVal val="1"/>
            </c:dLbl>
            <c:dLbl>
              <c:idx val="7"/>
              <c:layout>
                <c:manualLayout>
                  <c:x val="-1.2461761334741125E-2"/>
                  <c:y val="-4.7493590065596149E-2"/>
                </c:manualLayout>
              </c:layout>
              <c:dLblPos val="outEnd"/>
              <c:showVal val="1"/>
            </c:dLbl>
            <c:dLbl>
              <c:idx val="9"/>
              <c:layout>
                <c:manualLayout>
                  <c:x val="-7.7801442852430524E-3"/>
                  <c:y val="-3.4566782621071851E-2"/>
                </c:manualLayout>
              </c:layout>
              <c:dLblPos val="outEnd"/>
              <c:showVal val="1"/>
            </c:dLbl>
            <c:spPr>
              <a:noFill/>
              <a:ln w="25400">
                <a:noFill/>
              </a:ln>
            </c:spPr>
            <c:txPr>
              <a:bodyPr/>
              <a:lstStyle/>
              <a:p>
                <a:pPr>
                  <a:defRPr sz="825" b="1" i="0" u="none" strike="noStrike" baseline="0">
                    <a:solidFill>
                      <a:srgbClr val="000000"/>
                    </a:solidFill>
                    <a:latin typeface="Arial"/>
                    <a:ea typeface="Arial"/>
                    <a:cs typeface="Arial"/>
                  </a:defRPr>
                </a:pPr>
                <a:endParaRPr lang="ru-RU"/>
              </a:p>
            </c:txPr>
            <c:showVal val="1"/>
          </c:dLbls>
          <c:cat>
            <c:strRef>
              <c:f>Sheet1!$B$1:$K$1</c:f>
              <c:strCache>
                <c:ptCount val="10"/>
                <c:pt idx="0">
                  <c:v>4 - А</c:v>
                </c:pt>
                <c:pt idx="1">
                  <c:v>4 - Б</c:v>
                </c:pt>
                <c:pt idx="2">
                  <c:v>4 - В</c:v>
                </c:pt>
                <c:pt idx="3">
                  <c:v>4 - Г</c:v>
                </c:pt>
                <c:pt idx="4">
                  <c:v>4 - і кл.</c:v>
                </c:pt>
                <c:pt idx="5">
                  <c:v>5 - А</c:v>
                </c:pt>
                <c:pt idx="6">
                  <c:v>5 - Б</c:v>
                </c:pt>
                <c:pt idx="7">
                  <c:v>5 - В</c:v>
                </c:pt>
                <c:pt idx="8">
                  <c:v>5 - Г</c:v>
                </c:pt>
                <c:pt idx="9">
                  <c:v>5 - і кл.</c:v>
                </c:pt>
              </c:strCache>
            </c:strRef>
          </c:cat>
          <c:val>
            <c:numRef>
              <c:f>Sheet1!$B$3:$K$3</c:f>
              <c:numCache>
                <c:formatCode>General</c:formatCode>
                <c:ptCount val="10"/>
                <c:pt idx="0">
                  <c:v>18</c:v>
                </c:pt>
                <c:pt idx="1">
                  <c:v>41</c:v>
                </c:pt>
                <c:pt idx="2">
                  <c:v>24</c:v>
                </c:pt>
                <c:pt idx="3">
                  <c:v>14</c:v>
                </c:pt>
                <c:pt idx="4">
                  <c:v>23</c:v>
                </c:pt>
                <c:pt idx="5">
                  <c:v>5</c:v>
                </c:pt>
                <c:pt idx="6">
                  <c:v>39</c:v>
                </c:pt>
                <c:pt idx="7">
                  <c:v>13</c:v>
                </c:pt>
                <c:pt idx="8">
                  <c:v>0</c:v>
                </c:pt>
                <c:pt idx="9">
                  <c:v>15</c:v>
                </c:pt>
              </c:numCache>
            </c:numRef>
          </c:val>
        </c:ser>
        <c:ser>
          <c:idx val="2"/>
          <c:order val="2"/>
          <c:tx>
            <c:strRef>
              <c:f>Sheet1!$A$4</c:f>
              <c:strCache>
                <c:ptCount val="1"/>
                <c:pt idx="0">
                  <c:v>Якість</c:v>
                </c:pt>
              </c:strCache>
            </c:strRef>
          </c:tx>
          <c:spPr>
            <a:solidFill>
              <a:srgbClr val="0000FF"/>
            </a:solidFill>
            <a:ln w="12700">
              <a:solidFill>
                <a:srgbClr val="000000"/>
              </a:solidFill>
              <a:prstDash val="solid"/>
            </a:ln>
          </c:spPr>
          <c:dLbls>
            <c:spPr>
              <a:noFill/>
              <a:ln w="25400">
                <a:noFill/>
              </a:ln>
            </c:spPr>
            <c:txPr>
              <a:bodyPr/>
              <a:lstStyle/>
              <a:p>
                <a:pPr>
                  <a:defRPr sz="825" b="1" i="0" u="none" strike="noStrike" baseline="0">
                    <a:solidFill>
                      <a:srgbClr val="000000"/>
                    </a:solidFill>
                    <a:latin typeface="Arial"/>
                    <a:ea typeface="Arial"/>
                    <a:cs typeface="Arial"/>
                  </a:defRPr>
                </a:pPr>
                <a:endParaRPr lang="ru-RU"/>
              </a:p>
            </c:txPr>
            <c:showVal val="1"/>
          </c:dLbls>
          <c:cat>
            <c:strRef>
              <c:f>Sheet1!$B$1:$K$1</c:f>
              <c:strCache>
                <c:ptCount val="10"/>
                <c:pt idx="0">
                  <c:v>4 - А</c:v>
                </c:pt>
                <c:pt idx="1">
                  <c:v>4 - Б</c:v>
                </c:pt>
                <c:pt idx="2">
                  <c:v>4 - В</c:v>
                </c:pt>
                <c:pt idx="3">
                  <c:v>4 - Г</c:v>
                </c:pt>
                <c:pt idx="4">
                  <c:v>4 - і кл.</c:v>
                </c:pt>
                <c:pt idx="5">
                  <c:v>5 - А</c:v>
                </c:pt>
                <c:pt idx="6">
                  <c:v>5 - Б</c:v>
                </c:pt>
                <c:pt idx="7">
                  <c:v>5 - В</c:v>
                </c:pt>
                <c:pt idx="8">
                  <c:v>5 - Г</c:v>
                </c:pt>
                <c:pt idx="9">
                  <c:v>5 - і кл.</c:v>
                </c:pt>
              </c:strCache>
            </c:strRef>
          </c:cat>
          <c:val>
            <c:numRef>
              <c:f>Sheet1!$B$4:$K$4</c:f>
              <c:numCache>
                <c:formatCode>General</c:formatCode>
                <c:ptCount val="10"/>
                <c:pt idx="0">
                  <c:v>41</c:v>
                </c:pt>
                <c:pt idx="1">
                  <c:v>82</c:v>
                </c:pt>
                <c:pt idx="2">
                  <c:v>82</c:v>
                </c:pt>
                <c:pt idx="3">
                  <c:v>71</c:v>
                </c:pt>
                <c:pt idx="4">
                  <c:v>66</c:v>
                </c:pt>
                <c:pt idx="5">
                  <c:v>27</c:v>
                </c:pt>
                <c:pt idx="6">
                  <c:v>87</c:v>
                </c:pt>
                <c:pt idx="7">
                  <c:v>57</c:v>
                </c:pt>
                <c:pt idx="8">
                  <c:v>48</c:v>
                </c:pt>
                <c:pt idx="9">
                  <c:v>57</c:v>
                </c:pt>
              </c:numCache>
            </c:numRef>
          </c:val>
        </c:ser>
        <c:axId val="65499520"/>
        <c:axId val="65501056"/>
      </c:barChart>
      <c:catAx>
        <c:axId val="65499520"/>
        <c:scaling>
          <c:orientation val="minMax"/>
        </c:scaling>
        <c:axPos val="b"/>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200" b="1" i="0" u="none" strike="noStrike" baseline="0">
                <a:solidFill>
                  <a:srgbClr val="800080"/>
                </a:solidFill>
                <a:latin typeface="Calibri"/>
                <a:ea typeface="Calibri"/>
                <a:cs typeface="Calibri"/>
              </a:defRPr>
            </a:pPr>
            <a:endParaRPr lang="ru-RU"/>
          </a:p>
        </c:txPr>
        <c:crossAx val="65501056"/>
        <c:crosses val="autoZero"/>
        <c:lblAlgn val="ctr"/>
        <c:lblOffset val="100"/>
        <c:tickMarkSkip val="1"/>
      </c:catAx>
      <c:valAx>
        <c:axId val="65501056"/>
        <c:scaling>
          <c:orientation val="minMax"/>
          <c:max val="100"/>
        </c:scaling>
        <c:axPos val="l"/>
        <c:numFmt formatCode="General" sourceLinked="1"/>
        <c:tickLblPos val="nextTo"/>
        <c:spPr>
          <a:ln w="3175">
            <a:solidFill>
              <a:srgbClr val="000000"/>
            </a:solidFill>
            <a:prstDash val="solid"/>
          </a:ln>
        </c:spPr>
        <c:txPr>
          <a:bodyPr rot="0" vert="horz"/>
          <a:lstStyle/>
          <a:p>
            <a:pPr>
              <a:defRPr sz="800" b="1" i="0" u="none" strike="noStrike" baseline="0">
                <a:solidFill>
                  <a:srgbClr val="FF0000"/>
                </a:solidFill>
                <a:latin typeface="Calibri"/>
                <a:ea typeface="Calibri"/>
                <a:cs typeface="Calibri"/>
              </a:defRPr>
            </a:pPr>
            <a:endParaRPr lang="ru-RU"/>
          </a:p>
        </c:txPr>
        <c:crossAx val="65499520"/>
        <c:crosses val="autoZero"/>
        <c:crossBetween val="between"/>
      </c:valAx>
      <c:dTable>
        <c:showHorzBorder val="1"/>
        <c:showVertBorder val="1"/>
        <c:showOutline val="1"/>
        <c:showKeys val="1"/>
        <c:spPr>
          <a:ln w="3175">
            <a:solidFill>
              <a:srgbClr val="000000"/>
            </a:solidFill>
            <a:prstDash val="solid"/>
          </a:ln>
        </c:spPr>
        <c:txPr>
          <a:bodyPr/>
          <a:lstStyle/>
          <a:p>
            <a:pPr rtl="0">
              <a:defRPr sz="825" b="1" i="0" u="none" strike="noStrike" baseline="0">
                <a:solidFill>
                  <a:srgbClr val="000000"/>
                </a:solidFill>
                <a:latin typeface="Calibri"/>
                <a:ea typeface="Calibri"/>
                <a:cs typeface="Calibri"/>
              </a:defRPr>
            </a:pPr>
            <a:endParaRPr lang="ru-RU"/>
          </a:p>
        </c:txPr>
      </c:dTable>
      <c:spPr>
        <a:noFill/>
        <a:ln w="25400">
          <a:noFill/>
        </a:ln>
      </c:spPr>
    </c:plotArea>
    <c:plotVisOnly val="1"/>
    <c:dispBlanksAs val="gap"/>
  </c:chart>
  <c:spPr>
    <a:noFill/>
    <a:ln>
      <a:noFill/>
    </a:ln>
  </c:spPr>
  <c:txPr>
    <a:bodyPr/>
    <a:lstStyle/>
    <a:p>
      <a:pPr>
        <a:defRPr sz="825" b="1" i="0" u="none" strike="noStrike" baseline="0">
          <a:solidFill>
            <a:srgbClr val="000000"/>
          </a:solidFill>
          <a:latin typeface="Calibri"/>
          <a:ea typeface="Calibri"/>
          <a:cs typeface="Calibri"/>
        </a:defRPr>
      </a:pPr>
      <a:endParaRPr lang="ru-RU"/>
    </a:p>
  </c:txPr>
  <c:externalData r:id="rId2"/>
</c:chartSpace>
</file>

<file path=word/diagrams/_rels/data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diagrams/_rels/drawing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337085-3F5C-49A0-AEB7-8C4B5FBBB118}" type="doc">
      <dgm:prSet loTypeId="urn:microsoft.com/office/officeart/2005/8/layout/vList4" loCatId="list" qsTypeId="urn:microsoft.com/office/officeart/2005/8/quickstyle/simple3" qsCatId="simple" csTypeId="urn:microsoft.com/office/officeart/2005/8/colors/accent1_2" csCatId="accent1" phldr="1"/>
      <dgm:spPr/>
      <dgm:t>
        <a:bodyPr/>
        <a:lstStyle/>
        <a:p>
          <a:endParaRPr lang="ru-RU"/>
        </a:p>
      </dgm:t>
    </dgm:pt>
    <dgm:pt modelId="{7B268DF9-9D75-4C51-A566-0554E1F2B568}">
      <dgm:prSet phldrT="[Текст]" custT="1"/>
      <dgm:spPr/>
      <dgm:t>
        <a:bodyPr/>
        <a:lstStyle/>
        <a:p>
          <a:r>
            <a:rPr lang="uk-UA" sz="1050" b="1">
              <a:solidFill>
                <a:srgbClr val="0070C0"/>
              </a:solidFill>
              <a:latin typeface="+mj-lt"/>
            </a:rPr>
            <a:t>Закон Паркінсона</a:t>
          </a:r>
          <a:endParaRPr lang="ru-RU" sz="1050" b="1">
            <a:solidFill>
              <a:srgbClr val="0070C0"/>
            </a:solidFill>
            <a:latin typeface="+mj-lt"/>
          </a:endParaRPr>
        </a:p>
      </dgm:t>
    </dgm:pt>
    <dgm:pt modelId="{6E9B8D43-6A99-49BC-ACA3-61885BC52BCF}" type="parTrans" cxnId="{64DD5CC8-A9C2-42B2-8655-23A6C104B0C6}">
      <dgm:prSet/>
      <dgm:spPr/>
      <dgm:t>
        <a:bodyPr/>
        <a:lstStyle/>
        <a:p>
          <a:endParaRPr lang="ru-RU"/>
        </a:p>
      </dgm:t>
    </dgm:pt>
    <dgm:pt modelId="{D04D2EC1-ED26-4B79-9B12-E6793F7A2948}" type="sibTrans" cxnId="{64DD5CC8-A9C2-42B2-8655-23A6C104B0C6}">
      <dgm:prSet/>
      <dgm:spPr/>
      <dgm:t>
        <a:bodyPr/>
        <a:lstStyle/>
        <a:p>
          <a:endParaRPr lang="ru-RU"/>
        </a:p>
      </dgm:t>
    </dgm:pt>
    <dgm:pt modelId="{C3E06FE1-A847-4E70-95AA-112DA11C83ED}">
      <dgm:prSet phldrT="[Текст]" custT="1"/>
      <dgm:spPr/>
      <dgm:t>
        <a:bodyPr/>
        <a:lstStyle/>
        <a:p>
          <a:r>
            <a:rPr lang="uk-UA" sz="1000">
              <a:latin typeface="+mj-lt"/>
            </a:rPr>
            <a:t>Чим більше часу надано на виконання роботи, тим більше часу вона забирає.</a:t>
          </a:r>
          <a:endParaRPr lang="ru-RU" sz="1000">
            <a:latin typeface="+mj-lt"/>
          </a:endParaRPr>
        </a:p>
      </dgm:t>
    </dgm:pt>
    <dgm:pt modelId="{BF796AA7-5F84-49A8-88A1-9A0BF0477D44}" type="parTrans" cxnId="{FAD76EFA-21EB-4175-8E9B-6F1C9898A495}">
      <dgm:prSet/>
      <dgm:spPr/>
      <dgm:t>
        <a:bodyPr/>
        <a:lstStyle/>
        <a:p>
          <a:endParaRPr lang="ru-RU"/>
        </a:p>
      </dgm:t>
    </dgm:pt>
    <dgm:pt modelId="{727E5116-F421-4D37-A487-17A28F113F0A}" type="sibTrans" cxnId="{FAD76EFA-21EB-4175-8E9B-6F1C9898A495}">
      <dgm:prSet/>
      <dgm:spPr/>
      <dgm:t>
        <a:bodyPr/>
        <a:lstStyle/>
        <a:p>
          <a:endParaRPr lang="ru-RU"/>
        </a:p>
      </dgm:t>
    </dgm:pt>
    <dgm:pt modelId="{622EDBA3-76B8-4F1D-80E1-DEE8AE0335C3}">
      <dgm:prSet phldrT="[Текст]" custT="1"/>
      <dgm:spPr/>
      <dgm:t>
        <a:bodyPr/>
        <a:lstStyle/>
        <a:p>
          <a:r>
            <a:rPr lang="uk-UA" sz="1050" b="1">
              <a:solidFill>
                <a:srgbClr val="0070C0"/>
              </a:solidFill>
              <a:latin typeface="+mj-lt"/>
            </a:rPr>
            <a:t>Закон Дугласа</a:t>
          </a:r>
          <a:endParaRPr lang="ru-RU" sz="1050" b="1">
            <a:solidFill>
              <a:srgbClr val="0070C0"/>
            </a:solidFill>
            <a:latin typeface="+mj-lt"/>
          </a:endParaRPr>
        </a:p>
      </dgm:t>
    </dgm:pt>
    <dgm:pt modelId="{B0D2AF20-978E-43FD-820A-7D40C5DBB826}" type="parTrans" cxnId="{0F5EB067-BC93-49BB-8CB7-8A7B39494ED2}">
      <dgm:prSet/>
      <dgm:spPr/>
      <dgm:t>
        <a:bodyPr/>
        <a:lstStyle/>
        <a:p>
          <a:endParaRPr lang="ru-RU"/>
        </a:p>
      </dgm:t>
    </dgm:pt>
    <dgm:pt modelId="{A5F82AAB-E6FB-4DB2-BA3B-6341D3DE879C}" type="sibTrans" cxnId="{0F5EB067-BC93-49BB-8CB7-8A7B39494ED2}">
      <dgm:prSet/>
      <dgm:spPr/>
      <dgm:t>
        <a:bodyPr/>
        <a:lstStyle/>
        <a:p>
          <a:endParaRPr lang="ru-RU"/>
        </a:p>
      </dgm:t>
    </dgm:pt>
    <dgm:pt modelId="{0E000846-47DE-4065-A131-AD50139E8D42}">
      <dgm:prSet phldrT="[Текст]" custT="1"/>
      <dgm:spPr/>
      <dgm:t>
        <a:bodyPr/>
        <a:lstStyle/>
        <a:p>
          <a:r>
            <a:rPr lang="uk-UA" sz="1000">
              <a:latin typeface="+mj-lt"/>
            </a:rPr>
            <a:t>Простір на столі заповнюють документи, пошук необхідного забирає час.</a:t>
          </a:r>
          <a:endParaRPr lang="ru-RU" sz="1000">
            <a:latin typeface="+mj-lt"/>
          </a:endParaRPr>
        </a:p>
      </dgm:t>
    </dgm:pt>
    <dgm:pt modelId="{3E581DB1-076B-4312-9154-6623388B8C8C}" type="parTrans" cxnId="{4BFEC74C-5D3E-4807-BDD6-C638014F6021}">
      <dgm:prSet/>
      <dgm:spPr/>
      <dgm:t>
        <a:bodyPr/>
        <a:lstStyle/>
        <a:p>
          <a:endParaRPr lang="ru-RU"/>
        </a:p>
      </dgm:t>
    </dgm:pt>
    <dgm:pt modelId="{B2C55A7C-D223-4C3A-9EA6-F63410E044D9}" type="sibTrans" cxnId="{4BFEC74C-5D3E-4807-BDD6-C638014F6021}">
      <dgm:prSet/>
      <dgm:spPr/>
      <dgm:t>
        <a:bodyPr/>
        <a:lstStyle/>
        <a:p>
          <a:endParaRPr lang="ru-RU"/>
        </a:p>
      </dgm:t>
    </dgm:pt>
    <dgm:pt modelId="{9ED421E9-8D00-4BF2-9DDA-955AFE3ECACC}">
      <dgm:prSet phldrT="[Текст]" custT="1"/>
      <dgm:spPr/>
      <dgm:t>
        <a:bodyPr/>
        <a:lstStyle/>
        <a:p>
          <a:r>
            <a:rPr lang="uk-UA" sz="1050" b="1">
              <a:solidFill>
                <a:srgbClr val="0070C0"/>
              </a:solidFill>
              <a:latin typeface="+mj-lt"/>
            </a:rPr>
            <a:t>Закон Парето</a:t>
          </a:r>
          <a:endParaRPr lang="ru-RU" sz="1050" b="1">
            <a:solidFill>
              <a:srgbClr val="0070C0"/>
            </a:solidFill>
            <a:latin typeface="+mj-lt"/>
          </a:endParaRPr>
        </a:p>
      </dgm:t>
    </dgm:pt>
    <dgm:pt modelId="{6E42269B-9540-45C8-A93B-D725AEC7640B}" type="parTrans" cxnId="{B6213CAC-B089-40CB-83CD-F381EBA90F8C}">
      <dgm:prSet/>
      <dgm:spPr/>
      <dgm:t>
        <a:bodyPr/>
        <a:lstStyle/>
        <a:p>
          <a:endParaRPr lang="ru-RU"/>
        </a:p>
      </dgm:t>
    </dgm:pt>
    <dgm:pt modelId="{131FC31A-8AD6-4AC6-BCC0-6AE879E7077B}" type="sibTrans" cxnId="{B6213CAC-B089-40CB-83CD-F381EBA90F8C}">
      <dgm:prSet/>
      <dgm:spPr/>
      <dgm:t>
        <a:bodyPr/>
        <a:lstStyle/>
        <a:p>
          <a:endParaRPr lang="ru-RU"/>
        </a:p>
      </dgm:t>
    </dgm:pt>
    <dgm:pt modelId="{11E4A1B8-EFAD-42AC-9DD7-EE7788C7FFAE}">
      <dgm:prSet phldrT="[Текст]" custT="1"/>
      <dgm:spPr/>
      <dgm:t>
        <a:bodyPr/>
        <a:lstStyle/>
        <a:p>
          <a:r>
            <a:rPr lang="uk-UA" sz="1000">
              <a:latin typeface="+mj-lt"/>
            </a:rPr>
            <a:t>Головна робота займає менше часу, а побічна, не настільки важлива — більше.</a:t>
          </a:r>
          <a:endParaRPr lang="ru-RU" sz="1000">
            <a:latin typeface="+mj-lt"/>
          </a:endParaRPr>
        </a:p>
      </dgm:t>
    </dgm:pt>
    <dgm:pt modelId="{0C3A0CCE-05B4-47D2-B64E-554EEC3976A7}" type="parTrans" cxnId="{8CE6E544-7876-406C-80F4-DED34A91FF18}">
      <dgm:prSet/>
      <dgm:spPr/>
      <dgm:t>
        <a:bodyPr/>
        <a:lstStyle/>
        <a:p>
          <a:endParaRPr lang="ru-RU"/>
        </a:p>
      </dgm:t>
    </dgm:pt>
    <dgm:pt modelId="{B5946470-AE2A-4FAA-AF9C-5E15C89DDF91}" type="sibTrans" cxnId="{8CE6E544-7876-406C-80F4-DED34A91FF18}">
      <dgm:prSet/>
      <dgm:spPr/>
      <dgm:t>
        <a:bodyPr/>
        <a:lstStyle/>
        <a:p>
          <a:endParaRPr lang="ru-RU"/>
        </a:p>
      </dgm:t>
    </dgm:pt>
    <dgm:pt modelId="{C914183C-BCD0-46C4-B591-5EF9BDFC67BA}">
      <dgm:prSet phldrT="[Текст]" custT="1"/>
      <dgm:spPr/>
      <dgm:t>
        <a:bodyPr/>
        <a:lstStyle/>
        <a:p>
          <a:r>
            <a:rPr lang="uk-UA" sz="1000">
              <a:latin typeface="+mj-lt"/>
            </a:rPr>
            <a:t>Виходити слід із необхідного часу, а не із бажаного. Обмежуйте себе в часі. Установлюйте чіткі терміни, необхідні для виконання завдань.</a:t>
          </a:r>
          <a:endParaRPr lang="ru-RU" sz="1000">
            <a:latin typeface="+mj-lt"/>
          </a:endParaRPr>
        </a:p>
      </dgm:t>
    </dgm:pt>
    <dgm:pt modelId="{91AA10FC-88F9-46AF-880B-8B70BCF35F76}" type="parTrans" cxnId="{AE20F3CF-EE22-4C33-8224-7B095DF2ED93}">
      <dgm:prSet/>
      <dgm:spPr/>
      <dgm:t>
        <a:bodyPr/>
        <a:lstStyle/>
        <a:p>
          <a:endParaRPr lang="ru-RU"/>
        </a:p>
      </dgm:t>
    </dgm:pt>
    <dgm:pt modelId="{5AF70836-1C88-48E4-A349-EB7E9043C543}" type="sibTrans" cxnId="{AE20F3CF-EE22-4C33-8224-7B095DF2ED93}">
      <dgm:prSet/>
      <dgm:spPr/>
      <dgm:t>
        <a:bodyPr/>
        <a:lstStyle/>
        <a:p>
          <a:endParaRPr lang="ru-RU"/>
        </a:p>
      </dgm:t>
    </dgm:pt>
    <dgm:pt modelId="{393F640D-F505-4B37-B018-F32FDFC16BBA}">
      <dgm:prSet phldrT="[Текст]" custT="1"/>
      <dgm:spPr/>
      <dgm:t>
        <a:bodyPr/>
        <a:lstStyle/>
        <a:p>
          <a:r>
            <a:rPr lang="uk-UA" sz="1000">
              <a:latin typeface="+mj-lt"/>
            </a:rPr>
            <a:t>Звільніть робоче місце від зайвих паперів (з якими не працюєте).</a:t>
          </a:r>
          <a:endParaRPr lang="ru-RU" sz="1000">
            <a:latin typeface="+mj-lt"/>
          </a:endParaRPr>
        </a:p>
      </dgm:t>
    </dgm:pt>
    <dgm:pt modelId="{969D4A9B-5104-492B-B142-EC44BB26EC0F}" type="parTrans" cxnId="{6F375D2A-46C4-46A0-8CC4-D003FACB3B49}">
      <dgm:prSet/>
      <dgm:spPr/>
      <dgm:t>
        <a:bodyPr/>
        <a:lstStyle/>
        <a:p>
          <a:endParaRPr lang="ru-RU"/>
        </a:p>
      </dgm:t>
    </dgm:pt>
    <dgm:pt modelId="{9D883C3C-D2BA-41D8-9C7D-BFFC66F2C27C}" type="sibTrans" cxnId="{6F375D2A-46C4-46A0-8CC4-D003FACB3B49}">
      <dgm:prSet/>
      <dgm:spPr/>
      <dgm:t>
        <a:bodyPr/>
        <a:lstStyle/>
        <a:p>
          <a:endParaRPr lang="ru-RU"/>
        </a:p>
      </dgm:t>
    </dgm:pt>
    <dgm:pt modelId="{BB84C597-EF62-46F4-B6ED-7C56E7FCBF6E}">
      <dgm:prSet phldrT="[Текст]" custT="1"/>
      <dgm:spPr/>
      <dgm:t>
        <a:bodyPr/>
        <a:lstStyle/>
        <a:p>
          <a:pPr algn="l"/>
          <a:r>
            <a:rPr lang="uk-UA" sz="1100" b="1">
              <a:solidFill>
                <a:srgbClr val="0070C0"/>
              </a:solidFill>
              <a:latin typeface="+mj-lt"/>
            </a:rPr>
            <a:t>Закон альтернативи</a:t>
          </a:r>
        </a:p>
      </dgm:t>
    </dgm:pt>
    <dgm:pt modelId="{007E5478-5DAC-41E4-9949-B6AFED82CD17}" type="parTrans" cxnId="{E0B0DD26-550D-47B5-B7BA-DEB6730EFF9A}">
      <dgm:prSet/>
      <dgm:spPr/>
      <dgm:t>
        <a:bodyPr/>
        <a:lstStyle/>
        <a:p>
          <a:endParaRPr lang="ru-RU"/>
        </a:p>
      </dgm:t>
    </dgm:pt>
    <dgm:pt modelId="{C92515FF-CDF6-4A41-8E36-EF80FC374E0C}" type="sibTrans" cxnId="{E0B0DD26-550D-47B5-B7BA-DEB6730EFF9A}">
      <dgm:prSet/>
      <dgm:spPr/>
      <dgm:t>
        <a:bodyPr/>
        <a:lstStyle/>
        <a:p>
          <a:endParaRPr lang="ru-RU"/>
        </a:p>
      </dgm:t>
    </dgm:pt>
    <dgm:pt modelId="{BC35CEFB-E443-46B7-A4BD-63EB634819EA}">
      <dgm:prSet phldrT="[Текст]" custT="1"/>
      <dgm:spPr/>
      <dgm:t>
        <a:bodyPr/>
        <a:lstStyle/>
        <a:p>
          <a:r>
            <a:rPr lang="uk-UA" sz="1000">
              <a:latin typeface="+mj-lt"/>
            </a:rPr>
            <a:t>20 % пріоритетів забезпечують кожному 80 % успіху. Необхідно відокремлювати головне від вторинного, зберігати більше часу для основного.</a:t>
          </a:r>
          <a:endParaRPr lang="ru-RU" sz="1000">
            <a:latin typeface="+mj-lt"/>
          </a:endParaRPr>
        </a:p>
      </dgm:t>
    </dgm:pt>
    <dgm:pt modelId="{BAE7949F-BE72-4FD1-A58E-CBDF4A97A4B1}" type="parTrans" cxnId="{4456105F-E944-4277-8656-176072D922CA}">
      <dgm:prSet/>
      <dgm:spPr/>
      <dgm:t>
        <a:bodyPr/>
        <a:lstStyle/>
        <a:p>
          <a:endParaRPr lang="ru-RU"/>
        </a:p>
      </dgm:t>
    </dgm:pt>
    <dgm:pt modelId="{DF836833-2CBD-4377-8ACF-C5ABCC93ED02}" type="sibTrans" cxnId="{4456105F-E944-4277-8656-176072D922CA}">
      <dgm:prSet/>
      <dgm:spPr/>
      <dgm:t>
        <a:bodyPr/>
        <a:lstStyle/>
        <a:p>
          <a:endParaRPr lang="ru-RU"/>
        </a:p>
      </dgm:t>
    </dgm:pt>
    <dgm:pt modelId="{8BC414C4-DC4E-4441-9355-C6A5518E4308}">
      <dgm:prSet phldrT="[Текст]" custT="1"/>
      <dgm:spPr/>
      <dgm:t>
        <a:bodyPr/>
        <a:lstStyle/>
        <a:p>
          <a:pPr algn="l"/>
          <a:r>
            <a:rPr lang="uk-UA" sz="1000">
              <a:latin typeface="+mj-lt"/>
            </a:rPr>
            <a:t>Завжди є що робити, слід точно обрати час: що і для чого.</a:t>
          </a:r>
          <a:endParaRPr lang="ru-RU" sz="1000">
            <a:latin typeface="+mj-lt"/>
          </a:endParaRPr>
        </a:p>
      </dgm:t>
    </dgm:pt>
    <dgm:pt modelId="{28BA6337-6DAE-4489-9DA9-75F7270319E0}" type="parTrans" cxnId="{E36F5BA7-00C5-4979-9237-7F617D7BDA81}">
      <dgm:prSet/>
      <dgm:spPr/>
      <dgm:t>
        <a:bodyPr/>
        <a:lstStyle/>
        <a:p>
          <a:endParaRPr lang="ru-RU"/>
        </a:p>
      </dgm:t>
    </dgm:pt>
    <dgm:pt modelId="{6B8EF941-5DCC-45DE-A71D-FF47501E39D4}" type="sibTrans" cxnId="{E36F5BA7-00C5-4979-9237-7F617D7BDA81}">
      <dgm:prSet/>
      <dgm:spPr/>
      <dgm:t>
        <a:bodyPr/>
        <a:lstStyle/>
        <a:p>
          <a:endParaRPr lang="ru-RU"/>
        </a:p>
      </dgm:t>
    </dgm:pt>
    <dgm:pt modelId="{7DED140F-FD4D-4956-B252-7045F5A453D5}">
      <dgm:prSet phldrT="[Текст]" custT="1"/>
      <dgm:spPr/>
      <dgm:t>
        <a:bodyPr/>
        <a:lstStyle/>
        <a:p>
          <a:r>
            <a:rPr lang="uk-UA" sz="1050" b="1">
              <a:solidFill>
                <a:srgbClr val="0070C0"/>
              </a:solidFill>
              <a:latin typeface="+mj-lt"/>
            </a:rPr>
            <a:t>Закон свободи</a:t>
          </a:r>
          <a:endParaRPr lang="ru-RU" sz="1050" b="1">
            <a:solidFill>
              <a:srgbClr val="0070C0"/>
            </a:solidFill>
            <a:latin typeface="+mj-lt"/>
          </a:endParaRPr>
        </a:p>
      </dgm:t>
    </dgm:pt>
    <dgm:pt modelId="{62501068-0115-4D55-86B8-BA6C9E324A76}" type="parTrans" cxnId="{049B5CFF-310B-44C9-8D2B-E30D24CFE326}">
      <dgm:prSet/>
      <dgm:spPr/>
      <dgm:t>
        <a:bodyPr/>
        <a:lstStyle/>
        <a:p>
          <a:endParaRPr lang="ru-RU"/>
        </a:p>
      </dgm:t>
    </dgm:pt>
    <dgm:pt modelId="{0D35970B-43C4-449B-9C24-FF7CB209130E}" type="sibTrans" cxnId="{049B5CFF-310B-44C9-8D2B-E30D24CFE326}">
      <dgm:prSet/>
      <dgm:spPr/>
      <dgm:t>
        <a:bodyPr/>
        <a:lstStyle/>
        <a:p>
          <a:endParaRPr lang="ru-RU"/>
        </a:p>
      </dgm:t>
    </dgm:pt>
    <dgm:pt modelId="{7C900ACA-14BF-4F94-AE45-5572845E7A38}">
      <dgm:prSet phldrT="[Текст]" custT="1"/>
      <dgm:spPr/>
      <dgm:t>
        <a:bodyPr/>
        <a:lstStyle/>
        <a:p>
          <a:pPr algn="l"/>
          <a:r>
            <a:rPr lang="uk-UA" sz="1000">
              <a:latin typeface="+mj-lt"/>
            </a:rPr>
            <a:t>Не робити кілька справ, а обирати одну й робити її добре.</a:t>
          </a:r>
          <a:endParaRPr lang="ru-RU" sz="1000">
            <a:latin typeface="+mj-lt"/>
          </a:endParaRPr>
        </a:p>
      </dgm:t>
    </dgm:pt>
    <dgm:pt modelId="{8CE8C266-8432-469D-A5B1-EFF6F3D47B5F}" type="parTrans" cxnId="{AEFC7DCE-E3CF-4CFE-8214-5E46F4FCBB8F}">
      <dgm:prSet/>
      <dgm:spPr/>
      <dgm:t>
        <a:bodyPr/>
        <a:lstStyle/>
        <a:p>
          <a:endParaRPr lang="ru-RU"/>
        </a:p>
      </dgm:t>
    </dgm:pt>
    <dgm:pt modelId="{12608A24-2050-435C-AC10-D1C4A987457C}" type="sibTrans" cxnId="{AEFC7DCE-E3CF-4CFE-8214-5E46F4FCBB8F}">
      <dgm:prSet/>
      <dgm:spPr/>
      <dgm:t>
        <a:bodyPr/>
        <a:lstStyle/>
        <a:p>
          <a:endParaRPr lang="ru-RU"/>
        </a:p>
      </dgm:t>
    </dgm:pt>
    <dgm:pt modelId="{B3464DDB-00F9-4A21-9F28-ED61E5ADB54E}">
      <dgm:prSet phldrT="[Текст]" custT="1"/>
      <dgm:spPr/>
      <dgm:t>
        <a:bodyPr/>
        <a:lstStyle/>
        <a:p>
          <a:r>
            <a:rPr lang="uk-UA" sz="1050" b="1">
              <a:solidFill>
                <a:srgbClr val="0070C0"/>
              </a:solidFill>
              <a:latin typeface="+mj-lt"/>
            </a:rPr>
            <a:t>Закон Карлсона</a:t>
          </a:r>
        </a:p>
      </dgm:t>
    </dgm:pt>
    <dgm:pt modelId="{5DE2432C-7D8F-4A4A-BA03-9D1CDCB08DE2}" type="parTrans" cxnId="{FD740577-B6FF-40CE-8839-E914F707AECE}">
      <dgm:prSet/>
      <dgm:spPr/>
      <dgm:t>
        <a:bodyPr/>
        <a:lstStyle/>
        <a:p>
          <a:endParaRPr lang="ru-RU"/>
        </a:p>
      </dgm:t>
    </dgm:pt>
    <dgm:pt modelId="{9C5DF196-793C-4CFB-8222-8F14ED978D1B}" type="sibTrans" cxnId="{FD740577-B6FF-40CE-8839-E914F707AECE}">
      <dgm:prSet/>
      <dgm:spPr/>
      <dgm:t>
        <a:bodyPr/>
        <a:lstStyle/>
        <a:p>
          <a:endParaRPr lang="ru-RU"/>
        </a:p>
      </dgm:t>
    </dgm:pt>
    <dgm:pt modelId="{0BC95F63-B923-4A3C-9529-5931C39012B8}">
      <dgm:prSet custT="1"/>
      <dgm:spPr/>
      <dgm:t>
        <a:bodyPr/>
        <a:lstStyle/>
        <a:p>
          <a:r>
            <a:rPr lang="uk-UA" sz="1000">
              <a:latin typeface="+mj-lt"/>
            </a:rPr>
            <a:t>Усередині нас є ритм, власний годинник.</a:t>
          </a:r>
          <a:endParaRPr lang="ru-RU" sz="1000">
            <a:latin typeface="+mj-lt"/>
          </a:endParaRPr>
        </a:p>
      </dgm:t>
    </dgm:pt>
    <dgm:pt modelId="{89C2D483-5D5B-4425-9477-87A6E5823A04}" type="parTrans" cxnId="{BCA00F10-D11E-4A47-B407-798D7057DAA5}">
      <dgm:prSet/>
      <dgm:spPr/>
      <dgm:t>
        <a:bodyPr/>
        <a:lstStyle/>
        <a:p>
          <a:endParaRPr lang="ru-RU"/>
        </a:p>
      </dgm:t>
    </dgm:pt>
    <dgm:pt modelId="{AD43BC26-25F9-4BE3-BA79-81E471FC4269}" type="sibTrans" cxnId="{BCA00F10-D11E-4A47-B407-798D7057DAA5}">
      <dgm:prSet/>
      <dgm:spPr/>
      <dgm:t>
        <a:bodyPr/>
        <a:lstStyle/>
        <a:p>
          <a:endParaRPr lang="ru-RU"/>
        </a:p>
      </dgm:t>
    </dgm:pt>
    <dgm:pt modelId="{DE224AA9-56D8-4044-BDD6-E668D808B204}">
      <dgm:prSet custT="1"/>
      <dgm:spPr/>
      <dgm:t>
        <a:bodyPr/>
        <a:lstStyle/>
        <a:p>
          <a:r>
            <a:rPr lang="uk-UA" sz="1000">
              <a:latin typeface="+mj-lt"/>
            </a:rPr>
            <a:t>Роботу слід узгоджувати.</a:t>
          </a:r>
          <a:endParaRPr lang="ru-RU" sz="1000">
            <a:latin typeface="+mj-lt"/>
          </a:endParaRPr>
        </a:p>
      </dgm:t>
    </dgm:pt>
    <dgm:pt modelId="{637A92FA-82C1-4218-9544-EC4A5C482698}" type="parTrans" cxnId="{8C5E62AB-F22E-4CB7-BCC0-BF8EA78A62B5}">
      <dgm:prSet/>
      <dgm:spPr/>
      <dgm:t>
        <a:bodyPr/>
        <a:lstStyle/>
        <a:p>
          <a:endParaRPr lang="ru-RU"/>
        </a:p>
      </dgm:t>
    </dgm:pt>
    <dgm:pt modelId="{B2091DDF-9E57-43DA-A03F-E779D545420F}" type="sibTrans" cxnId="{8C5E62AB-F22E-4CB7-BCC0-BF8EA78A62B5}">
      <dgm:prSet/>
      <dgm:spPr/>
      <dgm:t>
        <a:bodyPr/>
        <a:lstStyle/>
        <a:p>
          <a:endParaRPr lang="ru-RU"/>
        </a:p>
      </dgm:t>
    </dgm:pt>
    <dgm:pt modelId="{BE5CF153-98F0-435E-801A-73E41B867783}">
      <dgm:prSet custT="1"/>
      <dgm:spPr/>
      <dgm:t>
        <a:bodyPr/>
        <a:lstStyle/>
        <a:p>
          <a:r>
            <a:rPr lang="uk-UA" sz="1000">
              <a:latin typeface="+mj-lt"/>
            </a:rPr>
            <a:t>Будь-яка перервана, а потім продовжена робота займає більше часу, ніж виконана без перерви.</a:t>
          </a:r>
          <a:endParaRPr lang="ru-RU" sz="1000">
            <a:latin typeface="+mj-lt"/>
          </a:endParaRPr>
        </a:p>
      </dgm:t>
    </dgm:pt>
    <dgm:pt modelId="{5060BB2D-444D-4CA9-8A7F-285FBF95FFD3}" type="parTrans" cxnId="{B62522F6-BA9A-4DC7-B336-443E44EA73AD}">
      <dgm:prSet/>
      <dgm:spPr/>
      <dgm:t>
        <a:bodyPr/>
        <a:lstStyle/>
        <a:p>
          <a:endParaRPr lang="ru-RU"/>
        </a:p>
      </dgm:t>
    </dgm:pt>
    <dgm:pt modelId="{3C2DDC1E-5643-48C7-BF74-B1C01FB19C53}" type="sibTrans" cxnId="{B62522F6-BA9A-4DC7-B336-443E44EA73AD}">
      <dgm:prSet/>
      <dgm:spPr/>
      <dgm:t>
        <a:bodyPr/>
        <a:lstStyle/>
        <a:p>
          <a:endParaRPr lang="ru-RU"/>
        </a:p>
      </dgm:t>
    </dgm:pt>
    <dgm:pt modelId="{1834C3A1-37DC-4DAA-88A4-82D0E9E4C625}">
      <dgm:prSet custT="1"/>
      <dgm:spPr/>
      <dgm:t>
        <a:bodyPr/>
        <a:lstStyle/>
        <a:p>
          <a:r>
            <a:rPr lang="uk-UA" sz="1000">
              <a:latin typeface="+mj-lt"/>
            </a:rPr>
            <a:t>Розпочав роботу — максимально заверши її.</a:t>
          </a:r>
          <a:endParaRPr lang="ru-RU" sz="1000">
            <a:latin typeface="+mj-lt"/>
          </a:endParaRPr>
        </a:p>
      </dgm:t>
    </dgm:pt>
    <dgm:pt modelId="{6402F625-58B9-460E-A2A1-0C78F9EBFFE6}" type="parTrans" cxnId="{9963E50A-8A94-49A4-B96E-6451D90D061A}">
      <dgm:prSet/>
      <dgm:spPr/>
      <dgm:t>
        <a:bodyPr/>
        <a:lstStyle/>
        <a:p>
          <a:endParaRPr lang="ru-RU"/>
        </a:p>
      </dgm:t>
    </dgm:pt>
    <dgm:pt modelId="{8F0220E0-48A8-4EE7-B762-18BF42F8EBE3}" type="sibTrans" cxnId="{9963E50A-8A94-49A4-B96E-6451D90D061A}">
      <dgm:prSet/>
      <dgm:spPr/>
      <dgm:t>
        <a:bodyPr/>
        <a:lstStyle/>
        <a:p>
          <a:endParaRPr lang="ru-RU"/>
        </a:p>
      </dgm:t>
    </dgm:pt>
    <dgm:pt modelId="{DC5FD687-32D8-4635-9B5B-AC7980133BCA}" type="pres">
      <dgm:prSet presAssocID="{B4337085-3F5C-49A0-AEB7-8C4B5FBBB118}" presName="linear" presStyleCnt="0">
        <dgm:presLayoutVars>
          <dgm:dir/>
          <dgm:resizeHandles val="exact"/>
        </dgm:presLayoutVars>
      </dgm:prSet>
      <dgm:spPr/>
      <dgm:t>
        <a:bodyPr/>
        <a:lstStyle/>
        <a:p>
          <a:endParaRPr lang="ru-RU"/>
        </a:p>
      </dgm:t>
    </dgm:pt>
    <dgm:pt modelId="{66C723B0-568D-425F-9A6E-2D940CBB8795}" type="pres">
      <dgm:prSet presAssocID="{7B268DF9-9D75-4C51-A566-0554E1F2B568}" presName="comp" presStyleCnt="0"/>
      <dgm:spPr/>
    </dgm:pt>
    <dgm:pt modelId="{5A4806EA-F257-45EC-BCD8-18BAC0DE68A5}" type="pres">
      <dgm:prSet presAssocID="{7B268DF9-9D75-4C51-A566-0554E1F2B568}" presName="box" presStyleLbl="node1" presStyleIdx="0" presStyleCnt="6" custScaleX="97614" custScaleY="110000"/>
      <dgm:spPr/>
      <dgm:t>
        <a:bodyPr/>
        <a:lstStyle/>
        <a:p>
          <a:endParaRPr lang="ru-RU"/>
        </a:p>
      </dgm:t>
    </dgm:pt>
    <dgm:pt modelId="{686E5870-BACC-419F-8FB1-7B9A293E8DFC}" type="pres">
      <dgm:prSet presAssocID="{7B268DF9-9D75-4C51-A566-0554E1F2B568}" presName="img" presStyleLbl="fgImgPlace1" presStyleIdx="0" presStyleCnt="6" custScaleX="74089" custScaleY="124083"/>
      <dgm:spPr>
        <a:blipFill rotWithShape="0">
          <a:blip xmlns:r="http://schemas.openxmlformats.org/officeDocument/2006/relationships" r:embed="rId1"/>
          <a:stretch>
            <a:fillRect/>
          </a:stretch>
        </a:blipFill>
      </dgm:spPr>
    </dgm:pt>
    <dgm:pt modelId="{5F32E087-F7C1-469F-8D80-31DD7123E160}" type="pres">
      <dgm:prSet presAssocID="{7B268DF9-9D75-4C51-A566-0554E1F2B568}" presName="text" presStyleLbl="node1" presStyleIdx="0" presStyleCnt="6">
        <dgm:presLayoutVars>
          <dgm:bulletEnabled val="1"/>
        </dgm:presLayoutVars>
      </dgm:prSet>
      <dgm:spPr/>
      <dgm:t>
        <a:bodyPr/>
        <a:lstStyle/>
        <a:p>
          <a:endParaRPr lang="ru-RU"/>
        </a:p>
      </dgm:t>
    </dgm:pt>
    <dgm:pt modelId="{3EC7886A-EAAB-4A0E-B787-9947656B52F4}" type="pres">
      <dgm:prSet presAssocID="{D04D2EC1-ED26-4B79-9B12-E6793F7A2948}" presName="spacer" presStyleCnt="0"/>
      <dgm:spPr/>
    </dgm:pt>
    <dgm:pt modelId="{5785C177-92CC-4296-AF32-DD8775EE0D14}" type="pres">
      <dgm:prSet presAssocID="{622EDBA3-76B8-4F1D-80E1-DEE8AE0335C3}" presName="comp" presStyleCnt="0"/>
      <dgm:spPr/>
    </dgm:pt>
    <dgm:pt modelId="{F965788F-F017-4325-98DE-364DAEDBE8D2}" type="pres">
      <dgm:prSet presAssocID="{622EDBA3-76B8-4F1D-80E1-DEE8AE0335C3}" presName="box" presStyleLbl="node1" presStyleIdx="1" presStyleCnt="6" custScaleX="98131" custScaleY="95742"/>
      <dgm:spPr/>
      <dgm:t>
        <a:bodyPr/>
        <a:lstStyle/>
        <a:p>
          <a:endParaRPr lang="ru-RU"/>
        </a:p>
      </dgm:t>
    </dgm:pt>
    <dgm:pt modelId="{296EBC2D-EEC7-4457-8F69-35AA0B2CC09A}" type="pres">
      <dgm:prSet presAssocID="{622EDBA3-76B8-4F1D-80E1-DEE8AE0335C3}" presName="img" presStyleLbl="fgImgPlace1" presStyleIdx="1" presStyleCnt="6" custScaleX="73220" custScaleY="121612"/>
      <dgm:spPr>
        <a:blipFill rotWithShape="0">
          <a:blip xmlns:r="http://schemas.openxmlformats.org/officeDocument/2006/relationships" r:embed="rId1"/>
          <a:stretch>
            <a:fillRect/>
          </a:stretch>
        </a:blipFill>
      </dgm:spPr>
      <dgm:t>
        <a:bodyPr/>
        <a:lstStyle/>
        <a:p>
          <a:endParaRPr lang="ru-RU"/>
        </a:p>
      </dgm:t>
    </dgm:pt>
    <dgm:pt modelId="{F7D63E00-2220-478B-AE86-662140CFC6F2}" type="pres">
      <dgm:prSet presAssocID="{622EDBA3-76B8-4F1D-80E1-DEE8AE0335C3}" presName="text" presStyleLbl="node1" presStyleIdx="1" presStyleCnt="6">
        <dgm:presLayoutVars>
          <dgm:bulletEnabled val="1"/>
        </dgm:presLayoutVars>
      </dgm:prSet>
      <dgm:spPr/>
      <dgm:t>
        <a:bodyPr/>
        <a:lstStyle/>
        <a:p>
          <a:endParaRPr lang="ru-RU"/>
        </a:p>
      </dgm:t>
    </dgm:pt>
    <dgm:pt modelId="{FCF9C6CC-505C-402C-8020-B2E37F0FC78D}" type="pres">
      <dgm:prSet presAssocID="{A5F82AAB-E6FB-4DB2-BA3B-6341D3DE879C}" presName="spacer" presStyleCnt="0"/>
      <dgm:spPr/>
    </dgm:pt>
    <dgm:pt modelId="{45AE6F0C-8514-46E5-97DC-3720EDECF5AD}" type="pres">
      <dgm:prSet presAssocID="{9ED421E9-8D00-4BF2-9DDA-955AFE3ECACC}" presName="comp" presStyleCnt="0"/>
      <dgm:spPr/>
    </dgm:pt>
    <dgm:pt modelId="{E7BCAE58-F6A3-4318-AF63-C06D3FC6374B}" type="pres">
      <dgm:prSet presAssocID="{9ED421E9-8D00-4BF2-9DDA-955AFE3ECACC}" presName="box" presStyleLbl="node1" presStyleIdx="2" presStyleCnt="6" custScaleX="97819" custScaleY="110000"/>
      <dgm:spPr/>
      <dgm:t>
        <a:bodyPr/>
        <a:lstStyle/>
        <a:p>
          <a:endParaRPr lang="ru-RU"/>
        </a:p>
      </dgm:t>
    </dgm:pt>
    <dgm:pt modelId="{463B1F5C-39C1-46C2-8575-A4895C52C28D}" type="pres">
      <dgm:prSet presAssocID="{9ED421E9-8D00-4BF2-9DDA-955AFE3ECACC}" presName="img" presStyleLbl="fgImgPlace1" presStyleIdx="2" presStyleCnt="6" custScaleX="72636" custScaleY="123435"/>
      <dgm:spPr>
        <a:blipFill rotWithShape="0">
          <a:blip xmlns:r="http://schemas.openxmlformats.org/officeDocument/2006/relationships" r:embed="rId2"/>
          <a:stretch>
            <a:fillRect/>
          </a:stretch>
        </a:blipFill>
      </dgm:spPr>
      <dgm:t>
        <a:bodyPr/>
        <a:lstStyle/>
        <a:p>
          <a:endParaRPr lang="ru-RU"/>
        </a:p>
      </dgm:t>
    </dgm:pt>
    <dgm:pt modelId="{A3C1A7BA-83A1-42EE-BA8B-CD08E46397F3}" type="pres">
      <dgm:prSet presAssocID="{9ED421E9-8D00-4BF2-9DDA-955AFE3ECACC}" presName="text" presStyleLbl="node1" presStyleIdx="2" presStyleCnt="6">
        <dgm:presLayoutVars>
          <dgm:bulletEnabled val="1"/>
        </dgm:presLayoutVars>
      </dgm:prSet>
      <dgm:spPr/>
      <dgm:t>
        <a:bodyPr/>
        <a:lstStyle/>
        <a:p>
          <a:endParaRPr lang="ru-RU"/>
        </a:p>
      </dgm:t>
    </dgm:pt>
    <dgm:pt modelId="{2C6C8071-EBFE-44EF-A3E6-5A2BE9D0412E}" type="pres">
      <dgm:prSet presAssocID="{131FC31A-8AD6-4AC6-BCC0-6AE879E7077B}" presName="spacer" presStyleCnt="0"/>
      <dgm:spPr/>
    </dgm:pt>
    <dgm:pt modelId="{8947050E-CE5F-4AAB-85BE-0FC7B4E1CBF1}" type="pres">
      <dgm:prSet presAssocID="{BB84C597-EF62-46F4-B6ED-7C56E7FCBF6E}" presName="comp" presStyleCnt="0"/>
      <dgm:spPr/>
    </dgm:pt>
    <dgm:pt modelId="{1A0B6592-B181-4811-82D0-5052C5920935}" type="pres">
      <dgm:prSet presAssocID="{BB84C597-EF62-46F4-B6ED-7C56E7FCBF6E}" presName="box" presStyleLbl="node1" presStyleIdx="3" presStyleCnt="6" custScaleX="97196" custScaleY="110000"/>
      <dgm:spPr/>
      <dgm:t>
        <a:bodyPr/>
        <a:lstStyle/>
        <a:p>
          <a:endParaRPr lang="ru-RU"/>
        </a:p>
      </dgm:t>
    </dgm:pt>
    <dgm:pt modelId="{625C43CD-147E-4798-A2D8-A5296025DE49}" type="pres">
      <dgm:prSet presAssocID="{BB84C597-EF62-46F4-B6ED-7C56E7FCBF6E}" presName="img" presStyleLbl="fgImgPlace1" presStyleIdx="3" presStyleCnt="6" custScaleX="64104" custScaleY="121358"/>
      <dgm:spPr>
        <a:blipFill rotWithShape="0">
          <a:blip xmlns:r="http://schemas.openxmlformats.org/officeDocument/2006/relationships" r:embed="rId1"/>
          <a:stretch>
            <a:fillRect/>
          </a:stretch>
        </a:blipFill>
      </dgm:spPr>
    </dgm:pt>
    <dgm:pt modelId="{FA164EB3-81C8-4508-B13F-A8601A6E3B5E}" type="pres">
      <dgm:prSet presAssocID="{BB84C597-EF62-46F4-B6ED-7C56E7FCBF6E}" presName="text" presStyleLbl="node1" presStyleIdx="3" presStyleCnt="6">
        <dgm:presLayoutVars>
          <dgm:bulletEnabled val="1"/>
        </dgm:presLayoutVars>
      </dgm:prSet>
      <dgm:spPr/>
      <dgm:t>
        <a:bodyPr/>
        <a:lstStyle/>
        <a:p>
          <a:endParaRPr lang="ru-RU"/>
        </a:p>
      </dgm:t>
    </dgm:pt>
    <dgm:pt modelId="{BDE36873-CDC0-400C-AAC4-9268E74348BD}" type="pres">
      <dgm:prSet presAssocID="{C92515FF-CDF6-4A41-8E36-EF80FC374E0C}" presName="spacer" presStyleCnt="0"/>
      <dgm:spPr/>
    </dgm:pt>
    <dgm:pt modelId="{D0400D41-79C0-4FAD-ADBF-9F40230CBC03}" type="pres">
      <dgm:prSet presAssocID="{7DED140F-FD4D-4956-B252-7045F5A453D5}" presName="comp" presStyleCnt="0"/>
      <dgm:spPr/>
    </dgm:pt>
    <dgm:pt modelId="{E49370E9-A5D5-435A-8D20-13FC484DDC97}" type="pres">
      <dgm:prSet presAssocID="{7DED140F-FD4D-4956-B252-7045F5A453D5}" presName="box" presStyleLbl="node1" presStyleIdx="4" presStyleCnt="6" custScaleX="97819" custScaleY="110000"/>
      <dgm:spPr/>
      <dgm:t>
        <a:bodyPr/>
        <a:lstStyle/>
        <a:p>
          <a:endParaRPr lang="ru-RU"/>
        </a:p>
      </dgm:t>
    </dgm:pt>
    <dgm:pt modelId="{79A98E52-C1B4-4073-96DD-0E32DBC1CD7E}" type="pres">
      <dgm:prSet presAssocID="{7DED140F-FD4D-4956-B252-7045F5A453D5}" presName="img" presStyleLbl="fgImgPlace1" presStyleIdx="4" presStyleCnt="6" custScaleX="60691" custScaleY="115691"/>
      <dgm:spPr>
        <a:blipFill rotWithShape="0">
          <a:blip xmlns:r="http://schemas.openxmlformats.org/officeDocument/2006/relationships" r:embed="rId1"/>
          <a:stretch>
            <a:fillRect/>
          </a:stretch>
        </a:blipFill>
      </dgm:spPr>
    </dgm:pt>
    <dgm:pt modelId="{A51FC192-9A06-4AEF-B63A-BFBA8EC3150D}" type="pres">
      <dgm:prSet presAssocID="{7DED140F-FD4D-4956-B252-7045F5A453D5}" presName="text" presStyleLbl="node1" presStyleIdx="4" presStyleCnt="6">
        <dgm:presLayoutVars>
          <dgm:bulletEnabled val="1"/>
        </dgm:presLayoutVars>
      </dgm:prSet>
      <dgm:spPr/>
      <dgm:t>
        <a:bodyPr/>
        <a:lstStyle/>
        <a:p>
          <a:endParaRPr lang="ru-RU"/>
        </a:p>
      </dgm:t>
    </dgm:pt>
    <dgm:pt modelId="{89CAB72D-C1F6-4471-9664-5BC9B1AD1EAD}" type="pres">
      <dgm:prSet presAssocID="{0D35970B-43C4-449B-9C24-FF7CB209130E}" presName="spacer" presStyleCnt="0"/>
      <dgm:spPr/>
    </dgm:pt>
    <dgm:pt modelId="{AFB91D21-BEDD-42C3-9727-20EA6B282D90}" type="pres">
      <dgm:prSet presAssocID="{B3464DDB-00F9-4A21-9F28-ED61E5ADB54E}" presName="comp" presStyleCnt="0"/>
      <dgm:spPr/>
    </dgm:pt>
    <dgm:pt modelId="{6D35E4B5-E894-4538-AE08-1BAFB214657A}" type="pres">
      <dgm:prSet presAssocID="{B3464DDB-00F9-4A21-9F28-ED61E5ADB54E}" presName="box" presStyleLbl="node1" presStyleIdx="5" presStyleCnt="6" custScaleX="97248" custScaleY="110000"/>
      <dgm:spPr/>
      <dgm:t>
        <a:bodyPr/>
        <a:lstStyle/>
        <a:p>
          <a:endParaRPr lang="ru-RU"/>
        </a:p>
      </dgm:t>
    </dgm:pt>
    <dgm:pt modelId="{7A870D2E-C569-460B-8A04-7E348A701852}" type="pres">
      <dgm:prSet presAssocID="{B3464DDB-00F9-4A21-9F28-ED61E5ADB54E}" presName="img" presStyleLbl="fgImgPlace1" presStyleIdx="5" presStyleCnt="6" custScaleX="68065" custScaleY="113614"/>
      <dgm:spPr>
        <a:blipFill rotWithShape="0">
          <a:blip xmlns:r="http://schemas.openxmlformats.org/officeDocument/2006/relationships" r:embed="rId1"/>
          <a:stretch>
            <a:fillRect/>
          </a:stretch>
        </a:blipFill>
      </dgm:spPr>
    </dgm:pt>
    <dgm:pt modelId="{B71BB917-9358-483B-B396-4D36183798AA}" type="pres">
      <dgm:prSet presAssocID="{B3464DDB-00F9-4A21-9F28-ED61E5ADB54E}" presName="text" presStyleLbl="node1" presStyleIdx="5" presStyleCnt="6">
        <dgm:presLayoutVars>
          <dgm:bulletEnabled val="1"/>
        </dgm:presLayoutVars>
      </dgm:prSet>
      <dgm:spPr/>
      <dgm:t>
        <a:bodyPr/>
        <a:lstStyle/>
        <a:p>
          <a:endParaRPr lang="ru-RU"/>
        </a:p>
      </dgm:t>
    </dgm:pt>
  </dgm:ptLst>
  <dgm:cxnLst>
    <dgm:cxn modelId="{B6213CAC-B089-40CB-83CD-F381EBA90F8C}" srcId="{B4337085-3F5C-49A0-AEB7-8C4B5FBBB118}" destId="{9ED421E9-8D00-4BF2-9DDA-955AFE3ECACC}" srcOrd="2" destOrd="0" parTransId="{6E42269B-9540-45C8-A93B-D725AEC7640B}" sibTransId="{131FC31A-8AD6-4AC6-BCC0-6AE879E7077B}"/>
    <dgm:cxn modelId="{E0B0DD26-550D-47B5-B7BA-DEB6730EFF9A}" srcId="{B4337085-3F5C-49A0-AEB7-8C4B5FBBB118}" destId="{BB84C597-EF62-46F4-B6ED-7C56E7FCBF6E}" srcOrd="3" destOrd="0" parTransId="{007E5478-5DAC-41E4-9949-B6AFED82CD17}" sibTransId="{C92515FF-CDF6-4A41-8E36-EF80FC374E0C}"/>
    <dgm:cxn modelId="{C1644C97-6701-4D27-B07A-535616AF542D}" type="presOf" srcId="{7B268DF9-9D75-4C51-A566-0554E1F2B568}" destId="{5F32E087-F7C1-469F-8D80-31DD7123E160}" srcOrd="1" destOrd="0" presId="urn:microsoft.com/office/officeart/2005/8/layout/vList4"/>
    <dgm:cxn modelId="{6EE107D9-74E3-47B0-B17A-7EA583BD160F}" type="presOf" srcId="{0BC95F63-B923-4A3C-9529-5931C39012B8}" destId="{E49370E9-A5D5-435A-8D20-13FC484DDC97}" srcOrd="0" destOrd="1" presId="urn:microsoft.com/office/officeart/2005/8/layout/vList4"/>
    <dgm:cxn modelId="{8578BD72-69DB-4CB7-B808-DB09BC26D861}" type="presOf" srcId="{BE5CF153-98F0-435E-801A-73E41B867783}" destId="{B71BB917-9358-483B-B396-4D36183798AA}" srcOrd="1" destOrd="1" presId="urn:microsoft.com/office/officeart/2005/8/layout/vList4"/>
    <dgm:cxn modelId="{596C5302-ED94-4A73-A598-7CCB745F7420}" type="presOf" srcId="{C914183C-BCD0-46C4-B591-5EF9BDFC67BA}" destId="{5F32E087-F7C1-469F-8D80-31DD7123E160}" srcOrd="1" destOrd="2" presId="urn:microsoft.com/office/officeart/2005/8/layout/vList4"/>
    <dgm:cxn modelId="{8C5E62AB-F22E-4CB7-BCC0-BF8EA78A62B5}" srcId="{7DED140F-FD4D-4956-B252-7045F5A453D5}" destId="{DE224AA9-56D8-4044-BDD6-E668D808B204}" srcOrd="1" destOrd="0" parTransId="{637A92FA-82C1-4218-9544-EC4A5C482698}" sibTransId="{B2091DDF-9E57-43DA-A03F-E779D545420F}"/>
    <dgm:cxn modelId="{14646CE7-2E86-487E-8751-6A530418785C}" type="presOf" srcId="{BB84C597-EF62-46F4-B6ED-7C56E7FCBF6E}" destId="{1A0B6592-B181-4811-82D0-5052C5920935}" srcOrd="0" destOrd="0" presId="urn:microsoft.com/office/officeart/2005/8/layout/vList4"/>
    <dgm:cxn modelId="{EBC4F29F-7F93-4486-8197-4DF0E471FECD}" type="presOf" srcId="{393F640D-F505-4B37-B018-F32FDFC16BBA}" destId="{F965788F-F017-4325-98DE-364DAEDBE8D2}" srcOrd="0" destOrd="2" presId="urn:microsoft.com/office/officeart/2005/8/layout/vList4"/>
    <dgm:cxn modelId="{9963E50A-8A94-49A4-B96E-6451D90D061A}" srcId="{B3464DDB-00F9-4A21-9F28-ED61E5ADB54E}" destId="{1834C3A1-37DC-4DAA-88A4-82D0E9E4C625}" srcOrd="1" destOrd="0" parTransId="{6402F625-58B9-460E-A2A1-0C78F9EBFFE6}" sibTransId="{8F0220E0-48A8-4EE7-B762-18BF42F8EBE3}"/>
    <dgm:cxn modelId="{BD96DAEC-B58D-425C-A497-29290FF2E11F}" type="presOf" srcId="{C3E06FE1-A847-4E70-95AA-112DA11C83ED}" destId="{5A4806EA-F257-45EC-BCD8-18BAC0DE68A5}" srcOrd="0" destOrd="1" presId="urn:microsoft.com/office/officeart/2005/8/layout/vList4"/>
    <dgm:cxn modelId="{5ED42B81-343C-4886-A33E-8F89BD54DF9C}" type="presOf" srcId="{7DED140F-FD4D-4956-B252-7045F5A453D5}" destId="{E49370E9-A5D5-435A-8D20-13FC484DDC97}" srcOrd="0" destOrd="0" presId="urn:microsoft.com/office/officeart/2005/8/layout/vList4"/>
    <dgm:cxn modelId="{0F641198-67E5-4FAA-B39A-4BD77C278CFF}" type="presOf" srcId="{BB84C597-EF62-46F4-B6ED-7C56E7FCBF6E}" destId="{FA164EB3-81C8-4508-B13F-A8601A6E3B5E}" srcOrd="1" destOrd="0" presId="urn:microsoft.com/office/officeart/2005/8/layout/vList4"/>
    <dgm:cxn modelId="{A6889C42-3D29-4CE4-81C1-EDBAAAD49FBE}" type="presOf" srcId="{622EDBA3-76B8-4F1D-80E1-DEE8AE0335C3}" destId="{F965788F-F017-4325-98DE-364DAEDBE8D2}" srcOrd="0" destOrd="0" presId="urn:microsoft.com/office/officeart/2005/8/layout/vList4"/>
    <dgm:cxn modelId="{73C8BBCE-E736-4B0E-ABD8-FD8DDD422DED}" type="presOf" srcId="{11E4A1B8-EFAD-42AC-9DD7-EE7788C7FFAE}" destId="{A3C1A7BA-83A1-42EE-BA8B-CD08E46397F3}" srcOrd="1" destOrd="1" presId="urn:microsoft.com/office/officeart/2005/8/layout/vList4"/>
    <dgm:cxn modelId="{D0AC3DD8-E376-47C9-BE08-62585B17B680}" type="presOf" srcId="{8BC414C4-DC4E-4441-9355-C6A5518E4308}" destId="{FA164EB3-81C8-4508-B13F-A8601A6E3B5E}" srcOrd="1" destOrd="1" presId="urn:microsoft.com/office/officeart/2005/8/layout/vList4"/>
    <dgm:cxn modelId="{0AADE38E-35AE-4759-987A-7A1A51301A24}" type="presOf" srcId="{0E000846-47DE-4065-A131-AD50139E8D42}" destId="{F7D63E00-2220-478B-AE86-662140CFC6F2}" srcOrd="1" destOrd="1" presId="urn:microsoft.com/office/officeart/2005/8/layout/vList4"/>
    <dgm:cxn modelId="{06ECC319-6D96-457E-816F-A40BD0099ADD}" type="presOf" srcId="{B3464DDB-00F9-4A21-9F28-ED61E5ADB54E}" destId="{6D35E4B5-E894-4538-AE08-1BAFB214657A}" srcOrd="0" destOrd="0" presId="urn:microsoft.com/office/officeart/2005/8/layout/vList4"/>
    <dgm:cxn modelId="{8CE6E544-7876-406C-80F4-DED34A91FF18}" srcId="{9ED421E9-8D00-4BF2-9DDA-955AFE3ECACC}" destId="{11E4A1B8-EFAD-42AC-9DD7-EE7788C7FFAE}" srcOrd="0" destOrd="0" parTransId="{0C3A0CCE-05B4-47D2-B64E-554EEC3976A7}" sibTransId="{B5946470-AE2A-4FAA-AF9C-5E15C89DDF91}"/>
    <dgm:cxn modelId="{E17EF8B2-380E-4C03-8E75-E9626F134B1E}" type="presOf" srcId="{8BC414C4-DC4E-4441-9355-C6A5518E4308}" destId="{1A0B6592-B181-4811-82D0-5052C5920935}" srcOrd="0" destOrd="1" presId="urn:microsoft.com/office/officeart/2005/8/layout/vList4"/>
    <dgm:cxn modelId="{15798D7F-F07A-439F-933C-EBECFEC53A0F}" type="presOf" srcId="{7B268DF9-9D75-4C51-A566-0554E1F2B568}" destId="{5A4806EA-F257-45EC-BCD8-18BAC0DE68A5}" srcOrd="0" destOrd="0" presId="urn:microsoft.com/office/officeart/2005/8/layout/vList4"/>
    <dgm:cxn modelId="{192418FC-4E5C-4D03-99DB-65F3ED60D229}" type="presOf" srcId="{C914183C-BCD0-46C4-B591-5EF9BDFC67BA}" destId="{5A4806EA-F257-45EC-BCD8-18BAC0DE68A5}" srcOrd="0" destOrd="2" presId="urn:microsoft.com/office/officeart/2005/8/layout/vList4"/>
    <dgm:cxn modelId="{6F375D2A-46C4-46A0-8CC4-D003FACB3B49}" srcId="{622EDBA3-76B8-4F1D-80E1-DEE8AE0335C3}" destId="{393F640D-F505-4B37-B018-F32FDFC16BBA}" srcOrd="1" destOrd="0" parTransId="{969D4A9B-5104-492B-B142-EC44BB26EC0F}" sibTransId="{9D883C3C-D2BA-41D8-9C7D-BFFC66F2C27C}"/>
    <dgm:cxn modelId="{E36F5BA7-00C5-4979-9237-7F617D7BDA81}" srcId="{BB84C597-EF62-46F4-B6ED-7C56E7FCBF6E}" destId="{8BC414C4-DC4E-4441-9355-C6A5518E4308}" srcOrd="0" destOrd="0" parTransId="{28BA6337-6DAE-4489-9DA9-75F7270319E0}" sibTransId="{6B8EF941-5DCC-45DE-A71D-FF47501E39D4}"/>
    <dgm:cxn modelId="{158581F2-4394-4C1E-AD4A-13C9ED14530C}" type="presOf" srcId="{393F640D-F505-4B37-B018-F32FDFC16BBA}" destId="{F7D63E00-2220-478B-AE86-662140CFC6F2}" srcOrd="1" destOrd="2" presId="urn:microsoft.com/office/officeart/2005/8/layout/vList4"/>
    <dgm:cxn modelId="{0D3E9215-C105-4B8B-A77B-61AD23B8D379}" type="presOf" srcId="{BC35CEFB-E443-46B7-A4BD-63EB634819EA}" destId="{A3C1A7BA-83A1-42EE-BA8B-CD08E46397F3}" srcOrd="1" destOrd="2" presId="urn:microsoft.com/office/officeart/2005/8/layout/vList4"/>
    <dgm:cxn modelId="{D8A5C00E-3BAB-413B-831A-B1EB369226B5}" type="presOf" srcId="{B3464DDB-00F9-4A21-9F28-ED61E5ADB54E}" destId="{B71BB917-9358-483B-B396-4D36183798AA}" srcOrd="1" destOrd="0" presId="urn:microsoft.com/office/officeart/2005/8/layout/vList4"/>
    <dgm:cxn modelId="{178EFCDD-51E9-4218-B7C8-7711B537A1DD}" type="presOf" srcId="{0BC95F63-B923-4A3C-9529-5931C39012B8}" destId="{A51FC192-9A06-4AEF-B63A-BFBA8EC3150D}" srcOrd="1" destOrd="1" presId="urn:microsoft.com/office/officeart/2005/8/layout/vList4"/>
    <dgm:cxn modelId="{29F1931F-5B0A-420C-AC43-0F90E0FCE903}" type="presOf" srcId="{7C900ACA-14BF-4F94-AE45-5572845E7A38}" destId="{FA164EB3-81C8-4508-B13F-A8601A6E3B5E}" srcOrd="1" destOrd="2" presId="urn:microsoft.com/office/officeart/2005/8/layout/vList4"/>
    <dgm:cxn modelId="{BCA00F10-D11E-4A47-B407-798D7057DAA5}" srcId="{7DED140F-FD4D-4956-B252-7045F5A453D5}" destId="{0BC95F63-B923-4A3C-9529-5931C39012B8}" srcOrd="0" destOrd="0" parTransId="{89C2D483-5D5B-4425-9477-87A6E5823A04}" sibTransId="{AD43BC26-25F9-4BE3-BA79-81E471FC4269}"/>
    <dgm:cxn modelId="{475866A0-33CD-4BF5-9C39-C38B614B5497}" type="presOf" srcId="{C3E06FE1-A847-4E70-95AA-112DA11C83ED}" destId="{5F32E087-F7C1-469F-8D80-31DD7123E160}" srcOrd="1" destOrd="1" presId="urn:microsoft.com/office/officeart/2005/8/layout/vList4"/>
    <dgm:cxn modelId="{2400A2DF-3D71-48A7-85D6-94F702BD46F9}" type="presOf" srcId="{622EDBA3-76B8-4F1D-80E1-DEE8AE0335C3}" destId="{F7D63E00-2220-478B-AE86-662140CFC6F2}" srcOrd="1" destOrd="0" presId="urn:microsoft.com/office/officeart/2005/8/layout/vList4"/>
    <dgm:cxn modelId="{0766FF28-4329-4F8C-9A3C-FA4EA5CD2679}" type="presOf" srcId="{BC35CEFB-E443-46B7-A4BD-63EB634819EA}" destId="{E7BCAE58-F6A3-4318-AF63-C06D3FC6374B}" srcOrd="0" destOrd="2" presId="urn:microsoft.com/office/officeart/2005/8/layout/vList4"/>
    <dgm:cxn modelId="{42DA9F8B-4FC7-4977-AD03-F19A7F3BFE7D}" type="presOf" srcId="{0E000846-47DE-4065-A131-AD50139E8D42}" destId="{F965788F-F017-4325-98DE-364DAEDBE8D2}" srcOrd="0" destOrd="1" presId="urn:microsoft.com/office/officeart/2005/8/layout/vList4"/>
    <dgm:cxn modelId="{9414B487-C6C1-4A4E-B672-FB1A24B26EA2}" type="presOf" srcId="{11E4A1B8-EFAD-42AC-9DD7-EE7788C7FFAE}" destId="{E7BCAE58-F6A3-4318-AF63-C06D3FC6374B}" srcOrd="0" destOrd="1" presId="urn:microsoft.com/office/officeart/2005/8/layout/vList4"/>
    <dgm:cxn modelId="{0F5EB067-BC93-49BB-8CB7-8A7B39494ED2}" srcId="{B4337085-3F5C-49A0-AEB7-8C4B5FBBB118}" destId="{622EDBA3-76B8-4F1D-80E1-DEE8AE0335C3}" srcOrd="1" destOrd="0" parTransId="{B0D2AF20-978E-43FD-820A-7D40C5DBB826}" sibTransId="{A5F82AAB-E6FB-4DB2-BA3B-6341D3DE879C}"/>
    <dgm:cxn modelId="{FAD76EFA-21EB-4175-8E9B-6F1C9898A495}" srcId="{7B268DF9-9D75-4C51-A566-0554E1F2B568}" destId="{C3E06FE1-A847-4E70-95AA-112DA11C83ED}" srcOrd="0" destOrd="0" parTransId="{BF796AA7-5F84-49A8-88A1-9A0BF0477D44}" sibTransId="{727E5116-F421-4D37-A487-17A28F113F0A}"/>
    <dgm:cxn modelId="{82BA7751-499E-4441-B0D9-BC627953A909}" type="presOf" srcId="{9ED421E9-8D00-4BF2-9DDA-955AFE3ECACC}" destId="{E7BCAE58-F6A3-4318-AF63-C06D3FC6374B}" srcOrd="0" destOrd="0" presId="urn:microsoft.com/office/officeart/2005/8/layout/vList4"/>
    <dgm:cxn modelId="{59CD7C7B-62C6-4E05-89B4-A33E613AD0E9}" type="presOf" srcId="{1834C3A1-37DC-4DAA-88A4-82D0E9E4C625}" destId="{B71BB917-9358-483B-B396-4D36183798AA}" srcOrd="1" destOrd="2" presId="urn:microsoft.com/office/officeart/2005/8/layout/vList4"/>
    <dgm:cxn modelId="{94051719-9425-41DD-92C1-7BED9396BF33}" type="presOf" srcId="{BE5CF153-98F0-435E-801A-73E41B867783}" destId="{6D35E4B5-E894-4538-AE08-1BAFB214657A}" srcOrd="0" destOrd="1" presId="urn:microsoft.com/office/officeart/2005/8/layout/vList4"/>
    <dgm:cxn modelId="{4456105F-E944-4277-8656-176072D922CA}" srcId="{9ED421E9-8D00-4BF2-9DDA-955AFE3ECACC}" destId="{BC35CEFB-E443-46B7-A4BD-63EB634819EA}" srcOrd="1" destOrd="0" parTransId="{BAE7949F-BE72-4FD1-A58E-CBDF4A97A4B1}" sibTransId="{DF836833-2CBD-4377-8ACF-C5ABCC93ED02}"/>
    <dgm:cxn modelId="{26F25F0B-01EF-4033-8EA7-0AE0045D9694}" type="presOf" srcId="{9ED421E9-8D00-4BF2-9DDA-955AFE3ECACC}" destId="{A3C1A7BA-83A1-42EE-BA8B-CD08E46397F3}" srcOrd="1" destOrd="0" presId="urn:microsoft.com/office/officeart/2005/8/layout/vList4"/>
    <dgm:cxn modelId="{B62522F6-BA9A-4DC7-B336-443E44EA73AD}" srcId="{B3464DDB-00F9-4A21-9F28-ED61E5ADB54E}" destId="{BE5CF153-98F0-435E-801A-73E41B867783}" srcOrd="0" destOrd="0" parTransId="{5060BB2D-444D-4CA9-8A7F-285FBF95FFD3}" sibTransId="{3C2DDC1E-5643-48C7-BF74-B1C01FB19C53}"/>
    <dgm:cxn modelId="{AEFC7DCE-E3CF-4CFE-8214-5E46F4FCBB8F}" srcId="{BB84C597-EF62-46F4-B6ED-7C56E7FCBF6E}" destId="{7C900ACA-14BF-4F94-AE45-5572845E7A38}" srcOrd="1" destOrd="0" parTransId="{8CE8C266-8432-469D-A5B1-EFF6F3D47B5F}" sibTransId="{12608A24-2050-435C-AC10-D1C4A987457C}"/>
    <dgm:cxn modelId="{B31223B6-F791-4608-A8C8-156EEB98D8DA}" type="presOf" srcId="{7C900ACA-14BF-4F94-AE45-5572845E7A38}" destId="{1A0B6592-B181-4811-82D0-5052C5920935}" srcOrd="0" destOrd="2" presId="urn:microsoft.com/office/officeart/2005/8/layout/vList4"/>
    <dgm:cxn modelId="{04173221-AF42-4C53-AE21-ED8854A34888}" type="presOf" srcId="{B4337085-3F5C-49A0-AEB7-8C4B5FBBB118}" destId="{DC5FD687-32D8-4635-9B5B-AC7980133BCA}" srcOrd="0" destOrd="0" presId="urn:microsoft.com/office/officeart/2005/8/layout/vList4"/>
    <dgm:cxn modelId="{45777F8A-0C32-4151-A04D-9B4FC247D19D}" type="presOf" srcId="{DE224AA9-56D8-4044-BDD6-E668D808B204}" destId="{E49370E9-A5D5-435A-8D20-13FC484DDC97}" srcOrd="0" destOrd="2" presId="urn:microsoft.com/office/officeart/2005/8/layout/vList4"/>
    <dgm:cxn modelId="{FD740577-B6FF-40CE-8839-E914F707AECE}" srcId="{B4337085-3F5C-49A0-AEB7-8C4B5FBBB118}" destId="{B3464DDB-00F9-4A21-9F28-ED61E5ADB54E}" srcOrd="5" destOrd="0" parTransId="{5DE2432C-7D8F-4A4A-BA03-9D1CDCB08DE2}" sibTransId="{9C5DF196-793C-4CFB-8222-8F14ED978D1B}"/>
    <dgm:cxn modelId="{AE20F3CF-EE22-4C33-8224-7B095DF2ED93}" srcId="{7B268DF9-9D75-4C51-A566-0554E1F2B568}" destId="{C914183C-BCD0-46C4-B591-5EF9BDFC67BA}" srcOrd="1" destOrd="0" parTransId="{91AA10FC-88F9-46AF-880B-8B70BCF35F76}" sibTransId="{5AF70836-1C88-48E4-A349-EB7E9043C543}"/>
    <dgm:cxn modelId="{64DD5CC8-A9C2-42B2-8655-23A6C104B0C6}" srcId="{B4337085-3F5C-49A0-AEB7-8C4B5FBBB118}" destId="{7B268DF9-9D75-4C51-A566-0554E1F2B568}" srcOrd="0" destOrd="0" parTransId="{6E9B8D43-6A99-49BC-ACA3-61885BC52BCF}" sibTransId="{D04D2EC1-ED26-4B79-9B12-E6793F7A2948}"/>
    <dgm:cxn modelId="{049B5CFF-310B-44C9-8D2B-E30D24CFE326}" srcId="{B4337085-3F5C-49A0-AEB7-8C4B5FBBB118}" destId="{7DED140F-FD4D-4956-B252-7045F5A453D5}" srcOrd="4" destOrd="0" parTransId="{62501068-0115-4D55-86B8-BA6C9E324A76}" sibTransId="{0D35970B-43C4-449B-9C24-FF7CB209130E}"/>
    <dgm:cxn modelId="{27CE5FC3-980F-4385-BFF3-6B57A7A828D5}" type="presOf" srcId="{DE224AA9-56D8-4044-BDD6-E668D808B204}" destId="{A51FC192-9A06-4AEF-B63A-BFBA8EC3150D}" srcOrd="1" destOrd="2" presId="urn:microsoft.com/office/officeart/2005/8/layout/vList4"/>
    <dgm:cxn modelId="{B62C425A-3F14-4DD0-90B9-95BFD3E91320}" type="presOf" srcId="{7DED140F-FD4D-4956-B252-7045F5A453D5}" destId="{A51FC192-9A06-4AEF-B63A-BFBA8EC3150D}" srcOrd="1" destOrd="0" presId="urn:microsoft.com/office/officeart/2005/8/layout/vList4"/>
    <dgm:cxn modelId="{4BFEC74C-5D3E-4807-BDD6-C638014F6021}" srcId="{622EDBA3-76B8-4F1D-80E1-DEE8AE0335C3}" destId="{0E000846-47DE-4065-A131-AD50139E8D42}" srcOrd="0" destOrd="0" parTransId="{3E581DB1-076B-4312-9154-6623388B8C8C}" sibTransId="{B2C55A7C-D223-4C3A-9EA6-F63410E044D9}"/>
    <dgm:cxn modelId="{C82E03D2-D0C0-4184-9E9D-C5C3D27CFF2B}" type="presOf" srcId="{1834C3A1-37DC-4DAA-88A4-82D0E9E4C625}" destId="{6D35E4B5-E894-4538-AE08-1BAFB214657A}" srcOrd="0" destOrd="2" presId="urn:microsoft.com/office/officeart/2005/8/layout/vList4"/>
    <dgm:cxn modelId="{E760760C-06B4-449C-8D92-42AB42448AC4}" type="presParOf" srcId="{DC5FD687-32D8-4635-9B5B-AC7980133BCA}" destId="{66C723B0-568D-425F-9A6E-2D940CBB8795}" srcOrd="0" destOrd="0" presId="urn:microsoft.com/office/officeart/2005/8/layout/vList4"/>
    <dgm:cxn modelId="{7E920841-0E49-48F1-BB58-BE8D89DC26E2}" type="presParOf" srcId="{66C723B0-568D-425F-9A6E-2D940CBB8795}" destId="{5A4806EA-F257-45EC-BCD8-18BAC0DE68A5}" srcOrd="0" destOrd="0" presId="urn:microsoft.com/office/officeart/2005/8/layout/vList4"/>
    <dgm:cxn modelId="{FD5541ED-03A2-4F14-952A-C60A0A207E2D}" type="presParOf" srcId="{66C723B0-568D-425F-9A6E-2D940CBB8795}" destId="{686E5870-BACC-419F-8FB1-7B9A293E8DFC}" srcOrd="1" destOrd="0" presId="urn:microsoft.com/office/officeart/2005/8/layout/vList4"/>
    <dgm:cxn modelId="{72A59A58-BFE4-424D-B8BE-9C81455E534B}" type="presParOf" srcId="{66C723B0-568D-425F-9A6E-2D940CBB8795}" destId="{5F32E087-F7C1-469F-8D80-31DD7123E160}" srcOrd="2" destOrd="0" presId="urn:microsoft.com/office/officeart/2005/8/layout/vList4"/>
    <dgm:cxn modelId="{5CB8CE56-FCFE-403E-A246-B9EC6F5DE2D4}" type="presParOf" srcId="{DC5FD687-32D8-4635-9B5B-AC7980133BCA}" destId="{3EC7886A-EAAB-4A0E-B787-9947656B52F4}" srcOrd="1" destOrd="0" presId="urn:microsoft.com/office/officeart/2005/8/layout/vList4"/>
    <dgm:cxn modelId="{7B3A3F5D-B00F-4573-AF5A-9C0015FF75CE}" type="presParOf" srcId="{DC5FD687-32D8-4635-9B5B-AC7980133BCA}" destId="{5785C177-92CC-4296-AF32-DD8775EE0D14}" srcOrd="2" destOrd="0" presId="urn:microsoft.com/office/officeart/2005/8/layout/vList4"/>
    <dgm:cxn modelId="{890ED215-2612-4476-85C6-39D579D52311}" type="presParOf" srcId="{5785C177-92CC-4296-AF32-DD8775EE0D14}" destId="{F965788F-F017-4325-98DE-364DAEDBE8D2}" srcOrd="0" destOrd="0" presId="urn:microsoft.com/office/officeart/2005/8/layout/vList4"/>
    <dgm:cxn modelId="{5F4D9BB8-C34B-435D-8C0C-77026642D7AB}" type="presParOf" srcId="{5785C177-92CC-4296-AF32-DD8775EE0D14}" destId="{296EBC2D-EEC7-4457-8F69-35AA0B2CC09A}" srcOrd="1" destOrd="0" presId="urn:microsoft.com/office/officeart/2005/8/layout/vList4"/>
    <dgm:cxn modelId="{07530B4E-6B9A-4E98-8588-D040B4D264EB}" type="presParOf" srcId="{5785C177-92CC-4296-AF32-DD8775EE0D14}" destId="{F7D63E00-2220-478B-AE86-662140CFC6F2}" srcOrd="2" destOrd="0" presId="urn:microsoft.com/office/officeart/2005/8/layout/vList4"/>
    <dgm:cxn modelId="{3D6E5F8F-6D0B-4175-AAA4-62FF16716757}" type="presParOf" srcId="{DC5FD687-32D8-4635-9B5B-AC7980133BCA}" destId="{FCF9C6CC-505C-402C-8020-B2E37F0FC78D}" srcOrd="3" destOrd="0" presId="urn:microsoft.com/office/officeart/2005/8/layout/vList4"/>
    <dgm:cxn modelId="{BF79F475-93BC-4066-8692-651F5AA01D3E}" type="presParOf" srcId="{DC5FD687-32D8-4635-9B5B-AC7980133BCA}" destId="{45AE6F0C-8514-46E5-97DC-3720EDECF5AD}" srcOrd="4" destOrd="0" presId="urn:microsoft.com/office/officeart/2005/8/layout/vList4"/>
    <dgm:cxn modelId="{99A8C4FA-3E12-4A2E-AA0B-25A2688160F4}" type="presParOf" srcId="{45AE6F0C-8514-46E5-97DC-3720EDECF5AD}" destId="{E7BCAE58-F6A3-4318-AF63-C06D3FC6374B}" srcOrd="0" destOrd="0" presId="urn:microsoft.com/office/officeart/2005/8/layout/vList4"/>
    <dgm:cxn modelId="{CB134BA3-734A-4747-8734-464B9907F3AC}" type="presParOf" srcId="{45AE6F0C-8514-46E5-97DC-3720EDECF5AD}" destId="{463B1F5C-39C1-46C2-8575-A4895C52C28D}" srcOrd="1" destOrd="0" presId="urn:microsoft.com/office/officeart/2005/8/layout/vList4"/>
    <dgm:cxn modelId="{29681D43-469D-4DF5-9445-868CE1B6DCD8}" type="presParOf" srcId="{45AE6F0C-8514-46E5-97DC-3720EDECF5AD}" destId="{A3C1A7BA-83A1-42EE-BA8B-CD08E46397F3}" srcOrd="2" destOrd="0" presId="urn:microsoft.com/office/officeart/2005/8/layout/vList4"/>
    <dgm:cxn modelId="{ED1BBD3F-2601-4268-9492-6F04ABA0DF34}" type="presParOf" srcId="{DC5FD687-32D8-4635-9B5B-AC7980133BCA}" destId="{2C6C8071-EBFE-44EF-A3E6-5A2BE9D0412E}" srcOrd="5" destOrd="0" presId="urn:microsoft.com/office/officeart/2005/8/layout/vList4"/>
    <dgm:cxn modelId="{E986407C-D320-42D0-A209-A2D7C99489D8}" type="presParOf" srcId="{DC5FD687-32D8-4635-9B5B-AC7980133BCA}" destId="{8947050E-CE5F-4AAB-85BE-0FC7B4E1CBF1}" srcOrd="6" destOrd="0" presId="urn:microsoft.com/office/officeart/2005/8/layout/vList4"/>
    <dgm:cxn modelId="{44263EE7-F6F1-4E1B-810B-9569C1A52E9E}" type="presParOf" srcId="{8947050E-CE5F-4AAB-85BE-0FC7B4E1CBF1}" destId="{1A0B6592-B181-4811-82D0-5052C5920935}" srcOrd="0" destOrd="0" presId="urn:microsoft.com/office/officeart/2005/8/layout/vList4"/>
    <dgm:cxn modelId="{53284D72-FDFC-4E62-A553-3926791D65D8}" type="presParOf" srcId="{8947050E-CE5F-4AAB-85BE-0FC7B4E1CBF1}" destId="{625C43CD-147E-4798-A2D8-A5296025DE49}" srcOrd="1" destOrd="0" presId="urn:microsoft.com/office/officeart/2005/8/layout/vList4"/>
    <dgm:cxn modelId="{FCD81018-49A8-4E6E-A363-04D209B88651}" type="presParOf" srcId="{8947050E-CE5F-4AAB-85BE-0FC7B4E1CBF1}" destId="{FA164EB3-81C8-4508-B13F-A8601A6E3B5E}" srcOrd="2" destOrd="0" presId="urn:microsoft.com/office/officeart/2005/8/layout/vList4"/>
    <dgm:cxn modelId="{F4BECA83-8999-45E3-9EB5-2FA49740AD0C}" type="presParOf" srcId="{DC5FD687-32D8-4635-9B5B-AC7980133BCA}" destId="{BDE36873-CDC0-400C-AAC4-9268E74348BD}" srcOrd="7" destOrd="0" presId="urn:microsoft.com/office/officeart/2005/8/layout/vList4"/>
    <dgm:cxn modelId="{4BCFFBE1-D595-4D92-938F-D8B2439D30FD}" type="presParOf" srcId="{DC5FD687-32D8-4635-9B5B-AC7980133BCA}" destId="{D0400D41-79C0-4FAD-ADBF-9F40230CBC03}" srcOrd="8" destOrd="0" presId="urn:microsoft.com/office/officeart/2005/8/layout/vList4"/>
    <dgm:cxn modelId="{47FA5653-D708-47AF-AFED-EAA63D64EA47}" type="presParOf" srcId="{D0400D41-79C0-4FAD-ADBF-9F40230CBC03}" destId="{E49370E9-A5D5-435A-8D20-13FC484DDC97}" srcOrd="0" destOrd="0" presId="urn:microsoft.com/office/officeart/2005/8/layout/vList4"/>
    <dgm:cxn modelId="{2365B52A-250F-4AD8-BE33-AED3132A760B}" type="presParOf" srcId="{D0400D41-79C0-4FAD-ADBF-9F40230CBC03}" destId="{79A98E52-C1B4-4073-96DD-0E32DBC1CD7E}" srcOrd="1" destOrd="0" presId="urn:microsoft.com/office/officeart/2005/8/layout/vList4"/>
    <dgm:cxn modelId="{91515E7A-1524-4818-9206-05F449C70FD7}" type="presParOf" srcId="{D0400D41-79C0-4FAD-ADBF-9F40230CBC03}" destId="{A51FC192-9A06-4AEF-B63A-BFBA8EC3150D}" srcOrd="2" destOrd="0" presId="urn:microsoft.com/office/officeart/2005/8/layout/vList4"/>
    <dgm:cxn modelId="{7E997403-A8DC-476E-8E9B-2E4123342799}" type="presParOf" srcId="{DC5FD687-32D8-4635-9B5B-AC7980133BCA}" destId="{89CAB72D-C1F6-4471-9664-5BC9B1AD1EAD}" srcOrd="9" destOrd="0" presId="urn:microsoft.com/office/officeart/2005/8/layout/vList4"/>
    <dgm:cxn modelId="{95FB1640-92D4-4CC6-B9CB-925E5CCF4DFB}" type="presParOf" srcId="{DC5FD687-32D8-4635-9B5B-AC7980133BCA}" destId="{AFB91D21-BEDD-42C3-9727-20EA6B282D90}" srcOrd="10" destOrd="0" presId="urn:microsoft.com/office/officeart/2005/8/layout/vList4"/>
    <dgm:cxn modelId="{F6CD53F5-6B04-4F2A-BE7B-266405F40100}" type="presParOf" srcId="{AFB91D21-BEDD-42C3-9727-20EA6B282D90}" destId="{6D35E4B5-E894-4538-AE08-1BAFB214657A}" srcOrd="0" destOrd="0" presId="urn:microsoft.com/office/officeart/2005/8/layout/vList4"/>
    <dgm:cxn modelId="{0DD02030-EDC0-44DE-B53F-37715503D525}" type="presParOf" srcId="{AFB91D21-BEDD-42C3-9727-20EA6B282D90}" destId="{7A870D2E-C569-460B-8A04-7E348A701852}" srcOrd="1" destOrd="0" presId="urn:microsoft.com/office/officeart/2005/8/layout/vList4"/>
    <dgm:cxn modelId="{EDCE30A4-3CF3-4B8A-8FF4-0DD325669198}" type="presParOf" srcId="{AFB91D21-BEDD-42C3-9727-20EA6B282D90}" destId="{B71BB917-9358-483B-B396-4D36183798AA}" srcOrd="2" destOrd="0" presId="urn:microsoft.com/office/officeart/2005/8/layout/vList4"/>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A4806EA-F257-45EC-BCD8-18BAC0DE68A5}">
      <dsp:nvSpPr>
        <dsp:cNvPr id="0" name=""/>
        <dsp:cNvSpPr/>
      </dsp:nvSpPr>
      <dsp:spPr>
        <a:xfrm>
          <a:off x="72952" y="0"/>
          <a:ext cx="5969144" cy="72974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t" anchorCtr="0">
          <a:noAutofit/>
        </a:bodyPr>
        <a:lstStyle/>
        <a:p>
          <a:pPr lvl="0" algn="l" defTabSz="466725">
            <a:lnSpc>
              <a:spcPct val="90000"/>
            </a:lnSpc>
            <a:spcBef>
              <a:spcPct val="0"/>
            </a:spcBef>
            <a:spcAft>
              <a:spcPct val="35000"/>
            </a:spcAft>
          </a:pPr>
          <a:r>
            <a:rPr lang="uk-UA" sz="1050" b="1" kern="1200">
              <a:solidFill>
                <a:srgbClr val="0070C0"/>
              </a:solidFill>
              <a:latin typeface="+mj-lt"/>
            </a:rPr>
            <a:t>Закон Паркінсона</a:t>
          </a:r>
          <a:endParaRPr lang="ru-RU" sz="1050" b="1" kern="1200">
            <a:solidFill>
              <a:srgbClr val="0070C0"/>
            </a:solidFill>
            <a:latin typeface="+mj-lt"/>
          </a:endParaRPr>
        </a:p>
        <a:p>
          <a:pPr marL="57150" lvl="1" indent="-57150" algn="l" defTabSz="444500">
            <a:lnSpc>
              <a:spcPct val="90000"/>
            </a:lnSpc>
            <a:spcBef>
              <a:spcPct val="0"/>
            </a:spcBef>
            <a:spcAft>
              <a:spcPct val="15000"/>
            </a:spcAft>
            <a:buChar char="••"/>
          </a:pPr>
          <a:r>
            <a:rPr lang="uk-UA" sz="1000" kern="1200">
              <a:latin typeface="+mj-lt"/>
            </a:rPr>
            <a:t>Чим більше часу надано на виконання роботи, тим більше часу вона забирає.</a:t>
          </a:r>
          <a:endParaRPr lang="ru-RU" sz="1000" kern="1200">
            <a:latin typeface="+mj-lt"/>
          </a:endParaRPr>
        </a:p>
        <a:p>
          <a:pPr marL="57150" lvl="1" indent="-57150" algn="l" defTabSz="444500">
            <a:lnSpc>
              <a:spcPct val="90000"/>
            </a:lnSpc>
            <a:spcBef>
              <a:spcPct val="0"/>
            </a:spcBef>
            <a:spcAft>
              <a:spcPct val="15000"/>
            </a:spcAft>
            <a:buChar char="••"/>
          </a:pPr>
          <a:r>
            <a:rPr lang="uk-UA" sz="1000" kern="1200">
              <a:latin typeface="+mj-lt"/>
            </a:rPr>
            <a:t>Виходити слід із необхідного часу, а не із бажаного. Обмежуйте себе в часі. Установлюйте чіткі терміни, необхідні для виконання завдань.</a:t>
          </a:r>
          <a:endParaRPr lang="ru-RU" sz="1000" kern="1200">
            <a:latin typeface="+mj-lt"/>
          </a:endParaRPr>
        </a:p>
      </dsp:txBody>
      <dsp:txXfrm>
        <a:off x="1331539" y="0"/>
        <a:ext cx="4710558" cy="729746"/>
      </dsp:txXfrm>
    </dsp:sp>
    <dsp:sp modelId="{686E5870-BACC-419F-8FB1-7B9A293E8DFC}">
      <dsp:nvSpPr>
        <dsp:cNvPr id="0" name=""/>
        <dsp:cNvSpPr/>
      </dsp:nvSpPr>
      <dsp:spPr>
        <a:xfrm>
          <a:off x="224787" y="35603"/>
          <a:ext cx="906115" cy="658539"/>
        </a:xfrm>
        <a:prstGeom prst="roundRect">
          <a:avLst>
            <a:gd name="adj" fmla="val 10000"/>
          </a:avLst>
        </a:prstGeom>
        <a:blipFill rotWithShape="0">
          <a:blip xmlns:r="http://schemas.openxmlformats.org/officeDocument/2006/relationships" r:embed="rId1"/>
          <a:stretch>
            <a:fillRect/>
          </a:stretch>
        </a:blip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F965788F-F017-4325-98DE-364DAEDBE8D2}">
      <dsp:nvSpPr>
        <dsp:cNvPr id="0" name=""/>
        <dsp:cNvSpPr/>
      </dsp:nvSpPr>
      <dsp:spPr>
        <a:xfrm>
          <a:off x="57145" y="801220"/>
          <a:ext cx="6000759" cy="635158"/>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t" anchorCtr="0">
          <a:noAutofit/>
        </a:bodyPr>
        <a:lstStyle/>
        <a:p>
          <a:pPr lvl="0" algn="l" defTabSz="466725">
            <a:lnSpc>
              <a:spcPct val="90000"/>
            </a:lnSpc>
            <a:spcBef>
              <a:spcPct val="0"/>
            </a:spcBef>
            <a:spcAft>
              <a:spcPct val="35000"/>
            </a:spcAft>
          </a:pPr>
          <a:r>
            <a:rPr lang="uk-UA" sz="1050" b="1" kern="1200">
              <a:solidFill>
                <a:srgbClr val="0070C0"/>
              </a:solidFill>
              <a:latin typeface="+mj-lt"/>
            </a:rPr>
            <a:t>Закон Дугласа</a:t>
          </a:r>
          <a:endParaRPr lang="ru-RU" sz="1050" b="1" kern="1200">
            <a:solidFill>
              <a:srgbClr val="0070C0"/>
            </a:solidFill>
            <a:latin typeface="+mj-lt"/>
          </a:endParaRPr>
        </a:p>
        <a:p>
          <a:pPr marL="57150" lvl="1" indent="-57150" algn="l" defTabSz="444500">
            <a:lnSpc>
              <a:spcPct val="90000"/>
            </a:lnSpc>
            <a:spcBef>
              <a:spcPct val="0"/>
            </a:spcBef>
            <a:spcAft>
              <a:spcPct val="15000"/>
            </a:spcAft>
            <a:buChar char="••"/>
          </a:pPr>
          <a:r>
            <a:rPr lang="uk-UA" sz="1000" kern="1200">
              <a:latin typeface="+mj-lt"/>
            </a:rPr>
            <a:t>Простір на столі заповнюють документи, пошук необхідного забирає час.</a:t>
          </a:r>
          <a:endParaRPr lang="ru-RU" sz="1000" kern="1200">
            <a:latin typeface="+mj-lt"/>
          </a:endParaRPr>
        </a:p>
        <a:p>
          <a:pPr marL="57150" lvl="1" indent="-57150" algn="l" defTabSz="444500">
            <a:lnSpc>
              <a:spcPct val="90000"/>
            </a:lnSpc>
            <a:spcBef>
              <a:spcPct val="0"/>
            </a:spcBef>
            <a:spcAft>
              <a:spcPct val="15000"/>
            </a:spcAft>
            <a:buChar char="••"/>
          </a:pPr>
          <a:r>
            <a:rPr lang="uk-UA" sz="1000" kern="1200">
              <a:latin typeface="+mj-lt"/>
            </a:rPr>
            <a:t>Звільніть робоче місце від зайвих паперів (з якими не працюєте).</a:t>
          </a:r>
          <a:endParaRPr lang="ru-RU" sz="1000" kern="1200">
            <a:latin typeface="+mj-lt"/>
          </a:endParaRPr>
        </a:p>
      </dsp:txBody>
      <dsp:txXfrm>
        <a:off x="1322397" y="801220"/>
        <a:ext cx="4735507" cy="635158"/>
      </dsp:txXfrm>
    </dsp:sp>
    <dsp:sp modelId="{296EBC2D-EEC7-4457-8F69-35AA0B2CC09A}">
      <dsp:nvSpPr>
        <dsp:cNvPr id="0" name=""/>
        <dsp:cNvSpPr/>
      </dsp:nvSpPr>
      <dsp:spPr>
        <a:xfrm>
          <a:off x="230101" y="796087"/>
          <a:ext cx="895487" cy="645425"/>
        </a:xfrm>
        <a:prstGeom prst="roundRect">
          <a:avLst>
            <a:gd name="adj" fmla="val 10000"/>
          </a:avLst>
        </a:prstGeom>
        <a:blipFill rotWithShape="0">
          <a:blip xmlns:r="http://schemas.openxmlformats.org/officeDocument/2006/relationships" r:embed="rId1"/>
          <a:stretch>
            <a:fillRect/>
          </a:stretch>
        </a:blip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E7BCAE58-F6A3-4318-AF63-C06D3FC6374B}">
      <dsp:nvSpPr>
        <dsp:cNvPr id="0" name=""/>
        <dsp:cNvSpPr/>
      </dsp:nvSpPr>
      <dsp:spPr>
        <a:xfrm>
          <a:off x="66684" y="1507852"/>
          <a:ext cx="5981680" cy="72974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t" anchorCtr="0">
          <a:noAutofit/>
        </a:bodyPr>
        <a:lstStyle/>
        <a:p>
          <a:pPr lvl="0" algn="l" defTabSz="466725">
            <a:lnSpc>
              <a:spcPct val="90000"/>
            </a:lnSpc>
            <a:spcBef>
              <a:spcPct val="0"/>
            </a:spcBef>
            <a:spcAft>
              <a:spcPct val="35000"/>
            </a:spcAft>
          </a:pPr>
          <a:r>
            <a:rPr lang="uk-UA" sz="1050" b="1" kern="1200">
              <a:solidFill>
                <a:srgbClr val="0070C0"/>
              </a:solidFill>
              <a:latin typeface="+mj-lt"/>
            </a:rPr>
            <a:t>Закон Парето</a:t>
          </a:r>
          <a:endParaRPr lang="ru-RU" sz="1050" b="1" kern="1200">
            <a:solidFill>
              <a:srgbClr val="0070C0"/>
            </a:solidFill>
            <a:latin typeface="+mj-lt"/>
          </a:endParaRPr>
        </a:p>
        <a:p>
          <a:pPr marL="57150" lvl="1" indent="-57150" algn="l" defTabSz="444500">
            <a:lnSpc>
              <a:spcPct val="90000"/>
            </a:lnSpc>
            <a:spcBef>
              <a:spcPct val="0"/>
            </a:spcBef>
            <a:spcAft>
              <a:spcPct val="15000"/>
            </a:spcAft>
            <a:buChar char="••"/>
          </a:pPr>
          <a:r>
            <a:rPr lang="uk-UA" sz="1000" kern="1200">
              <a:latin typeface="+mj-lt"/>
            </a:rPr>
            <a:t>Головна робота займає менше часу, а побічна, не настільки важлива — більше.</a:t>
          </a:r>
          <a:endParaRPr lang="ru-RU" sz="1000" kern="1200">
            <a:latin typeface="+mj-lt"/>
          </a:endParaRPr>
        </a:p>
        <a:p>
          <a:pPr marL="57150" lvl="1" indent="-57150" algn="l" defTabSz="444500">
            <a:lnSpc>
              <a:spcPct val="90000"/>
            </a:lnSpc>
            <a:spcBef>
              <a:spcPct val="0"/>
            </a:spcBef>
            <a:spcAft>
              <a:spcPct val="15000"/>
            </a:spcAft>
            <a:buChar char="••"/>
          </a:pPr>
          <a:r>
            <a:rPr lang="uk-UA" sz="1000" kern="1200">
              <a:latin typeface="+mj-lt"/>
            </a:rPr>
            <a:t>20 % пріоритетів забезпечують кожному 80 % успіху. Необхідно відокремлювати головне від вторинного, зберігати більше часу для основного.</a:t>
          </a:r>
          <a:endParaRPr lang="ru-RU" sz="1000" kern="1200">
            <a:latin typeface="+mj-lt"/>
          </a:endParaRPr>
        </a:p>
      </dsp:txBody>
      <dsp:txXfrm>
        <a:off x="1327914" y="1507852"/>
        <a:ext cx="4720450" cy="729746"/>
      </dsp:txXfrm>
    </dsp:sp>
    <dsp:sp modelId="{463B1F5C-39C1-46C2-8575-A4895C52C28D}">
      <dsp:nvSpPr>
        <dsp:cNvPr id="0" name=""/>
        <dsp:cNvSpPr/>
      </dsp:nvSpPr>
      <dsp:spPr>
        <a:xfrm>
          <a:off x="233672" y="1545176"/>
          <a:ext cx="888345" cy="655100"/>
        </a:xfrm>
        <a:prstGeom prst="roundRect">
          <a:avLst>
            <a:gd name="adj" fmla="val 10000"/>
          </a:avLst>
        </a:prstGeom>
        <a:blipFill rotWithShape="0">
          <a:blip xmlns:r="http://schemas.openxmlformats.org/officeDocument/2006/relationships" r:embed="rId2"/>
          <a:stretch>
            <a:fillRect/>
          </a:stretch>
        </a:blip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1A0B6592-B181-4811-82D0-5052C5920935}">
      <dsp:nvSpPr>
        <dsp:cNvPr id="0" name=""/>
        <dsp:cNvSpPr/>
      </dsp:nvSpPr>
      <dsp:spPr>
        <a:xfrm>
          <a:off x="85733" y="2303940"/>
          <a:ext cx="5943583" cy="72974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r>
            <a:rPr lang="uk-UA" sz="1100" b="1" kern="1200">
              <a:solidFill>
                <a:srgbClr val="0070C0"/>
              </a:solidFill>
              <a:latin typeface="+mj-lt"/>
            </a:rPr>
            <a:t>Закон альтернативи</a:t>
          </a:r>
        </a:p>
        <a:p>
          <a:pPr marL="57150" lvl="1" indent="-57150" algn="l" defTabSz="444500">
            <a:lnSpc>
              <a:spcPct val="90000"/>
            </a:lnSpc>
            <a:spcBef>
              <a:spcPct val="0"/>
            </a:spcBef>
            <a:spcAft>
              <a:spcPct val="15000"/>
            </a:spcAft>
            <a:buChar char="••"/>
          </a:pPr>
          <a:r>
            <a:rPr lang="uk-UA" sz="1000" kern="1200">
              <a:latin typeface="+mj-lt"/>
            </a:rPr>
            <a:t>Завжди є що робити, слід точно обрати час: що і для чого.</a:t>
          </a:r>
          <a:endParaRPr lang="ru-RU" sz="1000" kern="1200">
            <a:latin typeface="+mj-lt"/>
          </a:endParaRPr>
        </a:p>
        <a:p>
          <a:pPr marL="57150" lvl="1" indent="-57150" algn="l" defTabSz="444500">
            <a:lnSpc>
              <a:spcPct val="90000"/>
            </a:lnSpc>
            <a:spcBef>
              <a:spcPct val="0"/>
            </a:spcBef>
            <a:spcAft>
              <a:spcPct val="15000"/>
            </a:spcAft>
            <a:buChar char="••"/>
          </a:pPr>
          <a:r>
            <a:rPr lang="uk-UA" sz="1000" kern="1200">
              <a:latin typeface="+mj-lt"/>
            </a:rPr>
            <a:t>Не робити кілька справ, а обирати одну й робити її добре.</a:t>
          </a:r>
          <a:endParaRPr lang="ru-RU" sz="1000" kern="1200">
            <a:latin typeface="+mj-lt"/>
          </a:endParaRPr>
        </a:p>
      </dsp:txBody>
      <dsp:txXfrm>
        <a:off x="1338930" y="2303940"/>
        <a:ext cx="4690386" cy="729746"/>
      </dsp:txXfrm>
    </dsp:sp>
    <dsp:sp modelId="{625C43CD-147E-4798-A2D8-A5296025DE49}">
      <dsp:nvSpPr>
        <dsp:cNvPr id="0" name=""/>
        <dsp:cNvSpPr/>
      </dsp:nvSpPr>
      <dsp:spPr>
        <a:xfrm>
          <a:off x="285846" y="2346774"/>
          <a:ext cx="783998" cy="644077"/>
        </a:xfrm>
        <a:prstGeom prst="roundRect">
          <a:avLst>
            <a:gd name="adj" fmla="val 10000"/>
          </a:avLst>
        </a:prstGeom>
        <a:blipFill rotWithShape="0">
          <a:blip xmlns:r="http://schemas.openxmlformats.org/officeDocument/2006/relationships" r:embed="rId1"/>
          <a:stretch>
            <a:fillRect/>
          </a:stretch>
        </a:blip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E49370E9-A5D5-435A-8D20-13FC484DDC97}">
      <dsp:nvSpPr>
        <dsp:cNvPr id="0" name=""/>
        <dsp:cNvSpPr/>
      </dsp:nvSpPr>
      <dsp:spPr>
        <a:xfrm>
          <a:off x="66684" y="3100027"/>
          <a:ext cx="5981680" cy="72974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t" anchorCtr="0">
          <a:noAutofit/>
        </a:bodyPr>
        <a:lstStyle/>
        <a:p>
          <a:pPr lvl="0" algn="l" defTabSz="466725">
            <a:lnSpc>
              <a:spcPct val="90000"/>
            </a:lnSpc>
            <a:spcBef>
              <a:spcPct val="0"/>
            </a:spcBef>
            <a:spcAft>
              <a:spcPct val="35000"/>
            </a:spcAft>
          </a:pPr>
          <a:r>
            <a:rPr lang="uk-UA" sz="1050" b="1" kern="1200">
              <a:solidFill>
                <a:srgbClr val="0070C0"/>
              </a:solidFill>
              <a:latin typeface="+mj-lt"/>
            </a:rPr>
            <a:t>Закон свободи</a:t>
          </a:r>
          <a:endParaRPr lang="ru-RU" sz="1050" b="1" kern="1200">
            <a:solidFill>
              <a:srgbClr val="0070C0"/>
            </a:solidFill>
            <a:latin typeface="+mj-lt"/>
          </a:endParaRPr>
        </a:p>
        <a:p>
          <a:pPr marL="57150" lvl="1" indent="-57150" algn="l" defTabSz="444500">
            <a:lnSpc>
              <a:spcPct val="90000"/>
            </a:lnSpc>
            <a:spcBef>
              <a:spcPct val="0"/>
            </a:spcBef>
            <a:spcAft>
              <a:spcPct val="15000"/>
            </a:spcAft>
            <a:buChar char="••"/>
          </a:pPr>
          <a:r>
            <a:rPr lang="uk-UA" sz="1000" kern="1200">
              <a:latin typeface="+mj-lt"/>
            </a:rPr>
            <a:t>Усередині нас є ритм, власний годинник.</a:t>
          </a:r>
          <a:endParaRPr lang="ru-RU" sz="1000" kern="1200">
            <a:latin typeface="+mj-lt"/>
          </a:endParaRPr>
        </a:p>
        <a:p>
          <a:pPr marL="57150" lvl="1" indent="-57150" algn="l" defTabSz="444500">
            <a:lnSpc>
              <a:spcPct val="90000"/>
            </a:lnSpc>
            <a:spcBef>
              <a:spcPct val="0"/>
            </a:spcBef>
            <a:spcAft>
              <a:spcPct val="15000"/>
            </a:spcAft>
            <a:buChar char="••"/>
          </a:pPr>
          <a:r>
            <a:rPr lang="uk-UA" sz="1000" kern="1200">
              <a:latin typeface="+mj-lt"/>
            </a:rPr>
            <a:t>Роботу слід узгоджувати.</a:t>
          </a:r>
          <a:endParaRPr lang="ru-RU" sz="1000" kern="1200">
            <a:latin typeface="+mj-lt"/>
          </a:endParaRPr>
        </a:p>
      </dsp:txBody>
      <dsp:txXfrm>
        <a:off x="1327914" y="3100027"/>
        <a:ext cx="4720450" cy="729746"/>
      </dsp:txXfrm>
    </dsp:sp>
    <dsp:sp modelId="{79A98E52-C1B4-4073-96DD-0E32DBC1CD7E}">
      <dsp:nvSpPr>
        <dsp:cNvPr id="0" name=""/>
        <dsp:cNvSpPr/>
      </dsp:nvSpPr>
      <dsp:spPr>
        <a:xfrm>
          <a:off x="306717" y="3157900"/>
          <a:ext cx="742256" cy="614000"/>
        </a:xfrm>
        <a:prstGeom prst="roundRect">
          <a:avLst>
            <a:gd name="adj" fmla="val 10000"/>
          </a:avLst>
        </a:prstGeom>
        <a:blipFill rotWithShape="0">
          <a:blip xmlns:r="http://schemas.openxmlformats.org/officeDocument/2006/relationships" r:embed="rId1"/>
          <a:stretch>
            <a:fillRect/>
          </a:stretch>
        </a:blip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6D35E4B5-E894-4538-AE08-1BAFB214657A}">
      <dsp:nvSpPr>
        <dsp:cNvPr id="0" name=""/>
        <dsp:cNvSpPr/>
      </dsp:nvSpPr>
      <dsp:spPr>
        <a:xfrm>
          <a:off x="84143" y="3896114"/>
          <a:ext cx="5946763" cy="729746"/>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t" anchorCtr="0">
          <a:noAutofit/>
        </a:bodyPr>
        <a:lstStyle/>
        <a:p>
          <a:pPr lvl="0" algn="l" defTabSz="466725">
            <a:lnSpc>
              <a:spcPct val="90000"/>
            </a:lnSpc>
            <a:spcBef>
              <a:spcPct val="0"/>
            </a:spcBef>
            <a:spcAft>
              <a:spcPct val="35000"/>
            </a:spcAft>
          </a:pPr>
          <a:r>
            <a:rPr lang="uk-UA" sz="1050" b="1" kern="1200">
              <a:solidFill>
                <a:srgbClr val="0070C0"/>
              </a:solidFill>
              <a:latin typeface="+mj-lt"/>
            </a:rPr>
            <a:t>Закон Карлсона</a:t>
          </a:r>
        </a:p>
        <a:p>
          <a:pPr marL="57150" lvl="1" indent="-57150" algn="l" defTabSz="444500">
            <a:lnSpc>
              <a:spcPct val="90000"/>
            </a:lnSpc>
            <a:spcBef>
              <a:spcPct val="0"/>
            </a:spcBef>
            <a:spcAft>
              <a:spcPct val="15000"/>
            </a:spcAft>
            <a:buChar char="••"/>
          </a:pPr>
          <a:r>
            <a:rPr lang="uk-UA" sz="1000" kern="1200">
              <a:latin typeface="+mj-lt"/>
            </a:rPr>
            <a:t>Будь-яка перервана, а потім продовжена робота займає більше часу, ніж виконана без перерви.</a:t>
          </a:r>
          <a:endParaRPr lang="ru-RU" sz="1000" kern="1200">
            <a:latin typeface="+mj-lt"/>
          </a:endParaRPr>
        </a:p>
        <a:p>
          <a:pPr marL="57150" lvl="1" indent="-57150" algn="l" defTabSz="444500">
            <a:lnSpc>
              <a:spcPct val="90000"/>
            </a:lnSpc>
            <a:spcBef>
              <a:spcPct val="0"/>
            </a:spcBef>
            <a:spcAft>
              <a:spcPct val="15000"/>
            </a:spcAft>
            <a:buChar char="••"/>
          </a:pPr>
          <a:r>
            <a:rPr lang="uk-UA" sz="1000" kern="1200">
              <a:latin typeface="+mj-lt"/>
            </a:rPr>
            <a:t>Розпочав роботу — максимально заверши її.</a:t>
          </a:r>
          <a:endParaRPr lang="ru-RU" sz="1000" kern="1200">
            <a:latin typeface="+mj-lt"/>
          </a:endParaRPr>
        </a:p>
      </dsp:txBody>
      <dsp:txXfrm>
        <a:off x="1338010" y="3896114"/>
        <a:ext cx="4692896" cy="729746"/>
      </dsp:txXfrm>
    </dsp:sp>
    <dsp:sp modelId="{7A870D2E-C569-460B-8A04-7E348A701852}">
      <dsp:nvSpPr>
        <dsp:cNvPr id="0" name=""/>
        <dsp:cNvSpPr/>
      </dsp:nvSpPr>
      <dsp:spPr>
        <a:xfrm>
          <a:off x="261624" y="3959499"/>
          <a:ext cx="832441" cy="602977"/>
        </a:xfrm>
        <a:prstGeom prst="roundRect">
          <a:avLst>
            <a:gd name="adj" fmla="val 10000"/>
          </a:avLst>
        </a:prstGeom>
        <a:blipFill rotWithShape="0">
          <a:blip xmlns:r="http://schemas.openxmlformats.org/officeDocument/2006/relationships" r:embed="rId1"/>
          <a:stretch>
            <a:fillRect/>
          </a:stretch>
        </a:blip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8ED48F-0423-4499-813D-600D8B48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2690</TotalTime>
  <Pages>77</Pages>
  <Words>18595</Words>
  <Characters>105998</Characters>
  <Application>Microsoft Office Word</Application>
  <DocSecurity>0</DocSecurity>
  <Lines>883</Lines>
  <Paragraphs>248</Paragraphs>
  <ScaleCrop>false</ScaleCrop>
  <HeadingPairs>
    <vt:vector size="2" baseType="variant">
      <vt:variant>
        <vt:lpstr>Название</vt:lpstr>
      </vt:variant>
      <vt:variant>
        <vt:i4>1</vt:i4>
      </vt:variant>
    </vt:vector>
  </HeadingPairs>
  <TitlesOfParts>
    <vt:vector size="1" baseType="lpstr">
      <vt:lpstr>Самоменеджмент як технологія вдосконалення ділової культури заступника директора</vt:lpstr>
    </vt:vector>
  </TitlesOfParts>
  <Company/>
  <LinksUpToDate>false</LinksUpToDate>
  <CharactersWithSpaces>124345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Самоменеджмент як технологія вдосконалення ділової культури заступника директора</dc:title>
  <dc:subject/>
  <dc:creator>vital</dc:creator>
  <cp:keywords/>
  <dc:description/>
  <cp:lastModifiedBy>vital</cp:lastModifiedBy>
  <cp:revision>213</cp:revision>
  <dcterms:created xsi:type="dcterms:W3CDTF">2016-11-02T12:13:00Z</dcterms:created>
  <dcterms:modified xsi:type="dcterms:W3CDTF">2016-11-27T16:19:00Z</dcterms:modified>
</cp:coreProperties>
</file>