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8B" w:rsidRPr="00850E25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Pr="00850E25">
        <w:rPr>
          <w:rFonts w:ascii="Liberation Serif" w:hAnsi="Liberation Serif"/>
          <w:sz w:val="28"/>
          <w:szCs w:val="28"/>
          <w:lang w:val="uk-UA"/>
        </w:rPr>
        <w:t>Кравчина Н.І.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                          Вчитель біології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                          Вищої категорії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                          Вчитель-методист 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  <w:lang w:val="uk-UA"/>
        </w:rPr>
        <w:t>Синельниківська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 xml:space="preserve"> ЗОШ №1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                          Дніпропетровська обл</w:t>
      </w:r>
      <w:r>
        <w:rPr>
          <w:rFonts w:ascii="Liberation Serif" w:hAnsi="Liberation Serif"/>
          <w:sz w:val="28"/>
          <w:szCs w:val="28"/>
          <w:lang w:val="uk-UA"/>
        </w:rPr>
        <w:t>.</w:t>
      </w: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Тема уроку</w:t>
      </w:r>
      <w:r>
        <w:rPr>
          <w:rFonts w:ascii="Liberation Serif" w:hAnsi="Liberation Serif"/>
          <w:sz w:val="28"/>
          <w:szCs w:val="28"/>
          <w:lang w:val="uk-UA"/>
        </w:rPr>
        <w:t>: «Вітаміни – це здоров’я та спосіб життя».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Цілі уроку:</w:t>
      </w:r>
      <w:r>
        <w:rPr>
          <w:rFonts w:ascii="Liberation Serif" w:hAnsi="Liberation Serif"/>
          <w:sz w:val="28"/>
          <w:szCs w:val="28"/>
          <w:lang w:val="uk-UA"/>
        </w:rPr>
        <w:t xml:space="preserve"> забезпечити учнів знаннями про вітаміни,їх значення для організму;познайомити учнів з умовами збереження вітамінів у їжі;продовжити формування діалектико-матеріалістичного світогляду на </w:t>
      </w:r>
      <w:r>
        <w:rPr>
          <w:rFonts w:ascii="Liberation Serif" w:hAnsi="Liberation Serif"/>
          <w:sz w:val="28"/>
          <w:szCs w:val="28"/>
          <w:lang w:val="uk-UA"/>
        </w:rPr>
        <w:t>основні матеріальності процесів живого,єдності теорії та практики , впливу навколишнього середовища  на організм ; патріотичне виховання  (М.І.Лунін);естетичне та санітарно-гігієнічне виховання;розвивати біологічну мову ,вміння виступати з повідомленнями ;</w:t>
      </w:r>
      <w:r>
        <w:rPr>
          <w:rFonts w:ascii="Liberation Serif" w:hAnsi="Liberation Serif"/>
          <w:sz w:val="28"/>
          <w:szCs w:val="28"/>
          <w:lang w:val="uk-UA"/>
        </w:rPr>
        <w:t>робити висновки, аналізувати  й систематизувати матеріал. Формування здорово - зберігаючи компетентності як основу соціально активної особливості, виховувати.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Обладнання :</w:t>
      </w:r>
      <w:r>
        <w:rPr>
          <w:rFonts w:ascii="Liberation Serif" w:hAnsi="Liberation Serif"/>
          <w:sz w:val="28"/>
          <w:szCs w:val="28"/>
          <w:lang w:val="uk-UA"/>
        </w:rPr>
        <w:t xml:space="preserve"> таблиця  «Вміст вітамінів у продуктах харчування».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Базові поняття:</w:t>
      </w:r>
      <w:r>
        <w:rPr>
          <w:rFonts w:ascii="Liberation Serif" w:hAnsi="Liberation Serif"/>
          <w:sz w:val="28"/>
          <w:szCs w:val="28"/>
          <w:lang w:val="uk-UA"/>
        </w:rPr>
        <w:t xml:space="preserve"> вітаміни ,авітам</w:t>
      </w:r>
      <w:r>
        <w:rPr>
          <w:rFonts w:ascii="Liberation Serif" w:hAnsi="Liberation Serif"/>
          <w:sz w:val="28"/>
          <w:szCs w:val="28"/>
          <w:lang w:val="uk-UA"/>
        </w:rPr>
        <w:t>іноз ,гіповітамінози.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Методи ,форми, прийоми: бесіда,самостійна робота учнів ,пояснення ,виступи учнів з повідомленнями ,презентації.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Тип уроку:</w:t>
      </w:r>
      <w:r>
        <w:rPr>
          <w:rFonts w:ascii="Liberation Serif" w:hAnsi="Liberation Serif"/>
          <w:sz w:val="28"/>
          <w:szCs w:val="28"/>
          <w:lang w:val="uk-UA"/>
        </w:rPr>
        <w:t xml:space="preserve"> засвоєння нових знань.</w:t>
      </w:r>
    </w:p>
    <w:p w:rsidR="00F1438B" w:rsidRPr="00850E25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en-US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Форма проведення:</w:t>
      </w:r>
      <w:r>
        <w:rPr>
          <w:rFonts w:ascii="Liberation Serif" w:hAnsi="Liberation Serif"/>
          <w:sz w:val="28"/>
          <w:szCs w:val="28"/>
          <w:lang w:val="uk-UA"/>
        </w:rPr>
        <w:t xml:space="preserve"> комбінований.</w:t>
      </w:r>
    </w:p>
    <w:p w:rsidR="00F1438B" w:rsidRDefault="00850E25">
      <w:pPr>
        <w:pStyle w:val="a8"/>
        <w:spacing w:line="360" w:lineRule="auto"/>
        <w:jc w:val="center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Хід уроку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</w:rPr>
      </w:pPr>
      <w:proofErr w:type="gramStart"/>
      <w:r>
        <w:rPr>
          <w:rFonts w:ascii="Liberation Serif" w:hAnsi="Liberation Serif"/>
          <w:b/>
          <w:sz w:val="28"/>
          <w:szCs w:val="28"/>
          <w:lang w:val="en-US"/>
        </w:rPr>
        <w:t>I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  <w:lang w:val="uk-UA"/>
        </w:rPr>
        <w:t>.</w:t>
      </w:r>
      <w:proofErr w:type="gramEnd"/>
      <w:r>
        <w:rPr>
          <w:rFonts w:ascii="Liberation Serif" w:hAnsi="Liberation Serif"/>
          <w:b/>
          <w:sz w:val="28"/>
          <w:szCs w:val="28"/>
          <w:lang w:val="uk-UA"/>
        </w:rPr>
        <w:t xml:space="preserve"> О</w:t>
      </w:r>
      <w:proofErr w:type="spellStart"/>
      <w:r>
        <w:rPr>
          <w:rFonts w:ascii="Liberation Serif" w:hAnsi="Liberation Serif"/>
          <w:b/>
          <w:sz w:val="28"/>
          <w:szCs w:val="28"/>
        </w:rPr>
        <w:t>рганізаційний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момент 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1.Привітання 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2.</w:t>
      </w:r>
      <w:r>
        <w:rPr>
          <w:rFonts w:ascii="Liberation Serif" w:hAnsi="Liberation Serif"/>
          <w:sz w:val="28"/>
          <w:szCs w:val="28"/>
          <w:lang w:val="uk-UA"/>
        </w:rPr>
        <w:t>Перевірка готовності до уроку</w:t>
      </w:r>
    </w:p>
    <w:p w:rsidR="00850E25" w:rsidRPr="00850E25" w:rsidRDefault="00850E25" w:rsidP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  <w:lang w:val="en-US"/>
        </w:rPr>
        <w:t>II</w:t>
      </w:r>
      <w:r>
        <w:rPr>
          <w:rFonts w:ascii="Liberation Serif" w:hAnsi="Liberation Serif"/>
          <w:b/>
          <w:sz w:val="28"/>
          <w:szCs w:val="28"/>
          <w:lang w:val="uk-UA"/>
        </w:rPr>
        <w:t>.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  <w:lang w:val="uk-UA"/>
        </w:rPr>
        <w:t>О</w:t>
      </w:r>
      <w:proofErr w:type="spellStart"/>
      <w:r>
        <w:rPr>
          <w:rFonts w:ascii="Liberation Serif" w:hAnsi="Liberation Serif"/>
          <w:b/>
          <w:sz w:val="28"/>
          <w:szCs w:val="28"/>
        </w:rPr>
        <w:t>голошення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теми </w:t>
      </w:r>
      <w:r>
        <w:rPr>
          <w:rFonts w:ascii="Liberation Serif" w:hAnsi="Liberation Serif"/>
          <w:b/>
          <w:sz w:val="28"/>
          <w:szCs w:val="28"/>
          <w:lang w:val="uk-UA"/>
        </w:rPr>
        <w:t>і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/>
          <w:sz w:val="28"/>
          <w:szCs w:val="28"/>
        </w:rPr>
        <w:t>завдань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уроку</w:t>
      </w:r>
    </w:p>
    <w:p w:rsidR="00F1438B" w:rsidRPr="00850E25" w:rsidRDefault="00850E25" w:rsidP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Учитель:</w:t>
      </w:r>
      <w:r>
        <w:rPr>
          <w:rFonts w:ascii="Liberation Serif" w:hAnsi="Liberation Serif"/>
          <w:sz w:val="28"/>
          <w:szCs w:val="28"/>
          <w:lang w:val="uk-UA"/>
        </w:rPr>
        <w:t xml:space="preserve"> сьогодні на уроці ви познайомитесь з основними групами вітамінів ,історією їх відкриття ,вмістом їх у продуктах харчування ,та значення вітамінів у збереженні здоров’я . Отже урок - подорож на тему : « Вітаміни» починаємо.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lastRenderedPageBreak/>
        <w:t xml:space="preserve">ІІІ. Актуалізація  опорних знань </w:t>
      </w:r>
    </w:p>
    <w:p w:rsidR="00F1438B" w:rsidRDefault="00850E25">
      <w:pPr>
        <w:pStyle w:val="a8"/>
        <w:spacing w:after="120" w:line="360" w:lineRule="auto"/>
        <w:jc w:val="center"/>
        <w:rPr>
          <w:rFonts w:ascii="Liberation Serif" w:hAnsi="Liberation Serif"/>
          <w:b/>
          <w:i/>
          <w:color w:val="FF0000"/>
          <w:sz w:val="28"/>
          <w:szCs w:val="28"/>
          <w:lang w:val="uk-UA"/>
        </w:rPr>
      </w:pPr>
      <w:r>
        <w:rPr>
          <w:rFonts w:ascii="Liberation Serif" w:hAnsi="Liberation Serif"/>
          <w:b/>
          <w:i/>
          <w:color w:val="FF0000"/>
          <w:sz w:val="28"/>
          <w:szCs w:val="28"/>
          <w:lang w:val="uk-UA"/>
        </w:rPr>
        <w:t>Диктант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1.Сполуки ,які  впливають на процеси обміну речовин і перетворення енергії в організмах живих істот  як називаються?(біоактивними речовинами)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2.Хто відкрив вітаміни?(Лунін)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3.Якщо в організмі тривалий час  не виста</w:t>
      </w:r>
      <w:r>
        <w:rPr>
          <w:rFonts w:ascii="Liberation Serif" w:hAnsi="Liberation Serif"/>
          <w:sz w:val="28"/>
          <w:szCs w:val="28"/>
          <w:lang w:val="uk-UA"/>
        </w:rPr>
        <w:t>чає  певних вітамінів , то яке розвивається захворювання?(гіповітаміноз)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4.Якими літерами позначаються вітаміни?(латинського алфавіту)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5.Якщо в організмі повністю відсутні вітаміни , таке захворювання як називається?(авітаміноз)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6.У разі нестачі в організм</w:t>
      </w:r>
      <w:r>
        <w:rPr>
          <w:rFonts w:ascii="Liberation Serif" w:hAnsi="Liberation Serif"/>
          <w:sz w:val="28"/>
          <w:szCs w:val="28"/>
          <w:lang w:val="uk-UA"/>
        </w:rPr>
        <w:t>і вітаміну А,що порушується ?(гострота зору)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7.Надлишок в організмі вітамінів </w:t>
      </w:r>
      <w:proofErr w:type="spellStart"/>
      <w:r>
        <w:rPr>
          <w:rFonts w:ascii="Liberation Serif" w:hAnsi="Liberation Serif"/>
          <w:sz w:val="28"/>
          <w:szCs w:val="28"/>
          <w:lang w:val="uk-UA"/>
        </w:rPr>
        <w:t>вітамінів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 xml:space="preserve"> призводить  до якого  захворювання?(гіпервітамінозу)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8.Хто вперше запропонував термін «вітамін»?(Казимир </w:t>
      </w:r>
      <w:proofErr w:type="spellStart"/>
      <w:r>
        <w:rPr>
          <w:rFonts w:ascii="Liberation Serif" w:hAnsi="Liberation Serif"/>
          <w:sz w:val="28"/>
          <w:szCs w:val="28"/>
          <w:lang w:val="uk-UA"/>
        </w:rPr>
        <w:t>Функ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>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9.До яких органічних сполук відносяться вітаміни ?(низько</w:t>
      </w:r>
      <w:r>
        <w:rPr>
          <w:rFonts w:ascii="Liberation Serif" w:hAnsi="Liberation Serif"/>
          <w:sz w:val="28"/>
          <w:szCs w:val="28"/>
          <w:lang w:val="uk-UA"/>
        </w:rPr>
        <w:t>молекулярні)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10.Скільки вітамінів нині відомо?(50)</w:t>
      </w:r>
      <w:r>
        <w:rPr>
          <w:rFonts w:ascii="Liberation Serif" w:hAnsi="Liberation Serif"/>
          <w:sz w:val="28"/>
          <w:szCs w:val="28"/>
          <w:lang w:val="uk-UA"/>
        </w:rPr>
        <w:br/>
      </w:r>
      <w:r>
        <w:rPr>
          <w:rFonts w:ascii="Liberation Serif" w:hAnsi="Liberation Serif"/>
          <w:b/>
          <w:sz w:val="28"/>
          <w:szCs w:val="28"/>
          <w:lang w:val="uk-UA"/>
        </w:rPr>
        <w:t>Учитель:</w:t>
      </w:r>
      <w:r>
        <w:rPr>
          <w:rFonts w:ascii="Liberation Serif" w:hAnsi="Liberation Serif"/>
          <w:sz w:val="28"/>
          <w:szCs w:val="28"/>
          <w:lang w:val="uk-UA"/>
        </w:rPr>
        <w:t>пригадайте ,які асоціації й чому виникають у вас,коли ви чуєте термін «вітаміни»?Складіть  асоціативний кущ  «Вітаміни».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noProof/>
          <w:sz w:val="28"/>
          <w:szCs w:val="28"/>
          <w:lang w:val="uk-UA" w:eastAsia="uk-U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5" type="#_x0000_t183" style="position:absolute;margin-left:137.85pt;margin-top:14.3pt;width:152.45pt;height:132.5pt;z-index:251658240"/>
        </w:pict>
      </w:r>
      <w:r>
        <w:rPr>
          <w:rFonts w:ascii="Liberation Serif" w:hAnsi="Liberation Serif"/>
          <w:sz w:val="28"/>
          <w:szCs w:val="28"/>
          <w:lang w:val="uk-UA"/>
        </w:rPr>
        <w:pict>
          <v:shapetype id="shapetype_32" o:spid="_x0000_m1034" coordsize="21600,21600" o:spt="100" adj="0,,0" path="m,l21600,21600nfe">
            <v:stroke joinstyle="miter"/>
            <v:formulas/>
            <v:path gradientshapeok="t" o:connecttype="rect" textboxrect="0,0,21600,21600"/>
          </v:shapetype>
        </w:pict>
      </w: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en-US"/>
        </w:rPr>
        <w:t>IV</w:t>
      </w:r>
      <w:proofErr w:type="spellStart"/>
      <w:r>
        <w:rPr>
          <w:rFonts w:ascii="Liberation Serif" w:hAnsi="Liberation Serif"/>
          <w:b/>
          <w:sz w:val="28"/>
          <w:szCs w:val="28"/>
          <w:lang w:val="uk-UA"/>
        </w:rPr>
        <w:t>.Мотивація</w:t>
      </w:r>
      <w:proofErr w:type="spellEnd"/>
      <w:r>
        <w:rPr>
          <w:rFonts w:ascii="Liberation Serif" w:hAnsi="Liberation Serif"/>
          <w:b/>
          <w:sz w:val="28"/>
          <w:szCs w:val="28"/>
          <w:lang w:val="uk-UA"/>
        </w:rPr>
        <w:t xml:space="preserve"> навчальної діяльності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i/>
          <w:sz w:val="28"/>
          <w:szCs w:val="28"/>
          <w:lang w:val="uk-UA"/>
        </w:rPr>
      </w:pPr>
      <w:r>
        <w:rPr>
          <w:rFonts w:ascii="Liberation Serif" w:hAnsi="Liberation Serif"/>
          <w:i/>
          <w:sz w:val="28"/>
          <w:szCs w:val="28"/>
          <w:lang w:val="uk-UA"/>
        </w:rPr>
        <w:t>Гра «Збери і поясни»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Розшифруйте вислів ,який належить древньогрецькому філософу Сократу. Розмістіть слова відповідно до цифр у порядку зростання . Слова записані на дошці.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3    13    1     6     4    8   5   12     9   11    2        10    7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lastRenderedPageBreak/>
        <w:t xml:space="preserve">Не   жити    ми    щоб   для   а  </w:t>
      </w:r>
      <w:r>
        <w:rPr>
          <w:rFonts w:ascii="Liberation Serif" w:hAnsi="Liberation Serif"/>
          <w:sz w:val="28"/>
          <w:szCs w:val="28"/>
          <w:lang w:val="uk-UA"/>
        </w:rPr>
        <w:t xml:space="preserve"> того    щоб    їмо   того   живемо   для  їсти 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Учитель:</w:t>
      </w:r>
      <w:r>
        <w:rPr>
          <w:rFonts w:ascii="Liberation Serif" w:hAnsi="Liberation Serif"/>
          <w:sz w:val="28"/>
          <w:szCs w:val="28"/>
          <w:lang w:val="uk-UA"/>
        </w:rPr>
        <w:t xml:space="preserve"> Поясніть ,як ви розумієте цей вислів?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Чому вітаміни – життєво необхідні речовини?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Формування нових знань 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Випереджальне завдання (повідомлення учнів про історію відкриття вітамінів)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 xml:space="preserve">Інформаційний </w:t>
      </w:r>
      <w:r>
        <w:rPr>
          <w:rFonts w:ascii="Liberation Serif" w:hAnsi="Liberation Serif"/>
          <w:b/>
          <w:sz w:val="28"/>
          <w:szCs w:val="28"/>
          <w:lang w:val="uk-UA"/>
        </w:rPr>
        <w:t>виступ учня.</w:t>
      </w:r>
    </w:p>
    <w:p w:rsidR="00F1438B" w:rsidRDefault="00850E25">
      <w:pPr>
        <w:pStyle w:val="a8"/>
        <w:numPr>
          <w:ilvl w:val="0"/>
          <w:numId w:val="1"/>
        </w:numPr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Російський лікар Микола Іванович Лунін у 1881 році здійснив важливий для розвитку науки дослід. Для того, щоб визначити які речовини повинен містити організм з їжею ,він годував тварин справжніми чистими білками ,жирами та вуглеводами ,що були</w:t>
      </w:r>
      <w:r>
        <w:rPr>
          <w:rFonts w:ascii="Liberation Serif" w:hAnsi="Liberation Serif"/>
          <w:sz w:val="28"/>
          <w:szCs w:val="28"/>
          <w:lang w:val="uk-UA"/>
        </w:rPr>
        <w:t xml:space="preserve"> виділені з молока. Крім цієї штучно виготовленої їжі ,він давав тваринам тільки воду та всі необхідні мінеральні солі. Через деякий час піддослідні тварини захворіли,поступово слабшали , ставали млявими і урешті решт загинули.</w:t>
      </w:r>
    </w:p>
    <w:p w:rsidR="00F1438B" w:rsidRDefault="00850E25">
      <w:pPr>
        <w:pStyle w:val="a8"/>
        <w:numPr>
          <w:ilvl w:val="0"/>
          <w:numId w:val="1"/>
        </w:numPr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А другій групі піддослідних </w:t>
      </w:r>
      <w:r>
        <w:rPr>
          <w:rFonts w:ascii="Liberation Serif" w:hAnsi="Liberation Serif"/>
          <w:sz w:val="28"/>
          <w:szCs w:val="28"/>
          <w:lang w:val="uk-UA"/>
        </w:rPr>
        <w:t>тварин давали водночас із такою  штучно виготовленою їжею молоко,вони залишилися здоровими .</w:t>
      </w:r>
    </w:p>
    <w:p w:rsidR="00F1438B" w:rsidRDefault="00850E25">
      <w:pPr>
        <w:pStyle w:val="a8"/>
        <w:numPr>
          <w:ilvl w:val="0"/>
          <w:numId w:val="1"/>
        </w:numPr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На основі  цих дослідів Лунін  М.І. зробив висновок ,що життя тварин можливе тоді ,коли в їжі крім білків ,жирів ,вуглеводів ,води й мінеральних солей,є ще якісь р</w:t>
      </w:r>
      <w:r>
        <w:rPr>
          <w:rFonts w:ascii="Liberation Serif" w:hAnsi="Liberation Serif"/>
          <w:sz w:val="28"/>
          <w:szCs w:val="28"/>
          <w:lang w:val="uk-UA"/>
        </w:rPr>
        <w:t>ечовини ,поки що не відомі науці.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Вчитель:</w:t>
      </w:r>
      <w:r>
        <w:rPr>
          <w:rFonts w:ascii="Liberation Serif" w:hAnsi="Liberation Serif"/>
          <w:sz w:val="28"/>
          <w:szCs w:val="28"/>
          <w:lang w:val="uk-UA"/>
        </w:rPr>
        <w:t xml:space="preserve"> Через деякий час лікар </w:t>
      </w:r>
      <w:proofErr w:type="spellStart"/>
      <w:r>
        <w:rPr>
          <w:rFonts w:ascii="Liberation Serif" w:hAnsi="Liberation Serif"/>
          <w:sz w:val="28"/>
          <w:szCs w:val="28"/>
          <w:lang w:val="uk-UA"/>
        </w:rPr>
        <w:t>Ейкман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 xml:space="preserve"> , хімік </w:t>
      </w:r>
      <w:proofErr w:type="spellStart"/>
      <w:r>
        <w:rPr>
          <w:rFonts w:ascii="Liberation Serif" w:hAnsi="Liberation Serif"/>
          <w:sz w:val="28"/>
          <w:szCs w:val="28"/>
          <w:lang w:val="uk-UA"/>
        </w:rPr>
        <w:t>Казимір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 xml:space="preserve"> відкрили  таємницю життя 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Інформаційний виступ учня.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у 1890 році голландський лікар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E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йкман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приїхав на острів Ява ,жителі якого хворіли на важку хворобу, яку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називали «кайдани ніг» . Хвороба  починалася з ніг, потім розвивалися  судоми, з'являлися паралічі. Лікар  звернув увагу на те,що кури у курятнику, яких годували очищеним рисом, також хворіли. Кури, які ходили на волі,були здоровими.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Ейкман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дійшов висновку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,що їжу необхідно додавати лузгу риса.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Загадкове явище зацікавило хіміка Казимира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Функу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. у його лабораторії з'явилися клітки з голубами. Він готував їх виключно очищеним рисом. І через деякий час голуби захворіли. 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Але тільки-но голубам вводили жовту кри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сталічну речовину, одержану з висівок,птахи одужували. 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Цій жовтій кристалічній речовині він дав назву «вітамін», з’єднавши в одному слові латинське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vita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- "життя" та грецьке амін -  «належність до амінокислот».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Ця назва збереглася до сьогодні, хоча Нітро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ген міститься не у всіх вітамінах . Віт - це група додаткових речовин їжі, що належить до різних за складом класів органічних сполук і не синтезуються в організмі людини. Надходять вітаміни в організм з їж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e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ю переважно рослинного походження. У тканинах люди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ни вони засвоюються, утворюючи більш складні речовини. Сьогодні відомо понад 20 вітамінів, що мають безпосереднє значення для здоров’я людини. Так зусиллями Луніна,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Ейкмана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Функу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була відкрита таємниця життя.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Учитель: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 Вітаміни містяться майже у всіх пр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одуктах,  крім рафінованих, консервованих та штучних напоях, цукерках та жувальних гумках. Частина їх синтезується в організмі, а інша надходить туди з їжею. Багато вітамінів в овочах. Овочі - це частина рослин. Зараз перевіримо, чи ви добре розумієте до я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кої частини рослин відносяться певні різновиди овочів які ми споживаємо.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Поряд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назвою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кожного </w:t>
      </w:r>
      <w:proofErr w:type="spellStart"/>
      <w:proofErr w:type="gram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ізновиду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овочів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напишіть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правильний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номер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частини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рослин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, до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якої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належить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цей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різновид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.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color w:val="FF0000"/>
          <w:sz w:val="28"/>
          <w:szCs w:val="28"/>
          <w:lang w:val="uk-UA"/>
        </w:rPr>
      </w:pPr>
      <w:r>
        <w:rPr>
          <w:rFonts w:ascii="Liberation Serif" w:hAnsi="Liberation Serif"/>
          <w:i/>
          <w:color w:val="FF0000"/>
          <w:sz w:val="28"/>
          <w:szCs w:val="28"/>
          <w:lang w:val="uk-UA"/>
        </w:rPr>
        <w:t>Різновид овочів</w:t>
      </w:r>
      <w:r>
        <w:rPr>
          <w:rFonts w:ascii="Liberation Serif" w:hAnsi="Liberation Serif"/>
          <w:sz w:val="28"/>
          <w:szCs w:val="28"/>
          <w:lang w:val="uk-UA"/>
        </w:rPr>
        <w:t xml:space="preserve">                                       </w:t>
      </w:r>
      <w:r>
        <w:rPr>
          <w:rFonts w:ascii="Liberation Serif" w:hAnsi="Liberation Serif"/>
          <w:color w:val="FF0000"/>
          <w:sz w:val="28"/>
          <w:szCs w:val="28"/>
          <w:lang w:val="uk-UA"/>
        </w:rPr>
        <w:t>частини росли</w:t>
      </w:r>
      <w:r>
        <w:rPr>
          <w:rFonts w:ascii="Liberation Serif" w:hAnsi="Liberation Serif"/>
          <w:color w:val="FF0000"/>
          <w:sz w:val="28"/>
          <w:szCs w:val="28"/>
          <w:lang w:val="uk-UA"/>
        </w:rPr>
        <w:t>н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Огірок-1                                                  1.плід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Салат-3                                                    2.корнеплід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Редис-2                                                   3.листя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Помідор-1                                           </w:t>
      </w:r>
      <w:r>
        <w:rPr>
          <w:rFonts w:ascii="Liberation Serif" w:hAnsi="Liberation Serif"/>
          <w:sz w:val="28"/>
          <w:szCs w:val="28"/>
          <w:lang w:val="uk-UA"/>
        </w:rPr>
        <w:t xml:space="preserve">   4.насіння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Баклажан-1                                            5.стебло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Морква-2                                                6.квітка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Капуста-5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Кукурудза -4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proofErr w:type="spellStart"/>
      <w:r>
        <w:rPr>
          <w:rFonts w:ascii="Liberation Serif" w:hAnsi="Liberation Serif"/>
          <w:sz w:val="28"/>
          <w:szCs w:val="28"/>
          <w:lang w:val="uk-UA"/>
        </w:rPr>
        <w:t>Цв.капуста</w:t>
      </w:r>
      <w:proofErr w:type="spellEnd"/>
      <w:r>
        <w:rPr>
          <w:rFonts w:ascii="Liberation Serif" w:hAnsi="Liberation Serif"/>
          <w:sz w:val="28"/>
          <w:szCs w:val="28"/>
          <w:lang w:val="uk-UA"/>
        </w:rPr>
        <w:t xml:space="preserve"> -6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Учитель:</w:t>
      </w:r>
      <w:r>
        <w:rPr>
          <w:rFonts w:ascii="Liberation Serif" w:hAnsi="Liberation Serif"/>
          <w:sz w:val="28"/>
          <w:szCs w:val="28"/>
          <w:lang w:val="uk-UA"/>
        </w:rPr>
        <w:t xml:space="preserve"> Чим пояснюється важлива роль вітамінів в обміні речовин?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>Учень: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converted-space"/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 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Вітаміни сприяють дії гормонів. А також підвищенню опірності організму до несприятливих впливів зовнішнього середовища, це інфекція, дія високої та низької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температури, тощо. Вони необхідні для стимулювання росту, відновлення тканин і клітин після травм і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операцій.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На відміну від ферментів та гормонів, більшість вітамінів не утворюються в організмі людини. Головним джерелом їх е овочі, фрукти і ягоди. Нестача вітамінів в організмі викликає тяжкі розлади в обміні речовин і тяжкі захворювання - авітамінозу (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цинга,рахіт і затримання росту. крововиливи).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Коли хімічні формули вітамінів були невідомі ,їх позначали літерами латинської абетки . Перші два вітаміни назвали А і В.Потім з’явилися  інші вітаміни , А,В,С,Д,Е,К,Р,РР,Н- цей ряд називають абеткою життя. Сьо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годні відкрито вже близько 50 вітамінів , їх поділяють на дві групи:  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 xml:space="preserve">    розчинні у воді                                                                          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 xml:space="preserve"> розчинні в жирах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 xml:space="preserve">                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</w:rPr>
        <w:t>B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>,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</w:rPr>
        <w:t>C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>,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</w:rPr>
        <w:t>P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 xml:space="preserve">.                                        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 xml:space="preserve">                                               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>ДЕК</w:t>
      </w:r>
      <w:r>
        <w:rPr>
          <w:rFonts w:ascii="Liberation Serif" w:hAnsi="Liberation Serif" w:cs="Arial"/>
          <w:b/>
          <w:color w:val="FF0000"/>
          <w:sz w:val="28"/>
          <w:szCs w:val="28"/>
          <w:shd w:val="clear" w:color="auto" w:fill="FFFFFF"/>
          <w:lang w:val="uk-UA"/>
        </w:rPr>
        <w:t>А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Вчитель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: Отже настав час розповісти про вітаміни. Уч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ні підготували презентації про вітаміни групи С,А,В,В2,В12 Д,К.Е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Розповідь учнів з демонстрацією слайдів презентації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Додаток №1(презентація)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Учитель: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Я запрошую аптекаря і надаю йому слово.</w:t>
      </w:r>
    </w:p>
    <w:p w:rsidR="00F1438B" w:rsidRPr="00850E25" w:rsidRDefault="00850E25">
      <w:pPr>
        <w:pStyle w:val="a8"/>
        <w:spacing w:line="360" w:lineRule="auto"/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Liberation Serif" w:hAnsi="Liberation Serif" w:cs="Arial"/>
          <w:b/>
          <w:color w:val="000000"/>
          <w:sz w:val="28"/>
          <w:szCs w:val="28"/>
          <w:shd w:val="clear" w:color="auto" w:fill="FFFFFF"/>
        </w:rPr>
        <w:t> </w:t>
      </w: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 xml:space="preserve">Аптекар: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Сьогодні навіть за високої дисципліни харчування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і способу життя практично неможливо приймати з їжею важливі вітаміни в достатній для нашого організму кількості. При цьому так просто забезпечити організм необхідними вітамінами – « Гермес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Мультивіт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» доповнює щодня життєво важливі вітаміни, попереджає висн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аження організму, підтримує бадьорість.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Від холоду вас захистить «Гермес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Цевітт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» з вітаміном С. Лише з однією шипучою таблеткою ви одержуєте ту саму кількість вітаміну С, що міститься у 17 апельсинах.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Мультивітамінні</w:t>
      </w:r>
      <w:proofErr w:type="spellEnd"/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 xml:space="preserve"> цукерки.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У наш час все більше людей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повертається до природних засобів лікування в сучасній формі ,щоб відновити баланс в організмі.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Мультивітамінні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цукерки попереджають авітаміноз і підтримують організм під час росту.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Що робити в разі застуди?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Цукерки з екстрактом шавлії та вітаміном С- еф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ективний засіб для лікування застуди й кашлю, сприяє виділенню мокроти, дезінфікує носоглотку.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Драже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Дуoвіт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рекомендоване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випадках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, коли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є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потреба в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додатковій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кількості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вітамінів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мінералів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Умовами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прийому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Дуoвіту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»</w:t>
      </w:r>
      <w:proofErr w:type="gram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є:</w:t>
      </w:r>
      <w:proofErr w:type="gramEnd"/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- підвищена фізична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активність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- недостатнє не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засв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o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єння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харчових продуктів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- нерегулярне й однобічне харчування; 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- дефіцит свіжої риби й овочів.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«Джунглі» - жувальні таблетки у вигляді фігурок тропічних тварин.</w:t>
      </w:r>
    </w:p>
    <w:p w:rsidR="00F1438B" w:rsidRDefault="00850E25">
      <w:pPr>
        <w:pStyle w:val="a8"/>
        <w:spacing w:line="360" w:lineRule="auto"/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Новий комплексний "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Вітрум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"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- посилює дію імунної системи, знижує вплив стресів ,ризик виникнення онкологічних хвороб, допомагає позбутися різноманітних видів алергії, важких металів та інших токсичних речовин. </w:t>
      </w:r>
    </w:p>
    <w:p w:rsidR="00F1438B" w:rsidRDefault="00850E25">
      <w:pPr>
        <w:pStyle w:val="a8"/>
        <w:spacing w:line="360" w:lineRule="auto"/>
        <w:rPr>
          <w:rStyle w:val="apple-converted-space"/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  <w:lang w:val="uk-UA"/>
        </w:rPr>
        <w:t>Учитель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Подовжуемо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 xml:space="preserve"> роботу.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Необхідно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вибрати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продукти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яких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більше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і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таміну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  <w:lang w:val="uk-UA"/>
        </w:rPr>
        <w:t>тієї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чи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іншої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групи</w:t>
      </w:r>
      <w:proofErr w:type="spellEnd"/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 </w:t>
      </w:r>
    </w:p>
    <w:tbl>
      <w:tblPr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75"/>
        <w:gridCol w:w="2673"/>
        <w:gridCol w:w="2674"/>
        <w:gridCol w:w="2678"/>
      </w:tblGrid>
      <w:tr w:rsidR="00F1438B">
        <w:tc>
          <w:tcPr>
            <w:tcW w:w="2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b/>
                <w:sz w:val="28"/>
                <w:szCs w:val="28"/>
                <w:lang w:val="en-US"/>
              </w:rPr>
              <w:t>D</w:t>
            </w:r>
          </w:p>
        </w:tc>
      </w:tr>
      <w:tr w:rsidR="00F1438B">
        <w:tc>
          <w:tcPr>
            <w:tcW w:w="2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Морква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Червоний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Солодкий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Перець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 xml:space="preserve">Абрикоси 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Горобина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Томати</w:t>
            </w:r>
          </w:p>
        </w:tc>
        <w:tc>
          <w:tcPr>
            <w:tcW w:w="2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Риба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Гречка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Хліб</w:t>
            </w:r>
          </w:p>
          <w:p w:rsidR="00F1438B" w:rsidRDefault="00F1438B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Шипшина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Лимон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Чорна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Смородина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Апельсин</w:t>
            </w:r>
          </w:p>
          <w:p w:rsidR="00F1438B" w:rsidRDefault="00F1438B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Риб’яча ікра</w:t>
            </w:r>
          </w:p>
          <w:p w:rsidR="00F1438B" w:rsidRDefault="00850E25">
            <w:pPr>
              <w:pStyle w:val="a8"/>
              <w:spacing w:line="360" w:lineRule="auto"/>
              <w:rPr>
                <w:rFonts w:ascii="Liberation Serif" w:hAnsi="Liberation Serif"/>
                <w:sz w:val="28"/>
                <w:szCs w:val="28"/>
                <w:lang w:val="uk-UA"/>
              </w:rPr>
            </w:pPr>
            <w:r>
              <w:rPr>
                <w:rFonts w:ascii="Liberation Serif" w:hAnsi="Liberation Serif"/>
                <w:sz w:val="28"/>
                <w:szCs w:val="28"/>
                <w:lang w:val="uk-UA"/>
              </w:rPr>
              <w:t>Молочні продукти</w:t>
            </w:r>
          </w:p>
        </w:tc>
      </w:tr>
    </w:tbl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r>
        <w:rPr>
          <w:rFonts w:ascii="Liberation Serif" w:hAnsi="Liberation Serif"/>
          <w:b/>
          <w:sz w:val="28"/>
          <w:szCs w:val="28"/>
          <w:lang w:val="uk-UA"/>
        </w:rPr>
        <w:t xml:space="preserve">Узагальнення: 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 xml:space="preserve">У зошитах запишемо:Значення вітамінів.(робота з </w:t>
      </w:r>
      <w:r>
        <w:rPr>
          <w:rFonts w:ascii="Liberation Serif" w:hAnsi="Liberation Serif"/>
          <w:sz w:val="28"/>
          <w:szCs w:val="28"/>
          <w:lang w:val="uk-UA"/>
        </w:rPr>
        <w:t>підручником )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  <w:r>
        <w:rPr>
          <w:rFonts w:ascii="Liberation Serif" w:hAnsi="Liberation Serif"/>
          <w:sz w:val="28"/>
          <w:szCs w:val="28"/>
          <w:lang w:val="uk-UA"/>
        </w:rPr>
        <w:t>Поміркуй: Чому молоко корів ,які пасуться на пасовиську ,багатше на вітамін Д ніж молоко корів у корівнику?</w:t>
      </w:r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proofErr w:type="gramStart"/>
      <w:r>
        <w:rPr>
          <w:rFonts w:ascii="Liberation Serif" w:hAnsi="Liberation Serif"/>
          <w:b/>
          <w:sz w:val="28"/>
          <w:szCs w:val="28"/>
          <w:lang w:val="en-US"/>
        </w:rPr>
        <w:t>V</w:t>
      </w:r>
      <w:proofErr w:type="spellStart"/>
      <w:r>
        <w:rPr>
          <w:rFonts w:ascii="Liberation Serif" w:hAnsi="Liberation Serif"/>
          <w:b/>
          <w:sz w:val="28"/>
          <w:szCs w:val="28"/>
          <w:lang w:val="uk-UA"/>
        </w:rPr>
        <w:t>.Оцінювання</w:t>
      </w:r>
      <w:proofErr w:type="spellEnd"/>
      <w:r>
        <w:rPr>
          <w:rFonts w:ascii="Liberation Serif" w:hAnsi="Liberation Serif"/>
          <w:b/>
          <w:sz w:val="28"/>
          <w:szCs w:val="28"/>
          <w:lang w:val="uk-UA"/>
        </w:rPr>
        <w:t>.</w:t>
      </w:r>
      <w:proofErr w:type="gramEnd"/>
    </w:p>
    <w:p w:rsidR="00F1438B" w:rsidRDefault="00850E25">
      <w:pPr>
        <w:pStyle w:val="a8"/>
        <w:spacing w:line="360" w:lineRule="auto"/>
        <w:rPr>
          <w:rFonts w:ascii="Liberation Serif" w:hAnsi="Liberation Serif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Liberation Serif" w:hAnsi="Liberation Serif"/>
          <w:b/>
          <w:sz w:val="28"/>
          <w:szCs w:val="28"/>
          <w:lang w:val="en-US"/>
        </w:rPr>
        <w:t>VI</w:t>
      </w:r>
      <w:r>
        <w:rPr>
          <w:rFonts w:ascii="Liberation Serif" w:hAnsi="Liberation Serif"/>
          <w:b/>
          <w:sz w:val="28"/>
          <w:szCs w:val="28"/>
          <w:lang w:val="uk-UA"/>
        </w:rPr>
        <w:t xml:space="preserve">. Домашнє завдання. </w:t>
      </w:r>
    </w:p>
    <w:p w:rsidR="00F1438B" w:rsidRPr="00850E25" w:rsidRDefault="00F1438B">
      <w:pPr>
        <w:pStyle w:val="a8"/>
        <w:spacing w:line="360" w:lineRule="auto"/>
        <w:rPr>
          <w:rFonts w:ascii="Liberation Serif" w:hAnsi="Liberation Serif"/>
          <w:sz w:val="28"/>
          <w:szCs w:val="28"/>
          <w:lang w:val="uk-UA"/>
        </w:rPr>
      </w:pPr>
    </w:p>
    <w:sectPr w:rsidR="00F1438B" w:rsidRPr="00850E25">
      <w:pgSz w:w="11906" w:h="16838"/>
      <w:pgMar w:top="1134" w:right="850" w:bottom="1134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Lohit Hind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65E0"/>
    <w:multiLevelType w:val="multilevel"/>
    <w:tmpl w:val="2A58CD9C"/>
    <w:lvl w:ilvl="0">
      <w:start w:val="3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00C549E"/>
    <w:multiLevelType w:val="multilevel"/>
    <w:tmpl w:val="EAECE8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1438B"/>
    <w:rsid w:val="00850E25"/>
    <w:rsid w:val="00F1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Book Antiqua" w:eastAsia="DejaVu Sans" w:hAnsi="Book Antiqua" w:cs="Book Antiqua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</w:style>
  <w:style w:type="character" w:customStyle="1" w:styleId="ListLabel1">
    <w:name w:val="ListLabel 1"/>
    <w:rPr>
      <w:rFonts w:cs="Book Antiqua"/>
    </w:rPr>
  </w:style>
  <w:style w:type="character" w:customStyle="1" w:styleId="ListLabel2">
    <w:name w:val="ListLabel 2"/>
    <w:rPr>
      <w:rFonts w:cs="Courier New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a4">
    <w:name w:val="Основной текст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a6">
    <w:name w:val="Название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a7">
    <w:name w:val="Указатель"/>
    <w:basedOn w:val="a"/>
    <w:pPr>
      <w:suppressLineNumbers/>
    </w:pPr>
    <w:rPr>
      <w:rFonts w:cs="Lohit Hindi"/>
    </w:rPr>
  </w:style>
  <w:style w:type="paragraph" w:styleId="a8">
    <w:name w:val="No Spacing"/>
    <w:pPr>
      <w:suppressAutoHyphens/>
      <w:spacing w:after="0" w:line="100" w:lineRule="atLeast"/>
    </w:pPr>
    <w:rPr>
      <w:rFonts w:ascii="Book Antiqua" w:eastAsia="DejaVu Sans" w:hAnsi="Book Antiqua" w:cs="Book Antiqua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6322</Words>
  <Characters>3604</Characters>
  <Application>Microsoft Office Word</Application>
  <DocSecurity>0</DocSecurity>
  <Lines>30</Lines>
  <Paragraphs>19</Paragraphs>
  <ScaleCrop>false</ScaleCrop>
  <Company/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User05</cp:lastModifiedBy>
  <cp:revision>5</cp:revision>
  <dcterms:created xsi:type="dcterms:W3CDTF">2016-12-07T15:42:00Z</dcterms:created>
  <dcterms:modified xsi:type="dcterms:W3CDTF">2016-12-21T11:57:00Z</dcterms:modified>
</cp:coreProperties>
</file>