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E88" w:rsidRPr="001C798D" w:rsidRDefault="001C798D" w:rsidP="00A73E8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Актуальність</w:t>
      </w:r>
    </w:p>
    <w:p w:rsidR="00A73E88" w:rsidRDefault="00A73E88" w:rsidP="00A73E8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C5FD2">
        <w:rPr>
          <w:rFonts w:ascii="Times New Roman" w:hAnsi="Times New Roman"/>
          <w:sz w:val="28"/>
          <w:szCs w:val="28"/>
        </w:rPr>
        <w:t xml:space="preserve">Сьогодні </w:t>
      </w:r>
      <w:r>
        <w:rPr>
          <w:rFonts w:ascii="Times New Roman" w:hAnsi="Times New Roman"/>
          <w:sz w:val="28"/>
          <w:szCs w:val="28"/>
        </w:rPr>
        <w:t xml:space="preserve">практично неможливо </w:t>
      </w:r>
      <w:r w:rsidRPr="003C5FD2">
        <w:rPr>
          <w:rFonts w:ascii="Times New Roman" w:hAnsi="Times New Roman"/>
          <w:sz w:val="28"/>
          <w:szCs w:val="28"/>
        </w:rPr>
        <w:t xml:space="preserve">уявити життя без комп'ютера та IT технологій. Сучасні діти не уявляють своє життя без Інтернету з його соціальним спілкуванням та інформаційними ресурсами. Ми спостерігаємо, як росте покоління </w:t>
      </w:r>
      <w:proofErr w:type="spellStart"/>
      <w:r w:rsidRPr="003C5FD2">
        <w:rPr>
          <w:rFonts w:ascii="Times New Roman" w:hAnsi="Times New Roman"/>
          <w:sz w:val="28"/>
          <w:szCs w:val="28"/>
        </w:rPr>
        <w:t>візуалів</w:t>
      </w:r>
      <w:proofErr w:type="spellEnd"/>
      <w:r w:rsidRPr="003C5FD2">
        <w:rPr>
          <w:rFonts w:ascii="Times New Roman" w:hAnsi="Times New Roman"/>
          <w:sz w:val="28"/>
          <w:szCs w:val="28"/>
        </w:rPr>
        <w:t>, для яких головним джерелом інформації є зоровий ряд. Все це пояснює необхідність використання нових світових інформаційних розробок в освітній діяльності. Однією з інновацій в освітньому процесі, використовуваному в сучасному світі, є хмарні сервіси.</w:t>
      </w:r>
    </w:p>
    <w:p w:rsidR="00A73E88" w:rsidRPr="003C5FD2" w:rsidRDefault="00A73E88" w:rsidP="00A73E8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4362E">
        <w:rPr>
          <w:rFonts w:ascii="Times New Roman" w:hAnsi="Times New Roman"/>
          <w:b/>
          <w:sz w:val="28"/>
          <w:szCs w:val="28"/>
        </w:rPr>
        <w:t>Переваги</w:t>
      </w:r>
      <w:r w:rsidRPr="003C5FD2">
        <w:rPr>
          <w:rFonts w:ascii="Times New Roman" w:hAnsi="Times New Roman"/>
          <w:sz w:val="28"/>
          <w:szCs w:val="28"/>
        </w:rPr>
        <w:t xml:space="preserve"> використання </w:t>
      </w:r>
      <w:proofErr w:type="spellStart"/>
      <w:r>
        <w:rPr>
          <w:rFonts w:ascii="Times New Roman" w:hAnsi="Times New Roman"/>
          <w:sz w:val="28"/>
          <w:szCs w:val="28"/>
        </w:rPr>
        <w:t>хмаро</w:t>
      </w:r>
      <w:r w:rsidRPr="003C5FD2">
        <w:rPr>
          <w:rFonts w:ascii="Times New Roman" w:hAnsi="Times New Roman"/>
          <w:sz w:val="28"/>
          <w:szCs w:val="28"/>
        </w:rPr>
        <w:t>орієнтованого</w:t>
      </w:r>
      <w:proofErr w:type="spellEnd"/>
      <w:r w:rsidRPr="003C5FD2">
        <w:rPr>
          <w:rFonts w:ascii="Times New Roman" w:hAnsi="Times New Roman"/>
          <w:sz w:val="28"/>
          <w:szCs w:val="28"/>
        </w:rPr>
        <w:t xml:space="preserve"> навчального середовища: </w:t>
      </w:r>
    </w:p>
    <w:p w:rsidR="00A73E88" w:rsidRDefault="00A73E88" w:rsidP="00A73E8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44016">
        <w:rPr>
          <w:rFonts w:ascii="Times New Roman" w:hAnsi="Times New Roman"/>
          <w:sz w:val="28"/>
          <w:szCs w:val="28"/>
        </w:rPr>
        <w:t xml:space="preserve">підвищується активізація навчальної діяльності учнів та мотивація до навчання; </w:t>
      </w:r>
    </w:p>
    <w:p w:rsidR="00A73E88" w:rsidRDefault="00A73E88" w:rsidP="00A73E8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44016">
        <w:rPr>
          <w:rFonts w:ascii="Times New Roman" w:hAnsi="Times New Roman"/>
          <w:sz w:val="28"/>
          <w:szCs w:val="28"/>
        </w:rPr>
        <w:t xml:space="preserve">економія навчального часу – акцент переміщується на відпрацювання навичок, розвитку логічного мислення, пам’яті; </w:t>
      </w:r>
    </w:p>
    <w:p w:rsidR="00A73E88" w:rsidRDefault="00A73E88" w:rsidP="00A73E8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44016">
        <w:rPr>
          <w:rFonts w:ascii="Times New Roman" w:hAnsi="Times New Roman"/>
          <w:sz w:val="28"/>
          <w:szCs w:val="28"/>
        </w:rPr>
        <w:t>взаємодія з освітніми сервісами, що в цілому підвищують ефективність навчального процесу.</w:t>
      </w:r>
    </w:p>
    <w:p w:rsidR="00A73E88" w:rsidRDefault="00A73E88" w:rsidP="00A73E8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D3A66">
        <w:rPr>
          <w:rFonts w:ascii="Times New Roman" w:hAnsi="Times New Roman"/>
          <w:sz w:val="28"/>
          <w:szCs w:val="28"/>
        </w:rPr>
        <w:t>Нові педагогічні технології сприяють глибшому проникненню у зміст предмету, стимулюють учнів до пошуку істини, розвивають розумову та емоційні сфери, створюють у класі небуденну атмосферу, заохочують до самоосвіти.</w:t>
      </w:r>
      <w:r>
        <w:rPr>
          <w:rFonts w:ascii="Times New Roman" w:hAnsi="Times New Roman"/>
          <w:sz w:val="28"/>
          <w:szCs w:val="28"/>
        </w:rPr>
        <w:t xml:space="preserve"> Для сучасних «інформатизованих» дітей звичайні «стандартні» уроки нецікаві та нудні, тому педагогу слід йти в ногу з новими освітніми технологіями. </w:t>
      </w:r>
    </w:p>
    <w:p w:rsidR="00A4362E" w:rsidRPr="00A4362E" w:rsidRDefault="00A4362E" w:rsidP="00A4362E">
      <w:pPr>
        <w:pStyle w:val="a6"/>
        <w:spacing w:before="0" w:beforeAutospacing="0" w:after="188" w:afterAutospacing="0"/>
        <w:ind w:firstLine="567"/>
        <w:jc w:val="both"/>
        <w:rPr>
          <w:b/>
          <w:sz w:val="28"/>
          <w:szCs w:val="28"/>
        </w:rPr>
      </w:pPr>
      <w:r w:rsidRPr="00A4362E">
        <w:rPr>
          <w:b/>
          <w:bCs/>
          <w:sz w:val="28"/>
          <w:szCs w:val="28"/>
        </w:rPr>
        <w:t>Хмарні сервіси в роботі вчителя</w:t>
      </w:r>
    </w:p>
    <w:p w:rsidR="00A4362E" w:rsidRPr="00A4362E" w:rsidRDefault="00A4362E" w:rsidP="00A4362E">
      <w:pPr>
        <w:pStyle w:val="a6"/>
        <w:spacing w:before="0" w:beforeAutospacing="0" w:after="188" w:afterAutospacing="0" w:line="276" w:lineRule="auto"/>
        <w:ind w:firstLine="567"/>
        <w:jc w:val="both"/>
        <w:rPr>
          <w:sz w:val="28"/>
          <w:szCs w:val="28"/>
        </w:rPr>
      </w:pPr>
      <w:r w:rsidRPr="00A4362E">
        <w:rPr>
          <w:sz w:val="28"/>
          <w:szCs w:val="28"/>
        </w:rPr>
        <w:t xml:space="preserve">Хмарні сервіси є динамічно масштабованим способом доступу до зовнішніх ресурсів для обчислення у вигляді сервісу, що надається за допомогою Інтернету, при цьому користувачеві не потрібні особливі знання про інфраструктуру «хмари» або навички щодо управління цією «хмарною технологією». </w:t>
      </w:r>
    </w:p>
    <w:p w:rsidR="00A73E88" w:rsidRPr="00A73E88" w:rsidRDefault="00A73E88" w:rsidP="00A73E8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D3A66">
        <w:rPr>
          <w:rFonts w:ascii="Times New Roman" w:hAnsi="Times New Roman"/>
          <w:sz w:val="28"/>
          <w:szCs w:val="28"/>
        </w:rPr>
        <w:t xml:space="preserve">У своїй роботі я активно використовую різноманітні </w:t>
      </w:r>
      <w:r w:rsidRPr="00A73E88">
        <w:rPr>
          <w:rFonts w:ascii="Times New Roman" w:hAnsi="Times New Roman"/>
          <w:b/>
          <w:sz w:val="28"/>
          <w:szCs w:val="28"/>
        </w:rPr>
        <w:t>хмарні сервіси:</w:t>
      </w:r>
    </w:p>
    <w:p w:rsidR="00A73E88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44016">
        <w:rPr>
          <w:rFonts w:ascii="Times New Roman" w:hAnsi="Times New Roman"/>
          <w:sz w:val="28"/>
          <w:szCs w:val="28"/>
        </w:rPr>
        <w:t>LearningApps.org. для узагальнення та систематизації знань учнів на уроці за допомогою інтерактивних завдань в ігровій формі;</w:t>
      </w:r>
    </w:p>
    <w:p w:rsidR="00A73E88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4016">
        <w:rPr>
          <w:rFonts w:ascii="Times New Roman" w:hAnsi="Times New Roman"/>
          <w:sz w:val="28"/>
          <w:szCs w:val="28"/>
        </w:rPr>
        <w:t>Umaigra</w:t>
      </w:r>
      <w:proofErr w:type="spellEnd"/>
      <w:r w:rsidRPr="00044016">
        <w:rPr>
          <w:rFonts w:ascii="Times New Roman" w:hAnsi="Times New Roman"/>
          <w:sz w:val="28"/>
          <w:szCs w:val="28"/>
        </w:rPr>
        <w:t xml:space="preserve"> дозволяє створювати дидактичні </w:t>
      </w:r>
      <w:proofErr w:type="spellStart"/>
      <w:r w:rsidRPr="00044016">
        <w:rPr>
          <w:rFonts w:ascii="Times New Roman" w:hAnsi="Times New Roman"/>
          <w:sz w:val="28"/>
          <w:szCs w:val="28"/>
        </w:rPr>
        <w:t>онлайн-ігри</w:t>
      </w:r>
      <w:proofErr w:type="spellEnd"/>
      <w:r w:rsidRPr="00044016">
        <w:rPr>
          <w:rFonts w:ascii="Times New Roman" w:hAnsi="Times New Roman"/>
          <w:sz w:val="28"/>
          <w:szCs w:val="28"/>
        </w:rPr>
        <w:t xml:space="preserve"> з різних навчальних предметів;</w:t>
      </w:r>
    </w:p>
    <w:p w:rsidR="00A73E88" w:rsidRPr="00FF1FB4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4016">
        <w:rPr>
          <w:rFonts w:ascii="Times New Roman" w:hAnsi="Times New Roman"/>
          <w:sz w:val="28"/>
          <w:szCs w:val="28"/>
        </w:rPr>
        <w:t>Тhinglink</w:t>
      </w:r>
      <w:proofErr w:type="spellEnd"/>
      <w:r w:rsidRPr="00044016">
        <w:rPr>
          <w:rFonts w:ascii="Times New Roman" w:hAnsi="Times New Roman"/>
          <w:sz w:val="28"/>
          <w:szCs w:val="28"/>
        </w:rPr>
        <w:t xml:space="preserve"> – завдання у вигляді інтерактивних малюнків;</w:t>
      </w:r>
    </w:p>
    <w:p w:rsidR="00A73E88" w:rsidRPr="00FF1FB4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F1FB4">
        <w:rPr>
          <w:rFonts w:ascii="Times New Roman" w:hAnsi="Times New Roman"/>
          <w:sz w:val="28"/>
          <w:szCs w:val="28"/>
        </w:rPr>
        <w:t>Padlet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FF1FB4">
        <w:rPr>
          <w:rFonts w:ascii="Times New Roman" w:hAnsi="Times New Roman"/>
          <w:sz w:val="28"/>
          <w:szCs w:val="28"/>
        </w:rPr>
        <w:t>мережевий сервіс для створення електронної стіни,</w:t>
      </w:r>
      <w:r>
        <w:rPr>
          <w:rFonts w:ascii="Arial" w:hAnsi="Arial" w:cs="Arial"/>
          <w:color w:val="545454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віртуальна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інтерактивна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дошка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A73E88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4016">
        <w:rPr>
          <w:rFonts w:ascii="Times New Roman" w:hAnsi="Times New Roman"/>
          <w:sz w:val="28"/>
          <w:szCs w:val="28"/>
        </w:rPr>
        <w:lastRenderedPageBreak/>
        <w:t>Goоgle</w:t>
      </w:r>
      <w:proofErr w:type="spellEnd"/>
      <w:r w:rsidRPr="00044016">
        <w:rPr>
          <w:rFonts w:ascii="Times New Roman" w:hAnsi="Times New Roman"/>
          <w:sz w:val="28"/>
          <w:szCs w:val="28"/>
        </w:rPr>
        <w:t xml:space="preserve"> – документи, таблиці, форми, презентації та малюнки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блоги</w:t>
      </w:r>
      <w:proofErr w:type="spellEnd"/>
      <w:r w:rsidRPr="00044016">
        <w:rPr>
          <w:rFonts w:ascii="Times New Roman" w:hAnsi="Times New Roman"/>
          <w:sz w:val="28"/>
          <w:szCs w:val="28"/>
        </w:rPr>
        <w:t>;</w:t>
      </w:r>
    </w:p>
    <w:p w:rsidR="00A73E88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Powtoon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44016">
        <w:rPr>
          <w:rFonts w:ascii="Times New Roman" w:hAnsi="Times New Roman"/>
          <w:sz w:val="28"/>
          <w:szCs w:val="28"/>
        </w:rPr>
        <w:t xml:space="preserve">допомагає створити </w:t>
      </w:r>
      <w:proofErr w:type="spellStart"/>
      <w:r w:rsidRPr="00044016">
        <w:rPr>
          <w:rFonts w:ascii="Times New Roman" w:hAnsi="Times New Roman"/>
          <w:sz w:val="28"/>
          <w:szCs w:val="28"/>
        </w:rPr>
        <w:t>артскрайбінг</w:t>
      </w:r>
      <w:proofErr w:type="spellEnd"/>
      <w:r w:rsidRPr="00044016">
        <w:rPr>
          <w:rFonts w:ascii="Times New Roman" w:hAnsi="Times New Roman"/>
          <w:sz w:val="28"/>
          <w:szCs w:val="28"/>
        </w:rPr>
        <w:t xml:space="preserve"> (сучасна форма візуалізації навчального матеріалу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A73E88" w:rsidRPr="00A73E88" w:rsidRDefault="00A73E88" w:rsidP="00A73E88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Kahoot</w:t>
      </w:r>
      <w:proofErr w:type="spellEnd"/>
      <w:r w:rsidRPr="001554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1554C6">
        <w:rPr>
          <w:rFonts w:ascii="Times New Roman" w:hAnsi="Times New Roman"/>
          <w:sz w:val="28"/>
          <w:szCs w:val="28"/>
        </w:rPr>
        <w:t xml:space="preserve"> </w:t>
      </w:r>
      <w:r w:rsidRPr="001554C6">
        <w:rPr>
          <w:rFonts w:ascii="Times New Roman" w:hAnsi="Times New Roman"/>
          <w:sz w:val="28"/>
          <w:szCs w:val="28"/>
          <w:shd w:val="clear" w:color="auto" w:fill="FFFFFF"/>
        </w:rPr>
        <w:t>навчальні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1554C6">
        <w:rPr>
          <w:rFonts w:ascii="Times New Roman" w:hAnsi="Times New Roman"/>
          <w:sz w:val="28"/>
          <w:szCs w:val="28"/>
          <w:shd w:val="clear" w:color="auto" w:fill="FFFFFF"/>
        </w:rPr>
        <w:t>ігри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1554C6">
        <w:rPr>
          <w:rFonts w:ascii="Times New Roman" w:hAnsi="Times New Roman"/>
          <w:sz w:val="28"/>
          <w:szCs w:val="28"/>
          <w:shd w:val="clear" w:color="auto" w:fill="FFFFFF"/>
        </w:rPr>
        <w:t xml:space="preserve"> вікторини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AF3657" w:rsidRDefault="00AF3657" w:rsidP="00DE65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DE652D" w:rsidRDefault="00AF3657" w:rsidP="00DE652D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Онлайн-</w:t>
      </w:r>
      <w:r w:rsidR="00DE652D" w:rsidRPr="00DE652D">
        <w:rPr>
          <w:rFonts w:ascii="Times New Roman" w:hAnsi="Times New Roman"/>
          <w:b/>
          <w:sz w:val="28"/>
          <w:szCs w:val="28"/>
        </w:rPr>
        <w:t>вікторина</w:t>
      </w:r>
      <w:proofErr w:type="spellEnd"/>
      <w:r w:rsidR="00DE652D" w:rsidRPr="00DE652D">
        <w:rPr>
          <w:rFonts w:ascii="Times New Roman" w:hAnsi="Times New Roman"/>
          <w:b/>
          <w:sz w:val="28"/>
          <w:szCs w:val="28"/>
        </w:rPr>
        <w:t xml:space="preserve"> «Колиска найдавніших цивілізації» </w:t>
      </w:r>
    </w:p>
    <w:p w:rsidR="00DE652D" w:rsidRDefault="00DE652D" w:rsidP="00DE652D">
      <w:pPr>
        <w:jc w:val="center"/>
        <w:rPr>
          <w:rFonts w:ascii="Times New Roman" w:hAnsi="Times New Roman"/>
          <w:b/>
          <w:sz w:val="28"/>
          <w:szCs w:val="28"/>
        </w:rPr>
      </w:pPr>
      <w:r w:rsidRPr="00DE652D">
        <w:rPr>
          <w:rFonts w:ascii="Times New Roman" w:hAnsi="Times New Roman"/>
          <w:b/>
          <w:sz w:val="28"/>
          <w:szCs w:val="28"/>
        </w:rPr>
        <w:t>на с</w:t>
      </w:r>
      <w:r>
        <w:rPr>
          <w:rFonts w:ascii="Times New Roman" w:hAnsi="Times New Roman"/>
          <w:b/>
          <w:sz w:val="28"/>
          <w:szCs w:val="28"/>
        </w:rPr>
        <w:t xml:space="preserve">ервісі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Kahoot</w:t>
      </w:r>
      <w:proofErr w:type="spellEnd"/>
      <w:r w:rsidRPr="00DE65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для учнів 7 класів </w:t>
      </w:r>
    </w:p>
    <w:p w:rsidR="00DE652D" w:rsidRPr="00DE652D" w:rsidRDefault="00DE652D" w:rsidP="00DE652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86120F">
        <w:rPr>
          <w:rFonts w:ascii="Times New Roman" w:hAnsi="Times New Roman"/>
          <w:b/>
          <w:sz w:val="28"/>
          <w:szCs w:val="28"/>
        </w:rPr>
        <w:t xml:space="preserve">Мета: </w:t>
      </w:r>
      <w:r w:rsidRPr="00DE652D">
        <w:rPr>
          <w:rFonts w:ascii="Times New Roman" w:hAnsi="Times New Roman"/>
          <w:sz w:val="28"/>
          <w:szCs w:val="28"/>
        </w:rPr>
        <w:t>узагальнити і систематизувати знання учнів з вивчених тем материка Євразія; створити умови для прояву винахідливості, уяви; навчити самостійно мислити</w:t>
      </w:r>
      <w:r w:rsidR="00A4362E">
        <w:rPr>
          <w:rFonts w:ascii="Times New Roman" w:hAnsi="Times New Roman"/>
          <w:sz w:val="28"/>
          <w:szCs w:val="28"/>
        </w:rPr>
        <w:t>.</w:t>
      </w:r>
      <w:r w:rsidRPr="00DE652D">
        <w:rPr>
          <w:rFonts w:ascii="Times New Roman" w:hAnsi="Times New Roman"/>
          <w:sz w:val="28"/>
          <w:szCs w:val="28"/>
        </w:rPr>
        <w:t xml:space="preserve"> </w:t>
      </w:r>
    </w:p>
    <w:p w:rsidR="00DE652D" w:rsidRDefault="00DE652D" w:rsidP="00DE652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86120F">
        <w:rPr>
          <w:rFonts w:ascii="Times New Roman" w:hAnsi="Times New Roman"/>
          <w:b/>
          <w:sz w:val="28"/>
          <w:szCs w:val="28"/>
        </w:rPr>
        <w:t>Обладнання</w:t>
      </w:r>
      <w:r>
        <w:rPr>
          <w:rFonts w:ascii="Times New Roman" w:hAnsi="Times New Roman"/>
          <w:b/>
          <w:sz w:val="28"/>
          <w:szCs w:val="28"/>
        </w:rPr>
        <w:t>:</w:t>
      </w:r>
      <w:r w:rsidRPr="0086120F">
        <w:rPr>
          <w:rFonts w:ascii="Times New Roman" w:hAnsi="Times New Roman"/>
          <w:sz w:val="28"/>
          <w:szCs w:val="28"/>
        </w:rPr>
        <w:t xml:space="preserve"> проектор, комп’ютер, екран</w:t>
      </w:r>
    </w:p>
    <w:p w:rsidR="00A4362E" w:rsidRDefault="00DE652D" w:rsidP="00A4362E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4362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Опис </w:t>
      </w:r>
      <w:proofErr w:type="spellStart"/>
      <w:r w:rsidRPr="00A4362E">
        <w:rPr>
          <w:rFonts w:ascii="Times New Roman" w:hAnsi="Times New Roman"/>
          <w:b/>
          <w:sz w:val="28"/>
          <w:szCs w:val="28"/>
          <w:shd w:val="clear" w:color="auto" w:fill="FFFFFF"/>
        </w:rPr>
        <w:t>онлайн-сервісу</w:t>
      </w:r>
      <w:proofErr w:type="spellEnd"/>
      <w:r w:rsidRPr="00A4362E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Pr="00A4362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4362E" w:rsidRPr="00A4362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Kahoot</w:t>
      </w:r>
      <w:proofErr w:type="spellEnd"/>
      <w:r w:rsidR="00A4362E" w:rsidRPr="00A4362E">
        <w:rPr>
          <w:rFonts w:ascii="Times New Roman" w:hAnsi="Times New Roman"/>
          <w:sz w:val="28"/>
          <w:szCs w:val="28"/>
          <w:shd w:val="clear" w:color="auto" w:fill="FFFFFF"/>
        </w:rPr>
        <w:t xml:space="preserve"> дає змогу створювати інтерактивні навчальні ігри: вікторини, обговорення, опитування. Такі ігрові форми роботи можуть бути застосовані у навчанні — для перевірки знань учнів. А також сервіс може стати у пригоді керівнику та педагогічному колективу навчального закладу для різних форм наукової, методичної та організаційної роботи. Участь в іграх, створених за допомогою сервісу, сприяє спілкуванню та співпраці у колективі, підвищує рівень обізнаності в інформаційно-комунікаційних технологіях, стимулює критичне мислення.</w:t>
      </w: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1048385</wp:posOffset>
            </wp:positionV>
            <wp:extent cx="4587875" cy="2724150"/>
            <wp:effectExtent l="19050" t="0" r="3175" b="0"/>
            <wp:wrapTight wrapText="bothSides">
              <wp:wrapPolygon edited="0">
                <wp:start x="-90" y="0"/>
                <wp:lineTo x="-90" y="21449"/>
                <wp:lineTo x="21615" y="21449"/>
                <wp:lineTo x="21615" y="0"/>
                <wp:lineTo x="-90" y="0"/>
              </wp:wrapPolygon>
            </wp:wrapTight>
            <wp:docPr id="1" name="Рисунок 1" descr="C:\Users\Admin1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1\Desktop\1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362E">
        <w:rPr>
          <w:rFonts w:ascii="Times New Roman" w:hAnsi="Times New Roman"/>
          <w:b/>
          <w:sz w:val="28"/>
          <w:szCs w:val="28"/>
          <w:shd w:val="clear" w:color="auto" w:fill="FFFFFF"/>
        </w:rPr>
        <w:t>Умови гри</w:t>
      </w:r>
      <w:r w:rsidR="00A4362E">
        <w:rPr>
          <w:rFonts w:ascii="Times New Roman" w:hAnsi="Times New Roman"/>
          <w:b/>
          <w:sz w:val="28"/>
          <w:szCs w:val="28"/>
        </w:rPr>
        <w:t xml:space="preserve"> </w:t>
      </w:r>
      <w:r w:rsidR="00A4362E" w:rsidRPr="00A4362E">
        <w:rPr>
          <w:rFonts w:ascii="Times New Roman" w:hAnsi="Times New Roman"/>
          <w:sz w:val="28"/>
          <w:szCs w:val="28"/>
        </w:rPr>
        <w:t xml:space="preserve">«Колиска найдавніших цивілізації»: </w:t>
      </w:r>
      <w:r w:rsidR="00A4362E">
        <w:rPr>
          <w:rFonts w:ascii="Times New Roman" w:hAnsi="Times New Roman"/>
          <w:sz w:val="28"/>
          <w:szCs w:val="28"/>
        </w:rPr>
        <w:t>вчителем на екрані проектується сторінка з початком вікторини</w:t>
      </w:r>
      <w:r w:rsidR="00AF3657">
        <w:rPr>
          <w:rFonts w:ascii="Times New Roman" w:hAnsi="Times New Roman"/>
          <w:sz w:val="28"/>
          <w:szCs w:val="28"/>
        </w:rPr>
        <w:t>.</w:t>
      </w:r>
      <w:r w:rsidR="00A4362E" w:rsidRPr="00A4362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4362E">
        <w:rPr>
          <w:rFonts w:ascii="Times New Roman" w:hAnsi="Times New Roman"/>
          <w:sz w:val="28"/>
          <w:szCs w:val="28"/>
          <w:shd w:val="clear" w:color="auto" w:fill="FFFFFF"/>
        </w:rPr>
        <w:t xml:space="preserve">Учні </w:t>
      </w:r>
      <w:r w:rsidR="00AF3657">
        <w:rPr>
          <w:rFonts w:ascii="Times New Roman" w:hAnsi="Times New Roman"/>
          <w:sz w:val="28"/>
          <w:szCs w:val="28"/>
          <w:shd w:val="clear" w:color="auto" w:fill="FFFFFF"/>
        </w:rPr>
        <w:t xml:space="preserve">зі </w:t>
      </w:r>
      <w:r w:rsidR="00A4362E">
        <w:rPr>
          <w:rFonts w:ascii="Times New Roman" w:hAnsi="Times New Roman"/>
          <w:sz w:val="28"/>
          <w:szCs w:val="28"/>
          <w:shd w:val="clear" w:color="auto" w:fill="FFFFFF"/>
        </w:rPr>
        <w:t xml:space="preserve">своїх </w:t>
      </w:r>
      <w:proofErr w:type="spellStart"/>
      <w:r w:rsidR="00A4362E">
        <w:rPr>
          <w:rFonts w:ascii="Times New Roman" w:hAnsi="Times New Roman"/>
          <w:sz w:val="28"/>
          <w:szCs w:val="28"/>
          <w:shd w:val="clear" w:color="auto" w:fill="FFFFFF"/>
        </w:rPr>
        <w:t>гаджетів</w:t>
      </w:r>
      <w:proofErr w:type="spellEnd"/>
      <w:r w:rsidR="00A4362E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сторінку </w:t>
      </w:r>
      <w:hyperlink r:id="rId6" w:history="1">
        <w:r w:rsidR="00A4362E" w:rsidRPr="00A4362E">
          <w:rPr>
            <w:rStyle w:val="a4"/>
            <w:rFonts w:ascii="Times New Roman" w:hAnsi="Times New Roman"/>
            <w:sz w:val="28"/>
            <w:szCs w:val="28"/>
          </w:rPr>
          <w:t>https://play.kahoot.it/</w:t>
        </w:r>
      </w:hyperlink>
      <w:r w:rsidR="00A4362E">
        <w:rPr>
          <w:rFonts w:ascii="Times New Roman" w:hAnsi="Times New Roman"/>
          <w:sz w:val="28"/>
          <w:szCs w:val="28"/>
        </w:rPr>
        <w:t xml:space="preserve"> заходять у гру,</w:t>
      </w:r>
      <w:r w:rsidR="00AF3657">
        <w:rPr>
          <w:rFonts w:ascii="Times New Roman" w:hAnsi="Times New Roman"/>
          <w:sz w:val="28"/>
          <w:szCs w:val="28"/>
        </w:rPr>
        <w:t xml:space="preserve"> використовуючи код, що висвітлиться на екрані. </w:t>
      </w: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5670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4362E" w:rsidRDefault="00095670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3289935</wp:posOffset>
            </wp:positionV>
            <wp:extent cx="5940425" cy="2647950"/>
            <wp:effectExtent l="19050" t="0" r="3175" b="0"/>
            <wp:wrapTight wrapText="bothSides">
              <wp:wrapPolygon edited="0">
                <wp:start x="-69" y="0"/>
                <wp:lineTo x="-69" y="21445"/>
                <wp:lineTo x="21612" y="21445"/>
                <wp:lineTo x="21612" y="0"/>
                <wp:lineTo x="-69" y="0"/>
              </wp:wrapPolygon>
            </wp:wrapTight>
            <wp:docPr id="3" name="Рисунок 3" descr="C:\Users\Admin1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1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-291465</wp:posOffset>
            </wp:positionV>
            <wp:extent cx="5940425" cy="2581275"/>
            <wp:effectExtent l="19050" t="0" r="3175" b="0"/>
            <wp:wrapTight wrapText="bothSides">
              <wp:wrapPolygon edited="0">
                <wp:start x="-69" y="0"/>
                <wp:lineTo x="-69" y="21520"/>
                <wp:lineTo x="21612" y="21520"/>
                <wp:lineTo x="21612" y="0"/>
                <wp:lineTo x="-69" y="0"/>
              </wp:wrapPolygon>
            </wp:wrapTight>
            <wp:docPr id="2" name="Рисунок 2" descr="C:\Users\Admin1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1\Desktop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657">
        <w:rPr>
          <w:rFonts w:ascii="Times New Roman" w:hAnsi="Times New Roman"/>
          <w:sz w:val="28"/>
          <w:szCs w:val="28"/>
        </w:rPr>
        <w:t xml:space="preserve">Далі гравцям пропонується відповісти на 12 запитань, обираючи правильну відповідь на своїх </w:t>
      </w:r>
      <w:proofErr w:type="spellStart"/>
      <w:r w:rsidR="00AF3657">
        <w:rPr>
          <w:rFonts w:ascii="Times New Roman" w:hAnsi="Times New Roman"/>
          <w:sz w:val="28"/>
          <w:szCs w:val="28"/>
        </w:rPr>
        <w:t>гаджетах</w:t>
      </w:r>
      <w:proofErr w:type="spellEnd"/>
      <w:r w:rsidR="00AF3657">
        <w:rPr>
          <w:rFonts w:ascii="Times New Roman" w:hAnsi="Times New Roman"/>
          <w:sz w:val="28"/>
          <w:szCs w:val="28"/>
        </w:rPr>
        <w:t>. На загальному екрані буде відображатися турнірна таблиця з відповідями учасників та їхніми балами.</w:t>
      </w:r>
    </w:p>
    <w:p w:rsidR="00AF3657" w:rsidRPr="00A4362E" w:rsidRDefault="00095670" w:rsidP="00095670">
      <w:pPr>
        <w:pStyle w:val="a9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95250</wp:posOffset>
            </wp:positionV>
            <wp:extent cx="5940425" cy="2581275"/>
            <wp:effectExtent l="19050" t="0" r="3175" b="0"/>
            <wp:wrapTight wrapText="bothSides">
              <wp:wrapPolygon edited="0">
                <wp:start x="-69" y="0"/>
                <wp:lineTo x="-69" y="21520"/>
                <wp:lineTo x="21612" y="21520"/>
                <wp:lineTo x="21612" y="0"/>
                <wp:lineTo x="-69" y="0"/>
              </wp:wrapPolygon>
            </wp:wrapTight>
            <wp:docPr id="4" name="Рисунок 4" descr="C:\Users\Admin1\Desktop\пр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1\Desktop\про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657" w:rsidRPr="00AF3657">
        <w:rPr>
          <w:rFonts w:ascii="Times New Roman" w:hAnsi="Times New Roman"/>
          <w:b/>
          <w:sz w:val="28"/>
          <w:szCs w:val="28"/>
        </w:rPr>
        <w:t>Посилання</w:t>
      </w:r>
      <w:r w:rsidR="00AF365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AF3657">
        <w:rPr>
          <w:rFonts w:ascii="Times New Roman" w:hAnsi="Times New Roman"/>
          <w:sz w:val="28"/>
          <w:szCs w:val="28"/>
        </w:rPr>
        <w:t>онлайн-вікторину</w:t>
      </w:r>
      <w:proofErr w:type="spellEnd"/>
      <w:r w:rsidR="00AF3657">
        <w:rPr>
          <w:rFonts w:ascii="Times New Roman" w:hAnsi="Times New Roman"/>
          <w:sz w:val="28"/>
          <w:szCs w:val="28"/>
        </w:rPr>
        <w:t xml:space="preserve">: </w:t>
      </w:r>
      <w:hyperlink r:id="rId10" w:history="1">
        <w:r w:rsidR="00AF3657" w:rsidRPr="00A4362E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https://create.kahoot.it/share/3a0881ec-08ac-438d-aceb-fe59136ff7de</w:t>
        </w:r>
      </w:hyperlink>
      <w:r w:rsidR="00AF3657" w:rsidRPr="00A4362E">
        <w:rPr>
          <w:rFonts w:ascii="Times New Roman" w:hAnsi="Times New Roman"/>
          <w:sz w:val="28"/>
          <w:szCs w:val="28"/>
          <w:shd w:val="clear" w:color="auto" w:fill="FFFFFF"/>
        </w:rPr>
        <w:t xml:space="preserve">).  </w:t>
      </w:r>
    </w:p>
    <w:p w:rsidR="00AF3657" w:rsidRPr="00A73E88" w:rsidRDefault="00AF3657" w:rsidP="00AF3657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73E88">
        <w:rPr>
          <w:rFonts w:ascii="Times New Roman" w:hAnsi="Times New Roman"/>
          <w:b/>
          <w:sz w:val="28"/>
          <w:szCs w:val="28"/>
        </w:rPr>
        <w:lastRenderedPageBreak/>
        <w:t>Висновок</w:t>
      </w:r>
    </w:p>
    <w:p w:rsidR="00AF3657" w:rsidRPr="003C5FD2" w:rsidRDefault="00AF3657" w:rsidP="00AF365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C5FD2">
        <w:rPr>
          <w:rFonts w:ascii="Times New Roman" w:hAnsi="Times New Roman"/>
          <w:sz w:val="28"/>
          <w:szCs w:val="28"/>
        </w:rPr>
        <w:t xml:space="preserve">На мою думку, учитель як організатор і керівник освітнього процесу повинен використовувати </w:t>
      </w:r>
      <w:proofErr w:type="spellStart"/>
      <w:r>
        <w:rPr>
          <w:rFonts w:ascii="Times New Roman" w:hAnsi="Times New Roman"/>
          <w:sz w:val="28"/>
          <w:szCs w:val="28"/>
        </w:rPr>
        <w:t>онлайн-сервіси</w:t>
      </w:r>
      <w:proofErr w:type="spellEnd"/>
      <w:r w:rsidRPr="003C5FD2">
        <w:rPr>
          <w:rFonts w:ascii="Times New Roman" w:hAnsi="Times New Roman"/>
          <w:sz w:val="28"/>
          <w:szCs w:val="28"/>
        </w:rPr>
        <w:t xml:space="preserve"> як один із головних елементів навчання. Їх </w:t>
      </w:r>
      <w:r>
        <w:rPr>
          <w:rFonts w:ascii="Times New Roman" w:hAnsi="Times New Roman"/>
          <w:sz w:val="28"/>
          <w:szCs w:val="28"/>
        </w:rPr>
        <w:t xml:space="preserve">застосування </w:t>
      </w:r>
      <w:r w:rsidRPr="003C5FD2">
        <w:rPr>
          <w:rFonts w:ascii="Times New Roman" w:hAnsi="Times New Roman"/>
          <w:sz w:val="28"/>
          <w:szCs w:val="28"/>
        </w:rPr>
        <w:t>на уроках дає змогу зацікавити учнів, залучити їх до обговорення, при цьому розвиває комунікативні навички, креативне мислення, творчий підхід і допомагає вчителю легко та нестандартно організувати навчальну діяльність та урізноманітнити урок.</w:t>
      </w:r>
      <w:r w:rsidRPr="009E7912">
        <w:rPr>
          <w:rFonts w:ascii="Times New Roman" w:hAnsi="Times New Roman"/>
          <w:sz w:val="28"/>
          <w:szCs w:val="28"/>
        </w:rPr>
        <w:t xml:space="preserve"> Потрібно </w:t>
      </w:r>
      <w:proofErr w:type="spellStart"/>
      <w:r w:rsidRPr="009E7912">
        <w:rPr>
          <w:rFonts w:ascii="Times New Roman" w:hAnsi="Times New Roman"/>
          <w:sz w:val="28"/>
          <w:szCs w:val="28"/>
        </w:rPr>
        <w:t>гейміфіковувати</w:t>
      </w:r>
      <w:proofErr w:type="spellEnd"/>
      <w:r w:rsidRPr="009E7912">
        <w:rPr>
          <w:rFonts w:ascii="Times New Roman" w:hAnsi="Times New Roman"/>
          <w:sz w:val="28"/>
          <w:szCs w:val="28"/>
        </w:rPr>
        <w:t xml:space="preserve"> освіту, бути гнучкими у змінах,  легко адаптуватися і вміти навчатися впродовж усього життя. Щоб це вдалося, самому треба бути зразком.</w:t>
      </w:r>
    </w:p>
    <w:p w:rsidR="00A4362E" w:rsidRPr="00A4362E" w:rsidRDefault="00A4362E" w:rsidP="00A4362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02FEF" w:rsidRDefault="00602FEF"/>
    <w:sectPr w:rsidR="00602FEF" w:rsidSect="00602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17431"/>
    <w:multiLevelType w:val="hybridMultilevel"/>
    <w:tmpl w:val="A25ACD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7C2F27"/>
    <w:multiLevelType w:val="hybridMultilevel"/>
    <w:tmpl w:val="4A169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3E88"/>
    <w:rsid w:val="00025E9C"/>
    <w:rsid w:val="00054D29"/>
    <w:rsid w:val="00083D64"/>
    <w:rsid w:val="00095670"/>
    <w:rsid w:val="00107154"/>
    <w:rsid w:val="00163607"/>
    <w:rsid w:val="00167FFA"/>
    <w:rsid w:val="001A3369"/>
    <w:rsid w:val="001B1E74"/>
    <w:rsid w:val="001C798D"/>
    <w:rsid w:val="00211A8B"/>
    <w:rsid w:val="00211EDE"/>
    <w:rsid w:val="00211FDB"/>
    <w:rsid w:val="00260AFF"/>
    <w:rsid w:val="00286E13"/>
    <w:rsid w:val="002A6EA2"/>
    <w:rsid w:val="002B3D2C"/>
    <w:rsid w:val="002C7DFA"/>
    <w:rsid w:val="002F4E54"/>
    <w:rsid w:val="00300CA6"/>
    <w:rsid w:val="003061DA"/>
    <w:rsid w:val="003167A1"/>
    <w:rsid w:val="0032005D"/>
    <w:rsid w:val="00332FE8"/>
    <w:rsid w:val="0038424A"/>
    <w:rsid w:val="00387D3F"/>
    <w:rsid w:val="003D70F1"/>
    <w:rsid w:val="003F60CC"/>
    <w:rsid w:val="00400BE5"/>
    <w:rsid w:val="00435E6D"/>
    <w:rsid w:val="004447FC"/>
    <w:rsid w:val="00445477"/>
    <w:rsid w:val="004552C0"/>
    <w:rsid w:val="00462E07"/>
    <w:rsid w:val="00474E5E"/>
    <w:rsid w:val="00480363"/>
    <w:rsid w:val="00487B6E"/>
    <w:rsid w:val="00487B74"/>
    <w:rsid w:val="00490EAD"/>
    <w:rsid w:val="0049209E"/>
    <w:rsid w:val="004945C7"/>
    <w:rsid w:val="004B5848"/>
    <w:rsid w:val="005122F8"/>
    <w:rsid w:val="00513A30"/>
    <w:rsid w:val="00517376"/>
    <w:rsid w:val="00526904"/>
    <w:rsid w:val="0053235A"/>
    <w:rsid w:val="00577004"/>
    <w:rsid w:val="005E4DFE"/>
    <w:rsid w:val="005F7905"/>
    <w:rsid w:val="00602FEF"/>
    <w:rsid w:val="00651BA4"/>
    <w:rsid w:val="00676343"/>
    <w:rsid w:val="006C4332"/>
    <w:rsid w:val="006C5BB0"/>
    <w:rsid w:val="006D2444"/>
    <w:rsid w:val="006D504A"/>
    <w:rsid w:val="006E69F5"/>
    <w:rsid w:val="00701CB6"/>
    <w:rsid w:val="0070309D"/>
    <w:rsid w:val="00721F52"/>
    <w:rsid w:val="007701A3"/>
    <w:rsid w:val="007756AD"/>
    <w:rsid w:val="00777D7E"/>
    <w:rsid w:val="0078581D"/>
    <w:rsid w:val="007A6233"/>
    <w:rsid w:val="007C289A"/>
    <w:rsid w:val="007C5381"/>
    <w:rsid w:val="007E5C64"/>
    <w:rsid w:val="008472E1"/>
    <w:rsid w:val="008647C2"/>
    <w:rsid w:val="008B5206"/>
    <w:rsid w:val="008B5791"/>
    <w:rsid w:val="008B7D0D"/>
    <w:rsid w:val="008C5807"/>
    <w:rsid w:val="009121A6"/>
    <w:rsid w:val="00913782"/>
    <w:rsid w:val="0092302E"/>
    <w:rsid w:val="00941988"/>
    <w:rsid w:val="00951E30"/>
    <w:rsid w:val="00960398"/>
    <w:rsid w:val="009A2585"/>
    <w:rsid w:val="009E3E82"/>
    <w:rsid w:val="00A06EE7"/>
    <w:rsid w:val="00A1442B"/>
    <w:rsid w:val="00A26045"/>
    <w:rsid w:val="00A4362E"/>
    <w:rsid w:val="00A5374C"/>
    <w:rsid w:val="00A70D63"/>
    <w:rsid w:val="00A73E88"/>
    <w:rsid w:val="00AB5275"/>
    <w:rsid w:val="00AD762E"/>
    <w:rsid w:val="00AE5FEF"/>
    <w:rsid w:val="00AF3657"/>
    <w:rsid w:val="00B06E4E"/>
    <w:rsid w:val="00B37A1E"/>
    <w:rsid w:val="00B47B71"/>
    <w:rsid w:val="00B76C79"/>
    <w:rsid w:val="00B85E7F"/>
    <w:rsid w:val="00BB2895"/>
    <w:rsid w:val="00BC6440"/>
    <w:rsid w:val="00BC6565"/>
    <w:rsid w:val="00BD284D"/>
    <w:rsid w:val="00BF626E"/>
    <w:rsid w:val="00C1776E"/>
    <w:rsid w:val="00C35F01"/>
    <w:rsid w:val="00C54C67"/>
    <w:rsid w:val="00C555E7"/>
    <w:rsid w:val="00C91EDA"/>
    <w:rsid w:val="00D70CAC"/>
    <w:rsid w:val="00D846F2"/>
    <w:rsid w:val="00D8671A"/>
    <w:rsid w:val="00D879E9"/>
    <w:rsid w:val="00D90D4D"/>
    <w:rsid w:val="00DA5B92"/>
    <w:rsid w:val="00DE34C0"/>
    <w:rsid w:val="00DE652D"/>
    <w:rsid w:val="00DF57FB"/>
    <w:rsid w:val="00DF5950"/>
    <w:rsid w:val="00E04ECE"/>
    <w:rsid w:val="00E12E9B"/>
    <w:rsid w:val="00E6254F"/>
    <w:rsid w:val="00EA004F"/>
    <w:rsid w:val="00EF217A"/>
    <w:rsid w:val="00F45D85"/>
    <w:rsid w:val="00F47FAC"/>
    <w:rsid w:val="00F73B49"/>
    <w:rsid w:val="00F74076"/>
    <w:rsid w:val="00F91C3B"/>
    <w:rsid w:val="00FA7622"/>
    <w:rsid w:val="00FB3C14"/>
    <w:rsid w:val="00FC1F7B"/>
    <w:rsid w:val="00FF3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E8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E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3E8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73E88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A436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95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670"/>
    <w:rPr>
      <w:rFonts w:ascii="Tahoma" w:eastAsia="Times New Roman" w:hAnsi="Tahoma" w:cs="Tahoma"/>
      <w:sz w:val="16"/>
      <w:szCs w:val="16"/>
      <w:lang w:eastAsia="uk-UA"/>
    </w:rPr>
  </w:style>
  <w:style w:type="paragraph" w:styleId="a9">
    <w:name w:val="No Spacing"/>
    <w:uiPriority w:val="1"/>
    <w:qFormat/>
    <w:rsid w:val="00095670"/>
    <w:pPr>
      <w:spacing w:after="0" w:line="240" w:lineRule="auto"/>
    </w:pPr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ay.kahoot.it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create.kahoot.it/share/3a0881ec-08ac-438d-aceb-fe59136ff7d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2697</Words>
  <Characters>1538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7</cp:revision>
  <dcterms:created xsi:type="dcterms:W3CDTF">2019-11-20T16:14:00Z</dcterms:created>
  <dcterms:modified xsi:type="dcterms:W3CDTF">2019-11-20T18:58:00Z</dcterms:modified>
</cp:coreProperties>
</file>