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74" w:rsidRPr="000750EE" w:rsidRDefault="004D0208" w:rsidP="004D0208">
      <w:pPr>
        <w:jc w:val="right"/>
        <w:rPr>
          <w:b/>
          <w:i/>
          <w:sz w:val="32"/>
          <w:szCs w:val="32"/>
          <w:lang w:val="uk-UA"/>
        </w:rPr>
      </w:pPr>
      <w:proofErr w:type="spellStart"/>
      <w:r w:rsidRPr="000750EE">
        <w:rPr>
          <w:b/>
          <w:i/>
          <w:sz w:val="32"/>
          <w:szCs w:val="32"/>
        </w:rPr>
        <w:t>Багато</w:t>
      </w:r>
      <w:proofErr w:type="spellEnd"/>
      <w:r w:rsidR="004C709E">
        <w:rPr>
          <w:b/>
          <w:i/>
          <w:sz w:val="32"/>
          <w:szCs w:val="32"/>
        </w:rPr>
        <w:t xml:space="preserve"> </w:t>
      </w:r>
      <w:proofErr w:type="spellStart"/>
      <w:r w:rsidRPr="000750EE">
        <w:rPr>
          <w:b/>
          <w:i/>
          <w:sz w:val="32"/>
          <w:szCs w:val="32"/>
        </w:rPr>
        <w:t>чого</w:t>
      </w:r>
      <w:proofErr w:type="spellEnd"/>
      <w:r w:rsidRPr="000750EE">
        <w:rPr>
          <w:b/>
          <w:i/>
          <w:sz w:val="32"/>
          <w:szCs w:val="32"/>
        </w:rPr>
        <w:t xml:space="preserve"> не </w:t>
      </w:r>
      <w:proofErr w:type="spellStart"/>
      <w:r w:rsidRPr="000750EE">
        <w:rPr>
          <w:b/>
          <w:i/>
          <w:sz w:val="32"/>
          <w:szCs w:val="32"/>
        </w:rPr>
        <w:t>зроби</w:t>
      </w:r>
      <w:proofErr w:type="spellEnd"/>
      <w:r w:rsidRPr="000750EE">
        <w:rPr>
          <w:b/>
          <w:i/>
          <w:sz w:val="32"/>
          <w:szCs w:val="32"/>
          <w:lang w:val="uk-UA"/>
        </w:rPr>
        <w:t>ш</w:t>
      </w:r>
      <w:r w:rsidRPr="000750EE">
        <w:rPr>
          <w:b/>
          <w:i/>
          <w:sz w:val="32"/>
          <w:szCs w:val="32"/>
        </w:rPr>
        <w:t xml:space="preserve">, </w:t>
      </w:r>
      <w:proofErr w:type="spellStart"/>
      <w:r w:rsidRPr="000750EE">
        <w:rPr>
          <w:b/>
          <w:i/>
          <w:sz w:val="32"/>
          <w:szCs w:val="32"/>
        </w:rPr>
        <w:t>поки</w:t>
      </w:r>
      <w:proofErr w:type="spellEnd"/>
      <w:r w:rsidRPr="000750EE">
        <w:rPr>
          <w:b/>
          <w:i/>
          <w:sz w:val="32"/>
          <w:szCs w:val="32"/>
        </w:rPr>
        <w:t xml:space="preserve"> не</w:t>
      </w:r>
      <w:r w:rsidRPr="000750EE">
        <w:rPr>
          <w:b/>
          <w:i/>
          <w:sz w:val="32"/>
          <w:szCs w:val="32"/>
          <w:lang w:val="uk-UA"/>
        </w:rPr>
        <w:t xml:space="preserve"> вивчишся.                                                                                       Але багато треба зробити, щоб навчитися.</w:t>
      </w:r>
    </w:p>
    <w:p w:rsidR="004D0208" w:rsidRPr="000750EE" w:rsidRDefault="004D0208" w:rsidP="004D0208">
      <w:pPr>
        <w:jc w:val="right"/>
        <w:rPr>
          <w:b/>
          <w:i/>
          <w:sz w:val="32"/>
          <w:szCs w:val="32"/>
          <w:lang w:val="uk-UA"/>
        </w:rPr>
      </w:pPr>
      <w:r w:rsidRPr="000750EE">
        <w:rPr>
          <w:b/>
          <w:i/>
          <w:sz w:val="32"/>
          <w:szCs w:val="32"/>
          <w:lang w:val="uk-UA"/>
        </w:rPr>
        <w:t>Конфуцій</w:t>
      </w:r>
    </w:p>
    <w:p w:rsidR="004D0208" w:rsidRDefault="004C709E" w:rsidP="00031081">
      <w:pPr>
        <w:jc w:val="center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>Результати ЗН</w:t>
      </w:r>
      <w:r w:rsidR="00031081" w:rsidRPr="00031081">
        <w:rPr>
          <w:b/>
          <w:sz w:val="32"/>
          <w:szCs w:val="32"/>
          <w:lang w:val="uk-UA"/>
        </w:rPr>
        <w:t xml:space="preserve"> -2021, аналіз та шляхи підвищення якості знань</w:t>
      </w:r>
      <w:r w:rsidR="004D0208" w:rsidRPr="00031081">
        <w:rPr>
          <w:b/>
          <w:sz w:val="32"/>
          <w:szCs w:val="32"/>
          <w:lang w:val="uk-UA"/>
        </w:rPr>
        <w:t xml:space="preserve"> в</w:t>
      </w:r>
      <w:r w:rsidR="00031081" w:rsidRPr="00031081">
        <w:rPr>
          <w:b/>
          <w:sz w:val="32"/>
          <w:szCs w:val="32"/>
          <w:lang w:val="uk-UA"/>
        </w:rPr>
        <w:t>ипускників</w:t>
      </w:r>
      <w:r>
        <w:rPr>
          <w:b/>
          <w:sz w:val="32"/>
          <w:szCs w:val="32"/>
          <w:lang w:val="uk-UA"/>
        </w:rPr>
        <w:t xml:space="preserve"> </w:t>
      </w:r>
      <w:proofErr w:type="spellStart"/>
      <w:r w:rsidR="00031081" w:rsidRPr="00031081">
        <w:rPr>
          <w:b/>
          <w:sz w:val="32"/>
          <w:szCs w:val="32"/>
          <w:lang w:val="uk-UA"/>
        </w:rPr>
        <w:t>Новогродівського</w:t>
      </w:r>
      <w:proofErr w:type="spellEnd"/>
      <w:r w:rsidR="00031081" w:rsidRPr="00031081">
        <w:rPr>
          <w:b/>
          <w:sz w:val="32"/>
          <w:szCs w:val="32"/>
          <w:lang w:val="uk-UA"/>
        </w:rPr>
        <w:t xml:space="preserve">  ЗЗСО І-ІІІ </w:t>
      </w:r>
      <w:proofErr w:type="spellStart"/>
      <w:r w:rsidR="00031081" w:rsidRPr="00031081">
        <w:rPr>
          <w:b/>
          <w:sz w:val="32"/>
          <w:szCs w:val="32"/>
          <w:lang w:val="uk-UA"/>
        </w:rPr>
        <w:t>с</w:t>
      </w:r>
      <w:r w:rsidR="00B31B14">
        <w:rPr>
          <w:b/>
          <w:sz w:val="32"/>
          <w:szCs w:val="32"/>
          <w:lang w:val="uk-UA"/>
        </w:rPr>
        <w:t>т.№</w:t>
      </w:r>
      <w:proofErr w:type="spellEnd"/>
      <w:r w:rsidR="00B31B14">
        <w:rPr>
          <w:b/>
          <w:sz w:val="32"/>
          <w:szCs w:val="32"/>
          <w:lang w:val="uk-UA"/>
        </w:rPr>
        <w:t xml:space="preserve"> 10 ім. Тараса Шевченка</w:t>
      </w:r>
    </w:p>
    <w:p w:rsidR="004D0208" w:rsidRDefault="004D0208" w:rsidP="004D020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Провідним  завданням закладів у сучасному житті є боротьба за якість освіти. Якість знань це одна із основних задач, яка включає в себе навчання і виховання здобувачів освіти та являє собою систему показників знань,умінь і навичок, норм </w:t>
      </w:r>
      <w:r w:rsidR="003E46EF">
        <w:rPr>
          <w:sz w:val="28"/>
          <w:szCs w:val="28"/>
          <w:lang w:val="uk-UA"/>
        </w:rPr>
        <w:t>ставлення до світу і один одному</w:t>
      </w:r>
      <w:r>
        <w:rPr>
          <w:sz w:val="28"/>
          <w:szCs w:val="28"/>
          <w:lang w:val="uk-UA"/>
        </w:rPr>
        <w:t>.</w:t>
      </w:r>
    </w:p>
    <w:p w:rsidR="004D0208" w:rsidRPr="004D0208" w:rsidRDefault="004D0208" w:rsidP="004D0208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4D0208">
        <w:rPr>
          <w:b/>
          <w:sz w:val="28"/>
          <w:szCs w:val="28"/>
          <w:lang w:val="uk-UA"/>
        </w:rPr>
        <w:t>Підготовка випускників до складання іспитів</w:t>
      </w:r>
    </w:p>
    <w:p w:rsidR="004D0208" w:rsidRDefault="004D0208" w:rsidP="004D020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протязі 2020-2021 навчального року адміністрацією та керівниками шкільних  методичних об′єднань велася цілес</w:t>
      </w:r>
      <w:r w:rsidR="00B275AF">
        <w:rPr>
          <w:sz w:val="28"/>
          <w:szCs w:val="28"/>
          <w:lang w:val="uk-UA"/>
        </w:rPr>
        <w:t>прямована робота з підготовки в</w:t>
      </w:r>
      <w:r>
        <w:rPr>
          <w:sz w:val="28"/>
          <w:szCs w:val="28"/>
          <w:lang w:val="uk-UA"/>
        </w:rPr>
        <w:t>ипускників 9-х та 11-х  класів до ДПА та ЗНО. Було розроблено систему заходів щодо якісної підготовки до іспитів за наступними напрямками діяльності закладу:</w:t>
      </w:r>
    </w:p>
    <w:p w:rsidR="004D0208" w:rsidRDefault="004D0208" w:rsidP="004D0208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 w:rsidRPr="00063FF8">
        <w:rPr>
          <w:b/>
          <w:i/>
          <w:sz w:val="28"/>
          <w:szCs w:val="28"/>
          <w:lang w:val="uk-UA"/>
        </w:rPr>
        <w:t>Підготовчий етап</w:t>
      </w:r>
      <w:r>
        <w:rPr>
          <w:sz w:val="28"/>
          <w:szCs w:val="28"/>
          <w:lang w:val="uk-UA"/>
        </w:rPr>
        <w:t xml:space="preserve"> включає в себе : інформаційні наради з уч</w:t>
      </w:r>
      <w:r w:rsidR="003E46EF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сниками освітнього процесу, оформлення стендів, наповнення шкільного сайту, роз</w:t>
      </w:r>
      <w:r w:rsidR="00737E97">
        <w:rPr>
          <w:sz w:val="28"/>
          <w:szCs w:val="28"/>
          <w:lang w:val="uk-UA"/>
        </w:rPr>
        <w:t>робка пам′яток, рекомендацій, зр</w:t>
      </w:r>
      <w:r>
        <w:rPr>
          <w:sz w:val="28"/>
          <w:szCs w:val="28"/>
          <w:lang w:val="uk-UA"/>
        </w:rPr>
        <w:t>азки заповнення бланків відповідей.</w:t>
      </w:r>
    </w:p>
    <w:p w:rsidR="004D0208" w:rsidRDefault="004D0208" w:rsidP="004D0208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 w:rsidRPr="00063FF8">
        <w:rPr>
          <w:b/>
          <w:i/>
          <w:sz w:val="28"/>
          <w:szCs w:val="28"/>
          <w:lang w:val="uk-UA"/>
        </w:rPr>
        <w:t>Теоретичний етап</w:t>
      </w:r>
      <w:r w:rsidR="00B275AF">
        <w:rPr>
          <w:sz w:val="28"/>
          <w:szCs w:val="28"/>
          <w:lang w:val="uk-UA"/>
        </w:rPr>
        <w:t>: створення наявності мето</w:t>
      </w:r>
      <w:r>
        <w:rPr>
          <w:sz w:val="28"/>
          <w:szCs w:val="28"/>
          <w:lang w:val="uk-UA"/>
        </w:rPr>
        <w:t>дичної бази з навчальних предметів, збірок тестових завдань, інтернет-ресурсів, опанування тестових технологій.</w:t>
      </w:r>
    </w:p>
    <w:p w:rsidR="004D0208" w:rsidRDefault="004D0208" w:rsidP="004D0208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 w:rsidRPr="00063FF8">
        <w:rPr>
          <w:b/>
          <w:i/>
          <w:sz w:val="28"/>
          <w:szCs w:val="28"/>
          <w:lang w:val="uk-UA"/>
        </w:rPr>
        <w:t>Практичний етап</w:t>
      </w:r>
      <w:r>
        <w:rPr>
          <w:sz w:val="28"/>
          <w:szCs w:val="28"/>
          <w:lang w:val="uk-UA"/>
        </w:rPr>
        <w:t xml:space="preserve"> – це відвідування уроків з метою надання методичн</w:t>
      </w:r>
      <w:r w:rsidR="00063FF8">
        <w:rPr>
          <w:sz w:val="28"/>
          <w:szCs w:val="28"/>
          <w:lang w:val="uk-UA"/>
        </w:rPr>
        <w:t>ої допомоги, розповсюдження досв</w:t>
      </w:r>
      <w:r>
        <w:rPr>
          <w:sz w:val="28"/>
          <w:szCs w:val="28"/>
          <w:lang w:val="uk-UA"/>
        </w:rPr>
        <w:t>і</w:t>
      </w:r>
      <w:r w:rsidR="00B275AF">
        <w:rPr>
          <w:sz w:val="28"/>
          <w:szCs w:val="28"/>
          <w:lang w:val="uk-UA"/>
        </w:rPr>
        <w:t>ду роботи педаго</w:t>
      </w:r>
      <w:r>
        <w:rPr>
          <w:sz w:val="28"/>
          <w:szCs w:val="28"/>
          <w:lang w:val="uk-UA"/>
        </w:rPr>
        <w:t>гів, участь в елективних курсах, самоосвіта учнів, проведення та аналіз контрольних, перевірочних та тестових робіт.</w:t>
      </w:r>
    </w:p>
    <w:p w:rsidR="00031081" w:rsidRDefault="00031081" w:rsidP="00031081">
      <w:pPr>
        <w:pStyle w:val="a3"/>
        <w:rPr>
          <w:sz w:val="28"/>
          <w:szCs w:val="28"/>
          <w:lang w:val="uk-UA"/>
        </w:rPr>
      </w:pPr>
    </w:p>
    <w:p w:rsidR="004D0208" w:rsidRDefault="004D0208" w:rsidP="004D0208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4D0208">
        <w:rPr>
          <w:b/>
          <w:sz w:val="28"/>
          <w:szCs w:val="28"/>
          <w:lang w:val="uk-UA"/>
        </w:rPr>
        <w:t>Актуальні питання підготовки до ЗНО-2021</w:t>
      </w:r>
    </w:p>
    <w:p w:rsidR="004D0208" w:rsidRDefault="004D0208" w:rsidP="004D0208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 w:rsidRPr="00063FF8">
        <w:rPr>
          <w:b/>
          <w:i/>
          <w:sz w:val="28"/>
          <w:szCs w:val="28"/>
          <w:lang w:val="uk-UA"/>
        </w:rPr>
        <w:t>Організаційна та інформаційна робота</w:t>
      </w:r>
      <w:r w:rsidRPr="004D0208">
        <w:rPr>
          <w:sz w:val="28"/>
          <w:szCs w:val="28"/>
          <w:lang w:val="uk-UA"/>
        </w:rPr>
        <w:t xml:space="preserve"> з учасниками освітнього процесу, яка базується на принципах системності, гнучкості, відповідальності</w:t>
      </w:r>
      <w:r>
        <w:rPr>
          <w:sz w:val="28"/>
          <w:szCs w:val="28"/>
          <w:lang w:val="uk-UA"/>
        </w:rPr>
        <w:t>, а саме:                                                                                        - знайомство з нормативно-правовими документами;</w:t>
      </w:r>
    </w:p>
    <w:p w:rsidR="004D0208" w:rsidRP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063FF8">
        <w:rPr>
          <w:sz w:val="28"/>
          <w:szCs w:val="28"/>
          <w:lang w:val="uk-UA"/>
        </w:rPr>
        <w:t>роведення нарад з учня</w:t>
      </w:r>
      <w:r w:rsidRPr="004D0208">
        <w:rPr>
          <w:sz w:val="28"/>
          <w:szCs w:val="28"/>
          <w:lang w:val="uk-UA"/>
        </w:rPr>
        <w:t>ми, педагогами, батьками (у дистанційному режимі);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організація проведення додаткових, індивідуально-групових занять та консультацій;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</w:t>
      </w:r>
      <w:r w:rsidR="004C709E">
        <w:rPr>
          <w:sz w:val="28"/>
          <w:szCs w:val="28"/>
          <w:lang w:val="uk-UA"/>
        </w:rPr>
        <w:t>ація та участь у пробному ЗНО-21</w:t>
      </w:r>
      <w:r>
        <w:rPr>
          <w:sz w:val="28"/>
          <w:szCs w:val="28"/>
          <w:lang w:val="uk-UA"/>
        </w:rPr>
        <w:t>, перевірка відповідей, аналіз помилок;</w:t>
      </w:r>
    </w:p>
    <w:p w:rsidR="004D0208" w:rsidRP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організована реєстрація на ЗНО учнів у навчальному закладі;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збір документів , створення банку даних про випускників та надсилання у Донец</w:t>
      </w:r>
      <w:r w:rsidR="00063FF8">
        <w:rPr>
          <w:sz w:val="28"/>
          <w:szCs w:val="28"/>
          <w:lang w:val="uk-UA"/>
        </w:rPr>
        <w:t>ький Регіональний Центр Якості О</w:t>
      </w:r>
      <w:r>
        <w:rPr>
          <w:sz w:val="28"/>
          <w:szCs w:val="28"/>
          <w:lang w:val="uk-UA"/>
        </w:rPr>
        <w:t>світи;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проведення інструктажів </w:t>
      </w:r>
      <w:r w:rsidR="00063FF8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з правил організованого підвозу до пунктів ЗНО та поведінки під час іспитів.</w:t>
      </w:r>
    </w:p>
    <w:p w:rsidR="004D0208" w:rsidRDefault="004D0208" w:rsidP="004D0208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 w:rsidRPr="00031081">
        <w:rPr>
          <w:b/>
          <w:i/>
          <w:sz w:val="28"/>
          <w:szCs w:val="28"/>
          <w:lang w:val="uk-UA"/>
        </w:rPr>
        <w:t>Моніторинг - ефективна технологія управління якості освіти</w:t>
      </w:r>
      <w:r>
        <w:rPr>
          <w:sz w:val="28"/>
          <w:szCs w:val="28"/>
          <w:lang w:val="uk-UA"/>
        </w:rPr>
        <w:t>.</w:t>
      </w:r>
    </w:p>
    <w:p w:rsidR="009B0070" w:rsidRPr="009B0070" w:rsidRDefault="004C709E" w:rsidP="00B275AF">
      <w:pPr>
        <w:pStyle w:val="HTML"/>
        <w:shd w:val="clear" w:color="auto" w:fill="FFFFFF" w:themeFill="background1"/>
        <w:spacing w:line="276" w:lineRule="auto"/>
        <w:rPr>
          <w:rFonts w:asciiTheme="minorHAnsi" w:hAnsiTheme="minorHAnsi"/>
          <w:bCs/>
          <w:color w:val="000000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        </w:t>
      </w:r>
      <w:r w:rsidR="004D0208" w:rsidRPr="009B0070">
        <w:rPr>
          <w:rFonts w:asciiTheme="minorHAnsi" w:hAnsiTheme="minorHAnsi"/>
          <w:sz w:val="28"/>
          <w:szCs w:val="28"/>
          <w:lang w:val="uk-UA"/>
        </w:rPr>
        <w:t xml:space="preserve">Результати ДПА і ЗНО надають об′єктивну і незалежну оцінку якості підготовки випускників до іспитів. </w:t>
      </w:r>
      <w:r w:rsidR="009B0070" w:rsidRPr="009B0070">
        <w:rPr>
          <w:rFonts w:asciiTheme="minorHAnsi" w:hAnsiTheme="minorHAnsi"/>
          <w:bCs/>
          <w:color w:val="000000"/>
          <w:sz w:val="28"/>
          <w:szCs w:val="28"/>
          <w:lang w:val="uk-UA"/>
        </w:rPr>
        <w:t xml:space="preserve">Моніторинг є механізмом відстеження ефективності практики співпраці педагога і дитини з освоєння їм освітньої програми і усвідомлення особистісного зростання. </w:t>
      </w:r>
    </w:p>
    <w:p w:rsidR="004D0208" w:rsidRPr="009B0070" w:rsidRDefault="004C709E" w:rsidP="009B007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4D0208" w:rsidRPr="009B0070">
        <w:rPr>
          <w:sz w:val="28"/>
          <w:szCs w:val="28"/>
          <w:lang w:val="uk-UA"/>
        </w:rPr>
        <w:t>Особливу увагу в діяльності закладу займає якість знань з предметів, які виносяться на ЗНО та здійснення систем</w:t>
      </w:r>
      <w:r w:rsidR="00063FF8">
        <w:rPr>
          <w:sz w:val="28"/>
          <w:szCs w:val="28"/>
          <w:lang w:val="uk-UA"/>
        </w:rPr>
        <w:t>атичного контролю керівництвом</w:t>
      </w:r>
      <w:r w:rsidR="004D0208" w:rsidRPr="009B0070">
        <w:rPr>
          <w:sz w:val="28"/>
          <w:szCs w:val="28"/>
          <w:lang w:val="uk-UA"/>
        </w:rPr>
        <w:t xml:space="preserve"> щодо засвоєння навчального матеріалу старшокласниками, а саме: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системні знання дисциплін шкільного курсу;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уміння аналізувати завданн</w:t>
      </w:r>
      <w:r w:rsidR="00063FF8">
        <w:rPr>
          <w:sz w:val="28"/>
          <w:szCs w:val="28"/>
          <w:lang w:val="uk-UA"/>
        </w:rPr>
        <w:t xml:space="preserve">я </w:t>
      </w:r>
      <w:r>
        <w:rPr>
          <w:sz w:val="28"/>
          <w:szCs w:val="28"/>
          <w:lang w:val="uk-UA"/>
        </w:rPr>
        <w:t xml:space="preserve"> різного характеру </w:t>
      </w:r>
      <w:r w:rsidR="00063FF8">
        <w:rPr>
          <w:sz w:val="28"/>
          <w:szCs w:val="28"/>
          <w:lang w:val="uk-UA"/>
        </w:rPr>
        <w:t xml:space="preserve">і долати утруднення, пов′язані  </w:t>
      </w:r>
      <w:r>
        <w:rPr>
          <w:sz w:val="28"/>
          <w:szCs w:val="28"/>
          <w:lang w:val="uk-UA"/>
        </w:rPr>
        <w:t>з смисловою складовою завдання;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властивих учневі особливостей сприйняття, запам′ятовування і структуризації інформації;</w:t>
      </w:r>
    </w:p>
    <w:p w:rsidR="004D0208" w:rsidRPr="00031081" w:rsidRDefault="004D0208" w:rsidP="004D0208">
      <w:pPr>
        <w:pStyle w:val="a3"/>
        <w:numPr>
          <w:ilvl w:val="1"/>
          <w:numId w:val="1"/>
        </w:numPr>
        <w:rPr>
          <w:b/>
          <w:i/>
          <w:sz w:val="28"/>
          <w:szCs w:val="28"/>
          <w:lang w:val="uk-UA"/>
        </w:rPr>
      </w:pPr>
      <w:r w:rsidRPr="00031081">
        <w:rPr>
          <w:b/>
          <w:i/>
          <w:sz w:val="28"/>
          <w:szCs w:val="28"/>
          <w:lang w:val="uk-UA"/>
        </w:rPr>
        <w:t>Психологічна підтримка випускників.</w:t>
      </w:r>
    </w:p>
    <w:p w:rsidR="004D0208" w:rsidRPr="00063FF8" w:rsidRDefault="004D0208" w:rsidP="004D0208">
      <w:pPr>
        <w:rPr>
          <w:sz w:val="28"/>
          <w:szCs w:val="28"/>
          <w:lang w:val="uk-UA"/>
        </w:rPr>
      </w:pPr>
      <w:r w:rsidRPr="00063FF8">
        <w:rPr>
          <w:sz w:val="28"/>
          <w:szCs w:val="28"/>
          <w:lang w:val="uk-UA"/>
        </w:rPr>
        <w:t xml:space="preserve">Практика останніх років показала, що особливу роль грає </w:t>
      </w:r>
      <w:r w:rsidR="00B275AF" w:rsidRPr="00063FF8">
        <w:rPr>
          <w:sz w:val="28"/>
          <w:szCs w:val="28"/>
          <w:lang w:val="uk-UA"/>
        </w:rPr>
        <w:t>інтелектуальної</w:t>
      </w:r>
      <w:r w:rsidRPr="00063FF8">
        <w:rPr>
          <w:sz w:val="28"/>
          <w:szCs w:val="28"/>
          <w:lang w:val="uk-UA"/>
        </w:rPr>
        <w:t>-психол</w:t>
      </w:r>
      <w:r w:rsidR="00063FF8">
        <w:rPr>
          <w:sz w:val="28"/>
          <w:szCs w:val="28"/>
          <w:lang w:val="uk-UA"/>
        </w:rPr>
        <w:t>огічна готовність. Дослідники виділяють наступні характ</w:t>
      </w:r>
      <w:r w:rsidRPr="00063FF8">
        <w:rPr>
          <w:sz w:val="28"/>
          <w:szCs w:val="28"/>
          <w:lang w:val="uk-UA"/>
        </w:rPr>
        <w:t>еристики, які допо</w:t>
      </w:r>
      <w:r w:rsidR="004C709E">
        <w:rPr>
          <w:sz w:val="28"/>
          <w:szCs w:val="28"/>
          <w:lang w:val="uk-UA"/>
        </w:rPr>
        <w:t>мо</w:t>
      </w:r>
      <w:r w:rsidRPr="00063FF8">
        <w:rPr>
          <w:sz w:val="28"/>
          <w:szCs w:val="28"/>
          <w:lang w:val="uk-UA"/>
        </w:rPr>
        <w:t>жуть зміцнити особистість: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чіткість і структ</w:t>
      </w:r>
      <w:r w:rsidR="004C709E">
        <w:rPr>
          <w:sz w:val="28"/>
          <w:szCs w:val="28"/>
          <w:lang w:val="uk-UA"/>
        </w:rPr>
        <w:t>ур</w:t>
      </w:r>
      <w:r>
        <w:rPr>
          <w:sz w:val="28"/>
          <w:szCs w:val="28"/>
          <w:lang w:val="uk-UA"/>
        </w:rPr>
        <w:t>ованість мислення;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висока мобільність і перемикання;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</w:t>
      </w:r>
      <w:r w:rsidR="00063FF8">
        <w:rPr>
          <w:sz w:val="28"/>
          <w:szCs w:val="28"/>
          <w:lang w:val="uk-UA"/>
        </w:rPr>
        <w:t>кий рівень організації,</w:t>
      </w:r>
      <w:r>
        <w:rPr>
          <w:sz w:val="28"/>
          <w:szCs w:val="28"/>
          <w:lang w:val="uk-UA"/>
        </w:rPr>
        <w:t xml:space="preserve"> стійка працездатність;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сформованість внутрішнього плану дій;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високий рівень концентрації та уваги; </w:t>
      </w:r>
    </w:p>
    <w:p w:rsidR="004D0208" w:rsidRDefault="004D0208" w:rsidP="004D020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наявність навичок пл</w:t>
      </w:r>
      <w:r w:rsidR="00063FF8">
        <w:rPr>
          <w:sz w:val="28"/>
          <w:szCs w:val="28"/>
          <w:lang w:val="uk-UA"/>
        </w:rPr>
        <w:t>анування та</w:t>
      </w:r>
      <w:r>
        <w:rPr>
          <w:sz w:val="28"/>
          <w:szCs w:val="28"/>
          <w:lang w:val="uk-UA"/>
        </w:rPr>
        <w:t xml:space="preserve"> управління особистим часом, самоорганізація.</w:t>
      </w:r>
    </w:p>
    <w:p w:rsidR="004D0208" w:rsidRPr="00031081" w:rsidRDefault="004D0208" w:rsidP="004D0208">
      <w:pPr>
        <w:pStyle w:val="a3"/>
        <w:numPr>
          <w:ilvl w:val="1"/>
          <w:numId w:val="1"/>
        </w:numPr>
        <w:rPr>
          <w:b/>
          <w:i/>
          <w:sz w:val="28"/>
          <w:szCs w:val="28"/>
          <w:lang w:val="uk-UA"/>
        </w:rPr>
      </w:pPr>
      <w:r w:rsidRPr="00031081">
        <w:rPr>
          <w:b/>
          <w:i/>
          <w:sz w:val="28"/>
          <w:szCs w:val="28"/>
          <w:lang w:val="uk-UA"/>
        </w:rPr>
        <w:t>Роль батьків.</w:t>
      </w:r>
    </w:p>
    <w:p w:rsidR="004D0208" w:rsidRDefault="004D0208" w:rsidP="004D02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надання допомоги дітям у розподілі навчального матеріалу та визначення щоденної </w:t>
      </w:r>
      <w:r w:rsidR="00B275AF">
        <w:rPr>
          <w:sz w:val="28"/>
          <w:szCs w:val="28"/>
          <w:lang w:val="uk-UA"/>
        </w:rPr>
        <w:t>завантаженості</w:t>
      </w:r>
      <w:r>
        <w:rPr>
          <w:sz w:val="28"/>
          <w:szCs w:val="28"/>
          <w:lang w:val="uk-UA"/>
        </w:rPr>
        <w:t>;</w:t>
      </w:r>
    </w:p>
    <w:p w:rsidR="004D0208" w:rsidRDefault="004D0208" w:rsidP="004D02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формування працездатності;</w:t>
      </w:r>
    </w:p>
    <w:p w:rsidR="004D0208" w:rsidRDefault="004D0208" w:rsidP="004D02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використання ресурсів особистої пам′яті, упевненості у своїх силах;</w:t>
      </w:r>
    </w:p>
    <w:p w:rsidR="004D0208" w:rsidRDefault="004D0208" w:rsidP="004D020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установці на успіх, розвиток зрілої особистості.</w:t>
      </w:r>
    </w:p>
    <w:p w:rsidR="004D0208" w:rsidRPr="00031081" w:rsidRDefault="004D0208" w:rsidP="004D0208">
      <w:pPr>
        <w:rPr>
          <w:b/>
          <w:sz w:val="32"/>
          <w:szCs w:val="32"/>
          <w:lang w:val="uk-UA"/>
        </w:rPr>
      </w:pPr>
      <w:r w:rsidRPr="00031081">
        <w:rPr>
          <w:b/>
          <w:sz w:val="32"/>
          <w:szCs w:val="32"/>
          <w:lang w:val="uk-UA"/>
        </w:rPr>
        <w:t>3.  Складання іспитів</w:t>
      </w:r>
    </w:p>
    <w:p w:rsidR="009615AC" w:rsidRPr="00063FF8" w:rsidRDefault="004C709E" w:rsidP="009615AC">
      <w:pPr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B275AF">
        <w:rPr>
          <w:color w:val="000000" w:themeColor="text1"/>
          <w:sz w:val="28"/>
          <w:szCs w:val="28"/>
          <w:lang w:val="uk-UA"/>
        </w:rPr>
        <w:t>Зовнішнє</w:t>
      </w:r>
      <w:r w:rsidR="009615AC" w:rsidRPr="005D4A08">
        <w:rPr>
          <w:color w:val="000000" w:themeColor="text1"/>
          <w:sz w:val="28"/>
          <w:szCs w:val="28"/>
          <w:lang w:val="uk-UA"/>
        </w:rPr>
        <w:t xml:space="preserve"> незалежне оцінювання в нашому заклад</w:t>
      </w:r>
      <w:r w:rsidR="009615AC" w:rsidRPr="009615AC">
        <w:rPr>
          <w:color w:val="000000" w:themeColor="text1"/>
          <w:sz w:val="28"/>
          <w:szCs w:val="28"/>
          <w:lang w:val="uk-UA"/>
        </w:rPr>
        <w:t>і</w:t>
      </w:r>
      <w:r w:rsidR="009615AC" w:rsidRPr="005D4A08">
        <w:rPr>
          <w:color w:val="000000" w:themeColor="text1"/>
          <w:sz w:val="28"/>
          <w:szCs w:val="28"/>
          <w:lang w:val="uk-UA"/>
        </w:rPr>
        <w:t xml:space="preserve"> складало 32 </w:t>
      </w:r>
      <w:r w:rsidR="009615AC" w:rsidRPr="009615AC">
        <w:rPr>
          <w:color w:val="000000" w:themeColor="text1"/>
          <w:sz w:val="28"/>
          <w:szCs w:val="28"/>
          <w:lang w:val="uk-UA"/>
        </w:rPr>
        <w:t>випускника</w:t>
      </w:r>
      <w:r w:rsidR="009615AC" w:rsidRPr="005D4A08">
        <w:rPr>
          <w:color w:val="000000" w:themeColor="text1"/>
          <w:sz w:val="28"/>
          <w:szCs w:val="28"/>
          <w:lang w:val="uk-UA"/>
        </w:rPr>
        <w:t xml:space="preserve">, </w:t>
      </w:r>
      <w:r w:rsidR="009615AC" w:rsidRPr="009615AC">
        <w:rPr>
          <w:color w:val="000000" w:themeColor="text1"/>
          <w:sz w:val="28"/>
          <w:szCs w:val="28"/>
          <w:lang w:val="uk-UA"/>
        </w:rPr>
        <w:t xml:space="preserve">одна з  </w:t>
      </w:r>
      <w:r w:rsidR="009615AC" w:rsidRPr="005D4A08">
        <w:rPr>
          <w:color w:val="000000" w:themeColor="text1"/>
          <w:sz w:val="28"/>
          <w:szCs w:val="28"/>
          <w:lang w:val="uk-UA"/>
        </w:rPr>
        <w:t>учениц</w:t>
      </w:r>
      <w:r w:rsidR="009615AC" w:rsidRPr="009615AC">
        <w:rPr>
          <w:color w:val="000000" w:themeColor="text1"/>
          <w:sz w:val="28"/>
          <w:szCs w:val="28"/>
          <w:lang w:val="uk-UA"/>
        </w:rPr>
        <w:t>ь</w:t>
      </w:r>
      <w:r w:rsidR="009615AC">
        <w:rPr>
          <w:color w:val="000000" w:themeColor="text1"/>
          <w:sz w:val="28"/>
          <w:szCs w:val="28"/>
          <w:lang w:val="uk-UA"/>
        </w:rPr>
        <w:t xml:space="preserve"> з непідконтрольної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="009615AC">
        <w:rPr>
          <w:color w:val="000000" w:themeColor="text1"/>
          <w:sz w:val="28"/>
          <w:szCs w:val="28"/>
          <w:lang w:val="uk-UA"/>
        </w:rPr>
        <w:t xml:space="preserve"> Україні території, </w:t>
      </w:r>
      <w:r w:rsidR="009615AC" w:rsidRPr="009615AC">
        <w:rPr>
          <w:color w:val="000000" w:themeColor="text1"/>
          <w:sz w:val="28"/>
          <w:szCs w:val="28"/>
          <w:lang w:val="uk-UA"/>
        </w:rPr>
        <w:t xml:space="preserve">навчалася за </w:t>
      </w:r>
      <w:proofErr w:type="spellStart"/>
      <w:r w:rsidR="009615AC" w:rsidRPr="009615AC">
        <w:rPr>
          <w:color w:val="000000" w:themeColor="text1"/>
          <w:sz w:val="28"/>
          <w:szCs w:val="28"/>
          <w:lang w:val="uk-UA"/>
        </w:rPr>
        <w:t>екстернатною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</w:t>
      </w:r>
      <w:r w:rsidR="009615AC" w:rsidRPr="009615AC">
        <w:rPr>
          <w:color w:val="000000" w:themeColor="text1"/>
          <w:sz w:val="28"/>
          <w:szCs w:val="28"/>
          <w:lang w:val="uk-UA"/>
        </w:rPr>
        <w:t xml:space="preserve"> формою.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Одинадцятикласники</w:t>
      </w:r>
      <w:proofErr w:type="spellEnd"/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цього року на 100% 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відмовилися від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проходження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ДПА. 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 В закладі випускники  навчалися за 2 профілями: 11 А- математичний, 11 Б – філологічний.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   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Впродовж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року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здійснювалося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постійне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інформування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учнів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11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класу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та їх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батьків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питань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підготовки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до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ЗНО,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де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розглядалися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питання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нормативно-правового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забезпечення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ЗНО,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показані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та 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обговорені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презентації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та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відеоролики,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Pr="004C709E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рекомендо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вані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МОН України;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кожному  кабінеті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діяли  інформаційні куточки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з порадами, детально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вивчалися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інструкції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для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</w:rPr>
        <w:t> 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учас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ників ЗНО.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Пом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ічником для учнів та батьків 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якісної підготовки до іспитів став шкільний сайт з рубрикою 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   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« 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Випускникам-2021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.  О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рганізовано пройшла 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реєстрація випускників на уро</w:t>
      </w:r>
      <w:r w:rsidR="003111F4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ці</w:t>
      </w:r>
      <w: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інформатики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До відома учнів і батьків своєчасно доводилися результати контрольних робіт, виконання тестів, які відоб</w:t>
      </w:r>
      <w:r w:rsidR="00063FF8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ражалися в електронних журналах;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 аналіз робіт з метою виявлення причин невдач учнів і усунення прогалин у знаннях,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систематично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проводилися додаткові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та індивідуально-групові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>заняття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, консультації. Коригувався план  роботи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заходів з підготовки </w:t>
      </w:r>
      <w:r w:rsid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до ЗНО. </w:t>
      </w:r>
      <w:r w:rsidR="009615AC" w:rsidRPr="009615AC"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50% випускників виконували завдання Пробного  ЗНО. </w:t>
      </w:r>
    </w:p>
    <w:p w:rsidR="009615AC" w:rsidRPr="00063FF8" w:rsidRDefault="004C709E" w:rsidP="009615AC">
      <w:pPr>
        <w:rPr>
          <w:rFonts w:cs="Arial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9615AC">
        <w:rPr>
          <w:color w:val="000000" w:themeColor="text1"/>
          <w:sz w:val="28"/>
          <w:szCs w:val="28"/>
          <w:lang w:val="uk-UA"/>
        </w:rPr>
        <w:t>В</w:t>
      </w:r>
      <w:r w:rsidR="009615AC" w:rsidRPr="009615AC">
        <w:rPr>
          <w:color w:val="000000" w:themeColor="text1"/>
          <w:sz w:val="28"/>
          <w:szCs w:val="28"/>
          <w:lang w:val="uk-UA"/>
        </w:rPr>
        <w:t>пер</w:t>
      </w:r>
      <w:r w:rsidR="009615AC">
        <w:rPr>
          <w:color w:val="000000" w:themeColor="text1"/>
          <w:sz w:val="28"/>
          <w:szCs w:val="28"/>
          <w:lang w:val="uk-UA"/>
        </w:rPr>
        <w:t>ше ДПА</w:t>
      </w:r>
      <w:r w:rsidR="009615AC" w:rsidRPr="009615AC">
        <w:rPr>
          <w:color w:val="000000" w:themeColor="text1"/>
          <w:sz w:val="28"/>
          <w:szCs w:val="28"/>
          <w:lang w:val="uk-UA"/>
        </w:rPr>
        <w:t xml:space="preserve"> у формі зовнішнього незалежного оцінювання з математики мали проходити всі випускники закладів загальної середньої освіти, а оцінки визначали з урахуванням рівня, на якому особа вивчала цей навчальний предмет</w:t>
      </w:r>
      <w:r w:rsidR="009615AC">
        <w:rPr>
          <w:color w:val="000000" w:themeColor="text1"/>
          <w:sz w:val="28"/>
          <w:szCs w:val="28"/>
          <w:lang w:val="uk-UA"/>
        </w:rPr>
        <w:t>: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9615AC">
        <w:rPr>
          <w:color w:val="000000" w:themeColor="text1"/>
          <w:sz w:val="28"/>
          <w:szCs w:val="28"/>
          <w:lang w:val="uk-UA"/>
        </w:rPr>
        <w:t xml:space="preserve"> стандарт або профіль, </w:t>
      </w:r>
      <w:r w:rsidR="00031081">
        <w:rPr>
          <w:color w:val="000000" w:themeColor="text1"/>
          <w:sz w:val="28"/>
          <w:szCs w:val="28"/>
          <w:lang w:val="uk-UA"/>
        </w:rPr>
        <w:t>т</w:t>
      </w:r>
      <w:r w:rsidR="009615AC">
        <w:rPr>
          <w:color w:val="000000" w:themeColor="text1"/>
          <w:sz w:val="28"/>
          <w:szCs w:val="28"/>
          <w:lang w:val="uk-UA"/>
        </w:rPr>
        <w:t xml:space="preserve">ому учні 11 А класу складали </w:t>
      </w:r>
      <w:r w:rsidR="00031081">
        <w:rPr>
          <w:color w:val="000000" w:themeColor="text1"/>
          <w:sz w:val="28"/>
          <w:szCs w:val="28"/>
          <w:lang w:val="uk-UA"/>
        </w:rPr>
        <w:t>математику на профільному рівні,</w:t>
      </w:r>
      <w:r>
        <w:rPr>
          <w:color w:val="000000" w:themeColor="text1"/>
          <w:sz w:val="28"/>
          <w:szCs w:val="28"/>
          <w:lang w:val="uk-UA"/>
        </w:rPr>
        <w:t xml:space="preserve"> а </w:t>
      </w:r>
      <w:r w:rsidR="00031081">
        <w:rPr>
          <w:color w:val="000000" w:themeColor="text1"/>
          <w:sz w:val="28"/>
          <w:szCs w:val="28"/>
          <w:lang w:val="uk-UA"/>
        </w:rPr>
        <w:t xml:space="preserve"> </w:t>
      </w:r>
      <w:r w:rsidR="00031081" w:rsidRPr="009615AC">
        <w:rPr>
          <w:color w:val="000000" w:themeColor="text1"/>
          <w:sz w:val="28"/>
          <w:szCs w:val="28"/>
          <w:lang w:val="uk-UA"/>
        </w:rPr>
        <w:t xml:space="preserve"> учні </w:t>
      </w:r>
      <w:r w:rsidR="00031081">
        <w:rPr>
          <w:color w:val="000000" w:themeColor="text1"/>
          <w:sz w:val="28"/>
          <w:szCs w:val="28"/>
          <w:lang w:val="uk-UA"/>
        </w:rPr>
        <w:t xml:space="preserve"> 11 Б класу вибирали </w:t>
      </w:r>
      <w:r w:rsidR="00031081" w:rsidRPr="009615AC">
        <w:rPr>
          <w:color w:val="000000" w:themeColor="text1"/>
          <w:sz w:val="28"/>
          <w:szCs w:val="28"/>
          <w:lang w:val="uk-UA"/>
        </w:rPr>
        <w:t xml:space="preserve"> українську мову і літературу.</w:t>
      </w:r>
    </w:p>
    <w:p w:rsidR="00031081" w:rsidRDefault="009615AC" w:rsidP="009615AC">
      <w:pPr>
        <w:rPr>
          <w:color w:val="000000" w:themeColor="text1"/>
          <w:sz w:val="28"/>
          <w:szCs w:val="28"/>
          <w:lang w:val="uk-UA"/>
        </w:rPr>
      </w:pPr>
      <w:r w:rsidRPr="009615AC">
        <w:rPr>
          <w:color w:val="000000" w:themeColor="text1"/>
          <w:sz w:val="28"/>
          <w:szCs w:val="28"/>
          <w:lang w:val="uk-UA"/>
        </w:rPr>
        <w:t xml:space="preserve">          Центр якості освіти України зробили висновок, що Сертифікаційні роботи, використані під час тестування у 2021 році, виявилися якісним інструментом для об’єктивного оцінювання знань, умінь і навичок учасників ЗНО. Це своєю чергою стало дієвим підґрунтям як для визначення результатів ДПА за освітній рівень повної загал</w:t>
      </w:r>
      <w:r w:rsidR="00031081">
        <w:rPr>
          <w:color w:val="000000" w:themeColor="text1"/>
          <w:sz w:val="28"/>
          <w:szCs w:val="28"/>
          <w:lang w:val="uk-UA"/>
        </w:rPr>
        <w:t>ьної середньої освіти для учнів.</w:t>
      </w:r>
    </w:p>
    <w:p w:rsidR="00031081" w:rsidRDefault="00A240E7" w:rsidP="00031081">
      <w:pPr>
        <w:pStyle w:val="a3"/>
        <w:numPr>
          <w:ilvl w:val="0"/>
          <w:numId w:val="8"/>
        </w:numPr>
        <w:rPr>
          <w:b/>
          <w:color w:val="000000" w:themeColor="text1"/>
          <w:sz w:val="32"/>
          <w:szCs w:val="32"/>
          <w:lang w:val="uk-UA"/>
        </w:rPr>
      </w:pPr>
      <w:r>
        <w:rPr>
          <w:b/>
          <w:color w:val="000000" w:themeColor="text1"/>
          <w:sz w:val="32"/>
          <w:szCs w:val="32"/>
          <w:lang w:val="uk-UA"/>
        </w:rPr>
        <w:lastRenderedPageBreak/>
        <w:t xml:space="preserve">Аналіз результатів ЗНО-2021 </w:t>
      </w:r>
    </w:p>
    <w:p w:rsidR="00A240E7" w:rsidRPr="00A240E7" w:rsidRDefault="00031081" w:rsidP="00A240E7">
      <w:pPr>
        <w:rPr>
          <w:b/>
          <w:i/>
          <w:sz w:val="28"/>
          <w:szCs w:val="28"/>
          <w:lang w:val="uk-UA"/>
        </w:rPr>
      </w:pPr>
      <w:r w:rsidRPr="00A240E7">
        <w:rPr>
          <w:b/>
          <w:i/>
          <w:color w:val="000000" w:themeColor="text1"/>
          <w:sz w:val="32"/>
          <w:szCs w:val="32"/>
          <w:lang w:val="uk-UA"/>
        </w:rPr>
        <w:t>4.1.</w:t>
      </w:r>
      <w:r w:rsidR="00A240E7" w:rsidRPr="00A240E7">
        <w:rPr>
          <w:b/>
          <w:i/>
          <w:sz w:val="28"/>
          <w:szCs w:val="28"/>
          <w:lang w:val="uk-UA"/>
        </w:rPr>
        <w:t xml:space="preserve"> Випускники закладу складали іспити у формі ЗНО з наступних предметів:</w:t>
      </w:r>
    </w:p>
    <w:tbl>
      <w:tblPr>
        <w:tblStyle w:val="a4"/>
        <w:tblW w:w="0" w:type="auto"/>
        <w:tblLook w:val="04A0"/>
      </w:tblPr>
      <w:tblGrid>
        <w:gridCol w:w="704"/>
        <w:gridCol w:w="2410"/>
        <w:gridCol w:w="1557"/>
        <w:gridCol w:w="1558"/>
        <w:gridCol w:w="1421"/>
        <w:gridCol w:w="1695"/>
      </w:tblGrid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Кількість учнів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 склав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ЯЗ,  %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Порівняння з ЗЗСО №7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44,4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-20,1%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Українська мова і література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46,8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-12,4%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Англійська мова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2,6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-42,8%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Біологія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+33,3%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Географія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16,7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-38,9%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Історія України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64,7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- 3,5%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15,4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-8,1%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Фізика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0%</w:t>
            </w:r>
          </w:p>
        </w:tc>
      </w:tr>
      <w:tr w:rsidR="00A240E7" w:rsidTr="003B3533">
        <w:tc>
          <w:tcPr>
            <w:tcW w:w="704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2410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Хімія</w:t>
            </w:r>
          </w:p>
        </w:tc>
        <w:tc>
          <w:tcPr>
            <w:tcW w:w="1557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58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421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</w:t>
            </w:r>
          </w:p>
        </w:tc>
        <w:tc>
          <w:tcPr>
            <w:tcW w:w="1695" w:type="dxa"/>
          </w:tcPr>
          <w:p w:rsidR="00A240E7" w:rsidRDefault="00A240E7" w:rsidP="003B35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+50%</w:t>
            </w:r>
          </w:p>
        </w:tc>
      </w:tr>
    </w:tbl>
    <w:p w:rsidR="00A240E7" w:rsidRDefault="00A240E7" w:rsidP="00A240E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Результати якості знань ЗНО  випускників 2020-2021 навчального року  у порівнянні з 2019-2020 </w:t>
      </w:r>
      <w:proofErr w:type="spellStart"/>
      <w:r>
        <w:rPr>
          <w:sz w:val="28"/>
          <w:szCs w:val="28"/>
          <w:lang w:val="uk-UA"/>
        </w:rPr>
        <w:t>н.р</w:t>
      </w:r>
      <w:proofErr w:type="spellEnd"/>
      <w:r>
        <w:rPr>
          <w:sz w:val="28"/>
          <w:szCs w:val="28"/>
          <w:lang w:val="uk-UA"/>
        </w:rPr>
        <w:t>. знизилися з наступних  предметів: української</w:t>
      </w:r>
      <w:r w:rsidR="004C709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мови і літератури, математики, англійської мови, географії.</w:t>
      </w:r>
    </w:p>
    <w:p w:rsidR="00A240E7" w:rsidRDefault="00A240E7" w:rsidP="00A240E7">
      <w:pPr>
        <w:rPr>
          <w:sz w:val="28"/>
          <w:szCs w:val="28"/>
          <w:lang w:val="uk-UA"/>
        </w:rPr>
      </w:pPr>
      <w:r w:rsidRPr="00737E97">
        <w:rPr>
          <w:b/>
          <w:i/>
          <w:sz w:val="28"/>
          <w:szCs w:val="28"/>
          <w:lang w:val="uk-UA"/>
        </w:rPr>
        <w:t>За результатами річного оцінювання</w:t>
      </w:r>
      <w:r>
        <w:rPr>
          <w:sz w:val="28"/>
          <w:szCs w:val="28"/>
          <w:lang w:val="uk-UA"/>
        </w:rPr>
        <w:t xml:space="preserve"> в закладі «Золоті медалі» отримали 3 учня, на жаль не підтвердили свій статус результатами ЗНО:</w:t>
      </w:r>
    </w:p>
    <w:p w:rsidR="00A240E7" w:rsidRDefault="00A240E7" w:rsidP="00A240E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240E7">
        <w:rPr>
          <w:sz w:val="28"/>
          <w:szCs w:val="28"/>
          <w:lang w:val="uk-UA"/>
        </w:rPr>
        <w:t xml:space="preserve">Учениця </w:t>
      </w:r>
      <w:r w:rsidRPr="00A240E7">
        <w:rPr>
          <w:b/>
          <w:color w:val="0070C0"/>
          <w:sz w:val="28"/>
          <w:szCs w:val="28"/>
          <w:lang w:val="uk-UA"/>
        </w:rPr>
        <w:t>Х</w:t>
      </w:r>
      <w:r w:rsidR="00063FF8">
        <w:rPr>
          <w:sz w:val="28"/>
          <w:szCs w:val="28"/>
          <w:lang w:val="uk-UA"/>
        </w:rPr>
        <w:t xml:space="preserve"> складала 4 </w:t>
      </w:r>
      <w:proofErr w:type="spellStart"/>
      <w:r w:rsidR="00063FF8">
        <w:rPr>
          <w:sz w:val="28"/>
          <w:szCs w:val="28"/>
          <w:lang w:val="uk-UA"/>
        </w:rPr>
        <w:t>іспита</w:t>
      </w:r>
      <w:proofErr w:type="spellEnd"/>
      <w:r w:rsidRPr="00A240E7">
        <w:rPr>
          <w:sz w:val="28"/>
          <w:szCs w:val="28"/>
          <w:lang w:val="uk-UA"/>
        </w:rPr>
        <w:t>, з математики отримала 8 балів, середній бал за результати ЗНО має 10 б;</w:t>
      </w:r>
    </w:p>
    <w:p w:rsidR="00A240E7" w:rsidRDefault="00A240E7" w:rsidP="00A240E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240E7">
        <w:rPr>
          <w:sz w:val="28"/>
          <w:szCs w:val="28"/>
          <w:lang w:val="uk-UA"/>
        </w:rPr>
        <w:t xml:space="preserve"> Учениця </w:t>
      </w:r>
      <w:r w:rsidRPr="00A240E7">
        <w:rPr>
          <w:b/>
          <w:color w:val="C00000"/>
          <w:sz w:val="28"/>
          <w:szCs w:val="28"/>
          <w:lang w:val="en-US"/>
        </w:rPr>
        <w:t>Y</w:t>
      </w:r>
      <w:r w:rsidR="004C709E">
        <w:rPr>
          <w:b/>
          <w:color w:val="C00000"/>
          <w:sz w:val="28"/>
          <w:szCs w:val="28"/>
        </w:rPr>
        <w:t xml:space="preserve"> </w:t>
      </w:r>
      <w:r w:rsidRPr="00A240E7">
        <w:rPr>
          <w:sz w:val="28"/>
          <w:szCs w:val="28"/>
          <w:lang w:val="uk-UA"/>
        </w:rPr>
        <w:t xml:space="preserve">складала 3 </w:t>
      </w:r>
      <w:proofErr w:type="spellStart"/>
      <w:r w:rsidRPr="00A240E7">
        <w:rPr>
          <w:sz w:val="28"/>
          <w:szCs w:val="28"/>
          <w:lang w:val="uk-UA"/>
        </w:rPr>
        <w:t>іспита</w:t>
      </w:r>
      <w:proofErr w:type="spellEnd"/>
      <w:r w:rsidRPr="00A240E7">
        <w:rPr>
          <w:sz w:val="28"/>
          <w:szCs w:val="28"/>
          <w:lang w:val="uk-UA"/>
        </w:rPr>
        <w:t>, з математики та хімії отримала оцінку достатнього рівня , середній бал -9</w:t>
      </w:r>
      <w:r>
        <w:rPr>
          <w:sz w:val="28"/>
          <w:szCs w:val="28"/>
          <w:lang w:val="uk-UA"/>
        </w:rPr>
        <w:t xml:space="preserve"> б</w:t>
      </w:r>
      <w:r w:rsidRPr="00A240E7">
        <w:rPr>
          <w:sz w:val="28"/>
          <w:szCs w:val="28"/>
          <w:lang w:val="uk-UA"/>
        </w:rPr>
        <w:t xml:space="preserve">; </w:t>
      </w:r>
    </w:p>
    <w:p w:rsidR="00A240E7" w:rsidRDefault="00A240E7" w:rsidP="00A240E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240E7">
        <w:rPr>
          <w:sz w:val="28"/>
          <w:szCs w:val="28"/>
          <w:lang w:val="uk-UA"/>
        </w:rPr>
        <w:t xml:space="preserve">учень </w:t>
      </w:r>
      <w:r w:rsidRPr="00A240E7">
        <w:rPr>
          <w:b/>
          <w:color w:val="00B050"/>
          <w:sz w:val="28"/>
          <w:szCs w:val="28"/>
          <w:lang w:val="en-US"/>
        </w:rPr>
        <w:t>Z</w:t>
      </w:r>
      <w:r w:rsidR="004C709E">
        <w:rPr>
          <w:b/>
          <w:color w:val="00B050"/>
          <w:sz w:val="28"/>
          <w:szCs w:val="28"/>
        </w:rPr>
        <w:t xml:space="preserve"> </w:t>
      </w:r>
      <w:r w:rsidRPr="00A240E7">
        <w:rPr>
          <w:sz w:val="28"/>
          <w:szCs w:val="28"/>
          <w:lang w:val="uk-UA"/>
        </w:rPr>
        <w:t>із 4 складених іспитів має  одну оцінку високого рівня, середній бал  - 8</w:t>
      </w:r>
      <w:r>
        <w:rPr>
          <w:sz w:val="28"/>
          <w:szCs w:val="28"/>
          <w:lang w:val="uk-UA"/>
        </w:rPr>
        <w:t xml:space="preserve"> б</w:t>
      </w:r>
      <w:r w:rsidRPr="00A240E7">
        <w:rPr>
          <w:sz w:val="28"/>
          <w:szCs w:val="28"/>
          <w:lang w:val="uk-UA"/>
        </w:rPr>
        <w:t>. Ці  діти складали математику  на профільному рівні.</w:t>
      </w:r>
    </w:p>
    <w:p w:rsidR="00737E97" w:rsidRPr="00737E97" w:rsidRDefault="00737E97" w:rsidP="00737E97">
      <w:pPr>
        <w:rPr>
          <w:sz w:val="28"/>
          <w:szCs w:val="28"/>
          <w:lang w:val="uk-UA"/>
        </w:rPr>
      </w:pPr>
      <w:r w:rsidRPr="00737E97">
        <w:rPr>
          <w:b/>
          <w:i/>
          <w:sz w:val="28"/>
          <w:szCs w:val="28"/>
          <w:lang w:val="uk-UA"/>
        </w:rPr>
        <w:t>Середній бал</w:t>
      </w:r>
      <w:r w:rsidRPr="00737E97">
        <w:rPr>
          <w:sz w:val="28"/>
          <w:szCs w:val="28"/>
          <w:lang w:val="uk-UA"/>
        </w:rPr>
        <w:t xml:space="preserve"> випускників за результатами ЗНО-2021</w:t>
      </w:r>
      <w:r>
        <w:rPr>
          <w:sz w:val="28"/>
          <w:szCs w:val="28"/>
          <w:lang w:val="uk-UA"/>
        </w:rPr>
        <w:t>:</w:t>
      </w:r>
    </w:p>
    <w:p w:rsidR="00737E97" w:rsidRDefault="00737E97" w:rsidP="00737E9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Високі бали отримали 2 учня;.</w:t>
      </w:r>
    </w:p>
    <w:p w:rsidR="00737E97" w:rsidRDefault="004C709E" w:rsidP="00737E9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Достатній рівень мають 12</w:t>
      </w:r>
      <w:r w:rsidR="00737E97">
        <w:rPr>
          <w:sz w:val="28"/>
          <w:szCs w:val="28"/>
          <w:lang w:val="uk-UA"/>
        </w:rPr>
        <w:t xml:space="preserve"> учнів;</w:t>
      </w:r>
    </w:p>
    <w:p w:rsidR="00737E97" w:rsidRDefault="00737E97" w:rsidP="00737E9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Середній  </w:t>
      </w:r>
      <w:r w:rsidR="00444CDB">
        <w:rPr>
          <w:sz w:val="28"/>
          <w:szCs w:val="28"/>
          <w:lang w:val="uk-UA"/>
        </w:rPr>
        <w:t xml:space="preserve">рівень  </w:t>
      </w:r>
      <w:r>
        <w:rPr>
          <w:sz w:val="28"/>
          <w:szCs w:val="28"/>
          <w:lang w:val="uk-UA"/>
        </w:rPr>
        <w:t xml:space="preserve">-  </w:t>
      </w:r>
      <w:r w:rsidR="004C709E">
        <w:rPr>
          <w:sz w:val="28"/>
          <w:szCs w:val="28"/>
          <w:lang w:val="uk-UA"/>
        </w:rPr>
        <w:t>14</w:t>
      </w:r>
      <w:r w:rsidR="00444CDB">
        <w:rPr>
          <w:sz w:val="28"/>
          <w:szCs w:val="28"/>
          <w:lang w:val="uk-UA"/>
        </w:rPr>
        <w:t xml:space="preserve"> учнів</w:t>
      </w:r>
    </w:p>
    <w:p w:rsidR="00737E97" w:rsidRPr="00737E97" w:rsidRDefault="00737E97" w:rsidP="00737E9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Початковий </w:t>
      </w:r>
      <w:r w:rsidR="00444CDB">
        <w:rPr>
          <w:sz w:val="28"/>
          <w:szCs w:val="28"/>
          <w:lang w:val="uk-UA"/>
        </w:rPr>
        <w:t xml:space="preserve"> рівень –</w:t>
      </w:r>
      <w:r w:rsidR="004C709E">
        <w:rPr>
          <w:sz w:val="28"/>
          <w:szCs w:val="28"/>
          <w:lang w:val="uk-UA"/>
        </w:rPr>
        <w:t xml:space="preserve"> </w:t>
      </w:r>
      <w:r w:rsidR="00444CDB">
        <w:rPr>
          <w:sz w:val="28"/>
          <w:szCs w:val="28"/>
          <w:lang w:val="uk-UA"/>
        </w:rPr>
        <w:t>4 учня.</w:t>
      </w:r>
    </w:p>
    <w:p w:rsidR="00A240E7" w:rsidRDefault="00A240E7" w:rsidP="00A240E7">
      <w:pPr>
        <w:pStyle w:val="a3"/>
        <w:numPr>
          <w:ilvl w:val="1"/>
          <w:numId w:val="8"/>
        </w:numPr>
        <w:rPr>
          <w:b/>
          <w:i/>
          <w:sz w:val="28"/>
          <w:szCs w:val="28"/>
          <w:lang w:val="uk-UA"/>
        </w:rPr>
      </w:pPr>
      <w:r w:rsidRPr="00A240E7">
        <w:rPr>
          <w:b/>
          <w:i/>
          <w:sz w:val="28"/>
          <w:szCs w:val="28"/>
          <w:lang w:val="uk-UA"/>
        </w:rPr>
        <w:t xml:space="preserve">Презентація результатів ЗНО </w:t>
      </w:r>
      <w:r>
        <w:rPr>
          <w:b/>
          <w:i/>
          <w:sz w:val="28"/>
          <w:szCs w:val="28"/>
          <w:lang w:val="uk-UA"/>
        </w:rPr>
        <w:t xml:space="preserve"> в таблицях і діаграмах </w:t>
      </w:r>
      <w:r w:rsidRPr="00A240E7">
        <w:rPr>
          <w:b/>
          <w:i/>
          <w:sz w:val="28"/>
          <w:szCs w:val="28"/>
          <w:lang w:val="uk-UA"/>
        </w:rPr>
        <w:t>з навчальних предметів</w:t>
      </w:r>
      <w:r>
        <w:rPr>
          <w:b/>
          <w:i/>
          <w:sz w:val="28"/>
          <w:szCs w:val="28"/>
          <w:lang w:val="uk-UA"/>
        </w:rPr>
        <w:t xml:space="preserve"> за наступними параметрами:</w:t>
      </w:r>
    </w:p>
    <w:p w:rsidR="00A240E7" w:rsidRPr="00A240E7" w:rsidRDefault="00A240E7" w:rsidP="00A240E7">
      <w:pPr>
        <w:pStyle w:val="a3"/>
        <w:numPr>
          <w:ilvl w:val="0"/>
          <w:numId w:val="3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Кількість учнів, які складали іспити з даного предмету;</w:t>
      </w:r>
    </w:p>
    <w:p w:rsidR="00A240E7" w:rsidRPr="00A240E7" w:rsidRDefault="00A240E7" w:rsidP="00A240E7">
      <w:pPr>
        <w:pStyle w:val="a3"/>
        <w:numPr>
          <w:ilvl w:val="0"/>
          <w:numId w:val="3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Кількість отриманих балів за 100- 200-ю шкалою;</w:t>
      </w:r>
    </w:p>
    <w:p w:rsidR="00A240E7" w:rsidRPr="00A240E7" w:rsidRDefault="00737E97" w:rsidP="00A240E7">
      <w:pPr>
        <w:pStyle w:val="a3"/>
        <w:numPr>
          <w:ilvl w:val="0"/>
          <w:numId w:val="3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Порівняння результатів ЗНО</w:t>
      </w:r>
      <w:r w:rsidR="00A240E7">
        <w:rPr>
          <w:sz w:val="28"/>
          <w:szCs w:val="28"/>
          <w:lang w:val="uk-UA"/>
        </w:rPr>
        <w:t xml:space="preserve"> за  шкалою 140-200 балів нашого за</w:t>
      </w:r>
      <w:r>
        <w:rPr>
          <w:sz w:val="28"/>
          <w:szCs w:val="28"/>
          <w:lang w:val="uk-UA"/>
        </w:rPr>
        <w:t>кладу із опорним закладом № 7 міста</w:t>
      </w:r>
      <w:r w:rsidR="00A240E7">
        <w:rPr>
          <w:sz w:val="28"/>
          <w:szCs w:val="28"/>
          <w:lang w:val="uk-UA"/>
        </w:rPr>
        <w:t xml:space="preserve"> Новогродівка;</w:t>
      </w:r>
    </w:p>
    <w:p w:rsidR="00A240E7" w:rsidRPr="00A240E7" w:rsidRDefault="00A240E7" w:rsidP="00A240E7">
      <w:pPr>
        <w:pStyle w:val="a3"/>
        <w:numPr>
          <w:ilvl w:val="0"/>
          <w:numId w:val="3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Порівняння річних оцінок із результатами ЗНО, підтвердження річних балів;</w:t>
      </w:r>
    </w:p>
    <w:p w:rsidR="00A240E7" w:rsidRPr="00A240E7" w:rsidRDefault="00A240E7" w:rsidP="00A240E7">
      <w:pPr>
        <w:pStyle w:val="a3"/>
        <w:numPr>
          <w:ilvl w:val="0"/>
          <w:numId w:val="3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Порівняння отриманих оцінок висо</w:t>
      </w:r>
      <w:r w:rsidR="00B275AF">
        <w:rPr>
          <w:sz w:val="28"/>
          <w:szCs w:val="28"/>
          <w:lang w:val="uk-UA"/>
        </w:rPr>
        <w:t>ко</w:t>
      </w:r>
      <w:r>
        <w:rPr>
          <w:sz w:val="28"/>
          <w:szCs w:val="28"/>
          <w:lang w:val="uk-UA"/>
        </w:rPr>
        <w:t>го рівня між  двома  закладами освіти ( в таблицях виділено червоним кольором);</w:t>
      </w:r>
    </w:p>
    <w:p w:rsidR="00A240E7" w:rsidRDefault="00737E97" w:rsidP="00A240E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Порівняння якості </w:t>
      </w:r>
      <w:r w:rsidR="00A240E7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>нань із</w:t>
      </w:r>
      <w:r w:rsidR="00A240E7">
        <w:rPr>
          <w:sz w:val="28"/>
          <w:szCs w:val="28"/>
          <w:lang w:val="uk-UA"/>
        </w:rPr>
        <w:t xml:space="preserve"> навчальних предметів  </w:t>
      </w:r>
      <w:r>
        <w:rPr>
          <w:sz w:val="28"/>
          <w:szCs w:val="28"/>
          <w:lang w:val="uk-UA"/>
        </w:rPr>
        <w:t xml:space="preserve"> учнів </w:t>
      </w:r>
      <w:r w:rsidR="00A240E7">
        <w:rPr>
          <w:sz w:val="28"/>
          <w:szCs w:val="28"/>
          <w:lang w:val="uk-UA"/>
        </w:rPr>
        <w:t>11 А і 11 Б класів.</w:t>
      </w:r>
    </w:p>
    <w:p w:rsidR="00A240E7" w:rsidRPr="00936352" w:rsidRDefault="00A240E7" w:rsidP="00936352">
      <w:pPr>
        <w:pStyle w:val="a3"/>
        <w:numPr>
          <w:ilvl w:val="0"/>
          <w:numId w:val="8"/>
        </w:numPr>
        <w:rPr>
          <w:b/>
          <w:sz w:val="32"/>
          <w:szCs w:val="32"/>
          <w:lang w:val="uk-UA"/>
        </w:rPr>
      </w:pPr>
      <w:r w:rsidRPr="00936352">
        <w:rPr>
          <w:b/>
          <w:sz w:val="32"/>
          <w:szCs w:val="32"/>
          <w:lang w:val="uk-UA"/>
        </w:rPr>
        <w:t>Шляхи підвищення якості знань випускників закладу</w:t>
      </w:r>
    </w:p>
    <w:p w:rsidR="00A240E7" w:rsidRPr="00737E97" w:rsidRDefault="00A240E7" w:rsidP="00A240E7">
      <w:pPr>
        <w:ind w:left="360"/>
        <w:rPr>
          <w:b/>
          <w:i/>
          <w:sz w:val="28"/>
          <w:szCs w:val="28"/>
          <w:lang w:val="uk-UA"/>
        </w:rPr>
      </w:pPr>
      <w:r w:rsidRPr="00737E97">
        <w:rPr>
          <w:b/>
          <w:i/>
          <w:sz w:val="28"/>
          <w:szCs w:val="28"/>
          <w:lang w:val="uk-UA"/>
        </w:rPr>
        <w:t>5.1.  Н</w:t>
      </w:r>
      <w:r w:rsidR="00737E97" w:rsidRPr="00737E97">
        <w:rPr>
          <w:b/>
          <w:i/>
          <w:sz w:val="28"/>
          <w:szCs w:val="28"/>
          <w:lang w:val="uk-UA"/>
        </w:rPr>
        <w:t>аші н</w:t>
      </w:r>
      <w:r w:rsidRPr="00737E97">
        <w:rPr>
          <w:b/>
          <w:i/>
          <w:sz w:val="28"/>
          <w:szCs w:val="28"/>
          <w:lang w:val="uk-UA"/>
        </w:rPr>
        <w:t>едоліки</w:t>
      </w:r>
    </w:p>
    <w:p w:rsidR="00A240E7" w:rsidRDefault="00031081" w:rsidP="00A240E7">
      <w:pPr>
        <w:rPr>
          <w:color w:val="000000" w:themeColor="text1"/>
          <w:sz w:val="28"/>
          <w:szCs w:val="28"/>
          <w:lang w:val="uk-UA"/>
        </w:rPr>
      </w:pPr>
      <w:r w:rsidRPr="00A240E7">
        <w:rPr>
          <w:color w:val="000000" w:themeColor="text1"/>
          <w:sz w:val="28"/>
          <w:szCs w:val="28"/>
          <w:lang w:val="uk-UA"/>
        </w:rPr>
        <w:t>Здійснюючи монітор</w:t>
      </w:r>
      <w:r w:rsidR="00737E97">
        <w:rPr>
          <w:color w:val="000000" w:themeColor="text1"/>
          <w:sz w:val="28"/>
          <w:szCs w:val="28"/>
          <w:lang w:val="uk-UA"/>
        </w:rPr>
        <w:t xml:space="preserve">ингові дослідження керівництво </w:t>
      </w:r>
      <w:r w:rsidRPr="00A240E7">
        <w:rPr>
          <w:color w:val="000000" w:themeColor="text1"/>
          <w:sz w:val="28"/>
          <w:szCs w:val="28"/>
          <w:lang w:val="uk-UA"/>
        </w:rPr>
        <w:t xml:space="preserve"> закладу отримує повну інформацію про результати освітнього процесу в динаміці, бачить, аналізує</w:t>
      </w:r>
      <w:r w:rsidR="00737E97">
        <w:rPr>
          <w:color w:val="000000" w:themeColor="text1"/>
          <w:sz w:val="28"/>
          <w:szCs w:val="28"/>
          <w:lang w:val="uk-UA"/>
        </w:rPr>
        <w:t xml:space="preserve"> недоліки в знаннях учнів, </w:t>
      </w:r>
      <w:r w:rsidRPr="00A240E7">
        <w:rPr>
          <w:color w:val="000000" w:themeColor="text1"/>
          <w:sz w:val="28"/>
          <w:szCs w:val="28"/>
          <w:lang w:val="uk-UA"/>
        </w:rPr>
        <w:t xml:space="preserve"> сильні та </w:t>
      </w:r>
      <w:r w:rsidR="00A240E7">
        <w:rPr>
          <w:color w:val="000000" w:themeColor="text1"/>
          <w:sz w:val="28"/>
          <w:szCs w:val="28"/>
          <w:lang w:val="uk-UA"/>
        </w:rPr>
        <w:t>слабкі якості педагогів, корегує н</w:t>
      </w:r>
      <w:r w:rsidRPr="00A240E7">
        <w:rPr>
          <w:color w:val="000000" w:themeColor="text1"/>
          <w:sz w:val="28"/>
          <w:szCs w:val="28"/>
          <w:lang w:val="uk-UA"/>
        </w:rPr>
        <w:t>аступні дії щодо поставленої мети</w:t>
      </w:r>
      <w:r w:rsidR="00A240E7">
        <w:rPr>
          <w:color w:val="000000" w:themeColor="text1"/>
          <w:sz w:val="28"/>
          <w:szCs w:val="28"/>
          <w:lang w:val="uk-UA"/>
        </w:rPr>
        <w:t xml:space="preserve">. </w:t>
      </w:r>
      <w:r w:rsidR="00B275AF">
        <w:rPr>
          <w:color w:val="000000" w:themeColor="text1"/>
          <w:sz w:val="28"/>
          <w:szCs w:val="28"/>
          <w:lang w:val="uk-UA"/>
        </w:rPr>
        <w:t>Педагогічний</w:t>
      </w:r>
      <w:r w:rsidR="00737E97">
        <w:rPr>
          <w:color w:val="000000" w:themeColor="text1"/>
          <w:sz w:val="28"/>
          <w:szCs w:val="28"/>
          <w:lang w:val="uk-UA"/>
        </w:rPr>
        <w:t xml:space="preserve"> колектив проаналізував низькі показники результатів ЗНО-2021, виявили причини та проблеми пі</w:t>
      </w:r>
      <w:r w:rsidR="00FD172B">
        <w:rPr>
          <w:color w:val="000000" w:themeColor="text1"/>
          <w:sz w:val="28"/>
          <w:szCs w:val="28"/>
          <w:lang w:val="uk-UA"/>
        </w:rPr>
        <w:t>дготовки випускників до іспитів</w:t>
      </w:r>
      <w:r w:rsidR="00A240E7">
        <w:rPr>
          <w:color w:val="000000" w:themeColor="text1"/>
          <w:sz w:val="28"/>
          <w:szCs w:val="28"/>
          <w:lang w:val="uk-UA"/>
        </w:rPr>
        <w:t>, а саме:</w:t>
      </w:r>
    </w:p>
    <w:p w:rsidR="00A240E7" w:rsidRPr="00A240E7" w:rsidRDefault="00737E97" w:rsidP="00A240E7">
      <w:pPr>
        <w:pStyle w:val="a3"/>
        <w:numPr>
          <w:ilvl w:val="0"/>
          <w:numId w:val="3"/>
        </w:numPr>
        <w:rPr>
          <w:rStyle w:val="y2iqfc"/>
          <w:color w:val="000000" w:themeColor="text1"/>
          <w:sz w:val="28"/>
          <w:szCs w:val="28"/>
          <w:lang w:val="uk-UA"/>
        </w:rPr>
      </w:pPr>
      <w:r>
        <w:rPr>
          <w:rStyle w:val="y2iqfc"/>
          <w:color w:val="202124"/>
          <w:sz w:val="28"/>
          <w:szCs w:val="28"/>
          <w:lang w:val="uk-UA"/>
        </w:rPr>
        <w:t>н</w:t>
      </w:r>
      <w:r w:rsidR="00A240E7">
        <w:rPr>
          <w:rStyle w:val="y2iqfc"/>
          <w:color w:val="202124"/>
          <w:sz w:val="28"/>
          <w:szCs w:val="28"/>
          <w:lang w:val="uk-UA"/>
        </w:rPr>
        <w:t xml:space="preserve">едостатній рівень </w:t>
      </w:r>
      <w:r w:rsidR="00A240E7" w:rsidRPr="00827A6A">
        <w:rPr>
          <w:rStyle w:val="y2iqfc"/>
          <w:color w:val="202124"/>
          <w:sz w:val="28"/>
          <w:szCs w:val="28"/>
          <w:lang w:val="uk-UA"/>
        </w:rPr>
        <w:t xml:space="preserve"> позитивної навчальної мотивації</w:t>
      </w:r>
      <w:r w:rsidR="00A240E7">
        <w:rPr>
          <w:rStyle w:val="y2iqfc"/>
          <w:color w:val="202124"/>
          <w:sz w:val="28"/>
          <w:szCs w:val="28"/>
          <w:lang w:val="uk-UA"/>
        </w:rPr>
        <w:t xml:space="preserve">  випускників</w:t>
      </w:r>
      <w:r w:rsidR="00A240E7" w:rsidRPr="00827A6A">
        <w:rPr>
          <w:rStyle w:val="y2iqfc"/>
          <w:color w:val="202124"/>
          <w:sz w:val="28"/>
          <w:szCs w:val="28"/>
          <w:lang w:val="uk-UA"/>
        </w:rPr>
        <w:t>;</w:t>
      </w:r>
    </w:p>
    <w:p w:rsidR="00A240E7" w:rsidRDefault="00737E9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с</w:t>
      </w:r>
      <w:r w:rsid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лабкий контроль </w:t>
      </w:r>
      <w:proofErr w:type="spellStart"/>
      <w:r w:rsidR="00FD172B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вчителів-</w:t>
      </w: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предметників</w:t>
      </w:r>
      <w:proofErr w:type="spellEnd"/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із підготовки до екзаменів, </w:t>
      </w:r>
      <w:r w:rsid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системи виявлення та ліквідації прогалин в знаннях </w:t>
      </w:r>
      <w:r w:rsidR="00B275AF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теоретичного</w:t>
      </w:r>
      <w:r w:rsid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матеріалу та предметних компетенцій;</w:t>
      </w:r>
    </w:p>
    <w:p w:rsidR="00737E97" w:rsidRDefault="00737E9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незадовільне  засвоєння та повторення  програмно</w:t>
      </w:r>
      <w:r w:rsidR="00FD172B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го матеріалу старшокласниками дл</w:t>
      </w: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я участі в ЗНО; </w:t>
      </w:r>
    </w:p>
    <w:p w:rsidR="00A240E7" w:rsidRDefault="00737E97" w:rsidP="00B275AF">
      <w:pPr>
        <w:pStyle w:val="a3"/>
        <w:numPr>
          <w:ilvl w:val="0"/>
          <w:numId w:val="3"/>
        </w:numPr>
        <w:shd w:val="clear" w:color="auto" w:fill="FFFFFF" w:themeFill="background1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т</w:t>
      </w:r>
      <w:r w:rsidR="00A240E7">
        <w:rPr>
          <w:color w:val="000000" w:themeColor="text1"/>
          <w:sz w:val="28"/>
          <w:szCs w:val="28"/>
          <w:lang w:val="uk-UA"/>
        </w:rPr>
        <w:t>ривалість  канікул та карантину,  дистанційне навчання;</w:t>
      </w:r>
    </w:p>
    <w:p w:rsidR="00A240E7" w:rsidRDefault="00FD172B" w:rsidP="00B275AF">
      <w:pPr>
        <w:pStyle w:val="a3"/>
        <w:numPr>
          <w:ilvl w:val="0"/>
          <w:numId w:val="3"/>
        </w:numPr>
        <w:shd w:val="clear" w:color="auto" w:fill="FFFFFF" w:themeFill="background1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</w:t>
      </w:r>
      <w:r w:rsidR="00A240E7">
        <w:rPr>
          <w:color w:val="000000" w:themeColor="text1"/>
          <w:sz w:val="28"/>
          <w:szCs w:val="28"/>
          <w:lang w:val="uk-UA"/>
        </w:rPr>
        <w:t>есумлінність навчання та підготовки до ЗНО самих випускників;</w:t>
      </w:r>
    </w:p>
    <w:p w:rsidR="00827A6A" w:rsidRDefault="00A240E7" w:rsidP="00B275AF">
      <w:pPr>
        <w:pStyle w:val="HTML"/>
        <w:numPr>
          <w:ilvl w:val="1"/>
          <w:numId w:val="8"/>
        </w:numPr>
        <w:shd w:val="clear" w:color="auto" w:fill="FFFFFF" w:themeFill="background1"/>
        <w:spacing w:line="540" w:lineRule="atLeast"/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</w:pPr>
      <w:r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  <w:t>Перспективи розвитку:</w:t>
      </w:r>
    </w:p>
    <w:p w:rsidR="00737E97" w:rsidRDefault="00737E97" w:rsidP="00B275AF">
      <w:pPr>
        <w:pStyle w:val="HTML"/>
        <w:shd w:val="clear" w:color="auto" w:fill="FFFFFF" w:themeFill="background1"/>
        <w:spacing w:line="540" w:lineRule="atLeast"/>
        <w:ind w:left="1080"/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</w:pPr>
    </w:p>
    <w:p w:rsidR="00A240E7" w:rsidRPr="00737E97" w:rsidRDefault="002B43D0" w:rsidP="00737E97">
      <w:pPr>
        <w:rPr>
          <w:rStyle w:val="y2iqfc"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</w:t>
      </w:r>
      <w:r w:rsidR="00737E97" w:rsidRPr="00737E97">
        <w:rPr>
          <w:color w:val="000000" w:themeColor="text1"/>
          <w:sz w:val="28"/>
          <w:szCs w:val="28"/>
          <w:lang w:val="uk-UA"/>
        </w:rPr>
        <w:t xml:space="preserve">На підставі отриманих результатів </w:t>
      </w:r>
      <w:r w:rsidR="00737E97">
        <w:rPr>
          <w:color w:val="000000" w:themeColor="text1"/>
          <w:sz w:val="28"/>
          <w:szCs w:val="28"/>
          <w:lang w:val="uk-UA"/>
        </w:rPr>
        <w:t xml:space="preserve">керівництвом закладу </w:t>
      </w:r>
      <w:r w:rsidR="00737E97" w:rsidRPr="00737E97">
        <w:rPr>
          <w:color w:val="000000" w:themeColor="text1"/>
          <w:sz w:val="28"/>
          <w:szCs w:val="28"/>
          <w:lang w:val="uk-UA"/>
        </w:rPr>
        <w:t xml:space="preserve">приймаються управлінські рішення </w:t>
      </w:r>
      <w:r w:rsidR="00737E97">
        <w:rPr>
          <w:color w:val="000000" w:themeColor="text1"/>
          <w:sz w:val="28"/>
          <w:szCs w:val="28"/>
          <w:lang w:val="uk-UA"/>
        </w:rPr>
        <w:t>щодо</w:t>
      </w:r>
      <w:r>
        <w:rPr>
          <w:color w:val="000000" w:themeColor="text1"/>
          <w:sz w:val="28"/>
          <w:szCs w:val="28"/>
          <w:lang w:val="uk-UA"/>
        </w:rPr>
        <w:t xml:space="preserve"> підвищення якості знань учнів у</w:t>
      </w:r>
      <w:r w:rsidR="00737E97">
        <w:rPr>
          <w:color w:val="000000" w:themeColor="text1"/>
          <w:sz w:val="28"/>
          <w:szCs w:val="28"/>
          <w:lang w:val="uk-UA"/>
        </w:rPr>
        <w:t xml:space="preserve"> цілому, особливо випускників </w:t>
      </w:r>
      <w:r w:rsidR="00737E97" w:rsidRPr="00737E97">
        <w:rPr>
          <w:color w:val="000000" w:themeColor="text1"/>
          <w:sz w:val="28"/>
          <w:szCs w:val="28"/>
          <w:lang w:val="uk-UA"/>
        </w:rPr>
        <w:t>та розробляються заходи, щодо  усунення негативних показників, а саме:</w:t>
      </w:r>
    </w:p>
    <w:p w:rsidR="00A240E7" w:rsidRPr="002C2B28" w:rsidRDefault="00A240E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proofErr w:type="spellStart"/>
      <w:r w:rsidRPr="00737E9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>Вчителям-предметникам</w:t>
      </w:r>
      <w:proofErr w:type="spellEnd"/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пров</w:t>
      </w: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ести детальний аналіз виконання </w:t>
      </w:r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екзаменаційних завдань; враховувати у подальшій роботі виявлені </w:t>
      </w:r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lastRenderedPageBreak/>
        <w:t>типові помилки в</w:t>
      </w: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иконання </w:t>
      </w:r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з </w:t>
      </w:r>
      <w:r w:rsidR="00737E9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учнями, які мають  різні рівні</w:t>
      </w:r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підготовки та індивідуал</w:t>
      </w:r>
      <w:r w:rsidR="00737E9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ьні освітні запити</w:t>
      </w:r>
      <w:r w:rsidRPr="002C2B28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;</w:t>
      </w:r>
    </w:p>
    <w:p w:rsidR="00827A6A" w:rsidRPr="00A240E7" w:rsidRDefault="00A240E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 w:rsidRPr="00737E9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>Керівникам шкільних методичних об′єднань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 виявити об</w:t>
      </w:r>
      <w:r w:rsidR="00FD172B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'єктивні причини проблем з викла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дання навчальних предметів та розробити конкретну систему заходів щодо надання методичної допомоги </w:t>
      </w:r>
      <w:proofErr w:type="spellStart"/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вчителям-предметникам</w:t>
      </w:r>
      <w:proofErr w:type="spellEnd"/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, учні </w:t>
      </w:r>
      <w:r w:rsidR="002B43D0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яких показали низькі результати ; </w:t>
      </w:r>
    </w:p>
    <w:p w:rsidR="00A240E7" w:rsidRPr="00A240E7" w:rsidRDefault="00A240E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 w:rsidRPr="00737E9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>Заступникам директора</w:t>
      </w:r>
      <w:r w:rsidR="00737E9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>: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  посилити контроль за якістю підготовки до ДПА та ЗНО за </w:t>
      </w:r>
      <w:r w:rsidR="00B275AF"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освітніми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 програмами  та рекомендувати вчителям, які мають високі результати, узагальнювати та поширювати поз</w:t>
      </w:r>
      <w:r w:rsidR="00737E9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итивний досвід підготовки до іспитів</w:t>
      </w:r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;</w:t>
      </w:r>
    </w:p>
    <w:p w:rsidR="00A240E7" w:rsidRPr="00A240E7" w:rsidRDefault="00737E97" w:rsidP="00B275AF">
      <w:pPr>
        <w:pStyle w:val="HTML"/>
        <w:numPr>
          <w:ilvl w:val="0"/>
          <w:numId w:val="3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п</w:t>
      </w:r>
      <w:r w:rsidR="00A240E7"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ідвищувати ефективність індивідуального відбору у профільні 10 класи</w:t>
      </w:r>
      <w:r w:rsid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.</w:t>
      </w:r>
    </w:p>
    <w:p w:rsidR="00A240E7" w:rsidRDefault="00A240E7" w:rsidP="00B275AF">
      <w:pPr>
        <w:pStyle w:val="HTML"/>
        <w:numPr>
          <w:ilvl w:val="1"/>
          <w:numId w:val="8"/>
        </w:numPr>
        <w:shd w:val="clear" w:color="auto" w:fill="FFFFFF" w:themeFill="background1"/>
        <w:spacing w:line="540" w:lineRule="atLeast"/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</w:pPr>
      <w:r w:rsidRPr="00A240E7"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  <w:t>Програма дій на 2021-2022 навчальний рік</w:t>
      </w:r>
    </w:p>
    <w:p w:rsidR="00936352" w:rsidRDefault="00936352" w:rsidP="00B275AF">
      <w:pPr>
        <w:pStyle w:val="HTML"/>
        <w:shd w:val="clear" w:color="auto" w:fill="FFFFFF" w:themeFill="background1"/>
        <w:spacing w:line="540" w:lineRule="atLeast"/>
        <w:ind w:left="1080"/>
        <w:rPr>
          <w:rStyle w:val="y2iqfc"/>
          <w:rFonts w:asciiTheme="minorHAnsi" w:hAnsiTheme="minorHAnsi"/>
          <w:b/>
          <w:i/>
          <w:color w:val="202124"/>
          <w:sz w:val="28"/>
          <w:szCs w:val="28"/>
          <w:lang w:val="uk-UA"/>
        </w:rPr>
      </w:pPr>
    </w:p>
    <w:p w:rsidR="00A240E7" w:rsidRDefault="00A240E7" w:rsidP="00B275AF">
      <w:pPr>
        <w:pStyle w:val="HTML"/>
        <w:numPr>
          <w:ilvl w:val="0"/>
          <w:numId w:val="9"/>
        </w:numPr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  <w:r w:rsidRPr="00A240E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 xml:space="preserve">Розробити </w:t>
      </w:r>
      <w:proofErr w:type="spellStart"/>
      <w:r w:rsidRPr="00A240E7">
        <w:rPr>
          <w:rStyle w:val="y2iqfc"/>
          <w:rFonts w:asciiTheme="minorHAnsi" w:hAnsiTheme="minorHAnsi"/>
          <w:b/>
          <w:color w:val="202124"/>
          <w:sz w:val="28"/>
          <w:szCs w:val="28"/>
          <w:lang w:val="uk-UA"/>
        </w:rPr>
        <w:t>проєкт</w:t>
      </w:r>
      <w:proofErr w:type="spellEnd"/>
      <w:r w:rsidRPr="00A240E7"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 xml:space="preserve"> на 2021-2022 навчальний рік щодо підготовки випускників до ДПА і ЗНО</w:t>
      </w:r>
      <w:r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  <w:t>.</w:t>
      </w:r>
    </w:p>
    <w:p w:rsidR="00A240E7" w:rsidRPr="00A240E7" w:rsidRDefault="00A240E7" w:rsidP="00B275AF">
      <w:pPr>
        <w:pStyle w:val="HTML"/>
        <w:shd w:val="clear" w:color="auto" w:fill="FFFFFF" w:themeFill="background1"/>
        <w:spacing w:line="276" w:lineRule="auto"/>
        <w:ind w:left="720"/>
        <w:rPr>
          <w:rStyle w:val="y2iqfc"/>
          <w:rFonts w:asciiTheme="minorHAnsi" w:hAnsiTheme="minorHAnsi"/>
          <w:color w:val="202124"/>
          <w:sz w:val="28"/>
          <w:szCs w:val="28"/>
          <w:lang w:val="uk-UA"/>
        </w:rPr>
      </w:pPr>
    </w:p>
    <w:p w:rsidR="00A240E7" w:rsidRPr="00B275AF" w:rsidRDefault="00A240E7" w:rsidP="00B275AF">
      <w:pPr>
        <w:pStyle w:val="a5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276" w:lineRule="auto"/>
        <w:rPr>
          <w:rFonts w:asciiTheme="minorHAnsi" w:hAnsiTheme="minorHAnsi"/>
          <w:sz w:val="28"/>
          <w:szCs w:val="28"/>
          <w:lang w:val="uk-UA"/>
        </w:rPr>
      </w:pPr>
      <w:r w:rsidRPr="00B275AF">
        <w:rPr>
          <w:rFonts w:asciiTheme="minorHAnsi" w:hAnsiTheme="minorHAnsi"/>
          <w:b/>
          <w:sz w:val="28"/>
          <w:szCs w:val="28"/>
          <w:lang w:val="uk-UA"/>
        </w:rPr>
        <w:t>Методична допомога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</w:t>
      </w:r>
      <w:proofErr w:type="spellStart"/>
      <w:r w:rsidRPr="00B275AF">
        <w:rPr>
          <w:rFonts w:asciiTheme="minorHAnsi" w:hAnsiTheme="minorHAnsi"/>
          <w:sz w:val="28"/>
          <w:szCs w:val="28"/>
          <w:lang w:val="uk-UA"/>
        </w:rPr>
        <w:t>учителям</w:t>
      </w:r>
      <w:r w:rsidRPr="00A240E7">
        <w:rPr>
          <w:rFonts w:asciiTheme="minorHAnsi" w:hAnsiTheme="minorHAnsi"/>
          <w:sz w:val="28"/>
          <w:szCs w:val="28"/>
          <w:lang w:val="uk-UA"/>
        </w:rPr>
        <w:t>-предмет</w:t>
      </w:r>
      <w:r w:rsidRPr="00B275AF">
        <w:rPr>
          <w:rFonts w:asciiTheme="minorHAnsi" w:hAnsiTheme="minorHAnsi"/>
          <w:sz w:val="28"/>
          <w:szCs w:val="28"/>
          <w:lang w:val="uk-UA"/>
        </w:rPr>
        <w:t>никам</w:t>
      </w:r>
      <w:proofErr w:type="spellEnd"/>
      <w:r w:rsidRPr="00B275AF">
        <w:rPr>
          <w:rFonts w:asciiTheme="minorHAnsi" w:hAnsiTheme="minorHAnsi"/>
          <w:sz w:val="28"/>
          <w:szCs w:val="28"/>
          <w:lang w:val="uk-UA"/>
        </w:rPr>
        <w:t xml:space="preserve">,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які </w:t>
      </w:r>
      <w:r w:rsidRPr="00B275AF">
        <w:rPr>
          <w:rFonts w:asciiTheme="minorHAnsi" w:hAnsiTheme="minorHAnsi"/>
          <w:sz w:val="28"/>
          <w:szCs w:val="28"/>
          <w:lang w:val="uk-UA"/>
        </w:rPr>
        <w:t>працюю</w:t>
      </w:r>
      <w:r w:rsidRPr="00A240E7">
        <w:rPr>
          <w:rFonts w:asciiTheme="minorHAnsi" w:hAnsiTheme="minorHAnsi"/>
          <w:sz w:val="28"/>
          <w:szCs w:val="28"/>
          <w:lang w:val="uk-UA"/>
        </w:rPr>
        <w:t>ть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у </w:t>
      </w:r>
      <w:r w:rsidRPr="00A240E7">
        <w:rPr>
          <w:rFonts w:asciiTheme="minorHAnsi" w:hAnsiTheme="minorHAnsi"/>
          <w:sz w:val="28"/>
          <w:szCs w:val="28"/>
          <w:lang w:val="uk-UA"/>
        </w:rPr>
        <w:t>старшій школі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та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персональний контроль за їх діяльністю </w:t>
      </w:r>
      <w:r w:rsidRPr="00A240E7">
        <w:rPr>
          <w:rFonts w:asciiTheme="minorHAnsi" w:hAnsiTheme="minorHAnsi"/>
          <w:sz w:val="28"/>
          <w:szCs w:val="28"/>
          <w:lang w:val="uk-UA"/>
        </w:rPr>
        <w:t>щодо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ефективної підготовки до </w:t>
      </w:r>
      <w:r w:rsidRPr="00A240E7">
        <w:rPr>
          <w:rFonts w:asciiTheme="minorHAnsi" w:hAnsiTheme="minorHAnsi"/>
          <w:sz w:val="28"/>
          <w:szCs w:val="28"/>
          <w:lang w:val="uk-UA"/>
        </w:rPr>
        <w:t>ЗНО</w:t>
      </w:r>
      <w:r w:rsidR="00B275AF" w:rsidRPr="00B275AF">
        <w:rPr>
          <w:rFonts w:asciiTheme="minorHAnsi" w:hAnsiTheme="minorHAnsi"/>
          <w:sz w:val="28"/>
          <w:szCs w:val="28"/>
          <w:lang w:val="uk-UA"/>
        </w:rPr>
        <w:t xml:space="preserve">  з </w:t>
      </w:r>
      <w:r w:rsidR="00B275AF">
        <w:rPr>
          <w:rFonts w:asciiTheme="minorHAnsi" w:hAnsiTheme="minorHAnsi"/>
          <w:sz w:val="28"/>
          <w:szCs w:val="28"/>
          <w:lang w:val="uk-UA"/>
        </w:rPr>
        <w:t xml:space="preserve"> освітніх програм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основної загально</w:t>
      </w:r>
      <w:r w:rsidR="00B275AF">
        <w:rPr>
          <w:rFonts w:asciiTheme="minorHAnsi" w:hAnsiTheme="minorHAnsi"/>
          <w:sz w:val="28"/>
          <w:szCs w:val="28"/>
          <w:lang w:val="uk-UA"/>
        </w:rPr>
        <w:t>ї і середньої загальної освіти;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B275AF">
        <w:rPr>
          <w:rFonts w:asciiTheme="minorHAnsi" w:hAnsiTheme="minorHAnsi"/>
          <w:sz w:val="28"/>
          <w:szCs w:val="28"/>
          <w:lang w:val="uk-UA"/>
        </w:rPr>
        <w:t xml:space="preserve">- </w:t>
      </w:r>
      <w:r w:rsidRPr="00B275AF">
        <w:rPr>
          <w:rFonts w:asciiTheme="minorHAnsi" w:hAnsiTheme="minorHAnsi"/>
          <w:sz w:val="28"/>
          <w:szCs w:val="28"/>
          <w:lang w:val="uk-UA"/>
        </w:rPr>
        <w:t>відпрацювати обов'язковий перелік змістовних елементів державного освітнього стандарту, необхідного для успішного виконання тестових завдань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A240E7">
        <w:rPr>
          <w:rFonts w:asciiTheme="minorHAnsi" w:hAnsiTheme="minorHAnsi"/>
          <w:sz w:val="28"/>
          <w:szCs w:val="28"/>
          <w:lang w:val="uk-UA"/>
        </w:rPr>
        <w:t>ЗНО</w:t>
      </w:r>
      <w:r w:rsidRPr="00B275AF">
        <w:rPr>
          <w:rFonts w:asciiTheme="minorHAnsi" w:hAnsiTheme="minorHAnsi"/>
          <w:sz w:val="28"/>
          <w:szCs w:val="28"/>
          <w:lang w:val="uk-UA"/>
        </w:rPr>
        <w:t>;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- зорієнтувати </w:t>
      </w:r>
      <w:proofErr w:type="spellStart"/>
      <w:r w:rsidRPr="00B275AF">
        <w:rPr>
          <w:rFonts w:asciiTheme="minorHAnsi" w:hAnsiTheme="minorHAnsi"/>
          <w:sz w:val="28"/>
          <w:szCs w:val="28"/>
          <w:lang w:val="uk-UA"/>
        </w:rPr>
        <w:t>учителів-</w:t>
      </w:r>
      <w:r w:rsidRPr="00A240E7">
        <w:rPr>
          <w:rFonts w:asciiTheme="minorHAnsi" w:hAnsiTheme="minorHAnsi"/>
          <w:sz w:val="28"/>
          <w:szCs w:val="28"/>
          <w:lang w:val="uk-UA"/>
        </w:rPr>
        <w:t>предметників</w:t>
      </w:r>
      <w:proofErr w:type="spellEnd"/>
      <w:r w:rsidRPr="00B275AF">
        <w:rPr>
          <w:rFonts w:asciiTheme="minorHAnsi" w:hAnsiTheme="minorHAnsi"/>
          <w:sz w:val="28"/>
          <w:szCs w:val="28"/>
          <w:lang w:val="uk-UA"/>
        </w:rPr>
        <w:t xml:space="preserve"> на вибір оптимальних сучасних підході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в в навчанні, 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які сприяють 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 успішн</w:t>
      </w:r>
      <w:r w:rsidR="002B43D0">
        <w:rPr>
          <w:rFonts w:asciiTheme="minorHAnsi" w:hAnsiTheme="minorHAnsi"/>
          <w:sz w:val="28"/>
          <w:szCs w:val="28"/>
          <w:lang w:val="uk-UA"/>
        </w:rPr>
        <w:t>ому складанню</w:t>
      </w:r>
      <w:r w:rsidR="00737E97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 ЗНО</w:t>
      </w:r>
      <w:r w:rsidR="002B43D0">
        <w:rPr>
          <w:rFonts w:asciiTheme="minorHAnsi" w:hAnsiTheme="minorHAnsi"/>
          <w:sz w:val="28"/>
          <w:szCs w:val="28"/>
          <w:lang w:val="uk-UA"/>
        </w:rPr>
        <w:t>;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</w:t>
      </w:r>
      <w:r w:rsidRPr="00B275AF">
        <w:rPr>
          <w:rFonts w:asciiTheme="minorHAnsi" w:hAnsiTheme="minorHAnsi"/>
          <w:sz w:val="28"/>
          <w:szCs w:val="28"/>
          <w:lang w:val="uk-UA"/>
        </w:rPr>
        <w:t>- акти</w:t>
      </w:r>
      <w:r w:rsidR="00FD172B" w:rsidRPr="00B275AF">
        <w:rPr>
          <w:rFonts w:asciiTheme="minorHAnsi" w:hAnsiTheme="minorHAnsi"/>
          <w:sz w:val="28"/>
          <w:szCs w:val="28"/>
          <w:lang w:val="uk-UA"/>
        </w:rPr>
        <w:t xml:space="preserve">вно реалізовувати на практиці </w:t>
      </w:r>
      <w:proofErr w:type="spellStart"/>
      <w:r w:rsidR="00B275AF" w:rsidRPr="00B275AF">
        <w:rPr>
          <w:rFonts w:asciiTheme="minorHAnsi" w:hAnsiTheme="minorHAnsi"/>
          <w:sz w:val="28"/>
          <w:szCs w:val="28"/>
          <w:lang w:val="uk-UA"/>
        </w:rPr>
        <w:t>д</w:t>
      </w:r>
      <w:r w:rsidR="00B275AF">
        <w:rPr>
          <w:rFonts w:asciiTheme="minorHAnsi" w:hAnsiTheme="minorHAnsi"/>
          <w:sz w:val="28"/>
          <w:szCs w:val="28"/>
          <w:lang w:val="uk-UA"/>
        </w:rPr>
        <w:t>і</w:t>
      </w:r>
      <w:r w:rsidR="00B275AF" w:rsidRPr="00B275AF">
        <w:rPr>
          <w:rFonts w:asciiTheme="minorHAnsi" w:hAnsiTheme="minorHAnsi"/>
          <w:sz w:val="28"/>
          <w:szCs w:val="28"/>
          <w:lang w:val="uk-UA"/>
        </w:rPr>
        <w:t>яльн</w:t>
      </w:r>
      <w:r w:rsidR="00B275AF">
        <w:rPr>
          <w:rFonts w:asciiTheme="minorHAnsi" w:hAnsiTheme="minorHAnsi"/>
          <w:sz w:val="28"/>
          <w:szCs w:val="28"/>
          <w:lang w:val="uk-UA"/>
        </w:rPr>
        <w:t>і</w:t>
      </w:r>
      <w:r w:rsidR="00B275AF" w:rsidRPr="00B275AF">
        <w:rPr>
          <w:rFonts w:asciiTheme="minorHAnsi" w:hAnsiTheme="minorHAnsi"/>
          <w:sz w:val="28"/>
          <w:szCs w:val="28"/>
          <w:lang w:val="uk-UA"/>
        </w:rPr>
        <w:t>с</w:t>
      </w:r>
      <w:r w:rsidR="002B43D0">
        <w:rPr>
          <w:rFonts w:asciiTheme="minorHAnsi" w:hAnsiTheme="minorHAnsi"/>
          <w:sz w:val="28"/>
          <w:szCs w:val="28"/>
          <w:lang w:val="uk-UA"/>
        </w:rPr>
        <w:t>т</w:t>
      </w:r>
      <w:r w:rsidR="00B275AF" w:rsidRPr="00B275AF">
        <w:rPr>
          <w:rFonts w:asciiTheme="minorHAnsi" w:hAnsiTheme="minorHAnsi"/>
          <w:sz w:val="28"/>
          <w:szCs w:val="28"/>
          <w:lang w:val="uk-UA"/>
        </w:rPr>
        <w:t>ни</w:t>
      </w:r>
      <w:r w:rsidR="00B275AF" w:rsidRPr="00A240E7">
        <w:rPr>
          <w:rFonts w:asciiTheme="minorHAnsi" w:hAnsiTheme="minorHAnsi"/>
          <w:sz w:val="28"/>
          <w:szCs w:val="28"/>
          <w:lang w:val="uk-UA"/>
        </w:rPr>
        <w:t>й</w:t>
      </w:r>
      <w:proofErr w:type="spellEnd"/>
      <w:r w:rsidRPr="00B275AF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B275AF">
        <w:rPr>
          <w:rFonts w:asciiTheme="minorHAnsi" w:hAnsiTheme="minorHAnsi"/>
          <w:sz w:val="28"/>
          <w:szCs w:val="28"/>
          <w:lang w:val="uk-UA"/>
        </w:rPr>
        <w:t>підхід до організації процесу навча</w:t>
      </w:r>
      <w:r w:rsidRPr="00A240E7">
        <w:rPr>
          <w:rFonts w:asciiTheme="minorHAnsi" w:hAnsiTheme="minorHAnsi"/>
          <w:sz w:val="28"/>
          <w:szCs w:val="28"/>
          <w:lang w:val="uk-UA"/>
        </w:rPr>
        <w:t>льно</w:t>
      </w:r>
      <w:r w:rsidR="00FD172B" w:rsidRPr="00B275AF">
        <w:rPr>
          <w:rFonts w:asciiTheme="minorHAnsi" w:hAnsiTheme="minorHAnsi"/>
          <w:sz w:val="28"/>
          <w:szCs w:val="28"/>
          <w:lang w:val="uk-UA"/>
        </w:rPr>
        <w:t xml:space="preserve">-пізнавальної </w:t>
      </w:r>
      <w:r w:rsidR="00FD172B">
        <w:rPr>
          <w:rFonts w:asciiTheme="minorHAnsi" w:hAnsiTheme="minorHAnsi"/>
          <w:sz w:val="28"/>
          <w:szCs w:val="28"/>
          <w:lang w:val="uk-UA"/>
        </w:rPr>
        <w:t xml:space="preserve">роботи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 випускників</w:t>
      </w:r>
      <w:r w:rsidRPr="00B275AF">
        <w:rPr>
          <w:rFonts w:asciiTheme="minorHAnsi" w:hAnsiTheme="minorHAnsi"/>
          <w:sz w:val="28"/>
          <w:szCs w:val="28"/>
          <w:lang w:val="uk-UA"/>
        </w:rPr>
        <w:t>;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- </w:t>
      </w:r>
      <w:r w:rsidR="002B43D0">
        <w:rPr>
          <w:rFonts w:asciiTheme="minorHAnsi" w:hAnsiTheme="minorHAnsi"/>
          <w:sz w:val="28"/>
          <w:szCs w:val="28"/>
          <w:lang w:val="uk-UA"/>
        </w:rPr>
        <w:t>удосконалювати систему роботи з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оперативному виявленню </w:t>
      </w:r>
      <w:r w:rsidR="002B43D0">
        <w:rPr>
          <w:rFonts w:asciiTheme="minorHAnsi" w:hAnsiTheme="minorHAnsi"/>
          <w:sz w:val="28"/>
          <w:szCs w:val="28"/>
          <w:lang w:val="uk-UA"/>
        </w:rPr>
        <w:t>недоліків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засвоєнні змісту </w:t>
      </w:r>
      <w:r w:rsidRPr="00A240E7">
        <w:rPr>
          <w:rFonts w:asciiTheme="minorHAnsi" w:hAnsiTheme="minorHAnsi"/>
          <w:sz w:val="28"/>
          <w:szCs w:val="28"/>
          <w:lang w:val="uk-UA"/>
        </w:rPr>
        <w:t>навчальн</w:t>
      </w:r>
      <w:r w:rsidRPr="00B275AF">
        <w:rPr>
          <w:rFonts w:asciiTheme="minorHAnsi" w:hAnsiTheme="minorHAnsi"/>
          <w:sz w:val="28"/>
          <w:szCs w:val="28"/>
          <w:lang w:val="uk-UA"/>
        </w:rPr>
        <w:t>ого предмет</w:t>
      </w:r>
      <w:r w:rsidRPr="00A240E7">
        <w:rPr>
          <w:rFonts w:asciiTheme="minorHAnsi" w:hAnsiTheme="minorHAnsi"/>
          <w:sz w:val="28"/>
          <w:szCs w:val="28"/>
          <w:lang w:val="uk-UA"/>
        </w:rPr>
        <w:t>у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, своєчасній корекції 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>знань і умінь</w:t>
      </w:r>
      <w:r w:rsidR="00737E97">
        <w:rPr>
          <w:rFonts w:asciiTheme="minorHAnsi" w:hAnsiTheme="minorHAnsi"/>
          <w:sz w:val="28"/>
          <w:szCs w:val="28"/>
          <w:lang w:val="uk-UA"/>
        </w:rPr>
        <w:t xml:space="preserve">;  </w:t>
      </w:r>
      <w:r w:rsidR="00FD172B">
        <w:rPr>
          <w:rFonts w:asciiTheme="minorHAnsi" w:hAnsiTheme="minorHAnsi"/>
          <w:sz w:val="28"/>
          <w:szCs w:val="28"/>
          <w:lang w:val="uk-UA"/>
        </w:rPr>
        <w:t xml:space="preserve">- 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>систематичн</w:t>
      </w:r>
      <w:r w:rsidR="00737E97">
        <w:rPr>
          <w:rFonts w:asciiTheme="minorHAnsi" w:hAnsiTheme="minorHAnsi"/>
          <w:sz w:val="28"/>
          <w:szCs w:val="28"/>
          <w:lang w:val="uk-UA"/>
        </w:rPr>
        <w:t>о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 перевір</w:t>
      </w:r>
      <w:r w:rsidR="00737E97">
        <w:rPr>
          <w:rFonts w:asciiTheme="minorHAnsi" w:hAnsiTheme="minorHAnsi"/>
          <w:sz w:val="28"/>
          <w:szCs w:val="28"/>
          <w:lang w:val="uk-UA"/>
        </w:rPr>
        <w:t xml:space="preserve">яти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виконання домашніх завдань;</w:t>
      </w:r>
    </w:p>
    <w:p w:rsidR="00737E97" w:rsidRDefault="002B43D0" w:rsidP="00FD172B">
      <w:pPr>
        <w:pStyle w:val="a5"/>
        <w:spacing w:before="0" w:beforeAutospacing="0" w:after="0" w:afterAutospacing="0" w:line="276" w:lineRule="auto"/>
        <w:ind w:left="709" w:hanging="349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  - </w:t>
      </w:r>
      <w:r w:rsidR="00737E97">
        <w:rPr>
          <w:rFonts w:asciiTheme="minorHAnsi" w:hAnsiTheme="minorHAnsi"/>
          <w:sz w:val="28"/>
          <w:szCs w:val="28"/>
          <w:lang w:val="uk-UA"/>
        </w:rPr>
        <w:t>здійснювати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об'єктивн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>е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оцін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>ювання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результатів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>освітнь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ої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діяльності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 xml:space="preserve">відповідно до </w:t>
      </w:r>
      <w:r w:rsidR="00B275AF" w:rsidRPr="004C709E">
        <w:rPr>
          <w:rFonts w:asciiTheme="minorHAnsi" w:hAnsiTheme="minorHAnsi"/>
          <w:sz w:val="28"/>
          <w:szCs w:val="28"/>
          <w:lang w:val="uk-UA"/>
        </w:rPr>
        <w:t>нормативних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 xml:space="preserve">вимог; </w:t>
      </w:r>
    </w:p>
    <w:p w:rsidR="002B43D0" w:rsidRDefault="00737E97" w:rsidP="00FD172B">
      <w:pPr>
        <w:pStyle w:val="a5"/>
        <w:spacing w:before="0" w:beforeAutospacing="0" w:after="0" w:afterAutospacing="0" w:line="276" w:lineRule="auto"/>
        <w:ind w:left="567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- виявляти </w:t>
      </w:r>
      <w:r w:rsidR="00B275AF">
        <w:rPr>
          <w:rFonts w:asciiTheme="minorHAnsi" w:hAnsiTheme="minorHAnsi"/>
          <w:sz w:val="28"/>
          <w:szCs w:val="28"/>
          <w:lang w:val="uk-UA"/>
        </w:rPr>
        <w:t>психологічну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FD172B">
        <w:rPr>
          <w:rFonts w:asciiTheme="minorHAnsi" w:hAnsiTheme="minorHAnsi"/>
          <w:sz w:val="28"/>
          <w:szCs w:val="28"/>
          <w:lang w:val="uk-UA"/>
        </w:rPr>
        <w:t>готовність випускників, демонструвати сформовані знання й</w:t>
      </w:r>
      <w:r>
        <w:rPr>
          <w:rFonts w:asciiTheme="minorHAnsi" w:hAnsiTheme="minorHAnsi"/>
          <w:sz w:val="28"/>
          <w:szCs w:val="28"/>
          <w:lang w:val="uk-UA"/>
        </w:rPr>
        <w:t xml:space="preserve"> уміння в незвичайній обстановці;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- оптимізувати форми і методи організації 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 xml:space="preserve"> освітнь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ого процесу з урахуванням пізнавальних </w:t>
      </w:r>
      <w:r>
        <w:rPr>
          <w:rFonts w:asciiTheme="minorHAnsi" w:hAnsiTheme="minorHAnsi"/>
          <w:sz w:val="28"/>
          <w:szCs w:val="28"/>
          <w:lang w:val="uk-UA"/>
        </w:rPr>
        <w:t xml:space="preserve">завдань 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 xml:space="preserve">з метою </w:t>
      </w:r>
      <w:r w:rsidR="00B275AF" w:rsidRPr="004C709E">
        <w:rPr>
          <w:rFonts w:asciiTheme="minorHAnsi" w:hAnsiTheme="minorHAnsi"/>
          <w:sz w:val="28"/>
          <w:szCs w:val="28"/>
          <w:lang w:val="uk-UA"/>
        </w:rPr>
        <w:t>засвоєння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B275AF" w:rsidRPr="004C709E">
        <w:rPr>
          <w:rFonts w:asciiTheme="minorHAnsi" w:hAnsiTheme="minorHAnsi"/>
          <w:sz w:val="28"/>
          <w:szCs w:val="28"/>
          <w:lang w:val="uk-UA"/>
        </w:rPr>
        <w:t>основн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ої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частини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lastRenderedPageBreak/>
        <w:t xml:space="preserve">матеріалу на уроці; 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proofErr w:type="spellStart"/>
      <w:r w:rsidR="00A240E7" w:rsidRPr="004C709E">
        <w:rPr>
          <w:rFonts w:asciiTheme="minorHAnsi" w:hAnsiTheme="minorHAnsi"/>
          <w:sz w:val="28"/>
          <w:szCs w:val="28"/>
          <w:lang w:val="uk-UA"/>
        </w:rPr>
        <w:t>-</w:t>
      </w:r>
      <w:r w:rsidR="003111F4" w:rsidRPr="004C709E">
        <w:rPr>
          <w:rFonts w:asciiTheme="minorHAnsi" w:hAnsiTheme="minorHAnsi"/>
          <w:sz w:val="28"/>
          <w:szCs w:val="28"/>
          <w:lang w:val="uk-UA"/>
        </w:rPr>
        <w:t>органі</w:t>
      </w:r>
      <w:r w:rsidRPr="004C709E">
        <w:rPr>
          <w:rFonts w:asciiTheme="minorHAnsi" w:hAnsiTheme="minorHAnsi"/>
          <w:sz w:val="28"/>
          <w:szCs w:val="28"/>
          <w:lang w:val="uk-UA"/>
        </w:rPr>
        <w:t>з</w:t>
      </w:r>
      <w:r>
        <w:rPr>
          <w:rFonts w:asciiTheme="minorHAnsi" w:hAnsiTheme="minorHAnsi"/>
          <w:sz w:val="28"/>
          <w:szCs w:val="28"/>
          <w:lang w:val="uk-UA"/>
        </w:rPr>
        <w:t>у</w:t>
      </w:r>
      <w:r w:rsidRPr="004C709E">
        <w:rPr>
          <w:rFonts w:asciiTheme="minorHAnsi" w:hAnsiTheme="minorHAnsi"/>
          <w:sz w:val="28"/>
          <w:szCs w:val="28"/>
          <w:lang w:val="uk-UA"/>
        </w:rPr>
        <w:t>ват</w:t>
      </w:r>
      <w:r>
        <w:rPr>
          <w:rFonts w:asciiTheme="minorHAnsi" w:hAnsiTheme="minorHAnsi"/>
          <w:sz w:val="28"/>
          <w:szCs w:val="28"/>
          <w:lang w:val="uk-UA"/>
        </w:rPr>
        <w:t>и</w:t>
      </w:r>
      <w:r w:rsidR="00B275AF" w:rsidRPr="004C709E">
        <w:rPr>
          <w:rFonts w:asciiTheme="minorHAnsi" w:hAnsiTheme="minorHAnsi"/>
          <w:sz w:val="28"/>
          <w:szCs w:val="28"/>
          <w:lang w:val="uk-UA"/>
        </w:rPr>
        <w:t>обміндосвідом</w:t>
      </w:r>
      <w:r w:rsidR="00A240E7" w:rsidRPr="004C709E">
        <w:rPr>
          <w:rFonts w:asciiTheme="minorHAnsi" w:hAnsiTheme="minorHAnsi"/>
          <w:sz w:val="28"/>
          <w:szCs w:val="28"/>
          <w:lang w:val="uk-UA"/>
        </w:rPr>
        <w:t>учителям</w:t>
      </w:r>
      <w:r w:rsidR="003111F4">
        <w:rPr>
          <w:rFonts w:asciiTheme="minorHAnsi" w:hAnsiTheme="minorHAnsi"/>
          <w:sz w:val="28"/>
          <w:szCs w:val="28"/>
          <w:lang w:val="uk-UA"/>
        </w:rPr>
        <w:t>и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>-предме</w:t>
      </w:r>
      <w:r w:rsidR="00B275AF" w:rsidRPr="004C709E">
        <w:rPr>
          <w:rFonts w:asciiTheme="minorHAnsi" w:hAnsiTheme="minorHAnsi"/>
          <w:sz w:val="28"/>
          <w:szCs w:val="28"/>
          <w:lang w:val="uk-UA"/>
        </w:rPr>
        <w:t>никам</w:t>
      </w:r>
      <w:r w:rsidR="003111F4">
        <w:rPr>
          <w:rFonts w:asciiTheme="minorHAnsi" w:hAnsiTheme="minorHAnsi"/>
          <w:sz w:val="28"/>
          <w:szCs w:val="28"/>
          <w:lang w:val="uk-UA"/>
        </w:rPr>
        <w:t>и</w:t>
      </w:r>
      <w:bookmarkStart w:id="0" w:name="_GoBack"/>
      <w:bookmarkEnd w:id="0"/>
      <w:proofErr w:type="spellEnd"/>
      <w:r w:rsidR="00A240E7" w:rsidRPr="004C709E">
        <w:rPr>
          <w:rFonts w:asciiTheme="minorHAnsi" w:hAnsiTheme="minorHAnsi"/>
          <w:sz w:val="28"/>
          <w:szCs w:val="28"/>
          <w:lang w:val="uk-UA"/>
        </w:rPr>
        <w:t>;</w:t>
      </w:r>
    </w:p>
    <w:p w:rsidR="00A240E7" w:rsidRDefault="00A240E7" w:rsidP="00FD172B">
      <w:pPr>
        <w:pStyle w:val="a5"/>
        <w:spacing w:before="0" w:beforeAutospacing="0" w:after="0" w:afterAutospacing="0" w:line="276" w:lineRule="auto"/>
        <w:ind w:left="567"/>
        <w:rPr>
          <w:rFonts w:asciiTheme="minorHAnsi" w:hAnsiTheme="minorHAnsi"/>
          <w:sz w:val="28"/>
          <w:szCs w:val="28"/>
          <w:lang w:val="uk-UA"/>
        </w:rPr>
      </w:pPr>
      <w:r w:rsidRPr="00A240E7">
        <w:rPr>
          <w:rFonts w:asciiTheme="minorHAnsi" w:hAnsiTheme="minorHAnsi"/>
          <w:b/>
          <w:sz w:val="28"/>
          <w:szCs w:val="28"/>
          <w:lang w:val="uk-UA"/>
        </w:rPr>
        <w:t>3.</w:t>
      </w:r>
      <w:r w:rsidR="002B43D0">
        <w:rPr>
          <w:rFonts w:asciiTheme="minorHAnsi" w:hAnsiTheme="minorHAnsi"/>
          <w:b/>
          <w:sz w:val="28"/>
          <w:szCs w:val="28"/>
          <w:lang w:val="uk-UA"/>
        </w:rPr>
        <w:t xml:space="preserve"> </w:t>
      </w:r>
      <w:r w:rsidRPr="00B275AF">
        <w:rPr>
          <w:rFonts w:asciiTheme="minorHAnsi" w:hAnsiTheme="minorHAnsi"/>
          <w:b/>
          <w:sz w:val="28"/>
          <w:szCs w:val="28"/>
          <w:lang w:val="uk-UA"/>
        </w:rPr>
        <w:t>Інформаційно-роз'яснювальна робота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 з учасниками освітнього процесу:                                                                                                                                            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-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систематично обновлювати матеріали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шкільного сайту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, прививати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навички роботи у форматі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ЗНО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(у формі дистанційного навчання на форумі сайту, </w:t>
      </w:r>
      <w:proofErr w:type="spellStart"/>
      <w:r w:rsidRPr="00B275AF">
        <w:rPr>
          <w:rFonts w:asciiTheme="minorHAnsi" w:hAnsiTheme="minorHAnsi"/>
          <w:sz w:val="28"/>
          <w:szCs w:val="28"/>
          <w:lang w:val="uk-UA"/>
        </w:rPr>
        <w:t>онлайн-тестування</w:t>
      </w:r>
      <w:proofErr w:type="spellEnd"/>
      <w:r w:rsidRPr="00B275AF">
        <w:rPr>
          <w:rFonts w:asciiTheme="minorHAnsi" w:hAnsiTheme="minorHAnsi"/>
          <w:sz w:val="28"/>
          <w:szCs w:val="28"/>
          <w:lang w:val="uk-UA"/>
        </w:rPr>
        <w:t xml:space="preserve">); 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Pr="00B275AF">
        <w:rPr>
          <w:rFonts w:asciiTheme="minorHAnsi" w:hAnsiTheme="minorHAnsi"/>
          <w:sz w:val="28"/>
          <w:szCs w:val="28"/>
          <w:lang w:val="uk-UA"/>
        </w:rPr>
        <w:t>- удо</w:t>
      </w:r>
      <w:r w:rsidR="002B43D0">
        <w:rPr>
          <w:rFonts w:asciiTheme="minorHAnsi" w:hAnsiTheme="minorHAnsi"/>
          <w:sz w:val="28"/>
          <w:szCs w:val="28"/>
          <w:lang w:val="uk-UA"/>
        </w:rPr>
        <w:t>сконалювати роботу випускників з підготовки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до </w:t>
      </w:r>
      <w:r w:rsidRPr="00A240E7">
        <w:rPr>
          <w:rFonts w:asciiTheme="minorHAnsi" w:hAnsiTheme="minorHAnsi"/>
          <w:sz w:val="28"/>
          <w:szCs w:val="28"/>
          <w:lang w:val="uk-UA"/>
        </w:rPr>
        <w:t>ЗНО</w:t>
      </w:r>
      <w:r w:rsidR="000046EC">
        <w:rPr>
          <w:rFonts w:asciiTheme="minorHAnsi" w:hAnsiTheme="minorHAnsi"/>
          <w:sz w:val="28"/>
          <w:szCs w:val="28"/>
          <w:lang w:val="uk-UA"/>
        </w:rPr>
        <w:t xml:space="preserve"> через е</w:t>
      </w:r>
      <w:r w:rsidRPr="00B275AF">
        <w:rPr>
          <w:rFonts w:asciiTheme="minorHAnsi" w:hAnsiTheme="minorHAnsi"/>
          <w:sz w:val="28"/>
          <w:szCs w:val="28"/>
          <w:lang w:val="uk-UA"/>
        </w:rPr>
        <w:t>лективн</w:t>
      </w:r>
      <w:r w:rsidRPr="00A240E7">
        <w:rPr>
          <w:rFonts w:asciiTheme="minorHAnsi" w:hAnsiTheme="minorHAnsi"/>
          <w:sz w:val="28"/>
          <w:szCs w:val="28"/>
          <w:lang w:val="uk-UA"/>
        </w:rPr>
        <w:t>і</w:t>
      </w:r>
      <w:r w:rsidR="002B43D0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курси, </w:t>
      </w:r>
      <w:r w:rsidRPr="00A240E7">
        <w:rPr>
          <w:rFonts w:asciiTheme="minorHAnsi" w:hAnsiTheme="minorHAnsi"/>
          <w:sz w:val="28"/>
          <w:szCs w:val="28"/>
          <w:lang w:val="uk-UA"/>
        </w:rPr>
        <w:t xml:space="preserve">додаткові та </w:t>
      </w:r>
      <w:r w:rsidRPr="00B275AF">
        <w:rPr>
          <w:rFonts w:asciiTheme="minorHAnsi" w:hAnsiTheme="minorHAnsi"/>
          <w:sz w:val="28"/>
          <w:szCs w:val="28"/>
          <w:lang w:val="uk-UA"/>
        </w:rPr>
        <w:t>індивідуально-групов</w:t>
      </w:r>
      <w:r w:rsidRPr="00A240E7">
        <w:rPr>
          <w:rFonts w:asciiTheme="minorHAnsi" w:hAnsiTheme="minorHAnsi"/>
          <w:sz w:val="28"/>
          <w:szCs w:val="28"/>
          <w:lang w:val="uk-UA"/>
        </w:rPr>
        <w:t>і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 заняття,  за</w:t>
      </w:r>
      <w:r w:rsidR="00737E97">
        <w:rPr>
          <w:rFonts w:asciiTheme="minorHAnsi" w:hAnsiTheme="minorHAnsi"/>
          <w:sz w:val="28"/>
          <w:szCs w:val="28"/>
          <w:lang w:val="uk-UA"/>
        </w:rPr>
        <w:t>лучення ресурсів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 дистанційн</w:t>
      </w:r>
      <w:r w:rsidR="00737E97">
        <w:rPr>
          <w:rFonts w:asciiTheme="minorHAnsi" w:hAnsiTheme="minorHAnsi"/>
          <w:sz w:val="28"/>
          <w:szCs w:val="28"/>
          <w:lang w:val="uk-UA"/>
        </w:rPr>
        <w:t xml:space="preserve">их 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 технологі</w:t>
      </w:r>
      <w:r w:rsidR="00737E97">
        <w:rPr>
          <w:rFonts w:asciiTheme="minorHAnsi" w:hAnsiTheme="minorHAnsi"/>
          <w:sz w:val="28"/>
          <w:szCs w:val="28"/>
          <w:lang w:val="uk-UA"/>
        </w:rPr>
        <w:t>й</w:t>
      </w:r>
      <w:r w:rsidRPr="00B275AF">
        <w:rPr>
          <w:rFonts w:asciiTheme="minorHAnsi" w:hAnsiTheme="minorHAnsi"/>
          <w:sz w:val="28"/>
          <w:szCs w:val="28"/>
          <w:lang w:val="uk-UA"/>
        </w:rPr>
        <w:t xml:space="preserve"> навчання;</w:t>
      </w:r>
    </w:p>
    <w:p w:rsidR="00A240E7" w:rsidRPr="00FD172B" w:rsidRDefault="002B43D0" w:rsidP="00B275AF">
      <w:pPr>
        <w:pStyle w:val="a5"/>
        <w:shd w:val="clear" w:color="auto" w:fill="FFFFFF" w:themeFill="background1"/>
        <w:spacing w:before="0" w:beforeAutospacing="0" w:after="0" w:afterAutospacing="0" w:line="276" w:lineRule="auto"/>
        <w:ind w:left="360" w:firstLine="66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>
        <w:rPr>
          <w:rFonts w:asciiTheme="minorHAnsi" w:hAnsiTheme="minorHAnsi"/>
          <w:sz w:val="28"/>
          <w:szCs w:val="28"/>
          <w:lang w:val="uk-UA"/>
        </w:rPr>
        <w:t xml:space="preserve">-  </w:t>
      </w:r>
      <w:r w:rsidR="00737E97">
        <w:rPr>
          <w:rFonts w:asciiTheme="minorHAnsi" w:hAnsiTheme="minorHAnsi"/>
          <w:sz w:val="28"/>
          <w:szCs w:val="28"/>
          <w:lang w:val="uk-UA"/>
        </w:rPr>
        <w:t xml:space="preserve">соціальній службі закладу 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>організувати р</w:t>
      </w:r>
      <w:r w:rsidR="00737E97" w:rsidRPr="00B275AF">
        <w:rPr>
          <w:rFonts w:asciiTheme="minorHAnsi" w:hAnsiTheme="minorHAnsi"/>
          <w:sz w:val="28"/>
          <w:szCs w:val="28"/>
          <w:lang w:val="uk-UA"/>
        </w:rPr>
        <w:t xml:space="preserve">оботу </w:t>
      </w:r>
      <w:r w:rsidR="00737E97">
        <w:rPr>
          <w:rFonts w:asciiTheme="minorHAnsi" w:hAnsiTheme="minorHAnsi"/>
          <w:sz w:val="28"/>
          <w:szCs w:val="28"/>
          <w:lang w:val="uk-UA"/>
        </w:rPr>
        <w:t>щодо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 психологічного 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супроводу </w:t>
      </w:r>
      <w:r w:rsidR="00A240E7">
        <w:rPr>
          <w:rFonts w:asciiTheme="minorHAnsi" w:hAnsiTheme="minorHAnsi"/>
          <w:sz w:val="28"/>
          <w:szCs w:val="28"/>
          <w:lang w:val="uk-UA"/>
        </w:rPr>
        <w:t>випускників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 xml:space="preserve"> та 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 консультування батьків</w:t>
      </w:r>
      <w:r w:rsidR="00A240E7">
        <w:rPr>
          <w:rFonts w:asciiTheme="minorHAnsi" w:hAnsiTheme="minorHAnsi"/>
          <w:sz w:val="28"/>
          <w:szCs w:val="28"/>
          <w:lang w:val="uk-UA"/>
        </w:rPr>
        <w:t xml:space="preserve">  із</w:t>
      </w:r>
      <w:r w:rsidR="00A240E7" w:rsidRPr="00B275AF">
        <w:rPr>
          <w:rFonts w:asciiTheme="minorHAnsi" w:hAnsiTheme="minorHAnsi"/>
          <w:sz w:val="28"/>
          <w:szCs w:val="28"/>
          <w:lang w:val="uk-UA"/>
        </w:rPr>
        <w:t xml:space="preserve"> підготовці до 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>ЗНО</w:t>
      </w:r>
      <w:r w:rsidR="00FD172B">
        <w:rPr>
          <w:rFonts w:asciiTheme="minorHAnsi" w:hAnsiTheme="minorHAnsi"/>
          <w:sz w:val="28"/>
          <w:szCs w:val="28"/>
          <w:lang w:val="uk-UA"/>
        </w:rPr>
        <w:t>;</w:t>
      </w:r>
    </w:p>
    <w:p w:rsidR="00A240E7" w:rsidRPr="00A240E7" w:rsidRDefault="002B43D0" w:rsidP="00B275AF">
      <w:pPr>
        <w:pStyle w:val="HTML"/>
        <w:shd w:val="clear" w:color="auto" w:fill="FFFFFF" w:themeFill="background1"/>
        <w:spacing w:line="276" w:lineRule="auto"/>
        <w:rPr>
          <w:rFonts w:asciiTheme="minorHAnsi" w:hAnsiTheme="minorHAnsi"/>
          <w:b/>
          <w:i/>
          <w:color w:val="202124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       </w:t>
      </w:r>
      <w:r w:rsidR="00A240E7" w:rsidRPr="00A240E7">
        <w:rPr>
          <w:rFonts w:asciiTheme="minorHAnsi" w:hAnsiTheme="minorHAnsi"/>
          <w:sz w:val="28"/>
          <w:szCs w:val="28"/>
        </w:rPr>
        <w:t xml:space="preserve">- </w:t>
      </w:r>
      <w:proofErr w:type="spellStart"/>
      <w:r w:rsidR="00A240E7" w:rsidRPr="00A240E7">
        <w:rPr>
          <w:rFonts w:asciiTheme="minorHAnsi" w:hAnsiTheme="minorHAnsi"/>
          <w:sz w:val="28"/>
          <w:szCs w:val="28"/>
        </w:rPr>
        <w:t>організувати</w:t>
      </w:r>
      <w:proofErr w:type="spellEnd"/>
      <w:r>
        <w:rPr>
          <w:rFonts w:asciiTheme="minorHAnsi" w:hAnsiTheme="minorHAnsi"/>
          <w:sz w:val="28"/>
          <w:szCs w:val="28"/>
          <w:lang w:val="uk-UA"/>
        </w:rPr>
        <w:t xml:space="preserve"> </w:t>
      </w:r>
      <w:proofErr w:type="spellStart"/>
      <w:r w:rsidR="00A240E7" w:rsidRPr="00A240E7">
        <w:rPr>
          <w:rFonts w:asciiTheme="minorHAnsi" w:hAnsiTheme="minorHAnsi"/>
          <w:sz w:val="28"/>
          <w:szCs w:val="28"/>
        </w:rPr>
        <w:t>психологічний</w:t>
      </w:r>
      <w:proofErr w:type="spellEnd"/>
      <w:r>
        <w:rPr>
          <w:rFonts w:asciiTheme="minorHAnsi" w:hAnsiTheme="minorHAnsi"/>
          <w:sz w:val="28"/>
          <w:szCs w:val="28"/>
          <w:lang w:val="uk-UA"/>
        </w:rPr>
        <w:t xml:space="preserve"> </w:t>
      </w:r>
      <w:proofErr w:type="spellStart"/>
      <w:r w:rsidR="00A240E7" w:rsidRPr="00A240E7">
        <w:rPr>
          <w:rFonts w:asciiTheme="minorHAnsi" w:hAnsiTheme="minorHAnsi"/>
          <w:sz w:val="28"/>
          <w:szCs w:val="28"/>
        </w:rPr>
        <w:t>супровід</w:t>
      </w:r>
      <w:proofErr w:type="spellEnd"/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1D0D21">
        <w:rPr>
          <w:rFonts w:asciiTheme="minorHAnsi" w:hAnsiTheme="minorHAnsi"/>
          <w:sz w:val="28"/>
          <w:szCs w:val="28"/>
          <w:lang w:val="uk-UA"/>
        </w:rPr>
        <w:t>учням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 xml:space="preserve">, які </w:t>
      </w:r>
      <w:proofErr w:type="spellStart"/>
      <w:r w:rsidR="00A240E7" w:rsidRPr="00A240E7">
        <w:rPr>
          <w:rFonts w:asciiTheme="minorHAnsi" w:hAnsiTheme="minorHAnsi"/>
          <w:sz w:val="28"/>
          <w:szCs w:val="28"/>
          <w:lang w:val="uk-UA"/>
        </w:rPr>
        <w:t>знаходя</w:t>
      </w:r>
      <w:r w:rsidR="00A240E7" w:rsidRPr="00A240E7">
        <w:rPr>
          <w:rFonts w:asciiTheme="minorHAnsi" w:hAnsiTheme="minorHAnsi"/>
          <w:sz w:val="28"/>
          <w:szCs w:val="28"/>
        </w:rPr>
        <w:t>ться</w:t>
      </w:r>
      <w:proofErr w:type="spellEnd"/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A240E7" w:rsidRPr="00A240E7">
        <w:rPr>
          <w:rFonts w:asciiTheme="minorHAnsi" w:hAnsiTheme="minorHAnsi"/>
          <w:sz w:val="28"/>
          <w:szCs w:val="28"/>
          <w:lang w:val="uk-UA"/>
        </w:rPr>
        <w:t xml:space="preserve">в </w:t>
      </w:r>
      <w:proofErr w:type="spellStart"/>
      <w:r w:rsidR="00A240E7" w:rsidRPr="00A240E7">
        <w:rPr>
          <w:rFonts w:asciiTheme="minorHAnsi" w:hAnsiTheme="minorHAnsi"/>
          <w:sz w:val="28"/>
          <w:szCs w:val="28"/>
        </w:rPr>
        <w:t>груп</w:t>
      </w:r>
      <w:proofErr w:type="spellEnd"/>
      <w:r w:rsidR="00A240E7" w:rsidRPr="00A240E7">
        <w:rPr>
          <w:rFonts w:asciiTheme="minorHAnsi" w:hAnsiTheme="minorHAnsi"/>
          <w:sz w:val="28"/>
          <w:szCs w:val="28"/>
          <w:lang w:val="uk-UA"/>
        </w:rPr>
        <w:t>і</w:t>
      </w:r>
      <w:r w:rsidR="00080512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1D0D21">
        <w:rPr>
          <w:rFonts w:asciiTheme="minorHAnsi" w:hAnsiTheme="minorHAnsi"/>
          <w:sz w:val="28"/>
          <w:szCs w:val="28"/>
          <w:lang w:val="uk-UA"/>
        </w:rPr>
        <w:t xml:space="preserve">  </w:t>
      </w:r>
      <w:r w:rsidR="00A240E7" w:rsidRPr="00A240E7">
        <w:rPr>
          <w:rFonts w:asciiTheme="minorHAnsi" w:hAnsiTheme="minorHAnsi"/>
          <w:sz w:val="28"/>
          <w:szCs w:val="28"/>
        </w:rPr>
        <w:t>"</w:t>
      </w:r>
      <w:proofErr w:type="spellStart"/>
      <w:r w:rsidR="00A240E7" w:rsidRPr="00A240E7">
        <w:rPr>
          <w:rFonts w:asciiTheme="minorHAnsi" w:hAnsiTheme="minorHAnsi"/>
          <w:sz w:val="28"/>
          <w:szCs w:val="28"/>
        </w:rPr>
        <w:t>Ризик</w:t>
      </w:r>
      <w:proofErr w:type="spellEnd"/>
      <w:r w:rsidR="00A240E7" w:rsidRPr="00A240E7">
        <w:rPr>
          <w:rFonts w:asciiTheme="minorHAnsi" w:hAnsiTheme="minorHAnsi"/>
          <w:sz w:val="28"/>
          <w:szCs w:val="28"/>
        </w:rPr>
        <w:t xml:space="preserve">". </w:t>
      </w:r>
    </w:p>
    <w:p w:rsidR="00827A6A" w:rsidRPr="00A240E7" w:rsidRDefault="00827A6A" w:rsidP="00B275AF">
      <w:pPr>
        <w:pStyle w:val="HTML"/>
        <w:shd w:val="clear" w:color="auto" w:fill="FFFFFF" w:themeFill="background1"/>
        <w:spacing w:line="276" w:lineRule="auto"/>
        <w:rPr>
          <w:rFonts w:asciiTheme="minorHAnsi" w:hAnsiTheme="minorHAnsi"/>
          <w:color w:val="202124"/>
          <w:sz w:val="28"/>
          <w:szCs w:val="28"/>
        </w:rPr>
      </w:pPr>
    </w:p>
    <w:p w:rsidR="00827A6A" w:rsidRPr="00A240E7" w:rsidRDefault="00827A6A" w:rsidP="00B275AF">
      <w:pPr>
        <w:pStyle w:val="HTML"/>
        <w:shd w:val="clear" w:color="auto" w:fill="FFFFFF" w:themeFill="background1"/>
        <w:spacing w:line="276" w:lineRule="auto"/>
        <w:rPr>
          <w:rStyle w:val="y2iqfc"/>
          <w:rFonts w:asciiTheme="minorHAnsi" w:hAnsiTheme="minorHAnsi"/>
          <w:color w:val="202124"/>
          <w:sz w:val="28"/>
          <w:szCs w:val="28"/>
        </w:rPr>
      </w:pPr>
    </w:p>
    <w:p w:rsidR="00A240E7" w:rsidRPr="00A240E7" w:rsidRDefault="009B0070" w:rsidP="00B275AF">
      <w:pPr>
        <w:pStyle w:val="HTML"/>
        <w:shd w:val="clear" w:color="auto" w:fill="FFFFFF" w:themeFill="background1"/>
        <w:spacing w:line="276" w:lineRule="auto"/>
        <w:rPr>
          <w:rFonts w:asciiTheme="minorHAnsi" w:hAnsiTheme="minorHAnsi"/>
          <w:color w:val="000000"/>
          <w:sz w:val="28"/>
          <w:szCs w:val="28"/>
          <w:lang w:val="uk-UA"/>
        </w:rPr>
      </w:pPr>
      <w:r w:rsidRPr="002B43D0">
        <w:rPr>
          <w:rFonts w:asciiTheme="minorHAnsi" w:hAnsiTheme="minorHAnsi"/>
          <w:b/>
          <w:bCs/>
          <w:i/>
          <w:iCs/>
          <w:sz w:val="32"/>
          <w:szCs w:val="32"/>
          <w:lang w:val="uk-UA"/>
        </w:rPr>
        <w:t>Висновок</w:t>
      </w:r>
      <w:r w:rsidRPr="00A240E7">
        <w:rPr>
          <w:rFonts w:asciiTheme="minorHAnsi" w:hAnsiTheme="minorHAnsi"/>
          <w:b/>
          <w:bCs/>
          <w:i/>
          <w:iCs/>
          <w:sz w:val="32"/>
          <w:szCs w:val="32"/>
          <w:lang w:val="uk-UA"/>
        </w:rPr>
        <w:t>:</w:t>
      </w:r>
      <w:r w:rsidR="002B43D0">
        <w:rPr>
          <w:rFonts w:asciiTheme="minorHAnsi" w:hAnsiTheme="minorHAnsi"/>
          <w:b/>
          <w:bCs/>
          <w:i/>
          <w:iCs/>
          <w:sz w:val="32"/>
          <w:szCs w:val="32"/>
          <w:lang w:val="uk-UA"/>
        </w:rPr>
        <w:t xml:space="preserve"> </w:t>
      </w:r>
      <w:r w:rsidR="00A240E7" w:rsidRPr="00A240E7">
        <w:rPr>
          <w:rFonts w:asciiTheme="minorHAnsi" w:hAnsiTheme="minorHAnsi"/>
          <w:b/>
          <w:color w:val="000000"/>
          <w:sz w:val="28"/>
          <w:szCs w:val="28"/>
          <w:lang w:val="uk-UA"/>
        </w:rPr>
        <w:t>Головною метою на сучасному етапі навчання педагогічний колектив вважає допомогти кожній дитині досягнути певних успіхів, реалізувати духовні, комунікативні, пізнавальні й творчі потреби .</w:t>
      </w:r>
    </w:p>
    <w:p w:rsidR="009B0070" w:rsidRPr="00737E97" w:rsidRDefault="009B0070" w:rsidP="009B0070">
      <w:pPr>
        <w:pStyle w:val="a3"/>
        <w:rPr>
          <w:b/>
          <w:bCs/>
          <w:i/>
          <w:iCs/>
          <w:sz w:val="32"/>
          <w:szCs w:val="32"/>
          <w:lang w:val="uk-UA"/>
        </w:rPr>
      </w:pPr>
      <w:r w:rsidRPr="00737E97">
        <w:rPr>
          <w:b/>
          <w:bCs/>
          <w:i/>
          <w:iCs/>
          <w:sz w:val="32"/>
          <w:szCs w:val="32"/>
          <w:lang w:val="uk-UA"/>
        </w:rPr>
        <w:t>Якість освіти "задає" якість життя людини і суспільства. І наше з вами завдання - і спільно, і кожному - шукати шляхи підвищення я</w:t>
      </w:r>
      <w:r w:rsidR="00FD172B">
        <w:rPr>
          <w:b/>
          <w:bCs/>
          <w:i/>
          <w:iCs/>
          <w:sz w:val="32"/>
          <w:szCs w:val="32"/>
          <w:lang w:val="uk-UA"/>
        </w:rPr>
        <w:t xml:space="preserve">кості освіти, адже тому що це </w:t>
      </w:r>
      <w:r w:rsidRPr="00737E97">
        <w:rPr>
          <w:b/>
          <w:bCs/>
          <w:i/>
          <w:iCs/>
          <w:sz w:val="32"/>
          <w:szCs w:val="32"/>
          <w:lang w:val="uk-UA"/>
        </w:rPr>
        <w:t xml:space="preserve">результат діяльності школи, тобто нашої з вами роботи. </w:t>
      </w:r>
    </w:p>
    <w:p w:rsidR="009B0070" w:rsidRPr="00A240E7" w:rsidRDefault="009B0070" w:rsidP="009B0070">
      <w:pPr>
        <w:pStyle w:val="a3"/>
        <w:rPr>
          <w:b/>
          <w:bCs/>
          <w:i/>
          <w:iCs/>
          <w:sz w:val="28"/>
          <w:szCs w:val="28"/>
          <w:lang w:val="uk-UA"/>
        </w:rPr>
      </w:pPr>
    </w:p>
    <w:p w:rsidR="009B0070" w:rsidRPr="00936352" w:rsidRDefault="009B0070" w:rsidP="00936352">
      <w:pPr>
        <w:rPr>
          <w:b/>
          <w:sz w:val="28"/>
          <w:szCs w:val="28"/>
          <w:lang w:val="uk-UA"/>
        </w:rPr>
      </w:pPr>
    </w:p>
    <w:sectPr w:rsidR="009B0070" w:rsidRPr="00936352" w:rsidSect="00063FF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2F46"/>
    <w:multiLevelType w:val="hybridMultilevel"/>
    <w:tmpl w:val="B4EE9A88"/>
    <w:lvl w:ilvl="0" w:tplc="02804C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048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380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EEFD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C42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00C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F4B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2A5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02E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D877348"/>
    <w:multiLevelType w:val="multilevel"/>
    <w:tmpl w:val="B6AC7F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4071F7E"/>
    <w:multiLevelType w:val="hybridMultilevel"/>
    <w:tmpl w:val="2D0ECEFA"/>
    <w:lvl w:ilvl="0" w:tplc="A7CE3AC6">
      <w:start w:val="2"/>
      <w:numFmt w:val="bullet"/>
      <w:lvlText w:val="-"/>
      <w:lvlJc w:val="left"/>
      <w:pPr>
        <w:ind w:left="928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0C046AE"/>
    <w:multiLevelType w:val="hybridMultilevel"/>
    <w:tmpl w:val="ED8E2A9A"/>
    <w:lvl w:ilvl="0" w:tplc="DE02AF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1D5A11"/>
    <w:multiLevelType w:val="hybridMultilevel"/>
    <w:tmpl w:val="10C0FAFC"/>
    <w:lvl w:ilvl="0" w:tplc="5E7C2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E3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84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2A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729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5A7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E6A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B2A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32E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DDB0AE0"/>
    <w:multiLevelType w:val="hybridMultilevel"/>
    <w:tmpl w:val="FA063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DD6972"/>
    <w:multiLevelType w:val="multilevel"/>
    <w:tmpl w:val="18223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46127"/>
    <w:multiLevelType w:val="multilevel"/>
    <w:tmpl w:val="A3661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07739C"/>
    <w:multiLevelType w:val="multilevel"/>
    <w:tmpl w:val="127EBB2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0208"/>
    <w:rsid w:val="000046EC"/>
    <w:rsid w:val="00031081"/>
    <w:rsid w:val="00063FF8"/>
    <w:rsid w:val="000750EE"/>
    <w:rsid w:val="00080512"/>
    <w:rsid w:val="00152E97"/>
    <w:rsid w:val="001D0174"/>
    <w:rsid w:val="001D0D21"/>
    <w:rsid w:val="002B43D0"/>
    <w:rsid w:val="002C2B28"/>
    <w:rsid w:val="002D782C"/>
    <w:rsid w:val="003111F4"/>
    <w:rsid w:val="00385E15"/>
    <w:rsid w:val="003C69BD"/>
    <w:rsid w:val="003E46EF"/>
    <w:rsid w:val="00444CDB"/>
    <w:rsid w:val="004B16C4"/>
    <w:rsid w:val="004C709E"/>
    <w:rsid w:val="004D0208"/>
    <w:rsid w:val="005D4A08"/>
    <w:rsid w:val="00737E97"/>
    <w:rsid w:val="00827A6A"/>
    <w:rsid w:val="00936352"/>
    <w:rsid w:val="009615AC"/>
    <w:rsid w:val="00973C99"/>
    <w:rsid w:val="009B0070"/>
    <w:rsid w:val="00A240E7"/>
    <w:rsid w:val="00AA1924"/>
    <w:rsid w:val="00B275AF"/>
    <w:rsid w:val="00B31B14"/>
    <w:rsid w:val="00FA165F"/>
    <w:rsid w:val="00FB3C89"/>
    <w:rsid w:val="00FD172B"/>
    <w:rsid w:val="00FD1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20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B0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B007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27A6A"/>
  </w:style>
  <w:style w:type="table" w:styleId="a4">
    <w:name w:val="Table Grid"/>
    <w:basedOn w:val="a1"/>
    <w:uiPriority w:val="39"/>
    <w:rsid w:val="00A240E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24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195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2C865-3F6D-451F-A9AD-AA0AAAC62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7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2021-11-03T12:48:00Z</dcterms:created>
  <dcterms:modified xsi:type="dcterms:W3CDTF">2022-01-24T15:52:00Z</dcterms:modified>
</cp:coreProperties>
</file>