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3" w:type="dxa"/>
        <w:tblCellMar>
          <w:left w:w="0" w:type="dxa"/>
          <w:right w:w="0" w:type="dxa"/>
        </w:tblCellMar>
        <w:tblLook w:val="04A0"/>
      </w:tblPr>
      <w:tblGrid>
        <w:gridCol w:w="11183"/>
      </w:tblGrid>
      <w:tr w:rsidR="00F10A94" w:rsidRPr="00F10A94" w:rsidTr="00F10A94">
        <w:tc>
          <w:tcPr>
            <w:tcW w:w="0" w:type="auto"/>
            <w:hideMark/>
          </w:tcPr>
          <w:tbl>
            <w:tblPr>
              <w:tblW w:w="9220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20"/>
            </w:tblGrid>
            <w:tr w:rsidR="00F10A94" w:rsidRPr="00F10A94" w:rsidTr="00F10A94">
              <w:trPr>
                <w:tblCellSpacing w:w="15" w:type="dxa"/>
              </w:trPr>
              <w:tc>
                <w:tcPr>
                  <w:tcW w:w="4967" w:type="pct"/>
                  <w:vAlign w:val="bottom"/>
                  <w:hideMark/>
                </w:tcPr>
                <w:p w:rsidR="00F10A94" w:rsidRPr="00F10A94" w:rsidRDefault="00F10A94" w:rsidP="005D68CA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F10A94" w:rsidRPr="00F10A94" w:rsidRDefault="00F10A94" w:rsidP="005D68C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27A2" w:rsidRPr="005D68CA" w:rsidRDefault="00F10A94" w:rsidP="005D68CA">
      <w:pPr>
        <w:spacing w:after="0" w:line="240" w:lineRule="auto"/>
        <w:jc w:val="both"/>
        <w:rPr>
          <w:rFonts w:cs="Times New Roman"/>
          <w:b/>
          <w:sz w:val="28"/>
          <w:szCs w:val="28"/>
          <w:lang w:val="uk-UA"/>
        </w:rPr>
      </w:pPr>
      <w:r w:rsidRPr="005D68CA">
        <w:rPr>
          <w:rFonts w:cs="Times New Roman"/>
          <w:b/>
          <w:sz w:val="28"/>
          <w:szCs w:val="28"/>
          <w:lang w:val="uk-UA"/>
        </w:rPr>
        <w:t xml:space="preserve">Система організації </w:t>
      </w:r>
      <w:r w:rsidR="008E42D4" w:rsidRPr="008E42D4"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фізкультурно-спортивн</w:t>
      </w:r>
      <w:r w:rsidR="008E42D4"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ої</w:t>
      </w:r>
      <w:r w:rsidR="008E42D4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D68CA">
        <w:rPr>
          <w:rFonts w:cs="Times New Roman"/>
          <w:b/>
          <w:sz w:val="28"/>
          <w:szCs w:val="28"/>
          <w:lang w:val="uk-UA"/>
        </w:rPr>
        <w:t>діяльності студентів</w:t>
      </w:r>
      <w:r w:rsidR="008E42D4">
        <w:rPr>
          <w:rFonts w:cs="Times New Roman"/>
          <w:b/>
          <w:sz w:val="28"/>
          <w:szCs w:val="28"/>
          <w:lang w:val="uk-UA"/>
        </w:rPr>
        <w:t xml:space="preserve">                    </w:t>
      </w:r>
      <w:r w:rsidRPr="005D68CA">
        <w:rPr>
          <w:rFonts w:cs="Times New Roman"/>
          <w:b/>
          <w:sz w:val="28"/>
          <w:szCs w:val="28"/>
          <w:lang w:val="uk-UA"/>
        </w:rPr>
        <w:t xml:space="preserve"> у  ВНКЗ «Білгород-Дністровське педагогічне училище»  Одеської області</w:t>
      </w:r>
    </w:p>
    <w:p w:rsidR="005D68CA" w:rsidRDefault="005D68CA" w:rsidP="005D68CA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sz w:val="28"/>
          <w:szCs w:val="28"/>
          <w:lang w:val="uk-UA"/>
        </w:rPr>
      </w:pPr>
    </w:p>
    <w:p w:rsidR="00F10A94" w:rsidRPr="008E42D4" w:rsidRDefault="00F10A94" w:rsidP="005D68C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Cs w:val="24"/>
          <w:lang w:val="uk-UA"/>
        </w:rPr>
      </w:pPr>
      <w:proofErr w:type="spellStart"/>
      <w:r w:rsidRPr="008E42D4">
        <w:rPr>
          <w:rFonts w:cs="Times New Roman"/>
          <w:b/>
          <w:bCs/>
          <w:i/>
          <w:iCs/>
          <w:szCs w:val="24"/>
          <w:lang w:val="uk-UA"/>
        </w:rPr>
        <w:t>Кіоссе</w:t>
      </w:r>
      <w:proofErr w:type="spellEnd"/>
      <w:r w:rsidRPr="008E42D4">
        <w:rPr>
          <w:rFonts w:cs="Times New Roman"/>
          <w:b/>
          <w:bCs/>
          <w:i/>
          <w:iCs/>
          <w:szCs w:val="24"/>
          <w:lang w:val="uk-UA"/>
        </w:rPr>
        <w:t xml:space="preserve"> Савелій Михайлович </w:t>
      </w:r>
    </w:p>
    <w:p w:rsidR="00F10A94" w:rsidRPr="008E42D4" w:rsidRDefault="00F10A94" w:rsidP="005D68C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Cs w:val="24"/>
          <w:lang w:val="uk-UA"/>
        </w:rPr>
      </w:pPr>
      <w:r w:rsidRPr="008E42D4">
        <w:rPr>
          <w:rFonts w:cs="Times New Roman"/>
          <w:b/>
          <w:bCs/>
          <w:i/>
          <w:iCs/>
          <w:szCs w:val="24"/>
          <w:lang w:val="uk-UA"/>
        </w:rPr>
        <w:t>викладач  фізичного виховання</w:t>
      </w:r>
    </w:p>
    <w:p w:rsidR="00F10A94" w:rsidRPr="008E42D4" w:rsidRDefault="00F10A94" w:rsidP="005D68CA">
      <w:pPr>
        <w:spacing w:after="0" w:line="240" w:lineRule="auto"/>
        <w:rPr>
          <w:rFonts w:cs="Times New Roman"/>
          <w:b/>
          <w:i/>
          <w:szCs w:val="24"/>
          <w:lang w:val="uk-UA"/>
        </w:rPr>
      </w:pPr>
      <w:r w:rsidRPr="008E42D4">
        <w:rPr>
          <w:rFonts w:cs="Times New Roman"/>
          <w:b/>
          <w:i/>
          <w:szCs w:val="24"/>
          <w:lang w:val="uk-UA"/>
        </w:rPr>
        <w:t>Вищого навчального комунального закладу</w:t>
      </w:r>
    </w:p>
    <w:p w:rsidR="00F10A94" w:rsidRPr="005D68CA" w:rsidRDefault="00F10A94" w:rsidP="005D68CA">
      <w:pPr>
        <w:spacing w:after="0" w:line="240" w:lineRule="auto"/>
        <w:rPr>
          <w:rFonts w:cs="Times New Roman"/>
          <w:i/>
          <w:sz w:val="28"/>
          <w:szCs w:val="28"/>
          <w:lang w:val="uk-UA"/>
        </w:rPr>
      </w:pPr>
      <w:r w:rsidRPr="008E42D4">
        <w:rPr>
          <w:rFonts w:cs="Times New Roman"/>
          <w:b/>
          <w:i/>
          <w:szCs w:val="24"/>
          <w:lang w:val="uk-UA"/>
        </w:rPr>
        <w:t>«Білгород-Дністровське педагогічне училище» Одеської області</w:t>
      </w:r>
    </w:p>
    <w:p w:rsidR="005D68CA" w:rsidRPr="005D68CA" w:rsidRDefault="005D68CA" w:rsidP="005D68CA">
      <w:pPr>
        <w:spacing w:after="0" w:line="240" w:lineRule="auto"/>
        <w:rPr>
          <w:rFonts w:cs="Times New Roman"/>
          <w:i/>
          <w:sz w:val="28"/>
          <w:szCs w:val="28"/>
          <w:lang w:val="uk-UA"/>
        </w:rPr>
      </w:pPr>
    </w:p>
    <w:p w:rsidR="005D68CA" w:rsidRPr="005D68CA" w:rsidRDefault="005D68CA" w:rsidP="005D68CA">
      <w:pPr>
        <w:spacing w:after="0" w:line="240" w:lineRule="auto"/>
        <w:rPr>
          <w:rFonts w:cs="Times New Roman"/>
          <w:i/>
          <w:sz w:val="28"/>
          <w:szCs w:val="28"/>
          <w:lang w:val="uk-UA"/>
        </w:rPr>
      </w:pPr>
    </w:p>
    <w:p w:rsidR="00F10A94" w:rsidRDefault="005D68CA" w:rsidP="005D68CA">
      <w:pPr>
        <w:spacing w:after="0" w:line="240" w:lineRule="auto"/>
        <w:ind w:firstLine="708"/>
        <w:jc w:val="both"/>
        <w:rPr>
          <w:rFonts w:eastAsia="TimesNewRomanPSMT" w:cs="Times New Roman"/>
          <w:sz w:val="28"/>
          <w:szCs w:val="28"/>
          <w:lang w:val="uk-UA"/>
        </w:rPr>
      </w:pPr>
      <w:r w:rsidRPr="005D68CA">
        <w:rPr>
          <w:rFonts w:eastAsia="TimesNewRomanPSMT" w:cs="Times New Roman"/>
          <w:sz w:val="28"/>
          <w:szCs w:val="28"/>
          <w:lang w:val="uk-UA"/>
        </w:rPr>
        <w:t xml:space="preserve">Програма реформування й розвитку вищої освіти України передбачає підвищення вимог до навчально-виховної роботи з молоддю, що знайшло своє відображення в Законах України «Про освіту», «Про вищу освіту», Державній національній програмі «Освіта» (Україна ХХІ століття), Концепції </w:t>
      </w:r>
      <w:r w:rsidR="00E20CE2">
        <w:rPr>
          <w:rFonts w:eastAsia="TimesNewRomanPSMT" w:cs="Times New Roman"/>
          <w:sz w:val="28"/>
          <w:szCs w:val="28"/>
          <w:lang w:val="uk-UA"/>
        </w:rPr>
        <w:t>національного виховання</w:t>
      </w:r>
      <w:r w:rsidRPr="005D68CA">
        <w:rPr>
          <w:rFonts w:eastAsia="TimesNewRomanPSMT" w:cs="Times New Roman"/>
          <w:sz w:val="28"/>
          <w:szCs w:val="28"/>
          <w:lang w:val="uk-UA"/>
        </w:rPr>
        <w:t>, Державній програмі «Вчитель».</w:t>
      </w:r>
    </w:p>
    <w:p w:rsidR="005D68CA" w:rsidRPr="00E20CE2" w:rsidRDefault="005D68CA" w:rsidP="00E20CE2">
      <w:pPr>
        <w:pStyle w:val="a7"/>
        <w:shd w:val="clear" w:color="auto" w:fill="auto"/>
        <w:spacing w:after="0" w:line="240" w:lineRule="auto"/>
        <w:ind w:firstLine="720"/>
        <w:jc w:val="both"/>
      </w:pPr>
      <w:proofErr w:type="spellStart"/>
      <w:proofErr w:type="gramStart"/>
      <w:r w:rsidRPr="00E20CE2">
        <w:rPr>
          <w:color w:val="000000"/>
        </w:rPr>
        <w:t>П</w:t>
      </w:r>
      <w:proofErr w:type="gramEnd"/>
      <w:r w:rsidRPr="00E20CE2">
        <w:rPr>
          <w:color w:val="000000"/>
        </w:rPr>
        <w:t>ід</w:t>
      </w:r>
      <w:r w:rsidRPr="00E20CE2">
        <w:rPr>
          <w:color w:val="000000"/>
          <w:u w:val="single"/>
        </w:rPr>
        <w:t>хід</w:t>
      </w:r>
      <w:proofErr w:type="spellEnd"/>
      <w:r w:rsidRPr="00E20CE2">
        <w:rPr>
          <w:color w:val="000000"/>
        </w:rPr>
        <w:t xml:space="preserve"> до </w:t>
      </w:r>
      <w:proofErr w:type="spellStart"/>
      <w:r w:rsidRPr="00E20CE2">
        <w:rPr>
          <w:color w:val="000000"/>
        </w:rPr>
        <w:t>виховання</w:t>
      </w:r>
      <w:proofErr w:type="spellEnd"/>
      <w:r w:rsidRPr="00E20CE2">
        <w:rPr>
          <w:color w:val="000000"/>
        </w:rPr>
        <w:t xml:space="preserve"> </w:t>
      </w:r>
      <w:proofErr w:type="spellStart"/>
      <w:r w:rsidRPr="00E20CE2">
        <w:rPr>
          <w:color w:val="000000"/>
        </w:rPr>
        <w:t>громадянина</w:t>
      </w:r>
      <w:proofErr w:type="spellEnd"/>
      <w:r w:rsidRPr="00E20CE2">
        <w:rPr>
          <w:color w:val="000000"/>
        </w:rPr>
        <w:t xml:space="preserve"> </w:t>
      </w:r>
      <w:proofErr w:type="spellStart"/>
      <w:r w:rsidRPr="00E20CE2">
        <w:rPr>
          <w:color w:val="000000"/>
        </w:rPr>
        <w:t>своєї</w:t>
      </w:r>
      <w:proofErr w:type="spellEnd"/>
      <w:r w:rsidRPr="00E20CE2">
        <w:rPr>
          <w:color w:val="000000"/>
        </w:rPr>
        <w:t xml:space="preserve"> </w:t>
      </w:r>
      <w:proofErr w:type="spellStart"/>
      <w:r w:rsidRPr="00E20CE2">
        <w:rPr>
          <w:color w:val="000000"/>
        </w:rPr>
        <w:t>держави</w:t>
      </w:r>
      <w:proofErr w:type="spellEnd"/>
      <w:r w:rsidRPr="00E20CE2">
        <w:rPr>
          <w:color w:val="000000"/>
        </w:rPr>
        <w:t xml:space="preserve"> як до </w:t>
      </w:r>
      <w:proofErr w:type="spellStart"/>
      <w:r w:rsidRPr="00E20CE2">
        <w:rPr>
          <w:color w:val="000000"/>
        </w:rPr>
        <w:t>безперервного</w:t>
      </w:r>
      <w:proofErr w:type="spellEnd"/>
      <w:r w:rsidRPr="00E20CE2">
        <w:rPr>
          <w:color w:val="000000"/>
        </w:rPr>
        <w:t xml:space="preserve"> </w:t>
      </w:r>
      <w:proofErr w:type="spellStart"/>
      <w:r w:rsidRPr="00E20CE2">
        <w:rPr>
          <w:color w:val="000000"/>
        </w:rPr>
        <w:t>процесу</w:t>
      </w:r>
      <w:proofErr w:type="spellEnd"/>
      <w:r w:rsidRPr="00E20CE2">
        <w:rPr>
          <w:color w:val="000000"/>
        </w:rPr>
        <w:t xml:space="preserve"> </w:t>
      </w:r>
      <w:proofErr w:type="spellStart"/>
      <w:r w:rsidRPr="00E20CE2">
        <w:rPr>
          <w:color w:val="000000"/>
        </w:rPr>
        <w:t>змушує</w:t>
      </w:r>
      <w:proofErr w:type="spellEnd"/>
      <w:r w:rsidRPr="00E20CE2">
        <w:rPr>
          <w:color w:val="000000"/>
        </w:rPr>
        <w:t xml:space="preserve"> </w:t>
      </w:r>
      <w:proofErr w:type="spellStart"/>
      <w:r w:rsidRPr="00E20CE2">
        <w:rPr>
          <w:color w:val="000000"/>
        </w:rPr>
        <w:t>всіх</w:t>
      </w:r>
      <w:proofErr w:type="spellEnd"/>
      <w:r w:rsidRPr="00E20CE2">
        <w:rPr>
          <w:color w:val="000000"/>
        </w:rPr>
        <w:t xml:space="preserve"> </w:t>
      </w:r>
      <w:proofErr w:type="spellStart"/>
      <w:r w:rsidRPr="00E20CE2">
        <w:rPr>
          <w:color w:val="000000"/>
        </w:rPr>
        <w:t>причетних</w:t>
      </w:r>
      <w:proofErr w:type="spellEnd"/>
      <w:r w:rsidRPr="00E20CE2">
        <w:rPr>
          <w:color w:val="000000"/>
        </w:rPr>
        <w:t xml:space="preserve"> до </w:t>
      </w:r>
      <w:proofErr w:type="spellStart"/>
      <w:r w:rsidRPr="00E20CE2">
        <w:rPr>
          <w:color w:val="000000"/>
        </w:rPr>
        <w:t>справи</w:t>
      </w:r>
      <w:proofErr w:type="spellEnd"/>
      <w:r w:rsidRPr="00E20CE2">
        <w:rPr>
          <w:color w:val="000000"/>
        </w:rPr>
        <w:t xml:space="preserve"> </w:t>
      </w:r>
      <w:proofErr w:type="spellStart"/>
      <w:r w:rsidRPr="00E20CE2">
        <w:rPr>
          <w:color w:val="000000"/>
        </w:rPr>
        <w:t>виховання</w:t>
      </w:r>
      <w:proofErr w:type="spellEnd"/>
      <w:r w:rsidRPr="00E20CE2">
        <w:rPr>
          <w:color w:val="000000"/>
        </w:rPr>
        <w:t xml:space="preserve"> </w:t>
      </w:r>
      <w:proofErr w:type="spellStart"/>
      <w:r w:rsidRPr="00E20CE2">
        <w:rPr>
          <w:color w:val="000000"/>
        </w:rPr>
        <w:t>молоді</w:t>
      </w:r>
      <w:proofErr w:type="spellEnd"/>
      <w:r w:rsidRPr="00E20CE2">
        <w:rPr>
          <w:color w:val="000000"/>
        </w:rPr>
        <w:t xml:space="preserve"> </w:t>
      </w:r>
      <w:proofErr w:type="spellStart"/>
      <w:r w:rsidRPr="00E20CE2">
        <w:rPr>
          <w:color w:val="000000"/>
        </w:rPr>
        <w:t>глибоко</w:t>
      </w:r>
      <w:proofErr w:type="spellEnd"/>
      <w:r w:rsidRPr="00E20CE2">
        <w:rPr>
          <w:color w:val="000000"/>
        </w:rPr>
        <w:t xml:space="preserve"> </w:t>
      </w:r>
      <w:proofErr w:type="spellStart"/>
      <w:r w:rsidRPr="00E20CE2">
        <w:rPr>
          <w:color w:val="000000"/>
        </w:rPr>
        <w:t>усвідомити</w:t>
      </w:r>
      <w:proofErr w:type="spellEnd"/>
      <w:r w:rsidRPr="00E20CE2">
        <w:rPr>
          <w:color w:val="000000"/>
        </w:rPr>
        <w:t xml:space="preserve"> </w:t>
      </w:r>
      <w:proofErr w:type="spellStart"/>
      <w:r w:rsidRPr="00E20CE2">
        <w:rPr>
          <w:color w:val="000000"/>
        </w:rPr>
        <w:t>сутність</w:t>
      </w:r>
      <w:proofErr w:type="spellEnd"/>
      <w:r w:rsidRPr="00E20CE2">
        <w:rPr>
          <w:color w:val="000000"/>
        </w:rPr>
        <w:t xml:space="preserve"> </w:t>
      </w:r>
      <w:proofErr w:type="spellStart"/>
      <w:r w:rsidRPr="00E20CE2">
        <w:rPr>
          <w:color w:val="000000"/>
        </w:rPr>
        <w:t>виховного</w:t>
      </w:r>
      <w:proofErr w:type="spellEnd"/>
      <w:r w:rsidRPr="00E20CE2">
        <w:rPr>
          <w:color w:val="000000"/>
        </w:rPr>
        <w:t xml:space="preserve"> </w:t>
      </w:r>
      <w:proofErr w:type="spellStart"/>
      <w:r w:rsidRPr="00E20CE2">
        <w:rPr>
          <w:color w:val="000000"/>
        </w:rPr>
        <w:t>процесу</w:t>
      </w:r>
      <w:proofErr w:type="spellEnd"/>
      <w:r w:rsidRPr="00E20CE2">
        <w:rPr>
          <w:color w:val="000000"/>
        </w:rPr>
        <w:t xml:space="preserve">, </w:t>
      </w:r>
      <w:proofErr w:type="spellStart"/>
      <w:r w:rsidRPr="00E20CE2">
        <w:rPr>
          <w:color w:val="000000"/>
        </w:rPr>
        <w:t>його</w:t>
      </w:r>
      <w:proofErr w:type="spellEnd"/>
      <w:r w:rsidRPr="00E20CE2">
        <w:rPr>
          <w:color w:val="000000"/>
        </w:rPr>
        <w:t xml:space="preserve"> мету </w:t>
      </w:r>
      <w:proofErr w:type="spellStart"/>
      <w:r w:rsidRPr="00E20CE2">
        <w:rPr>
          <w:color w:val="000000"/>
        </w:rPr>
        <w:t>й</w:t>
      </w:r>
      <w:proofErr w:type="spellEnd"/>
      <w:r w:rsidRPr="00E20CE2">
        <w:rPr>
          <w:color w:val="000000"/>
        </w:rPr>
        <w:t xml:space="preserve"> </w:t>
      </w:r>
      <w:proofErr w:type="spellStart"/>
      <w:r w:rsidRPr="00E20CE2">
        <w:rPr>
          <w:color w:val="000000"/>
        </w:rPr>
        <w:t>основні</w:t>
      </w:r>
      <w:proofErr w:type="spellEnd"/>
      <w:r w:rsidRPr="00E20CE2">
        <w:rPr>
          <w:color w:val="000000"/>
        </w:rPr>
        <w:t xml:space="preserve"> </w:t>
      </w:r>
      <w:proofErr w:type="spellStart"/>
      <w:r w:rsidRPr="00E20CE2">
        <w:rPr>
          <w:color w:val="000000"/>
        </w:rPr>
        <w:t>завдання</w:t>
      </w:r>
      <w:proofErr w:type="spellEnd"/>
      <w:r w:rsidRPr="00E20CE2">
        <w:rPr>
          <w:color w:val="000000"/>
        </w:rPr>
        <w:t>.</w:t>
      </w:r>
    </w:p>
    <w:p w:rsidR="00E20CE2" w:rsidRPr="00E20CE2" w:rsidRDefault="00E20CE2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Кардинальні суспільно-економічні зміни, що відбуваються в країні в останні роки, вимагають від фахівців з вищою освітою не тільки високої професійної підготовки, а й високого рівня здоров'я.</w:t>
      </w:r>
    </w:p>
    <w:p w:rsidR="00E20CE2" w:rsidRPr="00E20CE2" w:rsidRDefault="00E20CE2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 Завдання збереження і зміцнення здоров'я студентської молоді, оптимізацію їх психофізичного стану, забезпечення фізичної готовності випускників до майбутньої професійної діяльності у вищих закладах традиційно виконували предметні комісії фізичного виховання.</w:t>
      </w:r>
    </w:p>
    <w:p w:rsidR="00E20CE2" w:rsidRPr="00E20CE2" w:rsidRDefault="00E20CE2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Студентський вік характеризується інтенсивною роботою над формуванням своєї особистості, виробленням стилю поведінки. Це період найбільш активного розвитку моральних і естетичних якостей, становлення і стабілізації характеру, і, що особливо важливо, оволодіння повним комплексом соціальних ролей дорослої людини: громадянських,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суспільно-політичних, професійно-трудових та ін.</w:t>
      </w:r>
    </w:p>
    <w:p w:rsidR="00E20CE2" w:rsidRPr="00E20CE2" w:rsidRDefault="00E20CE2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Становлення особистості студента у вузі - це процес створення передумов до розвитку, процес виникнення та розв'язання суперечностей до яких можна віднести:</w:t>
      </w:r>
    </w:p>
    <w:p w:rsidR="00E20CE2" w:rsidRPr="00E20CE2" w:rsidRDefault="00E20CE2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п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ротиріччя між великим обсягом навчальної та наукової інформації, і, дефіцитом часу на її освоєння;</w:t>
      </w:r>
    </w:p>
    <w:p w:rsidR="00E20CE2" w:rsidRPr="00E20CE2" w:rsidRDefault="00E20CE2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п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ротиріччя між прагненням опанувати професію, успішно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закінчити навчання і переживаннями, викликаними складністю завдань і обов'язків, тобто протиріччя між ставленням до мети діяльності та ставленням до її процесу;</w:t>
      </w:r>
    </w:p>
    <w:p w:rsidR="00E20CE2" w:rsidRPr="00E20CE2" w:rsidRDefault="00E20CE2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в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нутрішні протиріччя, які є причиною зміни особистості.</w:t>
      </w:r>
    </w:p>
    <w:p w:rsidR="00E20CE2" w:rsidRPr="00E20CE2" w:rsidRDefault="00E20CE2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Ці протиріччя створюють високе нервово-емоційне напруження, яке негативно відбивається на здоров'ї і, особливо, на психофізичному стані студентів.</w:t>
      </w:r>
    </w:p>
    <w:p w:rsidR="00E20CE2" w:rsidRPr="00E20CE2" w:rsidRDefault="00E20CE2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Облік і розуміння студентами таких суперечностей необхідні для нормального протікання їх навчальної діяльності.</w:t>
      </w:r>
    </w:p>
    <w:p w:rsidR="00E20CE2" w:rsidRPr="00E20CE2" w:rsidRDefault="00E20CE2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Студентський вік є також заключним етапом поступо</w:t>
      </w:r>
      <w:r w:rsidR="000D10C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во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го вікового розвитку психофізіологічних і рухових можливостей організму. Молоді люди в цей період мають більші можливості для напружено</w:t>
      </w:r>
      <w:r w:rsidR="000D10C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ї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навчального праці, суспільно-політичної діяльності. Труднощі навчання у вузі пов'язані не тільки з необхідністю творчого засвоєння великого обсягу знань, виробленням потрібних для майбутньої професії умінь і навичок, їх практичне застосування. Ці труднощі явні. Але існують ще й приховані труднощі, які позначаються часом відчутно на навчанні і психоемоційному стані студентів.</w:t>
      </w:r>
    </w:p>
    <w:p w:rsidR="00E20CE2" w:rsidRPr="00E20CE2" w:rsidRDefault="00E20CE2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До них відноситься цілий ряд обставин студентського життя, які здаються незначними, коли вони взяті окремо, але в сукупності, дають негативний ефект, який можна назвати непристосованістю студентів до навчання у вузі. У числі причин такого явища найбільш значними стають наступні:</w:t>
      </w:r>
    </w:p>
    <w:p w:rsidR="00E20CE2" w:rsidRPr="00E20CE2" w:rsidRDefault="00E20CE2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р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ізко відрізняються від шкільних методи і організація навчання, що вимагають значного підвищення самостійності в оволодінні навчальним матеріалом;</w:t>
      </w:r>
    </w:p>
    <w:p w:rsidR="00E20CE2" w:rsidRPr="00E20CE2" w:rsidRDefault="00E20CE2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в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ідсутність добре налагоджених міжособистісних відносин, а отже, і групового контакту, що характерно для будь-якого </w:t>
      </w:r>
      <w:r w:rsidR="000D10C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колективу;</w:t>
      </w:r>
    </w:p>
    <w:p w:rsidR="00E20CE2" w:rsidRPr="00E20CE2" w:rsidRDefault="000D10C3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л</w:t>
      </w:r>
      <w:r w:rsidR="00E20CE2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омка старого, сформованого за роки навчання в школі життєвого стереотипу і формування нового, «вузівського»;</w:t>
      </w:r>
    </w:p>
    <w:p w:rsidR="00E20CE2" w:rsidRPr="00E20CE2" w:rsidRDefault="000D10C3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с</w:t>
      </w:r>
      <w:r w:rsidR="00E20CE2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упутні вступу до вузу нові турботи, які частіше виникають у студентів, які проживають в гуртожитку (самообслуговування, самостійне ведення бюджету, планування та організація свого навчального та вільного часу та ін.)</w:t>
      </w:r>
    </w:p>
    <w:p w:rsidR="00E20CE2" w:rsidRPr="00E20CE2" w:rsidRDefault="00E20CE2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Особливо в скрутному становищі опиняються студенти молодших курсів. З одного боку, вони повинні відразу включатися в напружену роботу, що вимагає застосування всіх сил і здібностей, з іншого, -  подолання новизни умов навчальної роботи вимагає значної витрати сил організму. Включення студентів у нову систему життєдіяльності може супроводжуватися нервовим напруженням, зайво</w:t>
      </w:r>
      <w:r w:rsidR="000D10C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ю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дратівливістю, млявістю, зниженням вольової активності, занепокоєнням і т.д.</w:t>
      </w:r>
    </w:p>
    <w:p w:rsidR="00E20CE2" w:rsidRPr="008E42D4" w:rsidRDefault="00E20CE2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Зважаючи на вищенаведене слід зазначити</w:t>
      </w:r>
      <w:r w:rsidR="008E42D4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 основні напрямки  роботи у</w:t>
      </w:r>
      <w:r w:rsidR="008E42D4" w:rsidRPr="008E42D4">
        <w:rPr>
          <w:rFonts w:cs="Times New Roman"/>
          <w:b/>
          <w:sz w:val="28"/>
          <w:szCs w:val="28"/>
          <w:lang w:val="uk-UA"/>
        </w:rPr>
        <w:t xml:space="preserve"> </w:t>
      </w:r>
      <w:r w:rsidR="008E42D4" w:rsidRPr="008E42D4">
        <w:rPr>
          <w:rFonts w:cs="Times New Roman"/>
          <w:sz w:val="28"/>
          <w:szCs w:val="28"/>
          <w:lang w:val="uk-UA"/>
        </w:rPr>
        <w:t>ВНКЗ «Білгород-Дністровське педагогічне училище»  Одеської області:</w:t>
      </w:r>
    </w:p>
    <w:p w:rsidR="00E20CE2" w:rsidRPr="00E20CE2" w:rsidRDefault="008E42D4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- формування </w:t>
      </w:r>
      <w:r w:rsidR="00E20CE2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моральних якостей, активізація навчально-пізнавальної діяльності студентів, вдосконалення психологічної підготовки майбутніх фахівців;</w:t>
      </w:r>
    </w:p>
    <w:p w:rsidR="00E20CE2" w:rsidRPr="00E20CE2" w:rsidRDefault="008E42D4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е</w:t>
      </w:r>
      <w:r w:rsidR="00E20CE2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стетичне виховання та організація вільного часу студентів;</w:t>
      </w:r>
    </w:p>
    <w:p w:rsidR="00E20CE2" w:rsidRPr="00E20CE2" w:rsidRDefault="008E42D4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ф</w:t>
      </w:r>
      <w:r w:rsidR="00E20CE2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ізкультурно-спортивна діяльність.</w:t>
      </w:r>
    </w:p>
    <w:p w:rsidR="00E20CE2" w:rsidRPr="00E20CE2" w:rsidRDefault="00E20CE2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Організація фізкультурно-спортивної діяльності здійсню</w:t>
      </w:r>
      <w:r w:rsidR="008E42D4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єть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ся в наступних формах:</w:t>
      </w:r>
    </w:p>
    <w:p w:rsidR="00E20CE2" w:rsidRPr="00E20CE2" w:rsidRDefault="008E42D4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д</w:t>
      </w:r>
      <w:r w:rsidR="00E20CE2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іагностика здоров'я студентів;</w:t>
      </w:r>
    </w:p>
    <w:p w:rsidR="00E20CE2" w:rsidRPr="00E20CE2" w:rsidRDefault="008E42D4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р</w:t>
      </w:r>
      <w:r w:rsidR="00E20CE2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обота спортивних секцій;</w:t>
      </w:r>
    </w:p>
    <w:p w:rsidR="00E20CE2" w:rsidRPr="00E20CE2" w:rsidRDefault="008E42D4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ф</w:t>
      </w:r>
      <w:r w:rsidR="00E20CE2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ормування спортивних команд з різних видів спорту;</w:t>
      </w:r>
    </w:p>
    <w:p w:rsidR="00E20CE2" w:rsidRPr="00E20CE2" w:rsidRDefault="008E42D4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о</w:t>
      </w:r>
      <w:r w:rsidR="00E20CE2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рганізація щорічних вузівських спартакіад (всіх рівнів), туристичних походів (День здоров'я для студентів нового набору, традиційний перехід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«</w:t>
      </w:r>
      <w:r w:rsidR="00E20CE2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Пам'ять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»)</w:t>
      </w:r>
      <w:r w:rsidR="00E20CE2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 спортивних свят;</w:t>
      </w:r>
    </w:p>
    <w:p w:rsidR="00E20CE2" w:rsidRPr="00E20CE2" w:rsidRDefault="00215354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- п</w:t>
      </w:r>
      <w:r w:rsidR="00E20CE2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роведення щорічних спортивно-тренувальних зборів студентів відділення «Фізичне виховання» на оздоровчій базі «Педагог».</w:t>
      </w:r>
    </w:p>
    <w:p w:rsidR="00E20CE2" w:rsidRPr="00E20CE2" w:rsidRDefault="00E20CE2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Студенти-спортсмени виховний і навчально-тренувальний процес поєднують з участю в міжнародних змаганнях у складі національних збірних команд України з багатьох видів спорту.</w:t>
      </w:r>
    </w:p>
    <w:p w:rsidR="001F07F5" w:rsidRDefault="00E20CE2" w:rsidP="001F07F5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 2014-2016 р</w:t>
      </w:r>
      <w:r w:rsidR="00D4656E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оках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були вдалими виступи студентської молоді в змаганнях чемпіонатів світу та Європи.</w:t>
      </w:r>
    </w:p>
    <w:p w:rsidR="00E20CE2" w:rsidRPr="001F07F5" w:rsidRDefault="001F07F5" w:rsidP="001F07F5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1F07F5">
        <w:rPr>
          <w:noProof/>
          <w:lang w:val="uk-UA" w:eastAsia="ru-RU"/>
        </w:rPr>
        <w:t xml:space="preserve"> </w:t>
      </w:r>
      <w:r w:rsidRPr="001F07F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drawing>
          <wp:inline distT="0" distB="0" distL="0" distR="0">
            <wp:extent cx="4737759" cy="3152528"/>
            <wp:effectExtent l="190500" t="152400" r="177141" b="124072"/>
            <wp:docPr id="14" name="Рисунок 1" descr="C:\Documents and Settings\Admin\Рабочий стол\ДОКЛАД\фото( педсавет)\DSC_02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 descr="C:\Documents and Settings\Admin\Рабочий стол\ДОКЛАД\фото( педсавет)\DSC_02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208" cy="31548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0CE2" w:rsidRDefault="00D4656E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 грудні 2015 року наші</w:t>
      </w:r>
      <w:r w:rsidR="00E20CE2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студентки 4 курсу відділення «Фізичне виховання», майстр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и</w:t>
      </w:r>
      <w:r w:rsidR="00E20CE2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спорту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із с</w:t>
      </w:r>
      <w:r w:rsidR="00E20CE2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портивн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ої</w:t>
      </w:r>
      <w:r w:rsidR="00E20CE2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акробатики </w:t>
      </w:r>
      <w:proofErr w:type="spellStart"/>
      <w:r w:rsidR="00E20CE2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Темнохуд</w:t>
      </w:r>
      <w:proofErr w:type="spellEnd"/>
      <w:r w:rsidR="00E20CE2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Катерина і </w:t>
      </w:r>
      <w:proofErr w:type="spellStart"/>
      <w:r w:rsidR="00E20CE2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азимова</w:t>
      </w:r>
      <w:proofErr w:type="spellEnd"/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Ірина зайняли І місце у вікової категорії «дорослі» в Чемпіонаті України, я</w:t>
      </w:r>
      <w:r w:rsidR="00E20CE2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кий про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ходив</w:t>
      </w:r>
      <w:r w:rsidR="00E20CE2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у Львові, а так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</w:t>
      </w:r>
      <w:r w:rsidR="00E20CE2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ж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 у</w:t>
      </w:r>
      <w:r w:rsidR="00E20CE2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жовтні 2015 року, зайняли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</w:t>
      </w:r>
      <w:r w:rsidR="00E20CE2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 місце в Кубку України зі спортивної акробатики з багатоборства серед жіночих пар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="00E20CE2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який проводився в м Вінниці.</w:t>
      </w:r>
    </w:p>
    <w:p w:rsidR="003762B2" w:rsidRDefault="003762B2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1F07F5" w:rsidRPr="001F07F5" w:rsidRDefault="001F07F5" w:rsidP="001F07F5">
      <w:pPr>
        <w:spacing w:after="0" w:line="240" w:lineRule="auto"/>
        <w:ind w:firstLine="708"/>
        <w:jc w:val="center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1F07F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drawing>
          <wp:inline distT="0" distB="0" distL="0" distR="0">
            <wp:extent cx="3739490" cy="2499756"/>
            <wp:effectExtent l="19050" t="0" r="0" b="0"/>
            <wp:docPr id="18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05" cy="25014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20CE2" w:rsidRDefault="00E20CE2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З 29</w:t>
      </w:r>
      <w:r w:rsidR="00D4656E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червня по 5 липня 2014 року у Франції п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роходив чемпіонат</w:t>
      </w:r>
      <w:r w:rsidR="00D4656E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світу зі спортивної акробатики,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 якому Катерина </w:t>
      </w:r>
      <w:proofErr w:type="spellStart"/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Темнохуд</w:t>
      </w:r>
      <w:proofErr w:type="spellEnd"/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зайняла ІІ </w:t>
      </w:r>
      <w:r w:rsidR="00D4656E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місце серед 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юніорів</w:t>
      </w:r>
      <w:r w:rsidR="00D4656E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а Ірина </w:t>
      </w:r>
      <w:proofErr w:type="spellStart"/>
      <w:r w:rsidR="00D4656E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Назимова</w:t>
      </w:r>
      <w:proofErr w:type="spellEnd"/>
      <w:r w:rsidR="00D4656E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IV місце серед дорослих.</w:t>
      </w:r>
    </w:p>
    <w:p w:rsidR="001F07F5" w:rsidRDefault="001F07F5" w:rsidP="001F07F5">
      <w:pPr>
        <w:spacing w:after="0" w:line="240" w:lineRule="auto"/>
        <w:ind w:firstLine="708"/>
        <w:jc w:val="center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1F07F5" w:rsidRPr="00E20CE2" w:rsidRDefault="001F07F5" w:rsidP="001F07F5">
      <w:pPr>
        <w:spacing w:after="0" w:line="240" w:lineRule="auto"/>
        <w:ind w:firstLine="708"/>
        <w:jc w:val="center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1F07F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drawing>
          <wp:inline distT="0" distB="0" distL="0" distR="0">
            <wp:extent cx="3248644" cy="3803320"/>
            <wp:effectExtent l="171450" t="133350" r="370856" b="311480"/>
            <wp:docPr id="20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59" cy="37981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1F07F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drawing>
          <wp:inline distT="0" distB="0" distL="0" distR="0">
            <wp:extent cx="4703371" cy="3162053"/>
            <wp:effectExtent l="171450" t="133350" r="363929" b="305047"/>
            <wp:docPr id="19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206" cy="31666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F07F5" w:rsidRDefault="001F07F5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20CE2" w:rsidRDefault="00E20CE2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У жовтні 2015 року студент 1 курсу </w:t>
      </w:r>
      <w:r w:rsidR="00D4656E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відділення «Фізичне виховання»</w:t>
      </w:r>
      <w:r w:rsidR="00D4656E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Граматик Владислав зайняв 3 місце в Чемпіонаті України з вільної боротьби серед юнаків.</w:t>
      </w:r>
    </w:p>
    <w:p w:rsidR="003762B2" w:rsidRPr="00E20CE2" w:rsidRDefault="003762B2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0C6FAE" w:rsidRDefault="001F07F5" w:rsidP="000C6FAE">
      <w:pPr>
        <w:spacing w:after="0" w:line="240" w:lineRule="auto"/>
        <w:ind w:firstLine="709"/>
        <w:jc w:val="center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1F07F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drawing>
          <wp:inline distT="0" distB="0" distL="0" distR="0">
            <wp:extent cx="5192980" cy="3535012"/>
            <wp:effectExtent l="38100" t="57150" r="121970" b="103538"/>
            <wp:docPr id="21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973" cy="353364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6FAE" w:rsidRDefault="000C6FAE" w:rsidP="000C6FAE">
      <w:pPr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20CE2" w:rsidRDefault="00E20CE2" w:rsidP="000C6FAE">
      <w:pPr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Успішним був виступ наших студентів-спортсменів на ХХ обласній олімпіаді, яка відбулася в Одесі в 2015 році. Наша команда в загальному командному заліку посіла перше місце з легкої атлетики.</w:t>
      </w:r>
    </w:p>
    <w:p w:rsidR="003762B2" w:rsidRDefault="003762B2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1F07F5" w:rsidRPr="00E20CE2" w:rsidRDefault="001F07F5" w:rsidP="000C6FAE">
      <w:pPr>
        <w:spacing w:after="0" w:line="240" w:lineRule="auto"/>
        <w:ind w:firstLine="708"/>
        <w:jc w:val="center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1F07F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drawing>
          <wp:inline distT="0" distB="0" distL="0" distR="0">
            <wp:extent cx="4986400" cy="3420094"/>
            <wp:effectExtent l="19050" t="0" r="4700" b="0"/>
            <wp:docPr id="22" name="Рисунок 17" descr="C:\Documents and Settings\Admin\Рабочий стол\ДОКЛАД\фото( педсавет)\DSC065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3" descr="C:\Documents and Settings\Admin\Рабочий стол\ДОКЛАД\фото( педсавет)\DSC065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62" cy="34185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20CE2" w:rsidRDefault="00E20CE2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Студент 3 курсу відділення «Фізичне виховання», кандидат в майстри спорту з </w:t>
      </w:r>
      <w:proofErr w:type="spellStart"/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пауерліфтингу</w:t>
      </w:r>
      <w:proofErr w:type="spellEnd"/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</w:t>
      </w:r>
      <w:r w:rsidR="00D4656E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</w:t>
      </w:r>
      <w:r w:rsidR="00D4656E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лков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Віктор зайняв 1 місце в категорії 62,5 кг в обласних змаганнях з </w:t>
      </w:r>
      <w:proofErr w:type="spellStart"/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армрестлінгу</w:t>
      </w:r>
      <w:proofErr w:type="spellEnd"/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1F07F5" w:rsidRPr="00E20CE2" w:rsidRDefault="001F07F5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1F07F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drawing>
          <wp:inline distT="0" distB="0" distL="0" distR="0">
            <wp:extent cx="4133355" cy="2805343"/>
            <wp:effectExtent l="171450" t="133350" r="362445" b="299807"/>
            <wp:docPr id="23" name="Рисунок 18" descr="C:\Documents and Settings\Admin\Рабочий стол\ДОКЛАД\фото( педсавет)\DSC_04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3" descr="C:\Documents and Settings\Admin\Рабочий стол\ДОКЛАД\фото( педсавет)\DSC_04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825" cy="28049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62B2" w:rsidRDefault="003762B2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20CE2" w:rsidRDefault="00E20CE2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Олійник Микола - студент 3 курсу відділення «Фізичне виховання» - чемпіон області з боксу, </w:t>
      </w:r>
      <w:r w:rsidR="00D4656E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яки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й проходив в Одесі</w:t>
      </w:r>
      <w:r w:rsidR="00D4656E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9-11 жовтня 2015 року.</w:t>
      </w:r>
    </w:p>
    <w:p w:rsidR="001F07F5" w:rsidRPr="00E20CE2" w:rsidRDefault="001F07F5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1F07F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drawing>
          <wp:inline distT="0" distB="0" distL="0" distR="0">
            <wp:extent cx="4091791" cy="2750365"/>
            <wp:effectExtent l="171450" t="133350" r="365909" b="297635"/>
            <wp:docPr id="24" name="Рисунок 19" descr="C:\Documents and Settings\Admin\Рабочий стол\Bv0Dj8e0vH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Admin\Рабочий стол\Bv0Dj8e0vH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570" cy="27522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6FAE" w:rsidRDefault="00E20CE2" w:rsidP="00E20CE2">
      <w:pPr>
        <w:spacing w:after="0" w:line="240" w:lineRule="auto"/>
        <w:ind w:firstLine="708"/>
        <w:jc w:val="both"/>
        <w:textAlignment w:val="baseline"/>
        <w:rPr>
          <w:noProof/>
          <w:lang w:val="uk-UA" w:eastAsia="ru-RU"/>
        </w:rPr>
      </w:pP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 жовтні 2015 року пройшли змагання з баскетболу, волейболу, настільного тенісу та з міні-футболу серед студентів ВНЗ І-ІІ рівнів акредитації сільських районів Одеської області, в яких наші студенти зайняли призові місця</w:t>
      </w:r>
      <w:r w:rsidR="00D4656E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баскетбол</w:t>
      </w:r>
      <w:r w:rsidR="00D4656E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 (юнаки), з 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волейбол</w:t>
      </w:r>
      <w:r w:rsidR="00D4656E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(дівчата</w:t>
      </w:r>
      <w:r w:rsidR="00D4656E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</w:t>
      </w:r>
      <w:r w:rsidR="00D4656E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юнаки)</w:t>
      </w:r>
      <w:r w:rsidR="00D4656E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з 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міні-футбол</w:t>
      </w:r>
      <w:r w:rsidR="00D4656E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(юнаки)</w:t>
      </w:r>
      <w:r w:rsidR="00B07A5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настільн</w:t>
      </w:r>
      <w:r w:rsidR="00B07A5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ого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теніс</w:t>
      </w:r>
      <w:r w:rsidR="00B07A5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(юнаки та дівчата)</w:t>
      </w:r>
      <w:r w:rsidR="00B07A5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  <w:r w:rsidR="001F07F5" w:rsidRPr="001F07F5">
        <w:rPr>
          <w:noProof/>
          <w:lang w:val="uk-UA" w:eastAsia="ru-RU"/>
        </w:rPr>
        <w:t xml:space="preserve"> </w:t>
      </w:r>
    </w:p>
    <w:p w:rsidR="00E20CE2" w:rsidRDefault="00FE5625" w:rsidP="00E20CE2">
      <w:pPr>
        <w:spacing w:after="0" w:line="240" w:lineRule="auto"/>
        <w:ind w:firstLine="708"/>
        <w:jc w:val="both"/>
        <w:textAlignment w:val="baseline"/>
        <w:rPr>
          <w:noProof/>
          <w:lang w:val="uk-UA" w:eastAsia="ru-RU"/>
        </w:rPr>
      </w:pPr>
      <w:r w:rsidRPr="00FE5625">
        <w:rPr>
          <w:noProof/>
          <w:lang w:val="uk-UA" w:eastAsia="ru-RU"/>
        </w:rPr>
        <w:lastRenderedPageBreak/>
        <w:t xml:space="preserve"> </w:t>
      </w:r>
      <w:r w:rsidRPr="00FE5625">
        <w:rPr>
          <w:noProof/>
          <w:lang w:val="uk-UA" w:eastAsia="ru-RU"/>
        </w:rPr>
        <w:drawing>
          <wp:inline distT="0" distB="0" distL="0" distR="0">
            <wp:extent cx="2593522" cy="1977242"/>
            <wp:effectExtent l="19050" t="0" r="0" b="0"/>
            <wp:docPr id="26" name="Рисунок 21" descr="C:\Documents and Settings\Admin\Рабочий стол\ДОКЛАД\фото( педсавет)\DSC071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Documents and Settings\Admin\Рабочий стол\ДОКЛАД\фото( педсавет)\DSC071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887" cy="19782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C6FAE" w:rsidRPr="000C6FAE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C6FAE" w:rsidRPr="000C6FAE">
        <w:rPr>
          <w:noProof/>
          <w:lang w:val="uk-UA" w:eastAsia="ru-RU"/>
        </w:rPr>
        <w:drawing>
          <wp:inline distT="0" distB="0" distL="0" distR="0">
            <wp:extent cx="2694461" cy="2066307"/>
            <wp:effectExtent l="19050" t="0" r="0" b="0"/>
            <wp:docPr id="37" name="Рисунок 20" descr="C:\Documents and Settings\Admin\Рабочий стол\ДОКЛАД\фото( педсавет)\DSC054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3" descr="C:\Documents and Settings\Admin\Рабочий стол\ДОКЛАД\фото( педсавет)\DSC0545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16" cy="20660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E5625" w:rsidRPr="00FE5625" w:rsidRDefault="00FE5625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E562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drawing>
          <wp:inline distT="0" distB="0" distL="0" distR="0">
            <wp:extent cx="2927267" cy="2331627"/>
            <wp:effectExtent l="19050" t="0" r="6433" b="0"/>
            <wp:docPr id="27" name="Рисунок 22" descr="C:\Documents and Settings\Admin\Рабочий стол\ДОКЛАД\фото( педсавет)\DSC07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4" descr="C:\Documents and Settings\Admin\Рабочий стол\ДОКЛАД\фото( педсавет)\DSC0714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629" cy="23351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E5625">
        <w:rPr>
          <w:noProof/>
          <w:lang w:eastAsia="ru-RU"/>
        </w:rPr>
        <w:t xml:space="preserve"> </w:t>
      </w:r>
      <w:r w:rsidRPr="00FE562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drawing>
          <wp:inline distT="0" distB="0" distL="0" distR="0">
            <wp:extent cx="2456955" cy="2658873"/>
            <wp:effectExtent l="19050" t="0" r="495" b="0"/>
            <wp:docPr id="28" name="Рисунок 23" descr="C:\Documents and Settings\Admin\Рабочий стол\ДОКЛАД\фото( педсавет)\DSC070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Picture 5" descr="C:\Documents and Settings\Admin\Рабочий стол\ДОКЛАД\фото( педсавет)\DSC0709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318" cy="2658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20CE2" w:rsidRPr="00E20CE2" w:rsidRDefault="00E20CE2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Успішним був виступ наших студентів в міській спартакіаді 2014-2015 роки «Студентські ігри»:</w:t>
      </w:r>
      <w:r w:rsidR="00B07A53" w:rsidRPr="00B07A5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07A53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 місц</w:t>
      </w:r>
      <w:r w:rsidR="00B07A5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я - із с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принтерськ</w:t>
      </w:r>
      <w:r w:rsidR="00B07A5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ого 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біг</w:t>
      </w:r>
      <w:r w:rsidR="00B07A5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у,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07A5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</w:t>
      </w:r>
      <w:r w:rsidR="00B07A53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баскетбол</w:t>
      </w:r>
      <w:r w:rsidR="00B07A5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 (</w:t>
      </w:r>
      <w:r w:rsidR="00B07A53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дівчата</w:t>
      </w:r>
      <w:r w:rsidR="00B07A5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</w:t>
      </w:r>
      <w:r w:rsidR="00B07A53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юнаки</w:t>
      </w:r>
      <w:r w:rsidR="00B07A5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), з </w:t>
      </w:r>
      <w:r w:rsidR="00B07A53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волейбол</w:t>
      </w:r>
      <w:r w:rsidR="00B07A5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="00B07A53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(дівчата</w:t>
      </w:r>
      <w:r w:rsidR="00B07A5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</w:t>
      </w:r>
      <w:r w:rsidR="00B07A53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юнаки)</w:t>
      </w:r>
      <w:r w:rsidR="00B07A5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з </w:t>
      </w:r>
      <w:r w:rsidR="00B07A53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міні-футбол</w:t>
      </w:r>
      <w:r w:rsidR="00B07A5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="00B07A53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(юнаки)</w:t>
      </w:r>
      <w:r w:rsidR="00B07A5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="00B07A53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07A5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 </w:t>
      </w:r>
      <w:r w:rsidR="00B07A53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настільн</w:t>
      </w:r>
      <w:r w:rsidR="00B07A5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ого</w:t>
      </w:r>
      <w:r w:rsidR="00B07A53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теніс</w:t>
      </w:r>
      <w:r w:rsidR="00B07A5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="00B07A53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(юнаки та дівчата</w:t>
      </w:r>
      <w:r w:rsidR="00B07A5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), </w:t>
      </w:r>
      <w:r w:rsidR="00B07A53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07A5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 л</w:t>
      </w:r>
      <w:r w:rsidR="00B07A53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егк</w:t>
      </w:r>
      <w:r w:rsidR="00B07A5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ої </w:t>
      </w:r>
      <w:r w:rsidR="00B07A53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атлет</w:t>
      </w:r>
      <w:r w:rsidR="00B07A5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ики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07A53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(юнаки та дівчата</w:t>
      </w:r>
      <w:r w:rsidR="00B07A5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) та </w:t>
      </w:r>
      <w:r w:rsidR="00B07A53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ІІ місце</w:t>
      </w:r>
      <w:r w:rsidR="00B07A5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 шашок (юнаки), </w:t>
      </w:r>
      <w:r w:rsidR="00B07A53"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ІІІ місце</w:t>
      </w:r>
      <w:r w:rsidR="00B07A5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 дівчата.</w:t>
      </w:r>
    </w:p>
    <w:p w:rsidR="00FE5625" w:rsidRDefault="00E20CE2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11 лютого 2016 року Євгенія Дем'янова</w:t>
      </w:r>
      <w:r w:rsidR="008B4E8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студентка </w:t>
      </w:r>
      <w:r w:rsidR="008B4E8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 курсу,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B4E8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андидат в майстри спорту </w:t>
      </w:r>
      <w:r w:rsidR="008B4E8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із 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спортивної акробатики зайняла 1 місце в області </w:t>
      </w:r>
      <w:r w:rsidR="008B4E8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 змаганнях зі стрибків у довжину. </w:t>
      </w:r>
      <w:proofErr w:type="spellStart"/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Сарак</w:t>
      </w:r>
      <w:proofErr w:type="spellEnd"/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Віталій</w:t>
      </w:r>
      <w:r w:rsidR="008B4E8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B4E8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студент 2 курсу -  1 місце зайняв з 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бігу на 200 метрів.</w:t>
      </w:r>
      <w:r w:rsidR="00FE5625" w:rsidRPr="00FE562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FE5625" w:rsidRDefault="00FE5625" w:rsidP="00FE5625">
      <w:pPr>
        <w:spacing w:after="0" w:line="240" w:lineRule="auto"/>
        <w:ind w:firstLine="708"/>
        <w:jc w:val="center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E562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drawing>
          <wp:inline distT="0" distB="0" distL="0" distR="0">
            <wp:extent cx="2999261" cy="1909206"/>
            <wp:effectExtent l="171450" t="133350" r="353539" b="300594"/>
            <wp:docPr id="33" name="Рисунок 24" descr="C:\Documents and Settings\Admin\Рабочий стол\ДОКЛАД\фото( педсавет)\DSC065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3" descr="C:\Documents and Settings\Admin\Рабочий стол\ДОКЛАД\фото( педсавет)\DSC0652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469" cy="1908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E5625" w:rsidRPr="00FE5625" w:rsidRDefault="00E20CE2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У вересні цього навчального року в місті пройшла легкоатлетична естафета </w:t>
      </w:r>
      <w:r w:rsidR="008B4E8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під патронатом газети «Слово При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дністров'я», присвячена Дню</w:t>
      </w:r>
      <w:r w:rsidR="00FE562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фізкультури і спорту, в якій команда юнаків посіла І місце, а дівчата </w:t>
      </w:r>
      <w:r w:rsidR="00FE562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ІІ</w:t>
      </w:r>
      <w:r w:rsidR="00FE562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місце.</w:t>
      </w:r>
      <w:r w:rsidR="00FE5625" w:rsidRPr="00FE5625">
        <w:rPr>
          <w:noProof/>
          <w:lang w:eastAsia="ru-RU"/>
        </w:rPr>
        <w:t xml:space="preserve"> </w:t>
      </w:r>
    </w:p>
    <w:p w:rsidR="00E20CE2" w:rsidRDefault="00E20CE2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Для студентів 1-х курсів в училище проводиться традиційний день здоров'я. Це має велике виховне значення, робить більш органічним життєдіяльність студента.</w:t>
      </w:r>
    </w:p>
    <w:p w:rsidR="003762B2" w:rsidRDefault="003762B2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762B2" w:rsidRPr="00E20CE2" w:rsidRDefault="003762B2" w:rsidP="003762B2">
      <w:pPr>
        <w:spacing w:after="0" w:line="240" w:lineRule="auto"/>
        <w:ind w:firstLine="708"/>
        <w:jc w:val="center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762B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drawing>
          <wp:inline distT="0" distB="0" distL="0" distR="0">
            <wp:extent cx="4330669" cy="3208564"/>
            <wp:effectExtent l="38100" t="57150" r="107981" b="87086"/>
            <wp:docPr id="34" name="Рисунок 25" descr="C:\Documents and Settings\Admin\Рабочий стол\ДОКЛАД\фото( педсавет)\DSC_03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3" descr="C:\Documents and Settings\Admin\Рабочий стол\ДОКЛАД\фото( педсавет)\DSC_037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948" cy="32102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62B2" w:rsidRDefault="003762B2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20CE2" w:rsidRDefault="00E20CE2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 метою популяризації систематичних занять фізичною культурою і спортом проводяться фізкультурно-спортивні свята, туристичні походи, змагання - з легкої атлетики, волейболу, баскетболу, футболу, настільного тенісу, шашок, </w:t>
      </w:r>
      <w:proofErr w:type="spellStart"/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армреслінгу</w:t>
      </w:r>
      <w:proofErr w:type="spellEnd"/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підняття гирі. У змаганнях беруть активну участь студенти всіх відділень училища.</w:t>
      </w:r>
    </w:p>
    <w:p w:rsidR="008B4E85" w:rsidRPr="00A16433" w:rsidRDefault="008B4E85" w:rsidP="008B4E85">
      <w:pPr>
        <w:pStyle w:val="a7"/>
        <w:shd w:val="clear" w:color="auto" w:fill="auto"/>
        <w:spacing w:after="0" w:line="240" w:lineRule="auto"/>
        <w:ind w:firstLine="720"/>
        <w:jc w:val="both"/>
      </w:pPr>
      <w:proofErr w:type="spellStart"/>
      <w:r w:rsidRPr="00A16433">
        <w:rPr>
          <w:color w:val="000000"/>
        </w:rPr>
        <w:t>Спортивно-оздоровча</w:t>
      </w:r>
      <w:proofErr w:type="spellEnd"/>
      <w:r w:rsidRPr="00A16433">
        <w:rPr>
          <w:color w:val="000000"/>
        </w:rPr>
        <w:t xml:space="preserve"> робота </w:t>
      </w:r>
      <w:proofErr w:type="spellStart"/>
      <w:r w:rsidRPr="00A16433">
        <w:rPr>
          <w:color w:val="000000"/>
        </w:rPr>
        <w:t>включає</w:t>
      </w:r>
      <w:proofErr w:type="spellEnd"/>
      <w:r w:rsidRPr="00A16433">
        <w:rPr>
          <w:color w:val="000000"/>
        </w:rPr>
        <w:t xml:space="preserve"> </w:t>
      </w:r>
      <w:proofErr w:type="spellStart"/>
      <w:r w:rsidRPr="00A16433">
        <w:rPr>
          <w:color w:val="000000"/>
        </w:rPr>
        <w:t>розумне</w:t>
      </w:r>
      <w:proofErr w:type="spellEnd"/>
      <w:r w:rsidRPr="00A16433">
        <w:rPr>
          <w:color w:val="000000"/>
        </w:rPr>
        <w:t xml:space="preserve"> </w:t>
      </w:r>
      <w:proofErr w:type="spellStart"/>
      <w:r w:rsidRPr="00A16433">
        <w:rPr>
          <w:color w:val="000000"/>
        </w:rPr>
        <w:t>поєднання</w:t>
      </w:r>
      <w:proofErr w:type="spellEnd"/>
      <w:r w:rsidRPr="00A16433">
        <w:rPr>
          <w:color w:val="000000"/>
        </w:rPr>
        <w:t xml:space="preserve"> </w:t>
      </w:r>
      <w:proofErr w:type="spellStart"/>
      <w:r w:rsidRPr="00A16433">
        <w:rPr>
          <w:color w:val="000000"/>
        </w:rPr>
        <w:t>відпочинку</w:t>
      </w:r>
      <w:proofErr w:type="spellEnd"/>
      <w:r w:rsidRPr="00A16433">
        <w:rPr>
          <w:color w:val="000000"/>
        </w:rPr>
        <w:t xml:space="preserve">, </w:t>
      </w:r>
      <w:proofErr w:type="spellStart"/>
      <w:r w:rsidRPr="00A16433">
        <w:rPr>
          <w:color w:val="000000"/>
        </w:rPr>
        <w:t>праці</w:t>
      </w:r>
      <w:proofErr w:type="spellEnd"/>
      <w:r w:rsidRPr="00A16433">
        <w:rPr>
          <w:color w:val="000000"/>
        </w:rPr>
        <w:t xml:space="preserve">, спорту </w:t>
      </w:r>
      <w:proofErr w:type="spellStart"/>
      <w:r w:rsidRPr="00A16433">
        <w:rPr>
          <w:color w:val="000000"/>
        </w:rPr>
        <w:t>з</w:t>
      </w:r>
      <w:proofErr w:type="spellEnd"/>
      <w:r w:rsidRPr="00A16433">
        <w:rPr>
          <w:color w:val="000000"/>
        </w:rPr>
        <w:t xml:space="preserve"> </w:t>
      </w:r>
      <w:proofErr w:type="spellStart"/>
      <w:proofErr w:type="gramStart"/>
      <w:r w:rsidRPr="00A16433">
        <w:rPr>
          <w:color w:val="000000"/>
        </w:rPr>
        <w:t>п</w:t>
      </w:r>
      <w:proofErr w:type="gramEnd"/>
      <w:r w:rsidRPr="00A16433">
        <w:rPr>
          <w:color w:val="000000"/>
        </w:rPr>
        <w:t>ізнавальною</w:t>
      </w:r>
      <w:proofErr w:type="spellEnd"/>
      <w:r w:rsidRPr="00A16433">
        <w:rPr>
          <w:color w:val="000000"/>
        </w:rPr>
        <w:t xml:space="preserve">, </w:t>
      </w:r>
      <w:proofErr w:type="spellStart"/>
      <w:r w:rsidRPr="00A16433">
        <w:rPr>
          <w:color w:val="000000"/>
        </w:rPr>
        <w:t>естетичною</w:t>
      </w:r>
      <w:proofErr w:type="spellEnd"/>
      <w:r w:rsidRPr="00A16433">
        <w:rPr>
          <w:color w:val="000000"/>
        </w:rPr>
        <w:t xml:space="preserve">, </w:t>
      </w:r>
      <w:proofErr w:type="spellStart"/>
      <w:r w:rsidRPr="00A16433">
        <w:rPr>
          <w:color w:val="000000"/>
        </w:rPr>
        <w:t>оздоровчою</w:t>
      </w:r>
      <w:proofErr w:type="spellEnd"/>
      <w:r w:rsidRPr="00A16433">
        <w:rPr>
          <w:color w:val="000000"/>
        </w:rPr>
        <w:t xml:space="preserve"> </w:t>
      </w:r>
      <w:proofErr w:type="spellStart"/>
      <w:r w:rsidRPr="00A16433">
        <w:rPr>
          <w:color w:val="000000"/>
        </w:rPr>
        <w:t>діяльністю</w:t>
      </w:r>
      <w:proofErr w:type="spellEnd"/>
      <w:r w:rsidRPr="00A16433">
        <w:rPr>
          <w:color w:val="000000"/>
        </w:rPr>
        <w:t xml:space="preserve">. </w:t>
      </w:r>
      <w:proofErr w:type="spellStart"/>
      <w:r w:rsidRPr="00A16433">
        <w:rPr>
          <w:color w:val="000000"/>
        </w:rPr>
        <w:t>Змі</w:t>
      </w:r>
      <w:proofErr w:type="gramStart"/>
      <w:r w:rsidRPr="00A16433">
        <w:rPr>
          <w:color w:val="000000"/>
        </w:rPr>
        <w:t>ст</w:t>
      </w:r>
      <w:proofErr w:type="spellEnd"/>
      <w:proofErr w:type="gramEnd"/>
      <w:r w:rsidRPr="00A16433">
        <w:rPr>
          <w:color w:val="000000"/>
        </w:rPr>
        <w:t xml:space="preserve">, </w:t>
      </w:r>
      <w:proofErr w:type="spellStart"/>
      <w:r w:rsidRPr="00A16433">
        <w:rPr>
          <w:color w:val="000000"/>
        </w:rPr>
        <w:t>форми</w:t>
      </w:r>
      <w:proofErr w:type="spellEnd"/>
      <w:r w:rsidRPr="00A16433">
        <w:rPr>
          <w:color w:val="000000"/>
        </w:rPr>
        <w:t xml:space="preserve"> та </w:t>
      </w:r>
      <w:proofErr w:type="spellStart"/>
      <w:r w:rsidRPr="00A16433">
        <w:rPr>
          <w:color w:val="000000"/>
        </w:rPr>
        <w:t>методи</w:t>
      </w:r>
      <w:proofErr w:type="spellEnd"/>
      <w:r w:rsidRPr="00A16433">
        <w:rPr>
          <w:color w:val="000000"/>
        </w:rPr>
        <w:t xml:space="preserve"> </w:t>
      </w:r>
      <w:proofErr w:type="spellStart"/>
      <w:r w:rsidRPr="00A16433">
        <w:rPr>
          <w:color w:val="000000"/>
        </w:rPr>
        <w:t>роботи</w:t>
      </w:r>
      <w:proofErr w:type="spellEnd"/>
      <w:r w:rsidRPr="00A16433">
        <w:rPr>
          <w:color w:val="000000"/>
        </w:rPr>
        <w:t xml:space="preserve"> </w:t>
      </w:r>
      <w:proofErr w:type="spellStart"/>
      <w:r w:rsidRPr="00A16433">
        <w:rPr>
          <w:color w:val="000000"/>
        </w:rPr>
        <w:t>гру</w:t>
      </w:r>
      <w:r>
        <w:rPr>
          <w:color w:val="000000"/>
          <w:lang w:val="uk-UA"/>
        </w:rPr>
        <w:t>нтуютьс</w:t>
      </w:r>
      <w:proofErr w:type="spellEnd"/>
      <w:r w:rsidRPr="00A16433">
        <w:rPr>
          <w:color w:val="000000"/>
        </w:rPr>
        <w:t xml:space="preserve">я на принципах </w:t>
      </w:r>
      <w:proofErr w:type="spellStart"/>
      <w:r w:rsidRPr="00A16433">
        <w:rPr>
          <w:color w:val="000000"/>
        </w:rPr>
        <w:t>ініціативи</w:t>
      </w:r>
      <w:proofErr w:type="spellEnd"/>
      <w:r w:rsidRPr="00A16433">
        <w:rPr>
          <w:color w:val="000000"/>
        </w:rPr>
        <w:t xml:space="preserve"> </w:t>
      </w:r>
      <w:proofErr w:type="spellStart"/>
      <w:r w:rsidRPr="00A16433">
        <w:rPr>
          <w:color w:val="000000"/>
        </w:rPr>
        <w:t>й</w:t>
      </w:r>
      <w:proofErr w:type="spellEnd"/>
      <w:r w:rsidRPr="00A16433">
        <w:rPr>
          <w:color w:val="000000"/>
        </w:rPr>
        <w:t xml:space="preserve"> </w:t>
      </w:r>
      <w:proofErr w:type="spellStart"/>
      <w:r w:rsidRPr="00A16433">
        <w:rPr>
          <w:color w:val="000000"/>
        </w:rPr>
        <w:t>самодіяльності</w:t>
      </w:r>
      <w:proofErr w:type="spellEnd"/>
      <w:r w:rsidRPr="00A16433">
        <w:rPr>
          <w:color w:val="000000"/>
        </w:rPr>
        <w:t xml:space="preserve"> </w:t>
      </w:r>
      <w:r>
        <w:rPr>
          <w:color w:val="000000"/>
          <w:lang w:val="uk-UA"/>
        </w:rPr>
        <w:t>студент</w:t>
      </w:r>
      <w:proofErr w:type="spellStart"/>
      <w:r w:rsidRPr="00A16433">
        <w:rPr>
          <w:color w:val="000000"/>
        </w:rPr>
        <w:t>ської</w:t>
      </w:r>
      <w:proofErr w:type="spellEnd"/>
      <w:r w:rsidRPr="00A16433">
        <w:rPr>
          <w:color w:val="000000"/>
        </w:rPr>
        <w:t xml:space="preserve"> </w:t>
      </w:r>
      <w:proofErr w:type="spellStart"/>
      <w:r w:rsidRPr="00A16433">
        <w:rPr>
          <w:color w:val="000000"/>
        </w:rPr>
        <w:t>молоді</w:t>
      </w:r>
      <w:proofErr w:type="spellEnd"/>
      <w:r w:rsidRPr="00A16433">
        <w:rPr>
          <w:color w:val="000000"/>
        </w:rPr>
        <w:t xml:space="preserve">, </w:t>
      </w:r>
      <w:proofErr w:type="spellStart"/>
      <w:r w:rsidRPr="00A16433">
        <w:rPr>
          <w:color w:val="000000"/>
        </w:rPr>
        <w:t>демократії</w:t>
      </w:r>
      <w:proofErr w:type="spellEnd"/>
      <w:r w:rsidRPr="00A16433">
        <w:rPr>
          <w:color w:val="000000"/>
        </w:rPr>
        <w:t xml:space="preserve"> </w:t>
      </w:r>
      <w:proofErr w:type="spellStart"/>
      <w:r w:rsidRPr="00A16433">
        <w:rPr>
          <w:color w:val="000000"/>
        </w:rPr>
        <w:t>і</w:t>
      </w:r>
      <w:proofErr w:type="spellEnd"/>
      <w:r w:rsidRPr="00A16433">
        <w:rPr>
          <w:color w:val="000000"/>
        </w:rPr>
        <w:t xml:space="preserve"> </w:t>
      </w:r>
      <w:proofErr w:type="spellStart"/>
      <w:r w:rsidRPr="00A16433">
        <w:rPr>
          <w:color w:val="000000"/>
        </w:rPr>
        <w:t>гуманізму</w:t>
      </w:r>
      <w:proofErr w:type="spellEnd"/>
      <w:r w:rsidRPr="00A16433">
        <w:rPr>
          <w:color w:val="000000"/>
        </w:rPr>
        <w:t xml:space="preserve">, </w:t>
      </w:r>
      <w:proofErr w:type="spellStart"/>
      <w:r w:rsidRPr="00A16433">
        <w:rPr>
          <w:color w:val="000000"/>
        </w:rPr>
        <w:t>розвитку</w:t>
      </w:r>
      <w:proofErr w:type="spellEnd"/>
      <w:r w:rsidRPr="00A16433">
        <w:rPr>
          <w:color w:val="000000"/>
        </w:rPr>
        <w:t xml:space="preserve"> </w:t>
      </w:r>
      <w:proofErr w:type="spellStart"/>
      <w:r w:rsidRPr="00A16433">
        <w:rPr>
          <w:color w:val="000000"/>
        </w:rPr>
        <w:t>національних</w:t>
      </w:r>
      <w:proofErr w:type="spellEnd"/>
      <w:r w:rsidRPr="00A16433">
        <w:rPr>
          <w:color w:val="000000"/>
        </w:rPr>
        <w:t xml:space="preserve"> </w:t>
      </w:r>
      <w:proofErr w:type="spellStart"/>
      <w:r w:rsidRPr="00A16433">
        <w:rPr>
          <w:color w:val="000000"/>
        </w:rPr>
        <w:t>і</w:t>
      </w:r>
      <w:proofErr w:type="spellEnd"/>
      <w:r w:rsidRPr="00A16433">
        <w:rPr>
          <w:color w:val="000000"/>
        </w:rPr>
        <w:t xml:space="preserve"> </w:t>
      </w:r>
      <w:proofErr w:type="spellStart"/>
      <w:r w:rsidRPr="00A16433">
        <w:rPr>
          <w:color w:val="000000"/>
        </w:rPr>
        <w:t>культурно-історичних</w:t>
      </w:r>
      <w:proofErr w:type="spellEnd"/>
      <w:r w:rsidRPr="00A16433">
        <w:rPr>
          <w:color w:val="000000"/>
        </w:rPr>
        <w:t xml:space="preserve"> </w:t>
      </w:r>
      <w:proofErr w:type="spellStart"/>
      <w:r w:rsidRPr="00A16433">
        <w:rPr>
          <w:color w:val="000000"/>
        </w:rPr>
        <w:t>традицій</w:t>
      </w:r>
      <w:proofErr w:type="spellEnd"/>
      <w:r w:rsidRPr="00A16433">
        <w:rPr>
          <w:color w:val="000000"/>
        </w:rPr>
        <w:t xml:space="preserve">, </w:t>
      </w:r>
      <w:proofErr w:type="spellStart"/>
      <w:r w:rsidRPr="00A16433">
        <w:rPr>
          <w:color w:val="000000"/>
        </w:rPr>
        <w:t>пріоритетності</w:t>
      </w:r>
      <w:proofErr w:type="spellEnd"/>
      <w:r w:rsidRPr="00A16433">
        <w:rPr>
          <w:color w:val="000000"/>
        </w:rPr>
        <w:t xml:space="preserve"> </w:t>
      </w:r>
      <w:proofErr w:type="spellStart"/>
      <w:r w:rsidRPr="00A16433">
        <w:rPr>
          <w:color w:val="000000"/>
        </w:rPr>
        <w:t>загальнолюдських</w:t>
      </w:r>
      <w:proofErr w:type="spellEnd"/>
      <w:r w:rsidRPr="00A16433">
        <w:rPr>
          <w:color w:val="000000"/>
        </w:rPr>
        <w:t xml:space="preserve"> </w:t>
      </w:r>
      <w:proofErr w:type="spellStart"/>
      <w:r w:rsidRPr="00A16433">
        <w:rPr>
          <w:color w:val="000000"/>
        </w:rPr>
        <w:t>духовних</w:t>
      </w:r>
      <w:proofErr w:type="spellEnd"/>
      <w:r w:rsidRPr="00A16433">
        <w:rPr>
          <w:color w:val="000000"/>
        </w:rPr>
        <w:t xml:space="preserve"> </w:t>
      </w:r>
      <w:proofErr w:type="spellStart"/>
      <w:r w:rsidRPr="00A16433">
        <w:rPr>
          <w:color w:val="000000"/>
        </w:rPr>
        <w:t>досягнень</w:t>
      </w:r>
      <w:proofErr w:type="spellEnd"/>
      <w:r w:rsidRPr="00A16433">
        <w:rPr>
          <w:color w:val="000000"/>
        </w:rPr>
        <w:t xml:space="preserve"> </w:t>
      </w:r>
      <w:proofErr w:type="spellStart"/>
      <w:r w:rsidRPr="00A16433">
        <w:rPr>
          <w:color w:val="000000"/>
        </w:rPr>
        <w:t>і</w:t>
      </w:r>
      <w:proofErr w:type="spellEnd"/>
      <w:r w:rsidRPr="00A16433">
        <w:rPr>
          <w:color w:val="000000"/>
        </w:rPr>
        <w:t xml:space="preserve"> </w:t>
      </w:r>
      <w:proofErr w:type="spellStart"/>
      <w:r w:rsidRPr="00A16433">
        <w:rPr>
          <w:color w:val="000000"/>
        </w:rPr>
        <w:t>цінностей</w:t>
      </w:r>
      <w:proofErr w:type="spellEnd"/>
      <w:r w:rsidRPr="00A16433">
        <w:rPr>
          <w:color w:val="000000"/>
        </w:rPr>
        <w:t>.</w:t>
      </w:r>
    </w:p>
    <w:p w:rsidR="008B4E85" w:rsidRPr="00FA0832" w:rsidRDefault="008B4E85" w:rsidP="008B4E85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FA0832">
        <w:rPr>
          <w:color w:val="000000"/>
          <w:sz w:val="28"/>
          <w:szCs w:val="28"/>
        </w:rPr>
        <w:t>Спортивно-оздоровча</w:t>
      </w:r>
      <w:proofErr w:type="spellEnd"/>
      <w:r w:rsidRPr="00FA0832">
        <w:rPr>
          <w:color w:val="000000"/>
          <w:sz w:val="28"/>
          <w:szCs w:val="28"/>
        </w:rPr>
        <w:t xml:space="preserve"> робота </w:t>
      </w:r>
      <w:proofErr w:type="spellStart"/>
      <w:r w:rsidRPr="00FA0832">
        <w:rPr>
          <w:color w:val="000000"/>
          <w:sz w:val="28"/>
          <w:szCs w:val="28"/>
        </w:rPr>
        <w:t>має</w:t>
      </w:r>
      <w:proofErr w:type="spellEnd"/>
      <w:r w:rsidRPr="00FA0832">
        <w:rPr>
          <w:color w:val="000000"/>
          <w:sz w:val="28"/>
          <w:szCs w:val="28"/>
        </w:rPr>
        <w:t xml:space="preserve"> </w:t>
      </w:r>
      <w:proofErr w:type="spellStart"/>
      <w:r w:rsidRPr="00FA0832">
        <w:rPr>
          <w:color w:val="000000"/>
          <w:sz w:val="28"/>
          <w:szCs w:val="28"/>
        </w:rPr>
        <w:t>дві</w:t>
      </w:r>
      <w:proofErr w:type="spellEnd"/>
      <w:r w:rsidRPr="00FA0832">
        <w:rPr>
          <w:color w:val="000000"/>
          <w:sz w:val="28"/>
          <w:szCs w:val="28"/>
        </w:rPr>
        <w:t xml:space="preserve"> </w:t>
      </w:r>
      <w:proofErr w:type="spellStart"/>
      <w:r w:rsidRPr="00FA0832">
        <w:rPr>
          <w:color w:val="000000"/>
          <w:sz w:val="28"/>
          <w:szCs w:val="28"/>
        </w:rPr>
        <w:t>взаємопов’язані</w:t>
      </w:r>
      <w:proofErr w:type="spellEnd"/>
      <w:r w:rsidRPr="00FA0832">
        <w:rPr>
          <w:color w:val="000000"/>
          <w:sz w:val="28"/>
          <w:szCs w:val="28"/>
        </w:rPr>
        <w:t xml:space="preserve"> </w:t>
      </w:r>
      <w:proofErr w:type="spellStart"/>
      <w:r w:rsidRPr="00FA0832">
        <w:rPr>
          <w:color w:val="000000"/>
          <w:sz w:val="28"/>
          <w:szCs w:val="28"/>
        </w:rPr>
        <w:t>сторони</w:t>
      </w:r>
      <w:proofErr w:type="spellEnd"/>
      <w:r w:rsidRPr="00FA0832">
        <w:rPr>
          <w:color w:val="000000"/>
          <w:sz w:val="28"/>
          <w:szCs w:val="28"/>
        </w:rPr>
        <w:t xml:space="preserve">. Одна — </w:t>
      </w:r>
      <w:proofErr w:type="spellStart"/>
      <w:r w:rsidRPr="00FA0832">
        <w:rPr>
          <w:color w:val="000000"/>
          <w:sz w:val="28"/>
          <w:szCs w:val="28"/>
        </w:rPr>
        <w:t>це</w:t>
      </w:r>
      <w:proofErr w:type="spellEnd"/>
      <w:r w:rsidRPr="00FA0832">
        <w:rPr>
          <w:color w:val="000000"/>
          <w:sz w:val="28"/>
          <w:szCs w:val="28"/>
        </w:rPr>
        <w:t xml:space="preserve"> </w:t>
      </w:r>
      <w:proofErr w:type="spellStart"/>
      <w:r w:rsidRPr="00FA0832">
        <w:rPr>
          <w:color w:val="000000"/>
          <w:sz w:val="28"/>
          <w:szCs w:val="28"/>
        </w:rPr>
        <w:t>педагогічний</w:t>
      </w:r>
      <w:proofErr w:type="spellEnd"/>
      <w:r w:rsidRPr="00FA0832">
        <w:rPr>
          <w:color w:val="000000"/>
          <w:sz w:val="28"/>
          <w:szCs w:val="28"/>
        </w:rPr>
        <w:t xml:space="preserve"> </w:t>
      </w:r>
      <w:proofErr w:type="spellStart"/>
      <w:r w:rsidRPr="00FA0832">
        <w:rPr>
          <w:color w:val="000000"/>
          <w:sz w:val="28"/>
          <w:szCs w:val="28"/>
        </w:rPr>
        <w:t>вплив</w:t>
      </w:r>
      <w:proofErr w:type="spellEnd"/>
      <w:r w:rsidRPr="00FA0832">
        <w:rPr>
          <w:color w:val="000000"/>
          <w:sz w:val="28"/>
          <w:szCs w:val="28"/>
        </w:rPr>
        <w:t xml:space="preserve"> </w:t>
      </w:r>
      <w:proofErr w:type="spellStart"/>
      <w:r w:rsidRPr="00FA0832">
        <w:rPr>
          <w:color w:val="000000"/>
          <w:sz w:val="28"/>
          <w:szCs w:val="28"/>
        </w:rPr>
        <w:t>ви</w:t>
      </w:r>
      <w:r w:rsidR="00FA0832" w:rsidRPr="00FA0832">
        <w:rPr>
          <w:color w:val="000000"/>
          <w:sz w:val="28"/>
          <w:szCs w:val="28"/>
          <w:lang w:val="uk-UA"/>
        </w:rPr>
        <w:t>кладача</w:t>
      </w:r>
      <w:proofErr w:type="spellEnd"/>
      <w:r w:rsidRPr="00FA0832">
        <w:rPr>
          <w:color w:val="000000"/>
          <w:sz w:val="28"/>
          <w:szCs w:val="28"/>
        </w:rPr>
        <w:t xml:space="preserve">, </w:t>
      </w:r>
      <w:proofErr w:type="spellStart"/>
      <w:r w:rsidRPr="00FA0832">
        <w:rPr>
          <w:color w:val="000000"/>
          <w:sz w:val="28"/>
          <w:szCs w:val="28"/>
        </w:rPr>
        <w:t>колективу</w:t>
      </w:r>
      <w:proofErr w:type="spellEnd"/>
      <w:r w:rsidRPr="00FA0832">
        <w:rPr>
          <w:color w:val="000000"/>
          <w:sz w:val="28"/>
          <w:szCs w:val="28"/>
        </w:rPr>
        <w:t xml:space="preserve">, друга — </w:t>
      </w:r>
      <w:proofErr w:type="spellStart"/>
      <w:r w:rsidRPr="00FA0832">
        <w:rPr>
          <w:color w:val="000000"/>
          <w:sz w:val="28"/>
          <w:szCs w:val="28"/>
        </w:rPr>
        <w:t>готовність</w:t>
      </w:r>
      <w:proofErr w:type="spellEnd"/>
      <w:r w:rsidRPr="00FA0832">
        <w:rPr>
          <w:color w:val="000000"/>
          <w:sz w:val="28"/>
          <w:szCs w:val="28"/>
        </w:rPr>
        <w:t xml:space="preserve"> </w:t>
      </w:r>
      <w:proofErr w:type="spellStart"/>
      <w:r w:rsidRPr="00FA0832">
        <w:rPr>
          <w:color w:val="000000"/>
          <w:sz w:val="28"/>
          <w:szCs w:val="28"/>
        </w:rPr>
        <w:t>вихованця</w:t>
      </w:r>
      <w:proofErr w:type="spellEnd"/>
      <w:r w:rsidRPr="00FA0832">
        <w:rPr>
          <w:color w:val="000000"/>
          <w:sz w:val="28"/>
          <w:szCs w:val="28"/>
        </w:rPr>
        <w:t xml:space="preserve"> </w:t>
      </w:r>
      <w:proofErr w:type="spellStart"/>
      <w:r w:rsidRPr="00FA0832">
        <w:rPr>
          <w:color w:val="000000"/>
          <w:sz w:val="28"/>
          <w:szCs w:val="28"/>
        </w:rPr>
        <w:t>сприйняти</w:t>
      </w:r>
      <w:proofErr w:type="spellEnd"/>
      <w:r w:rsidRPr="00FA0832">
        <w:rPr>
          <w:color w:val="000000"/>
          <w:sz w:val="28"/>
          <w:szCs w:val="28"/>
        </w:rPr>
        <w:t xml:space="preserve"> </w:t>
      </w:r>
      <w:proofErr w:type="spellStart"/>
      <w:r w:rsidRPr="00FA0832">
        <w:rPr>
          <w:color w:val="000000"/>
          <w:sz w:val="28"/>
          <w:szCs w:val="28"/>
        </w:rPr>
        <w:t>й</w:t>
      </w:r>
      <w:proofErr w:type="spellEnd"/>
      <w:r w:rsidRPr="00FA0832">
        <w:rPr>
          <w:color w:val="000000"/>
          <w:sz w:val="28"/>
          <w:szCs w:val="28"/>
        </w:rPr>
        <w:t xml:space="preserve"> </w:t>
      </w:r>
      <w:proofErr w:type="spellStart"/>
      <w:r w:rsidRPr="00FA0832">
        <w:rPr>
          <w:color w:val="000000"/>
          <w:sz w:val="28"/>
          <w:szCs w:val="28"/>
        </w:rPr>
        <w:t>усвідомити</w:t>
      </w:r>
      <w:proofErr w:type="spellEnd"/>
      <w:r w:rsidRPr="00FA0832">
        <w:rPr>
          <w:color w:val="000000"/>
          <w:sz w:val="28"/>
          <w:szCs w:val="28"/>
        </w:rPr>
        <w:t xml:space="preserve"> </w:t>
      </w:r>
      <w:proofErr w:type="spellStart"/>
      <w:r w:rsidRPr="00FA0832">
        <w:rPr>
          <w:color w:val="000000"/>
          <w:sz w:val="28"/>
          <w:szCs w:val="28"/>
        </w:rPr>
        <w:t>цей</w:t>
      </w:r>
      <w:proofErr w:type="spellEnd"/>
      <w:r w:rsidRPr="00FA0832">
        <w:rPr>
          <w:color w:val="000000"/>
          <w:sz w:val="28"/>
          <w:szCs w:val="28"/>
        </w:rPr>
        <w:t xml:space="preserve"> </w:t>
      </w:r>
      <w:proofErr w:type="spellStart"/>
      <w:r w:rsidRPr="00FA0832">
        <w:rPr>
          <w:color w:val="000000"/>
          <w:sz w:val="28"/>
          <w:szCs w:val="28"/>
        </w:rPr>
        <w:t>вплив</w:t>
      </w:r>
      <w:proofErr w:type="spellEnd"/>
      <w:r w:rsidRPr="00FA0832">
        <w:rPr>
          <w:color w:val="000000"/>
          <w:sz w:val="28"/>
          <w:szCs w:val="28"/>
        </w:rPr>
        <w:t xml:space="preserve">. </w:t>
      </w:r>
    </w:p>
    <w:p w:rsidR="00E20CE2" w:rsidRPr="00E20CE2" w:rsidRDefault="00E20CE2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A083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Продуктивний відпочинок студент</w:t>
      </w:r>
      <w:r w:rsidR="00FA083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ів - це важлива складова </w:t>
      </w:r>
      <w:proofErr w:type="spellStart"/>
      <w:r w:rsidR="00FA083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позанавчальн</w:t>
      </w:r>
      <w:r w:rsidRPr="00FA083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ого</w:t>
      </w:r>
      <w:proofErr w:type="spellEnd"/>
      <w:r w:rsidRPr="00FA083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процесу.</w:t>
      </w:r>
    </w:p>
    <w:p w:rsidR="00E20CE2" w:rsidRPr="00E20CE2" w:rsidRDefault="00E20CE2" w:rsidP="00E20CE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Від того, наскільки повноцінно студенти використовують час, відпущений їм для відпочинку, настільки повно вони відновлять свої сили для подальшого навчання у вузі. Для активного відпочинку студентам необхідно не прос</w:t>
      </w:r>
      <w:r w:rsidR="00FA083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то вільний час, а час, заповнений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заздалегідь спланованим відпочинком, 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щоб, відпочиваючи, студенти набували нові навички, вели здоровий спосіб життя, займалися спортом, розвивалися інтелектуально, займалися творчістю, тобто студентам необхідний відпочинок систем</w:t>
      </w:r>
      <w:r w:rsidR="00FA083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атичн</w:t>
      </w: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ий і організований.</w:t>
      </w:r>
    </w:p>
    <w:p w:rsidR="003762B2" w:rsidRDefault="00E20CE2" w:rsidP="003762B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20CE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Щороку студенти 2 і 3 курсів відділення «Фізичне виховання» проходять спортивно-тренувальні збори на базі «Педагог», які поєднують у собі спортивну підготовку та відпочинок.</w:t>
      </w:r>
    </w:p>
    <w:p w:rsidR="003762B2" w:rsidRDefault="003762B2" w:rsidP="003762B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762B2" w:rsidRDefault="003762B2" w:rsidP="003762B2">
      <w:pPr>
        <w:spacing w:after="0" w:line="240" w:lineRule="auto"/>
        <w:ind w:firstLine="708"/>
        <w:jc w:val="center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762B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drawing>
          <wp:inline distT="0" distB="0" distL="0" distR="0">
            <wp:extent cx="3739490" cy="2856015"/>
            <wp:effectExtent l="19050" t="0" r="0" b="0"/>
            <wp:docPr id="35" name="Рисунок 26" descr="H:\фото\DSC035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:\фото\DSC0353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902" cy="2858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62B2" w:rsidRDefault="003762B2" w:rsidP="003762B2">
      <w:pPr>
        <w:spacing w:after="0" w:line="240" w:lineRule="auto"/>
        <w:ind w:firstLine="708"/>
        <w:jc w:val="center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20CE2" w:rsidRPr="003762B2" w:rsidRDefault="003762B2" w:rsidP="003762B2">
      <w:pPr>
        <w:spacing w:after="0" w:line="240" w:lineRule="auto"/>
        <w:ind w:firstLine="708"/>
        <w:jc w:val="center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762B2">
        <w:rPr>
          <w:noProof/>
          <w:lang w:eastAsia="ru-RU"/>
        </w:rPr>
        <w:drawing>
          <wp:inline distT="0" distB="0" distL="0" distR="0">
            <wp:extent cx="5164529" cy="3033080"/>
            <wp:effectExtent l="19050" t="0" r="0" b="0"/>
            <wp:docPr id="36" name="Рисунок 27" descr="H:\фото\DSC035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H:\фото\DSC0357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018" cy="303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62B2" w:rsidRDefault="003762B2" w:rsidP="005B0F0E">
      <w:pPr>
        <w:spacing w:after="0" w:line="24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  <w:lang w:val="uk-UA"/>
        </w:rPr>
      </w:pPr>
    </w:p>
    <w:p w:rsidR="005B0F0E" w:rsidRDefault="00FA0832" w:rsidP="005B0F0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AD2452">
        <w:rPr>
          <w:rFonts w:cs="Times New Roman"/>
          <w:sz w:val="28"/>
          <w:szCs w:val="28"/>
          <w:shd w:val="clear" w:color="auto" w:fill="FFFFFF"/>
        </w:rPr>
        <w:t>Таким чином,</w:t>
      </w:r>
      <w:r w:rsidRPr="00AD2452">
        <w:rPr>
          <w:rStyle w:val="apple-converted-space"/>
          <w:rFonts w:cs="Times New Roman"/>
          <w:color w:val="3A505C"/>
          <w:sz w:val="28"/>
          <w:szCs w:val="28"/>
          <w:shd w:val="clear" w:color="auto" w:fill="FFFFFF"/>
        </w:rPr>
        <w:t> </w:t>
      </w:r>
      <w:r w:rsidR="005B0F0E">
        <w:rPr>
          <w:rStyle w:val="apple-converted-space"/>
          <w:rFonts w:cs="Times New Roman"/>
          <w:color w:val="3A505C"/>
          <w:sz w:val="28"/>
          <w:szCs w:val="28"/>
          <w:shd w:val="clear" w:color="auto" w:fill="FFFFFF"/>
          <w:lang w:val="uk-UA"/>
        </w:rPr>
        <w:t xml:space="preserve"> </w:t>
      </w:r>
      <w:r w:rsidR="005B0F0E">
        <w:rPr>
          <w:rFonts w:eastAsia="Times New Roman"/>
          <w:sz w:val="28"/>
          <w:szCs w:val="28"/>
          <w:lang w:val="uk-UA"/>
        </w:rPr>
        <w:t>по</w:t>
      </w:r>
      <w:r w:rsidR="005B0F0E" w:rsidRPr="00B0515A">
        <w:rPr>
          <w:rFonts w:eastAsia="Times New Roman"/>
          <w:sz w:val="28"/>
          <w:szCs w:val="28"/>
          <w:lang w:val="uk-UA"/>
        </w:rPr>
        <w:t xml:space="preserve">етапно організована система </w:t>
      </w:r>
      <w:r w:rsidR="005B0F0E">
        <w:rPr>
          <w:rFonts w:eastAsia="Times New Roman"/>
          <w:sz w:val="28"/>
          <w:szCs w:val="28"/>
          <w:lang w:val="uk-UA"/>
        </w:rPr>
        <w:t xml:space="preserve">організації               </w:t>
      </w:r>
      <w:r w:rsidR="00AD2452" w:rsidRPr="00AD24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фізкультурно-спортивн</w:t>
      </w:r>
      <w:r w:rsidR="005B0F0E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ої</w:t>
      </w:r>
      <w:r w:rsidR="00AD2452" w:rsidRPr="00AD24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D2452" w:rsidRPr="00AD2452">
        <w:rPr>
          <w:rFonts w:cs="Times New Roman"/>
          <w:sz w:val="28"/>
          <w:szCs w:val="28"/>
          <w:lang w:val="uk-UA"/>
        </w:rPr>
        <w:t>діяльності</w:t>
      </w:r>
      <w:r w:rsidR="00AD2452" w:rsidRPr="005D68CA">
        <w:rPr>
          <w:rFonts w:cs="Times New Roman"/>
          <w:b/>
          <w:sz w:val="28"/>
          <w:szCs w:val="28"/>
          <w:lang w:val="uk-UA"/>
        </w:rPr>
        <w:t xml:space="preserve"> </w:t>
      </w:r>
      <w:proofErr w:type="spellStart"/>
      <w:r w:rsidRPr="00AD2452">
        <w:rPr>
          <w:rFonts w:cs="Times New Roman"/>
          <w:sz w:val="28"/>
          <w:szCs w:val="28"/>
          <w:shd w:val="clear" w:color="auto" w:fill="FFFFFF"/>
        </w:rPr>
        <w:t>є</w:t>
      </w:r>
      <w:proofErr w:type="spellEnd"/>
      <w:r w:rsidRPr="00AD245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2452">
        <w:rPr>
          <w:rFonts w:cs="Times New Roman"/>
          <w:sz w:val="28"/>
          <w:szCs w:val="28"/>
          <w:shd w:val="clear" w:color="auto" w:fill="FFFFFF"/>
        </w:rPr>
        <w:t>важливим</w:t>
      </w:r>
      <w:proofErr w:type="spellEnd"/>
      <w:r w:rsidRPr="00AD245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2452">
        <w:rPr>
          <w:rFonts w:cs="Times New Roman"/>
          <w:sz w:val="28"/>
          <w:szCs w:val="28"/>
          <w:shd w:val="clear" w:color="auto" w:fill="FFFFFF"/>
        </w:rPr>
        <w:t>чинником</w:t>
      </w:r>
      <w:proofErr w:type="spellEnd"/>
      <w:r w:rsidRPr="00AD2452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proofErr w:type="spellStart"/>
      <w:r w:rsidRPr="00AD2452">
        <w:rPr>
          <w:rStyle w:val="blue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формування</w:t>
      </w:r>
      <w:proofErr w:type="spellEnd"/>
      <w:r w:rsidRPr="00AD2452">
        <w:rPr>
          <w:rStyle w:val="blue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здорового способу </w:t>
      </w:r>
      <w:proofErr w:type="spellStart"/>
      <w:r w:rsidRPr="00AD2452">
        <w:rPr>
          <w:rStyle w:val="blue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життя</w:t>
      </w:r>
      <w:proofErr w:type="spellEnd"/>
      <w:r w:rsidRPr="00AD2452">
        <w:rPr>
          <w:rStyle w:val="blue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D2452">
        <w:rPr>
          <w:rStyle w:val="blue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студентської</w:t>
      </w:r>
      <w:proofErr w:type="spellEnd"/>
      <w:r w:rsidRPr="00AD2452">
        <w:rPr>
          <w:rStyle w:val="blue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D2452">
        <w:rPr>
          <w:rStyle w:val="blue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молоді</w:t>
      </w:r>
      <w:proofErr w:type="spellEnd"/>
      <w:r w:rsidRPr="00AD2452">
        <w:rPr>
          <w:rStyle w:val="blue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AD2452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proofErr w:type="spellStart"/>
      <w:r w:rsidRPr="00AD2452">
        <w:rPr>
          <w:rFonts w:cs="Times New Roman"/>
          <w:sz w:val="28"/>
          <w:szCs w:val="28"/>
          <w:shd w:val="clear" w:color="auto" w:fill="FFFFFF"/>
        </w:rPr>
        <w:t>Саме</w:t>
      </w:r>
      <w:proofErr w:type="spellEnd"/>
      <w:r w:rsidRPr="00AD245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D2452">
        <w:rPr>
          <w:rFonts w:cs="Times New Roman"/>
          <w:sz w:val="28"/>
          <w:szCs w:val="28"/>
          <w:shd w:val="clear" w:color="auto" w:fill="FFFFFF"/>
        </w:rPr>
        <w:t>п</w:t>
      </w:r>
      <w:proofErr w:type="gramEnd"/>
      <w:r w:rsidRPr="00AD2452">
        <w:rPr>
          <w:rFonts w:cs="Times New Roman"/>
          <w:sz w:val="28"/>
          <w:szCs w:val="28"/>
          <w:shd w:val="clear" w:color="auto" w:fill="FFFFFF"/>
        </w:rPr>
        <w:t>ід</w:t>
      </w:r>
      <w:proofErr w:type="spellEnd"/>
      <w:r w:rsidRPr="00AD2452">
        <w:rPr>
          <w:rFonts w:cs="Times New Roman"/>
          <w:sz w:val="28"/>
          <w:szCs w:val="28"/>
          <w:shd w:val="clear" w:color="auto" w:fill="FFFFFF"/>
        </w:rPr>
        <w:t xml:space="preserve"> час занять </w:t>
      </w:r>
      <w:proofErr w:type="spellStart"/>
      <w:r w:rsidRPr="00AD2452">
        <w:rPr>
          <w:rFonts w:cs="Times New Roman"/>
          <w:sz w:val="28"/>
          <w:szCs w:val="28"/>
          <w:shd w:val="clear" w:color="auto" w:fill="FFFFFF"/>
        </w:rPr>
        <w:t>фізичною</w:t>
      </w:r>
      <w:proofErr w:type="spellEnd"/>
      <w:r w:rsidRPr="00AD2452">
        <w:rPr>
          <w:rFonts w:cs="Times New Roman"/>
          <w:sz w:val="28"/>
          <w:szCs w:val="28"/>
          <w:shd w:val="clear" w:color="auto" w:fill="FFFFFF"/>
        </w:rPr>
        <w:t xml:space="preserve"> культурою</w:t>
      </w:r>
      <w:r w:rsidR="00E02F45">
        <w:rPr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="00E02F45">
        <w:rPr>
          <w:sz w:val="28"/>
          <w:szCs w:val="28"/>
          <w:shd w:val="clear" w:color="auto" w:fill="FFFFFF"/>
          <w:lang w:val="uk-UA"/>
        </w:rPr>
        <w:t>позанавчальної</w:t>
      </w:r>
      <w:proofErr w:type="spellEnd"/>
      <w:r w:rsidR="00E02F45">
        <w:rPr>
          <w:sz w:val="28"/>
          <w:szCs w:val="28"/>
          <w:shd w:val="clear" w:color="auto" w:fill="FFFFFF"/>
          <w:lang w:val="uk-UA"/>
        </w:rPr>
        <w:t xml:space="preserve"> спортивно-оздоровчої роботи</w:t>
      </w:r>
      <w:r w:rsidRPr="00AD245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2452">
        <w:rPr>
          <w:rFonts w:cs="Times New Roman"/>
          <w:sz w:val="28"/>
          <w:szCs w:val="28"/>
          <w:shd w:val="clear" w:color="auto" w:fill="FFFFFF"/>
        </w:rPr>
        <w:t>відбувається</w:t>
      </w:r>
      <w:proofErr w:type="spellEnd"/>
      <w:r w:rsidRPr="00AD245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2452">
        <w:rPr>
          <w:rFonts w:cs="Times New Roman"/>
          <w:sz w:val="28"/>
          <w:szCs w:val="28"/>
          <w:shd w:val="clear" w:color="auto" w:fill="FFFFFF"/>
        </w:rPr>
        <w:t>усвідомлення</w:t>
      </w:r>
      <w:proofErr w:type="spellEnd"/>
      <w:r w:rsidRPr="00AD245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2452">
        <w:rPr>
          <w:rFonts w:cs="Times New Roman"/>
          <w:sz w:val="28"/>
          <w:szCs w:val="28"/>
          <w:shd w:val="clear" w:color="auto" w:fill="FFFFFF"/>
        </w:rPr>
        <w:t>важливості</w:t>
      </w:r>
      <w:proofErr w:type="spellEnd"/>
      <w:r w:rsidRPr="00AD245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2452">
        <w:rPr>
          <w:rFonts w:cs="Times New Roman"/>
          <w:sz w:val="28"/>
          <w:szCs w:val="28"/>
          <w:shd w:val="clear" w:color="auto" w:fill="FFFFFF"/>
        </w:rPr>
        <w:t>дотримання</w:t>
      </w:r>
      <w:proofErr w:type="spellEnd"/>
      <w:r w:rsidRPr="00AD245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2452">
        <w:rPr>
          <w:rFonts w:cs="Times New Roman"/>
          <w:sz w:val="28"/>
          <w:szCs w:val="28"/>
          <w:shd w:val="clear" w:color="auto" w:fill="FFFFFF"/>
        </w:rPr>
        <w:t>основних</w:t>
      </w:r>
      <w:proofErr w:type="spellEnd"/>
      <w:r w:rsidRPr="00AD245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2452">
        <w:rPr>
          <w:rFonts w:cs="Times New Roman"/>
          <w:sz w:val="28"/>
          <w:szCs w:val="28"/>
          <w:shd w:val="clear" w:color="auto" w:fill="FFFFFF"/>
        </w:rPr>
        <w:t>здоров’язберігаючих</w:t>
      </w:r>
      <w:proofErr w:type="spellEnd"/>
      <w:r w:rsidRPr="00AD245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2452">
        <w:rPr>
          <w:rFonts w:cs="Times New Roman"/>
          <w:sz w:val="28"/>
          <w:szCs w:val="28"/>
          <w:shd w:val="clear" w:color="auto" w:fill="FFFFFF"/>
        </w:rPr>
        <w:t>принципів</w:t>
      </w:r>
      <w:proofErr w:type="spellEnd"/>
      <w:r w:rsidRPr="00AD2452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D2452">
        <w:rPr>
          <w:rFonts w:cs="Times New Roman"/>
          <w:sz w:val="28"/>
          <w:szCs w:val="28"/>
          <w:shd w:val="clear" w:color="auto" w:fill="FFFFFF"/>
        </w:rPr>
        <w:t>Тільки</w:t>
      </w:r>
      <w:proofErr w:type="spellEnd"/>
      <w:r w:rsidRPr="00AD2452">
        <w:rPr>
          <w:rFonts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AD2452">
        <w:rPr>
          <w:rFonts w:cs="Times New Roman"/>
          <w:sz w:val="28"/>
          <w:szCs w:val="28"/>
          <w:shd w:val="clear" w:color="auto" w:fill="FFFFFF"/>
        </w:rPr>
        <w:t>допомогою</w:t>
      </w:r>
      <w:proofErr w:type="spellEnd"/>
      <w:r w:rsidRPr="00AD245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2452">
        <w:rPr>
          <w:rFonts w:cs="Times New Roman"/>
          <w:sz w:val="28"/>
          <w:szCs w:val="28"/>
          <w:shd w:val="clear" w:color="auto" w:fill="FFFFFF"/>
        </w:rPr>
        <w:t>постійного</w:t>
      </w:r>
      <w:proofErr w:type="spellEnd"/>
      <w:r w:rsidRPr="00AD245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2452">
        <w:rPr>
          <w:rFonts w:cs="Times New Roman"/>
          <w:sz w:val="28"/>
          <w:szCs w:val="28"/>
          <w:shd w:val="clear" w:color="auto" w:fill="FFFFFF"/>
        </w:rPr>
        <w:t>фізичного</w:t>
      </w:r>
      <w:proofErr w:type="spellEnd"/>
      <w:r w:rsidRPr="00AD245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2452">
        <w:rPr>
          <w:rFonts w:cs="Times New Roman"/>
          <w:sz w:val="28"/>
          <w:szCs w:val="28"/>
          <w:shd w:val="clear" w:color="auto" w:fill="FFFFFF"/>
        </w:rPr>
        <w:t>вправляння</w:t>
      </w:r>
      <w:proofErr w:type="spellEnd"/>
      <w:r w:rsidRPr="00AD245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2452">
        <w:rPr>
          <w:rFonts w:cs="Times New Roman"/>
          <w:sz w:val="28"/>
          <w:szCs w:val="28"/>
          <w:shd w:val="clear" w:color="auto" w:fill="FFFFFF"/>
        </w:rPr>
        <w:t>можна</w:t>
      </w:r>
      <w:proofErr w:type="spellEnd"/>
      <w:r w:rsidRPr="00AD245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2452">
        <w:rPr>
          <w:rFonts w:cs="Times New Roman"/>
          <w:sz w:val="28"/>
          <w:szCs w:val="28"/>
          <w:shd w:val="clear" w:color="auto" w:fill="FFFFFF"/>
        </w:rPr>
        <w:t>досягти</w:t>
      </w:r>
      <w:proofErr w:type="spellEnd"/>
      <w:r w:rsidRPr="00AD245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2452">
        <w:rPr>
          <w:rFonts w:cs="Times New Roman"/>
          <w:sz w:val="28"/>
          <w:szCs w:val="28"/>
          <w:shd w:val="clear" w:color="auto" w:fill="FFFFFF"/>
        </w:rPr>
        <w:t>збільшення</w:t>
      </w:r>
      <w:proofErr w:type="spellEnd"/>
      <w:r>
        <w:rPr>
          <w:rFonts w:ascii="Verdana sans-serif" w:hAnsi="Verdana sans-serif"/>
          <w:color w:val="3A505C"/>
          <w:sz w:val="15"/>
          <w:szCs w:val="15"/>
          <w:shd w:val="clear" w:color="auto" w:fill="FFFFFF"/>
        </w:rPr>
        <w:t xml:space="preserve"> </w:t>
      </w:r>
      <w:proofErr w:type="spellStart"/>
      <w:r w:rsidRPr="00E02F45">
        <w:rPr>
          <w:rFonts w:cs="Times New Roman"/>
          <w:sz w:val="28"/>
          <w:szCs w:val="28"/>
          <w:shd w:val="clear" w:color="auto" w:fill="FFFFFF"/>
        </w:rPr>
        <w:t>активності</w:t>
      </w:r>
      <w:proofErr w:type="spellEnd"/>
      <w:r w:rsidRPr="00E02F45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E02F4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02F45">
        <w:rPr>
          <w:rFonts w:cs="Times New Roman"/>
          <w:sz w:val="28"/>
          <w:szCs w:val="28"/>
          <w:shd w:val="clear" w:color="auto" w:fill="FFFFFF"/>
        </w:rPr>
        <w:t>організму</w:t>
      </w:r>
      <w:proofErr w:type="spellEnd"/>
      <w:r w:rsidRPr="00E02F45">
        <w:rPr>
          <w:rFonts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E02F45">
        <w:rPr>
          <w:rFonts w:cs="Times New Roman"/>
          <w:sz w:val="28"/>
          <w:szCs w:val="28"/>
          <w:shd w:val="clear" w:color="auto" w:fill="FFFFFF"/>
        </w:rPr>
        <w:t>розвинути</w:t>
      </w:r>
      <w:proofErr w:type="spellEnd"/>
      <w:r w:rsidRPr="00E02F4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2F45">
        <w:rPr>
          <w:rFonts w:cs="Times New Roman"/>
          <w:sz w:val="28"/>
          <w:szCs w:val="28"/>
          <w:shd w:val="clear" w:color="auto" w:fill="FFFFFF"/>
        </w:rPr>
        <w:t>його</w:t>
      </w:r>
      <w:proofErr w:type="spellEnd"/>
      <w:r w:rsidRPr="00E02F4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2F45">
        <w:rPr>
          <w:rFonts w:cs="Times New Roman"/>
          <w:sz w:val="28"/>
          <w:szCs w:val="28"/>
          <w:shd w:val="clear" w:color="auto" w:fill="FFFFFF"/>
        </w:rPr>
        <w:t>фізичний</w:t>
      </w:r>
      <w:proofErr w:type="spellEnd"/>
      <w:r w:rsidRPr="00E02F4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2F45">
        <w:rPr>
          <w:rFonts w:cs="Times New Roman"/>
          <w:sz w:val="28"/>
          <w:szCs w:val="28"/>
          <w:shd w:val="clear" w:color="auto" w:fill="FFFFFF"/>
        </w:rPr>
        <w:lastRenderedPageBreak/>
        <w:t>потенціал</w:t>
      </w:r>
      <w:proofErr w:type="spellEnd"/>
      <w:r w:rsidR="005B0F0E">
        <w:rPr>
          <w:rFonts w:cs="Times New Roman"/>
          <w:sz w:val="28"/>
          <w:szCs w:val="28"/>
          <w:shd w:val="clear" w:color="auto" w:fill="FFFFFF"/>
          <w:lang w:val="uk-UA"/>
        </w:rPr>
        <w:t>,</w:t>
      </w:r>
      <w:r w:rsidR="005B0F0E" w:rsidRPr="00B0515A">
        <w:rPr>
          <w:rFonts w:eastAsia="Times New Roman"/>
          <w:sz w:val="28"/>
          <w:szCs w:val="28"/>
          <w:lang w:val="uk-UA"/>
        </w:rPr>
        <w:t xml:space="preserve"> забезпеч</w:t>
      </w:r>
      <w:r w:rsidR="005B0F0E">
        <w:rPr>
          <w:rFonts w:eastAsia="Times New Roman"/>
          <w:sz w:val="28"/>
          <w:szCs w:val="28"/>
          <w:lang w:val="uk-UA"/>
        </w:rPr>
        <w:t xml:space="preserve">ити </w:t>
      </w:r>
      <w:r w:rsidR="005B0F0E" w:rsidRPr="00B0515A">
        <w:rPr>
          <w:rFonts w:eastAsia="Times New Roman"/>
          <w:sz w:val="28"/>
          <w:szCs w:val="28"/>
          <w:lang w:val="uk-UA"/>
        </w:rPr>
        <w:t xml:space="preserve"> ефективне формування у </w:t>
      </w:r>
      <w:r w:rsidR="005B0F0E">
        <w:rPr>
          <w:rFonts w:eastAsia="Times New Roman"/>
          <w:sz w:val="28"/>
          <w:szCs w:val="28"/>
          <w:lang w:val="uk-UA"/>
        </w:rPr>
        <w:t>студент</w:t>
      </w:r>
      <w:r w:rsidR="005B0F0E" w:rsidRPr="00B0515A">
        <w:rPr>
          <w:rFonts w:eastAsia="Times New Roman"/>
          <w:sz w:val="28"/>
          <w:szCs w:val="28"/>
          <w:lang w:val="uk-UA"/>
        </w:rPr>
        <w:t xml:space="preserve">ів позитивної мотивації до </w:t>
      </w:r>
      <w:proofErr w:type="gramStart"/>
      <w:r w:rsidR="005B0F0E" w:rsidRPr="00B0515A">
        <w:rPr>
          <w:rFonts w:eastAsia="Times New Roman"/>
          <w:sz w:val="28"/>
          <w:szCs w:val="28"/>
          <w:lang w:val="uk-UA"/>
        </w:rPr>
        <w:t>здорового</w:t>
      </w:r>
      <w:proofErr w:type="gramEnd"/>
      <w:r w:rsidR="005B0F0E" w:rsidRPr="00B0515A">
        <w:rPr>
          <w:rFonts w:eastAsia="Times New Roman"/>
          <w:sz w:val="28"/>
          <w:szCs w:val="28"/>
          <w:lang w:val="uk-UA"/>
        </w:rPr>
        <w:t xml:space="preserve"> способу життя.   </w:t>
      </w:r>
    </w:p>
    <w:p w:rsidR="005B0F0E" w:rsidRDefault="005B0F0E" w:rsidP="005B0F0E">
      <w:pPr>
        <w:spacing w:after="0" w:line="360" w:lineRule="auto"/>
        <w:ind w:firstLine="709"/>
        <w:jc w:val="both"/>
        <w:rPr>
          <w:rFonts w:eastAsia="Times New Roman"/>
          <w:b/>
          <w:bCs/>
          <w:sz w:val="28"/>
          <w:szCs w:val="28"/>
          <w:lang w:val="uk-UA"/>
        </w:rPr>
      </w:pPr>
    </w:p>
    <w:p w:rsidR="005B0F0E" w:rsidRDefault="005B0F0E" w:rsidP="005B0F0E">
      <w:pPr>
        <w:spacing w:after="0" w:line="360" w:lineRule="auto"/>
        <w:ind w:firstLine="709"/>
        <w:jc w:val="both"/>
        <w:rPr>
          <w:rFonts w:eastAsia="Times New Roman"/>
          <w:b/>
          <w:bCs/>
          <w:sz w:val="28"/>
          <w:szCs w:val="28"/>
          <w:lang w:val="uk-UA"/>
        </w:rPr>
      </w:pPr>
      <w:r w:rsidRPr="009C6A0A">
        <w:rPr>
          <w:rFonts w:eastAsia="Times New Roman"/>
          <w:b/>
          <w:bCs/>
          <w:sz w:val="28"/>
          <w:szCs w:val="28"/>
        </w:rPr>
        <w:t xml:space="preserve">Список </w:t>
      </w:r>
      <w:proofErr w:type="spellStart"/>
      <w:r w:rsidRPr="009C6A0A">
        <w:rPr>
          <w:rFonts w:eastAsia="Times New Roman"/>
          <w:b/>
          <w:bCs/>
          <w:sz w:val="28"/>
          <w:szCs w:val="28"/>
        </w:rPr>
        <w:t>використаних</w:t>
      </w:r>
      <w:proofErr w:type="spellEnd"/>
      <w:r w:rsidRPr="009C6A0A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9C6A0A">
        <w:rPr>
          <w:rFonts w:eastAsia="Times New Roman"/>
          <w:b/>
          <w:bCs/>
          <w:sz w:val="28"/>
          <w:szCs w:val="28"/>
        </w:rPr>
        <w:t>джерел</w:t>
      </w:r>
      <w:proofErr w:type="spellEnd"/>
      <w:r w:rsidRPr="009C6A0A">
        <w:rPr>
          <w:rFonts w:eastAsia="Times New Roman"/>
          <w:b/>
          <w:bCs/>
          <w:sz w:val="28"/>
          <w:szCs w:val="28"/>
        </w:rPr>
        <w:t>:</w:t>
      </w:r>
    </w:p>
    <w:p w:rsidR="005B0F0E" w:rsidRPr="009C6A0A" w:rsidRDefault="005B0F0E" w:rsidP="005B0F0E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Бондар Т.С. </w:t>
      </w:r>
      <w:proofErr w:type="spellStart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доров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`я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школярів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мат</w:t>
      </w:r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>еріали</w:t>
      </w:r>
      <w:proofErr w:type="spellEnd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>повсякденної</w:t>
      </w:r>
      <w:proofErr w:type="spellEnd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педагога – Ранок, 2009. – С. 28-185. </w:t>
      </w:r>
    </w:p>
    <w:p w:rsidR="005B0F0E" w:rsidRPr="009C6A0A" w:rsidRDefault="005B0F0E" w:rsidP="005B0F0E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Коваленко Ю.</w:t>
      </w:r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О. Модель </w:t>
      </w:r>
      <w:proofErr w:type="spellStart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>майбутніх</w:t>
      </w:r>
      <w:proofErr w:type="spellEnd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>фахівців</w:t>
      </w:r>
      <w:proofErr w:type="spellEnd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>вищих</w:t>
      </w:r>
      <w:proofErr w:type="spellEnd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закладах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Ю.О. Коваленко // </w:t>
      </w:r>
      <w:proofErr w:type="spellStart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Педагогіка</w:t>
      </w:r>
      <w:proofErr w:type="spellEnd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>психологія</w:t>
      </w:r>
      <w:proofErr w:type="spellEnd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>творчої</w:t>
      </w:r>
      <w:proofErr w:type="spellEnd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>пошуки</w:t>
      </w:r>
      <w:proofErr w:type="spellEnd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: </w:t>
      </w:r>
      <w:proofErr w:type="spellStart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>зб</w:t>
      </w:r>
      <w:proofErr w:type="spellEnd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наук. пр. / </w:t>
      </w:r>
      <w:proofErr w:type="spellStart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>редкол</w:t>
      </w:r>
      <w:proofErr w:type="spellEnd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.: </w:t>
      </w:r>
      <w:proofErr w:type="spellStart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>Т.І.Сущенко</w:t>
      </w:r>
      <w:proofErr w:type="spellEnd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(голов. ред.) та </w:t>
      </w:r>
      <w:proofErr w:type="spellStart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- </w:t>
      </w:r>
      <w:proofErr w:type="spellStart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>Запоріжжя</w:t>
      </w:r>
      <w:proofErr w:type="spellEnd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2008. - </w:t>
      </w:r>
      <w:proofErr w:type="spellStart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>Вип</w:t>
      </w:r>
      <w:proofErr w:type="spellEnd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>. 51. - С. 128-132.</w:t>
      </w:r>
    </w:p>
    <w:p w:rsidR="005B0F0E" w:rsidRPr="009C6A0A" w:rsidRDefault="005B0F0E" w:rsidP="005B0F0E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Коваленко Ю.О. </w:t>
      </w:r>
      <w:proofErr w:type="spellStart"/>
      <w:proofErr w:type="gramStart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>Вступ</w:t>
      </w:r>
      <w:proofErr w:type="spellEnd"/>
      <w:proofErr w:type="gramEnd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еціальності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Фізичне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>посібник</w:t>
      </w:r>
      <w:proofErr w:type="spellEnd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 Ю.О. Коваленко. - </w:t>
      </w:r>
      <w:proofErr w:type="spellStart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>Запоріжжя</w:t>
      </w:r>
      <w:proofErr w:type="spellEnd"/>
      <w:proofErr w:type="gramStart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9C6A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ЗНУ, 2006. - 65 с. </w:t>
      </w:r>
    </w:p>
    <w:p w:rsidR="005B0F0E" w:rsidRPr="00B0515A" w:rsidRDefault="005B0F0E" w:rsidP="005B0F0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</w:p>
    <w:sectPr w:rsidR="005B0F0E" w:rsidRPr="00B0515A" w:rsidSect="003762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48B"/>
    <w:multiLevelType w:val="multilevel"/>
    <w:tmpl w:val="2B7A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15A31"/>
    <w:multiLevelType w:val="hybridMultilevel"/>
    <w:tmpl w:val="9AE23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10A94"/>
    <w:rsid w:val="0005150E"/>
    <w:rsid w:val="000C6FAE"/>
    <w:rsid w:val="000D10C3"/>
    <w:rsid w:val="001F07F5"/>
    <w:rsid w:val="00215354"/>
    <w:rsid w:val="00233B9C"/>
    <w:rsid w:val="002D008E"/>
    <w:rsid w:val="003762B2"/>
    <w:rsid w:val="004427A2"/>
    <w:rsid w:val="005B0F0E"/>
    <w:rsid w:val="005D68CA"/>
    <w:rsid w:val="007B5413"/>
    <w:rsid w:val="008B4E85"/>
    <w:rsid w:val="008E42D4"/>
    <w:rsid w:val="00AD2452"/>
    <w:rsid w:val="00AD4917"/>
    <w:rsid w:val="00B07A53"/>
    <w:rsid w:val="00C85F99"/>
    <w:rsid w:val="00D4656E"/>
    <w:rsid w:val="00D74E49"/>
    <w:rsid w:val="00E02F45"/>
    <w:rsid w:val="00E20CE2"/>
    <w:rsid w:val="00F10A94"/>
    <w:rsid w:val="00FA0832"/>
    <w:rsid w:val="00FE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0A94"/>
    <w:rPr>
      <w:color w:val="0000FF"/>
      <w:u w:val="single"/>
    </w:rPr>
  </w:style>
  <w:style w:type="character" w:customStyle="1" w:styleId="breadcrumbs">
    <w:name w:val="breadcrumbs"/>
    <w:basedOn w:val="a0"/>
    <w:rsid w:val="00F10A94"/>
  </w:style>
  <w:style w:type="character" w:customStyle="1" w:styleId="apple-converted-space">
    <w:name w:val="apple-converted-space"/>
    <w:basedOn w:val="a0"/>
    <w:rsid w:val="00F10A94"/>
  </w:style>
  <w:style w:type="paragraph" w:styleId="a4">
    <w:name w:val="Balloon Text"/>
    <w:basedOn w:val="a"/>
    <w:link w:val="a5"/>
    <w:uiPriority w:val="99"/>
    <w:semiHidden/>
    <w:unhideWhenUsed/>
    <w:rsid w:val="00F1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A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68CA"/>
    <w:pPr>
      <w:ind w:left="720"/>
      <w:contextualSpacing/>
    </w:pPr>
  </w:style>
  <w:style w:type="character" w:customStyle="1" w:styleId="317pt">
    <w:name w:val="Основной текст (3) + 17 pt"/>
    <w:aliases w:val="Не курсив,Интервал 0 pt2"/>
    <w:basedOn w:val="a0"/>
    <w:rsid w:val="005D68CA"/>
    <w:rPr>
      <w:rFonts w:ascii="Sylfaen" w:hAnsi="Sylfaen"/>
      <w:i/>
      <w:iCs/>
      <w:color w:val="000000"/>
      <w:spacing w:val="10"/>
      <w:w w:val="100"/>
      <w:position w:val="0"/>
      <w:sz w:val="34"/>
      <w:szCs w:val="34"/>
      <w:lang w:val="uk-UA" w:bidi="ar-SA"/>
    </w:rPr>
  </w:style>
  <w:style w:type="paragraph" w:styleId="a7">
    <w:name w:val="Body Text"/>
    <w:basedOn w:val="a"/>
    <w:link w:val="a8"/>
    <w:uiPriority w:val="99"/>
    <w:rsid w:val="005D68CA"/>
    <w:pPr>
      <w:widowControl w:val="0"/>
      <w:shd w:val="clear" w:color="auto" w:fill="FFFFFF"/>
      <w:spacing w:after="1200" w:line="240" w:lineRule="atLeast"/>
    </w:pPr>
    <w:rPr>
      <w:rFonts w:eastAsia="Calibri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5D68CA"/>
    <w:rPr>
      <w:rFonts w:eastAsia="Calibri" w:cs="Times New Roman"/>
      <w:sz w:val="28"/>
      <w:szCs w:val="28"/>
      <w:shd w:val="clear" w:color="auto" w:fill="FFFFFF"/>
    </w:rPr>
  </w:style>
  <w:style w:type="character" w:customStyle="1" w:styleId="blue">
    <w:name w:val="blue"/>
    <w:basedOn w:val="a0"/>
    <w:rsid w:val="00FA0832"/>
  </w:style>
  <w:style w:type="paragraph" w:styleId="a9">
    <w:name w:val="Normal (Web)"/>
    <w:basedOn w:val="a"/>
    <w:uiPriority w:val="99"/>
    <w:semiHidden/>
    <w:unhideWhenUsed/>
    <w:rsid w:val="00AD245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">
    <w:name w:val="Текст1"/>
    <w:basedOn w:val="a"/>
    <w:rsid w:val="005B0F0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30533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965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024746618">
                                  <w:marLeft w:val="0"/>
                                  <w:marRight w:val="0"/>
                                  <w:marTop w:val="0"/>
                                  <w:marBottom w:val="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9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3347">
                                          <w:marLeft w:val="0"/>
                                          <w:marRight w:val="0"/>
                                          <w:marTop w:val="9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078509">
                                  <w:marLeft w:val="0"/>
                                  <w:marRight w:val="0"/>
                                  <w:marTop w:val="0"/>
                                  <w:marBottom w:val="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9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4399">
                                          <w:marLeft w:val="0"/>
                                          <w:marRight w:val="0"/>
                                          <w:marTop w:val="9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484725">
                                  <w:marLeft w:val="0"/>
                                  <w:marRight w:val="0"/>
                                  <w:marTop w:val="0"/>
                                  <w:marBottom w:val="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05637">
                                          <w:marLeft w:val="0"/>
                                          <w:marRight w:val="0"/>
                                          <w:marTop w:val="9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627528">
                                  <w:marLeft w:val="0"/>
                                  <w:marRight w:val="0"/>
                                  <w:marTop w:val="0"/>
                                  <w:marBottom w:val="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6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11227">
                                          <w:marLeft w:val="0"/>
                                          <w:marRight w:val="0"/>
                                          <w:marTop w:val="9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734947">
                                  <w:marLeft w:val="0"/>
                                  <w:marRight w:val="0"/>
                                  <w:marTop w:val="0"/>
                                  <w:marBottom w:val="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75920">
                                          <w:marLeft w:val="0"/>
                                          <w:marRight w:val="0"/>
                                          <w:marTop w:val="9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3996754">
                                  <w:marLeft w:val="0"/>
                                  <w:marRight w:val="0"/>
                                  <w:marTop w:val="0"/>
                                  <w:marBottom w:val="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3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038152">
                                          <w:marLeft w:val="0"/>
                                          <w:marRight w:val="0"/>
                                          <w:marTop w:val="9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041792">
                                  <w:marLeft w:val="0"/>
                                  <w:marRight w:val="0"/>
                                  <w:marTop w:val="0"/>
                                  <w:marBottom w:val="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56811">
                                          <w:marLeft w:val="0"/>
                                          <w:marRight w:val="0"/>
                                          <w:marTop w:val="9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413591">
                                  <w:marLeft w:val="0"/>
                                  <w:marRight w:val="0"/>
                                  <w:marTop w:val="0"/>
                                  <w:marBottom w:val="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5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54047">
                                          <w:marLeft w:val="0"/>
                                          <w:marRight w:val="0"/>
                                          <w:marTop w:val="9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781819">
                                  <w:marLeft w:val="0"/>
                                  <w:marRight w:val="0"/>
                                  <w:marTop w:val="0"/>
                                  <w:marBottom w:val="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93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756149">
                                          <w:marLeft w:val="0"/>
                                          <w:marRight w:val="0"/>
                                          <w:marTop w:val="9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346775">
                                  <w:marLeft w:val="0"/>
                                  <w:marRight w:val="0"/>
                                  <w:marTop w:val="0"/>
                                  <w:marBottom w:val="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7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47872">
                                          <w:marLeft w:val="0"/>
                                          <w:marRight w:val="0"/>
                                          <w:marTop w:val="9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210924">
          <w:marLeft w:val="2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media/image9.jpeg" Type="http://schemas.openxmlformats.org/officeDocument/2006/relationships/image"/><Relationship Id="rId18" Target="media/image14.jpeg" Type="http://schemas.openxmlformats.org/officeDocument/2006/relationships/image"/><Relationship Id="rId3" Target="settings.xml" Type="http://schemas.openxmlformats.org/officeDocument/2006/relationships/settings"/><Relationship Id="rId21" Target="fontTable.xml" Type="http://schemas.openxmlformats.org/officeDocument/2006/relationships/fontTable"/><Relationship Id="rId7" Target="media/image3.jpeg" Type="http://schemas.openxmlformats.org/officeDocument/2006/relationships/image"/><Relationship Id="rId12" Target="media/image8.jpeg" Type="http://schemas.openxmlformats.org/officeDocument/2006/relationships/image"/><Relationship Id="rId17" Target="media/image13.jpeg" Type="http://schemas.openxmlformats.org/officeDocument/2006/relationships/image"/><Relationship Id="rId2" Target="styles.xml" Type="http://schemas.openxmlformats.org/officeDocument/2006/relationships/styles"/><Relationship Id="rId16" Target="media/image12.jpeg" Type="http://schemas.openxmlformats.org/officeDocument/2006/relationships/image"/><Relationship Id="rId20" Target="media/image16.jpeg" Type="http://schemas.openxmlformats.org/officeDocument/2006/relationships/image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5" Target="media/image1.jpeg" Type="http://schemas.openxmlformats.org/officeDocument/2006/relationships/image"/><Relationship Id="rId15" Target="media/image11.jpeg" Type="http://schemas.openxmlformats.org/officeDocument/2006/relationships/image"/><Relationship Id="rId10" Target="media/image6.jpeg" Type="http://schemas.openxmlformats.org/officeDocument/2006/relationships/image"/><Relationship Id="rId19" Target="media/image15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Relationship Id="rId14" Target="media/image10.jpeg" Type="http://schemas.openxmlformats.org/officeDocument/2006/relationships/image"/><Relationship Id="rId22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2016-03-04T16:52:00Z</dcterms:created>
  <dcterms:modified xsi:type="dcterms:W3CDTF">2016-03-04T16:52:00Z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485384</vt:lpwstr>
  </property>
  <property fmtid="{D5CDD505-2E9C-101B-9397-08002B2CF9AE}" name="NXPowerLiteVersion" pid="3">
    <vt:lpwstr>D4.1.4</vt:lpwstr>
  </property>
</Properties>
</file>