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F26" w:rsidRDefault="00DC6F26" w:rsidP="006C4C03">
      <w:pPr>
        <w:spacing w:after="0" w:line="360" w:lineRule="auto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C6F2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Конспект уроку з історії України 7 клас</w:t>
      </w:r>
      <w:r w:rsidR="006C4C0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(НУШ)</w:t>
      </w:r>
    </w:p>
    <w:p w:rsidR="00DC6F26" w:rsidRDefault="006C4C03" w:rsidP="006C4C03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Тема: </w:t>
      </w:r>
      <w:r w:rsidR="00DC6F26" w:rsidRPr="00DC6F2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Русь за п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равління князя Ярослава Мудрого</w:t>
      </w:r>
    </w:p>
    <w:p w:rsidR="008A5B59" w:rsidRPr="00DB0C14" w:rsidRDefault="00E86178" w:rsidP="006C4C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с</w:t>
      </w:r>
      <w:r w:rsidR="003E22EB" w:rsidRPr="003E22EB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знання про внутрішню та зовнішню політику Ярослава Мудрого, охарактеризувати його діяльність у сфері культури й </w:t>
      </w:r>
      <w:r w:rsidR="008A5B59">
        <w:rPr>
          <w:rFonts w:ascii="Times New Roman" w:hAnsi="Times New Roman" w:cs="Times New Roman"/>
          <w:sz w:val="28"/>
          <w:szCs w:val="28"/>
          <w:lang w:val="uk-UA"/>
        </w:rPr>
        <w:t xml:space="preserve">права; </w:t>
      </w:r>
      <w:r w:rsidR="008A5B59" w:rsidRPr="00DB0C14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8A5B59" w:rsidRPr="00DB0C14">
        <w:rPr>
          <w:rFonts w:ascii="Times New Roman" w:hAnsi="Times New Roman" w:cs="Times New Roman"/>
          <w:bCs/>
          <w:sz w:val="28"/>
          <w:szCs w:val="28"/>
          <w:lang w:val="uk-UA"/>
        </w:rPr>
        <w:t>ормувати в учнів цілісне уявлення про розвиток Київської Русі за правління князя Ярослава Мудрого як період розквіту держави; розвивати вміння аналізувати історичні джерела, порівнювати, робити висновки та аргументувати власну думку.</w:t>
      </w:r>
    </w:p>
    <w:p w:rsidR="008A5B59" w:rsidRPr="008A5B59" w:rsidRDefault="008A5B59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0C14">
        <w:rPr>
          <w:rFonts w:ascii="Times New Roman" w:hAnsi="Times New Roman" w:cs="Times New Roman"/>
          <w:sz w:val="28"/>
          <w:szCs w:val="28"/>
          <w:lang w:val="uk-UA"/>
        </w:rPr>
        <w:t>У ході уроку учні: дізнаються про основні</w:t>
      </w:r>
      <w:r w:rsidRPr="008A5B59">
        <w:rPr>
          <w:rFonts w:ascii="Times New Roman" w:hAnsi="Times New Roman" w:cs="Times New Roman"/>
          <w:sz w:val="28"/>
          <w:szCs w:val="28"/>
          <w:lang w:val="uk-UA"/>
        </w:rPr>
        <w:t xml:space="preserve"> напрями внутрішньої та зовнішньої політики Ярослава Мудрого, його роль у зміцненні держави;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5B59">
        <w:rPr>
          <w:rFonts w:ascii="Times New Roman" w:hAnsi="Times New Roman" w:cs="Times New Roman"/>
          <w:sz w:val="28"/>
          <w:szCs w:val="28"/>
          <w:lang w:val="uk-UA"/>
        </w:rPr>
        <w:t>усвідомлять культурне значення діяльності к</w:t>
      </w:r>
      <w:r>
        <w:rPr>
          <w:rFonts w:ascii="Times New Roman" w:hAnsi="Times New Roman" w:cs="Times New Roman"/>
          <w:sz w:val="28"/>
          <w:szCs w:val="28"/>
          <w:lang w:val="uk-UA"/>
        </w:rPr>
        <w:t>нязя (розвиток освіти</w:t>
      </w:r>
      <w:r w:rsidRPr="008A5B59">
        <w:rPr>
          <w:rFonts w:ascii="Times New Roman" w:hAnsi="Times New Roman" w:cs="Times New Roman"/>
          <w:sz w:val="28"/>
          <w:szCs w:val="28"/>
          <w:lang w:val="uk-UA"/>
        </w:rPr>
        <w:t xml:space="preserve">, архітектури, міжнародних </w:t>
      </w:r>
      <w:proofErr w:type="spellStart"/>
      <w:r w:rsidRPr="008A5B59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Pr="008A5B59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8A5B59" w:rsidRPr="008A5B59" w:rsidRDefault="008A5B59" w:rsidP="008A5B59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навчаться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історичною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картою та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джерелами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Київської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Ярослава Мудрого;</w:t>
      </w:r>
    </w:p>
    <w:p w:rsidR="008A5B59" w:rsidRPr="008A5B59" w:rsidRDefault="008A5B59" w:rsidP="008A5B59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аналізуватимуть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візуальні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мініатюри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архітектурні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пам’ятки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літописні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уривки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>);</w:t>
      </w:r>
    </w:p>
    <w:p w:rsidR="008A5B59" w:rsidRPr="008A5B59" w:rsidRDefault="008A5B59" w:rsidP="008A5B5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Очікувані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результати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(за компетентностями):</w:t>
      </w:r>
    </w:p>
    <w:p w:rsidR="008A5B59" w:rsidRPr="008A5B59" w:rsidRDefault="008A5B59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A5B59">
        <w:rPr>
          <w:rFonts w:ascii="Times New Roman" w:hAnsi="Times New Roman" w:cs="Times New Roman"/>
          <w:sz w:val="28"/>
          <w:szCs w:val="28"/>
          <w:lang w:val="en-US"/>
        </w:rPr>
        <w:t>Після</w:t>
      </w:r>
      <w:proofErr w:type="spellEnd"/>
      <w:r w:rsidRPr="008A5B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  <w:lang w:val="en-US"/>
        </w:rPr>
        <w:t>уроку</w:t>
      </w:r>
      <w:proofErr w:type="spellEnd"/>
      <w:r w:rsidRPr="008A5B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  <w:lang w:val="en-US"/>
        </w:rPr>
        <w:t>учні</w:t>
      </w:r>
      <w:proofErr w:type="spellEnd"/>
      <w:r w:rsidRPr="008A5B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  <w:lang w:val="en-US"/>
        </w:rPr>
        <w:t>зможуть</w:t>
      </w:r>
      <w:proofErr w:type="spellEnd"/>
      <w:r w:rsidRPr="008A5B5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A5B59" w:rsidRPr="008A5B59" w:rsidRDefault="008A5B59" w:rsidP="008A5B5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Пояснювати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правлінням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Ярослава Мудрого.</w:t>
      </w:r>
    </w:p>
    <w:p w:rsidR="008A5B59" w:rsidRPr="008A5B59" w:rsidRDefault="008A5B59" w:rsidP="008A5B5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Визначати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причини та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політичних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періоду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>.</w:t>
      </w:r>
    </w:p>
    <w:p w:rsidR="008A5B59" w:rsidRPr="008A5B59" w:rsidRDefault="008A5B59" w:rsidP="008A5B5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Застосовувати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мап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ілюстрацій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>.</w:t>
      </w:r>
    </w:p>
    <w:p w:rsidR="008A5B59" w:rsidRPr="008A5B59" w:rsidRDefault="008A5B59" w:rsidP="008A5B5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Аргументовано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висловлювати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власну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думку</w:t>
      </w:r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постаті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Ярослава Мудрого для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державності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>.</w:t>
      </w:r>
    </w:p>
    <w:p w:rsidR="003E22EB" w:rsidRPr="008A5B59" w:rsidRDefault="008A5B59" w:rsidP="008A5B5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Проявляти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громадянську</w:t>
      </w:r>
      <w:proofErr w:type="spellEnd"/>
      <w:r w:rsidRPr="008A5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b/>
          <w:bCs/>
          <w:sz w:val="28"/>
          <w:szCs w:val="28"/>
        </w:rPr>
        <w:t>компетентність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ціннісне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минулого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5B59">
        <w:rPr>
          <w:rFonts w:ascii="Times New Roman" w:hAnsi="Times New Roman" w:cs="Times New Roman"/>
          <w:sz w:val="28"/>
          <w:szCs w:val="28"/>
        </w:rPr>
        <w:t>сучасності</w:t>
      </w:r>
      <w:proofErr w:type="spellEnd"/>
      <w:r w:rsidRPr="008A5B59">
        <w:rPr>
          <w:rFonts w:ascii="Times New Roman" w:hAnsi="Times New Roman" w:cs="Times New Roman"/>
          <w:sz w:val="28"/>
          <w:szCs w:val="28"/>
        </w:rPr>
        <w:t>.</w:t>
      </w:r>
    </w:p>
    <w:p w:rsidR="003E22EB" w:rsidRPr="003E22EB" w:rsidRDefault="00E86178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</w:t>
      </w:r>
      <w:r w:rsidR="003E22EB" w:rsidRPr="003E22EB">
        <w:rPr>
          <w:rFonts w:ascii="Times New Roman" w:hAnsi="Times New Roman" w:cs="Times New Roman"/>
          <w:sz w:val="28"/>
          <w:szCs w:val="28"/>
          <w:lang w:val="uk-UA"/>
        </w:rPr>
        <w:t>омбінований (засвоєння нових знань і формування вмінь).</w:t>
      </w:r>
    </w:p>
    <w:p w:rsidR="003E22EB" w:rsidRPr="003E22EB" w:rsidRDefault="00E86178" w:rsidP="00E86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E22EB" w:rsidRPr="00E86178" w:rsidRDefault="00E86178" w:rsidP="00E8617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178">
        <w:rPr>
          <w:rFonts w:ascii="Times New Roman" w:hAnsi="Times New Roman" w:cs="Times New Roman"/>
          <w:sz w:val="28"/>
          <w:szCs w:val="28"/>
          <w:lang w:val="uk-UA"/>
        </w:rPr>
        <w:lastRenderedPageBreak/>
        <w:t>карта Київської Русі XI ст.;</w:t>
      </w:r>
    </w:p>
    <w:p w:rsidR="003E22EB" w:rsidRPr="00E86178" w:rsidRDefault="00E86178" w:rsidP="00E8617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178">
        <w:rPr>
          <w:rFonts w:ascii="Times New Roman" w:hAnsi="Times New Roman" w:cs="Times New Roman"/>
          <w:sz w:val="28"/>
          <w:szCs w:val="28"/>
          <w:lang w:val="uk-UA"/>
        </w:rPr>
        <w:t>портрет Ярослава Мудрого;</w:t>
      </w:r>
    </w:p>
    <w:p w:rsidR="003E22EB" w:rsidRPr="00E86178" w:rsidRDefault="00E86178" w:rsidP="00E8617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178">
        <w:rPr>
          <w:rFonts w:ascii="Times New Roman" w:hAnsi="Times New Roman" w:cs="Times New Roman"/>
          <w:sz w:val="28"/>
          <w:szCs w:val="28"/>
          <w:lang w:val="uk-UA"/>
        </w:rPr>
        <w:t>уривки з «Руської Правди»;</w:t>
      </w:r>
    </w:p>
    <w:p w:rsidR="003E22EB" w:rsidRPr="00E86178" w:rsidRDefault="003E22EB" w:rsidP="00E8617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178">
        <w:rPr>
          <w:rFonts w:ascii="Times New Roman" w:hAnsi="Times New Roman" w:cs="Times New Roman"/>
          <w:sz w:val="28"/>
          <w:szCs w:val="28"/>
          <w:lang w:val="uk-UA"/>
        </w:rPr>
        <w:t>презен</w:t>
      </w:r>
      <w:r w:rsidR="00E86178" w:rsidRPr="00E86178">
        <w:rPr>
          <w:rFonts w:ascii="Times New Roman" w:hAnsi="Times New Roman" w:cs="Times New Roman"/>
          <w:sz w:val="28"/>
          <w:szCs w:val="28"/>
          <w:lang w:val="uk-UA"/>
        </w:rPr>
        <w:t>тація або роздатковий матеріал;</w:t>
      </w:r>
    </w:p>
    <w:p w:rsidR="003E22EB" w:rsidRPr="00E86178" w:rsidRDefault="003E22EB" w:rsidP="00E86178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6178">
        <w:rPr>
          <w:rFonts w:ascii="Times New Roman" w:hAnsi="Times New Roman" w:cs="Times New Roman"/>
          <w:sz w:val="28"/>
          <w:szCs w:val="28"/>
          <w:lang w:val="uk-UA"/>
        </w:rPr>
        <w:t>картки для інтерактивної роботи.</w:t>
      </w:r>
    </w:p>
    <w:p w:rsidR="008A5B59" w:rsidRDefault="006F41F1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8A5B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3E22EB" w:rsidRPr="008A5B59" w:rsidRDefault="006F41F1" w:rsidP="008A5B59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Організаційний момент </w:t>
      </w:r>
    </w:p>
    <w:p w:rsidR="003E22EB" w:rsidRPr="003E22EB" w:rsidRDefault="003E22EB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22EB">
        <w:rPr>
          <w:rFonts w:ascii="Times New Roman" w:hAnsi="Times New Roman" w:cs="Times New Roman"/>
          <w:sz w:val="28"/>
          <w:szCs w:val="28"/>
          <w:lang w:val="uk-UA"/>
        </w:rPr>
        <w:t>Привітання, перевірка готовності до уроку. Коротке запитання-вступ:</w:t>
      </w:r>
    </w:p>
    <w:p w:rsidR="003E22EB" w:rsidRPr="003E22EB" w:rsidRDefault="003E22EB" w:rsidP="00E86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22EB">
        <w:rPr>
          <w:rFonts w:ascii="Times New Roman" w:hAnsi="Times New Roman" w:cs="Times New Roman"/>
          <w:sz w:val="28"/>
          <w:szCs w:val="28"/>
          <w:lang w:val="uk-UA"/>
        </w:rPr>
        <w:t>«Як ви думаєте, чому князя назвали Мудрим? Чи може правитель залишити такий “титул” у пам’яті народу?»</w:t>
      </w:r>
    </w:p>
    <w:p w:rsidR="003E22EB" w:rsidRPr="008A5B59" w:rsidRDefault="003E22EB" w:rsidP="008A5B59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b/>
          <w:sz w:val="28"/>
          <w:szCs w:val="28"/>
          <w:lang w:val="uk-UA"/>
        </w:rPr>
        <w:t>Ак</w:t>
      </w:r>
      <w:r w:rsidR="00E412C6" w:rsidRPr="008A5B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туалізація опорних знань </w:t>
      </w:r>
    </w:p>
    <w:p w:rsidR="003E22EB" w:rsidRPr="00F022E0" w:rsidRDefault="008A5B59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E412C6" w:rsidRPr="00F022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Питання до </w:t>
      </w:r>
      <w:r w:rsidR="00DA53EF" w:rsidRPr="00F022E0">
        <w:rPr>
          <w:rFonts w:ascii="Times New Roman" w:hAnsi="Times New Roman" w:cs="Times New Roman"/>
          <w:b/>
          <w:sz w:val="28"/>
          <w:szCs w:val="28"/>
          <w:lang w:val="uk-UA"/>
        </w:rPr>
        <w:t>розгляду:</w:t>
      </w:r>
    </w:p>
    <w:p w:rsidR="008A5B59" w:rsidRDefault="003E22EB" w:rsidP="008A5B59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sz w:val="28"/>
          <w:szCs w:val="28"/>
          <w:lang w:val="uk-UA"/>
        </w:rPr>
        <w:t>Які завдання стояли перед київськими князями після смерті Володимира Великого?</w:t>
      </w:r>
    </w:p>
    <w:p w:rsidR="003E22EB" w:rsidRPr="008A5B59" w:rsidRDefault="003E22EB" w:rsidP="008A5B59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sz w:val="28"/>
          <w:szCs w:val="28"/>
          <w:lang w:val="uk-UA"/>
        </w:rPr>
        <w:t>Яке значення мало хрещення Русі для розвитку держави?</w:t>
      </w:r>
    </w:p>
    <w:p w:rsidR="003E22EB" w:rsidRPr="008A5B59" w:rsidRDefault="003E22EB" w:rsidP="008A5B59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Вивчення нового матеріалу </w:t>
      </w:r>
    </w:p>
    <w:p w:rsidR="00DA53EF" w:rsidRPr="008A5B59" w:rsidRDefault="008A5B59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3E22EB" w:rsidRPr="00F022E0">
        <w:rPr>
          <w:rFonts w:ascii="Times New Roman" w:hAnsi="Times New Roman" w:cs="Times New Roman"/>
          <w:b/>
          <w:sz w:val="28"/>
          <w:szCs w:val="28"/>
          <w:lang w:val="uk-UA"/>
        </w:rPr>
        <w:t>Внутрішня політика Ярослава Муд</w:t>
      </w:r>
      <w:r w:rsidR="00DA53EF" w:rsidRPr="00F022E0">
        <w:rPr>
          <w:rFonts w:ascii="Times New Roman" w:hAnsi="Times New Roman" w:cs="Times New Roman"/>
          <w:b/>
          <w:sz w:val="28"/>
          <w:szCs w:val="28"/>
          <w:lang w:val="uk-UA"/>
        </w:rPr>
        <w:t>рого</w:t>
      </w:r>
    </w:p>
    <w:p w:rsidR="00DA53EF" w:rsidRPr="00DA53EF" w:rsidRDefault="00DA53EF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>1. Докладав багато зусиль для зміцнення єдності та централізації управління державою.</w:t>
      </w:r>
    </w:p>
    <w:p w:rsidR="00DA53EF" w:rsidRPr="00DA53EF" w:rsidRDefault="00DA53EF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 xml:space="preserve">2. Продовжував будівництво захисних споруд на кордонах Київської Русі, фортець-залог навколо Києва: їх довжина сягала 3,5 км. висота </w:t>
      </w:r>
      <w:r>
        <w:rPr>
          <w:rFonts w:ascii="Times New Roman" w:hAnsi="Times New Roman" w:cs="Times New Roman"/>
          <w:sz w:val="28"/>
          <w:szCs w:val="28"/>
          <w:lang w:val="uk-UA"/>
        </w:rPr>
        <w:t>земляних валів – 14 м, товщина –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 xml:space="preserve"> до 30 м. Рови, що оточували стіни, були завширшки 13-18 м і могли заповнюватися водою.</w:t>
      </w:r>
    </w:p>
    <w:p w:rsidR="00DA53EF" w:rsidRPr="00DA53EF" w:rsidRDefault="00DA53EF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 xml:space="preserve">3. Стимулював розвиток </w:t>
      </w:r>
      <w:proofErr w:type="spellStart"/>
      <w:r w:rsidRPr="00DA53EF">
        <w:rPr>
          <w:rFonts w:ascii="Times New Roman" w:hAnsi="Times New Roman" w:cs="Times New Roman"/>
          <w:sz w:val="28"/>
          <w:szCs w:val="28"/>
          <w:lang w:val="uk-UA"/>
        </w:rPr>
        <w:t>ремесел</w:t>
      </w:r>
      <w:proofErr w:type="spellEnd"/>
      <w:r w:rsidRPr="00DA53E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>За його правління лише в Києві жили ремісники більш як 60 спеціальностей.</w:t>
      </w:r>
    </w:p>
    <w:p w:rsidR="00E018DB" w:rsidRDefault="00DA53EF" w:rsidP="00E018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>4. Ярослав Мудрий</w:t>
      </w:r>
      <w:r w:rsidR="00E018DB">
        <w:rPr>
          <w:rFonts w:ascii="Times New Roman" w:hAnsi="Times New Roman" w:cs="Times New Roman"/>
          <w:sz w:val="28"/>
          <w:szCs w:val="28"/>
          <w:lang w:val="uk-UA"/>
        </w:rPr>
        <w:t xml:space="preserve"> написав настанову своїм синам –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 xml:space="preserve"> заповіт:</w:t>
      </w:r>
      <w:r w:rsidR="00E018D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>Ось покидаю я сей світ, сини мої, майте любов між собою, тому що ви брати, діти від одного батька і від однієї матері. Якщо будете жити в злагоді між собою, Бог буде у вас і покорить ворогів ваших... Якщо будете жити, в</w:t>
      </w:r>
      <w:r w:rsidR="00E018DB">
        <w:rPr>
          <w:rFonts w:ascii="Times New Roman" w:hAnsi="Times New Roman" w:cs="Times New Roman"/>
          <w:sz w:val="28"/>
          <w:szCs w:val="28"/>
          <w:lang w:val="uk-UA"/>
        </w:rPr>
        <w:t>орогуючи між собою, то загинете»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A53EF" w:rsidRPr="00DA53EF" w:rsidRDefault="00DA53EF" w:rsidP="00E018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lastRenderedPageBreak/>
        <w:t>У заповіті йшлося про порядок успадкування великокнязівської влади й розподіл між синами території Київс</w:t>
      </w:r>
      <w:r w:rsidR="00E018DB">
        <w:rPr>
          <w:rFonts w:ascii="Times New Roman" w:hAnsi="Times New Roman" w:cs="Times New Roman"/>
          <w:sz w:val="28"/>
          <w:szCs w:val="28"/>
          <w:lang w:val="uk-UA"/>
        </w:rPr>
        <w:t xml:space="preserve">ької Русі на окремі володіння – </w:t>
      </w:r>
      <w:r w:rsidRPr="00DA53EF">
        <w:rPr>
          <w:rFonts w:ascii="Times New Roman" w:hAnsi="Times New Roman" w:cs="Times New Roman"/>
          <w:sz w:val="28"/>
          <w:szCs w:val="28"/>
          <w:lang w:val="uk-UA"/>
        </w:rPr>
        <w:t>уділи.</w:t>
      </w:r>
    </w:p>
    <w:p w:rsidR="00DA53EF" w:rsidRPr="00DA53EF" w:rsidRDefault="00DA53EF" w:rsidP="008A5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>Київський престол за принципом старшинства мав послідовно переходити до старшого за віком брата.</w:t>
      </w:r>
    </w:p>
    <w:p w:rsidR="00E018DB" w:rsidRDefault="00DA53EF" w:rsidP="00E018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3EF">
        <w:rPr>
          <w:rFonts w:ascii="Times New Roman" w:hAnsi="Times New Roman" w:cs="Times New Roman"/>
          <w:sz w:val="28"/>
          <w:szCs w:val="28"/>
          <w:lang w:val="uk-UA"/>
        </w:rPr>
        <w:t>5. Збудував нову лінію оборони на південних кордонах Русі.</w:t>
      </w:r>
    </w:p>
    <w:p w:rsidR="003E22EB" w:rsidRPr="00F022E0" w:rsidRDefault="003E22EB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Зовнішня політика:</w:t>
      </w:r>
      <w:r w:rsidR="00E018DB" w:rsidRPr="00F022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74EF3" w:rsidRDefault="00474EF3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>Продовжив політику свого батька, спрямовану на розширення територій Русі.</w:t>
      </w:r>
    </w:p>
    <w:p w:rsidR="00474EF3" w:rsidRPr="00474EF3" w:rsidRDefault="00474EF3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 xml:space="preserve">У 1030–1031 роках Ярослав разом із братом Мстиславом повернув під владу Русі </w:t>
      </w:r>
      <w:proofErr w:type="spellStart"/>
      <w:r w:rsidRPr="00474EF3">
        <w:rPr>
          <w:rFonts w:ascii="Times New Roman" w:hAnsi="Times New Roman" w:cs="Times New Roman"/>
          <w:sz w:val="28"/>
          <w:szCs w:val="28"/>
          <w:lang w:val="uk-UA"/>
        </w:rPr>
        <w:t>червенські</w:t>
      </w:r>
      <w:proofErr w:type="spellEnd"/>
      <w:r w:rsidRPr="00474EF3">
        <w:rPr>
          <w:rFonts w:ascii="Times New Roman" w:hAnsi="Times New Roman" w:cs="Times New Roman"/>
          <w:sz w:val="28"/>
          <w:szCs w:val="28"/>
          <w:lang w:val="uk-UA"/>
        </w:rPr>
        <w:t xml:space="preserve"> міста (Галичину), які ще Володимир відвоював у поляків, але згодом Святополк передав їм у подяку за підтримку у боротьбі за князівський престол.</w:t>
      </w:r>
    </w:p>
    <w:p w:rsidR="00474EF3" w:rsidRPr="00474EF3" w:rsidRDefault="00474EF3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 xml:space="preserve">Розширив землі Київської Русі до Балтійського моря та заснував місто </w:t>
      </w:r>
      <w:proofErr w:type="spellStart"/>
      <w:r w:rsidRPr="00474EF3">
        <w:rPr>
          <w:rFonts w:ascii="Times New Roman" w:hAnsi="Times New Roman" w:cs="Times New Roman"/>
          <w:sz w:val="28"/>
          <w:szCs w:val="28"/>
          <w:lang w:val="uk-UA"/>
        </w:rPr>
        <w:t>Юр’їв</w:t>
      </w:r>
      <w:proofErr w:type="spellEnd"/>
      <w:r w:rsidRPr="00474EF3">
        <w:rPr>
          <w:rFonts w:ascii="Times New Roman" w:hAnsi="Times New Roman" w:cs="Times New Roman"/>
          <w:sz w:val="28"/>
          <w:szCs w:val="28"/>
          <w:lang w:val="uk-UA"/>
        </w:rPr>
        <w:t xml:space="preserve"> (нині Тарту в Естонії).</w:t>
      </w:r>
    </w:p>
    <w:p w:rsidR="00474EF3" w:rsidRPr="00474EF3" w:rsidRDefault="00474EF3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>У 1036 році печеніги спробували взяти Київ, але зазнали поразки.</w:t>
      </w:r>
    </w:p>
    <w:p w:rsidR="003E22EB" w:rsidRDefault="00474EF3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>У 1043 році організував останній похід на Візантію, що завершився мирною угодою: у Візантії залишався постійний загін руських воїнів, а імператор видав свою донь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 Анастасію за сина Ярослава – </w:t>
      </w:r>
      <w:r w:rsidRPr="00474EF3">
        <w:rPr>
          <w:rFonts w:ascii="Times New Roman" w:hAnsi="Times New Roman" w:cs="Times New Roman"/>
          <w:sz w:val="28"/>
          <w:szCs w:val="28"/>
          <w:lang w:val="uk-UA"/>
        </w:rPr>
        <w:t>Всеволода.</w:t>
      </w:r>
    </w:p>
    <w:p w:rsidR="003E22EB" w:rsidRPr="00F022E0" w:rsidRDefault="003E22EB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Інте</w:t>
      </w:r>
      <w:r w:rsidR="00E412C6" w:rsidRPr="00F022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рактивне завдання </w:t>
      </w:r>
    </w:p>
    <w:p w:rsidR="003E22EB" w:rsidRPr="00F022E0" w:rsidRDefault="003E22EB" w:rsidP="008A5B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«Історичний суд»</w:t>
      </w:r>
    </w:p>
    <w:p w:rsidR="003E22EB" w:rsidRPr="003E22EB" w:rsidRDefault="008A5B59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3E22EB" w:rsidRPr="003E22EB">
        <w:rPr>
          <w:rFonts w:ascii="Times New Roman" w:hAnsi="Times New Roman" w:cs="Times New Roman"/>
          <w:sz w:val="28"/>
          <w:szCs w:val="28"/>
          <w:lang w:val="uk-UA"/>
        </w:rPr>
        <w:t>Учні отримують ролі:</w:t>
      </w:r>
      <w:r w:rsidR="00E41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2EB" w:rsidRPr="003E22EB">
        <w:rPr>
          <w:rFonts w:ascii="Times New Roman" w:hAnsi="Times New Roman" w:cs="Times New Roman"/>
          <w:sz w:val="28"/>
          <w:szCs w:val="28"/>
          <w:lang w:val="uk-UA"/>
        </w:rPr>
        <w:t>князь Ярослав, боярин, простолюдин, купець, сучасний історик.</w:t>
      </w:r>
    </w:p>
    <w:p w:rsidR="003E22EB" w:rsidRPr="003E22EB" w:rsidRDefault="003E22EB" w:rsidP="008A5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B5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Завдання:</w:t>
      </w:r>
      <w:r w:rsidRPr="003E22EB">
        <w:rPr>
          <w:rFonts w:ascii="Times New Roman" w:hAnsi="Times New Roman" w:cs="Times New Roman"/>
          <w:sz w:val="28"/>
          <w:szCs w:val="28"/>
          <w:lang w:val="uk-UA"/>
        </w:rPr>
        <w:t xml:space="preserve"> кожен з «учасників суду» має висловити свою думку про князя: що він зробив для держави і для «їхньої групи». Після коротких виступів клас формує «вирок»: чому ж народ пам’ятає Ярослава як Мудрого?</w:t>
      </w:r>
    </w:p>
    <w:p w:rsidR="003E22EB" w:rsidRPr="00BD7768" w:rsidRDefault="00E412C6" w:rsidP="00BD7768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77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Закріплення матеріалу </w:t>
      </w:r>
    </w:p>
    <w:p w:rsidR="003E22EB" w:rsidRPr="00F022E0" w:rsidRDefault="003E22EB" w:rsidP="00BD77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2E0">
        <w:rPr>
          <w:rFonts w:ascii="Times New Roman" w:hAnsi="Times New Roman" w:cs="Times New Roman"/>
          <w:b/>
          <w:sz w:val="28"/>
          <w:szCs w:val="28"/>
          <w:lang w:val="uk-UA"/>
        </w:rPr>
        <w:t>Міні-вікторина «Так чи ні?»</w:t>
      </w:r>
    </w:p>
    <w:p w:rsidR="008A62D9" w:rsidRPr="003E22EB" w:rsidRDefault="003E22EB" w:rsidP="00BD7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22EB">
        <w:rPr>
          <w:rFonts w:ascii="Times New Roman" w:hAnsi="Times New Roman" w:cs="Times New Roman"/>
          <w:sz w:val="28"/>
          <w:szCs w:val="28"/>
          <w:lang w:val="uk-UA"/>
        </w:rPr>
        <w:t>Учитель читає твердження, учні відповідають жестами (піднята рука – «так», схрещені руки – «ні»):</w:t>
      </w:r>
    </w:p>
    <w:p w:rsidR="003E22EB" w:rsidRPr="008A62D9" w:rsidRDefault="003E22EB" w:rsidP="008A62D9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lastRenderedPageBreak/>
        <w:t>Ярослав Мудрий уклав перший звід законів – «Руську Правду». (Так)</w:t>
      </w:r>
    </w:p>
    <w:p w:rsidR="003E22EB" w:rsidRPr="008A62D9" w:rsidRDefault="003E22EB" w:rsidP="008A62D9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Київська Русь за Ярослава ослабла і втратила авторитет у Європі. (Ні)</w:t>
      </w:r>
    </w:p>
    <w:p w:rsidR="003E22EB" w:rsidRPr="008A62D9" w:rsidRDefault="003E22EB" w:rsidP="008A62D9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За князя було збудовано Софійський собор у Києві. (Так)</w:t>
      </w:r>
    </w:p>
    <w:p w:rsidR="003E22EB" w:rsidRPr="008A62D9" w:rsidRDefault="003E22EB" w:rsidP="008A62D9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Ярослав Мудрий ніколи не укладав династичних шлюбів. (Ні)</w:t>
      </w:r>
    </w:p>
    <w:p w:rsidR="006F41F1" w:rsidRPr="008A62D9" w:rsidRDefault="003E22EB" w:rsidP="008A62D9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При Ярославі почалося літописання. (Так)</w:t>
      </w:r>
    </w:p>
    <w:p w:rsidR="003E22EB" w:rsidRPr="00BD7768" w:rsidRDefault="006F41F1" w:rsidP="00BD7768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77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уроку </w:t>
      </w:r>
    </w:p>
    <w:p w:rsidR="008A62D9" w:rsidRPr="008A62D9" w:rsidRDefault="00DB0C14" w:rsidP="00BD7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з’ясували </w:t>
      </w:r>
      <w:r w:rsidR="008A62D9" w:rsidRPr="008A62D9">
        <w:rPr>
          <w:rFonts w:ascii="Times New Roman" w:hAnsi="Times New Roman" w:cs="Times New Roman"/>
          <w:sz w:val="28"/>
          <w:szCs w:val="28"/>
          <w:lang w:val="uk-UA"/>
        </w:rPr>
        <w:t>, що князь Ярослав Мудрий був не випадковою постаттю в історії Київської Русі. Він зміг об’єднати в собі якості полководця, дипломата, законодавця та культурного діяча. Його правління стало часом найбільшої сили й авторитету держави на міжнародній арені.</w:t>
      </w:r>
    </w:p>
    <w:p w:rsidR="008A62D9" w:rsidRPr="008A62D9" w:rsidRDefault="008A62D9" w:rsidP="00F022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 xml:space="preserve">У внутрішній політиці князь піклувався про єдність та порядок у державі, уклав перший збірник законів – «Руську Правду», що став основою для формування правових традицій. Він дбав про розвиток </w:t>
      </w:r>
      <w:proofErr w:type="spellStart"/>
      <w:r w:rsidRPr="008A62D9">
        <w:rPr>
          <w:rFonts w:ascii="Times New Roman" w:hAnsi="Times New Roman" w:cs="Times New Roman"/>
          <w:sz w:val="28"/>
          <w:szCs w:val="28"/>
          <w:lang w:val="uk-UA"/>
        </w:rPr>
        <w:t>ремесел</w:t>
      </w:r>
      <w:proofErr w:type="spellEnd"/>
      <w:r w:rsidRPr="008A62D9">
        <w:rPr>
          <w:rFonts w:ascii="Times New Roman" w:hAnsi="Times New Roman" w:cs="Times New Roman"/>
          <w:sz w:val="28"/>
          <w:szCs w:val="28"/>
          <w:lang w:val="uk-UA"/>
        </w:rPr>
        <w:t xml:space="preserve"> і міст, сприяв зміцненню кордонів і будував оборонні укріплення.</w:t>
      </w:r>
    </w:p>
    <w:p w:rsidR="008A62D9" w:rsidRPr="008A62D9" w:rsidRDefault="008A62D9" w:rsidP="00F022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У зовнішній політиці Ярослав утвердив Русь як велику силу: переміг печенігів, розширив кордони, заснував нові міста, укладав вигідні союзи через династичні шлюби, чим підняв престиж держави в Європі.</w:t>
      </w:r>
    </w:p>
    <w:p w:rsidR="008A62D9" w:rsidRPr="008A62D9" w:rsidRDefault="008A62D9" w:rsidP="008A62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 xml:space="preserve">У культурному житті при ньому </w:t>
      </w:r>
      <w:proofErr w:type="spellStart"/>
      <w:r w:rsidRPr="008A62D9">
        <w:rPr>
          <w:rFonts w:ascii="Times New Roman" w:hAnsi="Times New Roman" w:cs="Times New Roman"/>
          <w:sz w:val="28"/>
          <w:szCs w:val="28"/>
          <w:lang w:val="uk-UA"/>
        </w:rPr>
        <w:t>розквітли</w:t>
      </w:r>
      <w:proofErr w:type="spellEnd"/>
      <w:r w:rsidRPr="008A62D9">
        <w:rPr>
          <w:rFonts w:ascii="Times New Roman" w:hAnsi="Times New Roman" w:cs="Times New Roman"/>
          <w:sz w:val="28"/>
          <w:szCs w:val="28"/>
          <w:lang w:val="uk-UA"/>
        </w:rPr>
        <w:t xml:space="preserve"> книжність і освіта: відкривалися школи, працювала бібліотека при Софійському соборі, почалося активне літописання. Київ став одним із найрозвиненіших міст Європи.</w:t>
      </w:r>
    </w:p>
    <w:p w:rsidR="008A62D9" w:rsidRDefault="008A62D9" w:rsidP="00BD77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2D9">
        <w:rPr>
          <w:rFonts w:ascii="Times New Roman" w:hAnsi="Times New Roman" w:cs="Times New Roman"/>
          <w:sz w:val="28"/>
          <w:szCs w:val="28"/>
          <w:lang w:val="uk-UA"/>
        </w:rPr>
        <w:t>Саме за турботу про силу держави й розвиток духовної культури народ прозвав його «Мудрим». Це говорить нам про головне: мудрість правителя полягає не тільки у перемогах на полі бою, а й у здатності забезпечити мир, справедливість і знання для своїх підданих</w:t>
      </w:r>
      <w:r w:rsidR="00BD77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C14" w:rsidRDefault="00DB0C14" w:rsidP="00DB0C14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0C14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Опрацювати § 8.</w:t>
      </w:r>
    </w:p>
    <w:p w:rsidR="00DB0C14" w:rsidRPr="00DB0C14" w:rsidRDefault="00DB0C14" w:rsidP="00DB0C14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0C14">
        <w:rPr>
          <w:rFonts w:ascii="Times New Roman" w:hAnsi="Times New Roman" w:cs="Times New Roman"/>
          <w:sz w:val="28"/>
          <w:szCs w:val="28"/>
          <w:lang w:val="uk-UA"/>
        </w:rPr>
        <w:t>Виконайте вправу за посиланням</w:t>
      </w:r>
    </w:p>
    <w:p w:rsidR="00DB0C14" w:rsidRPr="00DB0C14" w:rsidRDefault="004F342E" w:rsidP="00DB0C14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7" w:history="1">
        <w:r w:rsidR="00DB0C14">
          <w:rPr>
            <w:rStyle w:val="a8"/>
            <w:rFonts w:ascii="Times New Roman" w:hAnsi="Times New Roman" w:cs="Times New Roman"/>
            <w:b/>
            <w:sz w:val="28"/>
            <w:szCs w:val="28"/>
            <w:lang w:val="uk-UA"/>
          </w:rPr>
          <w:t>Ярослав Мудрий</w:t>
        </w:r>
      </w:hyperlink>
      <w:r w:rsidR="00DB0C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C4C03" w:rsidRDefault="006C4C03" w:rsidP="006C4C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22E0" w:rsidRDefault="00F022E0" w:rsidP="006C4C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використаних джерел</w:t>
      </w:r>
    </w:p>
    <w:p w:rsidR="00A00B04" w:rsidRDefault="00A00B04" w:rsidP="00F022E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00B04" w:rsidRPr="00A00B04" w:rsidRDefault="00A00B04" w:rsidP="00A00B04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B04">
        <w:rPr>
          <w:rFonts w:ascii="Times New Roman" w:hAnsi="Times New Roman" w:cs="Times New Roman"/>
          <w:sz w:val="28"/>
          <w:szCs w:val="28"/>
          <w:lang w:val="uk-UA"/>
        </w:rPr>
        <w:t>Гуменюк О. «Руська Правда» та правова культура доби Ярослава Мудрого // Український історичний журнал. – 2024. – № 2. – С. 33–42.</w:t>
      </w:r>
    </w:p>
    <w:p w:rsidR="00A00B04" w:rsidRPr="00A00B04" w:rsidRDefault="00A00B04" w:rsidP="00A00B04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B04">
        <w:rPr>
          <w:rFonts w:ascii="Times New Roman" w:hAnsi="Times New Roman" w:cs="Times New Roman"/>
          <w:sz w:val="28"/>
          <w:szCs w:val="28"/>
          <w:lang w:val="uk-UA"/>
        </w:rPr>
        <w:t xml:space="preserve">Мудрий М. М., Аркуша О. Г. Історія України : підручник для 7 класу (поглиблене вивчення). – Київ : </w:t>
      </w:r>
      <w:proofErr w:type="spellStart"/>
      <w:r w:rsidRPr="00A00B04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A00B04">
        <w:rPr>
          <w:rFonts w:ascii="Times New Roman" w:hAnsi="Times New Roman" w:cs="Times New Roman"/>
          <w:sz w:val="28"/>
          <w:szCs w:val="28"/>
          <w:lang w:val="uk-UA"/>
        </w:rPr>
        <w:t>, 2021. – 304 с. – С. 89–104.</w:t>
      </w:r>
    </w:p>
    <w:p w:rsidR="00A00B04" w:rsidRPr="00A00B04" w:rsidRDefault="00A00B04" w:rsidP="00A00B04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B04">
        <w:rPr>
          <w:rFonts w:ascii="Times New Roman" w:hAnsi="Times New Roman" w:cs="Times New Roman"/>
          <w:sz w:val="28"/>
          <w:szCs w:val="28"/>
          <w:lang w:val="uk-UA"/>
        </w:rPr>
        <w:t xml:space="preserve">Мудрий М. М., Аркуша О. Г. Історія України : підручник для 7 класу закладів загальної середньої освіти. – Київ : </w:t>
      </w:r>
      <w:proofErr w:type="spellStart"/>
      <w:r w:rsidRPr="00A00B04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A00B04">
        <w:rPr>
          <w:rFonts w:ascii="Times New Roman" w:hAnsi="Times New Roman" w:cs="Times New Roman"/>
          <w:sz w:val="28"/>
          <w:szCs w:val="28"/>
          <w:lang w:val="uk-UA"/>
        </w:rPr>
        <w:t>, 2021. – 256 с. – С. 102–115.</w:t>
      </w:r>
    </w:p>
    <w:p w:rsidR="00A00B04" w:rsidRPr="00A00B04" w:rsidRDefault="00A00B04" w:rsidP="00A00B04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B04">
        <w:rPr>
          <w:rFonts w:ascii="Times New Roman" w:hAnsi="Times New Roman" w:cs="Times New Roman"/>
          <w:sz w:val="28"/>
          <w:szCs w:val="28"/>
          <w:lang w:val="uk-UA"/>
        </w:rPr>
        <w:t>Петренко І. Ярослав Мудрий: спадщина великого князя // Історія України (шкільний журнал). – 2023. – № 7. – С. 45–49.</w:t>
      </w:r>
    </w:p>
    <w:p w:rsidR="00A00B04" w:rsidRPr="00A00B04" w:rsidRDefault="00A00B04" w:rsidP="00A00B04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B04">
        <w:rPr>
          <w:rFonts w:ascii="Times New Roman" w:hAnsi="Times New Roman" w:cs="Times New Roman"/>
          <w:sz w:val="28"/>
          <w:szCs w:val="28"/>
          <w:lang w:val="uk-UA"/>
        </w:rPr>
        <w:t>Тисячолітні традиції українського державотворення. Ярослав Мудрий // Культура і життя. – 2022. – № 4. – С. 12–14.</w:t>
      </w:r>
    </w:p>
    <w:sectPr w:rsidR="00A00B04" w:rsidRPr="00A00B04" w:rsidSect="00DC6F2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42E" w:rsidRDefault="004F342E" w:rsidP="00DC6F26">
      <w:pPr>
        <w:spacing w:after="0" w:line="240" w:lineRule="auto"/>
      </w:pPr>
      <w:r>
        <w:separator/>
      </w:r>
    </w:p>
  </w:endnote>
  <w:endnote w:type="continuationSeparator" w:id="0">
    <w:p w:rsidR="004F342E" w:rsidRDefault="004F342E" w:rsidP="00DC6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42E" w:rsidRDefault="004F342E" w:rsidP="00DC6F26">
      <w:pPr>
        <w:spacing w:after="0" w:line="240" w:lineRule="auto"/>
      </w:pPr>
      <w:r>
        <w:separator/>
      </w:r>
    </w:p>
  </w:footnote>
  <w:footnote w:type="continuationSeparator" w:id="0">
    <w:p w:rsidR="004F342E" w:rsidRDefault="004F342E" w:rsidP="00DC6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682110"/>
      <w:docPartObj>
        <w:docPartGallery w:val="Page Numbers (Top of Page)"/>
        <w:docPartUnique/>
      </w:docPartObj>
    </w:sdtPr>
    <w:sdtEndPr/>
    <w:sdtContent>
      <w:p w:rsidR="00DC6F26" w:rsidRDefault="006E6CD4">
        <w:pPr>
          <w:pStyle w:val="a3"/>
          <w:jc w:val="right"/>
        </w:pPr>
        <w:r w:rsidRPr="00DC6F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C6F26" w:rsidRPr="00DC6F2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C6F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C4C0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C6F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C6F26" w:rsidRDefault="00DC6F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3288"/>
    <w:multiLevelType w:val="hybridMultilevel"/>
    <w:tmpl w:val="F2DECDF2"/>
    <w:lvl w:ilvl="0" w:tplc="325422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CA676B"/>
    <w:multiLevelType w:val="hybridMultilevel"/>
    <w:tmpl w:val="BAC6EC48"/>
    <w:lvl w:ilvl="0" w:tplc="16EA68C4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28E4ED0"/>
    <w:multiLevelType w:val="hybridMultilevel"/>
    <w:tmpl w:val="73E8F9E2"/>
    <w:lvl w:ilvl="0" w:tplc="BC465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86C34E1"/>
    <w:multiLevelType w:val="multilevel"/>
    <w:tmpl w:val="D3EED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1B55F9"/>
    <w:multiLevelType w:val="hybridMultilevel"/>
    <w:tmpl w:val="F1FAC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E66CB"/>
    <w:multiLevelType w:val="hybridMultilevel"/>
    <w:tmpl w:val="72B6129C"/>
    <w:lvl w:ilvl="0" w:tplc="BC465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1683B4E"/>
    <w:multiLevelType w:val="hybridMultilevel"/>
    <w:tmpl w:val="B4C465C0"/>
    <w:lvl w:ilvl="0" w:tplc="BC4658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4163E"/>
    <w:multiLevelType w:val="hybridMultilevel"/>
    <w:tmpl w:val="2304B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A3368"/>
    <w:multiLevelType w:val="hybridMultilevel"/>
    <w:tmpl w:val="C4245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120A9B"/>
    <w:multiLevelType w:val="multilevel"/>
    <w:tmpl w:val="2BFC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26"/>
    <w:rsid w:val="00186A25"/>
    <w:rsid w:val="003E22EB"/>
    <w:rsid w:val="00474EF3"/>
    <w:rsid w:val="004F342E"/>
    <w:rsid w:val="005B419E"/>
    <w:rsid w:val="006C4C03"/>
    <w:rsid w:val="006D36F2"/>
    <w:rsid w:val="006E6CD4"/>
    <w:rsid w:val="006F41F1"/>
    <w:rsid w:val="008A5B59"/>
    <w:rsid w:val="008A62D9"/>
    <w:rsid w:val="009E3DC6"/>
    <w:rsid w:val="00A00B04"/>
    <w:rsid w:val="00AA4618"/>
    <w:rsid w:val="00BD7768"/>
    <w:rsid w:val="00D018F3"/>
    <w:rsid w:val="00DA53EF"/>
    <w:rsid w:val="00DB0C14"/>
    <w:rsid w:val="00DC6F26"/>
    <w:rsid w:val="00E018DB"/>
    <w:rsid w:val="00E412C6"/>
    <w:rsid w:val="00E86178"/>
    <w:rsid w:val="00F0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83257"/>
  <w15:docId w15:val="{8B2C2140-5199-4278-A482-04041A88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6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6F26"/>
  </w:style>
  <w:style w:type="paragraph" w:styleId="a5">
    <w:name w:val="footer"/>
    <w:basedOn w:val="a"/>
    <w:link w:val="a6"/>
    <w:uiPriority w:val="99"/>
    <w:semiHidden/>
    <w:unhideWhenUsed/>
    <w:rsid w:val="00DC6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C6F26"/>
  </w:style>
  <w:style w:type="paragraph" w:styleId="a7">
    <w:name w:val="List Paragraph"/>
    <w:basedOn w:val="a"/>
    <w:uiPriority w:val="34"/>
    <w:qFormat/>
    <w:rsid w:val="00E8617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B0C14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B0C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ordwall.net/it/resource/63149193/%D0%BF%D1%80%D0%B0%D0%B2%D0%BB%D1%96%D0%BD%D0%BD%D1%8F-%D1%8F%D1%80%D0%BE%D1%81%D0%BB%D0%B0%D0%B2%D0%B0-%D0%BC%D1%83%D0%B4%D1%80%D0%BE%D0%B3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COMPUS.COM.UA</dc:creator>
  <cp:keywords/>
  <dc:description/>
  <cp:lastModifiedBy>Administrator</cp:lastModifiedBy>
  <cp:revision>7</cp:revision>
  <dcterms:created xsi:type="dcterms:W3CDTF">2025-10-04T19:10:00Z</dcterms:created>
  <dcterms:modified xsi:type="dcterms:W3CDTF">2025-10-12T16:50:00Z</dcterms:modified>
</cp:coreProperties>
</file>