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327BD1" w14:textId="1562F97E" w:rsidR="00C93761" w:rsidRPr="00C93761" w:rsidRDefault="00C93761" w:rsidP="00C93761">
      <w:pPr>
        <w:rPr>
          <w:rFonts w:ascii="Times New Roman" w:hAnsi="Times New Roman" w:cs="Times New Roman"/>
          <w:sz w:val="28"/>
          <w:szCs w:val="28"/>
        </w:rPr>
      </w:pPr>
      <w:r w:rsidRPr="002749E4">
        <w:rPr>
          <w:rFonts w:ascii="Times New Roman" w:hAnsi="Times New Roman" w:cs="Times New Roman"/>
          <w:b/>
          <w:bCs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Вивчення букви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Рр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(«ер»), звук (р), (р</w:t>
      </w:r>
      <w:r w:rsidRPr="00C93761">
        <w:rPr>
          <w:rFonts w:ascii="Times New Roman" w:hAnsi="Times New Roman" w:cs="Times New Roman"/>
          <w:b/>
          <w:bCs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). </w:t>
      </w:r>
    </w:p>
    <w:p w14:paraId="76C4CB8D" w14:textId="26D226A1" w:rsidR="00C93761" w:rsidRPr="00C93761" w:rsidRDefault="00C93761" w:rsidP="00C93761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749E4">
        <w:rPr>
          <w:rFonts w:ascii="Times New Roman" w:hAnsi="Times New Roman" w:cs="Times New Roman"/>
          <w:b/>
          <w:bCs/>
          <w:sz w:val="28"/>
          <w:szCs w:val="28"/>
        </w:rPr>
        <w:t>Мета</w:t>
      </w:r>
      <w:r w:rsidRPr="002749E4">
        <w:rPr>
          <w:rFonts w:ascii="Times New Roman" w:hAnsi="Times New Roman" w:cs="Times New Roman"/>
          <w:i/>
          <w:iCs/>
          <w:sz w:val="28"/>
          <w:szCs w:val="28"/>
        </w:rPr>
        <w:t xml:space="preserve">: </w:t>
      </w:r>
      <w:r w:rsidRPr="00C93761">
        <w:rPr>
          <w:rFonts w:ascii="Times New Roman" w:hAnsi="Times New Roman" w:cs="Times New Roman"/>
          <w:iCs/>
          <w:sz w:val="28"/>
          <w:szCs w:val="28"/>
        </w:rPr>
        <w:t xml:space="preserve">ознайомити учнів з буквою </w:t>
      </w:r>
      <w:proofErr w:type="spellStart"/>
      <w:r w:rsidR="000C15AD" w:rsidRPr="000C15AD">
        <w:rPr>
          <w:rFonts w:ascii="Times New Roman" w:hAnsi="Times New Roman" w:cs="Times New Roman"/>
          <w:i/>
          <w:iCs/>
          <w:sz w:val="28"/>
          <w:szCs w:val="28"/>
        </w:rPr>
        <w:t>Рр</w:t>
      </w:r>
      <w:proofErr w:type="spellEnd"/>
      <w:r w:rsidRPr="00C93761">
        <w:rPr>
          <w:rFonts w:ascii="Times New Roman" w:hAnsi="Times New Roman" w:cs="Times New Roman"/>
          <w:iCs/>
          <w:sz w:val="28"/>
          <w:szCs w:val="28"/>
        </w:rPr>
        <w:t>, закріплювати розуміння того, що однією й тією самою буквою на письмі можуть позначатися твердий і м’який приголосні звуки</w:t>
      </w:r>
      <w:r w:rsidR="00CC628A">
        <w:rPr>
          <w:rFonts w:ascii="Times New Roman" w:hAnsi="Times New Roman" w:cs="Times New Roman"/>
          <w:iCs/>
          <w:sz w:val="28"/>
          <w:szCs w:val="28"/>
        </w:rPr>
        <w:t>; закріпити правильну артикуляцію звуків</w:t>
      </w:r>
      <w:r w:rsidRPr="00C93761">
        <w:rPr>
          <w:rFonts w:ascii="Times New Roman" w:hAnsi="Times New Roman" w:cs="Times New Roman"/>
          <w:iCs/>
          <w:sz w:val="28"/>
          <w:szCs w:val="28"/>
        </w:rPr>
        <w:t xml:space="preserve"> [р], [р']; учити </w:t>
      </w:r>
      <w:r w:rsidR="00CC628A">
        <w:rPr>
          <w:rFonts w:ascii="Times New Roman" w:hAnsi="Times New Roman" w:cs="Times New Roman"/>
          <w:iCs/>
          <w:sz w:val="28"/>
          <w:szCs w:val="28"/>
        </w:rPr>
        <w:t>дітей читати нову букву в складах та словах;</w:t>
      </w:r>
      <w:r w:rsidRPr="00C93761">
        <w:rPr>
          <w:rFonts w:ascii="Times New Roman" w:hAnsi="Times New Roman" w:cs="Times New Roman"/>
          <w:iCs/>
          <w:sz w:val="28"/>
          <w:szCs w:val="28"/>
        </w:rPr>
        <w:t xml:space="preserve"> закріплювати вміння робити звуковий аналіз слів, складати речення за схемою; розвивати фонетичний слух, мовлення; виховувати любов до природи</w:t>
      </w:r>
      <w:r w:rsidRPr="00C93761">
        <w:rPr>
          <w:rFonts w:ascii="Times New Roman" w:hAnsi="Times New Roman" w:cs="Times New Roman"/>
          <w:bCs/>
          <w:sz w:val="28"/>
          <w:szCs w:val="28"/>
        </w:rPr>
        <w:t>.</w:t>
      </w:r>
    </w:p>
    <w:p w14:paraId="625598DE" w14:textId="0C4BD818" w:rsidR="00C93761" w:rsidRPr="00C93761" w:rsidRDefault="00C93761" w:rsidP="00C937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Обладнання: </w:t>
      </w:r>
      <w:r>
        <w:rPr>
          <w:rFonts w:ascii="Times New Roman" w:hAnsi="Times New Roman" w:cs="Times New Roman"/>
          <w:sz w:val="28"/>
          <w:szCs w:val="28"/>
        </w:rPr>
        <w:t xml:space="preserve">каса букв, фішки на позначення звуків; демонстраційні картки з літерами </w:t>
      </w:r>
      <w:proofErr w:type="spellStart"/>
      <w:r w:rsidRPr="00CD0A7B">
        <w:rPr>
          <w:rFonts w:ascii="Times New Roman" w:hAnsi="Times New Roman" w:cs="Times New Roman"/>
          <w:i/>
          <w:sz w:val="28"/>
          <w:szCs w:val="28"/>
        </w:rPr>
        <w:t>Рр</w:t>
      </w:r>
      <w:proofErr w:type="spellEnd"/>
      <w:r>
        <w:rPr>
          <w:rFonts w:ascii="Times New Roman" w:hAnsi="Times New Roman" w:cs="Times New Roman"/>
          <w:sz w:val="28"/>
          <w:szCs w:val="28"/>
        </w:rPr>
        <w:t>; предметні малюнки.</w:t>
      </w:r>
    </w:p>
    <w:p w14:paraId="2E7DD996" w14:textId="6C14E9FE" w:rsidR="001006E4" w:rsidRPr="000A3EA4" w:rsidRDefault="007322BB" w:rsidP="007322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3EA4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14:paraId="537C3D86" w14:textId="77777777" w:rsidR="00DF6551" w:rsidRPr="00DF6551" w:rsidRDefault="00DF6551" w:rsidP="00DF6551">
      <w:pPr>
        <w:spacing w:before="75" w:after="75" w:line="300" w:lineRule="atLeast"/>
        <w:ind w:left="75" w:right="75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F655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I. Організаційний момент</w:t>
      </w:r>
    </w:p>
    <w:p w14:paraId="60512D05" w14:textId="77777777" w:rsidR="00DF6551" w:rsidRPr="00DF6551" w:rsidRDefault="00DF6551" w:rsidP="00DF6551">
      <w:pPr>
        <w:spacing w:before="75" w:after="75" w:line="300" w:lineRule="atLeast"/>
        <w:ind w:left="75" w:right="75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F6551">
        <w:rPr>
          <w:rFonts w:ascii="Times New Roman" w:eastAsia="Times New Roman" w:hAnsi="Times New Roman" w:cs="Times New Roman"/>
          <w:sz w:val="28"/>
          <w:szCs w:val="28"/>
          <w:lang w:eastAsia="uk-UA"/>
        </w:rPr>
        <w:t>Стали, дітки, підтягнулись.</w:t>
      </w:r>
      <w:r w:rsidRPr="00DF6551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Одне одному всміхнулись.</w:t>
      </w:r>
      <w:r w:rsidRPr="00DF6551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Сіли всі рівненько,</w:t>
      </w:r>
      <w:r w:rsidRPr="00DF6551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Попрацюємо гарненько.</w:t>
      </w:r>
    </w:p>
    <w:p w14:paraId="253915E0" w14:textId="77777777" w:rsidR="00DF6551" w:rsidRPr="00DF6551" w:rsidRDefault="00DF6551" w:rsidP="00DF6551">
      <w:pPr>
        <w:spacing w:before="75" w:after="75" w:line="300" w:lineRule="atLeast"/>
        <w:ind w:left="75" w:right="75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F6551">
        <w:rPr>
          <w:rFonts w:ascii="Times New Roman" w:eastAsia="Times New Roman" w:hAnsi="Times New Roman" w:cs="Times New Roman"/>
          <w:sz w:val="28"/>
          <w:szCs w:val="28"/>
          <w:lang w:eastAsia="uk-UA"/>
        </w:rPr>
        <w:t>Учитель перевіряє наявність на партах у дітей необхідного приладдя, готовність учнів до уроку.</w:t>
      </w:r>
    </w:p>
    <w:p w14:paraId="1A08EBEC" w14:textId="77777777" w:rsidR="00DF6551" w:rsidRPr="00DF6551" w:rsidRDefault="00DF6551" w:rsidP="00DF6551">
      <w:pPr>
        <w:spacing w:before="75" w:after="75" w:line="300" w:lineRule="atLeast"/>
        <w:ind w:left="75" w:right="75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F655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II. Повторення та закріплення матеріалу</w:t>
      </w:r>
    </w:p>
    <w:p w14:paraId="634F8364" w14:textId="5835BDF0" w:rsidR="00DF6551" w:rsidRPr="00DF6551" w:rsidRDefault="00DF6551" w:rsidP="00DF6551">
      <w:pPr>
        <w:spacing w:before="75" w:after="75" w:line="300" w:lineRule="atLeast"/>
        <w:ind w:left="75" w:right="75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F655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1. Бліцопитування</w:t>
      </w:r>
      <w:r w:rsidR="000A3EA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</w:t>
      </w:r>
      <w:r w:rsidRPr="00DF6551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Учитель швидко показує букву, учні називають її, а також звуки, що вона позначає на письмі.</w:t>
      </w:r>
    </w:p>
    <w:p w14:paraId="7C70782E" w14:textId="77777777" w:rsidR="00DF6551" w:rsidRPr="00DF6551" w:rsidRDefault="00DF6551" w:rsidP="00DF6551">
      <w:pPr>
        <w:rPr>
          <w:rFonts w:ascii="Times New Roman" w:hAnsi="Times New Roman" w:cs="Times New Roman"/>
          <w:b/>
          <w:sz w:val="28"/>
          <w:szCs w:val="28"/>
        </w:rPr>
      </w:pPr>
      <w:r w:rsidRPr="00DF6551">
        <w:rPr>
          <w:rFonts w:ascii="Times New Roman" w:hAnsi="Times New Roman" w:cs="Times New Roman"/>
          <w:b/>
          <w:sz w:val="28"/>
          <w:szCs w:val="28"/>
        </w:rPr>
        <w:t>2. Читання слів, написаних друкованими літерами.</w:t>
      </w:r>
    </w:p>
    <w:p w14:paraId="01BF6949" w14:textId="77777777" w:rsidR="00DF6551" w:rsidRPr="00DF6551" w:rsidRDefault="00DF6551" w:rsidP="00DF6551">
      <w:pPr>
        <w:rPr>
          <w:rFonts w:ascii="Times New Roman" w:hAnsi="Times New Roman" w:cs="Times New Roman"/>
          <w:sz w:val="28"/>
          <w:szCs w:val="28"/>
        </w:rPr>
      </w:pPr>
      <w:r w:rsidRPr="00DF6551">
        <w:rPr>
          <w:rFonts w:ascii="Times New Roman" w:hAnsi="Times New Roman" w:cs="Times New Roman"/>
          <w:sz w:val="28"/>
          <w:szCs w:val="28"/>
        </w:rPr>
        <w:t>пилка                    Павлик                   півник                 Павло</w:t>
      </w:r>
    </w:p>
    <w:p w14:paraId="2736D0A4" w14:textId="77777777" w:rsidR="00DF6551" w:rsidRPr="00DF6551" w:rsidRDefault="00DF6551" w:rsidP="00DF6551">
      <w:pPr>
        <w:rPr>
          <w:rFonts w:ascii="Times New Roman" w:hAnsi="Times New Roman" w:cs="Times New Roman"/>
          <w:sz w:val="28"/>
          <w:szCs w:val="28"/>
        </w:rPr>
      </w:pPr>
      <w:r w:rsidRPr="00DF6551">
        <w:rPr>
          <w:rFonts w:ascii="Times New Roman" w:hAnsi="Times New Roman" w:cs="Times New Roman"/>
          <w:sz w:val="28"/>
          <w:szCs w:val="28"/>
        </w:rPr>
        <w:t>сапка                     Поля                      коник                   Панас</w:t>
      </w:r>
    </w:p>
    <w:p w14:paraId="7CEEE31E" w14:textId="77777777" w:rsidR="00DF6551" w:rsidRPr="00DF6551" w:rsidRDefault="00DF6551" w:rsidP="00DF6551">
      <w:pPr>
        <w:rPr>
          <w:rFonts w:ascii="Times New Roman" w:hAnsi="Times New Roman" w:cs="Times New Roman"/>
          <w:sz w:val="28"/>
          <w:szCs w:val="28"/>
        </w:rPr>
      </w:pPr>
      <w:r w:rsidRPr="00DF6551">
        <w:rPr>
          <w:rFonts w:ascii="Times New Roman" w:hAnsi="Times New Roman" w:cs="Times New Roman"/>
          <w:sz w:val="28"/>
          <w:szCs w:val="28"/>
        </w:rPr>
        <w:t>сумка                  Пилипко                 слоник                  Поліна</w:t>
      </w:r>
    </w:p>
    <w:p w14:paraId="738BE7F0" w14:textId="2F0D142E" w:rsidR="00DF6551" w:rsidRPr="00DF6551" w:rsidRDefault="00DF6551" w:rsidP="00DF6551">
      <w:pPr>
        <w:rPr>
          <w:rFonts w:ascii="Times New Roman" w:hAnsi="Times New Roman" w:cs="Times New Roman"/>
          <w:sz w:val="28"/>
          <w:szCs w:val="28"/>
        </w:rPr>
      </w:pPr>
      <w:r w:rsidRPr="00DF6551">
        <w:rPr>
          <w:rFonts w:ascii="Times New Roman" w:hAnsi="Times New Roman" w:cs="Times New Roman"/>
          <w:sz w:val="28"/>
          <w:szCs w:val="28"/>
        </w:rPr>
        <w:tab/>
        <w:t>Діти відзначають, що в першому стовпчику написані слова – назви неживих предметів, у другому – імена, а в третьому назви істот (тварин). Учні послідовно називають  звуки і букви у двох-трьох словах та характеризують їх.</w:t>
      </w:r>
      <w:r w:rsidR="00106866">
        <w:rPr>
          <w:rFonts w:ascii="Times New Roman" w:hAnsi="Times New Roman" w:cs="Times New Roman"/>
          <w:sz w:val="28"/>
          <w:szCs w:val="28"/>
        </w:rPr>
        <w:t xml:space="preserve"> Пояснюють чому слова у другому та четвертому стовпчиках пишуться з великої букви.</w:t>
      </w:r>
    </w:p>
    <w:p w14:paraId="4DD41410" w14:textId="1B02DF1B" w:rsidR="00DF6551" w:rsidRDefault="00DF6551" w:rsidP="00DF6551">
      <w:pPr>
        <w:rPr>
          <w:rFonts w:ascii="Times New Roman" w:hAnsi="Times New Roman" w:cs="Times New Roman"/>
          <w:b/>
          <w:sz w:val="28"/>
          <w:szCs w:val="28"/>
        </w:rPr>
      </w:pPr>
      <w:r w:rsidRPr="00DF6551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 xml:space="preserve"> Гра «Буква загубилась»</w:t>
      </w:r>
      <w:r w:rsidR="000A3EA4">
        <w:rPr>
          <w:rFonts w:ascii="Times New Roman" w:hAnsi="Times New Roman" w:cs="Times New Roman"/>
          <w:b/>
          <w:sz w:val="28"/>
          <w:szCs w:val="28"/>
        </w:rPr>
        <w:t>.</w:t>
      </w:r>
    </w:p>
    <w:p w14:paraId="0B67F945" w14:textId="0C4C685B" w:rsidR="00DF6551" w:rsidRDefault="00DF6551" w:rsidP="00DF655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F6551">
        <w:rPr>
          <w:rFonts w:ascii="Times New Roman" w:hAnsi="Times New Roman" w:cs="Times New Roman"/>
          <w:sz w:val="28"/>
          <w:szCs w:val="28"/>
        </w:rPr>
        <w:t>Пи</w:t>
      </w:r>
      <w:proofErr w:type="spellEnd"/>
      <w:r w:rsidRPr="00DF6551">
        <w:rPr>
          <w:rFonts w:ascii="Times New Roman" w:hAnsi="Times New Roman" w:cs="Times New Roman"/>
          <w:sz w:val="28"/>
          <w:szCs w:val="28"/>
        </w:rPr>
        <w:t>…ка (пилка),</w:t>
      </w:r>
      <w:r w:rsidRPr="00DF655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пал…а (палка),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плак</w:t>
      </w:r>
      <w:proofErr w:type="spellEnd"/>
      <w:r>
        <w:rPr>
          <w:rFonts w:ascii="Times New Roman" w:hAnsi="Times New Roman" w:cs="Times New Roman"/>
          <w:sz w:val="28"/>
          <w:szCs w:val="28"/>
        </w:rPr>
        <w:t>…в (плакав), поло…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(полонина),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сопі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…ка (сопілка),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співа</w:t>
      </w:r>
      <w:proofErr w:type="spellEnd"/>
      <w:r>
        <w:rPr>
          <w:rFonts w:ascii="Times New Roman" w:hAnsi="Times New Roman" w:cs="Times New Roman"/>
          <w:sz w:val="28"/>
          <w:szCs w:val="28"/>
        </w:rPr>
        <w:t>…а (співала).</w:t>
      </w:r>
    </w:p>
    <w:p w14:paraId="5B26582B" w14:textId="6903023F" w:rsidR="00DF6551" w:rsidRDefault="00DF6551" w:rsidP="00DF655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ІІІ. Підготовка до вивчення нової букви</w:t>
      </w:r>
    </w:p>
    <w:p w14:paraId="706BE499" w14:textId="333BDFBB" w:rsidR="00DF6551" w:rsidRPr="00DF6551" w:rsidRDefault="00DF6551" w:rsidP="00DF6551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DF6551">
        <w:rPr>
          <w:rFonts w:ascii="Times New Roman" w:hAnsi="Times New Roman" w:cs="Times New Roman"/>
          <w:b/>
          <w:sz w:val="28"/>
          <w:szCs w:val="28"/>
        </w:rPr>
        <w:t xml:space="preserve"> Відгадайте загадки</w:t>
      </w:r>
      <w:r w:rsidR="000A3EA4">
        <w:rPr>
          <w:rFonts w:ascii="Times New Roman" w:hAnsi="Times New Roman" w:cs="Times New Roman"/>
          <w:b/>
          <w:sz w:val="28"/>
          <w:szCs w:val="28"/>
        </w:rPr>
        <w:t>.</w:t>
      </w:r>
    </w:p>
    <w:p w14:paraId="762DBFD5" w14:textId="77777777" w:rsidR="00DF6551" w:rsidRPr="00DF6551" w:rsidRDefault="00DF6551" w:rsidP="00DF655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DF6551">
        <w:rPr>
          <w:rFonts w:ascii="Times New Roman" w:hAnsi="Times New Roman" w:cs="Times New Roman"/>
          <w:sz w:val="28"/>
          <w:szCs w:val="28"/>
        </w:rPr>
        <w:t xml:space="preserve">Не кінь, а біжить, не ліс, а </w:t>
      </w:r>
      <w:proofErr w:type="spellStart"/>
      <w:r w:rsidRPr="00DF6551">
        <w:rPr>
          <w:rFonts w:ascii="Times New Roman" w:hAnsi="Times New Roman" w:cs="Times New Roman"/>
          <w:sz w:val="28"/>
          <w:szCs w:val="28"/>
        </w:rPr>
        <w:t>шумить</w:t>
      </w:r>
      <w:proofErr w:type="spellEnd"/>
      <w:r w:rsidRPr="00DF6551">
        <w:rPr>
          <w:rFonts w:ascii="Times New Roman" w:hAnsi="Times New Roman" w:cs="Times New Roman"/>
          <w:sz w:val="28"/>
          <w:szCs w:val="28"/>
        </w:rPr>
        <w:t xml:space="preserve"> (Річка).</w:t>
      </w:r>
    </w:p>
    <w:p w14:paraId="54255121" w14:textId="77777777" w:rsidR="00DF6551" w:rsidRPr="00DF6551" w:rsidRDefault="00DF6551" w:rsidP="00DF655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DF6551">
        <w:rPr>
          <w:rFonts w:ascii="Times New Roman" w:hAnsi="Times New Roman" w:cs="Times New Roman"/>
          <w:sz w:val="28"/>
          <w:szCs w:val="28"/>
        </w:rPr>
        <w:t>А скажіть, чи всім відомо,</w:t>
      </w:r>
    </w:p>
    <w:p w14:paraId="36A6377B" w14:textId="77777777" w:rsidR="00DF6551" w:rsidRPr="00DF6551" w:rsidRDefault="00DF6551" w:rsidP="00DF6551">
      <w:pPr>
        <w:pStyle w:val="a3"/>
        <w:rPr>
          <w:rFonts w:ascii="Times New Roman" w:hAnsi="Times New Roman" w:cs="Times New Roman"/>
          <w:sz w:val="28"/>
          <w:szCs w:val="28"/>
        </w:rPr>
      </w:pPr>
      <w:r w:rsidRPr="00DF6551">
        <w:rPr>
          <w:rFonts w:ascii="Times New Roman" w:hAnsi="Times New Roman" w:cs="Times New Roman"/>
          <w:sz w:val="28"/>
          <w:szCs w:val="28"/>
        </w:rPr>
        <w:lastRenderedPageBreak/>
        <w:t>Хто завжди і скрізь удома?</w:t>
      </w:r>
    </w:p>
    <w:p w14:paraId="21AB3104" w14:textId="77777777" w:rsidR="00DF6551" w:rsidRPr="00DF6551" w:rsidRDefault="00DF6551" w:rsidP="00DF6551">
      <w:pPr>
        <w:pStyle w:val="a3"/>
        <w:rPr>
          <w:rFonts w:ascii="Times New Roman" w:hAnsi="Times New Roman" w:cs="Times New Roman"/>
          <w:sz w:val="28"/>
          <w:szCs w:val="28"/>
        </w:rPr>
      </w:pPr>
      <w:r w:rsidRPr="00DF6551">
        <w:rPr>
          <w:rFonts w:ascii="Times New Roman" w:hAnsi="Times New Roman" w:cs="Times New Roman"/>
          <w:sz w:val="28"/>
          <w:szCs w:val="28"/>
        </w:rPr>
        <w:t>Хто гостей до себе жде,</w:t>
      </w:r>
    </w:p>
    <w:p w14:paraId="3F843D4C" w14:textId="77777777" w:rsidR="00DF6551" w:rsidRPr="00DF6551" w:rsidRDefault="00DF6551" w:rsidP="00DF6551">
      <w:pPr>
        <w:pStyle w:val="a3"/>
        <w:rPr>
          <w:rFonts w:ascii="Times New Roman" w:hAnsi="Times New Roman" w:cs="Times New Roman"/>
          <w:sz w:val="28"/>
          <w:szCs w:val="28"/>
        </w:rPr>
      </w:pPr>
      <w:r w:rsidRPr="00DF6551">
        <w:rPr>
          <w:rFonts w:ascii="Times New Roman" w:hAnsi="Times New Roman" w:cs="Times New Roman"/>
          <w:sz w:val="28"/>
          <w:szCs w:val="28"/>
        </w:rPr>
        <w:t>А хоч сам у гості йде.</w:t>
      </w:r>
    </w:p>
    <w:p w14:paraId="4F305417" w14:textId="77777777" w:rsidR="00DF6551" w:rsidRPr="00DF6551" w:rsidRDefault="00DF6551" w:rsidP="00DF6551">
      <w:pPr>
        <w:pStyle w:val="a3"/>
        <w:rPr>
          <w:rFonts w:ascii="Times New Roman" w:hAnsi="Times New Roman" w:cs="Times New Roman"/>
          <w:sz w:val="28"/>
          <w:szCs w:val="28"/>
        </w:rPr>
      </w:pPr>
      <w:r w:rsidRPr="00DF6551">
        <w:rPr>
          <w:rFonts w:ascii="Times New Roman" w:hAnsi="Times New Roman" w:cs="Times New Roman"/>
          <w:sz w:val="28"/>
          <w:szCs w:val="28"/>
        </w:rPr>
        <w:t>Не баран, хоч має ріжки,</w:t>
      </w:r>
    </w:p>
    <w:p w14:paraId="70F55412" w14:textId="245FC62D" w:rsidR="009C2D20" w:rsidRDefault="00DF6551" w:rsidP="009C2D20">
      <w:pPr>
        <w:pStyle w:val="a3"/>
        <w:rPr>
          <w:rFonts w:ascii="Times New Roman" w:hAnsi="Times New Roman" w:cs="Times New Roman"/>
          <w:sz w:val="28"/>
          <w:szCs w:val="28"/>
        </w:rPr>
      </w:pPr>
      <w:r w:rsidRPr="00DF6551">
        <w:rPr>
          <w:rFonts w:ascii="Times New Roman" w:hAnsi="Times New Roman" w:cs="Times New Roman"/>
          <w:sz w:val="28"/>
          <w:szCs w:val="28"/>
        </w:rPr>
        <w:t>І мандрує тільки пішки… (Равлик)</w:t>
      </w:r>
    </w:p>
    <w:p w14:paraId="09427794" w14:textId="77777777" w:rsidR="009637AE" w:rsidRDefault="009637AE" w:rsidP="009C2D20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7F7989E" w14:textId="16D156E6" w:rsidR="009637AE" w:rsidRPr="009637AE" w:rsidRDefault="009637AE" w:rsidP="009637AE">
      <w:pPr>
        <w:rPr>
          <w:rFonts w:ascii="Times New Roman" w:hAnsi="Times New Roman" w:cs="Times New Roman"/>
          <w:b/>
          <w:sz w:val="28"/>
          <w:szCs w:val="28"/>
        </w:rPr>
      </w:pPr>
      <w:r w:rsidRPr="009637AE">
        <w:rPr>
          <w:rFonts w:ascii="Times New Roman" w:hAnsi="Times New Roman" w:cs="Times New Roman"/>
          <w:b/>
          <w:sz w:val="28"/>
          <w:szCs w:val="28"/>
        </w:rPr>
        <w:t>І</w:t>
      </w:r>
      <w:r w:rsidRPr="009637AE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9637AE">
        <w:rPr>
          <w:rFonts w:ascii="Times New Roman" w:hAnsi="Times New Roman" w:cs="Times New Roman"/>
          <w:b/>
          <w:sz w:val="28"/>
          <w:szCs w:val="28"/>
        </w:rPr>
        <w:t>. Мотивація навчальної діяльності</w:t>
      </w:r>
    </w:p>
    <w:p w14:paraId="72925AA1" w14:textId="77777777" w:rsidR="00CD0A7B" w:rsidRDefault="009637AE" w:rsidP="00CD0A7B">
      <w:pPr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пропонує дітям написати слова </w:t>
      </w:r>
      <w:r w:rsidR="009C2D20" w:rsidRPr="009C2D20">
        <w:rPr>
          <w:rFonts w:ascii="Times New Roman" w:hAnsi="Times New Roman" w:cs="Times New Roman"/>
          <w:i/>
          <w:sz w:val="28"/>
          <w:szCs w:val="28"/>
        </w:rPr>
        <w:t>річка і равлик.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Учні пояснюють</w:t>
      </w:r>
      <w:r w:rsidR="009C2D20" w:rsidRPr="009C2D20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   що виконати це завдання не можуть, бо ще не знають літеру, яка позначає перший звук заданих слів.</w:t>
      </w:r>
    </w:p>
    <w:p w14:paraId="1073FE6A" w14:textId="6FAD9DF9" w:rsidR="009637AE" w:rsidRPr="009637AE" w:rsidRDefault="009637AE" w:rsidP="00CD0A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Пов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і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домлення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теми та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завдань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уроку</w:t>
      </w:r>
    </w:p>
    <w:p w14:paraId="05982236" w14:textId="39A54441" w:rsidR="009C2D20" w:rsidRDefault="009637AE" w:rsidP="009637AE">
      <w:pPr>
        <w:ind w:firstLine="5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сьогоднішньому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ми познайомимося саме з цією буквою. Сьогодні ви дізнаєтеся, як називається нова літера, які звуки вона позначає, як пишеться. Ви будете вчитися читати з новою буквою склади та слова. А ще ми познайомимося з цікавими й веселими оповіданнями.</w:t>
      </w:r>
    </w:p>
    <w:p w14:paraId="11C2D52C" w14:textId="538560A2" w:rsidR="003868C9" w:rsidRDefault="003868C9" w:rsidP="003868C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9637AE"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2903F4">
        <w:rPr>
          <w:rFonts w:ascii="Times New Roman" w:hAnsi="Times New Roman" w:cs="Times New Roman"/>
          <w:b/>
          <w:sz w:val="28"/>
          <w:szCs w:val="28"/>
        </w:rPr>
        <w:t>Вивчення нового матеріалу</w:t>
      </w:r>
    </w:p>
    <w:p w14:paraId="25D6F9A8" w14:textId="4F1D5402" w:rsidR="000A3EA4" w:rsidRPr="000A3EA4" w:rsidRDefault="000A3EA4" w:rsidP="000A3EA4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</w:rPr>
      </w:pPr>
      <w:r w:rsidRPr="000A3EA4">
        <w:rPr>
          <w:rFonts w:ascii="Times New Roman" w:hAnsi="Times New Roman" w:cs="Times New Roman"/>
          <w:b/>
          <w:sz w:val="28"/>
          <w:szCs w:val="28"/>
        </w:rPr>
        <w:t>Читання вчителем тексту с. 86</w:t>
      </w:r>
    </w:p>
    <w:p w14:paraId="43346445" w14:textId="77777777" w:rsidR="000A3EA4" w:rsidRDefault="000A3EA4" w:rsidP="000A3EA4">
      <w:pPr>
        <w:pStyle w:val="a3"/>
        <w:ind w:left="92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Запитання за текстом</w:t>
      </w:r>
    </w:p>
    <w:p w14:paraId="4BF7746C" w14:textId="77777777" w:rsidR="000A3EA4" w:rsidRDefault="000A3EA4" w:rsidP="000A3EA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птахи вели розмову між собою?</w:t>
      </w:r>
    </w:p>
    <w:p w14:paraId="6F3A2667" w14:textId="77777777" w:rsidR="000A3EA4" w:rsidRPr="003868C9" w:rsidRDefault="000A3EA4" w:rsidP="000A3EA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Вимовте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слова так, як проказував ворон: </w:t>
      </w:r>
      <w:r>
        <w:rPr>
          <w:rFonts w:ascii="Times New Roman" w:hAnsi="Times New Roman" w:cs="Times New Roman"/>
          <w:i/>
          <w:sz w:val="28"/>
          <w:szCs w:val="28"/>
        </w:rPr>
        <w:t>історія, береста, запрошення, дерева.</w:t>
      </w:r>
    </w:p>
    <w:p w14:paraId="24E02F16" w14:textId="77777777" w:rsidR="000A3EA4" w:rsidRDefault="000A3EA4" w:rsidP="000A3EA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звуки в цих словах ворон промовив особливо виразно?</w:t>
      </w:r>
    </w:p>
    <w:p w14:paraId="477B2799" w14:textId="77777777" w:rsidR="000A3EA4" w:rsidRPr="00CC628A" w:rsidRDefault="000A3EA4" w:rsidP="000A3EA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Зробіть звуко-буквений аналіз слів: </w:t>
      </w:r>
      <w:r>
        <w:rPr>
          <w:rFonts w:ascii="Times New Roman" w:hAnsi="Times New Roman" w:cs="Times New Roman"/>
          <w:i/>
          <w:sz w:val="28"/>
          <w:szCs w:val="28"/>
        </w:rPr>
        <w:t>ріка, ворон.</w:t>
      </w:r>
    </w:p>
    <w:p w14:paraId="5AAAF2CB" w14:textId="77777777" w:rsidR="000A3EA4" w:rsidRPr="00A757AC" w:rsidRDefault="000A3EA4" w:rsidP="000A3EA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Складіть речення зі словом </w:t>
      </w:r>
      <w:r>
        <w:rPr>
          <w:rFonts w:ascii="Times New Roman" w:hAnsi="Times New Roman" w:cs="Times New Roman"/>
          <w:i/>
          <w:sz w:val="28"/>
          <w:szCs w:val="28"/>
        </w:rPr>
        <w:t>ворон.</w:t>
      </w:r>
    </w:p>
    <w:p w14:paraId="505B7091" w14:textId="2F8126F1" w:rsidR="003868C9" w:rsidRDefault="003868C9" w:rsidP="000A3E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Аналіз її будови, порівняння великої і малої букв за формою і розміром, ознайомлення із назвою букви, встановлення її місця в кишеньковій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азбуці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08BFAA0C" w14:textId="27955C71" w:rsidR="003868C9" w:rsidRDefault="003868C9" w:rsidP="000A3EA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що схожа буква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(«ер»)</w:t>
      </w:r>
    </w:p>
    <w:p w14:paraId="33006757" w14:textId="144EEF37" w:rsidR="003868C9" w:rsidRPr="000A3EA4" w:rsidRDefault="003868C9" w:rsidP="000A3EA4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</w:rPr>
      </w:pPr>
      <w:r w:rsidRPr="000A3EA4">
        <w:rPr>
          <w:rFonts w:ascii="Times New Roman" w:hAnsi="Times New Roman" w:cs="Times New Roman"/>
          <w:b/>
          <w:sz w:val="28"/>
          <w:szCs w:val="28"/>
        </w:rPr>
        <w:t>Заучування вірша</w:t>
      </w:r>
      <w:r w:rsidR="000A3EA4">
        <w:rPr>
          <w:rFonts w:ascii="Times New Roman" w:hAnsi="Times New Roman" w:cs="Times New Roman"/>
          <w:b/>
          <w:sz w:val="28"/>
          <w:szCs w:val="28"/>
        </w:rPr>
        <w:t>.</w:t>
      </w:r>
    </w:p>
    <w:p w14:paraId="42021E12" w14:textId="1058A00A" w:rsidR="009C2D20" w:rsidRPr="003868C9" w:rsidRDefault="009C2D20" w:rsidP="003868C9">
      <w:pPr>
        <w:spacing w:after="0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3868C9">
        <w:rPr>
          <w:rFonts w:ascii="Times New Roman" w:hAnsi="Times New Roman" w:cs="Times New Roman"/>
          <w:sz w:val="28"/>
          <w:szCs w:val="28"/>
        </w:rPr>
        <w:t>Рак рубав з горіха дрова</w:t>
      </w:r>
    </w:p>
    <w:p w14:paraId="66487D3E" w14:textId="77777777" w:rsidR="009C2D20" w:rsidRPr="009C2D20" w:rsidRDefault="009C2D20" w:rsidP="003868C9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9C2D20">
        <w:rPr>
          <w:rFonts w:ascii="Times New Roman" w:hAnsi="Times New Roman" w:cs="Times New Roman"/>
          <w:sz w:val="28"/>
          <w:szCs w:val="28"/>
        </w:rPr>
        <w:t>Аж розчервонівся.</w:t>
      </w:r>
    </w:p>
    <w:p w14:paraId="05F99DA0" w14:textId="77777777" w:rsidR="009C2D20" w:rsidRPr="009C2D20" w:rsidRDefault="009C2D20" w:rsidP="003868C9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9C2D20">
        <w:rPr>
          <w:rFonts w:ascii="Times New Roman" w:hAnsi="Times New Roman" w:cs="Times New Roman"/>
          <w:sz w:val="28"/>
          <w:szCs w:val="28"/>
        </w:rPr>
        <w:t>Риби з річки виглядали:</w:t>
      </w:r>
    </w:p>
    <w:p w14:paraId="2AEACDB2" w14:textId="77777777" w:rsidR="009637AE" w:rsidRDefault="009C2D20" w:rsidP="009637AE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9C2D20">
        <w:rPr>
          <w:rFonts w:ascii="Times New Roman" w:hAnsi="Times New Roman" w:cs="Times New Roman"/>
          <w:sz w:val="28"/>
          <w:szCs w:val="28"/>
        </w:rPr>
        <w:t>Думали зварився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2416254" w14:textId="77777777" w:rsidR="009637AE" w:rsidRDefault="009637AE" w:rsidP="009637A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46DCC13B" w14:textId="26AEA078" w:rsidR="009637AE" w:rsidRPr="009637AE" w:rsidRDefault="009637AE" w:rsidP="000A3EA4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637AE">
        <w:rPr>
          <w:rFonts w:ascii="Times New Roman" w:hAnsi="Times New Roman" w:cs="Times New Roman"/>
          <w:b/>
          <w:sz w:val="28"/>
          <w:szCs w:val="28"/>
        </w:rPr>
        <w:t>Робота над скоромовко</w:t>
      </w:r>
      <w:r w:rsidR="000A3EA4">
        <w:rPr>
          <w:rFonts w:ascii="Times New Roman" w:hAnsi="Times New Roman" w:cs="Times New Roman"/>
          <w:b/>
          <w:sz w:val="28"/>
          <w:szCs w:val="28"/>
        </w:rPr>
        <w:t>ю.</w:t>
      </w:r>
    </w:p>
    <w:p w14:paraId="1DEDCC54" w14:textId="7240BCD7" w:rsidR="009637AE" w:rsidRDefault="009637AE" w:rsidP="009637AE">
      <w:pPr>
        <w:pStyle w:val="a3"/>
        <w:ind w:left="92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березі річки ростуть порічки</w:t>
      </w:r>
    </w:p>
    <w:p w14:paraId="389973C0" w14:textId="77777777" w:rsidR="000C15AD" w:rsidRDefault="000C15AD" w:rsidP="009637AE">
      <w:pPr>
        <w:pStyle w:val="a3"/>
        <w:ind w:left="928"/>
        <w:rPr>
          <w:rFonts w:ascii="Times New Roman" w:hAnsi="Times New Roman" w:cs="Times New Roman"/>
          <w:sz w:val="28"/>
          <w:szCs w:val="28"/>
        </w:rPr>
      </w:pPr>
    </w:p>
    <w:p w14:paraId="4454D163" w14:textId="1DEAEC24" w:rsidR="000C15AD" w:rsidRDefault="000C15AD" w:rsidP="000A3EA4">
      <w:pPr>
        <w:pStyle w:val="a3"/>
        <w:numPr>
          <w:ilvl w:val="0"/>
          <w:numId w:val="7"/>
        </w:numPr>
        <w:spacing w:before="75" w:after="75" w:line="300" w:lineRule="atLeast"/>
        <w:ind w:right="75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C15AD">
        <w:rPr>
          <w:rFonts w:ascii="Times New Roman" w:hAnsi="Times New Roman" w:cs="Times New Roman"/>
          <w:b/>
          <w:sz w:val="28"/>
          <w:szCs w:val="28"/>
        </w:rPr>
        <w:t>Артикуляція звуків</w:t>
      </w:r>
      <w:r w:rsidRPr="000C15A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[р], [р’], віднесення їх до приголосних, позначення фішкою</w:t>
      </w:r>
      <w:r w:rsidR="00A757A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</w:t>
      </w:r>
    </w:p>
    <w:p w14:paraId="1EA86FC0" w14:textId="4FA75CF0" w:rsidR="00A757AC" w:rsidRDefault="000A3EA4" w:rsidP="000A3EA4">
      <w:pPr>
        <w:pStyle w:val="a3"/>
        <w:spacing w:before="75" w:after="75" w:line="300" w:lineRule="atLeast"/>
        <w:ind w:left="786" w:right="75" w:firstLine="1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lastRenderedPageBreak/>
        <w:t>Діти на прохання вчителя простежують дії органів мовлення під час вимови заданих звуків: звук (р) – кінчик язика дрижить біля верхніх зубів; звук (р</w:t>
      </w:r>
      <w:r w:rsidRPr="000A3EA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’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) – язик піднімається ближче до піднебіння, повітря проходить важче.</w:t>
      </w:r>
    </w:p>
    <w:p w14:paraId="62A54844" w14:textId="13E13AA3" w:rsidR="000A3EA4" w:rsidRPr="000A3EA4" w:rsidRDefault="000A3EA4" w:rsidP="000A3EA4">
      <w:pPr>
        <w:pStyle w:val="a3"/>
        <w:numPr>
          <w:ilvl w:val="0"/>
          <w:numId w:val="7"/>
        </w:numPr>
        <w:spacing w:before="75" w:after="75" w:line="300" w:lineRule="atLeast"/>
        <w:ind w:right="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A3EA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Ознайомлення з буквою </w:t>
      </w:r>
      <w:r w:rsidRPr="000A3EA4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t>Рр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t>.</w:t>
      </w:r>
    </w:p>
    <w:p w14:paraId="6B8484DC" w14:textId="451B2152" w:rsidR="003868C9" w:rsidRDefault="00731A50" w:rsidP="0010686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proofErr w:type="spellStart"/>
      <w:r w:rsidR="009637AE">
        <w:rPr>
          <w:rFonts w:ascii="Times New Roman" w:hAnsi="Times New Roman" w:cs="Times New Roman"/>
          <w:b/>
          <w:sz w:val="28"/>
          <w:szCs w:val="28"/>
        </w:rPr>
        <w:t>ІІ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3868C9">
        <w:rPr>
          <w:rFonts w:ascii="Times New Roman" w:hAnsi="Times New Roman" w:cs="Times New Roman"/>
          <w:b/>
          <w:sz w:val="28"/>
          <w:szCs w:val="28"/>
        </w:rPr>
        <w:t>Фізкультхвилинка</w:t>
      </w:r>
      <w:proofErr w:type="spellEnd"/>
    </w:p>
    <w:p w14:paraId="03CDC2D6" w14:textId="1D662B16" w:rsidR="00106866" w:rsidRDefault="00106866" w:rsidP="0010686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Ра-ра-ра! Ра-ра-ра!-</w:t>
      </w:r>
    </w:p>
    <w:p w14:paraId="5AEF8FFF" w14:textId="738F99F8" w:rsidR="00106866" w:rsidRDefault="00106866" w:rsidP="0010686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нас розпочалася гра.</w:t>
      </w:r>
    </w:p>
    <w:p w14:paraId="6712BB06" w14:textId="7ADBF778" w:rsidR="00106866" w:rsidRDefault="00106866" w:rsidP="0010686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Ри-ри-ри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Ри-ри-ри</w:t>
      </w:r>
      <w:proofErr w:type="spellEnd"/>
      <w:r>
        <w:rPr>
          <w:rFonts w:ascii="Times New Roman" w:hAnsi="Times New Roman" w:cs="Times New Roman"/>
          <w:sz w:val="28"/>
          <w:szCs w:val="28"/>
        </w:rPr>
        <w:t>! –</w:t>
      </w:r>
    </w:p>
    <w:p w14:paraId="63B1BB11" w14:textId="2B0229CB" w:rsidR="00106866" w:rsidRDefault="00106866" w:rsidP="0010686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Нумо, руки до гори.</w:t>
      </w:r>
    </w:p>
    <w:p w14:paraId="0D0A2319" w14:textId="2012AA05" w:rsidR="00106866" w:rsidRDefault="00106866" w:rsidP="0010686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Вліво, вправо нахилились,</w:t>
      </w:r>
    </w:p>
    <w:p w14:paraId="07113825" w14:textId="5212B8E4" w:rsidR="00106866" w:rsidRDefault="00106866" w:rsidP="0010686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Низько до землі вклонились…</w:t>
      </w:r>
    </w:p>
    <w:p w14:paraId="334BF445" w14:textId="0350AFD1" w:rsidR="00106866" w:rsidRDefault="00106866" w:rsidP="0010686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Присідай і випрямляйся,</w:t>
      </w:r>
    </w:p>
    <w:p w14:paraId="49759CBF" w14:textId="1B19735A" w:rsidR="00106866" w:rsidRDefault="00106866" w:rsidP="0010686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Разом з нами дружно грайся.</w:t>
      </w:r>
    </w:p>
    <w:p w14:paraId="3A6B0E66" w14:textId="3B4BF39D" w:rsidR="00106866" w:rsidRDefault="00106866" w:rsidP="0010686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Раз-два! Відпочили?</w:t>
      </w:r>
    </w:p>
    <w:p w14:paraId="6BCD9D4F" w14:textId="3A700E09" w:rsidR="00106866" w:rsidRDefault="00106866" w:rsidP="0010686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роботи дружно сіли.</w:t>
      </w:r>
    </w:p>
    <w:p w14:paraId="01C736AC" w14:textId="77777777" w:rsidR="00106866" w:rsidRPr="00106866" w:rsidRDefault="00106866" w:rsidP="009C2D20">
      <w:pPr>
        <w:rPr>
          <w:rFonts w:ascii="Times New Roman" w:hAnsi="Times New Roman" w:cs="Times New Roman"/>
          <w:sz w:val="28"/>
          <w:szCs w:val="28"/>
        </w:rPr>
      </w:pPr>
    </w:p>
    <w:p w14:paraId="05E7097C" w14:textId="3C19A1E8" w:rsidR="003868C9" w:rsidRDefault="003868C9" w:rsidP="009C2D2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9637AE">
        <w:rPr>
          <w:rFonts w:ascii="Times New Roman" w:hAnsi="Times New Roman" w:cs="Times New Roman"/>
          <w:b/>
          <w:sz w:val="28"/>
          <w:szCs w:val="28"/>
        </w:rPr>
        <w:t>ІІІ</w:t>
      </w:r>
      <w:r>
        <w:rPr>
          <w:rFonts w:ascii="Times New Roman" w:hAnsi="Times New Roman" w:cs="Times New Roman"/>
          <w:b/>
          <w:sz w:val="28"/>
          <w:szCs w:val="28"/>
        </w:rPr>
        <w:t>. Робота за букварем (с.86-87)</w:t>
      </w:r>
    </w:p>
    <w:p w14:paraId="10B69F7B" w14:textId="44B176D8" w:rsidR="003868C9" w:rsidRDefault="003868C9" w:rsidP="009C2D2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Бесіда за сюжетним малюнком</w:t>
      </w:r>
    </w:p>
    <w:p w14:paraId="672906F2" w14:textId="79668A58" w:rsidR="00106866" w:rsidRDefault="00106866" w:rsidP="009C2D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Яку пору року зобразив художник?</w:t>
      </w:r>
    </w:p>
    <w:p w14:paraId="6DD657CA" w14:textId="5FA69757" w:rsidR="00106866" w:rsidRDefault="00106866" w:rsidP="009C2D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Які фарби переважають на малюнку?</w:t>
      </w:r>
    </w:p>
    <w:p w14:paraId="1508DF91" w14:textId="0BAE28E2" w:rsidR="00106866" w:rsidRDefault="00106866" w:rsidP="009C2D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 сидить ворона?</w:t>
      </w:r>
    </w:p>
    <w:p w14:paraId="336313BC" w14:textId="4825FA60" w:rsidR="00106866" w:rsidRDefault="00106866" w:rsidP="009C2D2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Читання злиття, буквосполучень, </w:t>
      </w:r>
      <w:r w:rsidR="009637AE">
        <w:rPr>
          <w:rFonts w:ascii="Times New Roman" w:hAnsi="Times New Roman" w:cs="Times New Roman"/>
          <w:b/>
          <w:sz w:val="28"/>
          <w:szCs w:val="28"/>
        </w:rPr>
        <w:t>слів</w:t>
      </w:r>
      <w:r>
        <w:rPr>
          <w:rFonts w:ascii="Times New Roman" w:hAnsi="Times New Roman" w:cs="Times New Roman"/>
          <w:b/>
          <w:sz w:val="28"/>
          <w:szCs w:val="28"/>
        </w:rPr>
        <w:t xml:space="preserve"> поданих у «променевих» таблицях</w:t>
      </w:r>
      <w:r w:rsidR="00731A50">
        <w:rPr>
          <w:rFonts w:ascii="Times New Roman" w:hAnsi="Times New Roman" w:cs="Times New Roman"/>
          <w:b/>
          <w:sz w:val="28"/>
          <w:szCs w:val="28"/>
        </w:rPr>
        <w:t>.</w:t>
      </w:r>
    </w:p>
    <w:p w14:paraId="1ED0ADD2" w14:textId="4583375E" w:rsidR="00731A50" w:rsidRPr="00106866" w:rsidRDefault="00731A50" w:rsidP="009C2D2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Читання слів у стовпчиках</w:t>
      </w:r>
      <w:r w:rsidR="000C15AD">
        <w:rPr>
          <w:rFonts w:ascii="Times New Roman" w:hAnsi="Times New Roman" w:cs="Times New Roman"/>
          <w:b/>
          <w:sz w:val="28"/>
          <w:szCs w:val="28"/>
        </w:rPr>
        <w:t xml:space="preserve"> з вивченою буквою.</w:t>
      </w:r>
    </w:p>
    <w:p w14:paraId="24DE1139" w14:textId="5C07C733" w:rsidR="003868C9" w:rsidRDefault="009637AE" w:rsidP="009C2D2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731A50" w:rsidRPr="00731A50">
        <w:rPr>
          <w:rFonts w:ascii="Times New Roman" w:hAnsi="Times New Roman" w:cs="Times New Roman"/>
          <w:b/>
          <w:sz w:val="28"/>
          <w:szCs w:val="28"/>
        </w:rPr>
        <w:t>. Аналіз предметних малюнків</w:t>
      </w:r>
      <w:r w:rsidR="00731A50">
        <w:rPr>
          <w:rFonts w:ascii="Times New Roman" w:hAnsi="Times New Roman" w:cs="Times New Roman"/>
          <w:b/>
          <w:sz w:val="28"/>
          <w:szCs w:val="28"/>
        </w:rPr>
        <w:t>, зображених у «віночку» (с.87)</w:t>
      </w:r>
    </w:p>
    <w:p w14:paraId="37CC79FE" w14:textId="2B1FFEF9" w:rsidR="00731A50" w:rsidRDefault="00731A50" w:rsidP="009C2D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Ромашка, кріп, гриби, равлик, верба, береза.</w:t>
      </w:r>
    </w:p>
    <w:p w14:paraId="05854D62" w14:textId="461E6F68" w:rsidR="00731A50" w:rsidRDefault="00731A50" w:rsidP="00731A5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Назвіть слова з м</w:t>
      </w:r>
      <w:r w:rsidRPr="00731A50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яким приголосним (р</w:t>
      </w:r>
      <w:r w:rsidRPr="00731A50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).</w:t>
      </w:r>
    </w:p>
    <w:p w14:paraId="18A4B283" w14:textId="54076EB2" w:rsidR="00731A50" w:rsidRDefault="00731A50" w:rsidP="00731A5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Назвіть двоскладові слова.</w:t>
      </w:r>
    </w:p>
    <w:p w14:paraId="3C2E8C04" w14:textId="688C2924" w:rsidR="00731A50" w:rsidRDefault="00731A50" w:rsidP="00731A5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якому слові один склад?</w:t>
      </w:r>
    </w:p>
    <w:p w14:paraId="64132AF5" w14:textId="76FF5BC7" w:rsidR="00731A50" w:rsidRDefault="00731A50" w:rsidP="00731A5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Яке слово відповідає на запитання </w:t>
      </w:r>
      <w:r>
        <w:rPr>
          <w:rFonts w:ascii="Times New Roman" w:hAnsi="Times New Roman" w:cs="Times New Roman"/>
          <w:i/>
          <w:sz w:val="28"/>
          <w:szCs w:val="28"/>
        </w:rPr>
        <w:t>хто?</w:t>
      </w:r>
    </w:p>
    <w:p w14:paraId="4CC3B2C7" w14:textId="52B57AE8" w:rsidR="000C15AD" w:rsidRDefault="00731A50" w:rsidP="000C15A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Доберіть слова до поданих схем?</w:t>
      </w:r>
    </w:p>
    <w:p w14:paraId="1738F3DF" w14:textId="7163D3EF" w:rsidR="00CC628A" w:rsidRDefault="00CC628A" w:rsidP="000C15A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Складіть речення зі словом </w:t>
      </w:r>
      <w:r>
        <w:rPr>
          <w:rFonts w:ascii="Times New Roman" w:hAnsi="Times New Roman" w:cs="Times New Roman"/>
          <w:i/>
          <w:sz w:val="28"/>
          <w:szCs w:val="28"/>
        </w:rPr>
        <w:t>равлик.</w:t>
      </w:r>
    </w:p>
    <w:p w14:paraId="35CB2378" w14:textId="00969526" w:rsidR="009637AE" w:rsidRDefault="000C15AD" w:rsidP="000C15AD">
      <w:pPr>
        <w:rPr>
          <w:rFonts w:ascii="Times New Roman" w:hAnsi="Times New Roman" w:cs="Times New Roman"/>
          <w:b/>
          <w:sz w:val="28"/>
          <w:szCs w:val="28"/>
        </w:rPr>
      </w:pPr>
      <w:r w:rsidRPr="000C15AD">
        <w:rPr>
          <w:rFonts w:ascii="Times New Roman" w:hAnsi="Times New Roman" w:cs="Times New Roman"/>
          <w:b/>
          <w:sz w:val="28"/>
          <w:szCs w:val="28"/>
        </w:rPr>
        <w:t>ІХ. Фізкультхвилинка (гімнастика для очей)</w:t>
      </w:r>
    </w:p>
    <w:p w14:paraId="2BE48169" w14:textId="3E75E33E" w:rsidR="000C15AD" w:rsidRDefault="000C15AD" w:rsidP="000C15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Широко розплющу очі,</w:t>
      </w:r>
    </w:p>
    <w:p w14:paraId="4B9BA3C1" w14:textId="4E712D88" w:rsidR="000C15AD" w:rsidRDefault="000C15AD" w:rsidP="000C15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Роздивлюся все охоче.</w:t>
      </w:r>
    </w:p>
    <w:p w14:paraId="66EC9E82" w14:textId="08C991CF" w:rsidR="000C15AD" w:rsidRDefault="000C15AD" w:rsidP="000C15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Потім мружусь, наче киця,</w:t>
      </w:r>
    </w:p>
    <w:p w14:paraId="37EB6A9F" w14:textId="517E184D" w:rsidR="000C15AD" w:rsidRDefault="000C15AD" w:rsidP="000C15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заплющую очиці!</w:t>
      </w:r>
    </w:p>
    <w:p w14:paraId="4D488A9B" w14:textId="77777777" w:rsidR="00A757AC" w:rsidRDefault="00A757AC" w:rsidP="000C15A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6D772540" w14:textId="3B37230D" w:rsidR="000C15AD" w:rsidRDefault="000C15AD" w:rsidP="000C15A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C15AD">
        <w:rPr>
          <w:rFonts w:ascii="Times New Roman" w:hAnsi="Times New Roman" w:cs="Times New Roman"/>
          <w:b/>
          <w:sz w:val="28"/>
          <w:szCs w:val="28"/>
        </w:rPr>
        <w:t>Х. Продовження роботи з букварем</w:t>
      </w:r>
    </w:p>
    <w:p w14:paraId="599EFAEE" w14:textId="77777777" w:rsidR="000C15AD" w:rsidRPr="000C15AD" w:rsidRDefault="000C15AD" w:rsidP="000C15AD">
      <w:pPr>
        <w:spacing w:before="75" w:after="75" w:line="300" w:lineRule="atLeast"/>
        <w:ind w:left="75" w:right="75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0C15AD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1.Слухання тексту за переказом </w:t>
      </w:r>
      <w:proofErr w:type="spellStart"/>
      <w:r w:rsidRPr="000C15AD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Б.Чайкоського</w:t>
      </w:r>
      <w:proofErr w:type="spellEnd"/>
    </w:p>
    <w:p w14:paraId="430D53D4" w14:textId="77777777" w:rsidR="000C15AD" w:rsidRPr="000C15AD" w:rsidRDefault="000C15AD" w:rsidP="000C15AD">
      <w:pPr>
        <w:pStyle w:val="a3"/>
        <w:numPr>
          <w:ilvl w:val="0"/>
          <w:numId w:val="6"/>
        </w:numPr>
        <w:spacing w:before="75" w:after="75" w:line="300" w:lineRule="atLeast"/>
        <w:ind w:right="75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C15A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 кого розповідає нам ця історія.</w:t>
      </w:r>
    </w:p>
    <w:p w14:paraId="7155D4EA" w14:textId="16B358AA" w:rsidR="000C15AD" w:rsidRPr="000C15AD" w:rsidRDefault="000C15AD" w:rsidP="000C15AD">
      <w:pPr>
        <w:pStyle w:val="a3"/>
        <w:numPr>
          <w:ilvl w:val="0"/>
          <w:numId w:val="6"/>
        </w:numPr>
        <w:spacing w:before="75" w:after="75" w:line="300" w:lineRule="atLeast"/>
        <w:ind w:right="75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C15AD">
        <w:rPr>
          <w:rFonts w:ascii="Times New Roman" w:eastAsia="Times New Roman" w:hAnsi="Times New Roman" w:cs="Times New Roman"/>
          <w:sz w:val="28"/>
          <w:szCs w:val="28"/>
          <w:lang w:eastAsia="uk-UA"/>
        </w:rPr>
        <w:t>Що зробило жабеня?</w:t>
      </w:r>
    </w:p>
    <w:p w14:paraId="04D5FA3D" w14:textId="44864F95" w:rsidR="000C15AD" w:rsidRPr="000C15AD" w:rsidRDefault="000C15AD" w:rsidP="000C15AD">
      <w:pPr>
        <w:pStyle w:val="a3"/>
        <w:numPr>
          <w:ilvl w:val="0"/>
          <w:numId w:val="6"/>
        </w:numPr>
        <w:spacing w:before="75" w:after="75" w:line="300" w:lineRule="atLeast"/>
        <w:ind w:right="75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C15AD">
        <w:rPr>
          <w:rFonts w:ascii="Times New Roman" w:eastAsia="Times New Roman" w:hAnsi="Times New Roman" w:cs="Times New Roman"/>
          <w:sz w:val="28"/>
          <w:szCs w:val="28"/>
          <w:lang w:eastAsia="uk-UA"/>
        </w:rPr>
        <w:t>Як відреагувала мишка на запрошення мишеняти?</w:t>
      </w:r>
    </w:p>
    <w:p w14:paraId="1FEDB8EC" w14:textId="77777777" w:rsidR="000C15AD" w:rsidRPr="000C15AD" w:rsidRDefault="000C15AD" w:rsidP="000C15AD">
      <w:pPr>
        <w:pStyle w:val="a3"/>
        <w:numPr>
          <w:ilvl w:val="0"/>
          <w:numId w:val="6"/>
        </w:numPr>
        <w:spacing w:before="75" w:after="75" w:line="300" w:lineRule="atLeast"/>
        <w:ind w:right="75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C15AD">
        <w:rPr>
          <w:rFonts w:ascii="Times New Roman" w:eastAsia="Times New Roman" w:hAnsi="Times New Roman" w:cs="Times New Roman"/>
          <w:sz w:val="28"/>
          <w:szCs w:val="28"/>
          <w:lang w:eastAsia="uk-UA"/>
        </w:rPr>
        <w:t>Як пояснила вона свою радість жабенятку?</w:t>
      </w:r>
    </w:p>
    <w:p w14:paraId="7DDC0980" w14:textId="77777777" w:rsidR="000C15AD" w:rsidRPr="000C15AD" w:rsidRDefault="000C15AD" w:rsidP="000C15AD">
      <w:pPr>
        <w:pStyle w:val="a3"/>
        <w:numPr>
          <w:ilvl w:val="0"/>
          <w:numId w:val="6"/>
        </w:numPr>
        <w:spacing w:before="75" w:after="75" w:line="300" w:lineRule="atLeast"/>
        <w:ind w:right="75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C15AD">
        <w:rPr>
          <w:rFonts w:ascii="Times New Roman" w:eastAsia="Times New Roman" w:hAnsi="Times New Roman" w:cs="Times New Roman"/>
          <w:sz w:val="28"/>
          <w:szCs w:val="28"/>
          <w:lang w:eastAsia="uk-UA"/>
        </w:rPr>
        <w:t>Хто з персонажів на вашу думку більш чемний?</w:t>
      </w:r>
    </w:p>
    <w:p w14:paraId="7D65768C" w14:textId="77777777" w:rsidR="000C15AD" w:rsidRPr="000C15AD" w:rsidRDefault="000C15AD" w:rsidP="000C15AD">
      <w:pPr>
        <w:pStyle w:val="a3"/>
        <w:numPr>
          <w:ilvl w:val="0"/>
          <w:numId w:val="6"/>
        </w:numPr>
        <w:spacing w:before="75" w:after="75" w:line="300" w:lineRule="atLeast"/>
        <w:ind w:right="75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C15AD">
        <w:rPr>
          <w:rFonts w:ascii="Times New Roman" w:eastAsia="Times New Roman" w:hAnsi="Times New Roman" w:cs="Times New Roman"/>
          <w:sz w:val="28"/>
          <w:szCs w:val="28"/>
          <w:lang w:eastAsia="uk-UA"/>
        </w:rPr>
        <w:t>Чому ви так думаєте?</w:t>
      </w:r>
    </w:p>
    <w:p w14:paraId="73CDECA8" w14:textId="78E68D65" w:rsidR="0018164E" w:rsidRDefault="000C15AD" w:rsidP="0018164E">
      <w:pPr>
        <w:spacing w:before="75" w:after="75" w:line="300" w:lineRule="atLeast"/>
        <w:ind w:left="75" w:right="75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C15A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IX. Підсумок уроку</w:t>
      </w:r>
      <w:r w:rsidRPr="000C15AD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="001816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- </w:t>
      </w:r>
      <w:r w:rsidRPr="000C15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Яку букву вивчили на </w:t>
      </w:r>
      <w:proofErr w:type="spellStart"/>
      <w:r w:rsidRPr="000C15AD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уроці</w:t>
      </w:r>
      <w:proofErr w:type="spellEnd"/>
      <w:r w:rsidRPr="000C15AD">
        <w:rPr>
          <w:rFonts w:ascii="Times New Roman" w:eastAsia="Times New Roman" w:hAnsi="Times New Roman" w:cs="Times New Roman"/>
          <w:sz w:val="28"/>
          <w:szCs w:val="28"/>
          <w:lang w:eastAsia="uk-UA"/>
        </w:rPr>
        <w:t>? Знайдіть її в касі.</w:t>
      </w:r>
      <w:r w:rsidRPr="000C15AD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="001816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Pr="000C15AD">
        <w:rPr>
          <w:rFonts w:ascii="Times New Roman" w:eastAsia="Times New Roman" w:hAnsi="Times New Roman" w:cs="Times New Roman"/>
          <w:sz w:val="28"/>
          <w:szCs w:val="28"/>
          <w:lang w:eastAsia="uk-UA"/>
        </w:rPr>
        <w:t>Які звуки вона може позначати?</w:t>
      </w:r>
    </w:p>
    <w:p w14:paraId="014076DC" w14:textId="0CAC335C" w:rsidR="000A3EA4" w:rsidRPr="0018164E" w:rsidRDefault="0018164E" w:rsidP="0018164E">
      <w:pPr>
        <w:spacing w:before="75" w:after="75" w:line="300" w:lineRule="atLeast"/>
        <w:ind w:right="75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-</w:t>
      </w:r>
      <w:r w:rsidR="000A3EA4" w:rsidRPr="0018164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Які склади з буквою </w:t>
      </w:r>
      <w:proofErr w:type="spellStart"/>
      <w:r w:rsidR="000A3EA4" w:rsidRPr="0018164E">
        <w:rPr>
          <w:rFonts w:ascii="Times New Roman" w:eastAsia="Times New Roman" w:hAnsi="Times New Roman" w:cs="Times New Roman"/>
          <w:bCs/>
          <w:i/>
          <w:sz w:val="28"/>
          <w:szCs w:val="28"/>
          <w:lang w:eastAsia="uk-UA"/>
        </w:rPr>
        <w:t>Рр</w:t>
      </w:r>
      <w:proofErr w:type="spellEnd"/>
      <w:r w:rsidR="000A3EA4" w:rsidRPr="0018164E">
        <w:rPr>
          <w:rFonts w:ascii="Times New Roman" w:eastAsia="Times New Roman" w:hAnsi="Times New Roman" w:cs="Times New Roman"/>
          <w:bCs/>
          <w:i/>
          <w:sz w:val="28"/>
          <w:szCs w:val="28"/>
          <w:lang w:eastAsia="uk-UA"/>
        </w:rPr>
        <w:t xml:space="preserve"> </w:t>
      </w:r>
      <w:r w:rsidRPr="0018164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ви </w:t>
      </w:r>
      <w:proofErr w:type="spellStart"/>
      <w:r w:rsidRPr="0018164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прочитали?А</w:t>
      </w:r>
      <w:proofErr w:type="spellEnd"/>
      <w:r w:rsidRPr="0018164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які слова?</w:t>
      </w:r>
    </w:p>
    <w:p w14:paraId="03150CF6" w14:textId="31414604" w:rsidR="000C15AD" w:rsidRPr="000C15AD" w:rsidRDefault="000C15AD" w:rsidP="000C15A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C15A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Гра «Мікрофон по колу»</w:t>
      </w:r>
      <w:r w:rsidR="000A3EA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</w:t>
      </w:r>
      <w:r w:rsidRPr="000C15AD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Учні добирають свої слова з новими звуками </w:t>
      </w:r>
      <w:r w:rsidRPr="000C15AD">
        <w:rPr>
          <w:rFonts w:ascii="Times New Roman" w:hAnsi="Times New Roman" w:cs="Times New Roman"/>
          <w:iCs/>
          <w:sz w:val="28"/>
          <w:szCs w:val="28"/>
        </w:rPr>
        <w:t>[р], [р'].</w:t>
      </w:r>
    </w:p>
    <w:sectPr w:rsidR="000C15AD" w:rsidRPr="000C15A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7598D"/>
    <w:multiLevelType w:val="hybridMultilevel"/>
    <w:tmpl w:val="19201FFA"/>
    <w:lvl w:ilvl="0" w:tplc="03DC4B9C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6370DC"/>
    <w:multiLevelType w:val="hybridMultilevel"/>
    <w:tmpl w:val="DA6CFE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AA7773"/>
    <w:multiLevelType w:val="hybridMultilevel"/>
    <w:tmpl w:val="7C007876"/>
    <w:lvl w:ilvl="0" w:tplc="0422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 w15:restartNumberingAfterBreak="0">
    <w:nsid w:val="332C5746"/>
    <w:multiLevelType w:val="hybridMultilevel"/>
    <w:tmpl w:val="A36005A4"/>
    <w:lvl w:ilvl="0" w:tplc="223E1B1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6CA3745D"/>
    <w:multiLevelType w:val="hybridMultilevel"/>
    <w:tmpl w:val="CCEE43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6448ED"/>
    <w:multiLevelType w:val="hybridMultilevel"/>
    <w:tmpl w:val="75EA0558"/>
    <w:lvl w:ilvl="0" w:tplc="4CE08B72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E70EF4"/>
    <w:multiLevelType w:val="hybridMultilevel"/>
    <w:tmpl w:val="2816470E"/>
    <w:lvl w:ilvl="0" w:tplc="4D844D84">
      <w:start w:val="3"/>
      <w:numFmt w:val="bullet"/>
      <w:lvlText w:val="-"/>
      <w:lvlJc w:val="left"/>
      <w:pPr>
        <w:ind w:left="128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6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6E4"/>
    <w:rsid w:val="000A3EA4"/>
    <w:rsid w:val="000C15AD"/>
    <w:rsid w:val="001006E4"/>
    <w:rsid w:val="00106866"/>
    <w:rsid w:val="0018164E"/>
    <w:rsid w:val="002903F4"/>
    <w:rsid w:val="003868C9"/>
    <w:rsid w:val="00731A50"/>
    <w:rsid w:val="007322BB"/>
    <w:rsid w:val="008975BC"/>
    <w:rsid w:val="009637AE"/>
    <w:rsid w:val="009C2D20"/>
    <w:rsid w:val="00A3625F"/>
    <w:rsid w:val="00A757AC"/>
    <w:rsid w:val="00C93761"/>
    <w:rsid w:val="00CC628A"/>
    <w:rsid w:val="00CD0A7B"/>
    <w:rsid w:val="00DF6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1DD20"/>
  <w15:chartTrackingRefBased/>
  <w15:docId w15:val="{BCB64B89-CE8B-49EF-B6C1-948ADE1BF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937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6551"/>
    <w:pPr>
      <w:ind w:left="720"/>
      <w:contextualSpacing/>
    </w:pPr>
  </w:style>
  <w:style w:type="table" w:styleId="a4">
    <w:name w:val="Table Grid"/>
    <w:basedOn w:val="a1"/>
    <w:uiPriority w:val="39"/>
    <w:rsid w:val="00DF65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3129</Words>
  <Characters>1784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Валя</dc:creator>
  <cp:keywords/>
  <dc:description/>
  <cp:lastModifiedBy>Валя</cp:lastModifiedBy>
  <cp:revision>9</cp:revision>
  <dcterms:created xsi:type="dcterms:W3CDTF">2017-11-20T19:15:00Z</dcterms:created>
  <dcterms:modified xsi:type="dcterms:W3CDTF">2017-11-21T12:11:00Z</dcterms:modified>
</cp:coreProperties>
</file>