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810" w:rsidRPr="005D046B" w:rsidRDefault="00AD6810" w:rsidP="001F0AF5">
      <w:pPr>
        <w:tabs>
          <w:tab w:val="left" w:pos="2835"/>
        </w:tabs>
        <w:ind w:firstLine="567"/>
        <w:jc w:val="center"/>
        <w:rPr>
          <w:sz w:val="32"/>
          <w:szCs w:val="32"/>
          <w:lang w:val="uk-UA"/>
        </w:rPr>
      </w:pPr>
    </w:p>
    <w:p w:rsidR="00AD6810" w:rsidRPr="005D046B" w:rsidRDefault="00AD6810" w:rsidP="001F0AF5">
      <w:pPr>
        <w:tabs>
          <w:tab w:val="left" w:pos="2835"/>
        </w:tabs>
        <w:ind w:firstLine="567"/>
        <w:jc w:val="center"/>
        <w:rPr>
          <w:sz w:val="32"/>
          <w:szCs w:val="32"/>
          <w:lang w:val="uk-UA"/>
        </w:rPr>
      </w:pPr>
    </w:p>
    <w:p w:rsidR="00AD6810" w:rsidRDefault="00AD6810" w:rsidP="001F0AF5">
      <w:pPr>
        <w:tabs>
          <w:tab w:val="left" w:pos="2835"/>
        </w:tabs>
        <w:ind w:firstLine="567"/>
        <w:jc w:val="center"/>
        <w:rPr>
          <w:sz w:val="32"/>
          <w:szCs w:val="32"/>
          <w:lang w:val="uk-UA"/>
        </w:rPr>
      </w:pPr>
    </w:p>
    <w:p w:rsidR="00AD6810" w:rsidRDefault="00AD6810" w:rsidP="001F0AF5">
      <w:pPr>
        <w:tabs>
          <w:tab w:val="left" w:pos="2835"/>
        </w:tabs>
        <w:ind w:firstLine="567"/>
        <w:jc w:val="center"/>
        <w:rPr>
          <w:sz w:val="32"/>
          <w:szCs w:val="32"/>
          <w:lang w:val="uk-UA"/>
        </w:rPr>
      </w:pPr>
    </w:p>
    <w:p w:rsidR="00C96F36" w:rsidRDefault="00C96F36" w:rsidP="001F0AF5">
      <w:pPr>
        <w:tabs>
          <w:tab w:val="left" w:pos="2835"/>
        </w:tabs>
        <w:ind w:firstLine="567"/>
        <w:jc w:val="center"/>
        <w:rPr>
          <w:sz w:val="32"/>
          <w:szCs w:val="32"/>
          <w:lang w:val="uk-UA"/>
        </w:rPr>
      </w:pPr>
    </w:p>
    <w:p w:rsidR="00AD6810" w:rsidRPr="005D046B" w:rsidRDefault="00AD6810" w:rsidP="001F0AF5">
      <w:pPr>
        <w:tabs>
          <w:tab w:val="left" w:pos="2835"/>
        </w:tabs>
        <w:ind w:firstLine="567"/>
        <w:jc w:val="center"/>
        <w:rPr>
          <w:sz w:val="32"/>
          <w:szCs w:val="32"/>
          <w:lang w:val="uk-UA"/>
        </w:rPr>
      </w:pPr>
    </w:p>
    <w:p w:rsidR="009C6879" w:rsidRDefault="00C4659D" w:rsidP="001F0AF5">
      <w:pPr>
        <w:tabs>
          <w:tab w:val="left" w:pos="2835"/>
        </w:tabs>
        <w:ind w:firstLine="567"/>
        <w:jc w:val="center"/>
        <w:rPr>
          <w:rStyle w:val="ac"/>
          <w:rFonts w:ascii="Times New Roman" w:hAnsi="Times New Roman"/>
          <w:b/>
          <w:bCs/>
          <w:color w:val="333333"/>
          <w:sz w:val="40"/>
          <w:szCs w:val="40"/>
          <w:shd w:val="clear" w:color="auto" w:fill="FFFFFF"/>
          <w:lang w:val="uk-UA"/>
        </w:rPr>
      </w:pPr>
      <w:r w:rsidRPr="009C6879">
        <w:rPr>
          <w:rStyle w:val="ac"/>
          <w:rFonts w:ascii="Times New Roman" w:hAnsi="Times New Roman"/>
          <w:b/>
          <w:bCs/>
          <w:color w:val="333333"/>
          <w:sz w:val="40"/>
          <w:szCs w:val="40"/>
          <w:shd w:val="clear" w:color="auto" w:fill="FFFFFF"/>
          <w:lang w:val="uk-UA"/>
        </w:rPr>
        <w:t xml:space="preserve">Конспект </w:t>
      </w:r>
    </w:p>
    <w:p w:rsidR="00AD6810" w:rsidRPr="00C4659D" w:rsidRDefault="009C6879" w:rsidP="001F0AF5">
      <w:pPr>
        <w:tabs>
          <w:tab w:val="left" w:pos="2835"/>
        </w:tabs>
        <w:ind w:firstLine="567"/>
        <w:jc w:val="center"/>
        <w:rPr>
          <w:rFonts w:ascii="Times New Roman" w:hAnsi="Times New Roman"/>
          <w:sz w:val="40"/>
          <w:szCs w:val="40"/>
          <w:lang w:val="uk-UA"/>
        </w:rPr>
      </w:pPr>
      <w:bookmarkStart w:id="0" w:name="_GoBack"/>
      <w:bookmarkEnd w:id="0"/>
      <w:r>
        <w:rPr>
          <w:rStyle w:val="ac"/>
          <w:rFonts w:ascii="Times New Roman" w:hAnsi="Times New Roman"/>
          <w:b/>
          <w:bCs/>
          <w:color w:val="333333"/>
          <w:sz w:val="40"/>
          <w:szCs w:val="40"/>
          <w:shd w:val="clear" w:color="auto" w:fill="FFFFFF"/>
          <w:lang w:val="uk-UA"/>
        </w:rPr>
        <w:t xml:space="preserve">бінарного </w:t>
      </w:r>
      <w:r w:rsidR="00C4659D" w:rsidRPr="009C6879">
        <w:rPr>
          <w:rStyle w:val="ac"/>
          <w:rFonts w:ascii="Times New Roman" w:hAnsi="Times New Roman"/>
          <w:b/>
          <w:bCs/>
          <w:color w:val="333333"/>
          <w:sz w:val="40"/>
          <w:szCs w:val="40"/>
          <w:shd w:val="clear" w:color="auto" w:fill="FFFFFF"/>
          <w:lang w:val="uk-UA"/>
        </w:rPr>
        <w:t xml:space="preserve">уроку геометрії </w:t>
      </w:r>
      <w:r>
        <w:rPr>
          <w:rStyle w:val="ac"/>
          <w:rFonts w:ascii="Times New Roman" w:hAnsi="Times New Roman"/>
          <w:b/>
          <w:bCs/>
          <w:color w:val="333333"/>
          <w:sz w:val="40"/>
          <w:szCs w:val="40"/>
          <w:shd w:val="clear" w:color="auto" w:fill="FFFFFF"/>
          <w:lang w:val="uk-UA"/>
        </w:rPr>
        <w:t xml:space="preserve">та мистецтва </w:t>
      </w:r>
      <w:r w:rsidR="00C4659D" w:rsidRPr="009C6879">
        <w:rPr>
          <w:rStyle w:val="ac"/>
          <w:rFonts w:ascii="Times New Roman" w:hAnsi="Times New Roman"/>
          <w:b/>
          <w:bCs/>
          <w:color w:val="333333"/>
          <w:sz w:val="40"/>
          <w:szCs w:val="40"/>
          <w:shd w:val="clear" w:color="auto" w:fill="FFFFFF"/>
          <w:lang w:val="uk-UA"/>
        </w:rPr>
        <w:t>в 10</w:t>
      </w:r>
      <w:r>
        <w:rPr>
          <w:rStyle w:val="ac"/>
          <w:rFonts w:ascii="Times New Roman" w:hAnsi="Times New Roman"/>
          <w:b/>
          <w:bCs/>
          <w:color w:val="333333"/>
          <w:sz w:val="40"/>
          <w:szCs w:val="40"/>
          <w:shd w:val="clear" w:color="auto" w:fill="FFFFFF"/>
          <w:lang w:val="uk-UA"/>
        </w:rPr>
        <w:t xml:space="preserve"> класі</w:t>
      </w:r>
      <w:r w:rsidR="008F28C9" w:rsidRPr="009C6879">
        <w:rPr>
          <w:rStyle w:val="ac"/>
          <w:rFonts w:ascii="Times New Roman" w:hAnsi="Times New Roman"/>
          <w:b/>
          <w:bCs/>
          <w:color w:val="333333"/>
          <w:sz w:val="40"/>
          <w:szCs w:val="40"/>
          <w:shd w:val="clear" w:color="auto" w:fill="FFFFFF"/>
          <w:lang w:val="uk-UA"/>
        </w:rPr>
        <w:t>.</w:t>
      </w:r>
    </w:p>
    <w:p w:rsidR="00AD6810" w:rsidRPr="00C4659D" w:rsidRDefault="003168CB" w:rsidP="001F0AF5">
      <w:pPr>
        <w:tabs>
          <w:tab w:val="left" w:pos="2835"/>
        </w:tabs>
        <w:ind w:firstLine="567"/>
        <w:jc w:val="center"/>
        <w:rPr>
          <w:rFonts w:ascii="Times New Roman" w:hAnsi="Times New Roman"/>
          <w:b/>
          <w:i/>
          <w:sz w:val="44"/>
          <w:szCs w:val="44"/>
          <w:lang w:val="uk-UA"/>
        </w:rPr>
      </w:pPr>
      <w:r w:rsidRPr="00C4659D">
        <w:rPr>
          <w:rFonts w:ascii="Times New Roman" w:hAnsi="Times New Roman"/>
          <w:b/>
          <w:i/>
          <w:sz w:val="44"/>
          <w:szCs w:val="44"/>
          <w:lang w:val="uk-UA"/>
        </w:rPr>
        <w:t xml:space="preserve"> </w:t>
      </w:r>
      <w:r w:rsidR="00AD6810" w:rsidRPr="00C4659D">
        <w:rPr>
          <w:rFonts w:ascii="Times New Roman" w:hAnsi="Times New Roman"/>
          <w:b/>
          <w:i/>
          <w:sz w:val="44"/>
          <w:szCs w:val="44"/>
          <w:lang w:val="uk-UA"/>
        </w:rPr>
        <w:t>«Симетрія у просторі. Властивості симетрії»</w:t>
      </w:r>
    </w:p>
    <w:p w:rsidR="00AD6810" w:rsidRDefault="00AD6810" w:rsidP="001F0AF5">
      <w:pPr>
        <w:ind w:firstLine="567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1824990</wp:posOffset>
            </wp:positionH>
            <wp:positionV relativeFrom="paragraph">
              <wp:posOffset>136525</wp:posOffset>
            </wp:positionV>
            <wp:extent cx="2510790" cy="1704975"/>
            <wp:effectExtent l="19050" t="0" r="3810" b="0"/>
            <wp:wrapSquare wrapText="bothSides"/>
            <wp:docPr id="1" name="Рисунок 0" descr="Numerologiya-zhenskih-im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merologiya-zhenskih-ime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079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6810" w:rsidRDefault="00AD6810" w:rsidP="001F0AF5">
      <w:pPr>
        <w:ind w:firstLine="567"/>
        <w:rPr>
          <w:sz w:val="32"/>
          <w:szCs w:val="32"/>
          <w:lang w:val="uk-UA"/>
        </w:rPr>
      </w:pPr>
    </w:p>
    <w:p w:rsidR="00AD6810" w:rsidRPr="005D046B" w:rsidRDefault="00AD6810" w:rsidP="001F0AF5">
      <w:pPr>
        <w:ind w:firstLine="567"/>
        <w:rPr>
          <w:sz w:val="32"/>
          <w:szCs w:val="32"/>
          <w:lang w:val="uk-UA"/>
        </w:rPr>
      </w:pPr>
    </w:p>
    <w:p w:rsidR="00AD6810" w:rsidRDefault="00AD6810" w:rsidP="001F0AF5">
      <w:pPr>
        <w:ind w:firstLine="567"/>
        <w:rPr>
          <w:sz w:val="32"/>
          <w:szCs w:val="32"/>
          <w:lang w:val="uk-UA"/>
        </w:rPr>
      </w:pPr>
    </w:p>
    <w:p w:rsidR="00AD6810" w:rsidRDefault="00AD6810" w:rsidP="001F0AF5">
      <w:pPr>
        <w:ind w:firstLine="567"/>
        <w:rPr>
          <w:sz w:val="32"/>
          <w:szCs w:val="32"/>
          <w:lang w:val="uk-UA"/>
        </w:rPr>
      </w:pPr>
    </w:p>
    <w:p w:rsidR="00AD6810" w:rsidRDefault="00AD6810" w:rsidP="001F0AF5">
      <w:pPr>
        <w:ind w:firstLine="567"/>
        <w:rPr>
          <w:sz w:val="32"/>
          <w:szCs w:val="32"/>
          <w:lang w:val="uk-UA"/>
        </w:rPr>
      </w:pPr>
    </w:p>
    <w:p w:rsidR="00C96F36" w:rsidRDefault="00C96F36" w:rsidP="00C4659D">
      <w:pPr>
        <w:spacing w:line="240" w:lineRule="auto"/>
        <w:ind w:left="4820"/>
        <w:rPr>
          <w:rFonts w:ascii="Times New Roman" w:hAnsi="Times New Roman"/>
          <w:sz w:val="32"/>
          <w:szCs w:val="32"/>
          <w:lang w:val="uk-UA"/>
        </w:rPr>
      </w:pPr>
    </w:p>
    <w:p w:rsidR="00C96F36" w:rsidRDefault="00C96F36" w:rsidP="00C4659D">
      <w:pPr>
        <w:spacing w:line="240" w:lineRule="auto"/>
        <w:ind w:left="4820"/>
        <w:rPr>
          <w:rFonts w:ascii="Times New Roman" w:hAnsi="Times New Roman"/>
          <w:sz w:val="32"/>
          <w:szCs w:val="32"/>
          <w:lang w:val="uk-UA"/>
        </w:rPr>
      </w:pPr>
    </w:p>
    <w:p w:rsidR="00C96F36" w:rsidRDefault="00C96F36" w:rsidP="00C4659D">
      <w:pPr>
        <w:spacing w:line="240" w:lineRule="auto"/>
        <w:ind w:left="4820"/>
        <w:rPr>
          <w:rFonts w:ascii="Times New Roman" w:hAnsi="Times New Roman"/>
          <w:sz w:val="32"/>
          <w:szCs w:val="32"/>
          <w:lang w:val="uk-UA"/>
        </w:rPr>
      </w:pPr>
    </w:p>
    <w:p w:rsidR="003168CB" w:rsidRPr="00C4659D" w:rsidRDefault="00874691" w:rsidP="00C4659D">
      <w:pPr>
        <w:spacing w:line="240" w:lineRule="auto"/>
        <w:ind w:left="4820"/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  <w:lang w:val="uk-UA"/>
        </w:rPr>
        <w:t>Підготувал</w:t>
      </w:r>
      <w:proofErr w:type="spellEnd"/>
      <w:r w:rsidRPr="00874691">
        <w:rPr>
          <w:rFonts w:ascii="Times New Roman" w:hAnsi="Times New Roman"/>
          <w:sz w:val="32"/>
          <w:szCs w:val="32"/>
        </w:rPr>
        <w:t>и</w:t>
      </w:r>
      <w:r w:rsidR="00AD6810" w:rsidRPr="00C4659D">
        <w:rPr>
          <w:rFonts w:ascii="Times New Roman" w:hAnsi="Times New Roman"/>
          <w:sz w:val="32"/>
          <w:szCs w:val="32"/>
          <w:lang w:val="uk-UA"/>
        </w:rPr>
        <w:t xml:space="preserve">: </w:t>
      </w:r>
    </w:p>
    <w:p w:rsidR="00874691" w:rsidRPr="00C4659D" w:rsidRDefault="00AD6810" w:rsidP="00874691">
      <w:pPr>
        <w:spacing w:line="240" w:lineRule="auto"/>
        <w:ind w:left="4820"/>
        <w:rPr>
          <w:rFonts w:ascii="Times New Roman" w:hAnsi="Times New Roman"/>
          <w:sz w:val="32"/>
          <w:szCs w:val="32"/>
          <w:lang w:val="uk-UA"/>
        </w:rPr>
      </w:pPr>
      <w:r w:rsidRPr="00C4659D">
        <w:rPr>
          <w:rFonts w:ascii="Times New Roman" w:hAnsi="Times New Roman"/>
          <w:sz w:val="32"/>
          <w:szCs w:val="32"/>
          <w:lang w:val="uk-UA"/>
        </w:rPr>
        <w:t>вчитель математики</w:t>
      </w:r>
      <w:r w:rsidR="00874691" w:rsidRPr="00874691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spellStart"/>
      <w:r w:rsidR="00874691" w:rsidRPr="00C4659D">
        <w:rPr>
          <w:rFonts w:ascii="Times New Roman" w:hAnsi="Times New Roman"/>
          <w:sz w:val="32"/>
          <w:szCs w:val="32"/>
          <w:lang w:val="uk-UA"/>
        </w:rPr>
        <w:t>Патріман</w:t>
      </w:r>
      <w:proofErr w:type="spellEnd"/>
      <w:r w:rsidR="00874691" w:rsidRPr="00C4659D">
        <w:rPr>
          <w:rFonts w:ascii="Times New Roman" w:hAnsi="Times New Roman"/>
          <w:sz w:val="32"/>
          <w:szCs w:val="32"/>
          <w:lang w:val="uk-UA"/>
        </w:rPr>
        <w:t xml:space="preserve"> Н.Г.</w:t>
      </w:r>
    </w:p>
    <w:p w:rsidR="00874691" w:rsidRDefault="00874691" w:rsidP="00C4659D">
      <w:pPr>
        <w:spacing w:line="240" w:lineRule="auto"/>
        <w:ind w:left="4820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вчитель мистецтва </w:t>
      </w:r>
      <w:proofErr w:type="spellStart"/>
      <w:r>
        <w:rPr>
          <w:rFonts w:ascii="Times New Roman" w:hAnsi="Times New Roman"/>
          <w:sz w:val="32"/>
          <w:szCs w:val="32"/>
          <w:lang w:val="uk-UA"/>
        </w:rPr>
        <w:t>Гетман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 xml:space="preserve"> О.В.</w:t>
      </w:r>
    </w:p>
    <w:p w:rsidR="00AD6810" w:rsidRDefault="00C4659D" w:rsidP="00C96F36">
      <w:pPr>
        <w:spacing w:line="240" w:lineRule="auto"/>
        <w:ind w:left="4820"/>
        <w:rPr>
          <w:sz w:val="32"/>
          <w:szCs w:val="32"/>
          <w:lang w:val="uk-UA"/>
        </w:rPr>
      </w:pPr>
      <w:r w:rsidRPr="00C4659D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C4659D" w:rsidRDefault="00C4659D" w:rsidP="003168CB">
      <w:pPr>
        <w:tabs>
          <w:tab w:val="left" w:pos="5325"/>
        </w:tabs>
        <w:ind w:firstLine="567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C4659D" w:rsidRDefault="00C4659D" w:rsidP="003168CB">
      <w:pPr>
        <w:tabs>
          <w:tab w:val="left" w:pos="5325"/>
        </w:tabs>
        <w:ind w:firstLine="567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AD6810" w:rsidRPr="003168CB" w:rsidRDefault="00AD6810" w:rsidP="00C96F36">
      <w:pPr>
        <w:tabs>
          <w:tab w:val="left" w:pos="5325"/>
        </w:tabs>
        <w:ind w:firstLine="567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4659D">
        <w:rPr>
          <w:rFonts w:ascii="Times New Roman" w:hAnsi="Times New Roman"/>
          <w:sz w:val="32"/>
          <w:szCs w:val="32"/>
        </w:rPr>
        <w:br w:type="page"/>
      </w:r>
      <w:r w:rsidRPr="003168CB">
        <w:rPr>
          <w:rFonts w:ascii="Times New Roman" w:hAnsi="Times New Roman"/>
          <w:b/>
          <w:sz w:val="32"/>
          <w:szCs w:val="32"/>
        </w:rPr>
        <w:lastRenderedPageBreak/>
        <w:t>Мета</w:t>
      </w:r>
      <w:r w:rsidR="003168CB" w:rsidRPr="003168CB">
        <w:rPr>
          <w:rFonts w:ascii="Times New Roman" w:hAnsi="Times New Roman"/>
          <w:b/>
          <w:sz w:val="32"/>
          <w:szCs w:val="32"/>
          <w:lang w:val="uk-UA"/>
        </w:rPr>
        <w:t xml:space="preserve"> уроку</w:t>
      </w:r>
      <w:r w:rsidRPr="003168CB">
        <w:rPr>
          <w:rFonts w:ascii="Times New Roman" w:hAnsi="Times New Roman"/>
          <w:b/>
          <w:sz w:val="32"/>
          <w:szCs w:val="32"/>
        </w:rPr>
        <w:t xml:space="preserve">: </w:t>
      </w:r>
    </w:p>
    <w:p w:rsidR="00AD6810" w:rsidRPr="007E2B92" w:rsidRDefault="00AD6810" w:rsidP="001F0AF5">
      <w:pPr>
        <w:pStyle w:val="1"/>
        <w:numPr>
          <w:ilvl w:val="0"/>
          <w:numId w:val="1"/>
        </w:numPr>
        <w:spacing w:before="100" w:beforeAutospacing="1"/>
        <w:ind w:left="567" w:hanging="567"/>
        <w:rPr>
          <w:rFonts w:ascii="Times New Roman" w:hAnsi="Times New Roman"/>
          <w:sz w:val="28"/>
          <w:szCs w:val="28"/>
        </w:rPr>
      </w:pPr>
      <w:proofErr w:type="spellStart"/>
      <w:r w:rsidRPr="007E2B92">
        <w:rPr>
          <w:rFonts w:ascii="Times New Roman" w:hAnsi="Times New Roman"/>
          <w:sz w:val="28"/>
          <w:szCs w:val="28"/>
        </w:rPr>
        <w:t>поглибити</w:t>
      </w:r>
      <w:proofErr w:type="spellEnd"/>
      <w:r w:rsidRPr="007E2B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2B92">
        <w:rPr>
          <w:rFonts w:ascii="Times New Roman" w:hAnsi="Times New Roman"/>
          <w:sz w:val="28"/>
          <w:szCs w:val="28"/>
        </w:rPr>
        <w:t>знання</w:t>
      </w:r>
      <w:proofErr w:type="spellEnd"/>
      <w:r w:rsidRPr="007E2B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2B92">
        <w:rPr>
          <w:rFonts w:ascii="Times New Roman" w:hAnsi="Times New Roman"/>
          <w:sz w:val="28"/>
          <w:szCs w:val="28"/>
        </w:rPr>
        <w:t>учнів</w:t>
      </w:r>
      <w:proofErr w:type="spellEnd"/>
      <w:r w:rsidRPr="007E2B92">
        <w:rPr>
          <w:rFonts w:ascii="Times New Roman" w:hAnsi="Times New Roman"/>
          <w:sz w:val="28"/>
          <w:szCs w:val="28"/>
        </w:rPr>
        <w:t xml:space="preserve"> про </w:t>
      </w:r>
      <w:r w:rsidRPr="007E2B92">
        <w:rPr>
          <w:rFonts w:ascii="Times New Roman" w:hAnsi="Times New Roman"/>
          <w:sz w:val="28"/>
          <w:szCs w:val="28"/>
          <w:lang w:val="uk-UA"/>
        </w:rPr>
        <w:t>симетрію</w:t>
      </w:r>
      <w:r w:rsidR="003C4F99" w:rsidRPr="007E2B92">
        <w:rPr>
          <w:rFonts w:ascii="Times New Roman" w:hAnsi="Times New Roman"/>
          <w:sz w:val="28"/>
          <w:szCs w:val="28"/>
          <w:lang w:val="uk-UA"/>
        </w:rPr>
        <w:t xml:space="preserve"> та її властивості</w:t>
      </w:r>
      <w:r w:rsidRPr="007E2B92">
        <w:rPr>
          <w:rFonts w:ascii="Times New Roman" w:hAnsi="Times New Roman"/>
          <w:sz w:val="28"/>
          <w:szCs w:val="28"/>
          <w:lang w:val="uk-UA"/>
        </w:rPr>
        <w:t>;</w:t>
      </w:r>
    </w:p>
    <w:p w:rsidR="003C4F99" w:rsidRPr="007E2B92" w:rsidRDefault="003C4F99" w:rsidP="001F0AF5">
      <w:pPr>
        <w:pStyle w:val="1"/>
        <w:numPr>
          <w:ilvl w:val="0"/>
          <w:numId w:val="1"/>
        </w:numPr>
        <w:spacing w:before="100" w:beforeAutospacing="1"/>
        <w:ind w:left="567" w:hanging="567"/>
        <w:rPr>
          <w:rFonts w:ascii="Times New Roman" w:hAnsi="Times New Roman"/>
          <w:sz w:val="28"/>
          <w:szCs w:val="28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 xml:space="preserve">навчити застосовувати отримані знання для </w:t>
      </w:r>
      <w:proofErr w:type="spellStart"/>
      <w:r w:rsidRPr="007E2B92">
        <w:rPr>
          <w:rFonts w:ascii="Times New Roman" w:hAnsi="Times New Roman"/>
          <w:sz w:val="28"/>
          <w:szCs w:val="28"/>
          <w:lang w:val="uk-UA"/>
        </w:rPr>
        <w:t>розв</w:t>
      </w:r>
      <w:proofErr w:type="spellEnd"/>
      <w:r w:rsidRPr="007E2B92">
        <w:rPr>
          <w:rFonts w:ascii="Times New Roman" w:hAnsi="Times New Roman"/>
          <w:sz w:val="28"/>
          <w:szCs w:val="28"/>
        </w:rPr>
        <w:t>’</w:t>
      </w:r>
      <w:proofErr w:type="spellStart"/>
      <w:r w:rsidR="00C4659D" w:rsidRPr="007E2B92">
        <w:rPr>
          <w:rFonts w:ascii="Times New Roman" w:hAnsi="Times New Roman"/>
          <w:sz w:val="28"/>
          <w:szCs w:val="28"/>
          <w:lang w:val="uk-UA"/>
        </w:rPr>
        <w:t>язув</w:t>
      </w:r>
      <w:r w:rsidRPr="007E2B92">
        <w:rPr>
          <w:rFonts w:ascii="Times New Roman" w:hAnsi="Times New Roman"/>
          <w:sz w:val="28"/>
          <w:szCs w:val="28"/>
          <w:lang w:val="uk-UA"/>
        </w:rPr>
        <w:t>ання</w:t>
      </w:r>
      <w:proofErr w:type="spellEnd"/>
      <w:r w:rsidRPr="007E2B92">
        <w:rPr>
          <w:rFonts w:ascii="Times New Roman" w:hAnsi="Times New Roman"/>
          <w:sz w:val="28"/>
          <w:szCs w:val="28"/>
          <w:lang w:val="uk-UA"/>
        </w:rPr>
        <w:t xml:space="preserve"> задач;</w:t>
      </w:r>
    </w:p>
    <w:p w:rsidR="00AD6810" w:rsidRPr="007E2B92" w:rsidRDefault="00AD6810" w:rsidP="001F0AF5">
      <w:pPr>
        <w:pStyle w:val="1"/>
        <w:numPr>
          <w:ilvl w:val="0"/>
          <w:numId w:val="1"/>
        </w:numPr>
        <w:spacing w:before="100" w:beforeAutospacing="1"/>
        <w:ind w:left="567" w:hanging="567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>розширити відомості про різноманітність сфер застосування симетрії;</w:t>
      </w:r>
    </w:p>
    <w:p w:rsidR="003C4F99" w:rsidRPr="007E2B92" w:rsidRDefault="003C4F99" w:rsidP="001F0AF5">
      <w:pPr>
        <w:pStyle w:val="1"/>
        <w:numPr>
          <w:ilvl w:val="0"/>
          <w:numId w:val="1"/>
        </w:numPr>
        <w:spacing w:before="100" w:beforeAutospacing="1"/>
        <w:ind w:left="567" w:hanging="567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>навчити будувати стереометричні моделі за допомогою ІКТ;</w:t>
      </w:r>
    </w:p>
    <w:p w:rsidR="00AD6810" w:rsidRPr="007E2B92" w:rsidRDefault="00AD6810" w:rsidP="001F0AF5">
      <w:pPr>
        <w:numPr>
          <w:ilvl w:val="0"/>
          <w:numId w:val="1"/>
        </w:numPr>
        <w:spacing w:before="100" w:beforeAutospacing="1" w:after="240" w:line="240" w:lineRule="auto"/>
        <w:ind w:left="567" w:hanging="567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 xml:space="preserve">розвинути в учнів </w:t>
      </w:r>
      <w:r w:rsidRPr="007E2B92">
        <w:rPr>
          <w:rFonts w:ascii="Times New Roman" w:hAnsi="Times New Roman"/>
          <w:sz w:val="28"/>
          <w:szCs w:val="28"/>
          <w:lang w:val="uk-UA" w:eastAsia="uk-UA"/>
        </w:rPr>
        <w:t>самостійність мислення, вчити об’єктивно оцінювати себе і коригувати свою діяльність  та інших учнів в ході вик</w:t>
      </w:r>
      <w:r w:rsidR="003168CB" w:rsidRPr="007E2B92">
        <w:rPr>
          <w:rFonts w:ascii="Times New Roman" w:hAnsi="Times New Roman"/>
          <w:sz w:val="28"/>
          <w:szCs w:val="28"/>
          <w:lang w:val="uk-UA" w:eastAsia="uk-UA"/>
        </w:rPr>
        <w:t>онання практичної роботи</w:t>
      </w:r>
      <w:r w:rsidRPr="007E2B92">
        <w:rPr>
          <w:rFonts w:ascii="Times New Roman" w:hAnsi="Times New Roman"/>
          <w:sz w:val="28"/>
          <w:szCs w:val="28"/>
          <w:lang w:val="uk-UA"/>
        </w:rPr>
        <w:t>;</w:t>
      </w:r>
    </w:p>
    <w:p w:rsidR="00AD6810" w:rsidRPr="007E2B92" w:rsidRDefault="00AD6810" w:rsidP="001F0AF5">
      <w:pPr>
        <w:numPr>
          <w:ilvl w:val="0"/>
          <w:numId w:val="1"/>
        </w:numPr>
        <w:spacing w:before="100" w:beforeAutospacing="1" w:after="240" w:line="240" w:lineRule="auto"/>
        <w:ind w:left="567" w:hanging="567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 w:eastAsia="uk-UA"/>
        </w:rPr>
        <w:t xml:space="preserve">формувати обчислювальні навички учнів, </w:t>
      </w:r>
      <w:r w:rsidR="003C4F99" w:rsidRPr="007E2B92">
        <w:rPr>
          <w:rFonts w:ascii="Times New Roman" w:hAnsi="Times New Roman"/>
          <w:sz w:val="28"/>
          <w:szCs w:val="28"/>
          <w:lang w:val="uk-UA" w:eastAsia="uk-UA"/>
        </w:rPr>
        <w:t>ф</w:t>
      </w:r>
      <w:r w:rsidRPr="007E2B92">
        <w:rPr>
          <w:rFonts w:ascii="Times New Roman" w:hAnsi="Times New Roman"/>
          <w:sz w:val="28"/>
          <w:szCs w:val="28"/>
          <w:lang w:val="uk-UA"/>
        </w:rPr>
        <w:t>ормувати в учнів вмін</w:t>
      </w:r>
      <w:r w:rsidR="001F0AF5" w:rsidRPr="007E2B92">
        <w:rPr>
          <w:rFonts w:ascii="Times New Roman" w:hAnsi="Times New Roman"/>
          <w:sz w:val="28"/>
          <w:szCs w:val="28"/>
          <w:lang w:val="uk-UA"/>
        </w:rPr>
        <w:t>ня здійснювати вибір навчально-</w:t>
      </w:r>
      <w:r w:rsidRPr="007E2B92">
        <w:rPr>
          <w:rFonts w:ascii="Times New Roman" w:hAnsi="Times New Roman"/>
          <w:sz w:val="28"/>
          <w:szCs w:val="28"/>
          <w:lang w:val="uk-UA"/>
        </w:rPr>
        <w:t>пізнавального завдання; вміння осмислювати й використовувати інформацію з різних джерел; вміння співпрацювати в групах, проявляти ініціативу; робити висновки;</w:t>
      </w:r>
    </w:p>
    <w:p w:rsidR="00AD6810" w:rsidRPr="007E2B92" w:rsidRDefault="00AD6810" w:rsidP="001F0AF5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E2B92">
        <w:rPr>
          <w:rFonts w:ascii="Times New Roman" w:hAnsi="Times New Roman"/>
          <w:sz w:val="28"/>
          <w:szCs w:val="28"/>
        </w:rPr>
        <w:t>виробити</w:t>
      </w:r>
      <w:proofErr w:type="spellEnd"/>
      <w:r w:rsidRPr="007E2B92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7E2B92">
        <w:rPr>
          <w:rFonts w:ascii="Times New Roman" w:hAnsi="Times New Roman"/>
          <w:sz w:val="28"/>
          <w:szCs w:val="28"/>
        </w:rPr>
        <w:t>школярів</w:t>
      </w:r>
      <w:proofErr w:type="spellEnd"/>
      <w:r w:rsidRPr="007E2B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2B92">
        <w:rPr>
          <w:rFonts w:ascii="Times New Roman" w:hAnsi="Times New Roman"/>
          <w:sz w:val="28"/>
          <w:szCs w:val="28"/>
        </w:rPr>
        <w:t>практичні</w:t>
      </w:r>
      <w:proofErr w:type="spellEnd"/>
      <w:r w:rsidRPr="007E2B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2B92">
        <w:rPr>
          <w:rFonts w:ascii="Times New Roman" w:hAnsi="Times New Roman"/>
          <w:sz w:val="28"/>
          <w:szCs w:val="28"/>
        </w:rPr>
        <w:t>навички</w:t>
      </w:r>
      <w:proofErr w:type="spellEnd"/>
      <w:r w:rsidRPr="007E2B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2B92">
        <w:rPr>
          <w:rFonts w:ascii="Times New Roman" w:hAnsi="Times New Roman"/>
          <w:sz w:val="28"/>
          <w:szCs w:val="28"/>
        </w:rPr>
        <w:t>під</w:t>
      </w:r>
      <w:proofErr w:type="spellEnd"/>
      <w:r w:rsidRPr="007E2B92">
        <w:rPr>
          <w:rFonts w:ascii="Times New Roman" w:hAnsi="Times New Roman"/>
          <w:sz w:val="28"/>
          <w:szCs w:val="28"/>
        </w:rPr>
        <w:t xml:space="preserve"> час </w:t>
      </w:r>
      <w:r w:rsidRPr="007E2B92">
        <w:rPr>
          <w:rFonts w:ascii="Times New Roman" w:hAnsi="Times New Roman"/>
          <w:sz w:val="28"/>
          <w:szCs w:val="28"/>
          <w:lang w:val="uk-UA"/>
        </w:rPr>
        <w:t>розв’язування задач;</w:t>
      </w:r>
    </w:p>
    <w:p w:rsidR="00AD6810" w:rsidRPr="007E2B92" w:rsidRDefault="00AD6810" w:rsidP="001F0AF5">
      <w:pPr>
        <w:numPr>
          <w:ilvl w:val="0"/>
          <w:numId w:val="1"/>
        </w:numPr>
        <w:spacing w:before="100" w:beforeAutospacing="1" w:after="240" w:line="240" w:lineRule="auto"/>
        <w:ind w:left="567" w:hanging="567"/>
        <w:rPr>
          <w:rFonts w:ascii="Times New Roman" w:hAnsi="Times New Roman"/>
          <w:sz w:val="28"/>
          <w:szCs w:val="28"/>
        </w:rPr>
      </w:pPr>
      <w:proofErr w:type="spellStart"/>
      <w:r w:rsidRPr="007E2B92">
        <w:rPr>
          <w:rFonts w:ascii="Times New Roman" w:hAnsi="Times New Roman"/>
          <w:sz w:val="28"/>
          <w:szCs w:val="28"/>
        </w:rPr>
        <w:t>виховувати</w:t>
      </w:r>
      <w:proofErr w:type="spellEnd"/>
      <w:r w:rsidRPr="007E2B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2B92">
        <w:rPr>
          <w:rFonts w:ascii="Times New Roman" w:hAnsi="Times New Roman"/>
          <w:sz w:val="28"/>
          <w:szCs w:val="28"/>
        </w:rPr>
        <w:t>спостережливість</w:t>
      </w:r>
      <w:proofErr w:type="spellEnd"/>
      <w:r w:rsidRPr="007E2B9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2B92">
        <w:rPr>
          <w:rFonts w:ascii="Times New Roman" w:hAnsi="Times New Roman"/>
          <w:sz w:val="28"/>
          <w:szCs w:val="28"/>
        </w:rPr>
        <w:t>науковий</w:t>
      </w:r>
      <w:proofErr w:type="spellEnd"/>
      <w:r w:rsidR="003168CB" w:rsidRPr="007E2B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168CB" w:rsidRPr="007E2B92">
        <w:rPr>
          <w:rFonts w:ascii="Times New Roman" w:hAnsi="Times New Roman"/>
          <w:sz w:val="28"/>
          <w:szCs w:val="28"/>
        </w:rPr>
        <w:t>підхід</w:t>
      </w:r>
      <w:proofErr w:type="spellEnd"/>
      <w:r w:rsidR="003168CB" w:rsidRPr="007E2B92">
        <w:rPr>
          <w:rFonts w:ascii="Times New Roman" w:hAnsi="Times New Roman"/>
          <w:sz w:val="28"/>
          <w:szCs w:val="28"/>
        </w:rPr>
        <w:t xml:space="preserve">, та </w:t>
      </w:r>
      <w:proofErr w:type="spellStart"/>
      <w:r w:rsidR="003168CB" w:rsidRPr="007E2B92">
        <w:rPr>
          <w:rFonts w:ascii="Times New Roman" w:hAnsi="Times New Roman"/>
          <w:sz w:val="28"/>
          <w:szCs w:val="28"/>
        </w:rPr>
        <w:t>любов</w:t>
      </w:r>
      <w:proofErr w:type="spellEnd"/>
      <w:r w:rsidR="003168CB" w:rsidRPr="007E2B92">
        <w:rPr>
          <w:rFonts w:ascii="Times New Roman" w:hAnsi="Times New Roman"/>
          <w:sz w:val="28"/>
          <w:szCs w:val="28"/>
        </w:rPr>
        <w:t xml:space="preserve"> до математики</w:t>
      </w:r>
      <w:r w:rsidR="00BA4355" w:rsidRPr="007E2B9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68CB" w:rsidRPr="007E2B92">
        <w:rPr>
          <w:rFonts w:ascii="Times New Roman" w:hAnsi="Times New Roman"/>
          <w:sz w:val="28"/>
          <w:szCs w:val="28"/>
        </w:rPr>
        <w:t xml:space="preserve">та </w:t>
      </w:r>
      <w:proofErr w:type="spellStart"/>
      <w:r w:rsidR="003168CB" w:rsidRPr="007E2B92">
        <w:rPr>
          <w:rFonts w:ascii="Times New Roman" w:hAnsi="Times New Roman"/>
          <w:sz w:val="28"/>
          <w:szCs w:val="28"/>
        </w:rPr>
        <w:t>мистецтва</w:t>
      </w:r>
      <w:proofErr w:type="spellEnd"/>
      <w:r w:rsidR="003168CB" w:rsidRPr="007E2B92">
        <w:rPr>
          <w:rFonts w:ascii="Times New Roman" w:hAnsi="Times New Roman"/>
          <w:sz w:val="28"/>
          <w:szCs w:val="28"/>
        </w:rPr>
        <w:t>.</w:t>
      </w:r>
    </w:p>
    <w:p w:rsidR="003168CB" w:rsidRDefault="003168CB" w:rsidP="003168CB">
      <w:pPr>
        <w:spacing w:before="100" w:beforeAutospacing="1" w:after="0"/>
        <w:ind w:firstLine="567"/>
        <w:rPr>
          <w:rFonts w:ascii="Times New Roman" w:hAnsi="Times New Roman"/>
          <w:sz w:val="32"/>
          <w:szCs w:val="32"/>
          <w:lang w:val="uk-UA"/>
        </w:rPr>
      </w:pPr>
      <w:proofErr w:type="spellStart"/>
      <w:proofErr w:type="gramStart"/>
      <w:r>
        <w:rPr>
          <w:rFonts w:ascii="Times New Roman" w:hAnsi="Times New Roman"/>
          <w:b/>
          <w:sz w:val="32"/>
          <w:szCs w:val="32"/>
        </w:rPr>
        <w:t>Обладнання</w:t>
      </w:r>
      <w:proofErr w:type="spellEnd"/>
      <w:r w:rsidR="00AD6810" w:rsidRPr="005D046B">
        <w:rPr>
          <w:rFonts w:ascii="Times New Roman" w:hAnsi="Times New Roman"/>
          <w:b/>
          <w:sz w:val="32"/>
          <w:szCs w:val="32"/>
        </w:rPr>
        <w:t>:</w:t>
      </w:r>
      <w:r>
        <w:rPr>
          <w:rFonts w:ascii="Times New Roman" w:hAnsi="Times New Roman"/>
          <w:sz w:val="32"/>
          <w:szCs w:val="32"/>
        </w:rPr>
        <w:t xml:space="preserve"> </w:t>
      </w:r>
      <w:r w:rsidR="003C4F99">
        <w:rPr>
          <w:rFonts w:ascii="Times New Roman" w:hAnsi="Times New Roman"/>
          <w:sz w:val="32"/>
          <w:szCs w:val="32"/>
          <w:lang w:val="uk-UA"/>
        </w:rPr>
        <w:t xml:space="preserve"> мультимедійна</w:t>
      </w:r>
      <w:proofErr w:type="gramEnd"/>
      <w:r w:rsidR="003C4F99">
        <w:rPr>
          <w:rFonts w:ascii="Times New Roman" w:hAnsi="Times New Roman"/>
          <w:sz w:val="32"/>
          <w:szCs w:val="32"/>
          <w:lang w:val="uk-UA"/>
        </w:rPr>
        <w:t xml:space="preserve"> дошка чи проектор</w:t>
      </w:r>
      <w:r>
        <w:rPr>
          <w:rFonts w:ascii="Times New Roman" w:hAnsi="Times New Roman"/>
          <w:sz w:val="32"/>
          <w:szCs w:val="32"/>
          <w:lang w:val="uk-UA"/>
        </w:rPr>
        <w:t xml:space="preserve">, міліметровий папір, гелеві чорні ручки, клей, ножиці, </w:t>
      </w:r>
      <w:proofErr w:type="spellStart"/>
      <w:r>
        <w:rPr>
          <w:rFonts w:ascii="Times New Roman" w:hAnsi="Times New Roman"/>
          <w:sz w:val="32"/>
          <w:szCs w:val="32"/>
          <w:lang w:val="uk-UA"/>
        </w:rPr>
        <w:t>гуашеві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 xml:space="preserve"> фарби, пензлики, папір.</w:t>
      </w:r>
    </w:p>
    <w:p w:rsidR="003168CB" w:rsidRPr="005D046B" w:rsidRDefault="003168CB" w:rsidP="003168CB">
      <w:pPr>
        <w:spacing w:before="100" w:beforeAutospacing="1" w:after="0"/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 w:rsidRPr="005D046B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</w:p>
    <w:p w:rsidR="00AD6810" w:rsidRPr="005D046B" w:rsidRDefault="00AD6810" w:rsidP="001F0AF5">
      <w:pPr>
        <w:ind w:firstLine="567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5D046B">
        <w:rPr>
          <w:rFonts w:ascii="Times New Roman" w:hAnsi="Times New Roman"/>
          <w:b/>
          <w:sz w:val="32"/>
          <w:szCs w:val="32"/>
          <w:lang w:val="uk-UA"/>
        </w:rPr>
        <w:t>ХІД УРОКУ</w:t>
      </w:r>
    </w:p>
    <w:p w:rsidR="00AD6810" w:rsidRPr="005D046B" w:rsidRDefault="00AD6810" w:rsidP="001F0AF5">
      <w:pPr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 w:rsidRPr="005D046B">
        <w:rPr>
          <w:rFonts w:ascii="Times New Roman" w:hAnsi="Times New Roman"/>
          <w:b/>
          <w:sz w:val="32"/>
          <w:szCs w:val="32"/>
          <w:lang w:val="uk-UA"/>
        </w:rPr>
        <w:t>1. Організаційний етап</w:t>
      </w:r>
    </w:p>
    <w:p w:rsidR="00AD6810" w:rsidRPr="007E2B92" w:rsidRDefault="00AD6810" w:rsidP="001F0AF5">
      <w:pPr>
        <w:ind w:firstLine="567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>Привітання з учнями, налаштування на позитивний настрій.</w:t>
      </w:r>
    </w:p>
    <w:p w:rsidR="003641DA" w:rsidRPr="007E2B92" w:rsidRDefault="003641DA" w:rsidP="001F0AF5">
      <w:pPr>
        <w:ind w:firstLine="567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>Ознайомлення з чек листом до уроку</w:t>
      </w:r>
    </w:p>
    <w:p w:rsidR="003641DA" w:rsidRDefault="003641DA" w:rsidP="001F0AF5">
      <w:pPr>
        <w:ind w:firstLine="567"/>
        <w:rPr>
          <w:rFonts w:ascii="Times New Roman" w:hAnsi="Times New Roman"/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 wp14:anchorId="77AD341F" wp14:editId="070D600F">
            <wp:extent cx="2504974" cy="2975811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53255" cy="303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810" w:rsidRPr="005D046B" w:rsidRDefault="00AD6810" w:rsidP="001F0AF5">
      <w:pPr>
        <w:spacing w:before="240"/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 w:rsidRPr="005D046B">
        <w:rPr>
          <w:rFonts w:ascii="Times New Roman" w:hAnsi="Times New Roman"/>
          <w:b/>
          <w:sz w:val="32"/>
          <w:szCs w:val="32"/>
          <w:lang w:val="uk-UA"/>
        </w:rPr>
        <w:lastRenderedPageBreak/>
        <w:t>2. Повідомлення теми уроку.</w:t>
      </w:r>
    </w:p>
    <w:p w:rsidR="00AD6810" w:rsidRPr="007E2B92" w:rsidRDefault="00AD6810" w:rsidP="001F0AF5">
      <w:pPr>
        <w:rPr>
          <w:rFonts w:ascii="Times New Roman" w:hAnsi="Times New Roman"/>
          <w:b/>
          <w:i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 xml:space="preserve">Тема нашого уроку: </w:t>
      </w:r>
      <w:r w:rsidRPr="007E2B92">
        <w:rPr>
          <w:rFonts w:ascii="Times New Roman" w:hAnsi="Times New Roman"/>
          <w:b/>
          <w:i/>
          <w:sz w:val="28"/>
          <w:szCs w:val="28"/>
          <w:lang w:val="uk-UA"/>
        </w:rPr>
        <w:t>«</w:t>
      </w:r>
      <w:r w:rsidR="00D23A1A" w:rsidRPr="007E2B92">
        <w:rPr>
          <w:rFonts w:ascii="Times New Roman" w:hAnsi="Times New Roman"/>
          <w:b/>
          <w:i/>
          <w:sz w:val="28"/>
          <w:szCs w:val="28"/>
          <w:lang w:val="uk-UA"/>
        </w:rPr>
        <w:t>Симетрія у просторі та її властивості</w:t>
      </w:r>
      <w:r w:rsidRPr="007E2B92">
        <w:rPr>
          <w:rFonts w:ascii="Times New Roman" w:hAnsi="Times New Roman"/>
          <w:b/>
          <w:i/>
          <w:sz w:val="28"/>
          <w:szCs w:val="28"/>
          <w:lang w:val="uk-UA"/>
        </w:rPr>
        <w:t>».</w:t>
      </w:r>
    </w:p>
    <w:p w:rsidR="00AD6810" w:rsidRPr="007E2B92" w:rsidRDefault="003168CB" w:rsidP="00082113">
      <w:pPr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 xml:space="preserve">Сьогодні </w:t>
      </w:r>
      <w:r w:rsidR="00AD6810" w:rsidRPr="007E2B92">
        <w:rPr>
          <w:rFonts w:ascii="Times New Roman" w:hAnsi="Times New Roman"/>
          <w:sz w:val="28"/>
          <w:szCs w:val="28"/>
          <w:lang w:val="uk-UA"/>
        </w:rPr>
        <w:t xml:space="preserve"> ви матиме</w:t>
      </w:r>
      <w:r w:rsidRPr="007E2B92">
        <w:rPr>
          <w:rFonts w:ascii="Times New Roman" w:hAnsi="Times New Roman"/>
          <w:sz w:val="28"/>
          <w:szCs w:val="28"/>
          <w:lang w:val="uk-UA"/>
        </w:rPr>
        <w:t>те</w:t>
      </w:r>
      <w:r w:rsidR="00AD6810" w:rsidRPr="007E2B92">
        <w:rPr>
          <w:rFonts w:ascii="Times New Roman" w:hAnsi="Times New Roman"/>
          <w:sz w:val="28"/>
          <w:szCs w:val="28"/>
          <w:lang w:val="uk-UA"/>
        </w:rPr>
        <w:t xml:space="preserve"> змогу по</w:t>
      </w:r>
      <w:r w:rsidRPr="007E2B92">
        <w:rPr>
          <w:rFonts w:ascii="Times New Roman" w:hAnsi="Times New Roman"/>
          <w:sz w:val="28"/>
          <w:szCs w:val="28"/>
          <w:lang w:val="uk-UA"/>
        </w:rPr>
        <w:t xml:space="preserve">казати свої знання з даної теми </w:t>
      </w:r>
      <w:proofErr w:type="spellStart"/>
      <w:r w:rsidRPr="007E2B92">
        <w:rPr>
          <w:rFonts w:ascii="Times New Roman" w:hAnsi="Times New Roman"/>
          <w:sz w:val="28"/>
          <w:szCs w:val="28"/>
          <w:lang w:val="uk-UA"/>
        </w:rPr>
        <w:t>пов</w:t>
      </w:r>
      <w:proofErr w:type="spellEnd"/>
      <w:r w:rsidRPr="007E2B92">
        <w:rPr>
          <w:rFonts w:ascii="Times New Roman" w:hAnsi="Times New Roman"/>
          <w:sz w:val="28"/>
          <w:szCs w:val="28"/>
        </w:rPr>
        <w:t>’</w:t>
      </w:r>
      <w:proofErr w:type="spellStart"/>
      <w:r w:rsidRPr="007E2B92">
        <w:rPr>
          <w:rFonts w:ascii="Times New Roman" w:hAnsi="Times New Roman"/>
          <w:sz w:val="28"/>
          <w:szCs w:val="28"/>
          <w:lang w:val="uk-UA"/>
        </w:rPr>
        <w:t>язавши</w:t>
      </w:r>
      <w:proofErr w:type="spellEnd"/>
      <w:r w:rsidRPr="007E2B92">
        <w:rPr>
          <w:rFonts w:ascii="Times New Roman" w:hAnsi="Times New Roman"/>
          <w:sz w:val="28"/>
          <w:szCs w:val="28"/>
          <w:lang w:val="uk-UA"/>
        </w:rPr>
        <w:t xml:space="preserve"> їх із мистецтвом.</w:t>
      </w:r>
      <w:r w:rsidR="00AD6810" w:rsidRPr="007E2B9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23A1A" w:rsidRPr="00D23A1A" w:rsidRDefault="00063123" w:rsidP="001F0AF5">
      <w:pPr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3</w:t>
      </w:r>
      <w:r w:rsidR="00D23A1A" w:rsidRPr="00D23A1A">
        <w:rPr>
          <w:rFonts w:ascii="Times New Roman" w:hAnsi="Times New Roman"/>
          <w:b/>
          <w:sz w:val="32"/>
          <w:szCs w:val="32"/>
          <w:lang w:val="uk-UA"/>
        </w:rPr>
        <w:t>.</w:t>
      </w:r>
      <w:r w:rsidR="00D23A1A">
        <w:rPr>
          <w:rFonts w:ascii="Times New Roman" w:hAnsi="Times New Roman"/>
          <w:b/>
          <w:sz w:val="32"/>
          <w:szCs w:val="32"/>
          <w:lang w:val="uk-UA"/>
        </w:rPr>
        <w:t xml:space="preserve"> Визначення завдань уроку та очікуваних результатів</w:t>
      </w:r>
    </w:p>
    <w:p w:rsidR="00AD6810" w:rsidRPr="007E2B92" w:rsidRDefault="00AD6810" w:rsidP="00082113">
      <w:pPr>
        <w:ind w:right="-285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 xml:space="preserve">Давайте зараз визначимо, </w:t>
      </w:r>
      <w:r w:rsidRPr="007E2B92">
        <w:rPr>
          <w:rFonts w:ascii="Times New Roman" w:hAnsi="Times New Roman"/>
          <w:b/>
          <w:i/>
          <w:sz w:val="28"/>
          <w:szCs w:val="28"/>
          <w:lang w:val="uk-UA"/>
        </w:rPr>
        <w:t>що ви очікуєте</w:t>
      </w:r>
      <w:r w:rsidRPr="007E2B92">
        <w:rPr>
          <w:rFonts w:ascii="Times New Roman" w:hAnsi="Times New Roman"/>
          <w:sz w:val="28"/>
          <w:szCs w:val="28"/>
          <w:lang w:val="uk-UA"/>
        </w:rPr>
        <w:t xml:space="preserve"> від сьогоднішнього уроку?</w:t>
      </w:r>
    </w:p>
    <w:p w:rsidR="00AD6810" w:rsidRDefault="00AD6810" w:rsidP="001F0AF5">
      <w:pPr>
        <w:ind w:firstLine="567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5D046B">
        <w:rPr>
          <w:rFonts w:ascii="Times New Roman" w:hAnsi="Times New Roman"/>
          <w:b/>
          <w:i/>
          <w:sz w:val="32"/>
          <w:szCs w:val="32"/>
          <w:lang w:val="uk-UA"/>
        </w:rPr>
        <w:t>(Заповнення плаката «Очікувані результати»)</w:t>
      </w:r>
    </w:p>
    <w:p w:rsidR="00AD6810" w:rsidRPr="007E2B92" w:rsidRDefault="003166D7" w:rsidP="00082113">
      <w:pPr>
        <w:numPr>
          <w:ilvl w:val="0"/>
          <w:numId w:val="5"/>
        </w:numPr>
        <w:ind w:left="993" w:hanging="426"/>
        <w:rPr>
          <w:sz w:val="28"/>
          <w:szCs w:val="28"/>
          <w:lang w:val="uk-UA"/>
        </w:rPr>
      </w:pPr>
      <w:r w:rsidRPr="007E2B92">
        <w:rPr>
          <w:sz w:val="28"/>
          <w:szCs w:val="28"/>
          <w:lang w:val="uk-UA"/>
        </w:rPr>
        <w:t>Поглибити знання про симетрію у просторі та її властивості.</w:t>
      </w:r>
    </w:p>
    <w:p w:rsidR="00AD6810" w:rsidRPr="007E2B92" w:rsidRDefault="00AD6810" w:rsidP="00082113">
      <w:pPr>
        <w:numPr>
          <w:ilvl w:val="0"/>
          <w:numId w:val="5"/>
        </w:numPr>
        <w:ind w:left="993" w:hanging="426"/>
        <w:rPr>
          <w:sz w:val="28"/>
          <w:szCs w:val="28"/>
        </w:rPr>
      </w:pPr>
      <w:r w:rsidRPr="007E2B92">
        <w:rPr>
          <w:sz w:val="28"/>
          <w:szCs w:val="28"/>
          <w:lang w:val="uk-UA"/>
        </w:rPr>
        <w:t xml:space="preserve">Визначити, чи </w:t>
      </w:r>
      <w:r w:rsidR="003166D7" w:rsidRPr="007E2B92">
        <w:rPr>
          <w:sz w:val="28"/>
          <w:szCs w:val="28"/>
          <w:lang w:val="uk-UA"/>
        </w:rPr>
        <w:t>зустрічається симетрія у навколишньому світі.</w:t>
      </w:r>
    </w:p>
    <w:p w:rsidR="00AD6810" w:rsidRPr="007E2B92" w:rsidRDefault="00AD6810" w:rsidP="00082113">
      <w:pPr>
        <w:numPr>
          <w:ilvl w:val="0"/>
          <w:numId w:val="5"/>
        </w:numPr>
        <w:ind w:left="993" w:hanging="426"/>
        <w:rPr>
          <w:sz w:val="28"/>
          <w:szCs w:val="28"/>
          <w:lang w:val="uk-UA"/>
        </w:rPr>
      </w:pPr>
      <w:r w:rsidRPr="007E2B92">
        <w:rPr>
          <w:sz w:val="28"/>
          <w:szCs w:val="28"/>
          <w:lang w:val="uk-UA"/>
        </w:rPr>
        <w:t xml:space="preserve">Навчитися використовувати  </w:t>
      </w:r>
      <w:r w:rsidR="003166D7" w:rsidRPr="007E2B92">
        <w:rPr>
          <w:sz w:val="28"/>
          <w:szCs w:val="28"/>
          <w:lang w:val="uk-UA"/>
        </w:rPr>
        <w:t xml:space="preserve">властивості симетрії до </w:t>
      </w:r>
      <w:proofErr w:type="spellStart"/>
      <w:r w:rsidR="003166D7" w:rsidRPr="007E2B92">
        <w:rPr>
          <w:sz w:val="28"/>
          <w:szCs w:val="28"/>
          <w:lang w:val="uk-UA"/>
        </w:rPr>
        <w:t>розв</w:t>
      </w:r>
      <w:proofErr w:type="spellEnd"/>
      <w:r w:rsidR="003166D7" w:rsidRPr="007E2B92">
        <w:rPr>
          <w:sz w:val="28"/>
          <w:szCs w:val="28"/>
        </w:rPr>
        <w:t>’</w:t>
      </w:r>
      <w:proofErr w:type="spellStart"/>
      <w:r w:rsidR="003166D7" w:rsidRPr="007E2B92">
        <w:rPr>
          <w:sz w:val="28"/>
          <w:szCs w:val="28"/>
          <w:lang w:val="uk-UA"/>
        </w:rPr>
        <w:t>язування</w:t>
      </w:r>
      <w:proofErr w:type="spellEnd"/>
      <w:r w:rsidR="003166D7" w:rsidRPr="007E2B92">
        <w:rPr>
          <w:sz w:val="28"/>
          <w:szCs w:val="28"/>
          <w:lang w:val="uk-UA"/>
        </w:rPr>
        <w:t xml:space="preserve"> геометричних задач.</w:t>
      </w:r>
    </w:p>
    <w:p w:rsidR="003166D7" w:rsidRPr="007E2B92" w:rsidRDefault="003166D7" w:rsidP="00082113">
      <w:pPr>
        <w:numPr>
          <w:ilvl w:val="0"/>
          <w:numId w:val="5"/>
        </w:numPr>
        <w:ind w:left="993" w:hanging="426"/>
        <w:rPr>
          <w:sz w:val="28"/>
          <w:szCs w:val="28"/>
          <w:lang w:val="uk-UA"/>
        </w:rPr>
      </w:pPr>
      <w:r w:rsidRPr="007E2B92">
        <w:rPr>
          <w:sz w:val="28"/>
          <w:szCs w:val="28"/>
          <w:lang w:val="uk-UA"/>
        </w:rPr>
        <w:t>Навчитися будувати симетричні фігури.</w:t>
      </w:r>
    </w:p>
    <w:p w:rsidR="00AD6810" w:rsidRPr="007E2B92" w:rsidRDefault="00AD6810" w:rsidP="00082113">
      <w:pPr>
        <w:numPr>
          <w:ilvl w:val="0"/>
          <w:numId w:val="5"/>
        </w:numPr>
        <w:ind w:left="993" w:hanging="426"/>
        <w:rPr>
          <w:rFonts w:ascii="Times New Roman" w:hAnsi="Times New Roman"/>
          <w:b/>
          <w:sz w:val="28"/>
          <w:szCs w:val="28"/>
          <w:lang w:val="uk-UA"/>
        </w:rPr>
      </w:pPr>
      <w:r w:rsidRPr="007E2B92">
        <w:rPr>
          <w:sz w:val="28"/>
          <w:szCs w:val="28"/>
          <w:lang w:val="uk-UA"/>
        </w:rPr>
        <w:t>Зробити</w:t>
      </w:r>
      <w:r w:rsidR="00BA4355" w:rsidRPr="007E2B92">
        <w:rPr>
          <w:sz w:val="28"/>
          <w:szCs w:val="28"/>
          <w:lang w:val="uk-UA"/>
        </w:rPr>
        <w:t xml:space="preserve"> висновок: чи потрібна симетрія</w:t>
      </w:r>
      <w:r w:rsidRPr="007E2B92">
        <w:rPr>
          <w:sz w:val="28"/>
          <w:szCs w:val="28"/>
          <w:lang w:val="uk-UA"/>
        </w:rPr>
        <w:t xml:space="preserve"> у житті?</w:t>
      </w:r>
    </w:p>
    <w:p w:rsidR="00BA4355" w:rsidRPr="007E2B92" w:rsidRDefault="00BA4355" w:rsidP="00082113">
      <w:pPr>
        <w:numPr>
          <w:ilvl w:val="0"/>
          <w:numId w:val="5"/>
        </w:numPr>
        <w:ind w:left="993" w:hanging="426"/>
        <w:rPr>
          <w:rFonts w:ascii="Times New Roman" w:hAnsi="Times New Roman"/>
          <w:b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>Чи могло б людство чи природа повноцінно існувати без симетрії?</w:t>
      </w:r>
    </w:p>
    <w:p w:rsidR="009E6667" w:rsidRDefault="00BA4355" w:rsidP="001F0AF5">
      <w:pPr>
        <w:spacing w:before="240"/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4</w:t>
      </w:r>
      <w:r w:rsidR="00AD6810" w:rsidRPr="005D046B">
        <w:rPr>
          <w:rFonts w:ascii="Times New Roman" w:hAnsi="Times New Roman"/>
          <w:b/>
          <w:sz w:val="32"/>
          <w:szCs w:val="32"/>
          <w:lang w:val="uk-UA"/>
        </w:rPr>
        <w:t xml:space="preserve">. </w:t>
      </w:r>
      <w:r w:rsidR="00AD6810">
        <w:rPr>
          <w:rFonts w:ascii="Times New Roman" w:hAnsi="Times New Roman"/>
          <w:b/>
          <w:sz w:val="32"/>
          <w:szCs w:val="32"/>
          <w:lang w:val="uk-UA"/>
        </w:rPr>
        <w:t>Актуалізація опорних знань учнів</w:t>
      </w:r>
      <w:r w:rsidR="00282F22">
        <w:rPr>
          <w:rFonts w:ascii="Times New Roman" w:hAnsi="Times New Roman"/>
          <w:b/>
          <w:sz w:val="32"/>
          <w:szCs w:val="32"/>
          <w:lang w:val="uk-UA"/>
        </w:rPr>
        <w:t xml:space="preserve">: </w:t>
      </w:r>
    </w:p>
    <w:p w:rsidR="00B1305A" w:rsidRPr="007E2B92" w:rsidRDefault="00B1305A" w:rsidP="001F0AF5">
      <w:pPr>
        <w:spacing w:before="240"/>
        <w:ind w:firstLine="567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</w:rPr>
        <w:t xml:space="preserve">- </w:t>
      </w:r>
      <w:r w:rsidRPr="007E2B92">
        <w:rPr>
          <w:rFonts w:ascii="Times New Roman" w:hAnsi="Times New Roman"/>
          <w:sz w:val="28"/>
          <w:szCs w:val="28"/>
          <w:lang w:val="uk-UA"/>
        </w:rPr>
        <w:t>Дайте визначення поняття «симетрія»</w:t>
      </w:r>
    </w:p>
    <w:p w:rsidR="00B1305A" w:rsidRPr="007E2B92" w:rsidRDefault="00B1305A" w:rsidP="001F0AF5">
      <w:pPr>
        <w:spacing w:before="240"/>
        <w:ind w:firstLine="567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 xml:space="preserve">- Які види симетрії ви знаєте? Перерахуйте їх та </w:t>
      </w:r>
      <w:r w:rsidR="005C4719" w:rsidRPr="007E2B92">
        <w:rPr>
          <w:rFonts w:ascii="Times New Roman" w:hAnsi="Times New Roman"/>
          <w:sz w:val="28"/>
          <w:szCs w:val="28"/>
          <w:lang w:val="uk-UA"/>
        </w:rPr>
        <w:t>які властивості вони мають?</w:t>
      </w:r>
    </w:p>
    <w:p w:rsidR="00082113" w:rsidRDefault="00282F22" w:rsidP="001F0AF5">
      <w:pPr>
        <w:spacing w:before="240"/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="00342D5E">
        <w:rPr>
          <w:rFonts w:ascii="Times New Roman" w:hAnsi="Times New Roman"/>
          <w:b/>
          <w:sz w:val="32"/>
          <w:szCs w:val="32"/>
          <w:lang w:val="uk-UA"/>
        </w:rPr>
        <w:t>Завдання (усно): Види симетрії (підібрати відповідність)</w:t>
      </w:r>
    </w:p>
    <w:tbl>
      <w:tblPr>
        <w:tblStyle w:val="a7"/>
        <w:tblW w:w="9781" w:type="dxa"/>
        <w:tblInd w:w="-572" w:type="dxa"/>
        <w:tblLook w:val="04A0" w:firstRow="1" w:lastRow="0" w:firstColumn="1" w:lastColumn="0" w:noHBand="0" w:noVBand="1"/>
      </w:tblPr>
      <w:tblGrid>
        <w:gridCol w:w="1486"/>
        <w:gridCol w:w="447"/>
        <w:gridCol w:w="1817"/>
        <w:gridCol w:w="499"/>
        <w:gridCol w:w="2439"/>
        <w:gridCol w:w="3093"/>
      </w:tblGrid>
      <w:tr w:rsidR="005238C5" w:rsidTr="005238C5">
        <w:tc>
          <w:tcPr>
            <w:tcW w:w="1486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4F638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Відносно точки</w:t>
            </w:r>
          </w:p>
        </w:tc>
        <w:tc>
          <w:tcPr>
            <w:tcW w:w="447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1</w:t>
            </w:r>
          </w:p>
        </w:tc>
        <w:tc>
          <w:tcPr>
            <w:tcW w:w="1817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4F6388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r w:rsidRPr="004F63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дзеркальна</w:t>
            </w:r>
            <w:r w:rsidRPr="004F6388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99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2439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4F6388">
              <w:rPr>
                <w:rFonts w:ascii="Times New Roman" w:hAnsi="Times New Roman"/>
                <w:sz w:val="28"/>
                <w:szCs w:val="28"/>
                <w:lang w:val="uk-UA"/>
              </w:rPr>
              <w:t>Площина β – площина симетрії, перпендикулярна до відрізка АА' і ділить його навпіл</w:t>
            </w:r>
          </w:p>
        </w:tc>
        <w:tc>
          <w:tcPr>
            <w:tcW w:w="3093" w:type="dxa"/>
          </w:tcPr>
          <w:p w:rsidR="005238C5" w:rsidRP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Точка, </w:t>
            </w:r>
            <w:r w:rsidRPr="005238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матиме координати, що будуть відповідно протилежними числами</w:t>
            </w:r>
          </w:p>
        </w:tc>
      </w:tr>
      <w:tr w:rsidR="005238C5" w:rsidTr="005238C5">
        <w:tc>
          <w:tcPr>
            <w:tcW w:w="1486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4F638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Відносно прямої</w:t>
            </w:r>
          </w:p>
        </w:tc>
        <w:tc>
          <w:tcPr>
            <w:tcW w:w="447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2</w:t>
            </w:r>
          </w:p>
        </w:tc>
        <w:tc>
          <w:tcPr>
            <w:tcW w:w="1817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4F6388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r w:rsidRPr="004F63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центральна</w:t>
            </w:r>
            <w:r w:rsidRPr="004F6388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99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Б</w:t>
            </w:r>
          </w:p>
        </w:tc>
        <w:tc>
          <w:tcPr>
            <w:tcW w:w="2439" w:type="dxa"/>
          </w:tcPr>
          <w:p w:rsidR="005238C5" w:rsidRPr="004F6388" w:rsidRDefault="005238C5" w:rsidP="005238C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F6388">
              <w:rPr>
                <w:rFonts w:ascii="Times New Roman" w:hAnsi="Times New Roman"/>
                <w:sz w:val="28"/>
                <w:szCs w:val="28"/>
                <w:lang w:val="uk-UA"/>
              </w:rPr>
              <w:t>С – центр симетрії і середина відрізка АА'</w:t>
            </w:r>
          </w:p>
          <w:p w:rsidR="005238C5" w:rsidRPr="004F6388" w:rsidRDefault="009C6879" w:rsidP="005238C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oMath>
            </m:oMathPara>
          </w:p>
          <w:p w:rsidR="005238C5" w:rsidRPr="004F6388" w:rsidRDefault="005238C5" w:rsidP="005238C5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5238C5" w:rsidRDefault="009C6879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093" w:type="dxa"/>
          </w:tcPr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При симетрії точці 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>А(</w:t>
            </w:r>
            <w:r w:rsidRPr="005238C5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5238C5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5238C5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5238C5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5238C5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5238C5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буде 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симетрична така точка, 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 якої відповідні 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даній площині 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>координати будуть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без зміни, а інша 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– з протилежним </w:t>
            </w:r>
          </w:p>
          <w:p w:rsidR="005238C5" w:rsidRP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знаком.</w:t>
            </w:r>
          </w:p>
        </w:tc>
      </w:tr>
      <w:tr w:rsidR="005238C5" w:rsidTr="005238C5">
        <w:tc>
          <w:tcPr>
            <w:tcW w:w="1486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4F638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Відносно площини</w:t>
            </w:r>
          </w:p>
        </w:tc>
        <w:tc>
          <w:tcPr>
            <w:tcW w:w="447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3</w:t>
            </w:r>
          </w:p>
        </w:tc>
        <w:tc>
          <w:tcPr>
            <w:tcW w:w="1817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4F6388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r w:rsidRPr="004F63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осьова</w:t>
            </w:r>
            <w:r w:rsidRPr="004F6388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99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2439" w:type="dxa"/>
          </w:tcPr>
          <w:p w:rsidR="005238C5" w:rsidRDefault="005238C5" w:rsidP="005238C5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4F638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4F6388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4F638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вісь симетрії і серединний перпендикуляр до відрізка АА'</w:t>
            </w:r>
          </w:p>
        </w:tc>
        <w:tc>
          <w:tcPr>
            <w:tcW w:w="3093" w:type="dxa"/>
            <w:vAlign w:val="center"/>
          </w:tcPr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 симетрії точці  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>А(</w:t>
            </w:r>
            <w:r w:rsidRPr="005238C5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</w:t>
            </w:r>
            <w:r w:rsidRPr="005238C5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</w:t>
            </w:r>
            <w:r w:rsidRPr="005238C5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>) буде симетрична така точка А', у якої відповідна даній осі координата буде без зміни, а інші координати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будуть 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>протилежними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8C5">
              <w:rPr>
                <w:rFonts w:ascii="Times New Roman" w:hAnsi="Times New Roman"/>
                <w:sz w:val="24"/>
                <w:szCs w:val="24"/>
                <w:lang w:val="uk-UA"/>
              </w:rPr>
              <w:t>числами.</w:t>
            </w:r>
            <w:r w:rsidRPr="005238C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5238C5" w:rsidRPr="005238C5" w:rsidRDefault="005238C5" w:rsidP="005238C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F75AAE" w:rsidRDefault="00F67C8B" w:rsidP="001F0AF5">
      <w:pPr>
        <w:ind w:firstLine="567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="00C55D09">
        <w:rPr>
          <w:rFonts w:ascii="Times New Roman" w:hAnsi="Times New Roman"/>
          <w:b/>
          <w:sz w:val="32"/>
          <w:szCs w:val="32"/>
          <w:lang w:val="uk-UA"/>
        </w:rPr>
        <w:t>5</w:t>
      </w:r>
      <w:r w:rsidR="00AD6810" w:rsidRPr="005D046B">
        <w:rPr>
          <w:rFonts w:ascii="Times New Roman" w:hAnsi="Times New Roman"/>
          <w:b/>
          <w:sz w:val="32"/>
          <w:szCs w:val="32"/>
          <w:lang w:val="uk-UA"/>
        </w:rPr>
        <w:t xml:space="preserve">. </w:t>
      </w:r>
      <w:r w:rsidR="00C55D09">
        <w:rPr>
          <w:rFonts w:ascii="Times New Roman" w:hAnsi="Times New Roman"/>
          <w:b/>
          <w:sz w:val="32"/>
          <w:szCs w:val="32"/>
          <w:lang w:val="uk-UA"/>
        </w:rPr>
        <w:t>Перегляд презентації</w:t>
      </w:r>
      <w:r w:rsidR="00710D9A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="005C4719" w:rsidRPr="008F28C9">
        <w:rPr>
          <w:rFonts w:ascii="Times New Roman" w:hAnsi="Times New Roman"/>
          <w:b/>
          <w:sz w:val="32"/>
          <w:szCs w:val="32"/>
          <w:lang w:val="uk-UA"/>
        </w:rPr>
        <w:t>з коментуванням учнями</w:t>
      </w:r>
      <w:r w:rsidR="00F75AAE" w:rsidRPr="008F28C9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F75AAE">
        <w:rPr>
          <w:rFonts w:ascii="Times New Roman" w:hAnsi="Times New Roman"/>
          <w:sz w:val="32"/>
          <w:szCs w:val="32"/>
          <w:lang w:val="uk-UA"/>
        </w:rPr>
        <w:t>«Симетрія у навколишньому світі»</w:t>
      </w:r>
    </w:p>
    <w:p w:rsidR="00710D9A" w:rsidRDefault="00710D9A" w:rsidP="001F0AF5">
      <w:pPr>
        <w:ind w:firstLine="567"/>
        <w:rPr>
          <w:rFonts w:ascii="Times New Roman" w:hAnsi="Times New Roman"/>
          <w:sz w:val="32"/>
          <w:szCs w:val="32"/>
          <w:lang w:val="uk-UA"/>
        </w:rPr>
      </w:pPr>
      <w:r w:rsidRPr="00710D9A">
        <w:rPr>
          <w:rFonts w:ascii="Times New Roman" w:hAnsi="Times New Roman"/>
          <w:b/>
          <w:sz w:val="32"/>
          <w:szCs w:val="32"/>
          <w:lang w:val="uk-UA"/>
        </w:rPr>
        <w:t xml:space="preserve">6. Практична робота </w:t>
      </w:r>
      <w:r w:rsidRPr="00710D9A">
        <w:rPr>
          <w:rFonts w:ascii="Times New Roman" w:hAnsi="Times New Roman"/>
          <w:sz w:val="32"/>
          <w:szCs w:val="32"/>
          <w:lang w:val="uk-UA"/>
        </w:rPr>
        <w:t>«Симетрія в мистецтві»</w:t>
      </w:r>
    </w:p>
    <w:p w:rsidR="005C4719" w:rsidRPr="007E2B92" w:rsidRDefault="005C4719" w:rsidP="001F0AF5">
      <w:pPr>
        <w:ind w:firstLine="567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>Клас поділений на 3 групи. Кожна група отримує завдання виконати симетричну композицію в</w:t>
      </w:r>
      <w:r w:rsidR="003831A6" w:rsidRPr="007E2B92">
        <w:rPr>
          <w:rFonts w:ascii="Times New Roman" w:hAnsi="Times New Roman"/>
          <w:sz w:val="28"/>
          <w:szCs w:val="28"/>
        </w:rPr>
        <w:t xml:space="preserve"> </w:t>
      </w:r>
      <w:r w:rsidRPr="007E2B92">
        <w:rPr>
          <w:rFonts w:ascii="Times New Roman" w:hAnsi="Times New Roman"/>
          <w:sz w:val="28"/>
          <w:szCs w:val="28"/>
          <w:lang w:val="uk-UA"/>
        </w:rPr>
        <w:t xml:space="preserve">одному з видів мистецтва: </w:t>
      </w:r>
      <w:proofErr w:type="spellStart"/>
      <w:r w:rsidRPr="007E2B92">
        <w:rPr>
          <w:rFonts w:ascii="Times New Roman" w:hAnsi="Times New Roman"/>
          <w:sz w:val="28"/>
          <w:szCs w:val="28"/>
          <w:lang w:val="uk-UA"/>
        </w:rPr>
        <w:t>декоративно</w:t>
      </w:r>
      <w:proofErr w:type="spellEnd"/>
      <w:r w:rsidRPr="007E2B92">
        <w:rPr>
          <w:rFonts w:ascii="Times New Roman" w:hAnsi="Times New Roman"/>
          <w:sz w:val="28"/>
          <w:szCs w:val="28"/>
          <w:lang w:val="uk-UA"/>
        </w:rPr>
        <w:t>-ужитковому мистецтві (витинанка), живопис (монотипія) та графіка.</w:t>
      </w:r>
    </w:p>
    <w:p w:rsidR="003831A6" w:rsidRPr="008F28C9" w:rsidRDefault="003831A6" w:rsidP="001F0AF5">
      <w:pPr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 w:rsidRPr="008F28C9">
        <w:rPr>
          <w:rFonts w:ascii="Times New Roman" w:hAnsi="Times New Roman"/>
          <w:b/>
          <w:sz w:val="32"/>
          <w:szCs w:val="32"/>
          <w:lang w:val="uk-UA"/>
        </w:rPr>
        <w:t>Група 1: Витинанка</w:t>
      </w:r>
    </w:p>
    <w:p w:rsidR="003831A6" w:rsidRPr="008F28C9" w:rsidRDefault="003831A6" w:rsidP="003831A6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hAnsi="Times New Roman"/>
          <w:sz w:val="28"/>
          <w:szCs w:val="29"/>
          <w:lang w:val="uk-UA"/>
        </w:rPr>
      </w:pPr>
      <w:r w:rsidRPr="008F28C9">
        <w:rPr>
          <w:rFonts w:ascii="Times New Roman" w:hAnsi="Times New Roman"/>
          <w:sz w:val="28"/>
          <w:szCs w:val="29"/>
          <w:lang w:val="uk-UA"/>
        </w:rPr>
        <w:t xml:space="preserve">Витинанки - це давнє українське мистецтво вирізання з білого або кольорового паперу </w:t>
      </w:r>
      <w:proofErr w:type="spellStart"/>
      <w:r w:rsidRPr="008F28C9">
        <w:rPr>
          <w:rFonts w:ascii="Times New Roman" w:hAnsi="Times New Roman"/>
          <w:sz w:val="28"/>
          <w:szCs w:val="29"/>
          <w:lang w:val="uk-UA"/>
        </w:rPr>
        <w:t>інтер'єрних</w:t>
      </w:r>
      <w:proofErr w:type="spellEnd"/>
      <w:r w:rsidRPr="008F28C9">
        <w:rPr>
          <w:rFonts w:ascii="Times New Roman" w:hAnsi="Times New Roman"/>
          <w:sz w:val="28"/>
          <w:szCs w:val="29"/>
          <w:lang w:val="uk-UA"/>
        </w:rPr>
        <w:t xml:space="preserve"> прикрас: орнаментальні, фіґурні, сюжетні, ажурні, силуетні. </w:t>
      </w:r>
    </w:p>
    <w:p w:rsidR="003831A6" w:rsidRPr="008F28C9" w:rsidRDefault="003831A6" w:rsidP="003831A6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hAnsi="Times New Roman"/>
          <w:sz w:val="28"/>
          <w:szCs w:val="29"/>
          <w:lang w:val="uk-UA"/>
        </w:rPr>
      </w:pPr>
      <w:r w:rsidRPr="008F28C9">
        <w:rPr>
          <w:rFonts w:ascii="Times New Roman" w:hAnsi="Times New Roman"/>
          <w:sz w:val="28"/>
          <w:szCs w:val="29"/>
          <w:lang w:val="uk-UA"/>
        </w:rPr>
        <w:t>Походить від слова "витинати", тобто "вирізати".</w:t>
      </w:r>
    </w:p>
    <w:p w:rsidR="003831A6" w:rsidRPr="008F28C9" w:rsidRDefault="003831A6" w:rsidP="003831A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9"/>
          <w:lang w:val="uk-UA"/>
        </w:rPr>
      </w:pPr>
      <w:r w:rsidRPr="008F28C9">
        <w:rPr>
          <w:rFonts w:ascii="Times New Roman" w:hAnsi="Times New Roman"/>
          <w:sz w:val="28"/>
          <w:szCs w:val="29"/>
          <w:lang w:val="uk-UA"/>
        </w:rPr>
        <w:t xml:space="preserve">Рослинні або геометричні орнаменти, сніжинки, квіточки, зірочки, янголів, зображення тварин та людей, різні сюжети, символи - це далеко не все, що можна вирізати з білого або кольорового паперу. </w:t>
      </w:r>
    </w:p>
    <w:p w:rsidR="003831A6" w:rsidRPr="008F28C9" w:rsidRDefault="003831A6" w:rsidP="003831A6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hAnsi="Times New Roman"/>
          <w:sz w:val="28"/>
          <w:szCs w:val="29"/>
          <w:lang w:val="uk-UA"/>
        </w:rPr>
      </w:pPr>
      <w:r w:rsidRPr="008F28C9">
        <w:rPr>
          <w:rFonts w:ascii="Times New Roman" w:hAnsi="Times New Roman"/>
          <w:sz w:val="28"/>
          <w:szCs w:val="29"/>
          <w:lang w:val="uk-UA"/>
        </w:rPr>
        <w:t>Витинанками можна прикрашати житло на свята: вікна, двері, стіни, полиці, каміни. Сучасна витинанка також використовується для сувенірів, листівок та буклетів.</w:t>
      </w:r>
    </w:p>
    <w:p w:rsidR="003831A6" w:rsidRPr="008F28C9" w:rsidRDefault="003831A6" w:rsidP="001F0AF5">
      <w:pPr>
        <w:ind w:firstLine="567"/>
        <w:rPr>
          <w:rFonts w:ascii="Times New Roman" w:hAnsi="Times New Roman"/>
          <w:sz w:val="28"/>
          <w:szCs w:val="29"/>
          <w:shd w:val="clear" w:color="auto" w:fill="FFFFFF"/>
          <w:lang w:val="uk-UA"/>
        </w:rPr>
      </w:pPr>
      <w:r w:rsidRPr="008F28C9">
        <w:rPr>
          <w:rFonts w:ascii="Times New Roman" w:hAnsi="Times New Roman"/>
          <w:sz w:val="28"/>
          <w:szCs w:val="29"/>
          <w:shd w:val="clear" w:color="auto" w:fill="FFFFFF"/>
          <w:lang w:val="uk-UA"/>
        </w:rPr>
        <w:t>Українським витинанкам притаманні чіткі візерунки та лаконізм форми, дзеркальна симетрія, узагальнене силуетне зображення без натуралізму.</w:t>
      </w:r>
    </w:p>
    <w:p w:rsidR="003831A6" w:rsidRDefault="003831A6" w:rsidP="001F0AF5">
      <w:pPr>
        <w:ind w:firstLine="567"/>
        <w:rPr>
          <w:rFonts w:ascii="Times New Roman" w:hAnsi="Times New Roman"/>
          <w:color w:val="FF0000"/>
          <w:sz w:val="28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235200" cy="1177685"/>
            <wp:effectExtent l="0" t="0" r="0" b="3810"/>
            <wp:docPr id="4" name="Рисунок 4" descr="Українська витинанка | SPADOK.ORG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Українська витинанка | SPADOK.ORG.U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457" cy="119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FF0000"/>
          <w:sz w:val="28"/>
          <w:szCs w:val="32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089301" cy="1231900"/>
            <wp:effectExtent l="0" t="0" r="0" b="6350"/>
            <wp:docPr id="5" name="Рисунок 5" descr="Ілюстрована програма завдань з виконання витинанки з поясненнями&quot; (Ольга  Стрілець) - Мала Сторі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Ілюстрована програма завдань з виконання витинанки з поясненнями&quot; (Ольга  Стрілець) - Мала Сторін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27" r="23163" b="12762"/>
                    <a:stretch/>
                  </pic:blipFill>
                  <pic:spPr bwMode="auto">
                    <a:xfrm>
                      <a:off x="0" y="0"/>
                      <a:ext cx="1097901" cy="1241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4A83">
        <w:rPr>
          <w:noProof/>
          <w:lang w:eastAsia="ru-RU"/>
        </w:rPr>
        <w:drawing>
          <wp:inline distT="0" distB="0" distL="0" distR="0" wp14:anchorId="320B4981" wp14:editId="760FA085">
            <wp:extent cx="1667835" cy="1225550"/>
            <wp:effectExtent l="0" t="0" r="8890" b="0"/>
            <wp:docPr id="7" name="Рисунок 7" descr="Майстриня витинання Зінаїда Косицька: Про українську витинанку мають знати  у всьому світі - Українська Служба - polskieradio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айстриня витинання Зінаїда Косицька: Про українську витинанку мають знати  у всьому світі - Українська Служба - polskieradio.pl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9" t="7111" r="7309" b="11596"/>
                    <a:stretch/>
                  </pic:blipFill>
                  <pic:spPr bwMode="auto">
                    <a:xfrm>
                      <a:off x="0" y="0"/>
                      <a:ext cx="1676102" cy="123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31A6" w:rsidRDefault="00414A83" w:rsidP="001F0AF5">
      <w:pPr>
        <w:ind w:firstLine="567"/>
        <w:rPr>
          <w:rFonts w:ascii="Times New Roman" w:hAnsi="Times New Roman"/>
          <w:color w:val="FF0000"/>
          <w:sz w:val="28"/>
          <w:szCs w:val="32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190750" cy="1232695"/>
            <wp:effectExtent l="0" t="0" r="0" b="5715"/>
            <wp:docPr id="8" name="Рисунок 8" descr="МК з виготовлення картини-витинанки «Дерево життя»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К з виготовлення картини-витинанки «Дерево життя» - YouTub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730" cy="1239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FF0000"/>
          <w:sz w:val="28"/>
          <w:szCs w:val="32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589742" cy="1477645"/>
            <wp:effectExtent l="0" t="0" r="0" b="8255"/>
            <wp:docPr id="9" name="Рисунок 9" descr="Витинанка | Детские поделки, Поделки, Рису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итинанка | Детские поделки, Поделки, Рисунк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770" cy="1484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1950">
        <w:rPr>
          <w:noProof/>
          <w:lang w:eastAsia="ru-RU"/>
        </w:rPr>
        <w:drawing>
          <wp:inline distT="0" distB="0" distL="0" distR="0">
            <wp:extent cx="1651000" cy="1071426"/>
            <wp:effectExtent l="0" t="0" r="6350" b="0"/>
            <wp:docPr id="10" name="Рисунок 10" descr="Сніжинки-витинанки до Нового року (завантажити шаблони) - Мала Сторі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ніжинки-витинанки до Нового року (завантажити шаблони) - Мала Сторін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49"/>
                    <a:stretch/>
                  </pic:blipFill>
                  <pic:spPr bwMode="auto">
                    <a:xfrm>
                      <a:off x="0" y="0"/>
                      <a:ext cx="1659846" cy="1077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1950" w:rsidRPr="007E2B92" w:rsidRDefault="006E1950" w:rsidP="001F0AF5">
      <w:pPr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 w:rsidRPr="007E2B92">
        <w:rPr>
          <w:rFonts w:ascii="Times New Roman" w:hAnsi="Times New Roman"/>
          <w:b/>
          <w:sz w:val="32"/>
          <w:szCs w:val="32"/>
          <w:lang w:val="uk-UA"/>
        </w:rPr>
        <w:t>2 група: Монотипія</w:t>
      </w:r>
    </w:p>
    <w:p w:rsidR="006E1950" w:rsidRPr="008F28C9" w:rsidRDefault="00A86E10" w:rsidP="00A86E10">
      <w:pPr>
        <w:rPr>
          <w:rFonts w:ascii="Times New Roman" w:hAnsi="Times New Roman"/>
          <w:sz w:val="28"/>
          <w:shd w:val="clear" w:color="auto" w:fill="FFFFFF"/>
          <w:lang w:val="uk-UA"/>
        </w:rPr>
      </w:pPr>
      <w:r>
        <w:rPr>
          <w:noProof/>
          <w:lang w:eastAsia="ru-RU"/>
        </w:rPr>
        <w:drawing>
          <wp:inline distT="0" distB="0" distL="0" distR="0" wp14:anchorId="1CF242CB" wp14:editId="14F92523">
            <wp:extent cx="1731918" cy="1347537"/>
            <wp:effectExtent l="0" t="0" r="190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21389"/>
                    <a:stretch/>
                  </pic:blipFill>
                  <pic:spPr bwMode="auto">
                    <a:xfrm>
                      <a:off x="0" y="0"/>
                      <a:ext cx="1789088" cy="1392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E1950" w:rsidRPr="008F28C9">
        <w:rPr>
          <w:rStyle w:val="ab"/>
          <w:rFonts w:ascii="Times New Roman" w:hAnsi="Times New Roman"/>
          <w:b w:val="0"/>
          <w:sz w:val="28"/>
          <w:bdr w:val="none" w:sz="0" w:space="0" w:color="auto" w:frame="1"/>
          <w:shd w:val="clear" w:color="auto" w:fill="FFFFFF"/>
          <w:lang w:val="uk-UA"/>
        </w:rPr>
        <w:t>Назва «монотипія» походить від грецького слова «</w:t>
      </w:r>
      <w:proofErr w:type="spellStart"/>
      <w:r w:rsidR="006E1950" w:rsidRPr="008F28C9">
        <w:rPr>
          <w:rStyle w:val="ab"/>
          <w:rFonts w:ascii="Times New Roman" w:hAnsi="Times New Roman"/>
          <w:b w:val="0"/>
          <w:sz w:val="28"/>
          <w:bdr w:val="none" w:sz="0" w:space="0" w:color="auto" w:frame="1"/>
          <w:shd w:val="clear" w:color="auto" w:fill="FFFFFF"/>
          <w:lang w:val="uk-UA"/>
        </w:rPr>
        <w:t>monos</w:t>
      </w:r>
      <w:proofErr w:type="spellEnd"/>
      <w:r w:rsidR="006E1950" w:rsidRPr="008F28C9">
        <w:rPr>
          <w:rStyle w:val="ab"/>
          <w:rFonts w:ascii="Times New Roman" w:hAnsi="Times New Roman"/>
          <w:b w:val="0"/>
          <w:sz w:val="28"/>
          <w:bdr w:val="none" w:sz="0" w:space="0" w:color="auto" w:frame="1"/>
          <w:shd w:val="clear" w:color="auto" w:fill="FFFFFF"/>
          <w:lang w:val="uk-UA"/>
        </w:rPr>
        <w:t>» – «один», так як відбиток в цій техніці виходить тільки один.</w:t>
      </w:r>
      <w:r w:rsidR="006E1950" w:rsidRPr="008F28C9">
        <w:rPr>
          <w:rFonts w:ascii="Times New Roman" w:hAnsi="Times New Roman"/>
          <w:b/>
          <w:sz w:val="28"/>
          <w:shd w:val="clear" w:color="auto" w:fill="FFFFFF"/>
          <w:lang w:val="uk-UA"/>
        </w:rPr>
        <w:t> </w:t>
      </w:r>
      <w:r w:rsidR="006E1950" w:rsidRPr="008F28C9">
        <w:rPr>
          <w:rFonts w:ascii="Times New Roman" w:hAnsi="Times New Roman"/>
          <w:sz w:val="28"/>
          <w:shd w:val="clear" w:color="auto" w:fill="FFFFFF"/>
          <w:lang w:val="uk-UA"/>
        </w:rPr>
        <w:t>Якщо хочеться щось змінити або поліпшити, потрібно виготовити новий «оригінал», тобто намалювати все спочатку.</w:t>
      </w:r>
    </w:p>
    <w:p w:rsidR="006E1950" w:rsidRPr="008F28C9" w:rsidRDefault="006E1950" w:rsidP="001F0AF5">
      <w:pPr>
        <w:ind w:firstLine="567"/>
        <w:rPr>
          <w:rFonts w:ascii="Times New Roman" w:hAnsi="Times New Roman"/>
          <w:sz w:val="28"/>
          <w:shd w:val="clear" w:color="auto" w:fill="FFFFFF"/>
          <w:lang w:val="uk-UA"/>
        </w:rPr>
      </w:pPr>
      <w:r w:rsidRPr="008F28C9">
        <w:rPr>
          <w:rStyle w:val="ab"/>
          <w:rFonts w:ascii="Times New Roman" w:hAnsi="Times New Roman"/>
          <w:b w:val="0"/>
          <w:sz w:val="28"/>
          <w:bdr w:val="none" w:sz="0" w:space="0" w:color="auto" w:frame="1"/>
          <w:shd w:val="clear" w:color="auto" w:fill="FFFFFF"/>
          <w:lang w:val="uk-UA"/>
        </w:rPr>
        <w:t>Лист згинається навпіл, і знову розкладається на столі.</w:t>
      </w:r>
      <w:r w:rsidRPr="008F28C9">
        <w:rPr>
          <w:rFonts w:ascii="Times New Roman" w:hAnsi="Times New Roman"/>
          <w:sz w:val="28"/>
          <w:shd w:val="clear" w:color="auto" w:fill="FFFFFF"/>
          <w:lang w:val="uk-UA"/>
        </w:rPr>
        <w:t xml:space="preserve"> З одного боку від згину наносяться плями фарби (хаотично або у вигляді конкретного зображення). Можна нанести фарбу безпосередньо біля лінії згину, або в іншій частині половини листа – від цього </w:t>
      </w:r>
      <w:proofErr w:type="spellStart"/>
      <w:r w:rsidRPr="008F28C9">
        <w:rPr>
          <w:rFonts w:ascii="Times New Roman" w:hAnsi="Times New Roman"/>
          <w:sz w:val="28"/>
          <w:shd w:val="clear" w:color="auto" w:fill="FFFFFF"/>
          <w:lang w:val="uk-UA"/>
        </w:rPr>
        <w:t>залежатиме</w:t>
      </w:r>
      <w:proofErr w:type="spellEnd"/>
      <w:r w:rsidRPr="008F28C9">
        <w:rPr>
          <w:rFonts w:ascii="Times New Roman" w:hAnsi="Times New Roman"/>
          <w:sz w:val="28"/>
          <w:shd w:val="clear" w:color="auto" w:fill="FFFFFF"/>
          <w:lang w:val="uk-UA"/>
        </w:rPr>
        <w:t xml:space="preserve">, </w:t>
      </w:r>
      <w:proofErr w:type="spellStart"/>
      <w:r w:rsidRPr="008F28C9">
        <w:rPr>
          <w:rFonts w:ascii="Times New Roman" w:hAnsi="Times New Roman"/>
          <w:sz w:val="28"/>
          <w:shd w:val="clear" w:color="auto" w:fill="FFFFFF"/>
          <w:lang w:val="uk-UA"/>
        </w:rPr>
        <w:t>зіллються</w:t>
      </w:r>
      <w:proofErr w:type="spellEnd"/>
      <w:r w:rsidRPr="008F28C9">
        <w:rPr>
          <w:rFonts w:ascii="Times New Roman" w:hAnsi="Times New Roman"/>
          <w:sz w:val="28"/>
          <w:shd w:val="clear" w:color="auto" w:fill="FFFFFF"/>
          <w:lang w:val="uk-UA"/>
        </w:rPr>
        <w:t xml:space="preserve"> чи оригінал і майбутній відбиток в одне ціле або між ними буде відстань, як між двома різними зображеннями. Потім лист знову згинається і щільно притискається долонею. Фарба симетрично передається на іншій половині аркуша.</w:t>
      </w:r>
      <w:r w:rsidR="00A86E10" w:rsidRPr="008F28C9">
        <w:rPr>
          <w:noProof/>
          <w:lang w:eastAsia="ru-RU"/>
        </w:rPr>
        <w:t xml:space="preserve"> </w:t>
      </w:r>
    </w:p>
    <w:p w:rsidR="006E1950" w:rsidRPr="007E2B92" w:rsidRDefault="006E1950" w:rsidP="001F0AF5">
      <w:pPr>
        <w:ind w:firstLine="567"/>
        <w:rPr>
          <w:rFonts w:ascii="Times New Roman" w:hAnsi="Times New Roman"/>
          <w:b/>
          <w:sz w:val="32"/>
          <w:szCs w:val="32"/>
          <w:shd w:val="clear" w:color="auto" w:fill="FFFFFF"/>
          <w:lang w:val="uk-UA"/>
        </w:rPr>
      </w:pPr>
      <w:r w:rsidRPr="007E2B92">
        <w:rPr>
          <w:rFonts w:ascii="Times New Roman" w:hAnsi="Times New Roman"/>
          <w:b/>
          <w:sz w:val="32"/>
          <w:szCs w:val="32"/>
          <w:shd w:val="clear" w:color="auto" w:fill="FFFFFF"/>
          <w:lang w:val="uk-UA"/>
        </w:rPr>
        <w:t>Група 3: графіка</w:t>
      </w:r>
    </w:p>
    <w:p w:rsidR="006E1950" w:rsidRDefault="001272C2" w:rsidP="001F0AF5">
      <w:pPr>
        <w:ind w:firstLine="567"/>
        <w:rPr>
          <w:rFonts w:ascii="Times New Roman" w:hAnsi="Times New Roman"/>
          <w:color w:val="FF0000"/>
          <w:sz w:val="36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171700" cy="2068517"/>
            <wp:effectExtent l="0" t="0" r="0" b="8255"/>
            <wp:docPr id="11" name="Рисунок 11" descr="https://i.pinimg.com/564x/c0/9e/29/c09e29ce29ed9f3e5c2d5fdd7e90d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.pinimg.com/564x/c0/9e/29/c09e29ce29ed9f3e5c2d5fdd7e90d4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7" t="23246" r="6856" b="18172"/>
                    <a:stretch/>
                  </pic:blipFill>
                  <pic:spPr bwMode="auto">
                    <a:xfrm>
                      <a:off x="0" y="0"/>
                      <a:ext cx="2179528" cy="2075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55005" cy="1974084"/>
            <wp:effectExtent l="0" t="0" r="7620" b="7620"/>
            <wp:docPr id="12" name="Рисунок 12" descr="https://i.pinimg.com/564x/29/cb/ea/29cbead212346106fb692c9ed113c5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.pinimg.com/564x/29/cb/ea/29cbead212346106fb692c9ed113c50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482" cy="199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FF0000"/>
          <w:sz w:val="36"/>
          <w:szCs w:val="32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384609" cy="1955800"/>
            <wp:effectExtent l="0" t="0" r="6350" b="6350"/>
            <wp:docPr id="13" name="Рисунок 13" descr="https://i.pinimg.com/564x/93/d2/57/93d257104c4f1cfaf9077e0376c1df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pinimg.com/564x/93/d2/57/93d257104c4f1cfaf9077e0376c1dfc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041" cy="196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2C2" w:rsidRDefault="001272C2" w:rsidP="001F0AF5">
      <w:pPr>
        <w:ind w:firstLine="567"/>
        <w:rPr>
          <w:rFonts w:ascii="Times New Roman" w:hAnsi="Times New Roman"/>
          <w:color w:val="FF0000"/>
          <w:sz w:val="36"/>
          <w:szCs w:val="32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6E973C50" wp14:editId="427A91CB">
            <wp:extent cx="5016500" cy="2087259"/>
            <wp:effectExtent l="0" t="0" r="0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27476" cy="209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0E0" w:rsidRPr="007E2B92" w:rsidRDefault="006250E0" w:rsidP="001F0AF5">
      <w:pPr>
        <w:ind w:firstLine="567"/>
        <w:rPr>
          <w:rFonts w:ascii="Times New Roman" w:hAnsi="Times New Roman"/>
          <w:sz w:val="32"/>
          <w:szCs w:val="32"/>
          <w:lang w:val="uk-UA"/>
        </w:rPr>
      </w:pPr>
      <w:r w:rsidRPr="007E2B92">
        <w:rPr>
          <w:rFonts w:ascii="Times New Roman" w:hAnsi="Times New Roman"/>
          <w:sz w:val="32"/>
          <w:szCs w:val="32"/>
          <w:lang w:val="uk-UA"/>
        </w:rPr>
        <w:t>Запитання для кожної групи:</w:t>
      </w:r>
    </w:p>
    <w:p w:rsidR="006250E0" w:rsidRPr="007E2B92" w:rsidRDefault="008F28C9" w:rsidP="006250E0">
      <w:pPr>
        <w:pStyle w:val="a4"/>
        <w:numPr>
          <w:ilvl w:val="0"/>
          <w:numId w:val="12"/>
        </w:numPr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>Чи важко</w:t>
      </w:r>
      <w:r w:rsidR="006250E0" w:rsidRPr="007E2B92">
        <w:rPr>
          <w:rFonts w:ascii="Times New Roman" w:hAnsi="Times New Roman"/>
          <w:sz w:val="28"/>
          <w:szCs w:val="28"/>
          <w:lang w:val="uk-UA"/>
        </w:rPr>
        <w:t xml:space="preserve"> було виконувати завдання?</w:t>
      </w:r>
    </w:p>
    <w:p w:rsidR="006250E0" w:rsidRPr="007E2B92" w:rsidRDefault="006250E0" w:rsidP="006250E0">
      <w:pPr>
        <w:pStyle w:val="a4"/>
        <w:numPr>
          <w:ilvl w:val="0"/>
          <w:numId w:val="12"/>
        </w:numPr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>Який вид симетрії ви використали?</w:t>
      </w:r>
    </w:p>
    <w:p w:rsidR="006250E0" w:rsidRPr="007E2B92" w:rsidRDefault="006250E0" w:rsidP="006250E0">
      <w:pPr>
        <w:pStyle w:val="a4"/>
        <w:numPr>
          <w:ilvl w:val="0"/>
          <w:numId w:val="12"/>
        </w:numPr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>Чи сподобалось створювати симетричні композиції?</w:t>
      </w:r>
    </w:p>
    <w:p w:rsidR="00BC0A15" w:rsidRDefault="00710D9A" w:rsidP="006A766C">
      <w:pPr>
        <w:rPr>
          <w:rFonts w:ascii="Times New Roman" w:hAnsi="Times New Roman"/>
          <w:sz w:val="32"/>
          <w:szCs w:val="32"/>
          <w:lang w:val="uk-UA"/>
        </w:rPr>
      </w:pPr>
      <w:r w:rsidRPr="00710D9A">
        <w:rPr>
          <w:rFonts w:ascii="Times New Roman" w:hAnsi="Times New Roman"/>
          <w:b/>
          <w:sz w:val="32"/>
          <w:szCs w:val="32"/>
          <w:lang w:val="uk-UA"/>
        </w:rPr>
        <w:t>7. Тест</w:t>
      </w:r>
      <w:r>
        <w:rPr>
          <w:rFonts w:ascii="Times New Roman" w:hAnsi="Times New Roman"/>
          <w:sz w:val="32"/>
          <w:szCs w:val="32"/>
          <w:lang w:val="uk-UA"/>
        </w:rPr>
        <w:t xml:space="preserve"> «Властивості </w:t>
      </w:r>
      <w:r w:rsidR="006E1950">
        <w:rPr>
          <w:rFonts w:ascii="Times New Roman" w:hAnsi="Times New Roman"/>
          <w:sz w:val="32"/>
          <w:szCs w:val="32"/>
          <w:lang w:val="uk-UA"/>
        </w:rPr>
        <w:t>си</w:t>
      </w:r>
      <w:r>
        <w:rPr>
          <w:rFonts w:ascii="Times New Roman" w:hAnsi="Times New Roman"/>
          <w:sz w:val="32"/>
          <w:szCs w:val="32"/>
          <w:lang w:val="uk-UA"/>
        </w:rPr>
        <w:t>метрії»</w:t>
      </w:r>
      <w:r w:rsidR="006A766C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6250E0" w:rsidRPr="006250E0" w:rsidRDefault="006250E0" w:rsidP="006A766C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Відновимо в пам</w:t>
      </w:r>
      <w:r w:rsidR="00967DB4">
        <w:rPr>
          <w:rFonts w:ascii="Times New Roman" w:hAnsi="Times New Roman"/>
          <w:sz w:val="32"/>
          <w:szCs w:val="32"/>
          <w:lang w:val="uk-UA"/>
        </w:rPr>
        <w:t>’</w:t>
      </w:r>
      <w:r>
        <w:rPr>
          <w:rFonts w:ascii="Times New Roman" w:hAnsi="Times New Roman"/>
          <w:sz w:val="32"/>
          <w:szCs w:val="32"/>
          <w:lang w:val="uk-UA"/>
        </w:rPr>
        <w:t>яті геометричні знання симетрії</w:t>
      </w:r>
      <w:r w:rsidR="00967DB4">
        <w:rPr>
          <w:rFonts w:ascii="Times New Roman" w:hAnsi="Times New Roman"/>
          <w:sz w:val="32"/>
          <w:szCs w:val="32"/>
          <w:lang w:val="uk-UA"/>
        </w:rPr>
        <w:t>.</w:t>
      </w:r>
    </w:p>
    <w:p w:rsidR="006A766C" w:rsidRDefault="00342D5E" w:rsidP="006A766C">
      <w:pPr>
        <w:rPr>
          <w:lang w:val="uk-UA"/>
        </w:rPr>
      </w:pPr>
      <w:r w:rsidRPr="00342D5E">
        <w:rPr>
          <w:noProof/>
          <w:lang w:eastAsia="ru-RU"/>
        </w:rPr>
        <w:drawing>
          <wp:inline distT="0" distB="0" distL="0" distR="0">
            <wp:extent cx="1739900" cy="1739900"/>
            <wp:effectExtent l="0" t="0" r="0" b="0"/>
            <wp:docPr id="17" name="Рисунок 17" descr="C:\Users\Elena\Downloads\websiteplanet-qr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Elena\Downloads\websiteplanet-qr (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" w:history="1">
        <w:r w:rsidR="006A766C" w:rsidRPr="0006099B">
          <w:rPr>
            <w:rStyle w:val="a9"/>
            <w:lang w:val="uk-UA"/>
          </w:rPr>
          <w:t>https://wordwall.net/uk/resource/60860517/%D0%B4%D0%B5%D0%BA%D0%B0%D1%80%D1%82%D0%BE%D0%B2%D1%96-%D0%BA%D0%BE%D0%BE%D1%80%D0%B4%D0%B8%D0%BD%D0%B0%D1%82%D0%B8-%D0%B2-%D0%BF%D1%80%D0%BE%D1%81%D1%82%D0%BE%D1%80%D1%96</w:t>
        </w:r>
      </w:hyperlink>
    </w:p>
    <w:p w:rsidR="006A766C" w:rsidRDefault="00710D9A" w:rsidP="006A766C">
      <w:pPr>
        <w:rPr>
          <w:rFonts w:ascii="Times New Roman" w:hAnsi="Times New Roman"/>
          <w:sz w:val="32"/>
          <w:szCs w:val="32"/>
          <w:lang w:val="uk-UA"/>
        </w:rPr>
      </w:pPr>
      <w:r w:rsidRPr="00710D9A">
        <w:rPr>
          <w:rFonts w:ascii="Times New Roman" w:hAnsi="Times New Roman"/>
          <w:b/>
          <w:sz w:val="32"/>
          <w:szCs w:val="32"/>
          <w:lang w:val="uk-UA"/>
        </w:rPr>
        <w:t>8. Інтерактивна вправа</w:t>
      </w:r>
      <w:r>
        <w:rPr>
          <w:rFonts w:ascii="Times New Roman" w:hAnsi="Times New Roman"/>
          <w:sz w:val="32"/>
          <w:szCs w:val="32"/>
          <w:lang w:val="uk-UA"/>
        </w:rPr>
        <w:t xml:space="preserve"> «Створи симетричну композицію за допомогою геометричних фігур»</w:t>
      </w:r>
      <w:r w:rsidR="006A766C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967DB4" w:rsidRPr="007E2B92" w:rsidRDefault="00967DB4" w:rsidP="006A766C">
      <w:pPr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>За допомогою безкоштовної математичної програми створимо симетричну композицію за допомогою геометричних фігур.(</w:t>
      </w:r>
      <w:proofErr w:type="spellStart"/>
      <w:r w:rsidRPr="007E2B92">
        <w:rPr>
          <w:rFonts w:ascii="Times New Roman" w:hAnsi="Times New Roman"/>
          <w:sz w:val="28"/>
          <w:szCs w:val="28"/>
          <w:lang w:val="uk-UA"/>
        </w:rPr>
        <w:t>скріншот</w:t>
      </w:r>
      <w:proofErr w:type="spellEnd"/>
      <w:r w:rsidRPr="007E2B92">
        <w:rPr>
          <w:rFonts w:ascii="Times New Roman" w:hAnsi="Times New Roman"/>
          <w:sz w:val="28"/>
          <w:szCs w:val="28"/>
          <w:lang w:val="uk-UA"/>
        </w:rPr>
        <w:t xml:space="preserve"> роботи прикріпити на пед лет дошку)</w:t>
      </w:r>
    </w:p>
    <w:p w:rsidR="006A766C" w:rsidRDefault="003641DA" w:rsidP="006A766C">
      <w:pPr>
        <w:rPr>
          <w:rStyle w:val="a9"/>
          <w:lang w:val="uk-UA"/>
        </w:rPr>
      </w:pPr>
      <w:r w:rsidRPr="003641DA">
        <w:rPr>
          <w:noProof/>
          <w:lang w:eastAsia="ru-RU"/>
        </w:rPr>
        <w:drawing>
          <wp:inline distT="0" distB="0" distL="0" distR="0">
            <wp:extent cx="1335606" cy="1335606"/>
            <wp:effectExtent l="0" t="0" r="0" b="0"/>
            <wp:docPr id="16" name="Рисунок 16" descr="C:\Users\Elena\Downloads\websiteplanet-q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Elena\Downloads\websiteplanet-qr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966" cy="134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" w:history="1">
        <w:r w:rsidR="006A766C" w:rsidRPr="009E1D02">
          <w:rPr>
            <w:rStyle w:val="a9"/>
            <w:lang w:val="uk-UA"/>
          </w:rPr>
          <w:t>https://apps.mathlearningcenter.org/pattern-shapes/</w:t>
        </w:r>
      </w:hyperlink>
    </w:p>
    <w:p w:rsidR="00710D9A" w:rsidRDefault="007E2B92" w:rsidP="001F0AF5">
      <w:pPr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84864" behindDoc="0" locked="0" layoutInCell="1" allowOverlap="1" wp14:anchorId="57900F77" wp14:editId="4CAE2345">
            <wp:simplePos x="0" y="0"/>
            <wp:positionH relativeFrom="column">
              <wp:posOffset>3322320</wp:posOffset>
            </wp:positionH>
            <wp:positionV relativeFrom="paragraph">
              <wp:posOffset>558165</wp:posOffset>
            </wp:positionV>
            <wp:extent cx="2845435" cy="2052955"/>
            <wp:effectExtent l="0" t="0" r="0" b="4445"/>
            <wp:wrapTopAndBottom/>
            <wp:docPr id="2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05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3840" behindDoc="0" locked="0" layoutInCell="1" allowOverlap="1" wp14:anchorId="138E5DCA" wp14:editId="57B0B86B">
            <wp:simplePos x="0" y="0"/>
            <wp:positionH relativeFrom="column">
              <wp:posOffset>-45921</wp:posOffset>
            </wp:positionH>
            <wp:positionV relativeFrom="paragraph">
              <wp:posOffset>526448</wp:posOffset>
            </wp:positionV>
            <wp:extent cx="3034030" cy="2077085"/>
            <wp:effectExtent l="0" t="0" r="0" b="0"/>
            <wp:wrapTopAndBottom/>
            <wp:docPr id="2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07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0D9A" w:rsidRPr="00710D9A">
        <w:rPr>
          <w:rFonts w:ascii="Times New Roman" w:hAnsi="Times New Roman"/>
          <w:b/>
          <w:sz w:val="32"/>
          <w:szCs w:val="32"/>
          <w:lang w:val="uk-UA"/>
        </w:rPr>
        <w:t>9. Виконання завдань за підручником.</w:t>
      </w:r>
    </w:p>
    <w:p w:rsidR="004007EC" w:rsidRDefault="004007EC" w:rsidP="00710D9A">
      <w:pPr>
        <w:rPr>
          <w:rFonts w:ascii="Times New Roman" w:hAnsi="Times New Roman"/>
          <w:sz w:val="32"/>
          <w:szCs w:val="32"/>
          <w:lang w:val="uk-UA"/>
        </w:rPr>
      </w:pPr>
    </w:p>
    <w:p w:rsidR="004007EC" w:rsidRPr="004007EC" w:rsidRDefault="00A26D2B" w:rsidP="001F0AF5">
      <w:pPr>
        <w:ind w:firstLine="567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7998CF8A" wp14:editId="765EDF29">
            <wp:extent cx="3162429" cy="2319472"/>
            <wp:effectExtent l="0" t="0" r="0" b="508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743" cy="2406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810" w:rsidRPr="007E2B92" w:rsidRDefault="00C367E9" w:rsidP="001F0AF5">
      <w:pPr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10. Практична робота </w:t>
      </w:r>
      <w:r w:rsidRPr="007E2B92">
        <w:rPr>
          <w:rFonts w:ascii="Times New Roman" w:hAnsi="Times New Roman"/>
          <w:b/>
          <w:sz w:val="28"/>
          <w:szCs w:val="28"/>
          <w:lang w:val="uk-UA"/>
        </w:rPr>
        <w:t>(</w:t>
      </w:r>
      <w:r w:rsidRPr="007E2B92">
        <w:rPr>
          <w:rFonts w:ascii="Times New Roman" w:hAnsi="Times New Roman"/>
          <w:sz w:val="28"/>
          <w:szCs w:val="28"/>
          <w:lang w:val="uk-UA"/>
        </w:rPr>
        <w:t>побудова симетричних фігур: відносно точки, відносно прямої, відносно площини</w:t>
      </w:r>
      <w:r w:rsidR="008F28C9" w:rsidRPr="007E2B92">
        <w:rPr>
          <w:rFonts w:ascii="Times New Roman" w:hAnsi="Times New Roman"/>
          <w:sz w:val="28"/>
          <w:szCs w:val="28"/>
          <w:lang w:val="uk-UA"/>
        </w:rPr>
        <w:t xml:space="preserve"> на міліметровому папері.</w:t>
      </w:r>
      <w:r w:rsidRPr="007E2B92">
        <w:rPr>
          <w:rFonts w:ascii="Times New Roman" w:hAnsi="Times New Roman"/>
          <w:sz w:val="28"/>
          <w:szCs w:val="28"/>
          <w:lang w:val="uk-UA"/>
        </w:rPr>
        <w:t>)</w:t>
      </w:r>
    </w:p>
    <w:p w:rsidR="007E2B92" w:rsidRDefault="00342D5E" w:rsidP="007E2B92">
      <w:pPr>
        <w:ind w:firstLine="567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362752</wp:posOffset>
            </wp:positionH>
            <wp:positionV relativeFrom="paragraph">
              <wp:posOffset>-3275</wp:posOffset>
            </wp:positionV>
            <wp:extent cx="978568" cy="978568"/>
            <wp:effectExtent l="0" t="0" r="0" b="0"/>
            <wp:wrapSquare wrapText="bothSides"/>
            <wp:docPr id="18" name="Рисунок 18" descr="C:\Users\Elena\Downloads\1674151562_flomaster-club-p-peshka-raskraska-obo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Elena\Downloads\1674151562_flomaster-club-p-peshka-raskraska-oboi-3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68" cy="978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2B92">
        <w:rPr>
          <w:rFonts w:ascii="Times New Roman" w:hAnsi="Times New Roman"/>
          <w:sz w:val="28"/>
          <w:szCs w:val="28"/>
          <w:lang w:val="uk-UA"/>
        </w:rPr>
        <w:t>Кожна група обирає для себе міліметровий папір, на якому учні будуть симетрично відображати шахову фігуру відносно точки, відносно прямої та відносно площини.</w:t>
      </w:r>
    </w:p>
    <w:p w:rsidR="007E2B92" w:rsidRDefault="007E2B92" w:rsidP="007E2B92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63197F" w:rsidRPr="007E2B92" w:rsidRDefault="0063197F" w:rsidP="007E2B92">
      <w:pPr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11. Рефлексія</w:t>
      </w:r>
      <w:r w:rsidRPr="00E3575E">
        <w:rPr>
          <w:noProof/>
          <w:sz w:val="28"/>
          <w:szCs w:val="28"/>
          <w:lang w:eastAsia="ru-RU"/>
        </w:rPr>
        <w:drawing>
          <wp:inline distT="0" distB="0" distL="0" distR="0" wp14:anchorId="3DFF7E2B" wp14:editId="0D980673">
            <wp:extent cx="1580148" cy="1580148"/>
            <wp:effectExtent l="0" t="0" r="1270" b="1270"/>
            <wp:docPr id="22" name="Рисунок 22" descr="C:\Users\Elena\Downloads\websiteplanet-qr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Elena\Downloads\websiteplanet-qr (2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864" cy="168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B92" w:rsidRDefault="007E2B92" w:rsidP="007E2B92">
      <w:pPr>
        <w:tabs>
          <w:tab w:val="left" w:pos="1620"/>
        </w:tabs>
        <w:spacing w:line="240" w:lineRule="auto"/>
        <w:ind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7E2B92" w:rsidRDefault="007E2B92" w:rsidP="001F0AF5">
      <w:pPr>
        <w:tabs>
          <w:tab w:val="left" w:pos="1620"/>
        </w:tabs>
        <w:spacing w:line="240" w:lineRule="auto"/>
        <w:ind w:firstLine="567"/>
        <w:rPr>
          <w:rFonts w:ascii="Times New Roman" w:hAnsi="Times New Roman"/>
          <w:b/>
          <w:sz w:val="32"/>
          <w:szCs w:val="32"/>
          <w:lang w:val="uk-UA"/>
        </w:rPr>
      </w:pPr>
    </w:p>
    <w:p w:rsidR="00AD6DB8" w:rsidRDefault="0063197F" w:rsidP="001F0AF5">
      <w:pPr>
        <w:tabs>
          <w:tab w:val="left" w:pos="1620"/>
        </w:tabs>
        <w:spacing w:line="240" w:lineRule="auto"/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12</w:t>
      </w:r>
      <w:r w:rsidR="00AD6DB8">
        <w:rPr>
          <w:rFonts w:ascii="Times New Roman" w:hAnsi="Times New Roman"/>
          <w:b/>
          <w:sz w:val="32"/>
          <w:szCs w:val="32"/>
          <w:lang w:val="uk-UA"/>
        </w:rPr>
        <w:t>. Домашнє завдання.</w:t>
      </w:r>
    </w:p>
    <w:p w:rsidR="00AD6DB8" w:rsidRDefault="00BC0A15" w:rsidP="001F0AF5">
      <w:pPr>
        <w:tabs>
          <w:tab w:val="left" w:pos="1620"/>
        </w:tabs>
        <w:spacing w:line="240" w:lineRule="auto"/>
        <w:ind w:firstLine="567"/>
        <w:rPr>
          <w:rFonts w:ascii="Times New Roman" w:hAnsi="Times New Roman"/>
          <w:b/>
          <w:sz w:val="32"/>
          <w:szCs w:val="32"/>
        </w:rPr>
      </w:pPr>
      <w:r w:rsidRPr="00BC0A15"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inline distT="0" distB="0" distL="0" distR="0" wp14:anchorId="6E9642EB" wp14:editId="21CFE565">
            <wp:extent cx="3874169" cy="211497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b="23167"/>
                    <a:stretch/>
                  </pic:blipFill>
                  <pic:spPr bwMode="auto">
                    <a:xfrm>
                      <a:off x="0" y="0"/>
                      <a:ext cx="3960425" cy="2162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7510" w:rsidRPr="00BC7510" w:rsidRDefault="00BC7510" w:rsidP="001F0AF5">
      <w:pPr>
        <w:tabs>
          <w:tab w:val="left" w:pos="1620"/>
        </w:tabs>
        <w:spacing w:line="240" w:lineRule="auto"/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362752</wp:posOffset>
            </wp:positionH>
            <wp:positionV relativeFrom="paragraph">
              <wp:posOffset>1905</wp:posOffset>
            </wp:positionV>
            <wp:extent cx="1275347" cy="1536700"/>
            <wp:effectExtent l="0" t="0" r="1270" b="6350"/>
            <wp:wrapSquare wrapText="bothSides"/>
            <wp:docPr id="19" name="Рисунок 19" descr="Як накреслити фігуру щодо прямої. Як намалювати симетричний предм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Як накреслити фігуру щодо прямої. Як намалювати симетричний предмет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38" t="7843" r="9121" b="14172"/>
                    <a:stretch/>
                  </pic:blipFill>
                  <pic:spPr bwMode="auto">
                    <a:xfrm>
                      <a:off x="0" y="0"/>
                      <a:ext cx="1275347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Pr="00BC7510">
        <w:rPr>
          <w:rFonts w:ascii="Times New Roman" w:hAnsi="Times New Roman"/>
          <w:sz w:val="28"/>
          <w:szCs w:val="32"/>
          <w:lang w:val="uk-UA"/>
        </w:rPr>
        <w:t>За координатами намалювати в зошиті симетрично сову та розфарбувати її.</w:t>
      </w:r>
    </w:p>
    <w:p w:rsidR="00AD6810" w:rsidRPr="005D046B" w:rsidRDefault="0063197F" w:rsidP="001F0AF5">
      <w:pPr>
        <w:tabs>
          <w:tab w:val="left" w:pos="1620"/>
        </w:tabs>
        <w:spacing w:line="240" w:lineRule="auto"/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13</w:t>
      </w:r>
      <w:r w:rsidR="00AD6810" w:rsidRPr="005D046B">
        <w:rPr>
          <w:rFonts w:ascii="Times New Roman" w:hAnsi="Times New Roman"/>
          <w:b/>
          <w:sz w:val="32"/>
          <w:szCs w:val="32"/>
          <w:lang w:val="uk-UA"/>
        </w:rPr>
        <w:t>. Підведення підсумків уроку.</w:t>
      </w:r>
    </w:p>
    <w:p w:rsidR="00AD6810" w:rsidRPr="007E2B92" w:rsidRDefault="00AD6810" w:rsidP="001F0AF5">
      <w:pPr>
        <w:tabs>
          <w:tab w:val="left" w:pos="1620"/>
        </w:tabs>
        <w:spacing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7E2B92">
        <w:rPr>
          <w:rFonts w:ascii="Times New Roman" w:hAnsi="Times New Roman"/>
          <w:sz w:val="28"/>
          <w:szCs w:val="28"/>
          <w:lang w:val="uk-UA"/>
        </w:rPr>
        <w:t xml:space="preserve">Звернутися до очікуваних результатів і визначити, чи всі завдання досягнуто на уроці. </w:t>
      </w:r>
    </w:p>
    <w:p w:rsidR="00EB56E9" w:rsidRPr="00021DBA" w:rsidRDefault="00AD6810" w:rsidP="00EB56E9">
      <w:pPr>
        <w:tabs>
          <w:tab w:val="left" w:pos="1620"/>
        </w:tabs>
        <w:spacing w:line="240" w:lineRule="auto"/>
        <w:ind w:firstLine="567"/>
        <w:jc w:val="center"/>
        <w:rPr>
          <w:rFonts w:ascii="Times New Roman" w:hAnsi="Times New Roman"/>
          <w:i/>
          <w:sz w:val="36"/>
          <w:szCs w:val="36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 </w:t>
      </w:r>
    </w:p>
    <w:p w:rsidR="00AD6810" w:rsidRPr="005D046B" w:rsidRDefault="0063197F" w:rsidP="001F0AF5">
      <w:pPr>
        <w:tabs>
          <w:tab w:val="left" w:pos="1620"/>
        </w:tabs>
        <w:spacing w:line="240" w:lineRule="auto"/>
        <w:ind w:firstLine="567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14</w:t>
      </w:r>
      <w:r w:rsidR="00AD6810" w:rsidRPr="005D046B">
        <w:rPr>
          <w:rFonts w:ascii="Times New Roman" w:hAnsi="Times New Roman"/>
          <w:b/>
          <w:sz w:val="32"/>
          <w:szCs w:val="32"/>
          <w:lang w:val="uk-UA"/>
        </w:rPr>
        <w:t>. Вистав</w:t>
      </w:r>
      <w:r w:rsidR="00C367E9">
        <w:rPr>
          <w:rFonts w:ascii="Times New Roman" w:hAnsi="Times New Roman"/>
          <w:b/>
          <w:sz w:val="32"/>
          <w:szCs w:val="32"/>
          <w:lang w:val="uk-UA"/>
        </w:rPr>
        <w:t xml:space="preserve">лення оцінок за роботу на уроці </w:t>
      </w:r>
      <w:r w:rsidR="00C367E9" w:rsidRPr="00C367E9">
        <w:rPr>
          <w:rFonts w:ascii="Times New Roman" w:hAnsi="Times New Roman"/>
          <w:sz w:val="32"/>
          <w:szCs w:val="32"/>
          <w:lang w:val="uk-UA"/>
        </w:rPr>
        <w:t>(чек лист)</w:t>
      </w:r>
      <w:r w:rsidR="00C367E9">
        <w:rPr>
          <w:rFonts w:ascii="Times New Roman" w:hAnsi="Times New Roman"/>
          <w:sz w:val="32"/>
          <w:szCs w:val="32"/>
          <w:lang w:val="uk-UA"/>
        </w:rPr>
        <w:t>.</w:t>
      </w:r>
    </w:p>
    <w:p w:rsidR="003F01EF" w:rsidRDefault="003F01EF" w:rsidP="001F0AF5">
      <w:pPr>
        <w:ind w:firstLine="567"/>
      </w:pPr>
    </w:p>
    <w:p w:rsidR="00036363" w:rsidRPr="003F01EF" w:rsidRDefault="00036363" w:rsidP="001F0AF5">
      <w:pPr>
        <w:ind w:firstLine="567"/>
        <w:rPr>
          <w:lang w:val="uk-UA"/>
        </w:rPr>
      </w:pPr>
    </w:p>
    <w:sectPr w:rsidR="00036363" w:rsidRPr="003F01EF" w:rsidSect="00C4659D">
      <w:type w:val="continuous"/>
      <w:pgSz w:w="11906" w:h="16838" w:code="9"/>
      <w:pgMar w:top="851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A7B43"/>
    <w:multiLevelType w:val="hybridMultilevel"/>
    <w:tmpl w:val="068CA5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2B53B4"/>
    <w:multiLevelType w:val="hybridMultilevel"/>
    <w:tmpl w:val="3CA88292"/>
    <w:lvl w:ilvl="0" w:tplc="AF48DC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71058"/>
    <w:multiLevelType w:val="hybridMultilevel"/>
    <w:tmpl w:val="796C91A8"/>
    <w:lvl w:ilvl="0" w:tplc="0419000F">
      <w:start w:val="1"/>
      <w:numFmt w:val="decimal"/>
      <w:lvlText w:val="%1."/>
      <w:lvlJc w:val="left"/>
      <w:pPr>
        <w:ind w:left="2738" w:hanging="360"/>
      </w:pPr>
    </w:lvl>
    <w:lvl w:ilvl="1" w:tplc="04190019" w:tentative="1">
      <w:start w:val="1"/>
      <w:numFmt w:val="lowerLetter"/>
      <w:lvlText w:val="%2."/>
      <w:lvlJc w:val="left"/>
      <w:pPr>
        <w:ind w:left="3458" w:hanging="360"/>
      </w:pPr>
    </w:lvl>
    <w:lvl w:ilvl="2" w:tplc="0419001B" w:tentative="1">
      <w:start w:val="1"/>
      <w:numFmt w:val="lowerRoman"/>
      <w:lvlText w:val="%3."/>
      <w:lvlJc w:val="right"/>
      <w:pPr>
        <w:ind w:left="4178" w:hanging="180"/>
      </w:pPr>
    </w:lvl>
    <w:lvl w:ilvl="3" w:tplc="0419000F" w:tentative="1">
      <w:start w:val="1"/>
      <w:numFmt w:val="decimal"/>
      <w:lvlText w:val="%4."/>
      <w:lvlJc w:val="left"/>
      <w:pPr>
        <w:ind w:left="4898" w:hanging="360"/>
      </w:pPr>
    </w:lvl>
    <w:lvl w:ilvl="4" w:tplc="04190019" w:tentative="1">
      <w:start w:val="1"/>
      <w:numFmt w:val="lowerLetter"/>
      <w:lvlText w:val="%5."/>
      <w:lvlJc w:val="left"/>
      <w:pPr>
        <w:ind w:left="5618" w:hanging="360"/>
      </w:pPr>
    </w:lvl>
    <w:lvl w:ilvl="5" w:tplc="0419001B" w:tentative="1">
      <w:start w:val="1"/>
      <w:numFmt w:val="lowerRoman"/>
      <w:lvlText w:val="%6."/>
      <w:lvlJc w:val="right"/>
      <w:pPr>
        <w:ind w:left="6338" w:hanging="180"/>
      </w:pPr>
    </w:lvl>
    <w:lvl w:ilvl="6" w:tplc="0419000F" w:tentative="1">
      <w:start w:val="1"/>
      <w:numFmt w:val="decimal"/>
      <w:lvlText w:val="%7."/>
      <w:lvlJc w:val="left"/>
      <w:pPr>
        <w:ind w:left="7058" w:hanging="360"/>
      </w:pPr>
    </w:lvl>
    <w:lvl w:ilvl="7" w:tplc="04190019" w:tentative="1">
      <w:start w:val="1"/>
      <w:numFmt w:val="lowerLetter"/>
      <w:lvlText w:val="%8."/>
      <w:lvlJc w:val="left"/>
      <w:pPr>
        <w:ind w:left="7778" w:hanging="360"/>
      </w:pPr>
    </w:lvl>
    <w:lvl w:ilvl="8" w:tplc="0419001B" w:tentative="1">
      <w:start w:val="1"/>
      <w:numFmt w:val="lowerRoman"/>
      <w:lvlText w:val="%9."/>
      <w:lvlJc w:val="right"/>
      <w:pPr>
        <w:ind w:left="8498" w:hanging="180"/>
      </w:pPr>
    </w:lvl>
  </w:abstractNum>
  <w:abstractNum w:abstractNumId="3" w15:restartNumberingAfterBreak="0">
    <w:nsid w:val="17380383"/>
    <w:multiLevelType w:val="hybridMultilevel"/>
    <w:tmpl w:val="E70EBEA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0F33994"/>
    <w:multiLevelType w:val="hybridMultilevel"/>
    <w:tmpl w:val="21644C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3240A"/>
    <w:multiLevelType w:val="hybridMultilevel"/>
    <w:tmpl w:val="5B703674"/>
    <w:lvl w:ilvl="0" w:tplc="0419000F">
      <w:start w:val="1"/>
      <w:numFmt w:val="decimal"/>
      <w:lvlText w:val="%1."/>
      <w:lvlJc w:val="left"/>
      <w:pPr>
        <w:tabs>
          <w:tab w:val="num" w:pos="1145"/>
        </w:tabs>
        <w:ind w:left="1145" w:hanging="435"/>
      </w:pPr>
      <w:rPr>
        <w:rFonts w:hint="default"/>
      </w:rPr>
    </w:lvl>
    <w:lvl w:ilvl="1" w:tplc="8006E8D0">
      <w:start w:val="1"/>
      <w:numFmt w:val="bullet"/>
      <w:lvlText w:val=""/>
      <w:lvlJc w:val="left"/>
      <w:pPr>
        <w:tabs>
          <w:tab w:val="num" w:pos="1298"/>
        </w:tabs>
        <w:ind w:left="1298" w:hanging="360"/>
      </w:pPr>
      <w:rPr>
        <w:rFonts w:ascii="Symbol" w:eastAsia="Times New Roman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6" w15:restartNumberingAfterBreak="0">
    <w:nsid w:val="3442026F"/>
    <w:multiLevelType w:val="hybridMultilevel"/>
    <w:tmpl w:val="AB929A76"/>
    <w:lvl w:ilvl="0" w:tplc="33D86C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7931EAB"/>
    <w:multiLevelType w:val="hybridMultilevel"/>
    <w:tmpl w:val="26AE2FDC"/>
    <w:lvl w:ilvl="0" w:tplc="0419000F">
      <w:start w:val="1"/>
      <w:numFmt w:val="decimal"/>
      <w:lvlText w:val="%1."/>
      <w:lvlJc w:val="left"/>
      <w:pPr>
        <w:tabs>
          <w:tab w:val="num" w:pos="1145"/>
        </w:tabs>
        <w:ind w:left="1145" w:hanging="435"/>
      </w:pPr>
      <w:rPr>
        <w:rFonts w:hint="default"/>
      </w:rPr>
    </w:lvl>
    <w:lvl w:ilvl="1" w:tplc="8006E8D0">
      <w:start w:val="1"/>
      <w:numFmt w:val="bullet"/>
      <w:lvlText w:val=""/>
      <w:lvlJc w:val="left"/>
      <w:pPr>
        <w:tabs>
          <w:tab w:val="num" w:pos="1298"/>
        </w:tabs>
        <w:ind w:left="1298" w:hanging="360"/>
      </w:pPr>
      <w:rPr>
        <w:rFonts w:ascii="Symbol" w:eastAsia="Times New Roman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8" w15:restartNumberingAfterBreak="0">
    <w:nsid w:val="4BB4710F"/>
    <w:multiLevelType w:val="hybridMultilevel"/>
    <w:tmpl w:val="05B201EC"/>
    <w:lvl w:ilvl="0" w:tplc="49B2C0A4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  <w:lang w:val="uk-UA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6250446"/>
    <w:multiLevelType w:val="hybridMultilevel"/>
    <w:tmpl w:val="4D54115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5B464E57"/>
    <w:multiLevelType w:val="hybridMultilevel"/>
    <w:tmpl w:val="339C6B40"/>
    <w:lvl w:ilvl="0" w:tplc="1864FC98">
      <w:start w:val="1"/>
      <w:numFmt w:val="bullet"/>
      <w:lvlText w:val="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12A45A2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5C398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308CE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2C870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5A293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B0ADF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004C2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D4A36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33060"/>
    <w:multiLevelType w:val="hybridMultilevel"/>
    <w:tmpl w:val="43BCE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8"/>
  </w:num>
  <w:num w:numId="5">
    <w:abstractNumId w:val="4"/>
  </w:num>
  <w:num w:numId="6">
    <w:abstractNumId w:val="11"/>
  </w:num>
  <w:num w:numId="7">
    <w:abstractNumId w:val="5"/>
  </w:num>
  <w:num w:numId="8">
    <w:abstractNumId w:val="9"/>
  </w:num>
  <w:num w:numId="9">
    <w:abstractNumId w:val="0"/>
  </w:num>
  <w:num w:numId="10">
    <w:abstractNumId w:val="3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810"/>
    <w:rsid w:val="00036363"/>
    <w:rsid w:val="00063123"/>
    <w:rsid w:val="00082113"/>
    <w:rsid w:val="001272C2"/>
    <w:rsid w:val="00146E05"/>
    <w:rsid w:val="00197BB2"/>
    <w:rsid w:val="001F0AF5"/>
    <w:rsid w:val="00202BAF"/>
    <w:rsid w:val="002272E6"/>
    <w:rsid w:val="00282F22"/>
    <w:rsid w:val="002A41F0"/>
    <w:rsid w:val="002E3603"/>
    <w:rsid w:val="003166D7"/>
    <w:rsid w:val="003168CB"/>
    <w:rsid w:val="003329FD"/>
    <w:rsid w:val="00342D5E"/>
    <w:rsid w:val="003641DA"/>
    <w:rsid w:val="003831A6"/>
    <w:rsid w:val="003C4F99"/>
    <w:rsid w:val="003E4254"/>
    <w:rsid w:val="003F01EF"/>
    <w:rsid w:val="004007EC"/>
    <w:rsid w:val="00414A83"/>
    <w:rsid w:val="0047370E"/>
    <w:rsid w:val="004F6388"/>
    <w:rsid w:val="0051584D"/>
    <w:rsid w:val="005238C5"/>
    <w:rsid w:val="005C4719"/>
    <w:rsid w:val="006250E0"/>
    <w:rsid w:val="0063197F"/>
    <w:rsid w:val="006A766C"/>
    <w:rsid w:val="006E1950"/>
    <w:rsid w:val="00710D9A"/>
    <w:rsid w:val="00784F77"/>
    <w:rsid w:val="007E2B92"/>
    <w:rsid w:val="007F5752"/>
    <w:rsid w:val="00874691"/>
    <w:rsid w:val="008F28C9"/>
    <w:rsid w:val="00901755"/>
    <w:rsid w:val="00967DB4"/>
    <w:rsid w:val="009C6879"/>
    <w:rsid w:val="009E6667"/>
    <w:rsid w:val="009E674E"/>
    <w:rsid w:val="00A26D2B"/>
    <w:rsid w:val="00A86E10"/>
    <w:rsid w:val="00AD6810"/>
    <w:rsid w:val="00AD6DB8"/>
    <w:rsid w:val="00B0411F"/>
    <w:rsid w:val="00B1305A"/>
    <w:rsid w:val="00BA4355"/>
    <w:rsid w:val="00BC0A15"/>
    <w:rsid w:val="00BC0C97"/>
    <w:rsid w:val="00BC7510"/>
    <w:rsid w:val="00C367E9"/>
    <w:rsid w:val="00C4659D"/>
    <w:rsid w:val="00C55D09"/>
    <w:rsid w:val="00C91963"/>
    <w:rsid w:val="00C96F36"/>
    <w:rsid w:val="00CA068A"/>
    <w:rsid w:val="00CA0BF0"/>
    <w:rsid w:val="00CC4CB2"/>
    <w:rsid w:val="00D23A1A"/>
    <w:rsid w:val="00D8231D"/>
    <w:rsid w:val="00E132BB"/>
    <w:rsid w:val="00E319F7"/>
    <w:rsid w:val="00E3575E"/>
    <w:rsid w:val="00EB56E9"/>
    <w:rsid w:val="00EF321F"/>
    <w:rsid w:val="00F67C8B"/>
    <w:rsid w:val="00F7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0D76C"/>
  <w15:docId w15:val="{89B4C52E-9119-4340-83D3-4104DF9B7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81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D6810"/>
    <w:pPr>
      <w:ind w:left="720"/>
      <w:contextualSpacing/>
    </w:pPr>
  </w:style>
  <w:style w:type="paragraph" w:customStyle="1" w:styleId="10">
    <w:name w:val="Без интервала1"/>
    <w:rsid w:val="00AD681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3">
    <w:name w:val="Normal (Web)"/>
    <w:basedOn w:val="a"/>
    <w:uiPriority w:val="99"/>
    <w:rsid w:val="00AD681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D6810"/>
  </w:style>
  <w:style w:type="paragraph" w:styleId="a4">
    <w:name w:val="List Paragraph"/>
    <w:basedOn w:val="a"/>
    <w:uiPriority w:val="34"/>
    <w:qFormat/>
    <w:rsid w:val="00AD6810"/>
    <w:pPr>
      <w:ind w:left="720"/>
      <w:contextualSpacing/>
    </w:pPr>
    <w:rPr>
      <w:rFonts w:eastAsia="Calibri"/>
    </w:rPr>
  </w:style>
  <w:style w:type="paragraph" w:customStyle="1" w:styleId="11">
    <w:name w:val="Без интервала1"/>
    <w:rsid w:val="00AD681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D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6810"/>
    <w:rPr>
      <w:rFonts w:ascii="Tahoma" w:eastAsia="Times New Roman" w:hAnsi="Tahoma" w:cs="Tahoma"/>
      <w:sz w:val="16"/>
      <w:szCs w:val="16"/>
    </w:rPr>
  </w:style>
  <w:style w:type="table" w:styleId="a7">
    <w:name w:val="Table Grid"/>
    <w:basedOn w:val="a1"/>
    <w:uiPriority w:val="59"/>
    <w:rsid w:val="00316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2272E6"/>
    <w:rPr>
      <w:color w:val="808080"/>
    </w:rPr>
  </w:style>
  <w:style w:type="character" w:styleId="a9">
    <w:name w:val="Hyperlink"/>
    <w:basedOn w:val="a0"/>
    <w:uiPriority w:val="99"/>
    <w:unhideWhenUsed/>
    <w:rsid w:val="00AD6DB8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3E4254"/>
    <w:rPr>
      <w:color w:val="800080" w:themeColor="followedHyperlink"/>
      <w:u w:val="single"/>
    </w:rPr>
  </w:style>
  <w:style w:type="character" w:styleId="ab">
    <w:name w:val="Strong"/>
    <w:basedOn w:val="a0"/>
    <w:uiPriority w:val="22"/>
    <w:qFormat/>
    <w:rsid w:val="006E1950"/>
    <w:rPr>
      <w:b/>
      <w:bCs/>
    </w:rPr>
  </w:style>
  <w:style w:type="character" w:styleId="ac">
    <w:name w:val="Emphasis"/>
    <w:basedOn w:val="a0"/>
    <w:uiPriority w:val="20"/>
    <w:qFormat/>
    <w:rsid w:val="008F28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hyperlink" Target="https://apps.mathlearningcenter.org/pattern-shapes/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8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6.jpeg"/><Relationship Id="rId19" Type="http://schemas.openxmlformats.org/officeDocument/2006/relationships/hyperlink" Target="https://wordwall.net/uk/resource/60860517/%D0%B4%D0%B5%D0%BA%D0%B0%D1%80%D1%82%D0%BE%D0%B2%D1%96-%D0%BA%D0%BE%D0%BE%D1%80%D0%B4%D0%B8%D0%BD%D0%B0%D1%82%D0%B8-%D0%B2-%D0%BF%D1%80%D0%BE%D1%81%D1%82%D0%BE%D1%80%D1%9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954</Words>
  <Characters>5441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12</cp:lastModifiedBy>
  <cp:revision>12</cp:revision>
  <dcterms:created xsi:type="dcterms:W3CDTF">2024-04-10T12:21:00Z</dcterms:created>
  <dcterms:modified xsi:type="dcterms:W3CDTF">2024-05-13T08:30:00Z</dcterms:modified>
</cp:coreProperties>
</file>