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3D8C" w:rsidRDefault="009E3D8C" w:rsidP="008C0CDD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Конспект уроку української мови у 5 класі</w:t>
      </w:r>
    </w:p>
    <w:p w:rsidR="009E3D8C" w:rsidRDefault="009E3D8C" w:rsidP="008C0CDD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632D2" w:rsidRPr="001B2B62" w:rsidRDefault="00D1367F" w:rsidP="008C0CDD">
      <w:pPr>
        <w:spacing w:after="0"/>
        <w:rPr>
          <w:rFonts w:ascii="Times New Roman" w:hAnsi="Times New Roman" w:cs="Times New Roman"/>
          <w:sz w:val="40"/>
          <w:szCs w:val="40"/>
          <w:lang w:val="uk-UA"/>
        </w:rPr>
      </w:pPr>
      <w:r w:rsidRPr="008C0CDD">
        <w:rPr>
          <w:rFonts w:ascii="Times New Roman" w:hAnsi="Times New Roman" w:cs="Times New Roman"/>
          <w:b/>
          <w:sz w:val="28"/>
          <w:szCs w:val="28"/>
          <w:lang w:val="uk-UA"/>
        </w:rPr>
        <w:t>Тема</w:t>
      </w:r>
      <w:r w:rsidRPr="001B2B62">
        <w:rPr>
          <w:rFonts w:ascii="Times New Roman" w:hAnsi="Times New Roman" w:cs="Times New Roman"/>
          <w:b/>
          <w:sz w:val="40"/>
          <w:szCs w:val="40"/>
          <w:lang w:val="uk-UA"/>
        </w:rPr>
        <w:t>:</w:t>
      </w:r>
      <w:r w:rsidRPr="001B2B62">
        <w:rPr>
          <w:rFonts w:ascii="Times New Roman" w:hAnsi="Times New Roman" w:cs="Times New Roman"/>
          <w:sz w:val="40"/>
          <w:szCs w:val="40"/>
          <w:lang w:val="uk-UA"/>
        </w:rPr>
        <w:t xml:space="preserve"> Пряма мова. Розділові знаки при прямій мові.</w:t>
      </w:r>
    </w:p>
    <w:p w:rsidR="00D1367F" w:rsidRPr="008C0CDD" w:rsidRDefault="00D1367F" w:rsidP="008C0CDD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0CDD">
        <w:rPr>
          <w:rFonts w:ascii="Times New Roman" w:hAnsi="Times New Roman" w:cs="Times New Roman"/>
          <w:b/>
          <w:sz w:val="28"/>
          <w:szCs w:val="28"/>
          <w:lang w:val="uk-UA"/>
        </w:rPr>
        <w:t>Мета:</w:t>
      </w:r>
    </w:p>
    <w:p w:rsidR="00D1367F" w:rsidRPr="008C0CDD" w:rsidRDefault="00D1367F" w:rsidP="008C0CD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C0CDD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-навчальна</w:t>
      </w:r>
      <w:r w:rsidRPr="008C0CDD">
        <w:rPr>
          <w:rFonts w:ascii="Times New Roman" w:hAnsi="Times New Roman" w:cs="Times New Roman"/>
          <w:sz w:val="28"/>
          <w:szCs w:val="28"/>
          <w:lang w:val="uk-UA"/>
        </w:rPr>
        <w:t>: сформувати в учнів поняття про пряму мову; розглянути правила постановки розділових знаків при прямій мові;  формувати вміння розрізняти пряму мову та слова автора;</w:t>
      </w:r>
    </w:p>
    <w:p w:rsidR="00D1367F" w:rsidRPr="008C0CDD" w:rsidRDefault="00D1367F" w:rsidP="008C0CD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C0CDD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- розвивальна</w:t>
      </w:r>
      <w:r w:rsidRPr="008C0CDD">
        <w:rPr>
          <w:rFonts w:ascii="Times New Roman" w:hAnsi="Times New Roman" w:cs="Times New Roman"/>
          <w:sz w:val="28"/>
          <w:szCs w:val="28"/>
          <w:lang w:val="uk-UA"/>
        </w:rPr>
        <w:t>: розвивати пізнавальні інтереси учнів; логічне мислення, мовленнєві навички</w:t>
      </w:r>
    </w:p>
    <w:p w:rsidR="00D1367F" w:rsidRPr="008C0CDD" w:rsidRDefault="00D1367F" w:rsidP="008C0CD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C0CDD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- виховна:</w:t>
      </w:r>
      <w:r w:rsidRPr="008C0CDD">
        <w:rPr>
          <w:rFonts w:ascii="Times New Roman" w:hAnsi="Times New Roman" w:cs="Times New Roman"/>
          <w:sz w:val="28"/>
          <w:szCs w:val="28"/>
          <w:lang w:val="uk-UA"/>
        </w:rPr>
        <w:t xml:space="preserve"> виховувати інтерес до національних звичаїв, традицій, обрядів і свят</w:t>
      </w:r>
    </w:p>
    <w:p w:rsidR="008C0CDD" w:rsidRPr="008C0CDD" w:rsidRDefault="008C0CDD" w:rsidP="008C0CDD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C0CDD">
        <w:rPr>
          <w:rFonts w:ascii="Times New Roman" w:hAnsi="Times New Roman" w:cs="Times New Roman"/>
          <w:b/>
          <w:sz w:val="28"/>
          <w:szCs w:val="28"/>
          <w:lang w:val="uk-UA"/>
        </w:rPr>
        <w:t>Внутрішньопредметні</w:t>
      </w:r>
      <w:proofErr w:type="spellEnd"/>
      <w:r w:rsidRPr="008C0CD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8C0CDD">
        <w:rPr>
          <w:rFonts w:ascii="Times New Roman" w:hAnsi="Times New Roman" w:cs="Times New Roman"/>
          <w:b/>
          <w:sz w:val="28"/>
          <w:szCs w:val="28"/>
          <w:lang w:val="uk-UA"/>
        </w:rPr>
        <w:t>звязки</w:t>
      </w:r>
      <w:proofErr w:type="spellEnd"/>
      <w:r w:rsidRPr="008C0CDD">
        <w:rPr>
          <w:rFonts w:ascii="Times New Roman" w:hAnsi="Times New Roman" w:cs="Times New Roman"/>
          <w:b/>
          <w:sz w:val="28"/>
          <w:szCs w:val="28"/>
          <w:lang w:val="uk-UA"/>
        </w:rPr>
        <w:t xml:space="preserve">: </w:t>
      </w:r>
      <w:r w:rsidRPr="008C0CDD">
        <w:rPr>
          <w:rFonts w:ascii="Times New Roman" w:hAnsi="Times New Roman" w:cs="Times New Roman"/>
          <w:sz w:val="28"/>
          <w:szCs w:val="28"/>
          <w:lang w:val="uk-UA"/>
        </w:rPr>
        <w:t>пунктуація, орфографія</w:t>
      </w:r>
    </w:p>
    <w:p w:rsidR="008C0CDD" w:rsidRPr="008C0CDD" w:rsidRDefault="008C0CDD" w:rsidP="008C0CD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C0CD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Міжпредметні зв'язки : </w:t>
      </w:r>
      <w:r w:rsidRPr="009177D0">
        <w:rPr>
          <w:rFonts w:ascii="Times New Roman" w:hAnsi="Times New Roman" w:cs="Times New Roman"/>
          <w:sz w:val="28"/>
          <w:szCs w:val="28"/>
          <w:lang w:val="uk-UA"/>
        </w:rPr>
        <w:t>літ</w:t>
      </w:r>
      <w:r w:rsidR="009177D0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Pr="009177D0">
        <w:rPr>
          <w:rFonts w:ascii="Times New Roman" w:hAnsi="Times New Roman" w:cs="Times New Roman"/>
          <w:sz w:val="28"/>
          <w:szCs w:val="28"/>
          <w:lang w:val="uk-UA"/>
        </w:rPr>
        <w:t>ратура</w:t>
      </w:r>
      <w:r w:rsidRPr="008C0CDD">
        <w:rPr>
          <w:rFonts w:ascii="Times New Roman" w:hAnsi="Times New Roman" w:cs="Times New Roman"/>
          <w:sz w:val="28"/>
          <w:szCs w:val="28"/>
          <w:lang w:val="uk-UA"/>
        </w:rPr>
        <w:t>, українознавство</w:t>
      </w:r>
    </w:p>
    <w:p w:rsidR="008C0CDD" w:rsidRPr="008C0CDD" w:rsidRDefault="008C0CDD" w:rsidP="008C0CD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9177D0">
        <w:rPr>
          <w:rFonts w:ascii="Times New Roman" w:hAnsi="Times New Roman" w:cs="Times New Roman"/>
          <w:b/>
          <w:sz w:val="28"/>
          <w:szCs w:val="28"/>
          <w:lang w:val="uk-UA"/>
        </w:rPr>
        <w:t>Тип уроку</w:t>
      </w:r>
      <w:r w:rsidRPr="008C0CDD">
        <w:rPr>
          <w:rFonts w:ascii="Times New Roman" w:hAnsi="Times New Roman" w:cs="Times New Roman"/>
          <w:sz w:val="28"/>
          <w:szCs w:val="28"/>
          <w:lang w:val="uk-UA"/>
        </w:rPr>
        <w:t>: урок засвоєння нового матеріалу</w:t>
      </w:r>
    </w:p>
    <w:p w:rsidR="008C0CDD" w:rsidRDefault="008C0CDD" w:rsidP="008C0CD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9177D0">
        <w:rPr>
          <w:rFonts w:ascii="Times New Roman" w:hAnsi="Times New Roman" w:cs="Times New Roman"/>
          <w:b/>
          <w:sz w:val="28"/>
          <w:szCs w:val="28"/>
          <w:lang w:val="uk-UA"/>
        </w:rPr>
        <w:t>Обладнання:</w:t>
      </w:r>
      <w:r w:rsidRPr="008C0CDD">
        <w:rPr>
          <w:rFonts w:ascii="Times New Roman" w:hAnsi="Times New Roman" w:cs="Times New Roman"/>
          <w:sz w:val="28"/>
          <w:szCs w:val="28"/>
          <w:lang w:val="uk-UA"/>
        </w:rPr>
        <w:t xml:space="preserve"> мультимедійна презентація</w:t>
      </w:r>
    </w:p>
    <w:p w:rsidR="009177D0" w:rsidRDefault="009177D0" w:rsidP="009177D0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Перебіг уроку</w:t>
      </w:r>
    </w:p>
    <w:p w:rsidR="009177D0" w:rsidRDefault="009177D0" w:rsidP="009177D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І. Організація класу</w:t>
      </w:r>
    </w:p>
    <w:p w:rsidR="009177D0" w:rsidRPr="009177D0" w:rsidRDefault="009177D0" w:rsidP="009177D0">
      <w:pPr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Емоційне налаштування (слайд 2) </w:t>
      </w:r>
      <w:proofErr w:type="spellStart"/>
      <w:r w:rsidRPr="009177D0">
        <w:rPr>
          <w:b/>
          <w:bCs/>
          <w:i/>
          <w:iCs/>
          <w:sz w:val="28"/>
          <w:szCs w:val="28"/>
        </w:rPr>
        <w:t>Якщо</w:t>
      </w:r>
      <w:proofErr w:type="spellEnd"/>
      <w:r w:rsidRPr="009177D0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9177D0">
        <w:rPr>
          <w:b/>
          <w:bCs/>
          <w:i/>
          <w:iCs/>
          <w:sz w:val="28"/>
          <w:szCs w:val="28"/>
        </w:rPr>
        <w:t>побачиш</w:t>
      </w:r>
      <w:proofErr w:type="spellEnd"/>
      <w:r w:rsidRPr="009177D0">
        <w:rPr>
          <w:b/>
          <w:bCs/>
          <w:i/>
          <w:iCs/>
          <w:sz w:val="28"/>
          <w:szCs w:val="28"/>
        </w:rPr>
        <w:t xml:space="preserve"> лице без </w:t>
      </w:r>
      <w:proofErr w:type="spellStart"/>
      <w:r w:rsidRPr="009177D0">
        <w:rPr>
          <w:b/>
          <w:bCs/>
          <w:i/>
          <w:iCs/>
          <w:sz w:val="28"/>
          <w:szCs w:val="28"/>
        </w:rPr>
        <w:t>посмішки</w:t>
      </w:r>
      <w:proofErr w:type="spellEnd"/>
      <w:r w:rsidRPr="009177D0">
        <w:rPr>
          <w:b/>
          <w:bCs/>
          <w:i/>
          <w:iCs/>
          <w:sz w:val="28"/>
          <w:szCs w:val="28"/>
        </w:rPr>
        <w:t xml:space="preserve">, </w:t>
      </w:r>
      <w:proofErr w:type="spellStart"/>
      <w:r w:rsidRPr="009177D0">
        <w:rPr>
          <w:b/>
          <w:bCs/>
          <w:i/>
          <w:iCs/>
          <w:sz w:val="28"/>
          <w:szCs w:val="28"/>
        </w:rPr>
        <w:t>посміхнися</w:t>
      </w:r>
      <w:proofErr w:type="spellEnd"/>
      <w:r w:rsidRPr="009177D0">
        <w:rPr>
          <w:b/>
          <w:bCs/>
          <w:i/>
          <w:iCs/>
          <w:sz w:val="28"/>
          <w:szCs w:val="28"/>
        </w:rPr>
        <w:t xml:space="preserve"> сам.</w:t>
      </w:r>
    </w:p>
    <w:p w:rsidR="009177D0" w:rsidRPr="009177D0" w:rsidRDefault="009177D0" w:rsidP="009177D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                                                                                                           </w:t>
      </w:r>
      <w:r w:rsidRPr="009177D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9177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Біант</w:t>
      </w:r>
      <w:proofErr w:type="spellEnd"/>
      <w:r w:rsidRPr="009177D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9177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Пріенский</w:t>
      </w:r>
      <w:proofErr w:type="spellEnd"/>
    </w:p>
    <w:p w:rsidR="009177D0" w:rsidRDefault="009177D0" w:rsidP="009177D0">
      <w:pPr>
        <w:spacing w:after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9177D0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Отож,</w:t>
      </w:r>
      <w:proofErr w:type="spellStart"/>
      <w:r w:rsidRPr="009177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посміхаючись</w:t>
      </w:r>
      <w:proofErr w:type="spellEnd"/>
      <w:r w:rsidRPr="009177D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даруй людям </w:t>
      </w:r>
      <w:proofErr w:type="spellStart"/>
      <w:r w:rsidRPr="009177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частинку</w:t>
      </w:r>
      <w:proofErr w:type="spellEnd"/>
      <w:r w:rsidRPr="009177D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9177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своєї</w:t>
      </w:r>
      <w:proofErr w:type="spellEnd"/>
      <w:r w:rsidRPr="009177D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9177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енергії</w:t>
      </w:r>
      <w:proofErr w:type="spellEnd"/>
      <w:r w:rsidRPr="009177D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,  </w:t>
      </w:r>
      <w:proofErr w:type="spellStart"/>
      <w:r w:rsidRPr="009177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посміхайся</w:t>
      </w:r>
      <w:proofErr w:type="spellEnd"/>
      <w:r w:rsidRPr="009177D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9177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частіше</w:t>
      </w:r>
      <w:proofErr w:type="spellEnd"/>
      <w:r w:rsidRPr="009177D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і люди </w:t>
      </w:r>
      <w:proofErr w:type="spellStart"/>
      <w:r w:rsidRPr="009177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будуть</w:t>
      </w:r>
      <w:proofErr w:type="spellEnd"/>
      <w:r w:rsidRPr="009177D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9177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енергійними</w:t>
      </w:r>
      <w:proofErr w:type="spellEnd"/>
      <w:r w:rsidRPr="009177D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... </w:t>
      </w:r>
    </w:p>
    <w:p w:rsidR="009177D0" w:rsidRDefault="009177D0" w:rsidP="009177D0">
      <w:pPr>
        <w:spacing w:after="0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ІІ. Мотивація пізнавальної діяльності. Повідомлення теми, мети</w:t>
      </w:r>
      <w:r w:rsidR="00F16949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і завдань </w:t>
      </w:r>
      <w:r w:rsidRPr="00F16949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уроку</w:t>
      </w:r>
    </w:p>
    <w:p w:rsidR="00F16949" w:rsidRDefault="007D04B3" w:rsidP="009177D0">
      <w:pPr>
        <w:spacing w:after="0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1.</w:t>
      </w:r>
      <w:r w:rsidR="00F16949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(слайд 3</w:t>
      </w:r>
      <w:r w:rsidR="00F16949" w:rsidRPr="00F16949">
        <w:rPr>
          <w:rFonts w:ascii="Times New Roman" w:hAnsi="Times New Roman" w:cs="Times New Roman"/>
          <w:bCs/>
          <w:iCs/>
          <w:sz w:val="28"/>
          <w:szCs w:val="28"/>
          <w:lang w:val="uk-UA"/>
        </w:rPr>
        <w:t>) Давайте сформулюємо</w:t>
      </w:r>
      <w:r w:rsidR="00F16949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="00F16949" w:rsidRPr="00F16949">
        <w:rPr>
          <w:rFonts w:ascii="Times New Roman" w:hAnsi="Times New Roman" w:cs="Times New Roman"/>
          <w:bCs/>
          <w:iCs/>
          <w:sz w:val="28"/>
          <w:szCs w:val="28"/>
          <w:lang w:val="uk-UA"/>
        </w:rPr>
        <w:t>завдання нашого уроку</w:t>
      </w: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(Дізнатися про… навчитися ставити… навчитися складати…)</w:t>
      </w:r>
    </w:p>
    <w:p w:rsidR="007D04B3" w:rsidRPr="0070784F" w:rsidRDefault="00D23666" w:rsidP="009177D0">
      <w:pPr>
        <w:spacing w:after="0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  <w:r w:rsidRPr="0070784F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ІІІ. Вивчення нового матеріалу</w:t>
      </w:r>
    </w:p>
    <w:p w:rsidR="00F16949" w:rsidRDefault="007D04B3" w:rsidP="00D23666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70784F">
        <w:rPr>
          <w:rFonts w:ascii="Times New Roman" w:hAnsi="Times New Roman" w:cs="Times New Roman"/>
          <w:b/>
          <w:sz w:val="28"/>
          <w:szCs w:val="28"/>
          <w:lang w:val="uk-UA"/>
        </w:rPr>
        <w:t>Робота з підручником</w:t>
      </w:r>
      <w:r w:rsidRPr="00D23666">
        <w:rPr>
          <w:rFonts w:ascii="Times New Roman" w:hAnsi="Times New Roman" w:cs="Times New Roman"/>
          <w:sz w:val="28"/>
          <w:szCs w:val="28"/>
          <w:lang w:val="uk-UA"/>
        </w:rPr>
        <w:t xml:space="preserve"> ( с.75) опрацювання теоретичного матеріалу</w:t>
      </w:r>
    </w:p>
    <w:p w:rsidR="007A19F5" w:rsidRPr="007A19F5" w:rsidRDefault="007A19F5" w:rsidP="007A19F5">
      <w:pPr>
        <w:pStyle w:val="a4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Спостереження за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мовним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матеріалом (слайд 5)</w:t>
      </w:r>
      <w:r w:rsidRPr="007A19F5">
        <w:rPr>
          <w:rFonts w:eastAsiaTheme="minorEastAsia"/>
          <w:shadow/>
          <w:color w:val="000000" w:themeColor="text1"/>
          <w:kern w:val="24"/>
          <w:sz w:val="64"/>
          <w:szCs w:val="64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</w:rPr>
        <w:t xml:space="preserve"> </w:t>
      </w:r>
      <w:r w:rsidRPr="007A19F5">
        <w:rPr>
          <w:rFonts w:ascii="Times New Roman" w:hAnsi="Times New Roman" w:cs="Times New Roman"/>
          <w:sz w:val="28"/>
          <w:szCs w:val="28"/>
          <w:lang w:val="uk-UA"/>
        </w:rPr>
        <w:t>Запишіть речення. Зверніть увагу на розділові знаки.</w:t>
      </w:r>
      <w:r w:rsidRPr="007A19F5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7A19F5">
        <w:rPr>
          <w:rFonts w:ascii="Times New Roman" w:hAnsi="Times New Roman" w:cs="Times New Roman"/>
          <w:bCs/>
          <w:i/>
          <w:sz w:val="28"/>
          <w:szCs w:val="28"/>
          <w:u w:val="single"/>
          <w:lang w:val="uk-UA"/>
        </w:rPr>
        <w:t>О. Гончар писав: «Мова — це доля нашого народу, і вона залежить від того, як ревно ми всі плекатимемо її».</w:t>
      </w:r>
    </w:p>
    <w:p w:rsidR="00D23666" w:rsidRPr="00D23666" w:rsidRDefault="00D23666" w:rsidP="00D23666">
      <w:pPr>
        <w:pStyle w:val="Etappodpunkt"/>
        <w:numPr>
          <w:ilvl w:val="0"/>
          <w:numId w:val="1"/>
        </w:numPr>
        <w:rPr>
          <w:b w:val="0"/>
          <w:sz w:val="28"/>
          <w:szCs w:val="28"/>
        </w:rPr>
      </w:pPr>
      <w:r w:rsidRPr="0070784F">
        <w:rPr>
          <w:sz w:val="28"/>
          <w:szCs w:val="28"/>
        </w:rPr>
        <w:t>Тренувальна вправа</w:t>
      </w:r>
      <w:r w:rsidRPr="00D23666">
        <w:rPr>
          <w:b w:val="0"/>
          <w:sz w:val="28"/>
          <w:szCs w:val="28"/>
        </w:rPr>
        <w:t>.</w:t>
      </w:r>
      <w:r w:rsidR="00B84A9D">
        <w:rPr>
          <w:b w:val="0"/>
          <w:sz w:val="28"/>
          <w:szCs w:val="28"/>
        </w:rPr>
        <w:t>( слайд 7</w:t>
      </w:r>
      <w:r>
        <w:rPr>
          <w:b w:val="0"/>
          <w:sz w:val="28"/>
          <w:szCs w:val="28"/>
        </w:rPr>
        <w:t>. Усно)</w:t>
      </w:r>
    </w:p>
    <w:p w:rsidR="00D23666" w:rsidRPr="00D23666" w:rsidRDefault="00D23666" w:rsidP="00D23666">
      <w:pPr>
        <w:pStyle w:val="Text"/>
        <w:ind w:left="720" w:firstLine="0"/>
        <w:rPr>
          <w:sz w:val="28"/>
          <w:szCs w:val="28"/>
        </w:rPr>
      </w:pPr>
      <w:r>
        <w:rPr>
          <w:sz w:val="28"/>
          <w:szCs w:val="28"/>
        </w:rPr>
        <w:t xml:space="preserve"> П</w:t>
      </w:r>
      <w:r w:rsidRPr="00D23666">
        <w:rPr>
          <w:sz w:val="28"/>
          <w:szCs w:val="28"/>
        </w:rPr>
        <w:t>оясніть розділові знаки.</w:t>
      </w:r>
    </w:p>
    <w:p w:rsidR="00D23666" w:rsidRPr="00D23666" w:rsidRDefault="00D23666" w:rsidP="00D23666">
      <w:pPr>
        <w:pStyle w:val="Text"/>
        <w:ind w:left="360" w:firstLine="0"/>
        <w:rPr>
          <w:sz w:val="28"/>
          <w:szCs w:val="28"/>
        </w:rPr>
      </w:pPr>
      <w:r w:rsidRPr="00D23666">
        <w:rPr>
          <w:sz w:val="28"/>
          <w:szCs w:val="28"/>
        </w:rPr>
        <w:t xml:space="preserve">Покаже батько </w:t>
      </w:r>
      <w:proofErr w:type="spellStart"/>
      <w:r w:rsidRPr="00D23666">
        <w:rPr>
          <w:sz w:val="28"/>
          <w:szCs w:val="28"/>
        </w:rPr>
        <w:t>свому</w:t>
      </w:r>
      <w:proofErr w:type="spellEnd"/>
      <w:r w:rsidRPr="00D23666">
        <w:rPr>
          <w:sz w:val="28"/>
          <w:szCs w:val="28"/>
        </w:rPr>
        <w:t xml:space="preserve"> сину на срібне марево у далині і скаже: «Он земля твого народу! Б</w:t>
      </w:r>
      <w:r w:rsidRPr="00D23666">
        <w:rPr>
          <w:sz w:val="28"/>
          <w:szCs w:val="28"/>
        </w:rPr>
        <w:t>о</w:t>
      </w:r>
      <w:r w:rsidRPr="00D23666">
        <w:rPr>
          <w:sz w:val="28"/>
          <w:szCs w:val="28"/>
        </w:rPr>
        <w:t>рись і добувайся Батьківщини». (</w:t>
      </w:r>
      <w:r w:rsidRPr="00D23666">
        <w:rPr>
          <w:rStyle w:val="Italic"/>
          <w:sz w:val="28"/>
          <w:szCs w:val="28"/>
        </w:rPr>
        <w:t>Леся Українка</w:t>
      </w:r>
      <w:r w:rsidRPr="00D23666">
        <w:rPr>
          <w:sz w:val="28"/>
          <w:szCs w:val="28"/>
        </w:rPr>
        <w:t>) Повідають мудрі люди: «Прибудь, розум, ща</w:t>
      </w:r>
      <w:r w:rsidRPr="00D23666">
        <w:rPr>
          <w:sz w:val="28"/>
          <w:szCs w:val="28"/>
        </w:rPr>
        <w:t>с</w:t>
      </w:r>
      <w:r w:rsidRPr="00D23666">
        <w:rPr>
          <w:sz w:val="28"/>
          <w:szCs w:val="28"/>
        </w:rPr>
        <w:t>тя буде!» (</w:t>
      </w:r>
      <w:r w:rsidRPr="00D23666">
        <w:rPr>
          <w:rStyle w:val="Italic"/>
          <w:sz w:val="28"/>
          <w:szCs w:val="28"/>
        </w:rPr>
        <w:t>І. Франко</w:t>
      </w:r>
      <w:r w:rsidRPr="00D23666">
        <w:rPr>
          <w:sz w:val="28"/>
          <w:szCs w:val="28"/>
        </w:rPr>
        <w:t>) «Слухай, козаче,— говорить дівчина,— як одно сонце у неба святого, так і ти один у мене». Мене питають: «Ти чого мовчиш? Чого задуманий, зажурений сидиш?» (</w:t>
      </w:r>
      <w:r w:rsidRPr="00D23666">
        <w:rPr>
          <w:rStyle w:val="Italic"/>
          <w:sz w:val="28"/>
          <w:szCs w:val="28"/>
        </w:rPr>
        <w:t>В. Грі</w:t>
      </w:r>
      <w:r w:rsidRPr="00D23666">
        <w:rPr>
          <w:rStyle w:val="Italic"/>
          <w:sz w:val="28"/>
          <w:szCs w:val="28"/>
        </w:rPr>
        <w:t>н</w:t>
      </w:r>
      <w:r w:rsidRPr="00D23666">
        <w:rPr>
          <w:rStyle w:val="Italic"/>
          <w:sz w:val="28"/>
          <w:szCs w:val="28"/>
        </w:rPr>
        <w:t>чак</w:t>
      </w:r>
      <w:r w:rsidRPr="00D23666">
        <w:rPr>
          <w:sz w:val="28"/>
          <w:szCs w:val="28"/>
        </w:rPr>
        <w:t>)</w:t>
      </w:r>
    </w:p>
    <w:p w:rsidR="00D23666" w:rsidRDefault="00D23666" w:rsidP="00D23666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Складіть схеми даних речень ( біля дошки)</w:t>
      </w:r>
    </w:p>
    <w:p w:rsidR="007A19F5" w:rsidRDefault="007A19F5" w:rsidP="007A19F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7A19F5" w:rsidRDefault="007A19F5" w:rsidP="007A19F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7A19F5" w:rsidRDefault="007A19F5" w:rsidP="007A19F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7A19F5" w:rsidRDefault="007A19F5" w:rsidP="007A19F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7A19F5" w:rsidRPr="007A19F5" w:rsidRDefault="007A19F5" w:rsidP="007A19F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70784F" w:rsidRDefault="0070784F" w:rsidP="00D23666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70784F">
        <w:rPr>
          <w:rFonts w:ascii="Times New Roman" w:hAnsi="Times New Roman" w:cs="Times New Roman"/>
          <w:b/>
          <w:sz w:val="28"/>
          <w:szCs w:val="28"/>
          <w:lang w:val="uk-UA"/>
        </w:rPr>
        <w:t>Гра «Знайди помилку»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(Аналіз речень слайд 8) </w:t>
      </w:r>
    </w:p>
    <w:tbl>
      <w:tblPr>
        <w:tblW w:w="952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360"/>
        <w:gridCol w:w="7160"/>
      </w:tblGrid>
      <w:tr w:rsidR="0070784F" w:rsidRPr="0070784F" w:rsidTr="0070784F">
        <w:trPr>
          <w:trHeight w:val="518"/>
        </w:trPr>
        <w:tc>
          <w:tcPr>
            <w:tcW w:w="2360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FDEFE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0784F" w:rsidRPr="0070784F" w:rsidRDefault="0070784F" w:rsidP="0070784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1.</w:t>
            </w:r>
            <w:r w:rsidRPr="0070784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“П ,” – а.</w:t>
            </w:r>
          </w:p>
        </w:tc>
        <w:tc>
          <w:tcPr>
            <w:tcW w:w="7160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FDEFE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0784F" w:rsidRPr="0070784F" w:rsidRDefault="0070784F" w:rsidP="0070784F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70784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“</w:t>
            </w:r>
            <w:proofErr w:type="spellStart"/>
            <w:r w:rsidRPr="0070784F">
              <w:rPr>
                <w:rFonts w:ascii="Times New Roman" w:hAnsi="Times New Roman" w:cs="Times New Roman"/>
                <w:sz w:val="28"/>
                <w:szCs w:val="28"/>
              </w:rPr>
              <w:t>Щастя</w:t>
            </w:r>
            <w:proofErr w:type="spellEnd"/>
            <w:r w:rsidRPr="0070784F">
              <w:rPr>
                <w:rFonts w:ascii="Times New Roman" w:hAnsi="Times New Roman" w:cs="Times New Roman"/>
                <w:sz w:val="28"/>
                <w:szCs w:val="28"/>
              </w:rPr>
              <w:t xml:space="preserve">, як пташка: де </w:t>
            </w:r>
            <w:proofErr w:type="spellStart"/>
            <w:r w:rsidRPr="0070784F">
              <w:rPr>
                <w:rFonts w:ascii="Times New Roman" w:hAnsi="Times New Roman" w:cs="Times New Roman"/>
                <w:sz w:val="28"/>
                <w:szCs w:val="28"/>
              </w:rPr>
              <w:t>захотіло</w:t>
            </w:r>
            <w:proofErr w:type="spellEnd"/>
            <w:r w:rsidRPr="0070784F">
              <w:rPr>
                <w:rFonts w:ascii="Times New Roman" w:hAnsi="Times New Roman" w:cs="Times New Roman"/>
                <w:sz w:val="28"/>
                <w:szCs w:val="28"/>
              </w:rPr>
              <w:t xml:space="preserve">, там і </w:t>
            </w:r>
            <w:proofErr w:type="spellStart"/>
            <w:r w:rsidRPr="0070784F">
              <w:rPr>
                <w:rFonts w:ascii="Times New Roman" w:hAnsi="Times New Roman" w:cs="Times New Roman"/>
                <w:sz w:val="28"/>
                <w:szCs w:val="28"/>
              </w:rPr>
              <w:t>сіло</w:t>
            </w:r>
            <w:proofErr w:type="spellEnd"/>
            <w:r w:rsidRPr="0070784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0784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”, - </w:t>
            </w:r>
            <w:r w:rsidRPr="0070784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шепотіла мати.</w:t>
            </w:r>
          </w:p>
        </w:tc>
      </w:tr>
      <w:tr w:rsidR="0070784F" w:rsidRPr="0070784F" w:rsidTr="0070784F">
        <w:trPr>
          <w:trHeight w:val="907"/>
        </w:trPr>
        <w:tc>
          <w:tcPr>
            <w:tcW w:w="2360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FCDDC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0784F" w:rsidRPr="0070784F" w:rsidRDefault="0070784F" w:rsidP="0070784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2.</w:t>
            </w:r>
            <w:r w:rsidRPr="0070784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“П”! – а.</w:t>
            </w:r>
          </w:p>
        </w:tc>
        <w:tc>
          <w:tcPr>
            <w:tcW w:w="7160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FCDDC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0784F" w:rsidRPr="0070784F" w:rsidRDefault="0070784F" w:rsidP="0070784F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70784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“</w:t>
            </w:r>
            <w:proofErr w:type="spellStart"/>
            <w:r w:rsidRPr="0070784F">
              <w:rPr>
                <w:rFonts w:ascii="Times New Roman" w:hAnsi="Times New Roman" w:cs="Times New Roman"/>
                <w:sz w:val="28"/>
                <w:szCs w:val="28"/>
              </w:rPr>
              <w:t>Молоде</w:t>
            </w:r>
            <w:proofErr w:type="spellEnd"/>
            <w:r w:rsidRPr="007078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784F">
              <w:rPr>
                <w:rFonts w:ascii="Times New Roman" w:hAnsi="Times New Roman" w:cs="Times New Roman"/>
                <w:sz w:val="28"/>
                <w:szCs w:val="28"/>
              </w:rPr>
              <w:t>орля</w:t>
            </w:r>
            <w:proofErr w:type="spellEnd"/>
            <w:r w:rsidRPr="0070784F">
              <w:rPr>
                <w:rFonts w:ascii="Times New Roman" w:hAnsi="Times New Roman" w:cs="Times New Roman"/>
                <w:sz w:val="28"/>
                <w:szCs w:val="28"/>
              </w:rPr>
              <w:t xml:space="preserve">, та </w:t>
            </w:r>
            <w:proofErr w:type="spellStart"/>
            <w:r w:rsidRPr="0070784F">
              <w:rPr>
                <w:rFonts w:ascii="Times New Roman" w:hAnsi="Times New Roman" w:cs="Times New Roman"/>
                <w:sz w:val="28"/>
                <w:szCs w:val="28"/>
              </w:rPr>
              <w:t>вище</w:t>
            </w:r>
            <w:proofErr w:type="spellEnd"/>
            <w:r w:rsidRPr="0070784F">
              <w:rPr>
                <w:rFonts w:ascii="Times New Roman" w:hAnsi="Times New Roman" w:cs="Times New Roman"/>
                <w:sz w:val="28"/>
                <w:szCs w:val="28"/>
              </w:rPr>
              <w:t xml:space="preserve"> старого </w:t>
            </w:r>
            <w:proofErr w:type="spellStart"/>
            <w:r w:rsidRPr="0070784F">
              <w:rPr>
                <w:rFonts w:ascii="Times New Roman" w:hAnsi="Times New Roman" w:cs="Times New Roman"/>
                <w:sz w:val="28"/>
                <w:szCs w:val="28"/>
              </w:rPr>
              <w:t>літає</w:t>
            </w:r>
            <w:proofErr w:type="spellEnd"/>
            <w:r w:rsidRPr="0070784F">
              <w:rPr>
                <w:rFonts w:ascii="Times New Roman" w:hAnsi="Times New Roman" w:cs="Times New Roman"/>
                <w:sz w:val="28"/>
                <w:szCs w:val="28"/>
              </w:rPr>
              <w:t xml:space="preserve">»! </w:t>
            </w:r>
            <w:r w:rsidRPr="0070784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запевнив Павло.</w:t>
            </w:r>
          </w:p>
        </w:tc>
      </w:tr>
      <w:tr w:rsidR="0070784F" w:rsidRPr="0070784F" w:rsidTr="0070784F">
        <w:trPr>
          <w:trHeight w:val="907"/>
        </w:trPr>
        <w:tc>
          <w:tcPr>
            <w:tcW w:w="2360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FDEFE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0784F" w:rsidRPr="0070784F" w:rsidRDefault="0070784F" w:rsidP="0070784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3.</w:t>
            </w:r>
            <w:r w:rsidRPr="0070784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“П?” – а.</w:t>
            </w:r>
          </w:p>
        </w:tc>
        <w:tc>
          <w:tcPr>
            <w:tcW w:w="7160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FDEFE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0784F" w:rsidRPr="0070784F" w:rsidRDefault="0070784F" w:rsidP="0070784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0784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“</w:t>
            </w:r>
            <w:r w:rsidRPr="0070784F">
              <w:rPr>
                <w:rFonts w:ascii="Times New Roman" w:hAnsi="Times New Roman" w:cs="Times New Roman"/>
                <w:sz w:val="28"/>
                <w:szCs w:val="28"/>
              </w:rPr>
              <w:t xml:space="preserve">Перед </w:t>
            </w:r>
            <w:proofErr w:type="spellStart"/>
            <w:r w:rsidRPr="0070784F">
              <w:rPr>
                <w:rFonts w:ascii="Times New Roman" w:hAnsi="Times New Roman" w:cs="Times New Roman"/>
                <w:sz w:val="28"/>
                <w:szCs w:val="28"/>
              </w:rPr>
              <w:t>розумом</w:t>
            </w:r>
            <w:proofErr w:type="spellEnd"/>
            <w:r w:rsidRPr="0070784F">
              <w:rPr>
                <w:rFonts w:ascii="Times New Roman" w:hAnsi="Times New Roman" w:cs="Times New Roman"/>
                <w:sz w:val="28"/>
                <w:szCs w:val="28"/>
              </w:rPr>
              <w:t xml:space="preserve"> і сила </w:t>
            </w:r>
            <w:proofErr w:type="spellStart"/>
            <w:r w:rsidRPr="0070784F">
              <w:rPr>
                <w:rFonts w:ascii="Times New Roman" w:hAnsi="Times New Roman" w:cs="Times New Roman"/>
                <w:sz w:val="28"/>
                <w:szCs w:val="28"/>
              </w:rPr>
              <w:t>поступається</w:t>
            </w:r>
            <w:proofErr w:type="spellEnd"/>
            <w:r w:rsidRPr="0070784F">
              <w:rPr>
                <w:rFonts w:ascii="Times New Roman" w:hAnsi="Times New Roman" w:cs="Times New Roman"/>
                <w:sz w:val="28"/>
                <w:szCs w:val="28"/>
              </w:rPr>
              <w:t>?»</w:t>
            </w:r>
            <w:r w:rsidRPr="0070784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70784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запитала Марина подругу.</w:t>
            </w:r>
          </w:p>
        </w:tc>
      </w:tr>
      <w:tr w:rsidR="0070784F" w:rsidRPr="0070784F" w:rsidTr="0070784F">
        <w:trPr>
          <w:trHeight w:val="907"/>
        </w:trPr>
        <w:tc>
          <w:tcPr>
            <w:tcW w:w="2360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FCDDC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0784F" w:rsidRPr="0070784F" w:rsidRDefault="0070784F" w:rsidP="0070784F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4.</w:t>
            </w:r>
            <w:r w:rsidRPr="0070784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А : “П”.</w:t>
            </w:r>
          </w:p>
        </w:tc>
        <w:tc>
          <w:tcPr>
            <w:tcW w:w="7160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FCDDC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0784F" w:rsidRPr="0070784F" w:rsidRDefault="0070784F" w:rsidP="0070784F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70784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Мама попросила доньку: </w:t>
            </w:r>
            <w:r w:rsidRPr="0070784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“</w:t>
            </w:r>
            <w:proofErr w:type="spellStart"/>
            <w:r w:rsidRPr="0070784F">
              <w:rPr>
                <w:rFonts w:ascii="Times New Roman" w:hAnsi="Times New Roman" w:cs="Times New Roman"/>
                <w:sz w:val="28"/>
                <w:szCs w:val="28"/>
              </w:rPr>
              <w:t>Сіль-хліб</w:t>
            </w:r>
            <w:proofErr w:type="spellEnd"/>
            <w:r w:rsidRPr="0070784F">
              <w:rPr>
                <w:rFonts w:ascii="Times New Roman" w:hAnsi="Times New Roman" w:cs="Times New Roman"/>
                <w:sz w:val="28"/>
                <w:szCs w:val="28"/>
              </w:rPr>
              <w:t xml:space="preserve"> кусай, а </w:t>
            </w:r>
            <w:proofErr w:type="spellStart"/>
            <w:r w:rsidRPr="0070784F">
              <w:rPr>
                <w:rFonts w:ascii="Times New Roman" w:hAnsi="Times New Roman" w:cs="Times New Roman"/>
                <w:sz w:val="28"/>
                <w:szCs w:val="28"/>
              </w:rPr>
              <w:t>розумних</w:t>
            </w:r>
            <w:proofErr w:type="spellEnd"/>
            <w:r w:rsidRPr="0070784F">
              <w:rPr>
                <w:rFonts w:ascii="Times New Roman" w:hAnsi="Times New Roman" w:cs="Times New Roman"/>
                <w:sz w:val="28"/>
                <w:szCs w:val="28"/>
              </w:rPr>
              <w:t xml:space="preserve"> людей </w:t>
            </w:r>
            <w:proofErr w:type="spellStart"/>
            <w:r w:rsidRPr="0070784F">
              <w:rPr>
                <w:rFonts w:ascii="Times New Roman" w:hAnsi="Times New Roman" w:cs="Times New Roman"/>
                <w:sz w:val="28"/>
                <w:szCs w:val="28"/>
              </w:rPr>
              <w:t>слухай</w:t>
            </w:r>
            <w:proofErr w:type="spellEnd"/>
            <w:r w:rsidRPr="0070784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”.</w:t>
            </w:r>
          </w:p>
        </w:tc>
      </w:tr>
      <w:tr w:rsidR="0070784F" w:rsidRPr="0070784F" w:rsidTr="0070784F">
        <w:trPr>
          <w:trHeight w:val="518"/>
        </w:trPr>
        <w:tc>
          <w:tcPr>
            <w:tcW w:w="2360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FDEFE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0784F" w:rsidRPr="0070784F" w:rsidRDefault="0070784F" w:rsidP="0070784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0784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А: “П!”</w:t>
            </w:r>
          </w:p>
        </w:tc>
        <w:tc>
          <w:tcPr>
            <w:tcW w:w="7160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FDEFE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0784F" w:rsidRPr="0070784F" w:rsidRDefault="0070784F" w:rsidP="0070784F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70784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Дідусь повчав: “</w:t>
            </w:r>
            <w:proofErr w:type="spellStart"/>
            <w:r w:rsidRPr="0070784F">
              <w:rPr>
                <w:rFonts w:ascii="Times New Roman" w:hAnsi="Times New Roman" w:cs="Times New Roman"/>
                <w:sz w:val="28"/>
                <w:szCs w:val="28"/>
              </w:rPr>
              <w:t>Хто</w:t>
            </w:r>
            <w:proofErr w:type="spellEnd"/>
            <w:r w:rsidRPr="007078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784F">
              <w:rPr>
                <w:rFonts w:ascii="Times New Roman" w:hAnsi="Times New Roman" w:cs="Times New Roman"/>
                <w:sz w:val="28"/>
                <w:szCs w:val="28"/>
              </w:rPr>
              <w:t>питає</w:t>
            </w:r>
            <w:proofErr w:type="spellEnd"/>
            <w:r w:rsidRPr="0070784F">
              <w:rPr>
                <w:rFonts w:ascii="Times New Roman" w:hAnsi="Times New Roman" w:cs="Times New Roman"/>
                <w:sz w:val="28"/>
                <w:szCs w:val="28"/>
              </w:rPr>
              <w:t>, той не блудить.</w:t>
            </w:r>
            <w:r w:rsidRPr="0070784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”</w:t>
            </w:r>
          </w:p>
        </w:tc>
      </w:tr>
    </w:tbl>
    <w:p w:rsidR="0070784F" w:rsidRPr="00D23666" w:rsidRDefault="0070784F" w:rsidP="0070784F">
      <w:pPr>
        <w:pStyle w:val="a4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77270A" w:rsidRPr="0070784F" w:rsidRDefault="0070784F" w:rsidP="0070784F">
      <w:pPr>
        <w:pStyle w:val="a4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Фізхвилинка</w:t>
      </w:r>
      <w:proofErr w:type="spellEnd"/>
      <w:r w:rsidR="007A19F5">
        <w:rPr>
          <w:rFonts w:ascii="Times New Roman" w:hAnsi="Times New Roman" w:cs="Times New Roman"/>
          <w:sz w:val="28"/>
          <w:szCs w:val="28"/>
          <w:lang w:val="uk-UA"/>
        </w:rPr>
        <w:t xml:space="preserve"> (слайд9)</w:t>
      </w:r>
    </w:p>
    <w:p w:rsidR="009177D0" w:rsidRDefault="0070784F" w:rsidP="009177D0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0784F">
        <w:rPr>
          <w:rFonts w:ascii="Times New Roman" w:hAnsi="Times New Roman" w:cs="Times New Roman"/>
          <w:b/>
          <w:sz w:val="28"/>
          <w:szCs w:val="28"/>
          <w:lang w:val="uk-UA"/>
        </w:rPr>
        <w:t>ІУ. Закріплення матеріалу</w:t>
      </w:r>
    </w:p>
    <w:p w:rsidR="0070784F" w:rsidRDefault="0070784F" w:rsidP="0070784F">
      <w:pPr>
        <w:pStyle w:val="a4"/>
        <w:numPr>
          <w:ilvl w:val="0"/>
          <w:numId w:val="4"/>
        </w:num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Самостійна робота</w:t>
      </w:r>
      <w:r w:rsidR="00B84A9D" w:rsidRPr="00B84A9D">
        <w:rPr>
          <w:rFonts w:ascii="Times New Roman" w:hAnsi="Times New Roman" w:cs="Times New Roman"/>
          <w:sz w:val="28"/>
          <w:szCs w:val="28"/>
          <w:lang w:val="uk-UA"/>
        </w:rPr>
        <w:t>(слайд10)</w:t>
      </w:r>
    </w:p>
    <w:p w:rsidR="0070784F" w:rsidRDefault="0070784F" w:rsidP="0070784F">
      <w:pPr>
        <w:pStyle w:val="a4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Розставте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пропущені розділові знаки </w:t>
      </w:r>
    </w:p>
    <w:tbl>
      <w:tblPr>
        <w:tblW w:w="935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0784F" w:rsidRPr="00B56614" w:rsidTr="00537F0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4F" w:rsidRPr="00B56614" w:rsidRDefault="0070784F" w:rsidP="00537F0A">
            <w:pPr>
              <w:spacing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614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133475" cy="124777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2477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70784F" w:rsidRPr="00B56614" w:rsidRDefault="0070784F" w:rsidP="00537F0A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6614">
              <w:rPr>
                <w:rFonts w:ascii="Times New Roman" w:hAnsi="Times New Roman"/>
                <w:sz w:val="28"/>
                <w:szCs w:val="28"/>
                <w:lang w:val="uk-UA"/>
              </w:rPr>
              <w:t>Катери́на</w:t>
            </w:r>
            <w:proofErr w:type="spellEnd"/>
            <w:r w:rsidRPr="00B5661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B56614">
              <w:rPr>
                <w:rFonts w:ascii="Times New Roman" w:hAnsi="Times New Roman"/>
                <w:sz w:val="28"/>
                <w:szCs w:val="28"/>
                <w:lang w:val="uk-UA"/>
              </w:rPr>
              <w:t>Васи́лівна</w:t>
            </w:r>
            <w:proofErr w:type="spellEnd"/>
            <w:r w:rsidRPr="00B5661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</w:t>
            </w:r>
            <w:proofErr w:type="spellStart"/>
            <w:r w:rsidRPr="00B56614">
              <w:rPr>
                <w:rFonts w:ascii="Times New Roman" w:hAnsi="Times New Roman"/>
                <w:sz w:val="28"/>
                <w:szCs w:val="28"/>
                <w:lang w:val="uk-UA"/>
              </w:rPr>
              <w:t>Біл</w:t>
            </w:r>
            <w:r w:rsidRPr="00B56614">
              <w:rPr>
                <w:rFonts w:ascii="Times New Roman" w:hAnsi="Times New Roman"/>
                <w:sz w:val="28"/>
                <w:szCs w:val="28"/>
                <w:lang w:val="uk-UA"/>
              </w:rPr>
              <w:t>о</w:t>
            </w:r>
            <w:r w:rsidRPr="00B56614">
              <w:rPr>
                <w:rFonts w:ascii="Times New Roman" w:hAnsi="Times New Roman"/>
                <w:sz w:val="28"/>
                <w:szCs w:val="28"/>
                <w:lang w:val="uk-UA"/>
              </w:rPr>
              <w:t>ку́р</w:t>
            </w:r>
            <w:proofErr w:type="spellEnd"/>
            <w:r w:rsidRPr="00B5661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− майстер українського народного декоративного ж</w:t>
            </w:r>
            <w:r w:rsidRPr="00B56614">
              <w:rPr>
                <w:rFonts w:ascii="Times New Roman" w:hAnsi="Times New Roman"/>
                <w:sz w:val="28"/>
                <w:szCs w:val="28"/>
                <w:lang w:val="uk-UA"/>
              </w:rPr>
              <w:t>и</w:t>
            </w:r>
            <w:r w:rsidRPr="00B56614">
              <w:rPr>
                <w:rFonts w:ascii="Times New Roman" w:hAnsi="Times New Roman"/>
                <w:sz w:val="28"/>
                <w:szCs w:val="28"/>
                <w:lang w:val="uk-UA"/>
              </w:rPr>
              <w:t>вопису.</w:t>
            </w:r>
          </w:p>
          <w:p w:rsidR="0070784F" w:rsidRPr="00B56614" w:rsidRDefault="0070784F" w:rsidP="00537F0A">
            <w:pPr>
              <w:spacing w:line="360" w:lineRule="auto"/>
              <w:jc w:val="both"/>
              <w:rPr>
                <w:rFonts w:ascii="Times New Roman" w:hAnsi="Times New Roman"/>
                <w:noProof/>
                <w:sz w:val="28"/>
                <w:szCs w:val="28"/>
                <w:lang w:val="uk-UA" w:eastAsia="uk-UA"/>
              </w:rPr>
            </w:pPr>
          </w:p>
          <w:p w:rsidR="0070784F" w:rsidRPr="00B56614" w:rsidRDefault="0070784F" w:rsidP="00537F0A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61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784F" w:rsidRPr="00B56614" w:rsidRDefault="0070784F" w:rsidP="00537F0A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614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 xml:space="preserve">Знайдіть пряму мову, слова автора. </w:t>
            </w:r>
            <w:proofErr w:type="spellStart"/>
            <w:r w:rsidRPr="00B56614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Ро</w:t>
            </w:r>
            <w:r w:rsidRPr="00B56614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з</w:t>
            </w:r>
            <w:r w:rsidRPr="00B56614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ставте</w:t>
            </w:r>
            <w:proofErr w:type="spellEnd"/>
            <w:r w:rsidRPr="00B56614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 xml:space="preserve"> розділові знаки. </w:t>
            </w:r>
            <w:proofErr w:type="spellStart"/>
            <w:r w:rsidRPr="00B56614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Виправте</w:t>
            </w:r>
            <w:proofErr w:type="spellEnd"/>
            <w:r w:rsidRPr="00B56614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 xml:space="preserve"> пом</w:t>
            </w:r>
            <w:r w:rsidRPr="00B56614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и</w:t>
            </w:r>
            <w:r w:rsidRPr="00B56614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 xml:space="preserve">лки. </w:t>
            </w:r>
          </w:p>
          <w:p w:rsidR="0070784F" w:rsidRPr="00B56614" w:rsidRDefault="0070784F" w:rsidP="00537F0A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614">
              <w:rPr>
                <w:rFonts w:ascii="Times New Roman" w:hAnsi="Times New Roman"/>
                <w:sz w:val="28"/>
                <w:szCs w:val="28"/>
                <w:lang w:val="uk-UA"/>
              </w:rPr>
              <w:t>1.Ще молодою я дізн</w:t>
            </w:r>
            <w:r w:rsidRPr="00B56614">
              <w:rPr>
                <w:rFonts w:ascii="Times New Roman" w:hAnsi="Times New Roman"/>
                <w:sz w:val="28"/>
                <w:szCs w:val="28"/>
                <w:lang w:val="uk-UA"/>
              </w:rPr>
              <w:t>а</w:t>
            </w:r>
            <w:r w:rsidRPr="00B56614">
              <w:rPr>
                <w:rFonts w:ascii="Times New Roman" w:hAnsi="Times New Roman"/>
                <w:sz w:val="28"/>
                <w:szCs w:val="28"/>
                <w:lang w:val="uk-UA"/>
              </w:rPr>
              <w:t>лася, що є на світі такі люди – х</w:t>
            </w:r>
            <w:r w:rsidRPr="00B56614">
              <w:rPr>
                <w:rFonts w:ascii="Times New Roman" w:hAnsi="Times New Roman"/>
                <w:sz w:val="28"/>
                <w:szCs w:val="28"/>
                <w:lang w:val="uk-UA"/>
              </w:rPr>
              <w:t>у</w:t>
            </w:r>
            <w:r w:rsidRPr="00B56614">
              <w:rPr>
                <w:rFonts w:ascii="Times New Roman" w:hAnsi="Times New Roman"/>
                <w:sz w:val="28"/>
                <w:szCs w:val="28"/>
                <w:lang w:val="uk-UA"/>
              </w:rPr>
              <w:t>дожники. От і вирішила собі, що чи рано, чи пізно, хоч на старості літ, а буду художником п</w:t>
            </w:r>
            <w:r w:rsidRPr="00B56614">
              <w:rPr>
                <w:rFonts w:ascii="Times New Roman" w:hAnsi="Times New Roman"/>
                <w:sz w:val="28"/>
                <w:szCs w:val="28"/>
                <w:lang w:val="uk-UA"/>
              </w:rPr>
              <w:t>и</w:t>
            </w:r>
            <w:r w:rsidRPr="00B56614">
              <w:rPr>
                <w:rFonts w:ascii="Times New Roman" w:hAnsi="Times New Roman"/>
                <w:sz w:val="28"/>
                <w:szCs w:val="28"/>
                <w:lang w:val="uk-UA"/>
              </w:rPr>
              <w:t>сала вона в листі до друзів.</w:t>
            </w:r>
          </w:p>
          <w:p w:rsidR="0070784F" w:rsidRDefault="0070784F" w:rsidP="00537F0A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614">
              <w:rPr>
                <w:rFonts w:ascii="Times New Roman" w:hAnsi="Times New Roman"/>
                <w:sz w:val="28"/>
                <w:szCs w:val="28"/>
                <w:lang w:val="uk-UA"/>
              </w:rPr>
              <w:t>2.Тарасе Григоровичу, батечку, голубчику, соколику, ви самі це гарно знаєте, теж к</w:t>
            </w:r>
            <w:r w:rsidRPr="00B56614">
              <w:rPr>
                <w:rFonts w:ascii="Times New Roman" w:hAnsi="Times New Roman"/>
                <w:sz w:val="28"/>
                <w:szCs w:val="28"/>
                <w:lang w:val="uk-UA"/>
              </w:rPr>
              <w:t>о</w:t>
            </w:r>
            <w:r w:rsidRPr="00B56614">
              <w:rPr>
                <w:rFonts w:ascii="Times New Roman" w:hAnsi="Times New Roman"/>
                <w:sz w:val="28"/>
                <w:szCs w:val="28"/>
                <w:lang w:val="uk-UA"/>
              </w:rPr>
              <w:t>лись по світу блукали та людей шукали, д</w:t>
            </w:r>
            <w:r w:rsidRPr="00B56614">
              <w:rPr>
                <w:rFonts w:ascii="Times New Roman" w:hAnsi="Times New Roman"/>
                <w:sz w:val="28"/>
                <w:szCs w:val="28"/>
                <w:lang w:val="uk-UA"/>
              </w:rPr>
              <w:t>о</w:t>
            </w:r>
            <w:r w:rsidRPr="00B56614">
              <w:rPr>
                <w:rFonts w:ascii="Times New Roman" w:hAnsi="Times New Roman"/>
                <w:sz w:val="28"/>
                <w:szCs w:val="28"/>
                <w:lang w:val="uk-UA"/>
              </w:rPr>
              <w:t>поможіть мені стати художником не пер</w:t>
            </w:r>
            <w:r w:rsidRPr="00B56614">
              <w:rPr>
                <w:rFonts w:ascii="Times New Roman" w:hAnsi="Times New Roman"/>
                <w:sz w:val="28"/>
                <w:szCs w:val="28"/>
                <w:lang w:val="uk-UA"/>
              </w:rPr>
              <w:t>е</w:t>
            </w:r>
            <w:r w:rsidRPr="00B56614">
              <w:rPr>
                <w:rFonts w:ascii="Times New Roman" w:hAnsi="Times New Roman"/>
                <w:sz w:val="28"/>
                <w:szCs w:val="28"/>
                <w:lang w:val="uk-UA"/>
              </w:rPr>
              <w:t>ставала благати Катерина, дивлячись на портрет Кобзаря.</w:t>
            </w:r>
          </w:p>
          <w:p w:rsidR="00F6172A" w:rsidRPr="00B56614" w:rsidRDefault="00F6172A" w:rsidP="00537F0A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</w:tbl>
    <w:p w:rsidR="00F6172A" w:rsidRPr="00B84A9D" w:rsidRDefault="00B84A9D" w:rsidP="005B0084">
      <w:pPr>
        <w:spacing w:after="200" w:line="360" w:lineRule="auto"/>
        <w:contextualSpacing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B84A9D">
        <w:rPr>
          <w:rFonts w:ascii="Times New Roman" w:hAnsi="Times New Roman"/>
          <w:b/>
          <w:sz w:val="28"/>
          <w:szCs w:val="28"/>
          <w:lang w:val="uk-UA"/>
        </w:rPr>
        <w:lastRenderedPageBreak/>
        <w:t>2.</w:t>
      </w:r>
      <w:r w:rsidR="00F6172A" w:rsidRPr="00B84A9D">
        <w:rPr>
          <w:rFonts w:ascii="Times New Roman" w:hAnsi="Times New Roman"/>
          <w:b/>
          <w:sz w:val="28"/>
          <w:szCs w:val="28"/>
          <w:lang w:val="uk-UA"/>
        </w:rPr>
        <w:t>Творча робота</w:t>
      </w:r>
      <w:r w:rsidR="001B2B62">
        <w:rPr>
          <w:rFonts w:ascii="Times New Roman" w:hAnsi="Times New Roman"/>
          <w:b/>
          <w:sz w:val="28"/>
          <w:szCs w:val="28"/>
          <w:lang w:val="uk-UA"/>
        </w:rPr>
        <w:t>(слайд11)</w:t>
      </w:r>
    </w:p>
    <w:p w:rsidR="00F6172A" w:rsidRPr="00B56614" w:rsidRDefault="00B84A9D" w:rsidP="00F6172A">
      <w:pPr>
        <w:spacing w:line="360" w:lineRule="auto"/>
        <w:ind w:left="720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Роздивіться ілюстрації</w:t>
      </w:r>
      <w:r w:rsidR="00F6172A" w:rsidRPr="00B56614">
        <w:rPr>
          <w:rFonts w:ascii="Times New Roman" w:hAnsi="Times New Roman"/>
          <w:sz w:val="28"/>
          <w:szCs w:val="28"/>
          <w:lang w:val="uk-UA"/>
        </w:rPr>
        <w:t>. Складіть і запишіть речення за змістом зо</w:t>
      </w:r>
      <w:r w:rsidR="00F6172A" w:rsidRPr="00B56614">
        <w:rPr>
          <w:rFonts w:ascii="Times New Roman" w:hAnsi="Times New Roman"/>
          <w:sz w:val="28"/>
          <w:szCs w:val="28"/>
          <w:lang w:val="uk-UA"/>
        </w:rPr>
        <w:t>б</w:t>
      </w:r>
      <w:r w:rsidR="00F6172A" w:rsidRPr="00B56614">
        <w:rPr>
          <w:rFonts w:ascii="Times New Roman" w:hAnsi="Times New Roman"/>
          <w:sz w:val="28"/>
          <w:szCs w:val="28"/>
          <w:lang w:val="uk-UA"/>
        </w:rPr>
        <w:t>ражен</w:t>
      </w:r>
      <w:r w:rsidR="00F6172A" w:rsidRPr="00B56614">
        <w:rPr>
          <w:rFonts w:ascii="Times New Roman" w:hAnsi="Times New Roman"/>
          <w:sz w:val="28"/>
          <w:szCs w:val="28"/>
          <w:lang w:val="uk-UA"/>
        </w:rPr>
        <w:t>о</w:t>
      </w:r>
      <w:r w:rsidR="00F6172A" w:rsidRPr="00B56614">
        <w:rPr>
          <w:rFonts w:ascii="Times New Roman" w:hAnsi="Times New Roman"/>
          <w:sz w:val="28"/>
          <w:szCs w:val="28"/>
          <w:lang w:val="uk-UA"/>
        </w:rPr>
        <w:t>го.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60"/>
        <w:gridCol w:w="5286"/>
      </w:tblGrid>
      <w:tr w:rsidR="00B84A9D" w:rsidRPr="00B56614" w:rsidTr="00537F0A">
        <w:tc>
          <w:tcPr>
            <w:tcW w:w="4731" w:type="dxa"/>
          </w:tcPr>
          <w:p w:rsidR="00F6172A" w:rsidRPr="00B56614" w:rsidRDefault="00F6172A" w:rsidP="00537F0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614">
              <w:rPr>
                <w:rFonts w:ascii="Times New Roman" w:hAnsi="Times New Roman"/>
                <w:sz w:val="28"/>
                <w:szCs w:val="28"/>
                <w:lang w:val="uk-UA"/>
              </w:rPr>
              <w:t>Складіть речення за схемою:</w:t>
            </w:r>
          </w:p>
          <w:p w:rsidR="00F6172A" w:rsidRPr="00B56614" w:rsidRDefault="00F6172A" w:rsidP="00537F0A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614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«П!» − а</w:t>
            </w:r>
            <w:r w:rsidRPr="00B56614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4591" w:type="dxa"/>
          </w:tcPr>
          <w:p w:rsidR="00F6172A" w:rsidRPr="00B56614" w:rsidRDefault="00F6172A" w:rsidP="00537F0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614">
              <w:rPr>
                <w:rFonts w:ascii="Times New Roman" w:hAnsi="Times New Roman"/>
                <w:sz w:val="28"/>
                <w:szCs w:val="28"/>
                <w:lang w:val="uk-UA"/>
              </w:rPr>
              <w:t>Складіть речення за схемою:</w:t>
            </w:r>
          </w:p>
          <w:p w:rsidR="00F6172A" w:rsidRPr="00B56614" w:rsidRDefault="00F6172A" w:rsidP="00537F0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B56614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«П», − а.</w:t>
            </w:r>
          </w:p>
        </w:tc>
      </w:tr>
      <w:tr w:rsidR="00B84A9D" w:rsidRPr="00B56614" w:rsidTr="00537F0A">
        <w:tc>
          <w:tcPr>
            <w:tcW w:w="4731" w:type="dxa"/>
          </w:tcPr>
          <w:p w:rsidR="00F6172A" w:rsidRPr="00B56614" w:rsidRDefault="00F6172A" w:rsidP="00537F0A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619375" cy="1951691"/>
                  <wp:effectExtent l="0" t="0" r="0" b="0"/>
                  <wp:docPr id="7" name="Рисунок 7" descr="http://hovrashok.com.ua/images/Jan/08/ce9028c9a1ed7aac993ecdedb0360b13/mini_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hovrashok.com.ua/images/Jan/08/ce9028c9a1ed7aac993ecdedb0360b13/mini_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5841" cy="19565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91" w:type="dxa"/>
          </w:tcPr>
          <w:p w:rsidR="00F6172A" w:rsidRPr="00B56614" w:rsidRDefault="00F6172A" w:rsidP="00537F0A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152775" cy="2349126"/>
                  <wp:effectExtent l="0" t="0" r="0" b="0"/>
                  <wp:docPr id="8" name="Рисунок 8" descr="http://fotohomka.ru/images/Dec/01/f024a731313a3c49030905826f57e91a/mini_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fotohomka.ru/images/Dec/01/f024a731313a3c49030905826f57e91a/mini_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3254" cy="2364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4A9D" w:rsidRPr="00B56614" w:rsidTr="00537F0A">
        <w:tc>
          <w:tcPr>
            <w:tcW w:w="4731" w:type="dxa"/>
          </w:tcPr>
          <w:p w:rsidR="00F6172A" w:rsidRPr="00B56614" w:rsidRDefault="00F6172A" w:rsidP="00537F0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614">
              <w:rPr>
                <w:rFonts w:ascii="Times New Roman" w:hAnsi="Times New Roman"/>
                <w:sz w:val="28"/>
                <w:szCs w:val="28"/>
                <w:lang w:val="uk-UA"/>
              </w:rPr>
              <w:t>Складіть речення за схемою:</w:t>
            </w:r>
          </w:p>
          <w:p w:rsidR="00F6172A" w:rsidRPr="00B56614" w:rsidRDefault="00F6172A" w:rsidP="00537F0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B56614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«П?» − а.</w:t>
            </w:r>
          </w:p>
        </w:tc>
        <w:tc>
          <w:tcPr>
            <w:tcW w:w="4591" w:type="dxa"/>
          </w:tcPr>
          <w:p w:rsidR="00F6172A" w:rsidRPr="00B56614" w:rsidRDefault="00F6172A" w:rsidP="00537F0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661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Складіть речення за схемою:</w:t>
            </w:r>
          </w:p>
          <w:p w:rsidR="00F6172A" w:rsidRPr="00B56614" w:rsidRDefault="00F6172A" w:rsidP="00537F0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B56614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А: «П».</w:t>
            </w:r>
          </w:p>
        </w:tc>
      </w:tr>
      <w:tr w:rsidR="00B84A9D" w:rsidRPr="00B56614" w:rsidTr="00537F0A">
        <w:tc>
          <w:tcPr>
            <w:tcW w:w="4731" w:type="dxa"/>
          </w:tcPr>
          <w:p w:rsidR="00F6172A" w:rsidRPr="00B56614" w:rsidRDefault="00F6172A" w:rsidP="00537F0A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076107" cy="2292001"/>
                  <wp:effectExtent l="0" t="0" r="0" b="0"/>
                  <wp:docPr id="9" name="Рисунок 9" descr="http://fotohomka.ru/images/Dec/01/f024a731313a3c49030905826f57e91a/mini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fotohomka.ru/images/Dec/01/f024a731313a3c49030905826f57e91a/mini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7595" cy="23080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91" w:type="dxa"/>
          </w:tcPr>
          <w:p w:rsidR="00F6172A" w:rsidRPr="00B56614" w:rsidRDefault="00B84A9D" w:rsidP="00537F0A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209925" cy="3114675"/>
                  <wp:effectExtent l="0" t="0" r="9525" b="9525"/>
                  <wp:docPr id="10" name="Рисунок 10" descr="http://chervona-kalina.ucoz.com/vixovna/01092012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chervona-kalina.ucoz.com/vixovna/01092012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9925" cy="3114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B2B62" w:rsidRDefault="001B2B62" w:rsidP="001B2B62">
      <w:pPr>
        <w:pStyle w:val="a4"/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0784F" w:rsidRPr="001B2B62" w:rsidRDefault="00B84A9D" w:rsidP="00B84A9D">
      <w:pPr>
        <w:pStyle w:val="a4"/>
        <w:numPr>
          <w:ilvl w:val="0"/>
          <w:numId w:val="4"/>
        </w:num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B2B62">
        <w:rPr>
          <w:rFonts w:ascii="Times New Roman" w:hAnsi="Times New Roman" w:cs="Times New Roman"/>
          <w:b/>
          <w:sz w:val="28"/>
          <w:szCs w:val="28"/>
          <w:lang w:val="uk-UA"/>
        </w:rPr>
        <w:t>Мовознавчий футбол</w:t>
      </w:r>
      <w:r w:rsidR="001B2B62" w:rsidRPr="001B2B6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(слайд 12</w:t>
      </w:r>
      <w:r w:rsidRPr="001B2B62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B84A9D" w:rsidRPr="001B2B62" w:rsidRDefault="00B84A9D" w:rsidP="00B84A9D">
      <w:pPr>
        <w:pStyle w:val="a4"/>
        <w:spacing w:after="0"/>
        <w:rPr>
          <w:rFonts w:ascii="Times New Roman" w:hAnsi="Times New Roman" w:cs="Times New Roman"/>
          <w:sz w:val="28"/>
          <w:szCs w:val="28"/>
        </w:rPr>
      </w:pPr>
      <w:r w:rsidRPr="001B2B62">
        <w:rPr>
          <w:rFonts w:ascii="Times New Roman" w:hAnsi="Times New Roman" w:cs="Times New Roman"/>
          <w:bCs/>
          <w:sz w:val="28"/>
          <w:szCs w:val="28"/>
          <w:lang w:val="uk-UA"/>
        </w:rPr>
        <w:t>1.Що називається прямою мовою?</w:t>
      </w:r>
    </w:p>
    <w:p w:rsidR="00B84A9D" w:rsidRPr="001B2B62" w:rsidRDefault="00B84A9D" w:rsidP="00B84A9D">
      <w:pPr>
        <w:pStyle w:val="a4"/>
        <w:spacing w:after="0"/>
        <w:rPr>
          <w:rFonts w:ascii="Times New Roman" w:hAnsi="Times New Roman" w:cs="Times New Roman"/>
          <w:sz w:val="28"/>
          <w:szCs w:val="28"/>
        </w:rPr>
      </w:pPr>
      <w:r w:rsidRPr="001B2B62">
        <w:rPr>
          <w:rFonts w:ascii="Times New Roman" w:hAnsi="Times New Roman" w:cs="Times New Roman"/>
          <w:bCs/>
          <w:sz w:val="28"/>
          <w:szCs w:val="28"/>
          <w:lang w:val="uk-UA"/>
        </w:rPr>
        <w:t>2.Для чого потрібна пряма мова?</w:t>
      </w:r>
    </w:p>
    <w:p w:rsidR="00B84A9D" w:rsidRPr="001B2B62" w:rsidRDefault="00B84A9D" w:rsidP="00B84A9D">
      <w:pPr>
        <w:pStyle w:val="a4"/>
        <w:spacing w:after="0"/>
        <w:rPr>
          <w:rFonts w:ascii="Times New Roman" w:hAnsi="Times New Roman" w:cs="Times New Roman"/>
          <w:sz w:val="28"/>
          <w:szCs w:val="28"/>
        </w:rPr>
      </w:pPr>
      <w:r w:rsidRPr="001B2B62">
        <w:rPr>
          <w:rFonts w:ascii="Times New Roman" w:hAnsi="Times New Roman" w:cs="Times New Roman"/>
          <w:bCs/>
          <w:sz w:val="28"/>
          <w:szCs w:val="28"/>
          <w:lang w:val="uk-UA"/>
        </w:rPr>
        <w:t>3.Які ж існують способи передачі прямої мови?</w:t>
      </w:r>
    </w:p>
    <w:p w:rsidR="00B84A9D" w:rsidRPr="001B2B62" w:rsidRDefault="00B84A9D" w:rsidP="00B84A9D">
      <w:pPr>
        <w:pStyle w:val="a4"/>
        <w:spacing w:after="0"/>
        <w:rPr>
          <w:rFonts w:ascii="Times New Roman" w:hAnsi="Times New Roman" w:cs="Times New Roman"/>
          <w:sz w:val="28"/>
          <w:szCs w:val="28"/>
        </w:rPr>
      </w:pPr>
      <w:r w:rsidRPr="001B2B62">
        <w:rPr>
          <w:rFonts w:ascii="Times New Roman" w:hAnsi="Times New Roman" w:cs="Times New Roman"/>
          <w:bCs/>
          <w:sz w:val="28"/>
          <w:szCs w:val="28"/>
          <w:lang w:val="uk-UA"/>
        </w:rPr>
        <w:t>4.Яку структуру мають речення  з прямою мовою?</w:t>
      </w:r>
    </w:p>
    <w:p w:rsidR="00B84A9D" w:rsidRPr="001B2B62" w:rsidRDefault="00B84A9D" w:rsidP="00B84A9D">
      <w:pPr>
        <w:pStyle w:val="a4"/>
        <w:spacing w:after="0"/>
        <w:rPr>
          <w:rFonts w:ascii="Times New Roman" w:hAnsi="Times New Roman" w:cs="Times New Roman"/>
          <w:sz w:val="28"/>
          <w:szCs w:val="28"/>
        </w:rPr>
      </w:pPr>
      <w:r w:rsidRPr="001B2B62">
        <w:rPr>
          <w:rFonts w:ascii="Times New Roman" w:hAnsi="Times New Roman" w:cs="Times New Roman"/>
          <w:bCs/>
          <w:sz w:val="28"/>
          <w:szCs w:val="28"/>
          <w:lang w:val="uk-UA"/>
        </w:rPr>
        <w:t>5.Які розділові знаки використовуються при прямій мові?</w:t>
      </w:r>
    </w:p>
    <w:p w:rsidR="00B84A9D" w:rsidRPr="005B0084" w:rsidRDefault="001B2B62" w:rsidP="001B2B62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B0084">
        <w:rPr>
          <w:rFonts w:ascii="Times New Roman" w:hAnsi="Times New Roman" w:cs="Times New Roman"/>
          <w:b/>
          <w:sz w:val="28"/>
          <w:szCs w:val="28"/>
          <w:lang w:val="uk-UA"/>
        </w:rPr>
        <w:t>У. Підсумок уроку. Рефлексія</w:t>
      </w:r>
    </w:p>
    <w:p w:rsidR="001B2B62" w:rsidRDefault="005B0084" w:rsidP="001B2B6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1. М</w:t>
      </w:r>
      <w:r w:rsidR="001B2B62" w:rsidRPr="005B0084">
        <w:rPr>
          <w:rFonts w:ascii="Times New Roman" w:hAnsi="Times New Roman" w:cs="Times New Roman"/>
          <w:b/>
          <w:sz w:val="28"/>
          <w:szCs w:val="28"/>
          <w:lang w:val="uk-UA"/>
        </w:rPr>
        <w:t>етод</w:t>
      </w:r>
      <w:r w:rsidR="001B2B62">
        <w:rPr>
          <w:rFonts w:ascii="Times New Roman" w:hAnsi="Times New Roman" w:cs="Times New Roman"/>
          <w:sz w:val="28"/>
          <w:szCs w:val="28"/>
          <w:lang w:val="uk-UA"/>
        </w:rPr>
        <w:t xml:space="preserve"> «Незакінчене речення»</w:t>
      </w:r>
    </w:p>
    <w:p w:rsidR="00000000" w:rsidRPr="001B2B62" w:rsidRDefault="005B0084" w:rsidP="001B2B62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B2B62">
        <w:rPr>
          <w:rFonts w:ascii="Times New Roman" w:hAnsi="Times New Roman" w:cs="Times New Roman"/>
          <w:sz w:val="28"/>
          <w:szCs w:val="28"/>
          <w:lang w:val="uk-UA"/>
        </w:rPr>
        <w:lastRenderedPageBreak/>
        <w:t>Я розумію…</w:t>
      </w:r>
    </w:p>
    <w:p w:rsidR="00000000" w:rsidRPr="001B2B62" w:rsidRDefault="005B0084" w:rsidP="001B2B62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B2B62">
        <w:rPr>
          <w:rFonts w:ascii="Times New Roman" w:hAnsi="Times New Roman" w:cs="Times New Roman"/>
          <w:sz w:val="28"/>
          <w:szCs w:val="28"/>
          <w:lang w:val="uk-UA"/>
        </w:rPr>
        <w:t xml:space="preserve"> Найбільші труднощі відчувалися, </w:t>
      </w:r>
    </w:p>
    <w:p w:rsidR="001B2B62" w:rsidRPr="001B2B62" w:rsidRDefault="001B2B62" w:rsidP="001B2B6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B2B62">
        <w:rPr>
          <w:rFonts w:ascii="Times New Roman" w:hAnsi="Times New Roman" w:cs="Times New Roman"/>
          <w:sz w:val="28"/>
          <w:szCs w:val="28"/>
          <w:lang w:val="uk-UA"/>
        </w:rPr>
        <w:t xml:space="preserve">       коли…</w:t>
      </w:r>
    </w:p>
    <w:p w:rsidR="001B2B62" w:rsidRPr="001B2B62" w:rsidRDefault="001B2B62" w:rsidP="001B2B6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B2B62">
        <w:rPr>
          <w:rFonts w:ascii="Times New Roman" w:hAnsi="Times New Roman" w:cs="Times New Roman"/>
          <w:sz w:val="28"/>
          <w:szCs w:val="28"/>
          <w:lang w:val="uk-UA"/>
        </w:rPr>
        <w:t xml:space="preserve">              -Я не вмів(ла), а тепер вмію…</w:t>
      </w:r>
    </w:p>
    <w:p w:rsidR="001B2B62" w:rsidRPr="001B2B62" w:rsidRDefault="001B2B62" w:rsidP="001B2B62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5B0084">
        <w:rPr>
          <w:rFonts w:ascii="Times New Roman" w:hAnsi="Times New Roman" w:cs="Times New Roman"/>
          <w:b/>
          <w:sz w:val="28"/>
          <w:szCs w:val="28"/>
          <w:lang w:val="uk-UA"/>
        </w:rPr>
        <w:t>2. Д/З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End w:id="0"/>
      <w:r w:rsidRPr="001B2B62">
        <w:rPr>
          <w:rFonts w:ascii="Times New Roman" w:hAnsi="Times New Roman" w:cs="Times New Roman"/>
          <w:bCs/>
          <w:iCs/>
          <w:sz w:val="28"/>
          <w:szCs w:val="28"/>
          <w:lang w:val="uk-UA"/>
        </w:rPr>
        <w:t>Скласти невелику розповідь</w:t>
      </w:r>
    </w:p>
    <w:p w:rsidR="001B2B62" w:rsidRPr="001B2B62" w:rsidRDefault="001B2B62" w:rsidP="001B2B6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B2B62">
        <w:rPr>
          <w:rFonts w:ascii="Times New Roman" w:hAnsi="Times New Roman" w:cs="Times New Roman"/>
          <w:bCs/>
          <w:iCs/>
          <w:sz w:val="28"/>
          <w:szCs w:val="28"/>
          <w:lang w:val="uk-UA"/>
        </w:rPr>
        <w:t>( 6-7 речень ) на тему: “Свято Миколая прийшло в нашу родину”</w:t>
      </w:r>
    </w:p>
    <w:p w:rsidR="001B2B62" w:rsidRPr="001B2B62" w:rsidRDefault="001B2B62" w:rsidP="001B2B6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B2B62">
        <w:rPr>
          <w:rFonts w:ascii="Times New Roman" w:hAnsi="Times New Roman" w:cs="Times New Roman"/>
          <w:bCs/>
          <w:iCs/>
          <w:sz w:val="28"/>
          <w:szCs w:val="28"/>
          <w:lang w:val="uk-UA"/>
        </w:rPr>
        <w:t>(з використанням  прямої мови)</w:t>
      </w:r>
    </w:p>
    <w:p w:rsidR="001B2B62" w:rsidRPr="001B2B62" w:rsidRDefault="001B2B62" w:rsidP="001B2B6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sectPr w:rsidR="001B2B62" w:rsidRPr="001B2B62" w:rsidSect="008C0CD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yriad Pro">
    <w:panose1 w:val="00000000000000000000"/>
    <w:charset w:val="00"/>
    <w:family w:val="swiss"/>
    <w:notTrueType/>
    <w:pitch w:val="variable"/>
    <w:sig w:usb0="00000287" w:usb1="00000000" w:usb2="00000000" w:usb3="00000000" w:csb0="0000009F" w:csb1="00000000"/>
  </w:font>
  <w:font w:name="Minion Pro">
    <w:panose1 w:val="00000000000000000000"/>
    <w:charset w:val="00"/>
    <w:family w:val="roman"/>
    <w:notTrueType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2F33"/>
    <w:multiLevelType w:val="hybridMultilevel"/>
    <w:tmpl w:val="1C3A22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D368B8"/>
    <w:multiLevelType w:val="hybridMultilevel"/>
    <w:tmpl w:val="3EC2F144"/>
    <w:lvl w:ilvl="0" w:tplc="41769A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B627EA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CE2D4E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5761EB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56EA74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A0EC06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05E725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980430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FE86FD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F8C0DC3"/>
    <w:multiLevelType w:val="hybridMultilevel"/>
    <w:tmpl w:val="2884CDE8"/>
    <w:lvl w:ilvl="0" w:tplc="D2B03592">
      <w:start w:val="1"/>
      <w:numFmt w:val="decimal"/>
      <w:lvlText w:val="%1."/>
      <w:lvlJc w:val="left"/>
      <w:pPr>
        <w:ind w:left="720" w:hanging="360"/>
      </w:pPr>
      <w:rPr>
        <w:rFonts w:hint="default"/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6D710C"/>
    <w:multiLevelType w:val="hybridMultilevel"/>
    <w:tmpl w:val="C036609C"/>
    <w:lvl w:ilvl="0" w:tplc="04190009">
      <w:start w:val="1"/>
      <w:numFmt w:val="bullet"/>
      <w:lvlText w:val=""/>
      <w:lvlJc w:val="left"/>
      <w:pPr>
        <w:ind w:left="64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4">
    <w:nsid w:val="25B83018"/>
    <w:multiLevelType w:val="hybridMultilevel"/>
    <w:tmpl w:val="B338E7B0"/>
    <w:lvl w:ilvl="0" w:tplc="CB725B6C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A2A23FD"/>
    <w:multiLevelType w:val="hybridMultilevel"/>
    <w:tmpl w:val="C12AF940"/>
    <w:lvl w:ilvl="0" w:tplc="871A5F3A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90A"/>
    <w:rsid w:val="001B2B62"/>
    <w:rsid w:val="004632D2"/>
    <w:rsid w:val="005B0084"/>
    <w:rsid w:val="0070784F"/>
    <w:rsid w:val="0077270A"/>
    <w:rsid w:val="007A19F5"/>
    <w:rsid w:val="007D04B3"/>
    <w:rsid w:val="008C0CDD"/>
    <w:rsid w:val="009177D0"/>
    <w:rsid w:val="009E3D8C"/>
    <w:rsid w:val="00B84A9D"/>
    <w:rsid w:val="00D1367F"/>
    <w:rsid w:val="00D1490A"/>
    <w:rsid w:val="00D23666"/>
    <w:rsid w:val="00F16949"/>
    <w:rsid w:val="00F61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CB5B4D-5D6B-414F-95D7-27283F45F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177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23666"/>
    <w:pPr>
      <w:ind w:left="720"/>
      <w:contextualSpacing/>
    </w:pPr>
  </w:style>
  <w:style w:type="paragraph" w:customStyle="1" w:styleId="Etappodpunkt">
    <w:name w:val="Etap podpunkt"/>
    <w:basedOn w:val="a"/>
    <w:next w:val="Text"/>
    <w:link w:val="Etappodpunkt0"/>
    <w:rsid w:val="00D23666"/>
    <w:pPr>
      <w:widowControl w:val="0"/>
      <w:tabs>
        <w:tab w:val="left" w:pos="227"/>
        <w:tab w:val="left" w:pos="680"/>
        <w:tab w:val="left" w:pos="964"/>
      </w:tabs>
      <w:autoSpaceDE w:val="0"/>
      <w:autoSpaceDN w:val="0"/>
      <w:adjustRightInd w:val="0"/>
      <w:spacing w:after="0" w:line="360" w:lineRule="auto"/>
      <w:ind w:left="567" w:hanging="340"/>
      <w:textAlignment w:val="center"/>
    </w:pPr>
    <w:rPr>
      <w:rFonts w:ascii="Times New Roman" w:eastAsia="Times New Roman" w:hAnsi="Times New Roman" w:cs="Myriad Pro"/>
      <w:b/>
      <w:bCs/>
      <w:color w:val="000000"/>
      <w:sz w:val="24"/>
      <w:lang w:val="uk-UA" w:eastAsia="ru-RU"/>
    </w:rPr>
  </w:style>
  <w:style w:type="paragraph" w:customStyle="1" w:styleId="Text">
    <w:name w:val="Text"/>
    <w:basedOn w:val="a"/>
    <w:link w:val="Text0"/>
    <w:rsid w:val="00D23666"/>
    <w:pPr>
      <w:widowControl w:val="0"/>
      <w:tabs>
        <w:tab w:val="left" w:pos="964"/>
      </w:tabs>
      <w:autoSpaceDE w:val="0"/>
      <w:autoSpaceDN w:val="0"/>
      <w:adjustRightInd w:val="0"/>
      <w:spacing w:after="0" w:line="360" w:lineRule="auto"/>
      <w:ind w:firstLine="567"/>
      <w:jc w:val="both"/>
      <w:textAlignment w:val="center"/>
    </w:pPr>
    <w:rPr>
      <w:rFonts w:ascii="Times New Roman" w:eastAsia="Times New Roman" w:hAnsi="Times New Roman" w:cs="Minion Pro"/>
      <w:color w:val="000000"/>
      <w:sz w:val="24"/>
      <w:lang w:val="uk-UA" w:eastAsia="ru-RU"/>
    </w:rPr>
  </w:style>
  <w:style w:type="character" w:customStyle="1" w:styleId="Italic">
    <w:name w:val="Italic"/>
    <w:rsid w:val="00D23666"/>
    <w:rPr>
      <w:rFonts w:ascii="Times New Roman" w:hAnsi="Times New Roman" w:cs="Minion Pro"/>
      <w:i/>
      <w:iCs/>
      <w:w w:val="100"/>
    </w:rPr>
  </w:style>
  <w:style w:type="character" w:customStyle="1" w:styleId="Text0">
    <w:name w:val="Text Знак"/>
    <w:link w:val="Text"/>
    <w:rsid w:val="00D23666"/>
    <w:rPr>
      <w:rFonts w:ascii="Times New Roman" w:eastAsia="Times New Roman" w:hAnsi="Times New Roman" w:cs="Minion Pro"/>
      <w:color w:val="000000"/>
      <w:sz w:val="24"/>
      <w:lang w:val="uk-UA" w:eastAsia="ru-RU"/>
    </w:rPr>
  </w:style>
  <w:style w:type="character" w:customStyle="1" w:styleId="Etappodpunkt0">
    <w:name w:val="Etap podpunkt Знак"/>
    <w:basedOn w:val="a0"/>
    <w:link w:val="Etappodpunkt"/>
    <w:rsid w:val="00D23666"/>
    <w:rPr>
      <w:rFonts w:ascii="Times New Roman" w:eastAsia="Times New Roman" w:hAnsi="Times New Roman" w:cs="Myriad Pro"/>
      <w:b/>
      <w:bCs/>
      <w:color w:val="000000"/>
      <w:sz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80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4</Pages>
  <Words>569</Words>
  <Characters>3247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2016-12-20T13:16:00Z</dcterms:created>
  <dcterms:modified xsi:type="dcterms:W3CDTF">2016-12-20T15:55:00Z</dcterms:modified>
</cp:coreProperties>
</file>