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7F" w:rsidRPr="00ED007F" w:rsidRDefault="00ED007F" w:rsidP="00ED007F">
      <w:pPr>
        <w:ind w:left="709"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ED007F">
        <w:rPr>
          <w:rFonts w:ascii="Times New Roman" w:hAnsi="Times New Roman" w:cs="Times New Roman"/>
          <w:b/>
          <w:sz w:val="28"/>
          <w:szCs w:val="28"/>
        </w:rPr>
        <w:t xml:space="preserve">ЧИСЛА </w:t>
      </w:r>
      <w:r w:rsidRPr="00ED007F">
        <w:rPr>
          <w:rFonts w:ascii="Times New Roman" w:hAnsi="Times New Roman" w:cs="Times New Roman"/>
          <w:b/>
          <w:sz w:val="28"/>
          <w:szCs w:val="28"/>
          <w:lang w:val="uk-UA"/>
        </w:rPr>
        <w:t>ФІБОНАЧЧІ</w:t>
      </w:r>
    </w:p>
    <w:bookmarkEnd w:id="0"/>
    <w:p w:rsidR="00553420" w:rsidRDefault="00A03289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53420">
        <w:rPr>
          <w:rFonts w:ascii="Times New Roman" w:hAnsi="Times New Roman" w:cs="Times New Roman"/>
          <w:sz w:val="28"/>
          <w:szCs w:val="28"/>
        </w:rPr>
        <w:t xml:space="preserve">Леонардо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ізанський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(1175-1250) — перший великий математик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середньовічної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прізвиськом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купцем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Леонардо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подорожував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ним.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отримав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допомогли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подальшій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ознайомився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досягненнями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античних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індійських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математиків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арабському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перекладі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53420" w:rsidRDefault="00A03289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5342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засвоєних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написав ряд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математичних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трактатів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«Книга про абаку» яка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майже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арифметичні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алгебраїчні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того часу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Фіббоначі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показує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перевагу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десяткової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римською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Числа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елементи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нескінченної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числової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ідовності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: 1, 1, 2, 3, 5, 8, 13, 21, 34, 55, 89, 144, ..., 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наступне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попередніх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Як правило,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записується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послідовність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формулою: F0 = 0, F1 = 1,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Fn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= Fn-1 + Fn-2, n ≥ 2. </w:t>
      </w:r>
    </w:p>
    <w:p w:rsidR="00553420" w:rsidRDefault="00A03289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числову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послідовність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відкрив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випадково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намагався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1202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практичну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задачу про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Хтось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помістив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якомусь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місці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захищеному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боків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боків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стіною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дізнатися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народиться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природа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виробляє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пару, 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народжують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кролики з другого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місяця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вир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ішенні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врахував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кроликів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породжує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пари, 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гине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Так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з'явилася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ідовність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чисел: 1, 1, 2, 3, 5, 8, 13, 21, ... 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ідовності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наступне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попередніх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назвали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послідовністю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>.</w:t>
      </w:r>
      <w:r w:rsidR="00EF30C2" w:rsidRPr="00553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0C2" w:rsidRPr="00553420" w:rsidRDefault="00EF30C2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Соняшники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відмінними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прикладами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тому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насіння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квітки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організовані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два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набори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спіралей-короткі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йдуть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годинниковою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стрілкою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центру, і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довші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годинникової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стрілки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ідовно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то,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мабуть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знайдуться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числа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Послідовність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поділі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гілок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дерева.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стовбур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рости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до тих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ір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не створить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гілку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Поті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один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стебел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розгалужується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 два, в той час як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спокою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картина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розгалуження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повторюється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кожного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стебел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Коренева система і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водорості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демонструють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закономірність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Ось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прикладів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природі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Не дивно,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спіральні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галактики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слідують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знайомій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схемі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Чумацький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Шлях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спіральних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рукавів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представляє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логарифмічну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близько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градусів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Є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прикладів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ідношень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частин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послідовності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рука і,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кістки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пальця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ожна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кістка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вказівного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пальця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кінчика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підстави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зап'ястя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lastRenderedPageBreak/>
        <w:t>попередньої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приблизно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коефіцієнт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1,618,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числам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2, 3, 5 і 8. Числа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342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фотографії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мистецтві</w:t>
      </w:r>
      <w:proofErr w:type="spellEnd"/>
    </w:p>
    <w:p w:rsidR="000D0E9C" w:rsidRPr="00553420" w:rsidRDefault="00EF30C2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42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фотографії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сітка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phi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) є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інтерполяцією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Фібоначчі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фундаментальним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методом для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приємної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композиції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кадрі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Мета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вирівняти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об'єкт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лініях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створеним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спіраллю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роздільника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правильного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відчуття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кадру.</w:t>
      </w:r>
      <w:r w:rsidR="00485E21"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C3D5C" w:rsidRPr="00553420" w:rsidRDefault="00485E21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534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Золотий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перетин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проявляється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чудових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3420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553420">
        <w:rPr>
          <w:rFonts w:ascii="Times New Roman" w:hAnsi="Times New Roman" w:cs="Times New Roman"/>
          <w:sz w:val="28"/>
          <w:szCs w:val="28"/>
        </w:rPr>
        <w:t>ітектурних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творах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всієї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людстваПринцип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«золотого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перетину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» греки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використовували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будівництві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Парфенона,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єгиптяни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Великої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піраміди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20">
        <w:rPr>
          <w:rFonts w:ascii="Times New Roman" w:hAnsi="Times New Roman" w:cs="Times New Roman"/>
          <w:sz w:val="28"/>
          <w:szCs w:val="28"/>
        </w:rPr>
        <w:t>Гізі</w:t>
      </w:r>
      <w:proofErr w:type="spellEnd"/>
      <w:r w:rsidRPr="00553420">
        <w:rPr>
          <w:rFonts w:ascii="Times New Roman" w:hAnsi="Times New Roman" w:cs="Times New Roman"/>
          <w:sz w:val="28"/>
          <w:szCs w:val="28"/>
        </w:rPr>
        <w:t xml:space="preserve">. </w:t>
      </w:r>
      <w:r w:rsidR="006C3D5C" w:rsidRPr="00553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3D5C" w:rsidRPr="00553420">
        <w:rPr>
          <w:rStyle w:val="text6"/>
          <w:rFonts w:ascii="Times New Roman" w:hAnsi="Times New Roman" w:cs="Times New Roman"/>
          <w:color w:val="000000" w:themeColor="text1"/>
          <w:sz w:val="28"/>
          <w:szCs w:val="28"/>
        </w:rPr>
        <w:t>Золотий</w:t>
      </w:r>
      <w:proofErr w:type="spellEnd"/>
      <w:r w:rsidR="006C3D5C" w:rsidRPr="00553420">
        <w:rPr>
          <w:rStyle w:val="text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Style w:val="text6"/>
          <w:rFonts w:ascii="Times New Roman" w:hAnsi="Times New Roman" w:cs="Times New Roman"/>
          <w:color w:val="000000" w:themeColor="text1"/>
          <w:sz w:val="28"/>
          <w:szCs w:val="28"/>
        </w:rPr>
        <w:t>перетин</w:t>
      </w:r>
      <w:proofErr w:type="spellEnd"/>
      <w:r w:rsidR="006C3D5C" w:rsidRPr="00553420">
        <w:rPr>
          <w:rStyle w:val="text6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таке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пропорційне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ділення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відрізка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нерівні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частини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якому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весь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відрізок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відноситься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більшої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частини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 сама велика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частина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відноситься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меншої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або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іншими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словами,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менший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</w:t>
      </w:r>
      <w:proofErr w:type="gram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др</w:t>
      </w:r>
      <w:proofErr w:type="gram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ізок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відноситься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більшого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більший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всього</w:t>
      </w:r>
      <w:proofErr w:type="spellEnd"/>
      <w:r w:rsidR="006C3D5C" w:rsidRPr="005534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5E21" w:rsidRPr="00553420" w:rsidRDefault="00485E21" w:rsidP="00553420">
      <w:pPr>
        <w:ind w:left="709"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485E21" w:rsidRPr="00553420" w:rsidSect="00A03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78"/>
    <w:rsid w:val="000D0E9C"/>
    <w:rsid w:val="00485E21"/>
    <w:rsid w:val="00553420"/>
    <w:rsid w:val="006C3D5C"/>
    <w:rsid w:val="00A03289"/>
    <w:rsid w:val="00E17B78"/>
    <w:rsid w:val="00ED007F"/>
    <w:rsid w:val="00EF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6">
    <w:name w:val="text_6"/>
    <w:basedOn w:val="a0"/>
    <w:rsid w:val="006C3D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6">
    <w:name w:val="text_6"/>
    <w:basedOn w:val="a0"/>
    <w:rsid w:val="006C3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Intel</cp:lastModifiedBy>
  <cp:revision>6</cp:revision>
  <cp:lastPrinted>2019-06-27T09:36:00Z</cp:lastPrinted>
  <dcterms:created xsi:type="dcterms:W3CDTF">2019-03-18T19:42:00Z</dcterms:created>
  <dcterms:modified xsi:type="dcterms:W3CDTF">2019-06-27T09:36:00Z</dcterms:modified>
</cp:coreProperties>
</file>