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ADB" w:rsidRPr="006C5ADB" w:rsidRDefault="005955B2" w:rsidP="006C5ADB">
      <w:pPr>
        <w:pStyle w:val="1"/>
        <w:ind w:left="-142"/>
        <w:jc w:val="center"/>
        <w:rPr>
          <w:rFonts w:ascii="Times New Roman" w:eastAsia="Times New Roman" w:hAnsi="Times New Roman" w:cs="Times New Roman"/>
          <w:bCs w:val="0"/>
          <w:color w:val="auto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-1211210</wp:posOffset>
            </wp:positionH>
            <wp:positionV relativeFrom="paragraph">
              <wp:posOffset>-450215</wp:posOffset>
            </wp:positionV>
            <wp:extent cx="7705582" cy="10754436"/>
            <wp:effectExtent l="19050" t="0" r="0" b="0"/>
            <wp:wrapNone/>
            <wp:docPr id="20" name="Picture 2" descr="Картинки по запросу &quot;фон для презентаці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Картинки по запросу &quot;фон для презентацій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057" cy="1074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5ADB">
        <w:rPr>
          <w:lang w:val="uk-UA"/>
        </w:rPr>
        <w:tab/>
      </w:r>
      <w:r w:rsidR="006C5ADB" w:rsidRPr="006C5ADB">
        <w:rPr>
          <w:rFonts w:ascii="Times New Roman" w:eastAsia="Times New Roman" w:hAnsi="Times New Roman" w:cs="Times New Roman"/>
          <w:bCs w:val="0"/>
          <w:color w:val="auto"/>
          <w:lang w:val="uk-UA"/>
        </w:rPr>
        <w:t>ДЕРЖАВНИЙ НАВЧАЛЬНИЙ ЗАКЛАД</w:t>
      </w:r>
    </w:p>
    <w:p w:rsidR="006C5ADB" w:rsidRPr="006C5ADB" w:rsidRDefault="006C5ADB" w:rsidP="006C5ADB">
      <w:pPr>
        <w:keepNext/>
        <w:spacing w:after="0" w:line="240" w:lineRule="auto"/>
        <w:ind w:left="-14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C5AD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«КУП’ЯНСЬКИЙ РЕГІОНАЛЬНИЙ ЦЕНТР ПРОФЕСІЙНОЇ ОСВІТИ»</w:t>
      </w:r>
    </w:p>
    <w:p w:rsidR="00FC29A9" w:rsidRDefault="00FC29A9" w:rsidP="006C5ADB">
      <w:pPr>
        <w:tabs>
          <w:tab w:val="left" w:pos="3360"/>
        </w:tabs>
        <w:rPr>
          <w:lang w:val="uk-UA"/>
        </w:rPr>
      </w:pPr>
    </w:p>
    <w:p w:rsidR="00FC29A9" w:rsidRDefault="00FC29A9">
      <w:pPr>
        <w:rPr>
          <w:lang w:val="uk-UA"/>
        </w:rPr>
      </w:pPr>
    </w:p>
    <w:p w:rsidR="00951605" w:rsidRDefault="00951605">
      <w:pPr>
        <w:rPr>
          <w:lang w:val="uk-UA"/>
        </w:rPr>
      </w:pPr>
    </w:p>
    <w:p w:rsidR="00FC29A9" w:rsidRDefault="00FC29A9">
      <w:pPr>
        <w:rPr>
          <w:lang w:val="uk-UA"/>
        </w:rPr>
      </w:pPr>
    </w:p>
    <w:p w:rsidR="00FC29A9" w:rsidRPr="000F074F" w:rsidRDefault="00FC29A9" w:rsidP="00397051">
      <w:pPr>
        <w:jc w:val="center"/>
        <w:rPr>
          <w:rFonts w:ascii="Times New Roman" w:hAnsi="Times New Roman" w:cs="Times New Roman"/>
        </w:rPr>
      </w:pPr>
    </w:p>
    <w:p w:rsidR="00FC29A9" w:rsidRPr="000F074F" w:rsidRDefault="00FC29A9" w:rsidP="00FC29A9">
      <w:pPr>
        <w:spacing w:after="0"/>
        <w:rPr>
          <w:rFonts w:ascii="Times New Roman" w:hAnsi="Times New Roman" w:cs="Times New Roman"/>
          <w:lang w:val="uk-UA"/>
        </w:rPr>
      </w:pPr>
    </w:p>
    <w:p w:rsidR="00FC29A9" w:rsidRPr="000F074F" w:rsidRDefault="00FC29A9" w:rsidP="00FC29A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0F074F">
        <w:rPr>
          <w:rFonts w:ascii="Times New Roman" w:hAnsi="Times New Roman" w:cs="Times New Roman"/>
          <w:b/>
          <w:sz w:val="44"/>
          <w:szCs w:val="44"/>
          <w:lang w:val="uk-UA"/>
        </w:rPr>
        <w:t>МЕТОДИЧНА РОЗРОБКА</w:t>
      </w:r>
    </w:p>
    <w:p w:rsidR="00FC29A9" w:rsidRPr="000F074F" w:rsidRDefault="00EC6A8C" w:rsidP="00FC29A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t>УРОКУ ВИРОБНИЧ</w:t>
      </w:r>
      <w:r w:rsidR="00FC29A9" w:rsidRPr="000F074F">
        <w:rPr>
          <w:rFonts w:ascii="Times New Roman" w:hAnsi="Times New Roman" w:cs="Times New Roman"/>
          <w:b/>
          <w:sz w:val="44"/>
          <w:szCs w:val="44"/>
          <w:lang w:val="uk-UA"/>
        </w:rPr>
        <w:t>ОГО НАВЧАННЯ</w:t>
      </w:r>
    </w:p>
    <w:p w:rsidR="00FC29A9" w:rsidRDefault="00FC29A9" w:rsidP="00FC29A9">
      <w:pPr>
        <w:spacing w:after="0"/>
        <w:jc w:val="center"/>
        <w:rPr>
          <w:rFonts w:ascii="Times New Roman" w:hAnsi="Times New Roman" w:cs="Times New Roman"/>
          <w:lang w:val="uk-UA"/>
        </w:rPr>
      </w:pPr>
    </w:p>
    <w:p w:rsidR="000B30AB" w:rsidRPr="000F074F" w:rsidRDefault="000B30AB" w:rsidP="00FC29A9">
      <w:pPr>
        <w:spacing w:after="0"/>
        <w:jc w:val="center"/>
        <w:rPr>
          <w:rFonts w:ascii="Times New Roman" w:hAnsi="Times New Roman" w:cs="Times New Roman"/>
          <w:lang w:val="uk-UA"/>
        </w:rPr>
      </w:pPr>
    </w:p>
    <w:p w:rsidR="00FC29A9" w:rsidRPr="000F074F" w:rsidRDefault="00FC29A9" w:rsidP="00FC29A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0F074F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 професії: </w:t>
      </w:r>
      <w:r w:rsidRPr="000F074F">
        <w:rPr>
          <w:rFonts w:ascii="Times New Roman" w:hAnsi="Times New Roman" w:cs="Times New Roman"/>
          <w:sz w:val="32"/>
          <w:szCs w:val="32"/>
          <w:lang w:val="uk-UA"/>
        </w:rPr>
        <w:t>«Верстатник широкого профілю»</w:t>
      </w:r>
    </w:p>
    <w:p w:rsidR="00FC29A9" w:rsidRPr="000F074F" w:rsidRDefault="00FC29A9" w:rsidP="00FC29A9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F074F">
        <w:rPr>
          <w:rFonts w:ascii="Times New Roman" w:hAnsi="Times New Roman" w:cs="Times New Roman"/>
          <w:b/>
          <w:sz w:val="32"/>
          <w:szCs w:val="32"/>
          <w:lang w:val="uk-UA"/>
        </w:rPr>
        <w:t>рівень кваліфікації: ІІ розряд</w:t>
      </w:r>
    </w:p>
    <w:p w:rsidR="00FC29A9" w:rsidRPr="000F074F" w:rsidRDefault="00FC29A9" w:rsidP="00FC29A9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C29A9" w:rsidRPr="000F074F" w:rsidRDefault="00FC29A9" w:rsidP="00FC29A9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F074F">
        <w:rPr>
          <w:rFonts w:ascii="Times New Roman" w:hAnsi="Times New Roman" w:cs="Times New Roman"/>
          <w:b/>
          <w:sz w:val="32"/>
          <w:szCs w:val="32"/>
          <w:lang w:val="uk-UA"/>
        </w:rPr>
        <w:t>І курс навчання</w:t>
      </w:r>
    </w:p>
    <w:p w:rsidR="00FC29A9" w:rsidRPr="000F074F" w:rsidRDefault="00FC29A9" w:rsidP="00FC29A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FC29A9" w:rsidRPr="000F074F" w:rsidRDefault="00FC29A9" w:rsidP="00FC29A9">
      <w:pPr>
        <w:spacing w:after="0"/>
        <w:ind w:left="5103" w:hanging="5103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F074F">
        <w:rPr>
          <w:rFonts w:ascii="Times New Roman" w:hAnsi="Times New Roman" w:cs="Times New Roman"/>
          <w:b/>
          <w:sz w:val="32"/>
          <w:szCs w:val="32"/>
          <w:lang w:val="uk-UA"/>
        </w:rPr>
        <w:t>Навчальний модуль: ВШП 2.1 - Оброблення поверхонь деталей на токарних верстатах</w:t>
      </w:r>
    </w:p>
    <w:p w:rsidR="00FC29A9" w:rsidRPr="000F074F" w:rsidRDefault="00FC29A9" w:rsidP="00FC29A9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C29A9" w:rsidRPr="000F074F" w:rsidRDefault="00FC29A9" w:rsidP="00FC29A9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F074F">
        <w:rPr>
          <w:rFonts w:ascii="Times New Roman" w:hAnsi="Times New Roman" w:cs="Times New Roman"/>
          <w:b/>
          <w:sz w:val="32"/>
          <w:szCs w:val="32"/>
          <w:lang w:val="uk-UA"/>
        </w:rPr>
        <w:t>Компетентність: ВШП 2.1.2 - Обробка циліндричних отворів</w:t>
      </w:r>
    </w:p>
    <w:p w:rsidR="00FC29A9" w:rsidRPr="000F074F" w:rsidRDefault="00FC29A9" w:rsidP="00FC29A9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C29A9" w:rsidRPr="000F074F" w:rsidRDefault="000B30AB" w:rsidP="00FC29A9">
      <w:pPr>
        <w:spacing w:after="0"/>
        <w:ind w:left="2268" w:hanging="2268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Тема уроку: - </w:t>
      </w:r>
      <w:r w:rsidR="00FC29A9" w:rsidRPr="000F074F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Підбір, встановлення та кріплення свердел у свердлувальних патронах, та </w:t>
      </w:r>
      <w:proofErr w:type="spellStart"/>
      <w:r w:rsidR="00FC29A9" w:rsidRPr="000F074F">
        <w:rPr>
          <w:rFonts w:ascii="Times New Roman" w:hAnsi="Times New Roman" w:cs="Times New Roman"/>
          <w:b/>
          <w:sz w:val="32"/>
          <w:szCs w:val="32"/>
          <w:lang w:val="uk-UA"/>
        </w:rPr>
        <w:t>пінолі</w:t>
      </w:r>
      <w:proofErr w:type="spellEnd"/>
      <w:r w:rsidR="00FC29A9" w:rsidRPr="000F074F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задньої бабки. Центрування.</w:t>
      </w:r>
    </w:p>
    <w:p w:rsidR="00FC29A9" w:rsidRPr="000F074F" w:rsidRDefault="00FC29A9" w:rsidP="00FC29A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30AB" w:rsidRDefault="00FC29A9" w:rsidP="00FC29A9">
      <w:pPr>
        <w:pStyle w:val="ac"/>
        <w:spacing w:before="86" w:beforeAutospacing="0" w:after="0" w:afterAutospacing="0"/>
        <w:ind w:left="547" w:hanging="54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</w:p>
    <w:p w:rsidR="000B30AB" w:rsidRDefault="000B30AB" w:rsidP="00FC29A9">
      <w:pPr>
        <w:pStyle w:val="ac"/>
        <w:spacing w:before="86" w:beforeAutospacing="0" w:after="0" w:afterAutospacing="0"/>
        <w:ind w:left="547" w:hanging="547"/>
        <w:jc w:val="center"/>
        <w:rPr>
          <w:b/>
          <w:sz w:val="28"/>
          <w:szCs w:val="28"/>
          <w:lang w:val="uk-UA"/>
        </w:rPr>
      </w:pPr>
    </w:p>
    <w:p w:rsidR="00FC29A9" w:rsidRPr="000F7C57" w:rsidRDefault="00FC29A9" w:rsidP="00FC29A9">
      <w:pPr>
        <w:pStyle w:val="ac"/>
        <w:spacing w:before="86" w:beforeAutospacing="0" w:after="0" w:afterAutospacing="0"/>
        <w:jc w:val="center"/>
        <w:rPr>
          <w:b/>
          <w:sz w:val="28"/>
          <w:szCs w:val="28"/>
        </w:rPr>
      </w:pPr>
      <w:r w:rsidRPr="000F7C57">
        <w:rPr>
          <w:rFonts w:eastAsia="+mn-ea"/>
          <w:b/>
          <w:bCs/>
          <w:color w:val="000000"/>
          <w:kern w:val="24"/>
          <w:sz w:val="28"/>
          <w:szCs w:val="28"/>
          <w:lang w:val="uk-UA"/>
        </w:rPr>
        <w:t>Виконала майстер виробничого навчання</w:t>
      </w:r>
    </w:p>
    <w:p w:rsidR="00397051" w:rsidRPr="00042B1A" w:rsidRDefault="00FC29A9" w:rsidP="00951605">
      <w:pPr>
        <w:spacing w:after="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uk-UA"/>
        </w:rPr>
      </w:pPr>
      <w:proofErr w:type="spellStart"/>
      <w:r w:rsidRPr="00042B1A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uk-UA"/>
        </w:rPr>
        <w:t>Лежнюк</w:t>
      </w:r>
      <w:proofErr w:type="spellEnd"/>
      <w:r w:rsidRPr="00042B1A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uk-UA"/>
        </w:rPr>
        <w:t xml:space="preserve"> Галина Василівна</w:t>
      </w:r>
    </w:p>
    <w:p w:rsidR="00397051" w:rsidRDefault="00397051" w:rsidP="009516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1FA5" w:rsidRDefault="00031FA5" w:rsidP="009516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7A93" w:rsidRPr="00807A93" w:rsidRDefault="00031FA5" w:rsidP="008A56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2021</w:t>
      </w:r>
    </w:p>
    <w:p w:rsidR="00807A93" w:rsidRDefault="00807A93" w:rsidP="008A5650">
      <w:pPr>
        <w:spacing w:after="0"/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31FA5" w:rsidRDefault="00951605" w:rsidP="004E53F9">
      <w:pPr>
        <w:shd w:val="clear" w:color="auto" w:fill="FFFFFF" w:themeFill="background1"/>
        <w:tabs>
          <w:tab w:val="left" w:pos="1260"/>
          <w:tab w:val="left" w:pos="6649"/>
          <w:tab w:val="left" w:pos="685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2760E3">
        <w:rPr>
          <w:rFonts w:ascii="Times New Roman" w:hAnsi="Times New Roman" w:cs="Times New Roman"/>
          <w:sz w:val="36"/>
          <w:szCs w:val="36"/>
          <w:lang w:val="uk-UA"/>
        </w:rPr>
        <w:lastRenderedPageBreak/>
        <w:t>Зміст</w:t>
      </w:r>
    </w:p>
    <w:tbl>
      <w:tblPr>
        <w:tblStyle w:val="a3"/>
        <w:tblW w:w="9747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437"/>
        <w:gridCol w:w="642"/>
      </w:tblGrid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8A15FF" w:rsidRDefault="00EC6A8C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b/>
                <w:color w:val="984806" w:themeColor="accent6" w:themeShade="8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РОЗДІЛ 1</w:t>
            </w: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tabs>
                <w:tab w:val="left" w:pos="1260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Розгорнутий план уроку виробничого навчання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4E53F9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  <w:r w:rsidRPr="004E53F9"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val="uk-UA" w:eastAsia="ru-RU"/>
              </w:rPr>
              <w:t>4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8A15FF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b/>
                <w:color w:val="984806" w:themeColor="accent6" w:themeShade="80"/>
                <w:sz w:val="28"/>
                <w:szCs w:val="28"/>
                <w:lang w:val="uk-UA" w:eastAsia="ru-RU"/>
              </w:rPr>
            </w:pPr>
            <w:r w:rsidRPr="008A15FF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 xml:space="preserve">РОЗДІЛ </w:t>
            </w:r>
            <w:r w:rsidRPr="008A15FF">
              <w:rPr>
                <w:rFonts w:ascii="Times New Roman" w:eastAsiaTheme="minorEastAsia" w:hAnsi="Times New Roman" w:cs="Times New Roman"/>
                <w:b/>
                <w:color w:val="984806" w:themeColor="accent6" w:themeShade="8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437" w:type="dxa"/>
            <w:shd w:val="clear" w:color="auto" w:fill="FFFFFF" w:themeFill="background1"/>
          </w:tcPr>
          <w:p w:rsidR="004E53F9" w:rsidRDefault="004E53F9" w:rsidP="008A15F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1.</w:t>
            </w: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Структура уроку. Опорна карта для конструювання навчального</w:t>
            </w:r>
            <w:r w:rsidR="0092166A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заняття</w:t>
            </w:r>
          </w:p>
          <w:p w:rsidR="004E53F9" w:rsidRPr="002760E3" w:rsidRDefault="004E53F9" w:rsidP="008A15F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2. </w:t>
            </w:r>
            <w:r w:rsidRPr="00DD6FC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Модель структури уроку у контексті </w:t>
            </w:r>
            <w:proofErr w:type="spellStart"/>
            <w:r w:rsidRPr="00DD6FC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компетентнісного</w:t>
            </w:r>
            <w:proofErr w:type="spellEnd"/>
            <w:r w:rsidRPr="00DD6FC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підходу.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10</w:t>
            </w:r>
          </w:p>
          <w:p w:rsidR="004E53F9" w:rsidRDefault="004E53F9" w:rsidP="008A15F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  <w:p w:rsidR="004E53F9" w:rsidRPr="00DD6FCC" w:rsidRDefault="004E53F9" w:rsidP="008A15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16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22681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b/>
                <w:color w:val="943634" w:themeColor="accent2" w:themeShade="BF"/>
                <w:sz w:val="28"/>
                <w:szCs w:val="28"/>
                <w:lang w:val="uk-UA" w:eastAsia="ru-RU"/>
              </w:rPr>
            </w:pPr>
            <w:r w:rsidRPr="00222681">
              <w:rPr>
                <w:rFonts w:ascii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  <w:t xml:space="preserve">РОЗДІЛ </w:t>
            </w:r>
            <w:r w:rsidRPr="00222681">
              <w:rPr>
                <w:rFonts w:ascii="Times New Roman" w:eastAsiaTheme="minorEastAsia" w:hAnsi="Times New Roman" w:cs="Times New Roman"/>
                <w:b/>
                <w:color w:val="943634" w:themeColor="accent2" w:themeShade="BF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Список використаних джерел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22681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b/>
                <w:color w:val="943634" w:themeColor="accent2" w:themeShade="BF"/>
                <w:sz w:val="28"/>
                <w:szCs w:val="28"/>
                <w:lang w:val="uk-UA" w:eastAsia="ru-RU"/>
              </w:rPr>
            </w:pPr>
            <w:r w:rsidRPr="00222681">
              <w:rPr>
                <w:rFonts w:ascii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  <w:t xml:space="preserve">РОЗДІЛ </w:t>
            </w:r>
            <w:r w:rsidRPr="00222681">
              <w:rPr>
                <w:rFonts w:ascii="Times New Roman" w:eastAsiaTheme="minorEastAsia" w:hAnsi="Times New Roman" w:cs="Times New Roman"/>
                <w:b/>
                <w:color w:val="943634" w:themeColor="accent2" w:themeShade="BF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8079" w:type="dxa"/>
            <w:gridSpan w:val="2"/>
            <w:shd w:val="clear" w:color="auto" w:fill="FFFFFF" w:themeFill="background1"/>
          </w:tcPr>
          <w:p w:rsidR="004E53F9" w:rsidRPr="002760E3" w:rsidRDefault="004E53F9" w:rsidP="008A15F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Інформаційно-методичні матеріали, що додаються до розгорнуто</w:t>
            </w:r>
            <w:r w:rsidR="0092166A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го</w:t>
            </w:r>
            <w:proofErr w:type="spellEnd"/>
            <w:r w:rsidR="0092166A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плану уроку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E8446B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i/>
                <w:color w:val="943634" w:themeColor="accent2" w:themeShade="BF"/>
                <w:sz w:val="28"/>
                <w:szCs w:val="28"/>
                <w:lang w:val="uk-UA" w:eastAsia="ru-RU"/>
              </w:rPr>
            </w:pPr>
            <w:r w:rsidRPr="00E8446B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8"/>
              </w:rPr>
              <w:t>ДОДАТКИ</w:t>
            </w:r>
            <w:r w:rsidRPr="00E8446B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8"/>
                <w:lang w:val="uk-UA"/>
              </w:rPr>
              <w:t>:</w:t>
            </w: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Додаток 1</w:t>
            </w:r>
            <w:r w:rsidRPr="002760E3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Картка-опитування для актуалізації знань учнів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Default="004E53F9" w:rsidP="008A15FF">
            <w:pPr>
              <w:tabs>
                <w:tab w:val="left" w:pos="1260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Додаток 2. Тестові-завдання для </w:t>
            </w:r>
            <w:r w:rsidRPr="00601DB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актуалізації </w:t>
            </w: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знань учнів </w:t>
            </w:r>
          </w:p>
          <w:p w:rsidR="004E53F9" w:rsidRPr="003C7E33" w:rsidRDefault="001C2AEA" w:rsidP="008A15FF">
            <w:pPr>
              <w:tabs>
                <w:tab w:val="left" w:pos="3690"/>
                <w:tab w:val="right" w:pos="9355"/>
              </w:tabs>
              <w:jc w:val="center"/>
              <w:rPr>
                <w:lang w:val="uk-UA"/>
              </w:rPr>
            </w:pPr>
            <w:hyperlink r:id="rId11" w:history="1">
              <w:r w:rsidR="004E53F9" w:rsidRPr="00E42517">
                <w:rPr>
                  <w:rStyle w:val="ab"/>
                </w:rPr>
                <w:t>https</w:t>
              </w:r>
              <w:r w:rsidR="004E53F9" w:rsidRPr="009F3BF7">
                <w:rPr>
                  <w:rStyle w:val="ab"/>
                  <w:lang w:val="uk-UA"/>
                </w:rPr>
                <w:t>://</w:t>
              </w:r>
              <w:r w:rsidR="004E53F9" w:rsidRPr="00E42517">
                <w:rPr>
                  <w:rStyle w:val="ab"/>
                </w:rPr>
                <w:t>docs</w:t>
              </w:r>
              <w:r w:rsidR="004E53F9" w:rsidRPr="009F3BF7">
                <w:rPr>
                  <w:rStyle w:val="ab"/>
                  <w:lang w:val="uk-UA"/>
                </w:rPr>
                <w:t>.</w:t>
              </w:r>
              <w:r w:rsidR="004E53F9" w:rsidRPr="00E42517">
                <w:rPr>
                  <w:rStyle w:val="ab"/>
                </w:rPr>
                <w:t>google</w:t>
              </w:r>
              <w:r w:rsidR="004E53F9" w:rsidRPr="009F3BF7">
                <w:rPr>
                  <w:rStyle w:val="ab"/>
                  <w:lang w:val="uk-UA"/>
                </w:rPr>
                <w:t>.</w:t>
              </w:r>
              <w:r w:rsidR="004E53F9" w:rsidRPr="00E42517">
                <w:rPr>
                  <w:rStyle w:val="ab"/>
                </w:rPr>
                <w:t>com</w:t>
              </w:r>
              <w:r w:rsidR="004E53F9" w:rsidRPr="009F3BF7">
                <w:rPr>
                  <w:rStyle w:val="ab"/>
                  <w:lang w:val="uk-UA"/>
                </w:rPr>
                <w:t>/</w:t>
              </w:r>
              <w:r w:rsidR="004E53F9" w:rsidRPr="00E42517">
                <w:rPr>
                  <w:rStyle w:val="ab"/>
                </w:rPr>
                <w:t>forms</w:t>
              </w:r>
              <w:r w:rsidR="004E53F9" w:rsidRPr="009F3BF7">
                <w:rPr>
                  <w:rStyle w:val="ab"/>
                  <w:lang w:val="uk-UA"/>
                </w:rPr>
                <w:t>/</w:t>
              </w:r>
              <w:r w:rsidR="004E53F9" w:rsidRPr="00E42517">
                <w:rPr>
                  <w:rStyle w:val="ab"/>
                </w:rPr>
                <w:t>d</w:t>
              </w:r>
              <w:r w:rsidR="004E53F9" w:rsidRPr="009F3BF7">
                <w:rPr>
                  <w:rStyle w:val="ab"/>
                  <w:lang w:val="uk-UA"/>
                </w:rPr>
                <w:t>/1</w:t>
              </w:r>
              <w:r w:rsidR="004E53F9" w:rsidRPr="00E42517">
                <w:rPr>
                  <w:rStyle w:val="ab"/>
                </w:rPr>
                <w:t>v</w:t>
              </w:r>
              <w:r w:rsidR="004E53F9" w:rsidRPr="009F3BF7">
                <w:rPr>
                  <w:rStyle w:val="ab"/>
                  <w:lang w:val="uk-UA"/>
                </w:rPr>
                <w:t>0</w:t>
              </w:r>
              <w:r w:rsidR="004E53F9" w:rsidRPr="00E42517">
                <w:rPr>
                  <w:rStyle w:val="ab"/>
                </w:rPr>
                <w:t>NTDrfmCexgZU</w:t>
              </w:r>
              <w:r w:rsidR="004E53F9" w:rsidRPr="009F3BF7">
                <w:rPr>
                  <w:rStyle w:val="ab"/>
                  <w:lang w:val="uk-UA"/>
                </w:rPr>
                <w:t>7</w:t>
              </w:r>
              <w:r w:rsidR="004E53F9" w:rsidRPr="00E42517">
                <w:rPr>
                  <w:rStyle w:val="ab"/>
                </w:rPr>
                <w:t>Nb</w:t>
              </w:r>
              <w:r w:rsidR="004E53F9" w:rsidRPr="009F3BF7">
                <w:rPr>
                  <w:rStyle w:val="ab"/>
                  <w:lang w:val="uk-UA"/>
                </w:rPr>
                <w:t>_</w:t>
              </w:r>
              <w:r w:rsidR="004E53F9" w:rsidRPr="00E42517">
                <w:rPr>
                  <w:rStyle w:val="ab"/>
                </w:rPr>
                <w:t>Q</w:t>
              </w:r>
              <w:r w:rsidR="004E53F9" w:rsidRPr="009F3BF7">
                <w:rPr>
                  <w:rStyle w:val="ab"/>
                  <w:lang w:val="uk-UA"/>
                </w:rPr>
                <w:t>_</w:t>
              </w:r>
              <w:r w:rsidR="004E53F9" w:rsidRPr="00E42517">
                <w:rPr>
                  <w:rStyle w:val="ab"/>
                </w:rPr>
                <w:t>pnIou</w:t>
              </w:r>
              <w:r w:rsidR="004E53F9" w:rsidRPr="009F3BF7">
                <w:rPr>
                  <w:rStyle w:val="ab"/>
                  <w:lang w:val="uk-UA"/>
                </w:rPr>
                <w:t>2</w:t>
              </w:r>
              <w:r w:rsidR="004E53F9" w:rsidRPr="00E42517">
                <w:rPr>
                  <w:rStyle w:val="ab"/>
                </w:rPr>
                <w:t>f</w:t>
              </w:r>
              <w:r w:rsidR="004E53F9" w:rsidRPr="009F3BF7">
                <w:rPr>
                  <w:rStyle w:val="ab"/>
                  <w:lang w:val="uk-UA"/>
                </w:rPr>
                <w:t>5</w:t>
              </w:r>
              <w:r w:rsidR="004E53F9" w:rsidRPr="00E42517">
                <w:rPr>
                  <w:rStyle w:val="ab"/>
                </w:rPr>
                <w:t>luSh</w:t>
              </w:r>
              <w:r w:rsidR="004E53F9" w:rsidRPr="009F3BF7">
                <w:rPr>
                  <w:rStyle w:val="ab"/>
                  <w:lang w:val="uk-UA"/>
                </w:rPr>
                <w:t>6</w:t>
              </w:r>
              <w:r w:rsidR="004E53F9" w:rsidRPr="00E42517">
                <w:rPr>
                  <w:rStyle w:val="ab"/>
                </w:rPr>
                <w:t>vEqrXS</w:t>
              </w:r>
              <w:r w:rsidR="004E53F9" w:rsidRPr="009F3BF7">
                <w:rPr>
                  <w:rStyle w:val="ab"/>
                  <w:lang w:val="uk-UA"/>
                </w:rPr>
                <w:t>17</w:t>
              </w:r>
              <w:r w:rsidR="004E53F9" w:rsidRPr="00E42517">
                <w:rPr>
                  <w:rStyle w:val="ab"/>
                </w:rPr>
                <w:t>Q</w:t>
              </w:r>
              <w:r w:rsidR="004E53F9" w:rsidRPr="009F3BF7">
                <w:rPr>
                  <w:rStyle w:val="ab"/>
                  <w:lang w:val="uk-UA"/>
                </w:rPr>
                <w:t>8/</w:t>
              </w:r>
              <w:proofErr w:type="spellStart"/>
              <w:r w:rsidR="004E53F9" w:rsidRPr="00E42517">
                <w:rPr>
                  <w:rStyle w:val="ab"/>
                </w:rPr>
                <w:t>edit</w:t>
              </w:r>
              <w:proofErr w:type="spellEnd"/>
            </w:hyperlink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22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EC6A8C" w:rsidRDefault="004E53F9" w:rsidP="008A15F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Додаток 3. Фронтальне опитування для актуалізації знань</w:t>
            </w:r>
          </w:p>
          <w:p w:rsidR="004E53F9" w:rsidRPr="002760E3" w:rsidRDefault="004E53F9" w:rsidP="00EC6A8C">
            <w:pPr>
              <w:ind w:left="1313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учнів   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24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shd w:val="clear" w:color="auto" w:fill="FFFFFF" w:themeFill="background1"/>
              <w:ind w:left="1418" w:hanging="1418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Додаток 4</w:t>
            </w:r>
            <w:r w:rsidRPr="002760E3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 Інструкція </w:t>
            </w:r>
            <w:r w:rsidRPr="002760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uk-UA" w:bidi="en-US"/>
              </w:rPr>
              <w:t>з безпеки праці та безпеки</w:t>
            </w:r>
            <w:r w:rsidR="0092166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uk-UA" w:bidi="en-US"/>
              </w:rPr>
              <w:t xml:space="preserve"> </w:t>
            </w:r>
            <w:r w:rsidRPr="002760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uk-UA" w:bidi="en-US"/>
              </w:rPr>
              <w:t>життєдіяльності при роботі на токарних верстатах</w:t>
            </w:r>
            <w:r w:rsidRPr="002760E3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 під час центрування отворів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25</w:t>
            </w:r>
          </w:p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Default="004E53F9" w:rsidP="008A15FF">
            <w:pPr>
              <w:shd w:val="clear" w:color="auto" w:fill="FFFFFF" w:themeFill="background1"/>
              <w:ind w:left="1418" w:hanging="1418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Додаток 5. Презентація №1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(фрагмент)</w:t>
            </w: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з теми «Підбір, встановлення та кріплення свердел у свердлувальних пат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ронах, та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пінолі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задньої бабки. </w:t>
            </w: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Центрування».</w:t>
            </w:r>
          </w:p>
          <w:p w:rsidR="004E53F9" w:rsidRPr="00DD6FCC" w:rsidRDefault="001C2AEA" w:rsidP="008A15FF">
            <w:pPr>
              <w:rPr>
                <w:rFonts w:ascii="Times New Roman" w:hAnsi="Times New Roman" w:cs="Times New Roman"/>
                <w:lang w:val="uk-UA"/>
              </w:rPr>
            </w:pPr>
            <w:hyperlink r:id="rId12" w:history="1"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https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://</w:t>
              </w:r>
            </w:hyperlink>
            <w:hyperlink r:id="rId13" w:history="1"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drive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.</w:t>
              </w:r>
              <w:proofErr w:type="spellStart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google</w:t>
              </w:r>
              <w:proofErr w:type="spellEnd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.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com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/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file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/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d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/15</w:t>
              </w:r>
              <w:proofErr w:type="spellStart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IbdLYEAqNq</w:t>
              </w:r>
              <w:proofErr w:type="spellEnd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6</w:t>
              </w:r>
              <w:proofErr w:type="spellStart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eVT</w:t>
              </w:r>
              <w:proofErr w:type="spellEnd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7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UR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040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w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6</w:t>
              </w:r>
              <w:proofErr w:type="spellStart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KuBL</w:t>
              </w:r>
              <w:proofErr w:type="spellEnd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0</w:t>
              </w:r>
              <w:proofErr w:type="spellStart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hIUn</w:t>
              </w:r>
              <w:proofErr w:type="spellEnd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/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view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?</w:t>
              </w:r>
              <w:proofErr w:type="spellStart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usp</w:t>
              </w:r>
              <w:proofErr w:type="spellEnd"/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uk-UA"/>
                </w:rPr>
                <w:t>=</w:t>
              </w:r>
              <w:r w:rsidR="004E53F9" w:rsidRPr="000C11F2">
                <w:rPr>
                  <w:rFonts w:ascii="Times New Roman" w:eastAsia="+mn-ea" w:hAnsi="Times New Roman" w:cs="Times New Roman"/>
                  <w:bCs/>
                  <w:i/>
                  <w:iCs/>
                  <w:color w:val="0000FF"/>
                  <w:kern w:val="24"/>
                  <w:u w:val="single"/>
                  <w:lang w:val="en-US"/>
                </w:rPr>
                <w:t>sharing</w:t>
              </w:r>
            </w:hyperlink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27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Default="004E53F9" w:rsidP="008A15FF">
            <w:pPr>
              <w:shd w:val="clear" w:color="auto" w:fill="FFFFFF" w:themeFill="background1"/>
              <w:ind w:left="1418" w:hanging="1418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Додаток 6. Презентація №2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(фрагмент)</w:t>
            </w: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з теми «Підбір, встановлення та кріплення свердел у свердлувальних патронах та </w:t>
            </w:r>
            <w:proofErr w:type="spellStart"/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пінолі</w:t>
            </w:r>
            <w:proofErr w:type="spellEnd"/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задньої бабки. Центрування».</w:t>
            </w:r>
          </w:p>
          <w:p w:rsidR="004E53F9" w:rsidRPr="000C11F2" w:rsidRDefault="001C2AEA" w:rsidP="008A15FF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hyperlink r:id="rId14" w:history="1"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https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://</w:t>
              </w:r>
            </w:hyperlink>
            <w:hyperlink r:id="rId15" w:history="1"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drive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.</w:t>
              </w:r>
              <w:proofErr w:type="spellStart"/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google</w:t>
              </w:r>
              <w:proofErr w:type="spellEnd"/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.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com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/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file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/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d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/10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d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2</w:t>
              </w:r>
              <w:proofErr w:type="spellStart"/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cxswlgV</w:t>
              </w:r>
              <w:proofErr w:type="spellEnd"/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-</w:t>
              </w:r>
              <w:proofErr w:type="spellStart"/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PZWboOzau</w:t>
              </w:r>
              <w:proofErr w:type="spellEnd"/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7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At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4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n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9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VJY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-</w:t>
              </w:r>
              <w:proofErr w:type="spellStart"/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sO</w:t>
              </w:r>
              <w:proofErr w:type="spellEnd"/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/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view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?</w:t>
              </w:r>
              <w:proofErr w:type="spellStart"/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usp</w:t>
              </w:r>
              <w:proofErr w:type="spellEnd"/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uk-UA"/>
                </w:rPr>
                <w:t>=</w:t>
              </w:r>
              <w:r w:rsidR="004E53F9" w:rsidRPr="003C7E33">
                <w:rPr>
                  <w:rStyle w:val="ab"/>
                  <w:rFonts w:ascii="Times New Roman" w:eastAsia="+mn-ea" w:hAnsi="Times New Roman" w:cs="Times New Roman"/>
                  <w:bCs/>
                  <w:kern w:val="24"/>
                  <w:lang w:val="en-US"/>
                </w:rPr>
                <w:t>sharing</w:t>
              </w:r>
            </w:hyperlink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28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tabs>
                <w:tab w:val="left" w:pos="1260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Додаток </w:t>
            </w: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7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7D0D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знайомлення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кресленням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29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keepNext/>
              <w:keepLines/>
              <w:shd w:val="clear" w:color="auto" w:fill="FFFFFF" w:themeFill="background1"/>
              <w:outlineLvl w:val="0"/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uk-UA" w:bidi="en-US"/>
              </w:rPr>
            </w:pPr>
            <w:r w:rsidRPr="002760E3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uk-UA" w:bidi="en-US"/>
              </w:rPr>
              <w:t xml:space="preserve">Додаток 8. </w:t>
            </w:r>
            <w:r w:rsidRPr="002760E3"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val="uk-UA" w:bidi="en-US"/>
              </w:rPr>
              <w:t>Види браку</w:t>
            </w:r>
            <w:r w:rsidRPr="002760E3">
              <w:rPr>
                <w:rFonts w:ascii="Times New Roman" w:eastAsiaTheme="majorEastAsia" w:hAnsi="Times New Roman" w:cs="Times New Roman"/>
                <w:bCs/>
                <w:sz w:val="28"/>
                <w:szCs w:val="28"/>
                <w:lang w:val="uk-UA" w:bidi="en-US"/>
              </w:rPr>
              <w:t xml:space="preserve"> при центруванні отворів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30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shd w:val="clear" w:color="auto" w:fill="FFFFFF" w:themeFill="background1"/>
              <w:tabs>
                <w:tab w:val="left" w:pos="5387"/>
              </w:tabs>
              <w:ind w:left="1418" w:hanging="1418"/>
              <w:rPr>
                <w:rFonts w:ascii="Times New Roman" w:eastAsiaTheme="minorEastAsia" w:hAnsi="Times New Roman" w:cs="Times New Roman"/>
                <w:sz w:val="28"/>
                <w:szCs w:val="28"/>
                <w:lang w:val="uk-UA" w:bidi="en-US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Додаток 9. </w:t>
            </w: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bidi="en-US"/>
              </w:rPr>
              <w:t>Неполадки, що виникають під час центрування торців заготовок, та способи їх усунення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31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 w:bidi="en-US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Додаток 10. Інструкційно-технологічна карта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33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tabs>
                <w:tab w:val="left" w:pos="1260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Додаток 11. Бліц – опитування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993BB4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3BB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38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EC6A8C" w:rsidP="008A15FF">
            <w:pPr>
              <w:tabs>
                <w:tab w:val="left" w:pos="1260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Додаток 12. Рівневі </w:t>
            </w:r>
            <w:r w:rsidR="004E53F9"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завдання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993BB4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3BB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EC6A8C" w:rsidP="008A15FF">
            <w:pPr>
              <w:tabs>
                <w:tab w:val="left" w:pos="1260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Додаток 13. Картка</w:t>
            </w:r>
            <w:r w:rsidR="004E53F9"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практичного завдання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993BB4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3BB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shd w:val="clear" w:color="auto" w:fill="FFFFFF" w:themeFill="background1"/>
              <w:ind w:left="1418" w:hanging="1418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Додаток 14. Критерії оцінювання практичного завдання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993BB4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40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shd w:val="clear" w:color="auto" w:fill="FFFFFF" w:themeFill="background1"/>
              <w:ind w:left="1560" w:hanging="156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Додаток 15. </w:t>
            </w:r>
            <w:r w:rsidRPr="002760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Опорний конспект з налагодження токарного</w:t>
            </w:r>
            <w:r w:rsidR="009216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2760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верстата на центрування отворів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993BB4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3BB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4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2760E3" w:rsidRDefault="004E53F9" w:rsidP="008A15FF">
            <w:pPr>
              <w:shd w:val="clear" w:color="auto" w:fill="FFFFFF" w:themeFill="background1"/>
              <w:tabs>
                <w:tab w:val="left" w:pos="9214"/>
                <w:tab w:val="left" w:pos="9923"/>
              </w:tabs>
              <w:ind w:left="1490" w:hanging="1490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Додаток 16. </w:t>
            </w:r>
            <w:r w:rsidRPr="002760E3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 w:themeFill="background1"/>
                <w:lang w:val="uk-UA" w:eastAsia="uk-U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7797165</wp:posOffset>
                  </wp:positionH>
                  <wp:positionV relativeFrom="paragraph">
                    <wp:posOffset>362585</wp:posOffset>
                  </wp:positionV>
                  <wp:extent cx="995680" cy="1493520"/>
                  <wp:effectExtent l="0" t="0" r="0" b="0"/>
                  <wp:wrapNone/>
                  <wp:docPr id="17" name="Рисунок 2" descr="P1010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1010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60E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 w:themeFill="background1"/>
                <w:lang w:val="uk-UA"/>
              </w:rPr>
              <w:t>Опорний конспект з налагодження токарного верстата на центрування отворів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993BB4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3BB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4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</w:tr>
      <w:tr w:rsidR="004E53F9" w:rsidRPr="002760E3" w:rsidTr="00EC6A8C">
        <w:tc>
          <w:tcPr>
            <w:tcW w:w="1668" w:type="dxa"/>
            <w:shd w:val="clear" w:color="auto" w:fill="FDE9D9" w:themeFill="accent6" w:themeFillTint="33"/>
          </w:tcPr>
          <w:p w:rsidR="004E53F9" w:rsidRPr="002760E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437" w:type="dxa"/>
            <w:shd w:val="clear" w:color="auto" w:fill="FFFFFF" w:themeFill="background1"/>
          </w:tcPr>
          <w:p w:rsidR="004E53F9" w:rsidRPr="00951605" w:rsidRDefault="004E53F9" w:rsidP="008A15FF">
            <w:pPr>
              <w:ind w:left="1593" w:hanging="1593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2760E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Додаток 17. Картка комплексного оцінювання рівня навчальних досягнень учнів відповідно до критеріїв оцінювання</w:t>
            </w:r>
          </w:p>
        </w:tc>
        <w:tc>
          <w:tcPr>
            <w:tcW w:w="642" w:type="dxa"/>
            <w:shd w:val="clear" w:color="auto" w:fill="EAF1DD" w:themeFill="accent3" w:themeFillTint="33"/>
          </w:tcPr>
          <w:p w:rsidR="004E53F9" w:rsidRPr="003C7E3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  <w:p w:rsidR="004E53F9" w:rsidRPr="00993BB4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44</w:t>
            </w:r>
          </w:p>
          <w:p w:rsidR="004E53F9" w:rsidRPr="003C7E33" w:rsidRDefault="004E53F9" w:rsidP="008A15FF">
            <w:pPr>
              <w:tabs>
                <w:tab w:val="left" w:pos="1260"/>
              </w:tabs>
              <w:jc w:val="center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738"/>
        <w:tblW w:w="0" w:type="auto"/>
        <w:tblBorders>
          <w:top w:val="single" w:sz="18" w:space="0" w:color="E5B8B7" w:themeColor="accent2" w:themeTint="66"/>
          <w:left w:val="single" w:sz="18" w:space="0" w:color="E5B8B7" w:themeColor="accent2" w:themeTint="66"/>
          <w:bottom w:val="single" w:sz="18" w:space="0" w:color="E5B8B7" w:themeColor="accent2" w:themeTint="66"/>
          <w:right w:val="single" w:sz="18" w:space="0" w:color="E5B8B7" w:themeColor="accent2" w:themeTint="66"/>
          <w:insideH w:val="single" w:sz="18" w:space="0" w:color="E5B8B7" w:themeColor="accent2" w:themeTint="66"/>
          <w:insideV w:val="single" w:sz="18" w:space="0" w:color="E5B8B7" w:themeColor="accent2" w:themeTint="66"/>
        </w:tblBorders>
        <w:tblLook w:val="04A0" w:firstRow="1" w:lastRow="0" w:firstColumn="1" w:lastColumn="0" w:noHBand="0" w:noVBand="1"/>
      </w:tblPr>
      <w:tblGrid>
        <w:gridCol w:w="2115"/>
        <w:gridCol w:w="7455"/>
      </w:tblGrid>
      <w:tr w:rsidR="0092166A" w:rsidRPr="00D2572B" w:rsidTr="0092166A">
        <w:tc>
          <w:tcPr>
            <w:tcW w:w="9570" w:type="dxa"/>
            <w:gridSpan w:val="2"/>
            <w:shd w:val="clear" w:color="auto" w:fill="auto"/>
          </w:tcPr>
          <w:p w:rsidR="0092166A" w:rsidRPr="00302671" w:rsidRDefault="0092166A" w:rsidP="0092166A">
            <w:pPr>
              <w:shd w:val="clear" w:color="auto" w:fill="92D050"/>
              <w:tabs>
                <w:tab w:val="left" w:pos="4939"/>
                <w:tab w:val="left" w:pos="5954"/>
                <w:tab w:val="left" w:pos="6245"/>
                <w:tab w:val="left" w:pos="6649"/>
                <w:tab w:val="left" w:pos="6859"/>
              </w:tabs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3026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bidi="en-US"/>
              </w:rPr>
              <w:lastRenderedPageBreak/>
              <w:t>РОЗДІЛ 1</w:t>
            </w:r>
          </w:p>
          <w:p w:rsidR="0092166A" w:rsidRPr="00302671" w:rsidRDefault="0092166A" w:rsidP="0092166A">
            <w:pPr>
              <w:shd w:val="clear" w:color="auto" w:fill="FFFFFF" w:themeFill="background1"/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92166A" w:rsidRDefault="0092166A" w:rsidP="0092166A">
            <w:pPr>
              <w:shd w:val="clear" w:color="auto" w:fill="FFFFFF" w:themeFill="background1"/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1B2D6E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План –</w:t>
            </w: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 </w:t>
            </w:r>
            <w:r w:rsidRPr="001B2D6E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уроку виробничого навчання</w:t>
            </w:r>
          </w:p>
          <w:p w:rsidR="0092166A" w:rsidRPr="001B2D6E" w:rsidRDefault="0092166A" w:rsidP="0092166A">
            <w:pPr>
              <w:shd w:val="clear" w:color="auto" w:fill="FFFFFF" w:themeFill="background1"/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</w:p>
          <w:p w:rsidR="0092166A" w:rsidRDefault="0092166A" w:rsidP="0092166A">
            <w:pPr>
              <w:shd w:val="clear" w:color="auto" w:fill="FFFFFF" w:themeFill="background1"/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4691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УРОК №</w:t>
            </w:r>
            <w:r w:rsidRPr="00520A6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</w:t>
            </w:r>
          </w:p>
          <w:p w:rsidR="0092166A" w:rsidRDefault="0092166A" w:rsidP="0092166A">
            <w:pPr>
              <w:shd w:val="clear" w:color="auto" w:fill="FFFFFF" w:themeFill="background1"/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Pr="007D41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Підбір, встановлення та крі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плення свердел у свердлувальних </w:t>
            </w:r>
            <w:r w:rsidRPr="007D41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патронах, та </w:t>
            </w:r>
            <w:proofErr w:type="spellStart"/>
            <w:r w:rsidRPr="007D41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пінолі</w:t>
            </w:r>
            <w:proofErr w:type="spellEnd"/>
            <w:r w:rsidRPr="007D41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задньої бабки. Центрування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  <w:r w:rsidRPr="007D41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  <w:p w:rsidR="0092166A" w:rsidRDefault="0092166A" w:rsidP="0092166A">
            <w:pPr>
              <w:shd w:val="clear" w:color="auto" w:fill="FFFFFF" w:themeFill="background1"/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  <w:p w:rsidR="0092166A" w:rsidRPr="00646918" w:rsidRDefault="0092166A" w:rsidP="0092166A">
            <w:pPr>
              <w:shd w:val="clear" w:color="auto" w:fill="FFFFFF" w:themeFill="background1"/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237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РОЗГОРНУТИЙ</w:t>
            </w:r>
            <w:r w:rsidRPr="005F464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ПЛАН УРОКУ</w:t>
            </w:r>
          </w:p>
          <w:p w:rsidR="0092166A" w:rsidRPr="003947C8" w:rsidRDefault="0092166A" w:rsidP="0092166A">
            <w:pPr>
              <w:tabs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2166A" w:rsidRPr="00D2572B" w:rsidTr="0092166A"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Професія</w:t>
            </w:r>
          </w:p>
        </w:tc>
        <w:tc>
          <w:tcPr>
            <w:tcW w:w="7455" w:type="dxa"/>
            <w:vAlign w:val="center"/>
          </w:tcPr>
          <w:p w:rsidR="0092166A" w:rsidRPr="003947C8" w:rsidRDefault="0092166A" w:rsidP="0092166A">
            <w:pPr>
              <w:tabs>
                <w:tab w:val="left" w:pos="6649"/>
                <w:tab w:val="left" w:pos="6859"/>
              </w:tabs>
              <w:rPr>
                <w:lang w:val="uk-UA"/>
              </w:rPr>
            </w:pP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Верстатник широкого профілю</w:t>
            </w:r>
          </w:p>
        </w:tc>
      </w:tr>
      <w:tr w:rsidR="0092166A" w:rsidRPr="00D2572B" w:rsidTr="0092166A"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Кваліфікація</w:t>
            </w:r>
          </w:p>
        </w:tc>
        <w:tc>
          <w:tcPr>
            <w:tcW w:w="7455" w:type="dxa"/>
            <w:vAlign w:val="center"/>
          </w:tcPr>
          <w:p w:rsidR="0092166A" w:rsidRPr="003947C8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Верстатник широкого профілю 2 розряду</w:t>
            </w:r>
          </w:p>
        </w:tc>
      </w:tr>
      <w:tr w:rsidR="0092166A" w:rsidRPr="00D2572B" w:rsidTr="0092166A"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Навчальна група</w:t>
            </w:r>
          </w:p>
        </w:tc>
        <w:tc>
          <w:tcPr>
            <w:tcW w:w="7455" w:type="dxa"/>
            <w:vAlign w:val="center"/>
          </w:tcPr>
          <w:p w:rsidR="0092166A" w:rsidRPr="003947C8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курс</w:t>
            </w:r>
          </w:p>
        </w:tc>
      </w:tr>
      <w:tr w:rsidR="0092166A" w:rsidRPr="003C7117" w:rsidTr="0092166A"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Предмет</w:t>
            </w:r>
          </w:p>
        </w:tc>
        <w:tc>
          <w:tcPr>
            <w:tcW w:w="7455" w:type="dxa"/>
            <w:vAlign w:val="center"/>
          </w:tcPr>
          <w:p w:rsidR="0092166A" w:rsidRPr="003947C8" w:rsidRDefault="0092166A" w:rsidP="0092166A">
            <w:pPr>
              <w:tabs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Виробниче навчання</w:t>
            </w:r>
          </w:p>
        </w:tc>
      </w:tr>
      <w:tr w:rsidR="0092166A" w:rsidRPr="003C7117" w:rsidTr="0092166A"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Навчальний модуль</w:t>
            </w:r>
          </w:p>
        </w:tc>
        <w:tc>
          <w:tcPr>
            <w:tcW w:w="7455" w:type="dxa"/>
            <w:vAlign w:val="center"/>
          </w:tcPr>
          <w:p w:rsidR="0092166A" w:rsidRPr="003947C8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ВШП 2.1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Оброблення поверхонь деталей на токарних верстатах</w:t>
            </w:r>
            <w:bookmarkEnd w:id="0"/>
          </w:p>
        </w:tc>
      </w:tr>
      <w:tr w:rsidR="0092166A" w:rsidRPr="003C7117" w:rsidTr="0092166A"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Компетентність</w:t>
            </w:r>
          </w:p>
        </w:tc>
        <w:tc>
          <w:tcPr>
            <w:tcW w:w="7455" w:type="dxa"/>
            <w:vAlign w:val="center"/>
          </w:tcPr>
          <w:p w:rsidR="0092166A" w:rsidRPr="003947C8" w:rsidRDefault="0092166A" w:rsidP="0092166A">
            <w:pPr>
              <w:tabs>
                <w:tab w:val="left" w:pos="6649"/>
                <w:tab w:val="left" w:pos="6859"/>
              </w:tabs>
              <w:rPr>
                <w:lang w:val="uk-UA"/>
              </w:rPr>
            </w:pP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ВШП </w:t>
            </w:r>
            <w:r w:rsidRPr="00DD4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2.1.2.</w:t>
            </w: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Обробка циліндричних отворів</w:t>
            </w:r>
          </w:p>
        </w:tc>
      </w:tr>
      <w:tr w:rsidR="0092166A" w:rsidRPr="003C7117" w:rsidTr="0092166A"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Тема уроку</w:t>
            </w:r>
          </w:p>
        </w:tc>
        <w:tc>
          <w:tcPr>
            <w:tcW w:w="7455" w:type="dxa"/>
            <w:vAlign w:val="center"/>
          </w:tcPr>
          <w:p w:rsidR="0092166A" w:rsidRPr="003947C8" w:rsidRDefault="0092166A" w:rsidP="0092166A">
            <w:pPr>
              <w:tabs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Підбір, встановлення та кріплення свердел у свердлувальних патронах, та </w:t>
            </w:r>
            <w:proofErr w:type="spellStart"/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пінолі</w:t>
            </w:r>
            <w:proofErr w:type="spellEnd"/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задньої бабки. Центрування.</w:t>
            </w:r>
          </w:p>
        </w:tc>
      </w:tr>
      <w:tr w:rsidR="0092166A" w:rsidRPr="007E023E" w:rsidTr="0092166A"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Час виконання</w:t>
            </w:r>
          </w:p>
        </w:tc>
        <w:tc>
          <w:tcPr>
            <w:tcW w:w="7455" w:type="dxa"/>
            <w:vAlign w:val="center"/>
          </w:tcPr>
          <w:p w:rsidR="0092166A" w:rsidRPr="003947C8" w:rsidRDefault="0092166A" w:rsidP="0092166A">
            <w:pPr>
              <w:tabs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 академічних годин</w:t>
            </w:r>
          </w:p>
        </w:tc>
      </w:tr>
      <w:tr w:rsidR="0092166A" w:rsidRPr="007E023E" w:rsidTr="0092166A"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Тип уроку</w:t>
            </w:r>
          </w:p>
        </w:tc>
        <w:tc>
          <w:tcPr>
            <w:tcW w:w="7455" w:type="dxa"/>
            <w:vAlign w:val="center"/>
          </w:tcPr>
          <w:p w:rsidR="0092166A" w:rsidRPr="003947C8" w:rsidRDefault="0092166A" w:rsidP="0092166A">
            <w:pPr>
              <w:tabs>
                <w:tab w:val="left" w:pos="6649"/>
                <w:tab w:val="left" w:pos="6859"/>
              </w:tabs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 формування первинних умінь і навичок</w:t>
            </w:r>
          </w:p>
        </w:tc>
      </w:tr>
      <w:tr w:rsidR="0092166A" w:rsidRPr="00C243D4" w:rsidTr="0092166A"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Вид уроку</w:t>
            </w:r>
          </w:p>
        </w:tc>
        <w:tc>
          <w:tcPr>
            <w:tcW w:w="7455" w:type="dxa"/>
            <w:vAlign w:val="center"/>
          </w:tcPr>
          <w:p w:rsidR="0092166A" w:rsidRPr="003947C8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Урок-інструктаж</w:t>
            </w:r>
          </w:p>
        </w:tc>
      </w:tr>
      <w:tr w:rsidR="0092166A" w:rsidTr="0092166A"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Форми організації навчальної діяльності</w:t>
            </w:r>
          </w:p>
        </w:tc>
        <w:tc>
          <w:tcPr>
            <w:tcW w:w="7455" w:type="dxa"/>
            <w:vAlign w:val="center"/>
          </w:tcPr>
          <w:p w:rsidR="0092166A" w:rsidRPr="006570CE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Фронтальна, г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рупова (бригадна).</w:t>
            </w:r>
          </w:p>
          <w:p w:rsidR="0092166A" w:rsidRPr="00BB38A8" w:rsidRDefault="0092166A" w:rsidP="0092166A">
            <w:pPr>
              <w:tabs>
                <w:tab w:val="left" w:pos="6649"/>
                <w:tab w:val="left" w:pos="6859"/>
              </w:tabs>
              <w:rPr>
                <w:color w:val="FF0000"/>
                <w:lang w:val="uk-UA"/>
              </w:rPr>
            </w:pPr>
          </w:p>
        </w:tc>
      </w:tr>
      <w:tr w:rsidR="0092166A" w:rsidTr="0092166A">
        <w:trPr>
          <w:trHeight w:val="3498"/>
        </w:trPr>
        <w:tc>
          <w:tcPr>
            <w:tcW w:w="2115" w:type="dxa"/>
            <w:shd w:val="clear" w:color="auto" w:fill="FDE9D9" w:themeFill="accent6" w:themeFillTint="33"/>
          </w:tcPr>
          <w:p w:rsidR="0092166A" w:rsidRPr="00342051" w:rsidRDefault="0092166A" w:rsidP="0092166A">
            <w:pPr>
              <w:tabs>
                <w:tab w:val="left" w:pos="1189"/>
                <w:tab w:val="left" w:pos="123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Мета уроку</w:t>
            </w: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  <w:p w:rsidR="0092166A" w:rsidRPr="00342051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</w:tc>
        <w:tc>
          <w:tcPr>
            <w:tcW w:w="7455" w:type="dxa"/>
          </w:tcPr>
          <w:p w:rsidR="0092166A" w:rsidRPr="00720C22" w:rsidRDefault="0092166A" w:rsidP="0092166A">
            <w:pPr>
              <w:pStyle w:val="Style1"/>
              <w:widowControl/>
              <w:tabs>
                <w:tab w:val="left" w:pos="6649"/>
                <w:tab w:val="left" w:pos="6859"/>
              </w:tabs>
              <w:spacing w:before="53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color w:val="FF0000"/>
                <w:sz w:val="28"/>
                <w:szCs w:val="28"/>
                <w:lang w:val="uk-UA"/>
              </w:rPr>
              <w:lastRenderedPageBreak/>
              <w:t xml:space="preserve">Навчальна </w:t>
            </w:r>
            <w:r w:rsidRPr="00601DB1">
              <w:rPr>
                <w:i/>
                <w:sz w:val="22"/>
                <w:szCs w:val="22"/>
                <w:lang w:val="uk-UA"/>
              </w:rPr>
              <w:t>(</w:t>
            </w:r>
            <w:r w:rsidRPr="00720C22">
              <w:rPr>
                <w:rStyle w:val="FontStyle52"/>
                <w:b w:val="0"/>
                <w:i/>
                <w:sz w:val="22"/>
                <w:szCs w:val="22"/>
                <w:lang w:val="uk-UA"/>
              </w:rPr>
              <w:t>які професійні З, У. Н формуються, закріплюються і розвиваються на уроці):</w:t>
            </w:r>
          </w:p>
          <w:p w:rsidR="0092166A" w:rsidRDefault="0092166A" w:rsidP="0092166A">
            <w:pPr>
              <w:pStyle w:val="a4"/>
              <w:numPr>
                <w:ilvl w:val="0"/>
                <w:numId w:val="1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1F9B">
              <w:rPr>
                <w:rStyle w:val="FontStyle52"/>
                <w:b w:val="0"/>
                <w:sz w:val="28"/>
                <w:szCs w:val="28"/>
                <w:lang w:val="uk-UA" w:eastAsia="uk-UA"/>
              </w:rPr>
              <w:t>закріпити набуті</w:t>
            </w:r>
            <w:r>
              <w:rPr>
                <w:rStyle w:val="FontStyle52"/>
                <w:b w:val="0"/>
                <w:sz w:val="28"/>
                <w:szCs w:val="28"/>
                <w:lang w:val="uk-UA" w:eastAsia="uk-UA"/>
              </w:rPr>
              <w:t xml:space="preserve"> </w:t>
            </w:r>
            <w:r w:rsidRPr="00C411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професійні компетентності учнів з виконання підбору, встановлення та кріплення </w:t>
            </w:r>
            <w:proofErr w:type="spellStart"/>
            <w:r w:rsidRPr="00C411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свердл</w:t>
            </w:r>
            <w:proofErr w:type="spellEnd"/>
            <w:r w:rsidRPr="00C411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C411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свердлильних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атронах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пінолі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задньої бабки;</w:t>
            </w:r>
          </w:p>
          <w:p w:rsidR="0092166A" w:rsidRDefault="0092166A" w:rsidP="0092166A">
            <w:pPr>
              <w:pStyle w:val="a4"/>
              <w:numPr>
                <w:ilvl w:val="0"/>
                <w:numId w:val="1"/>
              </w:numPr>
              <w:tabs>
                <w:tab w:val="left" w:pos="1239"/>
                <w:tab w:val="left" w:pos="6649"/>
                <w:tab w:val="left" w:pos="6859"/>
              </w:tabs>
              <w:ind w:left="295" w:hanging="26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1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виконання підготов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C411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 торцевої поверхні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2166A" w:rsidRPr="000E06F1" w:rsidRDefault="0092166A" w:rsidP="0092166A">
            <w:pPr>
              <w:pStyle w:val="a4"/>
              <w:numPr>
                <w:ilvl w:val="0"/>
                <w:numId w:val="1"/>
              </w:numPr>
              <w:tabs>
                <w:tab w:val="left" w:pos="1239"/>
                <w:tab w:val="left" w:pos="6649"/>
                <w:tab w:val="left" w:pos="6859"/>
              </w:tabs>
              <w:ind w:left="295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06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уміння вибирати свердла для центрування; </w:t>
            </w:r>
          </w:p>
          <w:p w:rsidR="0092166A" w:rsidRPr="00D0394D" w:rsidRDefault="0092166A" w:rsidP="0092166A">
            <w:pPr>
              <w:pStyle w:val="a4"/>
              <w:numPr>
                <w:ilvl w:val="0"/>
                <w:numId w:val="8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39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 центрування отворів.</w:t>
            </w:r>
          </w:p>
          <w:p w:rsidR="0092166A" w:rsidRPr="00720C22" w:rsidRDefault="0092166A" w:rsidP="0092166A">
            <w:pPr>
              <w:pStyle w:val="Style1"/>
              <w:widowControl/>
              <w:tabs>
                <w:tab w:val="left" w:pos="6649"/>
                <w:tab w:val="left" w:pos="6859"/>
              </w:tabs>
              <w:spacing w:before="50"/>
              <w:rPr>
                <w:b/>
                <w:bCs/>
                <w:i/>
                <w:sz w:val="22"/>
                <w:szCs w:val="22"/>
                <w:lang w:val="uk-UA"/>
              </w:rPr>
            </w:pPr>
            <w:r w:rsidRPr="00BB38A8">
              <w:rPr>
                <w:b/>
                <w:color w:val="FF0000"/>
                <w:sz w:val="28"/>
                <w:szCs w:val="28"/>
                <w:lang w:val="uk-UA"/>
              </w:rPr>
              <w:t>Розвивальн</w:t>
            </w:r>
            <w:r>
              <w:rPr>
                <w:b/>
                <w:color w:val="FF0000"/>
                <w:sz w:val="28"/>
                <w:szCs w:val="28"/>
                <w:lang w:val="uk-UA"/>
              </w:rPr>
              <w:t xml:space="preserve">а </w:t>
            </w:r>
            <w:r w:rsidRPr="00601DB1">
              <w:rPr>
                <w:i/>
                <w:sz w:val="28"/>
                <w:szCs w:val="28"/>
                <w:lang w:val="uk-UA"/>
              </w:rPr>
              <w:t>(</w:t>
            </w:r>
            <w:r w:rsidRPr="00720C22">
              <w:rPr>
                <w:rStyle w:val="FontStyle52"/>
                <w:b w:val="0"/>
                <w:i/>
                <w:sz w:val="22"/>
                <w:szCs w:val="22"/>
                <w:lang w:val="uk-UA"/>
              </w:rPr>
              <w:t>які операції і прийоми розумової діяльності учнів розвиваються на уроці):</w:t>
            </w:r>
          </w:p>
          <w:p w:rsidR="0092166A" w:rsidRPr="006570CE" w:rsidRDefault="0092166A" w:rsidP="0092166A">
            <w:pPr>
              <w:pStyle w:val="a4"/>
              <w:numPr>
                <w:ilvl w:val="0"/>
                <w:numId w:val="2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розвивати професійні компетентності учнів під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час </w:t>
            </w:r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визначення внутрішнього діаметра отвору для підбору </w:t>
            </w:r>
            <w:proofErr w:type="spellStart"/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свердл</w:t>
            </w:r>
            <w:proofErr w:type="spellEnd"/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2166A" w:rsidRPr="006570CE" w:rsidRDefault="0092166A" w:rsidP="0092166A">
            <w:pPr>
              <w:pStyle w:val="a4"/>
              <w:numPr>
                <w:ilvl w:val="0"/>
                <w:numId w:val="2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розвивати в учнів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мотивоване бажання самостійно </w:t>
            </w:r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вирішувати питання щодо вибору </w:t>
            </w:r>
            <w:proofErr w:type="spellStart"/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свердл</w:t>
            </w:r>
            <w:proofErr w:type="spellEnd"/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</w:t>
            </w:r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центрування;</w:t>
            </w:r>
          </w:p>
          <w:p w:rsidR="0092166A" w:rsidRPr="006570CE" w:rsidRDefault="0092166A" w:rsidP="0092166A">
            <w:pPr>
              <w:pStyle w:val="a4"/>
              <w:numPr>
                <w:ilvl w:val="0"/>
                <w:numId w:val="2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розвивати вміння раціонально використовувати робочий час;</w:t>
            </w:r>
          </w:p>
          <w:p w:rsidR="0092166A" w:rsidRPr="006570CE" w:rsidRDefault="0092166A" w:rsidP="0092166A">
            <w:pPr>
              <w:pStyle w:val="a4"/>
              <w:numPr>
                <w:ilvl w:val="0"/>
                <w:numId w:val="2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розвивати логіку і послідовність виконання дій при </w:t>
            </w:r>
          </w:p>
          <w:p w:rsidR="0092166A" w:rsidRPr="006570CE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ind w:firstLine="29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центруванні отворів;</w:t>
            </w:r>
          </w:p>
          <w:p w:rsidR="0092166A" w:rsidRPr="004004D3" w:rsidRDefault="0092166A" w:rsidP="0092166A">
            <w:pPr>
              <w:pStyle w:val="a4"/>
              <w:numPr>
                <w:ilvl w:val="0"/>
                <w:numId w:val="7"/>
              </w:numPr>
              <w:tabs>
                <w:tab w:val="left" w:pos="1239"/>
                <w:tab w:val="left" w:pos="6649"/>
                <w:tab w:val="left" w:pos="6859"/>
              </w:tabs>
              <w:ind w:left="317" w:hanging="31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11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розвивати координацію руху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92166A" w:rsidRPr="00720C22" w:rsidRDefault="0092166A" w:rsidP="0092166A">
            <w:pPr>
              <w:tabs>
                <w:tab w:val="left" w:pos="6649"/>
                <w:tab w:val="left" w:pos="6859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B38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Виховна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 xml:space="preserve"> </w:t>
            </w:r>
            <w:r w:rsidRPr="00601DB1">
              <w:rPr>
                <w:rFonts w:ascii="Times New Roman" w:hAnsi="Times New Roman" w:cs="Times New Roman"/>
                <w:b/>
                <w:i/>
                <w:lang w:val="uk-UA"/>
              </w:rPr>
              <w:t>(</w:t>
            </w:r>
            <w:r w:rsidRPr="00601DB1">
              <w:rPr>
                <w:rStyle w:val="FontStyle52"/>
                <w:b w:val="0"/>
                <w:i/>
                <w:sz w:val="22"/>
                <w:szCs w:val="22"/>
                <w:lang w:val="uk-UA"/>
              </w:rPr>
              <w:t>які</w:t>
            </w:r>
            <w:r w:rsidRPr="00720C22">
              <w:rPr>
                <w:rStyle w:val="FontStyle52"/>
                <w:b w:val="0"/>
                <w:i/>
                <w:sz w:val="22"/>
                <w:szCs w:val="22"/>
                <w:lang w:val="uk-UA"/>
              </w:rPr>
              <w:t xml:space="preserve"> якості </w:t>
            </w:r>
            <w:r>
              <w:rPr>
                <w:rStyle w:val="FontStyle52"/>
                <w:b w:val="0"/>
                <w:i/>
                <w:sz w:val="22"/>
                <w:szCs w:val="22"/>
                <w:lang w:val="uk-UA"/>
              </w:rPr>
              <w:t xml:space="preserve">особистості учнів формуються і </w:t>
            </w:r>
            <w:r w:rsidRPr="00720C22">
              <w:rPr>
                <w:rStyle w:val="FontStyle52"/>
                <w:b w:val="0"/>
                <w:i/>
                <w:sz w:val="22"/>
                <w:szCs w:val="22"/>
                <w:lang w:val="uk-UA"/>
              </w:rPr>
              <w:t>розвиваються на уроці):</w:t>
            </w:r>
          </w:p>
          <w:p w:rsidR="0092166A" w:rsidRPr="006570CE" w:rsidRDefault="0092166A" w:rsidP="0092166A">
            <w:pPr>
              <w:pStyle w:val="a4"/>
              <w:numPr>
                <w:ilvl w:val="0"/>
                <w:numId w:val="3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виховувати активн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о-пізнавальний інтерес до праці;</w:t>
            </w:r>
          </w:p>
          <w:p w:rsidR="0092166A" w:rsidRDefault="0092166A" w:rsidP="0092166A">
            <w:pPr>
              <w:pStyle w:val="a4"/>
              <w:numPr>
                <w:ilvl w:val="0"/>
                <w:numId w:val="3"/>
              </w:numPr>
              <w:tabs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70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виховувати взаємодопомогу та культуру праці;</w:t>
            </w:r>
          </w:p>
          <w:p w:rsidR="0092166A" w:rsidRPr="000E06F1" w:rsidRDefault="0092166A" w:rsidP="0092166A">
            <w:pPr>
              <w:pStyle w:val="a4"/>
              <w:numPr>
                <w:ilvl w:val="0"/>
                <w:numId w:val="3"/>
              </w:numPr>
              <w:tabs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06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формувати бережливе ставлення до обладнання, ріжучого та контрольно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-вимірювального інструменту;</w:t>
            </w:r>
          </w:p>
          <w:p w:rsidR="0092166A" w:rsidRPr="000E06F1" w:rsidRDefault="0092166A" w:rsidP="0092166A">
            <w:pPr>
              <w:pStyle w:val="a4"/>
              <w:numPr>
                <w:ilvl w:val="0"/>
                <w:numId w:val="3"/>
              </w:numPr>
              <w:tabs>
                <w:tab w:val="left" w:pos="6649"/>
                <w:tab w:val="left" w:pos="6859"/>
              </w:tabs>
              <w:ind w:left="317" w:hanging="283"/>
              <w:rPr>
                <w:color w:val="FF0000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уважність в роботі та охайність.</w:t>
            </w:r>
          </w:p>
        </w:tc>
      </w:tr>
      <w:tr w:rsidR="0092166A" w:rsidRPr="000D6BA5" w:rsidTr="0092166A">
        <w:trPr>
          <w:trHeight w:val="2017"/>
        </w:trPr>
        <w:tc>
          <w:tcPr>
            <w:tcW w:w="2115" w:type="dxa"/>
            <w:shd w:val="clear" w:color="auto" w:fill="FDE9D9" w:themeFill="accent6" w:themeFillTint="33"/>
          </w:tcPr>
          <w:p w:rsidR="0092166A" w:rsidRPr="00E14157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E14157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lastRenderedPageBreak/>
              <w:t>Методи та прийоми навчання</w:t>
            </w:r>
          </w:p>
          <w:p w:rsidR="0092166A" w:rsidRPr="00E14157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  <w:p w:rsidR="0092166A" w:rsidRPr="00E14157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  <w:p w:rsidR="0092166A" w:rsidRPr="00E14157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  <w:p w:rsidR="0092166A" w:rsidRPr="00E14157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color w:val="FF0000"/>
                <w:lang w:val="uk-UA"/>
              </w:rPr>
            </w:pPr>
          </w:p>
        </w:tc>
        <w:tc>
          <w:tcPr>
            <w:tcW w:w="7455" w:type="dxa"/>
          </w:tcPr>
          <w:p w:rsidR="0092166A" w:rsidRPr="00D94725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9472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Пояснювально-ілюстративний:</w:t>
            </w:r>
          </w:p>
          <w:p w:rsidR="0092166A" w:rsidRPr="00283BF9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3BF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Словесні:</w:t>
            </w:r>
            <w:r w:rsidRPr="00283B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бесіда, пояснення</w:t>
            </w:r>
          </w:p>
          <w:p w:rsidR="0092166A" w:rsidRDefault="0092166A" w:rsidP="0092166A">
            <w:pPr>
              <w:tabs>
                <w:tab w:val="left" w:pos="1004"/>
                <w:tab w:val="left" w:pos="6649"/>
                <w:tab w:val="left" w:pos="6859"/>
              </w:tabs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B62D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Наочні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демонстрація презентацій</w:t>
            </w:r>
            <w:r w:rsidRPr="00F93C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інструкційно-технологічної</w:t>
            </w:r>
            <w:r w:rsidRPr="00F93C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карт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 «</w:t>
            </w: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Підбір, встановлення та кріплення </w:t>
            </w:r>
            <w:proofErr w:type="spellStart"/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свердл</w:t>
            </w:r>
            <w:proofErr w:type="spellEnd"/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свердлувальних патронах, та </w:t>
            </w:r>
            <w:proofErr w:type="spellStart"/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пінолі</w:t>
            </w:r>
            <w:proofErr w:type="spellEnd"/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задньої бабки. Центрування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92166A" w:rsidRPr="00283BF9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3BF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Практичні</w:t>
            </w:r>
            <w:r w:rsidRPr="00283B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репродуктивний-виконання прийомів і операцій згідно вимог інструкційно-технологічної картки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92166A" w:rsidRPr="00283BF9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3BF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</w:t>
            </w:r>
            <w:r w:rsidRPr="00283BF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терактивні</w:t>
            </w:r>
            <w:r w:rsidRPr="00283B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бліц-опитування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92166A" w:rsidRPr="002018C0" w:rsidTr="0092166A">
        <w:tc>
          <w:tcPr>
            <w:tcW w:w="2115" w:type="dxa"/>
            <w:shd w:val="clear" w:color="auto" w:fill="FDE9D9" w:themeFill="accent6" w:themeFillTint="33"/>
          </w:tcPr>
          <w:p w:rsidR="0092166A" w:rsidRPr="00E14157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E14157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Комплексно-методичне забезпечення уроку</w:t>
            </w:r>
          </w:p>
        </w:tc>
        <w:tc>
          <w:tcPr>
            <w:tcW w:w="7455" w:type="dxa"/>
          </w:tcPr>
          <w:p w:rsidR="0092166A" w:rsidRPr="00397051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rPr>
                <w:rStyle w:val="FontStyle52"/>
                <w:b w:val="0"/>
                <w:i/>
                <w:sz w:val="22"/>
                <w:szCs w:val="22"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Дидактичне </w:t>
            </w:r>
            <w:r w:rsidRPr="00203F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забезпечення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397051">
              <w:rPr>
                <w:rStyle w:val="FontStyle52"/>
                <w:b w:val="0"/>
                <w:i/>
                <w:sz w:val="22"/>
                <w:szCs w:val="22"/>
                <w:lang w:val="uk-UA" w:eastAsia="uk-UA"/>
              </w:rPr>
              <w:t>(за допомогою якого здійснюється процес навчання):</w:t>
            </w:r>
          </w:p>
          <w:p w:rsidR="0092166A" w:rsidRPr="00CA755D" w:rsidRDefault="0092166A" w:rsidP="0092166A">
            <w:pPr>
              <w:pStyle w:val="a4"/>
              <w:numPr>
                <w:ilvl w:val="2"/>
                <w:numId w:val="4"/>
              </w:numPr>
              <w:tabs>
                <w:tab w:val="left" w:pos="317"/>
                <w:tab w:val="left" w:pos="6649"/>
                <w:tab w:val="left" w:pos="6859"/>
              </w:tabs>
              <w:ind w:hanging="217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75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комп'ютер; </w:t>
            </w:r>
          </w:p>
          <w:p w:rsidR="0092166A" w:rsidRPr="00CA755D" w:rsidRDefault="0092166A" w:rsidP="0092166A">
            <w:pPr>
              <w:pStyle w:val="a4"/>
              <w:numPr>
                <w:ilvl w:val="2"/>
                <w:numId w:val="4"/>
              </w:numPr>
              <w:tabs>
                <w:tab w:val="left" w:pos="317"/>
                <w:tab w:val="left" w:pos="6649"/>
                <w:tab w:val="left" w:pos="6859"/>
              </w:tabs>
              <w:ind w:hanging="217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75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проектор;</w:t>
            </w:r>
          </w:p>
          <w:p w:rsidR="0092166A" w:rsidRPr="00294A92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плакат;</w:t>
            </w:r>
          </w:p>
          <w:p w:rsidR="0092166A" w:rsidRPr="00294A92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презентації</w:t>
            </w:r>
            <w:r w:rsidRPr="0029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теми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2166A" w:rsidRPr="00294A92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29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ланшет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«Центрування отворів»;</w:t>
            </w:r>
          </w:p>
          <w:p w:rsidR="0092166A" w:rsidRPr="00580A41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макет «Центрувальне свердло»;</w:t>
            </w:r>
          </w:p>
          <w:p w:rsidR="0092166A" w:rsidRPr="00294A92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інструкційно-технологічна картка;</w:t>
            </w:r>
          </w:p>
          <w:p w:rsidR="0092166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інструкці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</w:t>
            </w:r>
            <w:r w:rsidRPr="00294A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охорони праці; </w:t>
            </w:r>
          </w:p>
          <w:p w:rsidR="0092166A" w:rsidRPr="00544BB1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фронтальне опитування</w:t>
            </w:r>
            <w:r w:rsidRPr="00B62D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учнів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 час </w:t>
            </w:r>
            <w:r w:rsidRPr="00B62D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актуалізації знань</w:t>
            </w:r>
          </w:p>
          <w:p w:rsidR="0092166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004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картка-завдання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тестових завдань</w:t>
            </w:r>
            <w:r w:rsidRPr="00B62D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актуалізації знань учнів;</w:t>
            </w:r>
          </w:p>
          <w:p w:rsidR="0092166A" w:rsidRPr="00B62DB0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картка-опитування;</w:t>
            </w:r>
          </w:p>
          <w:p w:rsidR="0092166A" w:rsidRPr="002F764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картка </w:t>
            </w:r>
            <w:proofErr w:type="spellStart"/>
            <w:r w:rsidRPr="002F76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бліц-опитування</w:t>
            </w:r>
            <w:proofErr w:type="spellEnd"/>
            <w:r w:rsidRPr="002F76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закріплення знань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вступного інструктажу;</w:t>
            </w:r>
          </w:p>
          <w:p w:rsidR="0092166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картки з практичними завданнями;</w:t>
            </w:r>
          </w:p>
          <w:p w:rsidR="0092166A" w:rsidRPr="002F764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картка-контролю;</w:t>
            </w:r>
          </w:p>
          <w:p w:rsidR="0092166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2D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шкала оцінювання роботи учнів на уроці;</w:t>
            </w:r>
          </w:p>
          <w:p w:rsidR="0092166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2D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зразки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виробів;</w:t>
            </w:r>
          </w:p>
          <w:p w:rsidR="0092166A" w:rsidRPr="00F700A5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00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креслення;</w:t>
            </w:r>
          </w:p>
          <w:p w:rsidR="0092166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довідник;</w:t>
            </w:r>
          </w:p>
          <w:p w:rsidR="0092166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рівневі завдання;</w:t>
            </w:r>
          </w:p>
          <w:p w:rsidR="0092166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опорний конспект налагодження верстата;</w:t>
            </w:r>
          </w:p>
          <w:p w:rsidR="0092166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опорний конспект обробки центрового отвору;</w:t>
            </w:r>
          </w:p>
          <w:p w:rsidR="0092166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неполадки при центруванні;</w:t>
            </w:r>
          </w:p>
          <w:p w:rsidR="0092166A" w:rsidRDefault="0092166A" w:rsidP="0092166A">
            <w:pPr>
              <w:pStyle w:val="a4"/>
              <w:numPr>
                <w:ilvl w:val="0"/>
                <w:numId w:val="4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види браку при центруванні.</w:t>
            </w:r>
          </w:p>
          <w:p w:rsidR="0092166A" w:rsidRPr="00E631FC" w:rsidRDefault="0092166A" w:rsidP="0092166A">
            <w:pPr>
              <w:pStyle w:val="Style1"/>
              <w:widowControl/>
              <w:tabs>
                <w:tab w:val="left" w:pos="6649"/>
                <w:tab w:val="left" w:pos="6859"/>
              </w:tabs>
              <w:spacing w:before="41"/>
              <w:rPr>
                <w:bCs/>
                <w:sz w:val="22"/>
                <w:szCs w:val="22"/>
                <w:lang w:val="uk-UA" w:eastAsia="uk-UA"/>
              </w:rPr>
            </w:pPr>
            <w:r>
              <w:rPr>
                <w:b/>
                <w:sz w:val="28"/>
                <w:szCs w:val="28"/>
                <w:lang w:val="uk-UA"/>
              </w:rPr>
              <w:t>М</w:t>
            </w:r>
            <w:r w:rsidRPr="000D6BA5">
              <w:rPr>
                <w:b/>
                <w:sz w:val="28"/>
                <w:szCs w:val="28"/>
                <w:lang w:val="uk-UA"/>
              </w:rPr>
              <w:t>атеріально – технічне забезпечення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 w:rsidRPr="004519AA">
              <w:rPr>
                <w:rStyle w:val="FontStyle52"/>
                <w:b w:val="0"/>
                <w:sz w:val="24"/>
                <w:szCs w:val="24"/>
                <w:lang w:val="uk-UA" w:eastAsia="uk-UA"/>
              </w:rPr>
              <w:t>(</w:t>
            </w:r>
            <w:r w:rsidRPr="00397051">
              <w:rPr>
                <w:rStyle w:val="FontStyle52"/>
                <w:b w:val="0"/>
                <w:i/>
                <w:sz w:val="22"/>
                <w:szCs w:val="22"/>
                <w:lang w:val="uk-UA" w:eastAsia="uk-UA"/>
              </w:rPr>
              <w:t>за допомогою якого всі учні здійснюють свою практичну діяльність):</w:t>
            </w:r>
            <w:r w:rsidRPr="00E631FC">
              <w:rPr>
                <w:rStyle w:val="FontStyle52"/>
                <w:sz w:val="24"/>
                <w:szCs w:val="24"/>
                <w:lang w:val="uk-UA" w:eastAsia="uk-UA"/>
              </w:rPr>
              <w:tab/>
            </w:r>
          </w:p>
          <w:p w:rsidR="0092166A" w:rsidRPr="000C5553" w:rsidRDefault="0092166A" w:rsidP="0092166A">
            <w:pPr>
              <w:pStyle w:val="a4"/>
              <w:tabs>
                <w:tab w:val="left" w:pos="1239"/>
                <w:tab w:val="left" w:pos="6649"/>
                <w:tab w:val="left" w:pos="6859"/>
              </w:tabs>
              <w:ind w:left="31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5553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>верстати:</w:t>
            </w:r>
            <w:r w:rsidRPr="000C55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токарно-гвинторізні моделі:1К62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-7 шт.</w:t>
            </w:r>
            <w:r w:rsidRPr="000C55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1А616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- 3 шт., 16Б16 - 3шт.</w:t>
            </w:r>
            <w:r w:rsidRPr="000C55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1І611П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- 1 шт.</w:t>
            </w:r>
            <w:r w:rsidRPr="000C55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92166A" w:rsidRPr="00F13CAD" w:rsidRDefault="0092166A" w:rsidP="0092166A">
            <w:pPr>
              <w:pStyle w:val="a4"/>
              <w:tabs>
                <w:tab w:val="left" w:pos="1239"/>
                <w:tab w:val="left" w:pos="6649"/>
                <w:tab w:val="left" w:pos="6859"/>
              </w:tabs>
              <w:ind w:left="31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5553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>інструмент</w:t>
            </w:r>
            <w:r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>и</w:t>
            </w:r>
            <w:r w:rsidRPr="000C5553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 xml:space="preserve"> </w:t>
            </w:r>
            <w:r w:rsidRPr="00F1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центровані свердла різного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діаметра -</w:t>
            </w:r>
            <w:r w:rsidRPr="00F1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Ø</w:t>
            </w:r>
            <w:r w:rsidRPr="002E7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; </w:t>
            </w:r>
            <w:r w:rsidRPr="00F1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Ø</w:t>
            </w:r>
            <w:r w:rsidRPr="002E7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по25 шт.</w:t>
            </w:r>
            <w:r w:rsidRPr="00F1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центрувальні комбіновані свердла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F1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10 - 15 шт.</w:t>
            </w:r>
            <w:r w:rsidRPr="000C55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F1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свердла різного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діаметра -</w:t>
            </w:r>
            <w:r w:rsidRPr="00F1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10,12, 14,16 - по 15шт., різець прохідний відігнутий - 25 шт.;</w:t>
            </w:r>
          </w:p>
          <w:p w:rsidR="0092166A" w:rsidRPr="00F13CAD" w:rsidRDefault="0092166A" w:rsidP="0092166A">
            <w:pPr>
              <w:pStyle w:val="a4"/>
              <w:tabs>
                <w:tab w:val="left" w:pos="1239"/>
                <w:tab w:val="left" w:pos="6649"/>
                <w:tab w:val="left" w:pos="6859"/>
              </w:tabs>
              <w:ind w:left="31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5553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>пристосування:</w:t>
            </w:r>
            <w:r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 xml:space="preserve"> </w:t>
            </w:r>
            <w:r w:rsidRPr="00F1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обе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ртовий - 15 шт.;</w:t>
            </w:r>
          </w:p>
          <w:p w:rsidR="0092166A" w:rsidRPr="00F13CAD" w:rsidRDefault="0092166A" w:rsidP="0092166A">
            <w:pPr>
              <w:pStyle w:val="a4"/>
              <w:numPr>
                <w:ilvl w:val="0"/>
                <w:numId w:val="5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перехідні втулки Морзе - 15 шт.;</w:t>
            </w:r>
          </w:p>
          <w:p w:rsidR="0092166A" w:rsidRPr="00F13CAD" w:rsidRDefault="0092166A" w:rsidP="0092166A">
            <w:pPr>
              <w:pStyle w:val="a4"/>
              <w:numPr>
                <w:ilvl w:val="0"/>
                <w:numId w:val="5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свердлувальний</w:t>
            </w:r>
            <w:r w:rsidRPr="00F1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патро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 - 15 шт.;</w:t>
            </w:r>
          </w:p>
          <w:p w:rsidR="0092166A" w:rsidRPr="00F13CAD" w:rsidRDefault="0092166A" w:rsidP="0092166A">
            <w:pPr>
              <w:pStyle w:val="a4"/>
              <w:numPr>
                <w:ilvl w:val="0"/>
                <w:numId w:val="5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упорна планка - 15 шт.;</w:t>
            </w:r>
          </w:p>
          <w:p w:rsidR="0092166A" w:rsidRPr="00F13CAD" w:rsidRDefault="0092166A" w:rsidP="0092166A">
            <w:pPr>
              <w:pStyle w:val="a4"/>
              <w:numPr>
                <w:ilvl w:val="0"/>
                <w:numId w:val="5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пристосування в різцетримач - 15 шт.;</w:t>
            </w:r>
          </w:p>
          <w:p w:rsidR="0092166A" w:rsidRPr="00E631FC" w:rsidRDefault="0092166A" w:rsidP="0092166A">
            <w:pPr>
              <w:pStyle w:val="a4"/>
              <w:numPr>
                <w:ilvl w:val="0"/>
                <w:numId w:val="5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пристосування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піноль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задньої бабки - 15 шт.;</w:t>
            </w:r>
          </w:p>
          <w:p w:rsidR="0092166A" w:rsidRPr="00E631FC" w:rsidRDefault="0092166A" w:rsidP="0092166A">
            <w:pPr>
              <w:pStyle w:val="a4"/>
              <w:tabs>
                <w:tab w:val="left" w:pos="1239"/>
                <w:tab w:val="left" w:pos="6649"/>
                <w:tab w:val="left" w:pos="6859"/>
              </w:tabs>
              <w:ind w:left="31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>навчальна заготовка</w:t>
            </w:r>
            <w:r w:rsidRPr="000C5553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 xml:space="preserve"> </w:t>
            </w:r>
            <w:r w:rsidRPr="000C55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круглий прокат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діаметром -</w:t>
            </w:r>
            <w:r w:rsidRPr="00F1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20 - 25 шт.;</w:t>
            </w:r>
          </w:p>
          <w:p w:rsidR="0092166A" w:rsidRPr="000C5553" w:rsidRDefault="0092166A" w:rsidP="0092166A">
            <w:pPr>
              <w:pStyle w:val="a4"/>
              <w:tabs>
                <w:tab w:val="left" w:pos="1239"/>
                <w:tab w:val="left" w:pos="6649"/>
                <w:tab w:val="left" w:pos="6859"/>
              </w:tabs>
              <w:ind w:left="317"/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</w:pPr>
            <w:r w:rsidRPr="000C5553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>контрольно-вимірювальні інструменти:</w:t>
            </w:r>
          </w:p>
          <w:p w:rsidR="0092166A" w:rsidRDefault="0092166A" w:rsidP="0092166A">
            <w:pPr>
              <w:pStyle w:val="a4"/>
              <w:numPr>
                <w:ilvl w:val="0"/>
                <w:numId w:val="5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штангенциркуль ШЦ - І - 25 шт.;</w:t>
            </w:r>
          </w:p>
          <w:p w:rsidR="0092166A" w:rsidRPr="00CF3FFB" w:rsidRDefault="0092166A" w:rsidP="0092166A">
            <w:pPr>
              <w:pStyle w:val="a4"/>
              <w:tabs>
                <w:tab w:val="left" w:pos="1239"/>
                <w:tab w:val="left" w:pos="6649"/>
                <w:tab w:val="left" w:pos="6859"/>
              </w:tabs>
              <w:ind w:left="31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3FFB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>допоміжний інструмент:</w:t>
            </w:r>
            <w:r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28"/>
                <w:szCs w:val="28"/>
                <w:lang w:val="uk-UA"/>
              </w:rPr>
              <w:t xml:space="preserve"> </w:t>
            </w:r>
            <w:r w:rsidRPr="00CF3F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молоток - 15 шт.;</w:t>
            </w:r>
          </w:p>
          <w:p w:rsidR="0092166A" w:rsidRPr="00F13CAD" w:rsidRDefault="0092166A" w:rsidP="0092166A">
            <w:pPr>
              <w:pStyle w:val="a4"/>
              <w:numPr>
                <w:ilvl w:val="0"/>
                <w:numId w:val="5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терпухи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AE70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напилки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</w:t>
            </w:r>
            <w:proofErr w:type="spellStart"/>
            <w:r w:rsidRPr="006A30D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лічні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- 15 шт.;</w:t>
            </w:r>
          </w:p>
          <w:p w:rsidR="0092166A" w:rsidRPr="00F13CAD" w:rsidRDefault="0092166A" w:rsidP="0092166A">
            <w:pPr>
              <w:pStyle w:val="a4"/>
              <w:numPr>
                <w:ilvl w:val="0"/>
                <w:numId w:val="5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</w:t>
            </w:r>
            <w:r w:rsidRPr="000C55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дкладки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 різці їх кількість за потребою;</w:t>
            </w:r>
          </w:p>
          <w:p w:rsidR="0092166A" w:rsidRPr="00E631FC" w:rsidRDefault="0092166A" w:rsidP="0092166A">
            <w:pPr>
              <w:pStyle w:val="a4"/>
              <w:numPr>
                <w:ilvl w:val="0"/>
                <w:numId w:val="5"/>
              </w:numPr>
              <w:tabs>
                <w:tab w:val="left" w:pos="1239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клин - 15 шт.</w:t>
            </w:r>
          </w:p>
        </w:tc>
      </w:tr>
      <w:tr w:rsidR="0092166A" w:rsidTr="0092166A">
        <w:tc>
          <w:tcPr>
            <w:tcW w:w="2115" w:type="dxa"/>
            <w:shd w:val="clear" w:color="auto" w:fill="FDE9D9" w:themeFill="accent6" w:themeFillTint="33"/>
          </w:tcPr>
          <w:p w:rsidR="0092166A" w:rsidRPr="00E14157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E14157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lastRenderedPageBreak/>
              <w:t>Міжпредметні зв’язки</w:t>
            </w:r>
          </w:p>
        </w:tc>
        <w:tc>
          <w:tcPr>
            <w:tcW w:w="7455" w:type="dxa"/>
          </w:tcPr>
          <w:p w:rsidR="0092166A" w:rsidRDefault="0092166A" w:rsidP="0092166A">
            <w:pPr>
              <w:tabs>
                <w:tab w:val="left" w:pos="6649"/>
                <w:tab w:val="left" w:pos="6859"/>
              </w:tabs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Матеріалознавство</w:t>
            </w:r>
            <w:r w:rsidRPr="00201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технічне</w:t>
            </w:r>
            <w:r w:rsidRPr="00201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креслення,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технологія верстатних</w:t>
            </w:r>
            <w:r w:rsidRPr="00201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робіт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2018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охорона праці.</w:t>
            </w:r>
          </w:p>
        </w:tc>
      </w:tr>
      <w:tr w:rsidR="0092166A" w:rsidRPr="001C2AEA" w:rsidTr="0092166A">
        <w:tc>
          <w:tcPr>
            <w:tcW w:w="2115" w:type="dxa"/>
            <w:shd w:val="clear" w:color="auto" w:fill="FDE9D9" w:themeFill="accent6" w:themeFillTint="33"/>
          </w:tcPr>
          <w:p w:rsidR="0092166A" w:rsidRPr="00E631FC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E631FC">
              <w:rPr>
                <w:rStyle w:val="FontStyle52"/>
                <w:b w:val="0"/>
                <w:color w:val="FF0000"/>
                <w:sz w:val="28"/>
                <w:szCs w:val="28"/>
                <w:lang w:val="uk-UA" w:eastAsia="uk-UA"/>
              </w:rPr>
              <w:t>Перелік практичних завдань</w:t>
            </w:r>
          </w:p>
        </w:tc>
        <w:tc>
          <w:tcPr>
            <w:tcW w:w="7455" w:type="dxa"/>
          </w:tcPr>
          <w:p w:rsidR="0092166A" w:rsidRPr="00F700A5" w:rsidRDefault="0092166A" w:rsidP="0092166A">
            <w:pPr>
              <w:pStyle w:val="a4"/>
              <w:numPr>
                <w:ilvl w:val="0"/>
                <w:numId w:val="5"/>
              </w:numPr>
              <w:tabs>
                <w:tab w:val="left" w:pos="1239"/>
                <w:tab w:val="left" w:pos="2646"/>
                <w:tab w:val="left" w:pos="6649"/>
                <w:tab w:val="left" w:pos="6859"/>
              </w:tabs>
              <w:ind w:left="317" w:hanging="28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56E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Підбір центрувального свердла, вибір свердлувальних патронів,вибір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перехідних втулок Морзе, </w:t>
            </w:r>
            <w:r w:rsidRPr="00356E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вибір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пристосування в різцетримач та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піноль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задньої бабки</w:t>
            </w:r>
            <w:r w:rsidRPr="00F700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вибір режимів різання, встановлення заготовки, встановлення свердлувального патрону та різного спец. пристосування, центрування заготовки, контроль виконаної роботи.</w:t>
            </w:r>
          </w:p>
        </w:tc>
      </w:tr>
      <w:tr w:rsidR="0092166A" w:rsidTr="0092166A">
        <w:trPr>
          <w:trHeight w:val="239"/>
        </w:trPr>
        <w:tc>
          <w:tcPr>
            <w:tcW w:w="2115" w:type="dxa"/>
            <w:shd w:val="clear" w:color="auto" w:fill="FDE9D9" w:themeFill="accent6" w:themeFillTint="33"/>
          </w:tcPr>
          <w:p w:rsidR="0092166A" w:rsidRPr="00E14157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E14157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Очікувані результати</w:t>
            </w:r>
          </w:p>
        </w:tc>
        <w:tc>
          <w:tcPr>
            <w:tcW w:w="7455" w:type="dxa"/>
          </w:tcPr>
          <w:p w:rsidR="0092166A" w:rsidRDefault="0092166A" w:rsidP="0092166A">
            <w:pPr>
              <w:pStyle w:val="a4"/>
              <w:tabs>
                <w:tab w:val="left" w:pos="1239"/>
                <w:tab w:val="left" w:pos="6649"/>
                <w:tab w:val="left" w:pos="6859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2D6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Учні знають:</w:t>
            </w:r>
          </w:p>
          <w:p w:rsidR="0092166A" w:rsidRDefault="0092166A" w:rsidP="0092166A">
            <w:pPr>
              <w:pStyle w:val="a4"/>
              <w:numPr>
                <w:ilvl w:val="0"/>
                <w:numId w:val="6"/>
              </w:numPr>
              <w:tabs>
                <w:tab w:val="left" w:pos="1239"/>
                <w:tab w:val="left" w:pos="6649"/>
                <w:tab w:val="left" w:pos="6859"/>
              </w:tabs>
              <w:ind w:left="225" w:hanging="22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2D6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принцип дії однотипних токарних верстатів, призначення та умови застосування найбільш розповсюджених пристроїв, простого виконувати в правильній послідовності операції з виконання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центрування </w:t>
            </w:r>
            <w:r w:rsidRPr="007D2D6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заготовок, виконувати процес контролю контро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льно-вимірювального інструменту;</w:t>
            </w: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нормального і спеціального різального інструменту;</w:t>
            </w:r>
          </w:p>
          <w:p w:rsidR="0092166A" w:rsidRDefault="0092166A" w:rsidP="0092166A">
            <w:pPr>
              <w:pStyle w:val="a4"/>
              <w:numPr>
                <w:ilvl w:val="0"/>
                <w:numId w:val="6"/>
              </w:numPr>
              <w:tabs>
                <w:tab w:val="left" w:pos="1239"/>
                <w:tab w:val="left" w:pos="6649"/>
                <w:tab w:val="left" w:pos="6859"/>
              </w:tabs>
              <w:ind w:left="225" w:hanging="22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маркування та основні механічні властивості матеріалів; </w:t>
            </w:r>
          </w:p>
          <w:p w:rsidR="0092166A" w:rsidRPr="00342051" w:rsidRDefault="0092166A" w:rsidP="0092166A">
            <w:pPr>
              <w:pStyle w:val="a4"/>
              <w:numPr>
                <w:ilvl w:val="0"/>
                <w:numId w:val="6"/>
              </w:numPr>
              <w:tabs>
                <w:tab w:val="left" w:pos="1239"/>
                <w:tab w:val="left" w:pos="6649"/>
                <w:tab w:val="left" w:pos="6859"/>
              </w:tabs>
              <w:ind w:left="225" w:hanging="22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види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свердл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причини дефектів та їх </w:t>
            </w:r>
            <w:r w:rsidR="001C2A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усунення, вибір режимів різання,</w:t>
            </w: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ОП;</w:t>
            </w:r>
          </w:p>
          <w:p w:rsidR="0092166A" w:rsidRPr="00342051" w:rsidRDefault="0092166A" w:rsidP="0092166A">
            <w:pPr>
              <w:pStyle w:val="a4"/>
              <w:numPr>
                <w:ilvl w:val="0"/>
                <w:numId w:val="6"/>
              </w:numPr>
              <w:tabs>
                <w:tab w:val="left" w:pos="1239"/>
                <w:tab w:val="left" w:pos="6649"/>
                <w:tab w:val="left" w:pos="6859"/>
              </w:tabs>
              <w:ind w:left="225" w:hanging="22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загальні відомості про систему допусків і посадок, квалітетів і параметрів шорсткості, основні поняття з технічного креслення. </w:t>
            </w:r>
          </w:p>
          <w:p w:rsidR="0092166A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833B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Учні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9E29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повинні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вміти</w:t>
            </w:r>
            <w:r w:rsidRPr="007833B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:</w:t>
            </w:r>
          </w:p>
          <w:p w:rsidR="0092166A" w:rsidRPr="00CB7D0D" w:rsidRDefault="0092166A" w:rsidP="0092166A">
            <w:pPr>
              <w:pStyle w:val="a4"/>
              <w:numPr>
                <w:ilvl w:val="0"/>
                <w:numId w:val="9"/>
              </w:numPr>
              <w:tabs>
                <w:tab w:val="left" w:pos="1239"/>
                <w:tab w:val="left" w:pos="6649"/>
                <w:tab w:val="left" w:pos="6859"/>
              </w:tabs>
              <w:ind w:left="224" w:hanging="14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B7D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організовувати робоче місце;</w:t>
            </w:r>
          </w:p>
          <w:p w:rsidR="0092166A" w:rsidRDefault="0092166A" w:rsidP="0092166A">
            <w:pPr>
              <w:pStyle w:val="a4"/>
              <w:numPr>
                <w:ilvl w:val="0"/>
                <w:numId w:val="9"/>
              </w:numPr>
              <w:tabs>
                <w:tab w:val="left" w:pos="1239"/>
                <w:tab w:val="left" w:pos="6649"/>
                <w:tab w:val="left" w:pos="6859"/>
              </w:tabs>
              <w:ind w:left="224" w:hanging="14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обробляти деталі на налагоджених токарних верстатах за 12-14-м квалітетам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застосуванням нормального різального інструменту та універсальних пристроїв з додержанням послідовності оброблення та режимів різання відповідно до вказівок майстра виробничого 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вчання;</w:t>
            </w:r>
          </w:p>
          <w:p w:rsidR="0092166A" w:rsidRDefault="0092166A" w:rsidP="0092166A">
            <w:pPr>
              <w:pStyle w:val="a4"/>
              <w:numPr>
                <w:ilvl w:val="0"/>
                <w:numId w:val="9"/>
              </w:numPr>
              <w:tabs>
                <w:tab w:val="left" w:pos="1239"/>
                <w:tab w:val="left" w:pos="6649"/>
                <w:tab w:val="left" w:pos="6859"/>
              </w:tabs>
              <w:ind w:left="224" w:hanging="14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підбирати та встано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влювати свердла в пристосування;</w:t>
            </w:r>
          </w:p>
          <w:p w:rsidR="0092166A" w:rsidRDefault="0092166A" w:rsidP="0092166A">
            <w:pPr>
              <w:pStyle w:val="a4"/>
              <w:numPr>
                <w:ilvl w:val="0"/>
                <w:numId w:val="9"/>
              </w:numPr>
              <w:tabs>
                <w:tab w:val="left" w:pos="1239"/>
                <w:tab w:val="left" w:pos="6649"/>
                <w:tab w:val="left" w:pos="6859"/>
              </w:tabs>
              <w:ind w:left="224" w:hanging="14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виконувати в правильній послідовності операції з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 центрування заготовок;</w:t>
            </w:r>
          </w:p>
          <w:p w:rsidR="0092166A" w:rsidRDefault="0092166A" w:rsidP="0092166A">
            <w:pPr>
              <w:pStyle w:val="a4"/>
              <w:numPr>
                <w:ilvl w:val="0"/>
                <w:numId w:val="9"/>
              </w:numPr>
              <w:tabs>
                <w:tab w:val="left" w:pos="1239"/>
                <w:tab w:val="left" w:pos="6649"/>
                <w:tab w:val="left" w:pos="6859"/>
              </w:tabs>
              <w:ind w:left="224" w:hanging="14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виконувати процес контролю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ШЦ-І</w:t>
            </w: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</w:p>
          <w:p w:rsidR="0092166A" w:rsidRDefault="0092166A" w:rsidP="0092166A">
            <w:pPr>
              <w:pStyle w:val="a4"/>
              <w:numPr>
                <w:ilvl w:val="0"/>
                <w:numId w:val="9"/>
              </w:numPr>
              <w:tabs>
                <w:tab w:val="left" w:pos="1239"/>
                <w:tab w:val="left" w:pos="6649"/>
                <w:tab w:val="left" w:pos="6859"/>
              </w:tabs>
              <w:ind w:left="224" w:hanging="14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читати робочі креслення деталей;</w:t>
            </w:r>
          </w:p>
          <w:p w:rsidR="0092166A" w:rsidRPr="00342051" w:rsidRDefault="0092166A" w:rsidP="0092166A">
            <w:pPr>
              <w:pStyle w:val="a4"/>
              <w:numPr>
                <w:ilvl w:val="0"/>
                <w:numId w:val="9"/>
              </w:numPr>
              <w:tabs>
                <w:tab w:val="left" w:pos="1239"/>
                <w:tab w:val="left" w:pos="6649"/>
                <w:tab w:val="left" w:pos="6859"/>
              </w:tabs>
              <w:ind w:left="224" w:hanging="14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20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користуватись технологічною документацією.</w:t>
            </w:r>
          </w:p>
        </w:tc>
      </w:tr>
      <w:tr w:rsidR="0092166A" w:rsidTr="0092166A">
        <w:tc>
          <w:tcPr>
            <w:tcW w:w="2115" w:type="dxa"/>
            <w:shd w:val="clear" w:color="auto" w:fill="FDE9D9" w:themeFill="accent6" w:themeFillTint="33"/>
          </w:tcPr>
          <w:p w:rsidR="0092166A" w:rsidRPr="00E631FC" w:rsidRDefault="0092166A" w:rsidP="0092166A">
            <w:pPr>
              <w:tabs>
                <w:tab w:val="left" w:pos="1189"/>
                <w:tab w:val="left" w:pos="6649"/>
                <w:tab w:val="left" w:pos="6859"/>
              </w:tabs>
              <w:jc w:val="center"/>
              <w:rPr>
                <w:b/>
                <w:color w:val="FF0000"/>
                <w:sz w:val="28"/>
                <w:szCs w:val="28"/>
                <w:lang w:val="uk-UA"/>
              </w:rPr>
            </w:pPr>
            <w:r w:rsidRPr="00E631FC">
              <w:rPr>
                <w:rStyle w:val="FontStyle52"/>
                <w:b w:val="0"/>
                <w:color w:val="FF0000"/>
                <w:sz w:val="28"/>
                <w:szCs w:val="28"/>
                <w:lang w:val="uk-UA" w:eastAsia="uk-UA"/>
              </w:rPr>
              <w:lastRenderedPageBreak/>
              <w:t>Список основної і додаткової літератури</w:t>
            </w:r>
          </w:p>
        </w:tc>
        <w:tc>
          <w:tcPr>
            <w:tcW w:w="7455" w:type="dxa"/>
            <w:vAlign w:val="center"/>
          </w:tcPr>
          <w:p w:rsidR="0092166A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outlineLvl w:val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Матеріалознавство, технічне креслення, технологія</w:t>
            </w:r>
          </w:p>
          <w:p w:rsidR="0092166A" w:rsidRPr="002406D5" w:rsidRDefault="0092166A" w:rsidP="0092166A">
            <w:pPr>
              <w:tabs>
                <w:tab w:val="left" w:pos="1239"/>
                <w:tab w:val="left" w:pos="6649"/>
                <w:tab w:val="left" w:pos="6859"/>
              </w:tabs>
              <w:outlineLvl w:val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верстатних робіт, </w:t>
            </w:r>
            <w:r w:rsidRPr="007D41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охорона праці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:rsidR="004E53F9" w:rsidRPr="002760E3" w:rsidRDefault="004E53F9" w:rsidP="004E53F9">
      <w:pPr>
        <w:shd w:val="clear" w:color="auto" w:fill="FFFFFF" w:themeFill="background1"/>
        <w:tabs>
          <w:tab w:val="left" w:pos="1260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</w:p>
    <w:p w:rsidR="00E03224" w:rsidRDefault="00E03224" w:rsidP="00397051">
      <w:pPr>
        <w:pStyle w:val="ad"/>
        <w:tabs>
          <w:tab w:val="clear" w:pos="567"/>
          <w:tab w:val="left" w:pos="936"/>
          <w:tab w:val="left" w:pos="6649"/>
          <w:tab w:val="left" w:pos="6859"/>
        </w:tabs>
        <w:ind w:firstLine="709"/>
        <w:contextualSpacing/>
        <w:rPr>
          <w:rFonts w:ascii="Times New Roman" w:eastAsiaTheme="minorHAnsi" w:hAnsi="Times New Roman"/>
          <w:b/>
          <w:color w:val="CC3300"/>
          <w:lang w:val="uk-UA" w:eastAsia="en-US"/>
        </w:rPr>
      </w:pPr>
    </w:p>
    <w:p w:rsidR="005955B2" w:rsidRDefault="005955B2" w:rsidP="00397051">
      <w:pPr>
        <w:tabs>
          <w:tab w:val="left" w:pos="1134"/>
          <w:tab w:val="left" w:pos="6649"/>
          <w:tab w:val="left" w:pos="6859"/>
        </w:tabs>
        <w:ind w:left="28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5955B2" w:rsidRPr="00042B1A" w:rsidRDefault="005955B2" w:rsidP="00397051">
      <w:pPr>
        <w:shd w:val="clear" w:color="auto" w:fill="CCC0D9" w:themeFill="accent4" w:themeFillTint="66"/>
        <w:tabs>
          <w:tab w:val="left" w:pos="1134"/>
          <w:tab w:val="left" w:pos="6649"/>
          <w:tab w:val="left" w:pos="6859"/>
        </w:tabs>
        <w:ind w:left="284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042B1A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Планування</w:t>
      </w:r>
      <w:r w:rsidR="0092166A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 </w:t>
      </w:r>
      <w:r w:rsidRPr="00042B1A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вивчення теми</w:t>
      </w:r>
    </w:p>
    <w:p w:rsidR="00E03224" w:rsidRDefault="00E03224" w:rsidP="00397051">
      <w:pPr>
        <w:pStyle w:val="ad"/>
        <w:tabs>
          <w:tab w:val="clear" w:pos="567"/>
          <w:tab w:val="left" w:pos="936"/>
          <w:tab w:val="left" w:pos="6649"/>
          <w:tab w:val="left" w:pos="6859"/>
        </w:tabs>
        <w:ind w:firstLine="709"/>
        <w:contextualSpacing/>
        <w:rPr>
          <w:rFonts w:ascii="Times New Roman" w:eastAsiaTheme="minorHAnsi" w:hAnsi="Times New Roman"/>
          <w:b/>
          <w:color w:val="CC3300"/>
          <w:lang w:val="uk-UA" w:eastAsia="en-US"/>
        </w:rPr>
      </w:pPr>
    </w:p>
    <w:p w:rsidR="00E03224" w:rsidRPr="00631A08" w:rsidRDefault="00E03224" w:rsidP="00397051">
      <w:pPr>
        <w:pStyle w:val="ad"/>
        <w:tabs>
          <w:tab w:val="clear" w:pos="567"/>
          <w:tab w:val="left" w:pos="936"/>
          <w:tab w:val="left" w:pos="6649"/>
          <w:tab w:val="left" w:pos="6859"/>
        </w:tabs>
        <w:ind w:firstLine="709"/>
        <w:contextualSpacing/>
        <w:rPr>
          <w:rFonts w:ascii="Times New Roman" w:eastAsiaTheme="minorHAnsi" w:hAnsi="Times New Roman"/>
          <w:lang w:val="uk-UA" w:eastAsia="en-US"/>
        </w:rPr>
      </w:pPr>
      <w:r>
        <w:rPr>
          <w:rFonts w:ascii="Times New Roman" w:eastAsiaTheme="minorHAnsi" w:hAnsi="Times New Roman"/>
          <w:b/>
          <w:color w:val="CC3300"/>
          <w:lang w:val="uk-UA" w:eastAsia="en-US"/>
        </w:rPr>
        <w:t xml:space="preserve">Місце і </w:t>
      </w:r>
      <w:r w:rsidRPr="00631A08">
        <w:rPr>
          <w:rFonts w:ascii="Times New Roman" w:eastAsiaTheme="minorHAnsi" w:hAnsi="Times New Roman"/>
          <w:b/>
          <w:color w:val="CC3300"/>
          <w:lang w:val="uk-UA" w:eastAsia="en-US"/>
        </w:rPr>
        <w:t>роль даного уроку в системі уроків з предмет</w:t>
      </w:r>
      <w:r w:rsidR="002406D5">
        <w:rPr>
          <w:rFonts w:ascii="Times New Roman" w:eastAsiaTheme="minorHAnsi" w:hAnsi="Times New Roman"/>
          <w:b/>
          <w:color w:val="CC3300"/>
          <w:lang w:val="uk-UA" w:eastAsia="en-US"/>
        </w:rPr>
        <w:t>а</w:t>
      </w:r>
      <w:r w:rsidRPr="00631A08">
        <w:rPr>
          <w:rFonts w:ascii="Times New Roman" w:eastAsiaTheme="minorHAnsi" w:hAnsi="Times New Roman"/>
          <w:b/>
          <w:color w:val="CC3300"/>
          <w:lang w:val="uk-UA" w:eastAsia="en-US"/>
        </w:rPr>
        <w:t>, розділу, теми робочої навчальної програми</w:t>
      </w:r>
      <w:r w:rsidR="0092166A">
        <w:rPr>
          <w:rFonts w:ascii="Times New Roman" w:eastAsiaTheme="minorHAnsi" w:hAnsi="Times New Roman"/>
          <w:b/>
          <w:color w:val="CC3300"/>
          <w:lang w:val="uk-UA" w:eastAsia="en-US"/>
        </w:rPr>
        <w:t xml:space="preserve"> </w:t>
      </w:r>
      <w:r w:rsidRPr="00631A08">
        <w:rPr>
          <w:rFonts w:ascii="Times New Roman" w:eastAsiaTheme="minorHAnsi" w:hAnsi="Times New Roman"/>
          <w:lang w:val="uk-UA" w:eastAsia="en-US"/>
        </w:rPr>
        <w:t>(складено на основі ДСПТО</w:t>
      </w:r>
      <w:r>
        <w:rPr>
          <w:rFonts w:ascii="Times New Roman" w:eastAsiaTheme="minorHAnsi" w:hAnsi="Times New Roman"/>
          <w:lang w:val="uk-UA" w:eastAsia="en-US"/>
        </w:rPr>
        <w:t xml:space="preserve"> 8211</w:t>
      </w:r>
      <w:r w:rsidRPr="00631A08">
        <w:rPr>
          <w:rFonts w:ascii="Times New Roman" w:eastAsiaTheme="minorHAnsi" w:hAnsi="Times New Roman"/>
          <w:lang w:val="uk-UA" w:eastAsia="en-US"/>
        </w:rPr>
        <w:t>-D</w:t>
      </w:r>
      <w:r w:rsidRPr="00631A08">
        <w:rPr>
          <w:rFonts w:ascii="Times New Roman" w:eastAsiaTheme="minorHAnsi" w:hAnsi="Times New Roman"/>
          <w:lang w:val="en-US" w:eastAsia="en-US"/>
        </w:rPr>
        <w:t>J</w:t>
      </w:r>
      <w:r w:rsidRPr="00631A08">
        <w:rPr>
          <w:rFonts w:ascii="Times New Roman" w:eastAsiaTheme="minorHAnsi" w:hAnsi="Times New Roman"/>
          <w:lang w:val="uk-UA" w:eastAsia="en-US"/>
        </w:rPr>
        <w:t>.28.52-2014 «Верстатник широкого профілю», затвердженого наказом МОН України від 30.09.2014 №1092).</w:t>
      </w:r>
    </w:p>
    <w:tbl>
      <w:tblPr>
        <w:tblStyle w:val="a3"/>
        <w:tblpPr w:leftFromText="180" w:rightFromText="180" w:vertAnchor="text" w:horzAnchor="margin" w:tblpY="202"/>
        <w:tblW w:w="0" w:type="auto"/>
        <w:tblBorders>
          <w:top w:val="single" w:sz="12" w:space="0" w:color="FABF8F" w:themeColor="accent6" w:themeTint="99"/>
          <w:left w:val="single" w:sz="12" w:space="0" w:color="FABF8F" w:themeColor="accent6" w:themeTint="99"/>
          <w:bottom w:val="single" w:sz="12" w:space="0" w:color="FABF8F" w:themeColor="accent6" w:themeTint="99"/>
          <w:right w:val="single" w:sz="12" w:space="0" w:color="FABF8F" w:themeColor="accent6" w:themeTint="99"/>
          <w:insideH w:val="single" w:sz="12" w:space="0" w:color="FABF8F" w:themeColor="accent6" w:themeTint="99"/>
          <w:insideV w:val="single" w:sz="12" w:space="0" w:color="FABF8F" w:themeColor="accent6" w:themeTint="99"/>
        </w:tblBorders>
        <w:tblLook w:val="04A0" w:firstRow="1" w:lastRow="0" w:firstColumn="1" w:lastColumn="0" w:noHBand="0" w:noVBand="1"/>
      </w:tblPr>
      <w:tblGrid>
        <w:gridCol w:w="2335"/>
        <w:gridCol w:w="2353"/>
        <w:gridCol w:w="1451"/>
        <w:gridCol w:w="3431"/>
      </w:tblGrid>
      <w:tr w:rsidR="008A5650" w:rsidTr="008A5650">
        <w:tc>
          <w:tcPr>
            <w:tcW w:w="2335" w:type="dxa"/>
            <w:shd w:val="clear" w:color="auto" w:fill="EAF1DD" w:themeFill="accent3" w:themeFillTint="33"/>
            <w:vAlign w:val="center"/>
          </w:tcPr>
          <w:p w:rsidR="008A5650" w:rsidRPr="00E03224" w:rsidRDefault="008A5650" w:rsidP="008A5650">
            <w:pPr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E03224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Найменування </w:t>
            </w:r>
            <w:r w:rsidRPr="00E0322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навчального модуля</w:t>
            </w:r>
          </w:p>
        </w:tc>
        <w:tc>
          <w:tcPr>
            <w:tcW w:w="2353" w:type="dxa"/>
            <w:shd w:val="clear" w:color="auto" w:fill="EAF1DD" w:themeFill="accent3" w:themeFillTint="33"/>
            <w:vAlign w:val="center"/>
          </w:tcPr>
          <w:p w:rsidR="008A5650" w:rsidRPr="00E03224" w:rsidRDefault="008A5650" w:rsidP="008A5650">
            <w:pPr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E0322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Компетентність</w:t>
            </w:r>
          </w:p>
        </w:tc>
        <w:tc>
          <w:tcPr>
            <w:tcW w:w="1451" w:type="dxa"/>
            <w:shd w:val="clear" w:color="auto" w:fill="EAF1DD" w:themeFill="accent3" w:themeFillTint="33"/>
            <w:vAlign w:val="center"/>
          </w:tcPr>
          <w:p w:rsidR="008A5650" w:rsidRPr="00E03224" w:rsidRDefault="008A5650" w:rsidP="008A5650">
            <w:pPr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E0322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Кількість годин на урок</w:t>
            </w:r>
          </w:p>
        </w:tc>
        <w:tc>
          <w:tcPr>
            <w:tcW w:w="3431" w:type="dxa"/>
            <w:shd w:val="clear" w:color="auto" w:fill="EAF1DD" w:themeFill="accent3" w:themeFillTint="33"/>
            <w:vAlign w:val="center"/>
          </w:tcPr>
          <w:p w:rsidR="008A5650" w:rsidRPr="00E03224" w:rsidRDefault="008A5650" w:rsidP="008A5650">
            <w:pPr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E03224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Найменування теми уроку</w:t>
            </w:r>
          </w:p>
        </w:tc>
      </w:tr>
      <w:tr w:rsidR="008A5650" w:rsidTr="008A5650">
        <w:tc>
          <w:tcPr>
            <w:tcW w:w="2335" w:type="dxa"/>
            <w:vMerge w:val="restart"/>
            <w:shd w:val="clear" w:color="auto" w:fill="FDE9D9" w:themeFill="accent6" w:themeFillTint="33"/>
            <w:vAlign w:val="center"/>
          </w:tcPr>
          <w:p w:rsidR="008A5650" w:rsidRPr="00381AA4" w:rsidRDefault="008A5650" w:rsidP="008A5650">
            <w:pPr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81AA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ВШП 2.1. - Оброблення поверхонь деталей на токарних верстатах</w:t>
            </w:r>
          </w:p>
        </w:tc>
        <w:tc>
          <w:tcPr>
            <w:tcW w:w="2353" w:type="dxa"/>
            <w:vMerge w:val="restart"/>
            <w:shd w:val="clear" w:color="auto" w:fill="FDE9D9" w:themeFill="accent6" w:themeFillTint="33"/>
            <w:vAlign w:val="center"/>
          </w:tcPr>
          <w:p w:rsidR="008A5650" w:rsidRPr="00381AA4" w:rsidRDefault="008A5650" w:rsidP="008A5650">
            <w:pPr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81AA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ВШП 2.1.2. - Обробка циліндричних отворів</w:t>
            </w:r>
          </w:p>
          <w:p w:rsidR="008A5650" w:rsidRPr="00E03224" w:rsidRDefault="008A5650" w:rsidP="008A5650">
            <w:pPr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81AA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(12 годин)</w:t>
            </w:r>
          </w:p>
        </w:tc>
        <w:tc>
          <w:tcPr>
            <w:tcW w:w="1451" w:type="dxa"/>
            <w:shd w:val="clear" w:color="auto" w:fill="FDE9D9" w:themeFill="accent6" w:themeFillTint="33"/>
            <w:vAlign w:val="center"/>
          </w:tcPr>
          <w:p w:rsidR="008A5650" w:rsidRDefault="008A5650" w:rsidP="008A5650">
            <w:pPr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431" w:type="dxa"/>
            <w:shd w:val="clear" w:color="auto" w:fill="FDE9D9" w:themeFill="accent6" w:themeFillTint="33"/>
            <w:vAlign w:val="center"/>
          </w:tcPr>
          <w:p w:rsidR="008A5650" w:rsidRDefault="008A5650" w:rsidP="002406D5">
            <w:pPr>
              <w:tabs>
                <w:tab w:val="left" w:pos="6649"/>
                <w:tab w:val="left" w:pos="6859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</w:t>
            </w:r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Підбір, встановлення та кріплення </w:t>
            </w:r>
            <w:proofErr w:type="spellStart"/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свердл</w:t>
            </w:r>
            <w:proofErr w:type="spellEnd"/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свердлувальних патронах, та </w:t>
            </w:r>
            <w:proofErr w:type="spellStart"/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пінолі</w:t>
            </w:r>
            <w:proofErr w:type="spellEnd"/>
            <w:r w:rsidRPr="003947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задньої бабки. Центрування.</w:t>
            </w:r>
          </w:p>
        </w:tc>
      </w:tr>
      <w:tr w:rsidR="008A5650" w:rsidTr="008A5650">
        <w:tc>
          <w:tcPr>
            <w:tcW w:w="2335" w:type="dxa"/>
            <w:vMerge/>
            <w:shd w:val="clear" w:color="auto" w:fill="FDE9D9" w:themeFill="accent6" w:themeFillTint="33"/>
            <w:vAlign w:val="center"/>
          </w:tcPr>
          <w:p w:rsidR="008A5650" w:rsidRDefault="008A5650" w:rsidP="008A5650">
            <w:pPr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53" w:type="dxa"/>
            <w:vMerge/>
            <w:shd w:val="clear" w:color="auto" w:fill="FDE9D9" w:themeFill="accent6" w:themeFillTint="33"/>
            <w:vAlign w:val="center"/>
          </w:tcPr>
          <w:p w:rsidR="008A5650" w:rsidRDefault="008A5650" w:rsidP="008A5650">
            <w:pPr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451" w:type="dxa"/>
            <w:shd w:val="clear" w:color="auto" w:fill="FDE9D9" w:themeFill="accent6" w:themeFillTint="33"/>
            <w:vAlign w:val="center"/>
          </w:tcPr>
          <w:p w:rsidR="008A5650" w:rsidRDefault="008A5650" w:rsidP="008A5650">
            <w:pPr>
              <w:tabs>
                <w:tab w:val="left" w:pos="6649"/>
                <w:tab w:val="left" w:pos="685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431" w:type="dxa"/>
            <w:shd w:val="clear" w:color="auto" w:fill="FDE9D9" w:themeFill="accent6" w:themeFillTint="33"/>
            <w:vAlign w:val="center"/>
          </w:tcPr>
          <w:p w:rsidR="008A5650" w:rsidRDefault="008A5650" w:rsidP="008A5650">
            <w:pPr>
              <w:tabs>
                <w:tab w:val="left" w:pos="6649"/>
                <w:tab w:val="left" w:pos="6859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r w:rsidRPr="000200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Свердлування та розсвердлювання наскрізних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отворі, </w:t>
            </w:r>
            <w:r w:rsidRPr="000200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глухих отворів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зенкування.</w:t>
            </w:r>
          </w:p>
        </w:tc>
      </w:tr>
    </w:tbl>
    <w:p w:rsidR="00881974" w:rsidRPr="000F2EA9" w:rsidRDefault="00881974" w:rsidP="00397051">
      <w:pPr>
        <w:pStyle w:val="a4"/>
        <w:shd w:val="clear" w:color="auto" w:fill="E5B8B7" w:themeFill="accent2" w:themeFillTint="66"/>
        <w:tabs>
          <w:tab w:val="left" w:pos="3382"/>
          <w:tab w:val="left" w:pos="6649"/>
          <w:tab w:val="left" w:pos="6859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2EA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ХІД УРОКУ</w:t>
      </w:r>
    </w:p>
    <w:p w:rsidR="00881974" w:rsidRDefault="00881974" w:rsidP="00397051">
      <w:pPr>
        <w:tabs>
          <w:tab w:val="left" w:pos="3382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2753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="009216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141D1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Організаційна частина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(5хв.)</w:t>
      </w:r>
    </w:p>
    <w:p w:rsidR="00881974" w:rsidRDefault="00881974" w:rsidP="00397051">
      <w:pPr>
        <w:tabs>
          <w:tab w:val="left" w:pos="1239"/>
          <w:tab w:val="left" w:pos="6649"/>
          <w:tab w:val="left" w:pos="6859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C92753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Привітання. </w:t>
      </w:r>
      <w:r w:rsidRPr="007D419C">
        <w:rPr>
          <w:rFonts w:ascii="Times New Roman" w:hAnsi="Times New Roman" w:cs="Times New Roman"/>
          <w:sz w:val="28"/>
          <w:szCs w:val="28"/>
          <w:lang w:val="uk-UA"/>
        </w:rPr>
        <w:t xml:space="preserve">Перевірити готовність учнів до уроку, </w:t>
      </w:r>
      <w:r>
        <w:rPr>
          <w:rFonts w:ascii="Times New Roman" w:hAnsi="Times New Roman" w:cs="Times New Roman"/>
          <w:sz w:val="28"/>
          <w:szCs w:val="28"/>
          <w:lang w:val="uk-UA"/>
        </w:rPr>
        <w:t>зовнішній вигляд учнів відповідно вимогам охорони праці.</w:t>
      </w:r>
    </w:p>
    <w:p w:rsidR="00881974" w:rsidRPr="007D419C" w:rsidRDefault="00881974" w:rsidP="00397051">
      <w:pPr>
        <w:tabs>
          <w:tab w:val="left" w:pos="1239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П</w:t>
      </w:r>
      <w:r w:rsidRPr="007D419C">
        <w:rPr>
          <w:rFonts w:ascii="Times New Roman" w:hAnsi="Times New Roman" w:cs="Times New Roman"/>
          <w:sz w:val="28"/>
          <w:szCs w:val="28"/>
          <w:lang w:val="uk-UA"/>
        </w:rPr>
        <w:t>еревірк</w:t>
      </w:r>
      <w:r>
        <w:rPr>
          <w:rFonts w:ascii="Times New Roman" w:hAnsi="Times New Roman" w:cs="Times New Roman"/>
          <w:sz w:val="28"/>
          <w:szCs w:val="28"/>
          <w:lang w:val="uk-UA"/>
        </w:rPr>
        <w:t>а наявності учнів на уроці (за журналом).</w:t>
      </w:r>
    </w:p>
    <w:p w:rsidR="00881974" w:rsidRPr="00234363" w:rsidRDefault="00881974" w:rsidP="00397051">
      <w:pPr>
        <w:tabs>
          <w:tab w:val="left" w:pos="3382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ІІ. Вступний інструктаж (40хв.)</w:t>
      </w:r>
    </w:p>
    <w:p w:rsidR="00881974" w:rsidRPr="00E14157" w:rsidRDefault="00881974" w:rsidP="00397051">
      <w:pPr>
        <w:pStyle w:val="a4"/>
        <w:numPr>
          <w:ilvl w:val="0"/>
          <w:numId w:val="17"/>
        </w:numPr>
        <w:tabs>
          <w:tab w:val="left" w:pos="1239"/>
          <w:tab w:val="left" w:pos="6649"/>
          <w:tab w:val="left" w:pos="6859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E14157">
        <w:rPr>
          <w:rFonts w:ascii="Times New Roman" w:hAnsi="Times New Roman" w:cs="Times New Roman"/>
          <w:sz w:val="28"/>
          <w:szCs w:val="28"/>
          <w:lang w:val="uk-UA"/>
        </w:rPr>
        <w:t>Повідомлення теми і задач уроку.</w:t>
      </w:r>
    </w:p>
    <w:p w:rsidR="00881974" w:rsidRPr="006303A4" w:rsidRDefault="00881974" w:rsidP="00397051">
      <w:pPr>
        <w:pStyle w:val="a4"/>
        <w:numPr>
          <w:ilvl w:val="0"/>
          <w:numId w:val="6"/>
        </w:numPr>
        <w:tabs>
          <w:tab w:val="left" w:pos="1239"/>
          <w:tab w:val="left" w:pos="6649"/>
          <w:tab w:val="left" w:pos="6859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6303A4">
        <w:rPr>
          <w:rFonts w:ascii="Times New Roman" w:hAnsi="Times New Roman" w:cs="Times New Roman"/>
          <w:sz w:val="28"/>
          <w:szCs w:val="28"/>
          <w:lang w:val="uk-UA"/>
        </w:rPr>
        <w:t>Повідомлення навчальної мети уроку.</w:t>
      </w:r>
    </w:p>
    <w:p w:rsidR="00881974" w:rsidRDefault="00881974" w:rsidP="00397051">
      <w:pPr>
        <w:tabs>
          <w:tab w:val="left" w:pos="3382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CBB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8C4F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Актуалізація </w:t>
      </w:r>
      <w:r w:rsidRPr="00F97E66">
        <w:rPr>
          <w:rFonts w:ascii="Times New Roman" w:hAnsi="Times New Roman" w:cs="Times New Roman"/>
          <w:sz w:val="28"/>
          <w:szCs w:val="28"/>
          <w:lang w:val="uk-UA"/>
        </w:rPr>
        <w:t>опорних знань, умінь і навичок учнів:</w:t>
      </w:r>
    </w:p>
    <w:p w:rsidR="00881974" w:rsidRDefault="00881974" w:rsidP="00397051">
      <w:pPr>
        <w:tabs>
          <w:tab w:val="left" w:pos="3382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F65B79">
        <w:rPr>
          <w:rFonts w:ascii="Times New Roman" w:hAnsi="Times New Roman" w:cs="Times New Roman"/>
          <w:sz w:val="28"/>
          <w:szCs w:val="28"/>
          <w:lang w:val="uk-UA"/>
        </w:rPr>
        <w:t>еревірка знань, умінь і навичок за матеріалами уроків, взаємопов’язаних з темою уроку і необхідних для його проведення:</w:t>
      </w:r>
    </w:p>
    <w:p w:rsidR="00881974" w:rsidRPr="00854CB6" w:rsidRDefault="00881974" w:rsidP="00397051">
      <w:pPr>
        <w:pStyle w:val="a4"/>
        <w:numPr>
          <w:ilvl w:val="0"/>
          <w:numId w:val="15"/>
        </w:numPr>
        <w:tabs>
          <w:tab w:val="left" w:pos="3382"/>
          <w:tab w:val="left" w:pos="6649"/>
          <w:tab w:val="left" w:pos="6859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54CB6">
        <w:rPr>
          <w:rFonts w:ascii="Times New Roman" w:hAnsi="Times New Roman" w:cs="Times New Roman"/>
          <w:sz w:val="28"/>
          <w:szCs w:val="28"/>
          <w:lang w:val="uk-UA"/>
        </w:rPr>
        <w:t>виконання учнями письмов</w:t>
      </w:r>
      <w:r w:rsidR="002406D5">
        <w:rPr>
          <w:rFonts w:ascii="Times New Roman" w:hAnsi="Times New Roman" w:cs="Times New Roman"/>
          <w:sz w:val="28"/>
          <w:szCs w:val="28"/>
          <w:lang w:val="uk-UA"/>
        </w:rPr>
        <w:t xml:space="preserve">ого контролю </w:t>
      </w:r>
      <w:r w:rsidRPr="00854CB6">
        <w:rPr>
          <w:rFonts w:ascii="Times New Roman" w:hAnsi="Times New Roman" w:cs="Times New Roman"/>
          <w:sz w:val="28"/>
          <w:szCs w:val="28"/>
          <w:lang w:val="uk-UA"/>
        </w:rPr>
        <w:t>з використанням карток-завдань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 1</w:t>
      </w:r>
    </w:p>
    <w:p w:rsidR="00881974" w:rsidRPr="00854CB6" w:rsidRDefault="00881974" w:rsidP="00397051">
      <w:pPr>
        <w:pStyle w:val="a4"/>
        <w:numPr>
          <w:ilvl w:val="0"/>
          <w:numId w:val="15"/>
        </w:numPr>
        <w:tabs>
          <w:tab w:val="left" w:pos="3382"/>
          <w:tab w:val="left" w:pos="6649"/>
          <w:tab w:val="left" w:pos="6859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854CB6">
        <w:rPr>
          <w:rFonts w:ascii="Times New Roman" w:hAnsi="Times New Roman" w:cs="Times New Roman"/>
          <w:sz w:val="28"/>
          <w:szCs w:val="28"/>
          <w:lang w:val="uk-UA"/>
        </w:rPr>
        <w:t>виконання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чнями тестових завдань;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 2</w:t>
      </w:r>
    </w:p>
    <w:p w:rsidR="00881974" w:rsidRPr="00854CB6" w:rsidRDefault="00881974" w:rsidP="00397051">
      <w:pPr>
        <w:pStyle w:val="a4"/>
        <w:numPr>
          <w:ilvl w:val="0"/>
          <w:numId w:val="15"/>
        </w:numPr>
        <w:tabs>
          <w:tab w:val="left" w:pos="1239"/>
          <w:tab w:val="left" w:pos="6649"/>
          <w:tab w:val="left" w:pos="6859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854CB6">
        <w:rPr>
          <w:rFonts w:ascii="Times New Roman" w:hAnsi="Times New Roman" w:cs="Times New Roman"/>
          <w:sz w:val="28"/>
          <w:szCs w:val="28"/>
          <w:lang w:val="uk-UA"/>
        </w:rPr>
        <w:t>фронтальне опитування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 3</w:t>
      </w:r>
    </w:p>
    <w:p w:rsidR="00881974" w:rsidRPr="002F764A" w:rsidRDefault="00881974" w:rsidP="00397051">
      <w:pPr>
        <w:pStyle w:val="a4"/>
        <w:numPr>
          <w:ilvl w:val="0"/>
          <w:numId w:val="15"/>
        </w:numPr>
        <w:tabs>
          <w:tab w:val="left" w:pos="1239"/>
          <w:tab w:val="left" w:pos="6649"/>
          <w:tab w:val="left" w:pos="6859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854CB6">
        <w:rPr>
          <w:rFonts w:ascii="Times New Roman" w:hAnsi="Times New Roman" w:cs="Times New Roman"/>
          <w:sz w:val="28"/>
          <w:szCs w:val="28"/>
          <w:lang w:val="uk-UA"/>
        </w:rPr>
        <w:t>повторення інструктажу учнів з охорони праці та безпечного виконання робіт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 4</w:t>
      </w:r>
    </w:p>
    <w:p w:rsidR="00881974" w:rsidRPr="0056740D" w:rsidRDefault="00881974" w:rsidP="00397051">
      <w:pPr>
        <w:pStyle w:val="Style1"/>
        <w:widowControl/>
        <w:numPr>
          <w:ilvl w:val="0"/>
          <w:numId w:val="16"/>
        </w:numPr>
        <w:tabs>
          <w:tab w:val="left" w:pos="6649"/>
          <w:tab w:val="left" w:pos="6859"/>
        </w:tabs>
        <w:spacing w:before="31"/>
        <w:ind w:left="284" w:hanging="284"/>
        <w:rPr>
          <w:b/>
          <w:bCs/>
          <w:sz w:val="28"/>
          <w:szCs w:val="28"/>
          <w:lang w:val="uk-UA" w:eastAsia="uk-UA"/>
        </w:rPr>
      </w:pPr>
      <w:r w:rsidRPr="0056740D">
        <w:rPr>
          <w:rStyle w:val="FontStyle52"/>
          <w:b w:val="0"/>
          <w:sz w:val="28"/>
          <w:szCs w:val="28"/>
          <w:lang w:val="uk-UA" w:eastAsia="uk-UA"/>
        </w:rPr>
        <w:t>аналіз і доповнення відповідей учнів, підведення підсумків.</w:t>
      </w:r>
    </w:p>
    <w:p w:rsidR="00881974" w:rsidRPr="00764CBB" w:rsidRDefault="00881974" w:rsidP="00397051">
      <w:pPr>
        <w:pStyle w:val="a4"/>
        <w:tabs>
          <w:tab w:val="left" w:pos="1239"/>
          <w:tab w:val="left" w:pos="6649"/>
          <w:tab w:val="left" w:pos="685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68E0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9216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A59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Мотивація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навчальної діяльності: пояснення призначення та практичного значення у професійній діяльності сформованих нових знань </w:t>
      </w:r>
      <w:r w:rsidRPr="00764CBB">
        <w:rPr>
          <w:rFonts w:ascii="Times New Roman" w:hAnsi="Times New Roman" w:cs="Times New Roman"/>
          <w:sz w:val="28"/>
          <w:szCs w:val="28"/>
          <w:lang w:val="uk-UA"/>
        </w:rPr>
        <w:t xml:space="preserve">з підбору, встановлення та кріплення </w:t>
      </w:r>
      <w:proofErr w:type="spellStart"/>
      <w:r w:rsidRPr="00764CBB">
        <w:rPr>
          <w:rFonts w:ascii="Times New Roman" w:hAnsi="Times New Roman" w:cs="Times New Roman"/>
          <w:sz w:val="28"/>
          <w:szCs w:val="28"/>
          <w:lang w:val="uk-UA"/>
        </w:rPr>
        <w:t>свердл</w:t>
      </w:r>
      <w:proofErr w:type="spellEnd"/>
      <w:r w:rsidRPr="00764CBB">
        <w:rPr>
          <w:rFonts w:ascii="Times New Roman" w:hAnsi="Times New Roman" w:cs="Times New Roman"/>
          <w:sz w:val="28"/>
          <w:szCs w:val="28"/>
          <w:lang w:val="uk-UA"/>
        </w:rPr>
        <w:t xml:space="preserve"> в свердлильних патронах та </w:t>
      </w:r>
      <w:proofErr w:type="spellStart"/>
      <w:r w:rsidRPr="00764CBB">
        <w:rPr>
          <w:rFonts w:ascii="Times New Roman" w:hAnsi="Times New Roman" w:cs="Times New Roman"/>
          <w:sz w:val="28"/>
          <w:szCs w:val="28"/>
          <w:lang w:val="uk-UA"/>
        </w:rPr>
        <w:t>пінолі</w:t>
      </w:r>
      <w:proofErr w:type="spellEnd"/>
      <w:r w:rsidRPr="00764CBB">
        <w:rPr>
          <w:rFonts w:ascii="Times New Roman" w:hAnsi="Times New Roman" w:cs="Times New Roman"/>
          <w:sz w:val="28"/>
          <w:szCs w:val="28"/>
          <w:lang w:val="uk-UA"/>
        </w:rPr>
        <w:t xml:space="preserve"> задньої бабки; виконання підготовки торцевої поверхні, уміння вибирати центрувальні свердла для центрування, виконання центрування отворів.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 Виклада</w:t>
      </w:r>
      <w:r w:rsidRPr="008C4F26">
        <w:rPr>
          <w:rFonts w:ascii="Times New Roman" w:hAnsi="Times New Roman" w:cs="Times New Roman"/>
          <w:b/>
          <w:sz w:val="28"/>
          <w:szCs w:val="28"/>
          <w:lang w:val="uk-UA"/>
        </w:rPr>
        <w:t>ння нового матеріалу</w:t>
      </w:r>
      <w:r w:rsidR="009216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A68E0">
        <w:rPr>
          <w:rFonts w:ascii="Times New Roman" w:hAnsi="Times New Roman" w:cs="Times New Roman"/>
          <w:b/>
          <w:sz w:val="28"/>
          <w:szCs w:val="28"/>
          <w:lang w:val="uk-UA"/>
        </w:rPr>
        <w:t>та способів виконання практичних дій:</w:t>
      </w:r>
    </w:p>
    <w:p w:rsidR="00881974" w:rsidRDefault="00881974" w:rsidP="00397051">
      <w:pPr>
        <w:tabs>
          <w:tab w:val="left" w:pos="1239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F65B79">
        <w:rPr>
          <w:rFonts w:ascii="Times New Roman" w:hAnsi="Times New Roman" w:cs="Times New Roman"/>
          <w:sz w:val="28"/>
          <w:szCs w:val="28"/>
          <w:lang w:val="uk-UA"/>
        </w:rPr>
        <w:t>онкретизація і поглиблення теоретичних знань, набутих учнями на уроках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5B79">
        <w:rPr>
          <w:rFonts w:ascii="Times New Roman" w:hAnsi="Times New Roman" w:cs="Times New Roman"/>
          <w:sz w:val="28"/>
          <w:szCs w:val="28"/>
          <w:lang w:val="uk-UA"/>
        </w:rPr>
        <w:t>про</w:t>
      </w:r>
      <w:r>
        <w:rPr>
          <w:rFonts w:ascii="Times New Roman" w:hAnsi="Times New Roman" w:cs="Times New Roman"/>
          <w:sz w:val="28"/>
          <w:szCs w:val="28"/>
          <w:lang w:val="uk-UA"/>
        </w:rPr>
        <w:t>фесійно-теоретичної підготовки:</w:t>
      </w:r>
    </w:p>
    <w:p w:rsidR="00881974" w:rsidRPr="00234363" w:rsidRDefault="00881974" w:rsidP="00397051">
      <w:pPr>
        <w:pStyle w:val="a4"/>
        <w:tabs>
          <w:tab w:val="left" w:pos="6649"/>
          <w:tab w:val="left" w:pos="685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34363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34363">
        <w:rPr>
          <w:rFonts w:ascii="Times New Roman" w:hAnsi="Times New Roman" w:cs="Times New Roman"/>
          <w:sz w:val="28"/>
          <w:szCs w:val="28"/>
          <w:lang w:val="uk-UA"/>
        </w:rPr>
        <w:t xml:space="preserve">ерегляд презентації 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>№1</w:t>
      </w:r>
      <w:r w:rsidR="0056740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 5</w:t>
      </w:r>
    </w:p>
    <w:p w:rsidR="00881974" w:rsidRPr="00234363" w:rsidRDefault="00881974" w:rsidP="00397051">
      <w:pPr>
        <w:pStyle w:val="a4"/>
        <w:tabs>
          <w:tab w:val="left" w:pos="6649"/>
          <w:tab w:val="left" w:pos="685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34363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234363">
        <w:rPr>
          <w:rFonts w:ascii="Times New Roman" w:hAnsi="Times New Roman" w:cs="Times New Roman"/>
          <w:sz w:val="28"/>
          <w:szCs w:val="28"/>
          <w:lang w:val="uk-UA"/>
        </w:rPr>
        <w:t>озповідь про важливість даної роботи для оволодіння професією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1974" w:rsidRPr="00234363" w:rsidRDefault="00881974" w:rsidP="00397051">
      <w:pPr>
        <w:pStyle w:val="a4"/>
        <w:tabs>
          <w:tab w:val="left" w:pos="6649"/>
          <w:tab w:val="left" w:pos="6859"/>
        </w:tabs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4)</w:t>
      </w:r>
    </w:p>
    <w:p w:rsidR="00881974" w:rsidRPr="00234363" w:rsidRDefault="00881974" w:rsidP="00397051">
      <w:pPr>
        <w:pStyle w:val="a4"/>
        <w:tabs>
          <w:tab w:val="left" w:pos="6649"/>
          <w:tab w:val="left" w:pos="685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34363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34363">
        <w:rPr>
          <w:rFonts w:ascii="Times New Roman" w:hAnsi="Times New Roman" w:cs="Times New Roman"/>
          <w:sz w:val="28"/>
          <w:szCs w:val="28"/>
          <w:lang w:val="uk-UA"/>
        </w:rPr>
        <w:t>емонстрація зразків готових деталей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4)</w:t>
      </w:r>
    </w:p>
    <w:p w:rsidR="00881974" w:rsidRPr="00234363" w:rsidRDefault="00881974" w:rsidP="00397051">
      <w:pPr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 w:rsidRPr="00234363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uk-UA"/>
        </w:rPr>
        <w:t>Свердла та їх типи.</w:t>
      </w:r>
    </w:p>
    <w:p w:rsidR="00881974" w:rsidRPr="00234363" w:rsidRDefault="00881974" w:rsidP="00397051">
      <w:pPr>
        <w:pStyle w:val="a4"/>
        <w:tabs>
          <w:tab w:val="left" w:pos="6649"/>
          <w:tab w:val="left" w:pos="685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34363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>
        <w:rPr>
          <w:rFonts w:ascii="Times New Roman" w:hAnsi="Times New Roman" w:cs="Times New Roman"/>
          <w:kern w:val="24"/>
          <w:sz w:val="28"/>
          <w:szCs w:val="28"/>
          <w:lang w:val="uk-UA"/>
        </w:rPr>
        <w:t xml:space="preserve">Розрізняють такі види отворів.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5)</w:t>
      </w:r>
    </w:p>
    <w:p w:rsidR="00881974" w:rsidRPr="00234363" w:rsidRDefault="00881974" w:rsidP="00397051">
      <w:pPr>
        <w:pStyle w:val="a4"/>
        <w:tabs>
          <w:tab w:val="left" w:pos="6649"/>
          <w:tab w:val="left" w:pos="685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34363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34363">
        <w:rPr>
          <w:rFonts w:ascii="Times New Roman" w:hAnsi="Times New Roman" w:cs="Times New Roman"/>
          <w:sz w:val="28"/>
          <w:szCs w:val="28"/>
          <w:lang w:val="uk-UA"/>
        </w:rPr>
        <w:t>ризначення свердла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6)</w:t>
      </w:r>
    </w:p>
    <w:p w:rsidR="00881974" w:rsidRPr="00234363" w:rsidRDefault="00881974" w:rsidP="00397051">
      <w:pPr>
        <w:pStyle w:val="a4"/>
        <w:tabs>
          <w:tab w:val="left" w:pos="6649"/>
          <w:tab w:val="left" w:pos="6859"/>
        </w:tabs>
        <w:spacing w:after="0" w:line="240" w:lineRule="auto"/>
        <w:ind w:left="0" w:right="1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34363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>
        <w:rPr>
          <w:rFonts w:ascii="Times New Roman" w:hAnsi="Times New Roman" w:cs="Times New Roman"/>
          <w:iCs/>
          <w:kern w:val="24"/>
          <w:sz w:val="28"/>
          <w:szCs w:val="28"/>
          <w:lang w:val="uk-UA"/>
        </w:rPr>
        <w:t>Щ</w:t>
      </w:r>
      <w:r w:rsidRPr="00234363">
        <w:rPr>
          <w:rFonts w:ascii="Times New Roman" w:hAnsi="Times New Roman" w:cs="Times New Roman"/>
          <w:iCs/>
          <w:kern w:val="24"/>
          <w:sz w:val="28"/>
          <w:szCs w:val="28"/>
          <w:lang w:val="uk-UA"/>
        </w:rPr>
        <w:t>о таке свердління?</w:t>
      </w:r>
      <w:r w:rsidR="0092166A">
        <w:rPr>
          <w:rFonts w:ascii="Times New Roman" w:hAnsi="Times New Roman" w:cs="Times New Roman"/>
          <w:iCs/>
          <w:kern w:val="24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7</w:t>
      </w:r>
      <w:r w:rsidRPr="0023436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слайд 8</w:t>
      </w:r>
      <w:r w:rsidRPr="0023436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слайд 9)</w:t>
      </w:r>
    </w:p>
    <w:p w:rsidR="00881974" w:rsidRPr="0069479C" w:rsidRDefault="00881974" w:rsidP="00397051">
      <w:pPr>
        <w:tabs>
          <w:tab w:val="left" w:pos="6649"/>
          <w:tab w:val="left" w:pos="6859"/>
        </w:tabs>
        <w:spacing w:after="0" w:line="240" w:lineRule="auto"/>
        <w:ind w:left="284" w:right="140" w:hanging="284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234363">
        <w:rPr>
          <w:rFonts w:ascii="Times New Roman" w:hAnsi="Times New Roman" w:cs="Times New Roman"/>
          <w:sz w:val="28"/>
          <w:szCs w:val="28"/>
          <w:lang w:val="uk-UA"/>
        </w:rPr>
        <w:t>9.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69479C">
        <w:rPr>
          <w:rFonts w:ascii="Times New Roman" w:hAnsi="Times New Roman" w:cs="Times New Roman"/>
          <w:sz w:val="28"/>
          <w:szCs w:val="28"/>
          <w:lang w:val="uk-UA"/>
        </w:rPr>
        <w:t>ибір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>ріжучого</w:t>
      </w:r>
      <w:r w:rsidRPr="0069479C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інструменту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: </w:t>
      </w:r>
      <w:r w:rsidRPr="0069479C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>прохідний відігнутий різець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, центрувальні свердла різні, </w:t>
      </w:r>
      <w:r w:rsidRPr="0069479C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>свердла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різного діаметра.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10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слайд 11)</w:t>
      </w:r>
    </w:p>
    <w:p w:rsidR="00881974" w:rsidRPr="007D0D89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140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 П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 xml:space="preserve">ристосування для встановлення </w:t>
      </w:r>
      <w:proofErr w:type="spellStart"/>
      <w:r w:rsidRPr="007D0D89">
        <w:rPr>
          <w:rFonts w:ascii="Times New Roman" w:hAnsi="Times New Roman" w:cs="Times New Roman"/>
          <w:sz w:val="28"/>
          <w:szCs w:val="28"/>
          <w:lang w:val="uk-UA"/>
        </w:rPr>
        <w:t>свердл</w:t>
      </w:r>
      <w:proofErr w:type="spellEnd"/>
      <w:r w:rsidRPr="007D0D89">
        <w:rPr>
          <w:rFonts w:ascii="Times New Roman" w:hAnsi="Times New Roman" w:cs="Times New Roman"/>
          <w:sz w:val="28"/>
          <w:szCs w:val="28"/>
          <w:lang w:val="uk-UA"/>
        </w:rPr>
        <w:t xml:space="preserve"> з циліндричним та конічним хвостовиками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їх 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конструкція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13)</w:t>
      </w:r>
    </w:p>
    <w:p w:rsidR="00881974" w:rsidRPr="007D0D89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140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 М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етоди встановлення пристосувань зі свердлами на токарному верстаті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слайд 15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слайд 16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слайд 17)</w:t>
      </w:r>
    </w:p>
    <w:p w:rsidR="00881974" w:rsidRPr="00DF6262" w:rsidRDefault="00881974" w:rsidP="00397051">
      <w:pPr>
        <w:tabs>
          <w:tab w:val="left" w:pos="6649"/>
          <w:tab w:val="left" w:pos="6859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  <w:lang w:val="uk-UA"/>
        </w:rPr>
      </w:pPr>
      <w:r w:rsidRPr="00DF6262">
        <w:rPr>
          <w:rFonts w:ascii="Times New Roman" w:hAnsi="Times New Roman" w:cs="Times New Roman"/>
          <w:sz w:val="28"/>
          <w:szCs w:val="28"/>
          <w:lang w:val="uk-UA"/>
        </w:rPr>
        <w:t xml:space="preserve">12.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F6262">
        <w:rPr>
          <w:rFonts w:ascii="Times New Roman" w:hAnsi="Times New Roman" w:cs="Times New Roman"/>
          <w:sz w:val="28"/>
          <w:szCs w:val="28"/>
          <w:lang w:val="uk-UA"/>
        </w:rPr>
        <w:t>становлення пристосувань на токарному верстаті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18)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  <w:lang w:val="uk-UA"/>
        </w:rPr>
      </w:pPr>
      <w:r w:rsidRPr="00DF6262">
        <w:rPr>
          <w:rFonts w:ascii="Times New Roman" w:hAnsi="Times New Roman" w:cs="Times New Roman"/>
          <w:sz w:val="28"/>
          <w:szCs w:val="28"/>
          <w:lang w:val="uk-UA"/>
        </w:rPr>
        <w:t>13</w:t>
      </w:r>
      <w:r>
        <w:rPr>
          <w:rFonts w:ascii="Times New Roman" w:hAnsi="Times New Roman" w:cs="Times New Roman"/>
          <w:sz w:val="28"/>
          <w:szCs w:val="28"/>
          <w:lang w:val="uk-UA"/>
        </w:rPr>
        <w:t>. К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онтрольно-вимірювальний інструмент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19)</w:t>
      </w:r>
    </w:p>
    <w:p w:rsidR="00881974" w:rsidRDefault="00881974" w:rsidP="00397051">
      <w:pPr>
        <w:pStyle w:val="a4"/>
        <w:tabs>
          <w:tab w:val="left" w:pos="6649"/>
          <w:tab w:val="left" w:pos="685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14. П</w:t>
      </w:r>
      <w:r w:rsidRPr="00234363">
        <w:rPr>
          <w:rFonts w:ascii="Times New Roman" w:hAnsi="Times New Roman" w:cs="Times New Roman"/>
          <w:sz w:val="28"/>
          <w:szCs w:val="28"/>
          <w:lang w:val="uk-UA"/>
        </w:rPr>
        <w:t xml:space="preserve">ерегляд презентації </w:t>
      </w:r>
      <w:r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 6</w:t>
      </w:r>
    </w:p>
    <w:p w:rsidR="00881974" w:rsidRPr="007D0D89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140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15. В</w:t>
      </w:r>
      <w:r w:rsidRPr="0069479C">
        <w:rPr>
          <w:rFonts w:ascii="Times New Roman" w:hAnsi="Times New Roman" w:cs="Times New Roman"/>
          <w:sz w:val="28"/>
          <w:szCs w:val="28"/>
          <w:lang w:val="uk-UA"/>
        </w:rPr>
        <w:t>ибір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>ріжучого</w:t>
      </w:r>
      <w:r w:rsidRPr="0069479C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інструменту</w:t>
      </w:r>
      <w:r w:rsidR="0092166A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центрувальних </w:t>
      </w:r>
      <w:proofErr w:type="spellStart"/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>свердл</w:t>
      </w:r>
      <w:proofErr w:type="spellEnd"/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та їх різновиди.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слайд 5)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16. Форми центрувальних отворів.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6)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right="1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17. Розміри центрових отворів.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7)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18. П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 xml:space="preserve">ристосування для встановлення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центрувальних свердел.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8)</w:t>
      </w:r>
    </w:p>
    <w:p w:rsidR="00881974" w:rsidRPr="007D0D89" w:rsidRDefault="00881974" w:rsidP="00397051">
      <w:pPr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19. </w:t>
      </w:r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uk-UA"/>
        </w:rPr>
        <w:t xml:space="preserve">Спеціальні центрувальні оправки.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9)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-363" w:hanging="426"/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uk-UA"/>
        </w:rPr>
      </w:pP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uk-UA"/>
        </w:rPr>
        <w:t>20. П</w:t>
      </w:r>
      <w:r w:rsidRPr="008B35C4"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uk-UA"/>
        </w:rPr>
        <w:t xml:space="preserve">еревірити співвісність вісі шпинделя та вісь </w:t>
      </w:r>
      <w:proofErr w:type="spellStart"/>
      <w:r w:rsidRPr="008B35C4"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uk-UA"/>
        </w:rPr>
        <w:t>пінолі</w:t>
      </w:r>
      <w:proofErr w:type="spellEnd"/>
      <w:r w:rsidRPr="008B35C4"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uk-UA"/>
        </w:rPr>
        <w:t xml:space="preserve"> задньої бабки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uk-UA"/>
        </w:rPr>
        <w:t>.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-363"/>
        <w:rPr>
          <w:rFonts w:ascii="Times New Roman" w:hAnsi="Times New Roman" w:cs="Times New Roman"/>
          <w:sz w:val="28"/>
          <w:szCs w:val="28"/>
          <w:lang w:val="uk-UA"/>
        </w:rPr>
      </w:pP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10)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21. Встановити заготовку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х</w:t>
      </w:r>
      <w:proofErr w:type="spellEnd"/>
      <w:r w:rsidR="0092166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кулачковий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самоцентруючий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патрон.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11)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22. Встановити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ріжучий інструмент </w:t>
      </w:r>
      <w:r w:rsidRPr="00C41099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uk-UA"/>
        </w:rPr>
        <w:t>прохідний відігнутий різець</w:t>
      </w:r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uk-UA"/>
        </w:rPr>
        <w:t>.</w:t>
      </w:r>
      <w:r w:rsidR="0092166A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12)</w:t>
      </w:r>
    </w:p>
    <w:p w:rsidR="00881974" w:rsidRPr="007D0D89" w:rsidRDefault="00881974" w:rsidP="00397051">
      <w:pPr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23. Вибір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 xml:space="preserve"> режимів різання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обробки </w:t>
      </w:r>
      <w:r w:rsidR="002406D5" w:rsidRPr="007D0D89">
        <w:rPr>
          <w:rFonts w:ascii="Times New Roman" w:hAnsi="Times New Roman" w:cs="Times New Roman"/>
          <w:sz w:val="28"/>
          <w:szCs w:val="28"/>
          <w:lang w:val="uk-UA"/>
        </w:rPr>
        <w:t>торцевої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поверхні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13)</w:t>
      </w:r>
    </w:p>
    <w:p w:rsidR="00881974" w:rsidRPr="007D0D89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-363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24. П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ідготовка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5FD7">
        <w:rPr>
          <w:rFonts w:ascii="Times New Roman" w:hAnsi="Times New Roman" w:cs="Times New Roman"/>
          <w:sz w:val="28"/>
          <w:szCs w:val="28"/>
          <w:lang w:val="uk-UA"/>
        </w:rPr>
        <w:t>обробки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06D5" w:rsidRPr="007D0D89">
        <w:rPr>
          <w:rFonts w:ascii="Times New Roman" w:hAnsi="Times New Roman" w:cs="Times New Roman"/>
          <w:sz w:val="28"/>
          <w:szCs w:val="28"/>
          <w:lang w:val="uk-UA"/>
        </w:rPr>
        <w:t>торцев</w:t>
      </w:r>
      <w:r w:rsidR="002406D5">
        <w:rPr>
          <w:rFonts w:ascii="Times New Roman" w:hAnsi="Times New Roman" w:cs="Times New Roman"/>
          <w:sz w:val="28"/>
          <w:szCs w:val="28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поверхні під центрування отвору.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14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слайд 15)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-363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25. Встановити пристосування свердлувальний патрон з центрувальним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 xml:space="preserve"> сверд</w:t>
      </w:r>
      <w:r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="002406D5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C42618"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uk-UA"/>
        </w:rPr>
        <w:t>піноль</w:t>
      </w:r>
      <w:proofErr w:type="spellEnd"/>
      <w:r w:rsidRPr="00C42618"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uk-UA"/>
        </w:rPr>
        <w:t xml:space="preserve"> задньої бабки</w:t>
      </w:r>
      <w:r>
        <w:rPr>
          <w:rFonts w:ascii="Times New Roman" w:eastAsiaTheme="majorEastAsia" w:hAnsi="Times New Roman" w:cs="Times New Roman"/>
          <w:bCs/>
          <w:kern w:val="24"/>
          <w:sz w:val="28"/>
          <w:szCs w:val="28"/>
          <w:lang w:val="uk-UA"/>
        </w:rPr>
        <w:t xml:space="preserve">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16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слайд</w:t>
      </w:r>
      <w:proofErr w:type="spellEnd"/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 xml:space="preserve"> 17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слайд 18)</w:t>
      </w:r>
    </w:p>
    <w:p w:rsidR="00881974" w:rsidRPr="007D0D89" w:rsidRDefault="00881974" w:rsidP="00397051">
      <w:pPr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26.Вибір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 xml:space="preserve"> режимів </w:t>
      </w:r>
      <w:r w:rsidRPr="00DF6262">
        <w:rPr>
          <w:rFonts w:ascii="Times New Roman" w:hAnsi="Times New Roman" w:cs="Times New Roman"/>
          <w:sz w:val="28"/>
          <w:szCs w:val="28"/>
          <w:lang w:val="uk-UA"/>
        </w:rPr>
        <w:t>різання та особливості при центруванні о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творів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86982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19)</w:t>
      </w:r>
    </w:p>
    <w:p w:rsidR="00881974" w:rsidRPr="00FD403A" w:rsidRDefault="00881974" w:rsidP="00397051">
      <w:pPr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27. О</w:t>
      </w:r>
      <w:r w:rsidRPr="00FD403A">
        <w:rPr>
          <w:rFonts w:ascii="Times New Roman" w:hAnsi="Times New Roman" w:cs="Times New Roman"/>
          <w:sz w:val="28"/>
          <w:szCs w:val="28"/>
          <w:lang w:val="uk-UA"/>
        </w:rPr>
        <w:t>бробк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403A">
        <w:rPr>
          <w:rFonts w:ascii="Times New Roman" w:hAnsi="Times New Roman" w:cs="Times New Roman"/>
          <w:sz w:val="28"/>
          <w:szCs w:val="28"/>
          <w:lang w:val="uk-UA"/>
        </w:rPr>
        <w:t>центрових отворів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86982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20)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28</w:t>
      </w:r>
      <w:r w:rsidRPr="009835C7">
        <w:rPr>
          <w:rFonts w:ascii="Times New Roman" w:hAnsi="Times New Roman" w:cs="Times New Roman"/>
          <w:sz w:val="28"/>
          <w:szCs w:val="28"/>
          <w:lang w:val="uk-UA"/>
        </w:rPr>
        <w:t xml:space="preserve">. Призначення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центрових отворів. </w:t>
      </w:r>
      <w:r w:rsidRPr="00A86982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  <w:lang w:val="uk-UA"/>
        </w:rPr>
        <w:t>(слайд 21)</w:t>
      </w:r>
    </w:p>
    <w:p w:rsidR="00881974" w:rsidRPr="007D0D89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-363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29. Пояснення можливих 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 xml:space="preserve">видів браку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неполадки 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при виконанн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центрових отворів та способи 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його попередження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</w:t>
      </w:r>
      <w:r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 xml:space="preserve"> 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 xml:space="preserve">ДОДАТОК </w:t>
      </w:r>
      <w:r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9</w:t>
      </w:r>
    </w:p>
    <w:p w:rsidR="00881974" w:rsidRPr="007D0D89" w:rsidRDefault="00881974" w:rsidP="00397051">
      <w:pPr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30. Р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озбір нестандартних та проблемних ситуацій при центруванні отворів;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-363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31. О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працювати інструкцію з охорони праці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5326">
        <w:rPr>
          <w:rFonts w:ascii="Times New Roman" w:hAnsi="Times New Roman" w:cs="Times New Roman"/>
          <w:sz w:val="28"/>
          <w:szCs w:val="28"/>
          <w:lang w:val="uk-UA"/>
        </w:rPr>
        <w:t>та безпечного виконання робіт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 xml:space="preserve"> під час виконання центрування отворів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</w:t>
      </w:r>
      <w:r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 xml:space="preserve"> 4</w:t>
      </w:r>
    </w:p>
    <w:p w:rsidR="00881974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-363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32. П</w:t>
      </w:r>
      <w:r w:rsidRPr="00FD403A">
        <w:rPr>
          <w:rFonts w:ascii="Times New Roman" w:hAnsi="Times New Roman" w:cs="Times New Roman"/>
          <w:sz w:val="28"/>
          <w:szCs w:val="28"/>
          <w:lang w:val="uk-UA"/>
        </w:rPr>
        <w:t xml:space="preserve">оказ виконання обробки </w:t>
      </w:r>
      <w:r w:rsidR="002406D5">
        <w:rPr>
          <w:rFonts w:ascii="Times New Roman" w:hAnsi="Times New Roman" w:cs="Times New Roman"/>
          <w:sz w:val="28"/>
          <w:szCs w:val="28"/>
          <w:lang w:val="uk-UA"/>
        </w:rPr>
        <w:t>торцевих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поверхонь</w:t>
      </w:r>
      <w:r w:rsidRPr="00FD403A">
        <w:rPr>
          <w:rFonts w:ascii="Times New Roman" w:hAnsi="Times New Roman" w:cs="Times New Roman"/>
          <w:sz w:val="28"/>
          <w:szCs w:val="28"/>
          <w:lang w:val="uk-UA"/>
        </w:rPr>
        <w:t xml:space="preserve"> та центрових отворів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нормальному темпі</w:t>
      </w:r>
      <w:r w:rsidRPr="00FD403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81974" w:rsidRPr="00FD403A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-363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33. П</w:t>
      </w:r>
      <w:r w:rsidRPr="00FD403A">
        <w:rPr>
          <w:rFonts w:ascii="Times New Roman" w:hAnsi="Times New Roman" w:cs="Times New Roman"/>
          <w:sz w:val="28"/>
          <w:szCs w:val="28"/>
          <w:lang w:val="uk-UA"/>
        </w:rPr>
        <w:t xml:space="preserve">оказ виконання обробки </w:t>
      </w:r>
      <w:r w:rsidR="002406D5">
        <w:rPr>
          <w:rFonts w:ascii="Times New Roman" w:hAnsi="Times New Roman" w:cs="Times New Roman"/>
          <w:sz w:val="28"/>
          <w:szCs w:val="28"/>
          <w:lang w:val="uk-UA"/>
        </w:rPr>
        <w:t>торцевих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поверхонь</w:t>
      </w:r>
      <w:r w:rsidRPr="00FD403A">
        <w:rPr>
          <w:rFonts w:ascii="Times New Roman" w:hAnsi="Times New Roman" w:cs="Times New Roman"/>
          <w:sz w:val="28"/>
          <w:szCs w:val="28"/>
          <w:lang w:val="uk-UA"/>
        </w:rPr>
        <w:t xml:space="preserve"> та центрових отворів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повільному темпі</w:t>
      </w:r>
      <w:r w:rsidRPr="00FD403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81974" w:rsidRPr="00FD403A" w:rsidRDefault="00881974" w:rsidP="00397051">
      <w:pPr>
        <w:tabs>
          <w:tab w:val="left" w:pos="6649"/>
          <w:tab w:val="left" w:pos="6859"/>
        </w:tabs>
        <w:spacing w:after="0" w:line="240" w:lineRule="auto"/>
        <w:ind w:left="426" w:right="-363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34. П</w:t>
      </w:r>
      <w:r w:rsidRPr="00FD403A">
        <w:rPr>
          <w:rFonts w:ascii="Times New Roman" w:hAnsi="Times New Roman" w:cs="Times New Roman"/>
          <w:sz w:val="28"/>
          <w:szCs w:val="28"/>
          <w:lang w:val="uk-UA"/>
        </w:rPr>
        <w:t>робне виконання учнями прийомів виконання робіт, показаних майстром виробничого навчання;</w:t>
      </w:r>
    </w:p>
    <w:p w:rsidR="00881974" w:rsidRDefault="00881974" w:rsidP="009D4431">
      <w:pPr>
        <w:shd w:val="clear" w:color="auto" w:fill="FFFFFF" w:themeFill="background1"/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36. О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знайомлення з інструкційно-т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ехнологічною карткою.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 10</w:t>
      </w:r>
    </w:p>
    <w:p w:rsidR="009D4431" w:rsidRPr="007D0D89" w:rsidRDefault="009D4431" w:rsidP="009D4431">
      <w:pPr>
        <w:shd w:val="clear" w:color="auto" w:fill="FFFFFF" w:themeFill="background1"/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37.О</w:t>
      </w:r>
      <w:r w:rsidRPr="007D0D89">
        <w:rPr>
          <w:rFonts w:ascii="Times New Roman" w:hAnsi="Times New Roman" w:cs="Times New Roman"/>
          <w:sz w:val="28"/>
          <w:szCs w:val="28"/>
          <w:lang w:val="uk-UA"/>
        </w:rPr>
        <w:t>знайомлення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кресленням;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 1</w:t>
      </w:r>
      <w:r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8</w:t>
      </w:r>
    </w:p>
    <w:p w:rsidR="00881974" w:rsidRDefault="009D4431" w:rsidP="00397051">
      <w:pPr>
        <w:tabs>
          <w:tab w:val="num" w:pos="1440"/>
          <w:tab w:val="left" w:pos="6649"/>
          <w:tab w:val="left" w:pos="6859"/>
        </w:tabs>
        <w:spacing w:after="0" w:line="240" w:lineRule="auto"/>
        <w:ind w:left="426" w:right="-365" w:hanging="426"/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38</w:t>
      </w:r>
      <w:r w:rsidR="00881974">
        <w:rPr>
          <w:rFonts w:ascii="Times New Roman" w:hAnsi="Times New Roman" w:cs="Times New Roman"/>
          <w:sz w:val="28"/>
          <w:szCs w:val="28"/>
          <w:lang w:val="uk-UA"/>
        </w:rPr>
        <w:t xml:space="preserve">. Бліц - опитування, </w:t>
      </w:r>
      <w:r w:rsidR="00881974" w:rsidRPr="007D0D89">
        <w:rPr>
          <w:rFonts w:ascii="Times New Roman" w:hAnsi="Times New Roman" w:cs="Times New Roman"/>
          <w:sz w:val="28"/>
          <w:szCs w:val="28"/>
          <w:lang w:val="uk-UA"/>
        </w:rPr>
        <w:t xml:space="preserve">перевірити ступінь засвоєння </w:t>
      </w:r>
      <w:r w:rsidR="00881974">
        <w:rPr>
          <w:rFonts w:ascii="Times New Roman" w:hAnsi="Times New Roman" w:cs="Times New Roman"/>
          <w:sz w:val="28"/>
          <w:szCs w:val="28"/>
          <w:lang w:val="uk-UA"/>
        </w:rPr>
        <w:t xml:space="preserve">учнями нового матеріалу. </w:t>
      </w:r>
      <w:r w:rsidR="00881974"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 11</w:t>
      </w:r>
    </w:p>
    <w:p w:rsidR="00881974" w:rsidRPr="001A04D7" w:rsidRDefault="00881974" w:rsidP="00397051">
      <w:pPr>
        <w:tabs>
          <w:tab w:val="num" w:pos="1440"/>
          <w:tab w:val="left" w:pos="6649"/>
          <w:tab w:val="left" w:pos="6859"/>
        </w:tabs>
        <w:spacing w:after="0" w:line="240" w:lineRule="auto"/>
        <w:ind w:left="426" w:right="-365" w:hanging="426"/>
        <w:rPr>
          <w:rFonts w:ascii="Times New Roman" w:hAnsi="Times New Roman" w:cs="Times New Roman"/>
          <w:sz w:val="32"/>
          <w:szCs w:val="32"/>
          <w:lang w:val="uk-UA"/>
        </w:rPr>
      </w:pPr>
      <w:r w:rsidRPr="001A04D7">
        <w:rPr>
          <w:rFonts w:ascii="Times New Roman" w:hAnsi="Times New Roman" w:cs="Times New Roman"/>
          <w:sz w:val="32"/>
          <w:szCs w:val="32"/>
          <w:lang w:val="uk-UA"/>
        </w:rPr>
        <w:t>38. Рівневі-завдання.</w:t>
      </w:r>
      <w:r w:rsidR="0092166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</w:t>
      </w:r>
      <w:r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 xml:space="preserve"> 12</w:t>
      </w:r>
    </w:p>
    <w:p w:rsidR="00881974" w:rsidRPr="00646E5F" w:rsidRDefault="00881974" w:rsidP="00397051">
      <w:pPr>
        <w:tabs>
          <w:tab w:val="left" w:pos="6649"/>
          <w:tab w:val="left" w:pos="6859"/>
        </w:tabs>
        <w:spacing w:after="0" w:line="240" w:lineRule="auto"/>
        <w:ind w:right="-36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6E5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46E5F">
        <w:rPr>
          <w:rFonts w:ascii="Times New Roman" w:hAnsi="Times New Roman" w:cs="Times New Roman"/>
          <w:b/>
          <w:sz w:val="28"/>
          <w:szCs w:val="28"/>
          <w:lang w:val="uk-UA"/>
        </w:rPr>
        <w:t>. Поточний інструктаж (210 хв.)</w:t>
      </w:r>
    </w:p>
    <w:p w:rsidR="00881974" w:rsidRPr="00234363" w:rsidRDefault="00881974" w:rsidP="00397051">
      <w:pPr>
        <w:pStyle w:val="a5"/>
        <w:tabs>
          <w:tab w:val="left" w:pos="6649"/>
          <w:tab w:val="left" w:pos="6859"/>
        </w:tabs>
        <w:ind w:left="1353" w:hanging="1353"/>
        <w:rPr>
          <w:b/>
          <w:i/>
          <w:color w:val="00B050"/>
          <w:sz w:val="28"/>
          <w:szCs w:val="28"/>
          <w:u w:val="single"/>
        </w:rPr>
      </w:pPr>
      <w:r w:rsidRPr="00234363">
        <w:rPr>
          <w:b/>
          <w:i/>
          <w:sz w:val="28"/>
          <w:szCs w:val="28"/>
          <w:u w:val="single"/>
        </w:rPr>
        <w:t>Організація самостійної роботи учнів</w:t>
      </w:r>
    </w:p>
    <w:p w:rsidR="00881974" w:rsidRDefault="00881974" w:rsidP="00397051">
      <w:pPr>
        <w:pStyle w:val="a5"/>
        <w:tabs>
          <w:tab w:val="left" w:pos="6649"/>
          <w:tab w:val="left" w:pos="6859"/>
        </w:tabs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>В</w:t>
      </w:r>
      <w:r w:rsidRPr="009738BB">
        <w:rPr>
          <w:sz w:val="28"/>
          <w:szCs w:val="28"/>
        </w:rPr>
        <w:t xml:space="preserve">идання завдань для самостійної роботи учнів та пояснення порядку їх </w:t>
      </w:r>
      <w:r w:rsidRPr="005C063A">
        <w:rPr>
          <w:sz w:val="28"/>
          <w:szCs w:val="28"/>
        </w:rPr>
        <w:t xml:space="preserve">виконання вправ з підбору, установкою </w:t>
      </w:r>
      <w:proofErr w:type="spellStart"/>
      <w:r w:rsidRPr="005C063A">
        <w:rPr>
          <w:sz w:val="28"/>
          <w:szCs w:val="28"/>
        </w:rPr>
        <w:t>свердл</w:t>
      </w:r>
      <w:proofErr w:type="spellEnd"/>
      <w:r w:rsidRPr="005C063A">
        <w:rPr>
          <w:sz w:val="28"/>
          <w:szCs w:val="28"/>
        </w:rPr>
        <w:t xml:space="preserve"> в пристосування та на верстат, технологічних операцій, навчально-виробничого завдання</w:t>
      </w:r>
      <w:r>
        <w:rPr>
          <w:sz w:val="28"/>
          <w:szCs w:val="28"/>
        </w:rPr>
        <w:t>,</w:t>
      </w:r>
      <w:r w:rsidRPr="005C063A">
        <w:rPr>
          <w:bCs/>
          <w:sz w:val="28"/>
          <w:szCs w:val="28"/>
        </w:rPr>
        <w:t>підготовки</w:t>
      </w:r>
      <w:r w:rsidR="0092166A">
        <w:rPr>
          <w:bCs/>
          <w:sz w:val="28"/>
          <w:szCs w:val="28"/>
        </w:rPr>
        <w:t xml:space="preserve"> </w:t>
      </w:r>
      <w:r w:rsidR="002406D5" w:rsidRPr="005C063A">
        <w:rPr>
          <w:bCs/>
          <w:sz w:val="28"/>
          <w:szCs w:val="28"/>
        </w:rPr>
        <w:t>торцевої</w:t>
      </w:r>
      <w:r w:rsidRPr="005C063A">
        <w:rPr>
          <w:bCs/>
          <w:sz w:val="28"/>
          <w:szCs w:val="28"/>
        </w:rPr>
        <w:t xml:space="preserve"> поверхні і вибору </w:t>
      </w:r>
      <w:proofErr w:type="spellStart"/>
      <w:r w:rsidRPr="005C063A">
        <w:rPr>
          <w:bCs/>
          <w:sz w:val="28"/>
          <w:szCs w:val="28"/>
        </w:rPr>
        <w:t>свердл</w:t>
      </w:r>
      <w:proofErr w:type="spellEnd"/>
      <w:r w:rsidRPr="005C063A">
        <w:rPr>
          <w:bCs/>
          <w:sz w:val="28"/>
          <w:szCs w:val="28"/>
        </w:rPr>
        <w:t xml:space="preserve"> </w:t>
      </w:r>
      <w:r w:rsidR="002406D5">
        <w:rPr>
          <w:bCs/>
          <w:sz w:val="28"/>
          <w:szCs w:val="28"/>
        </w:rPr>
        <w:t xml:space="preserve">для центрування </w:t>
      </w:r>
      <w:r w:rsidR="001115DC">
        <w:rPr>
          <w:bCs/>
          <w:sz w:val="28"/>
          <w:szCs w:val="28"/>
        </w:rPr>
        <w:t>отворів,</w:t>
      </w:r>
    </w:p>
    <w:p w:rsidR="000A712C" w:rsidRPr="000A712C" w:rsidRDefault="00881974" w:rsidP="00397051">
      <w:pPr>
        <w:pStyle w:val="a5"/>
        <w:tabs>
          <w:tab w:val="left" w:pos="6649"/>
          <w:tab w:val="left" w:pos="6859"/>
        </w:tabs>
        <w:ind w:firstLine="426"/>
        <w:rPr>
          <w:sz w:val="28"/>
          <w:szCs w:val="28"/>
          <w:shd w:val="clear" w:color="auto" w:fill="C2D69B" w:themeFill="accent3" w:themeFillTint="99"/>
        </w:rPr>
      </w:pPr>
      <w:r w:rsidRPr="00047E39">
        <w:rPr>
          <w:sz w:val="28"/>
          <w:szCs w:val="28"/>
          <w:shd w:val="clear" w:color="auto" w:fill="C2D69B" w:themeFill="accent3" w:themeFillTint="99"/>
        </w:rPr>
        <w:t>ДОДАТОК 10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shd w:val="clear" w:color="auto" w:fill="C2D69B" w:themeFill="accent3" w:themeFillTint="99"/>
        </w:rPr>
        <w:t>ДОДАТОК 13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shd w:val="clear" w:color="auto" w:fill="C2D69B" w:themeFill="accent3" w:themeFillTint="99"/>
        </w:rPr>
        <w:t>ДОДАТОК 15</w:t>
      </w:r>
      <w:r>
        <w:rPr>
          <w:sz w:val="28"/>
          <w:szCs w:val="28"/>
        </w:rPr>
        <w:t>,</w:t>
      </w:r>
      <w:r w:rsidR="0092166A">
        <w:rPr>
          <w:sz w:val="28"/>
          <w:szCs w:val="28"/>
        </w:rPr>
        <w:t xml:space="preserve"> </w:t>
      </w:r>
      <w:r w:rsidRPr="000A712C">
        <w:rPr>
          <w:sz w:val="28"/>
          <w:szCs w:val="28"/>
          <w:shd w:val="clear" w:color="auto" w:fill="D6E3BC" w:themeFill="accent3" w:themeFillTint="66"/>
        </w:rPr>
        <w:t>ДОДАТОК 16</w:t>
      </w:r>
      <w:r w:rsidR="000A712C" w:rsidRPr="000A712C">
        <w:rPr>
          <w:sz w:val="28"/>
          <w:szCs w:val="28"/>
          <w:shd w:val="clear" w:color="auto" w:fill="FFFFFF" w:themeFill="background1"/>
        </w:rPr>
        <w:t>,</w:t>
      </w:r>
      <w:r w:rsidR="0092166A">
        <w:rPr>
          <w:sz w:val="28"/>
          <w:szCs w:val="28"/>
          <w:shd w:val="clear" w:color="auto" w:fill="FFFFFF" w:themeFill="background1"/>
        </w:rPr>
        <w:t xml:space="preserve"> </w:t>
      </w:r>
      <w:r w:rsidR="000A712C" w:rsidRPr="000A712C">
        <w:rPr>
          <w:sz w:val="28"/>
          <w:szCs w:val="28"/>
          <w:shd w:val="clear" w:color="auto" w:fill="D6E3BC" w:themeFill="accent3" w:themeFillTint="66"/>
        </w:rPr>
        <w:t>ДОДАТОК 18:</w:t>
      </w:r>
    </w:p>
    <w:p w:rsidR="00881974" w:rsidRPr="005C063A" w:rsidRDefault="00881974" w:rsidP="00397051">
      <w:pPr>
        <w:pStyle w:val="a4"/>
        <w:numPr>
          <w:ilvl w:val="0"/>
          <w:numId w:val="12"/>
        </w:numPr>
        <w:tabs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 w:rsidRPr="005C063A">
        <w:rPr>
          <w:rFonts w:ascii="Times New Roman" w:hAnsi="Times New Roman" w:cs="Times New Roman"/>
          <w:sz w:val="28"/>
          <w:szCs w:val="28"/>
          <w:lang w:val="uk-UA"/>
        </w:rPr>
        <w:t>розподіл учнів по робочим місцям;</w:t>
      </w:r>
    </w:p>
    <w:p w:rsidR="00881974" w:rsidRPr="005C063A" w:rsidRDefault="00881974" w:rsidP="00397051">
      <w:pPr>
        <w:pStyle w:val="a4"/>
        <w:numPr>
          <w:ilvl w:val="0"/>
          <w:numId w:val="12"/>
        </w:numPr>
        <w:tabs>
          <w:tab w:val="num" w:pos="709"/>
          <w:tab w:val="left" w:pos="6649"/>
          <w:tab w:val="left" w:pos="6859"/>
        </w:tabs>
        <w:spacing w:after="0" w:line="240" w:lineRule="auto"/>
        <w:ind w:right="-363"/>
        <w:rPr>
          <w:rFonts w:ascii="Times New Roman" w:hAnsi="Times New Roman" w:cs="Times New Roman"/>
          <w:sz w:val="28"/>
          <w:szCs w:val="28"/>
          <w:lang w:val="uk-UA"/>
        </w:rPr>
      </w:pPr>
      <w:r w:rsidRPr="005C063A">
        <w:rPr>
          <w:rFonts w:ascii="Times New Roman" w:hAnsi="Times New Roman" w:cs="Times New Roman"/>
          <w:sz w:val="28"/>
          <w:szCs w:val="28"/>
          <w:lang w:val="uk-UA"/>
        </w:rPr>
        <w:t>повідомлення учням норми часу;</w:t>
      </w:r>
    </w:p>
    <w:p w:rsidR="00881974" w:rsidRPr="000A712C" w:rsidRDefault="00881974" w:rsidP="00397051">
      <w:pPr>
        <w:pStyle w:val="a4"/>
        <w:numPr>
          <w:ilvl w:val="0"/>
          <w:numId w:val="12"/>
        </w:numPr>
        <w:tabs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6E5F">
        <w:rPr>
          <w:rFonts w:ascii="Times New Roman" w:hAnsi="Times New Roman" w:cs="Times New Roman"/>
          <w:sz w:val="28"/>
          <w:szCs w:val="28"/>
          <w:lang w:val="uk-UA"/>
        </w:rPr>
        <w:t>повідомлення про критерії оцінювання виконаних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робіт;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7E39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 xml:space="preserve">ДОДАТОК </w:t>
      </w:r>
      <w:r w:rsidRPr="000A712C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</w:rPr>
        <w:t>1</w:t>
      </w:r>
      <w:r w:rsidRPr="000A712C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4</w:t>
      </w:r>
    </w:p>
    <w:p w:rsidR="00881974" w:rsidRPr="005C063A" w:rsidRDefault="00881974" w:rsidP="00397051">
      <w:pPr>
        <w:tabs>
          <w:tab w:val="left" w:pos="6649"/>
          <w:tab w:val="left" w:pos="6859"/>
        </w:tabs>
        <w:spacing w:after="0" w:line="240" w:lineRule="auto"/>
        <w:ind w:right="-36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C063A"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 учнів</w:t>
      </w:r>
    </w:p>
    <w:p w:rsidR="00881974" w:rsidRPr="009D4431" w:rsidRDefault="00881974" w:rsidP="00397051">
      <w:pPr>
        <w:pStyle w:val="a4"/>
        <w:numPr>
          <w:ilvl w:val="0"/>
          <w:numId w:val="12"/>
        </w:numPr>
        <w:tabs>
          <w:tab w:val="left" w:pos="1239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D3282B">
        <w:rPr>
          <w:rFonts w:ascii="Times New Roman" w:hAnsi="Times New Roman" w:cs="Times New Roman"/>
          <w:sz w:val="28"/>
          <w:szCs w:val="28"/>
          <w:lang w:val="uk-UA"/>
        </w:rPr>
        <w:t>ала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годжування верстата для роботи; </w:t>
      </w:r>
      <w:r w:rsidRPr="009D4431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</w:t>
      </w:r>
      <w:r w:rsidR="0092166A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 xml:space="preserve"> </w:t>
      </w:r>
      <w:r w:rsidRPr="009D4431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15</w:t>
      </w:r>
    </w:p>
    <w:p w:rsidR="00881974" w:rsidRPr="00D3282B" w:rsidRDefault="00881974" w:rsidP="00397051">
      <w:pPr>
        <w:pStyle w:val="a4"/>
        <w:numPr>
          <w:ilvl w:val="0"/>
          <w:numId w:val="12"/>
        </w:numPr>
        <w:tabs>
          <w:tab w:val="left" w:pos="1239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3282B">
        <w:rPr>
          <w:rFonts w:ascii="Times New Roman" w:hAnsi="Times New Roman" w:cs="Times New Roman"/>
          <w:sz w:val="28"/>
          <w:szCs w:val="28"/>
          <w:lang w:val="uk-UA"/>
        </w:rPr>
        <w:t xml:space="preserve">броблення заготовки за порядком, визначеним в </w:t>
      </w:r>
      <w:proofErr w:type="spellStart"/>
      <w:r w:rsidRPr="00D3282B">
        <w:rPr>
          <w:rFonts w:ascii="Times New Roman" w:hAnsi="Times New Roman" w:cs="Times New Roman"/>
          <w:sz w:val="28"/>
          <w:szCs w:val="28"/>
          <w:lang w:val="uk-UA"/>
        </w:rPr>
        <w:t>інструкційно-</w:t>
      </w:r>
      <w:proofErr w:type="spellEnd"/>
    </w:p>
    <w:p w:rsidR="00881974" w:rsidRPr="00D3282B" w:rsidRDefault="009A70C7" w:rsidP="00397051">
      <w:pPr>
        <w:pStyle w:val="a4"/>
        <w:tabs>
          <w:tab w:val="left" w:pos="1239"/>
          <w:tab w:val="left" w:pos="6649"/>
          <w:tab w:val="left" w:pos="6859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технологічні</w:t>
      </w:r>
      <w:r w:rsidR="00881974" w:rsidRPr="00D3282B">
        <w:rPr>
          <w:rFonts w:ascii="Times New Roman" w:hAnsi="Times New Roman" w:cs="Times New Roman"/>
          <w:sz w:val="28"/>
          <w:szCs w:val="28"/>
          <w:lang w:val="uk-UA"/>
        </w:rPr>
        <w:t>й карті</w:t>
      </w:r>
      <w:r w:rsidR="009D4431">
        <w:rPr>
          <w:rFonts w:ascii="Times New Roman" w:hAnsi="Times New Roman" w:cs="Times New Roman"/>
          <w:sz w:val="28"/>
          <w:szCs w:val="28"/>
          <w:lang w:val="uk-UA"/>
        </w:rPr>
        <w:t xml:space="preserve"> та кресленням</w:t>
      </w:r>
      <w:r w:rsidR="00881974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1974" w:rsidRPr="009D4431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 10</w:t>
      </w:r>
      <w:r w:rsidR="009D4431" w:rsidRPr="009D443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, </w:t>
      </w:r>
      <w:r w:rsidR="009D4431" w:rsidRPr="009D4431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 xml:space="preserve">ДОДАТОК </w:t>
      </w:r>
      <w:r w:rsidR="001030AE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7</w:t>
      </w:r>
    </w:p>
    <w:p w:rsidR="00881974" w:rsidRPr="009A70C7" w:rsidRDefault="00881974" w:rsidP="009A70C7">
      <w:pPr>
        <w:pStyle w:val="a4"/>
        <w:numPr>
          <w:ilvl w:val="0"/>
          <w:numId w:val="12"/>
        </w:numPr>
        <w:tabs>
          <w:tab w:val="left" w:pos="1239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перевірка якості</w:t>
      </w:r>
      <w:r w:rsidRPr="00D3282B">
        <w:rPr>
          <w:rFonts w:ascii="Times New Roman" w:hAnsi="Times New Roman" w:cs="Times New Roman"/>
          <w:sz w:val="28"/>
          <w:szCs w:val="28"/>
          <w:lang w:val="uk-UA"/>
        </w:rPr>
        <w:t xml:space="preserve"> виготовлення </w:t>
      </w:r>
      <w:r w:rsidR="002406D5">
        <w:rPr>
          <w:rFonts w:ascii="Times New Roman" w:hAnsi="Times New Roman" w:cs="Times New Roman"/>
          <w:sz w:val="28"/>
          <w:szCs w:val="28"/>
          <w:lang w:val="uk-UA"/>
        </w:rPr>
        <w:t>торцевої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поверхні </w:t>
      </w:r>
      <w:r w:rsidRPr="00D3282B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9A70C7">
        <w:rPr>
          <w:rFonts w:ascii="Times New Roman" w:hAnsi="Times New Roman" w:cs="Times New Roman"/>
          <w:sz w:val="28"/>
          <w:szCs w:val="28"/>
          <w:lang w:val="uk-UA"/>
        </w:rPr>
        <w:t xml:space="preserve">допомогою </w:t>
      </w:r>
      <w:proofErr w:type="spellStart"/>
      <w:r w:rsidRPr="009A70C7">
        <w:rPr>
          <w:rFonts w:ascii="Times New Roman" w:hAnsi="Times New Roman" w:cs="Times New Roman"/>
          <w:sz w:val="28"/>
          <w:szCs w:val="28"/>
          <w:lang w:val="uk-UA"/>
        </w:rPr>
        <w:t>контрольно-</w:t>
      </w:r>
      <w:proofErr w:type="spellEnd"/>
      <w:r w:rsidR="009A70C7">
        <w:rPr>
          <w:rFonts w:ascii="Times New Roman" w:hAnsi="Times New Roman" w:cs="Times New Roman"/>
          <w:sz w:val="28"/>
          <w:szCs w:val="28"/>
          <w:lang w:val="uk-UA"/>
        </w:rPr>
        <w:t xml:space="preserve"> вимірювальних інструментів;</w:t>
      </w:r>
    </w:p>
    <w:p w:rsidR="00881974" w:rsidRPr="009D4431" w:rsidRDefault="00881974" w:rsidP="00397051">
      <w:pPr>
        <w:pStyle w:val="a4"/>
        <w:numPr>
          <w:ilvl w:val="0"/>
          <w:numId w:val="12"/>
        </w:numPr>
        <w:tabs>
          <w:tab w:val="left" w:pos="1239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3282B">
        <w:rPr>
          <w:rFonts w:ascii="Times New Roman" w:hAnsi="Times New Roman" w:cs="Times New Roman"/>
          <w:sz w:val="28"/>
          <w:szCs w:val="28"/>
          <w:lang w:val="uk-UA"/>
        </w:rPr>
        <w:t>иконання операції з усунення браку(при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його наявності);</w:t>
      </w:r>
      <w:r w:rsidR="00921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1DB1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 xml:space="preserve">ДОДАТОК 5, </w:t>
      </w:r>
      <w:r w:rsidRPr="009D4431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</w:t>
      </w:r>
      <w:r w:rsidR="0092166A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 xml:space="preserve"> </w:t>
      </w:r>
      <w:r w:rsidR="001030AE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6</w:t>
      </w:r>
      <w:r w:rsidRPr="009D443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D4431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ДОДАТОК</w:t>
      </w:r>
      <w:r w:rsidR="0092166A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 xml:space="preserve"> </w:t>
      </w:r>
      <w:r w:rsidRPr="009D4431">
        <w:rPr>
          <w:rFonts w:ascii="Times New Roman" w:hAnsi="Times New Roman" w:cs="Times New Roman"/>
          <w:sz w:val="28"/>
          <w:szCs w:val="28"/>
          <w:shd w:val="clear" w:color="auto" w:fill="C2D69B" w:themeFill="accent3" w:themeFillTint="99"/>
          <w:lang w:val="uk-UA"/>
        </w:rPr>
        <w:t>8</w:t>
      </w:r>
    </w:p>
    <w:p w:rsidR="00881974" w:rsidRPr="009A70C7" w:rsidRDefault="00881974" w:rsidP="009A70C7">
      <w:pPr>
        <w:pStyle w:val="a4"/>
        <w:numPr>
          <w:ilvl w:val="0"/>
          <w:numId w:val="12"/>
        </w:numPr>
        <w:tabs>
          <w:tab w:val="left" w:pos="1239"/>
          <w:tab w:val="left" w:pos="6649"/>
          <w:tab w:val="left" w:pos="685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D3282B">
        <w:rPr>
          <w:rFonts w:ascii="Times New Roman" w:hAnsi="Times New Roman" w:cs="Times New Roman"/>
          <w:sz w:val="28"/>
          <w:szCs w:val="28"/>
          <w:lang w:val="uk-UA"/>
        </w:rPr>
        <w:t xml:space="preserve">дійснення контролю за діяльністю учнів (правильність та </w:t>
      </w:r>
      <w:r w:rsidRPr="009A70C7">
        <w:rPr>
          <w:rFonts w:ascii="Times New Roman" w:hAnsi="Times New Roman" w:cs="Times New Roman"/>
          <w:sz w:val="28"/>
          <w:szCs w:val="28"/>
          <w:lang w:val="uk-UA"/>
        </w:rPr>
        <w:t>послідовність виконання завдання, раціональне використання робочого часу</w:t>
      </w:r>
      <w:r w:rsidR="009A70C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A70C7">
        <w:rPr>
          <w:rFonts w:ascii="Times New Roman" w:hAnsi="Times New Roman" w:cs="Times New Roman"/>
          <w:sz w:val="28"/>
          <w:szCs w:val="28"/>
          <w:lang w:val="uk-UA"/>
        </w:rPr>
        <w:t>заощадливе використання матеріалів, електроенергії, дотримання правил безпеки праці).</w:t>
      </w:r>
    </w:p>
    <w:p w:rsidR="00881974" w:rsidRDefault="00881974" w:rsidP="00397051">
      <w:pPr>
        <w:pStyle w:val="a5"/>
        <w:tabs>
          <w:tab w:val="left" w:pos="6649"/>
          <w:tab w:val="left" w:pos="6859"/>
        </w:tabs>
        <w:ind w:firstLine="0"/>
        <w:rPr>
          <w:sz w:val="28"/>
          <w:szCs w:val="28"/>
        </w:rPr>
      </w:pPr>
      <w:r w:rsidRPr="00646E5F">
        <w:rPr>
          <w:b/>
          <w:sz w:val="28"/>
          <w:szCs w:val="28"/>
        </w:rPr>
        <w:t>Цільові обходи</w:t>
      </w:r>
      <w:r>
        <w:rPr>
          <w:sz w:val="28"/>
          <w:szCs w:val="28"/>
        </w:rPr>
        <w:t xml:space="preserve"> майстром в/н робочих місць учнів з метою контролю:</w:t>
      </w:r>
    </w:p>
    <w:p w:rsidR="00881974" w:rsidRPr="00006C99" w:rsidRDefault="00881974" w:rsidP="00397051">
      <w:pPr>
        <w:pStyle w:val="a4"/>
        <w:numPr>
          <w:ilvl w:val="0"/>
          <w:numId w:val="6"/>
        </w:numPr>
        <w:tabs>
          <w:tab w:val="left" w:pos="426"/>
          <w:tab w:val="left" w:pos="6649"/>
          <w:tab w:val="left" w:pos="6859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006C99">
        <w:rPr>
          <w:rFonts w:ascii="Times New Roman" w:hAnsi="Times New Roman" w:cs="Times New Roman"/>
          <w:sz w:val="28"/>
          <w:szCs w:val="28"/>
          <w:lang w:val="uk-UA"/>
        </w:rPr>
        <w:t>еревірка початку роботи, організації робочого місця, дотримання правил охорони праці та безпечного виконання робіт;</w:t>
      </w:r>
    </w:p>
    <w:p w:rsidR="00881974" w:rsidRPr="005C063A" w:rsidRDefault="00881974" w:rsidP="00397051">
      <w:pPr>
        <w:pStyle w:val="a4"/>
        <w:numPr>
          <w:ilvl w:val="0"/>
          <w:numId w:val="6"/>
        </w:numPr>
        <w:tabs>
          <w:tab w:val="left" w:pos="426"/>
          <w:tab w:val="left" w:pos="6649"/>
          <w:tab w:val="left" w:pos="6859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C063A">
        <w:rPr>
          <w:rFonts w:ascii="Times New Roman" w:hAnsi="Times New Roman" w:cs="Times New Roman"/>
          <w:sz w:val="28"/>
          <w:szCs w:val="28"/>
          <w:lang w:val="uk-UA"/>
        </w:rPr>
        <w:t>постереження за виконанням завдання, індивідуальні консультації;</w:t>
      </w:r>
    </w:p>
    <w:p w:rsidR="00881974" w:rsidRPr="00BF2E9D" w:rsidRDefault="00881974" w:rsidP="00397051">
      <w:pPr>
        <w:pStyle w:val="a5"/>
        <w:numPr>
          <w:ilvl w:val="0"/>
          <w:numId w:val="6"/>
        </w:numPr>
        <w:tabs>
          <w:tab w:val="left" w:pos="6649"/>
          <w:tab w:val="left" w:pos="6859"/>
        </w:tabs>
        <w:ind w:left="426" w:hanging="426"/>
        <w:rPr>
          <w:sz w:val="28"/>
          <w:szCs w:val="28"/>
        </w:rPr>
      </w:pPr>
      <w:r w:rsidRPr="00BF2E9D">
        <w:rPr>
          <w:sz w:val="28"/>
          <w:szCs w:val="28"/>
        </w:rPr>
        <w:t xml:space="preserve">здійснення самоконтролю за якістю виконання навчально-виробничих </w:t>
      </w:r>
    </w:p>
    <w:p w:rsidR="00881974" w:rsidRPr="008E53F3" w:rsidRDefault="00881974" w:rsidP="00397051">
      <w:pPr>
        <w:pStyle w:val="a5"/>
        <w:tabs>
          <w:tab w:val="left" w:pos="6649"/>
          <w:tab w:val="left" w:pos="6859"/>
        </w:tabs>
        <w:ind w:left="426" w:firstLine="0"/>
        <w:rPr>
          <w:sz w:val="28"/>
          <w:szCs w:val="28"/>
        </w:rPr>
      </w:pPr>
      <w:r>
        <w:rPr>
          <w:sz w:val="28"/>
          <w:szCs w:val="28"/>
        </w:rPr>
        <w:t xml:space="preserve"> завдань учнями;</w:t>
      </w:r>
    </w:p>
    <w:p w:rsidR="00881974" w:rsidRPr="005C063A" w:rsidRDefault="00881974" w:rsidP="00397051">
      <w:pPr>
        <w:pStyle w:val="a4"/>
        <w:numPr>
          <w:ilvl w:val="0"/>
          <w:numId w:val="13"/>
        </w:numPr>
        <w:tabs>
          <w:tab w:val="left" w:pos="1239"/>
          <w:tab w:val="left" w:pos="6649"/>
          <w:tab w:val="left" w:pos="6859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C063A">
        <w:rPr>
          <w:rFonts w:ascii="Times New Roman" w:hAnsi="Times New Roman" w:cs="Times New Roman"/>
          <w:sz w:val="28"/>
          <w:szCs w:val="28"/>
          <w:lang w:val="uk-UA"/>
        </w:rPr>
        <w:t>бговорення зауважень щодо якості обробки.</w:t>
      </w:r>
    </w:p>
    <w:p w:rsidR="00881974" w:rsidRPr="00BF2E9D" w:rsidRDefault="00881974" w:rsidP="00397051">
      <w:pPr>
        <w:pStyle w:val="a5"/>
        <w:numPr>
          <w:ilvl w:val="0"/>
          <w:numId w:val="13"/>
        </w:numPr>
        <w:tabs>
          <w:tab w:val="left" w:pos="6649"/>
          <w:tab w:val="left" w:pos="6859"/>
        </w:tabs>
        <w:ind w:left="426" w:hanging="426"/>
        <w:rPr>
          <w:sz w:val="28"/>
          <w:szCs w:val="28"/>
        </w:rPr>
      </w:pPr>
      <w:r w:rsidRPr="00BF2E9D">
        <w:rPr>
          <w:sz w:val="28"/>
          <w:szCs w:val="28"/>
        </w:rPr>
        <w:t xml:space="preserve">правильності виконання учнями способів і прийомів роботи; </w:t>
      </w:r>
    </w:p>
    <w:p w:rsidR="00881974" w:rsidRPr="00006C99" w:rsidRDefault="00881974" w:rsidP="00397051">
      <w:pPr>
        <w:pStyle w:val="a4"/>
        <w:numPr>
          <w:ilvl w:val="0"/>
          <w:numId w:val="13"/>
        </w:numPr>
        <w:tabs>
          <w:tab w:val="left" w:pos="426"/>
          <w:tab w:val="left" w:pos="6649"/>
          <w:tab w:val="left" w:pos="6859"/>
        </w:tabs>
        <w:spacing w:after="0" w:line="240" w:lineRule="auto"/>
        <w:ind w:hanging="1440"/>
        <w:rPr>
          <w:rFonts w:ascii="Times New Roman" w:hAnsi="Times New Roman" w:cs="Times New Roman"/>
          <w:sz w:val="28"/>
          <w:szCs w:val="28"/>
          <w:lang w:val="uk-UA"/>
        </w:rPr>
      </w:pPr>
      <w:r w:rsidRPr="00006C99">
        <w:rPr>
          <w:rFonts w:ascii="Times New Roman" w:hAnsi="Times New Roman" w:cs="Times New Roman"/>
          <w:sz w:val="28"/>
          <w:szCs w:val="28"/>
          <w:lang w:val="uk-UA"/>
        </w:rPr>
        <w:t>дотримання учнями технологічного процесу виконання роботи;</w:t>
      </w:r>
    </w:p>
    <w:p w:rsidR="00881974" w:rsidRPr="00BF2E9D" w:rsidRDefault="00881974" w:rsidP="00397051">
      <w:pPr>
        <w:pStyle w:val="a5"/>
        <w:numPr>
          <w:ilvl w:val="0"/>
          <w:numId w:val="14"/>
        </w:numPr>
        <w:tabs>
          <w:tab w:val="left" w:pos="6649"/>
          <w:tab w:val="left" w:pos="6859"/>
        </w:tabs>
        <w:ind w:left="426" w:hanging="426"/>
        <w:rPr>
          <w:sz w:val="28"/>
          <w:szCs w:val="28"/>
        </w:rPr>
      </w:pPr>
      <w:r w:rsidRPr="00BF2E9D">
        <w:rPr>
          <w:sz w:val="28"/>
          <w:szCs w:val="28"/>
        </w:rPr>
        <w:t xml:space="preserve">проведення додаткового інструктування всієї групи (проводиться в тих </w:t>
      </w:r>
    </w:p>
    <w:p w:rsidR="00881974" w:rsidRPr="00BF2E9D" w:rsidRDefault="00881974" w:rsidP="00397051">
      <w:pPr>
        <w:pStyle w:val="a5"/>
        <w:tabs>
          <w:tab w:val="left" w:pos="6649"/>
          <w:tab w:val="left" w:pos="6859"/>
        </w:tabs>
        <w:ind w:left="426" w:firstLine="0"/>
        <w:rPr>
          <w:sz w:val="28"/>
          <w:szCs w:val="28"/>
        </w:rPr>
      </w:pPr>
      <w:r w:rsidRPr="00BF2E9D">
        <w:rPr>
          <w:sz w:val="28"/>
          <w:szCs w:val="28"/>
        </w:rPr>
        <w:t>вип</w:t>
      </w:r>
      <w:r>
        <w:rPr>
          <w:sz w:val="28"/>
          <w:szCs w:val="28"/>
        </w:rPr>
        <w:t xml:space="preserve">адках, коли більшість учнів неправильно виконують </w:t>
      </w:r>
      <w:proofErr w:type="spellStart"/>
      <w:r w:rsidRPr="00BF2E9D">
        <w:rPr>
          <w:sz w:val="28"/>
          <w:szCs w:val="28"/>
        </w:rPr>
        <w:t>навчально-</w:t>
      </w:r>
      <w:proofErr w:type="spellEnd"/>
    </w:p>
    <w:p w:rsidR="00881974" w:rsidRDefault="00881974" w:rsidP="00397051">
      <w:pPr>
        <w:pStyle w:val="a5"/>
        <w:tabs>
          <w:tab w:val="left" w:pos="6649"/>
          <w:tab w:val="left" w:pos="6859"/>
        </w:tabs>
        <w:ind w:left="426" w:firstLine="0"/>
        <w:rPr>
          <w:sz w:val="28"/>
          <w:szCs w:val="28"/>
        </w:rPr>
      </w:pPr>
      <w:r>
        <w:rPr>
          <w:sz w:val="28"/>
          <w:szCs w:val="28"/>
        </w:rPr>
        <w:t>виробниче завдання);</w:t>
      </w:r>
    </w:p>
    <w:p w:rsidR="00881974" w:rsidRPr="00E504AE" w:rsidRDefault="00881974" w:rsidP="00397051">
      <w:pPr>
        <w:pStyle w:val="a4"/>
        <w:numPr>
          <w:ilvl w:val="0"/>
          <w:numId w:val="11"/>
        </w:numPr>
        <w:tabs>
          <w:tab w:val="left" w:pos="6649"/>
          <w:tab w:val="left" w:pos="6859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прийом майстром виконаних робіт.</w:t>
      </w:r>
    </w:p>
    <w:p w:rsidR="00881974" w:rsidRPr="003D07C6" w:rsidRDefault="00881974" w:rsidP="00397051">
      <w:pPr>
        <w:pStyle w:val="a5"/>
        <w:tabs>
          <w:tab w:val="left" w:pos="6649"/>
          <w:tab w:val="left" w:pos="6859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IV. </w:t>
      </w:r>
      <w:r w:rsidRPr="003D07C6">
        <w:rPr>
          <w:b/>
          <w:sz w:val="28"/>
          <w:szCs w:val="28"/>
        </w:rPr>
        <w:t xml:space="preserve">Заключний інструктаж (15хв.). </w:t>
      </w:r>
    </w:p>
    <w:p w:rsidR="00881974" w:rsidRDefault="00881974" w:rsidP="00397051">
      <w:pPr>
        <w:pStyle w:val="a5"/>
        <w:tabs>
          <w:tab w:val="left" w:pos="6649"/>
          <w:tab w:val="left" w:pos="6859"/>
        </w:tabs>
        <w:ind w:firstLine="0"/>
        <w:rPr>
          <w:b/>
          <w:sz w:val="28"/>
          <w:szCs w:val="28"/>
        </w:rPr>
      </w:pPr>
      <w:r w:rsidRPr="003219E6">
        <w:rPr>
          <w:b/>
          <w:sz w:val="28"/>
          <w:szCs w:val="28"/>
        </w:rPr>
        <w:t xml:space="preserve">Повідомлення про досягнення навчальної мети та завдань уроку:  </w:t>
      </w:r>
    </w:p>
    <w:p w:rsidR="00881974" w:rsidRPr="00BF2E9D" w:rsidRDefault="00881974" w:rsidP="00397051">
      <w:pPr>
        <w:pStyle w:val="a5"/>
        <w:numPr>
          <w:ilvl w:val="0"/>
          <w:numId w:val="10"/>
        </w:numPr>
        <w:tabs>
          <w:tab w:val="left" w:pos="6649"/>
          <w:tab w:val="left" w:pos="6859"/>
        </w:tabs>
        <w:ind w:left="426" w:hanging="426"/>
        <w:rPr>
          <w:sz w:val="28"/>
          <w:szCs w:val="28"/>
        </w:rPr>
      </w:pPr>
      <w:r w:rsidRPr="00BF2E9D">
        <w:rPr>
          <w:sz w:val="28"/>
          <w:szCs w:val="28"/>
        </w:rPr>
        <w:t>аналіз виконання учнями навчально-вир</w:t>
      </w:r>
      <w:r>
        <w:rPr>
          <w:sz w:val="28"/>
          <w:szCs w:val="28"/>
        </w:rPr>
        <w:t>обничих робіт;</w:t>
      </w:r>
    </w:p>
    <w:p w:rsidR="00881974" w:rsidRPr="00BF2E9D" w:rsidRDefault="00881974" w:rsidP="00397051">
      <w:pPr>
        <w:pStyle w:val="a5"/>
        <w:numPr>
          <w:ilvl w:val="0"/>
          <w:numId w:val="10"/>
        </w:numPr>
        <w:tabs>
          <w:tab w:val="left" w:pos="6649"/>
          <w:tab w:val="left" w:pos="6859"/>
        </w:tabs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розбір неточностей, загальних помилок, зазначення шляхів </w:t>
      </w:r>
      <w:r w:rsidRPr="00BF2E9D">
        <w:rPr>
          <w:sz w:val="28"/>
          <w:szCs w:val="28"/>
        </w:rPr>
        <w:t xml:space="preserve">їх </w:t>
      </w:r>
    </w:p>
    <w:p w:rsidR="00881974" w:rsidRPr="00BF2E9D" w:rsidRDefault="00881974" w:rsidP="00397051">
      <w:pPr>
        <w:pStyle w:val="a5"/>
        <w:tabs>
          <w:tab w:val="left" w:pos="6649"/>
          <w:tab w:val="left" w:pos="6859"/>
        </w:tabs>
        <w:ind w:left="567" w:hanging="141"/>
        <w:rPr>
          <w:sz w:val="28"/>
          <w:szCs w:val="28"/>
        </w:rPr>
      </w:pPr>
      <w:r>
        <w:rPr>
          <w:sz w:val="28"/>
          <w:szCs w:val="28"/>
        </w:rPr>
        <w:t>попередження;</w:t>
      </w:r>
    </w:p>
    <w:p w:rsidR="00881974" w:rsidRPr="00BF2E9D" w:rsidRDefault="00881974" w:rsidP="00397051">
      <w:pPr>
        <w:pStyle w:val="a5"/>
        <w:numPr>
          <w:ilvl w:val="0"/>
          <w:numId w:val="11"/>
        </w:numPr>
        <w:tabs>
          <w:tab w:val="left" w:pos="6649"/>
          <w:tab w:val="left" w:pos="6859"/>
        </w:tabs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аналіз дотримання учнями вимог охорони праці та </w:t>
      </w:r>
      <w:r w:rsidRPr="00BF2E9D">
        <w:rPr>
          <w:sz w:val="28"/>
          <w:szCs w:val="28"/>
        </w:rPr>
        <w:t xml:space="preserve">безпеки </w:t>
      </w:r>
    </w:p>
    <w:p w:rsidR="00881974" w:rsidRPr="00BF2E9D" w:rsidRDefault="00881974" w:rsidP="00397051">
      <w:pPr>
        <w:pStyle w:val="a5"/>
        <w:tabs>
          <w:tab w:val="left" w:pos="6649"/>
          <w:tab w:val="left" w:pos="6859"/>
        </w:tabs>
        <w:ind w:left="426" w:firstLine="0"/>
        <w:rPr>
          <w:sz w:val="28"/>
          <w:szCs w:val="28"/>
        </w:rPr>
      </w:pPr>
      <w:r w:rsidRPr="00BF2E9D">
        <w:rPr>
          <w:sz w:val="28"/>
          <w:szCs w:val="28"/>
        </w:rPr>
        <w:t>життєдіяльнос</w:t>
      </w:r>
      <w:r>
        <w:rPr>
          <w:sz w:val="28"/>
          <w:szCs w:val="28"/>
        </w:rPr>
        <w:t>ті, організації робочих місць;</w:t>
      </w:r>
    </w:p>
    <w:p w:rsidR="00881974" w:rsidRPr="00BF2E9D" w:rsidRDefault="00881974" w:rsidP="00397051">
      <w:pPr>
        <w:pStyle w:val="a5"/>
        <w:numPr>
          <w:ilvl w:val="0"/>
          <w:numId w:val="11"/>
        </w:numPr>
        <w:tabs>
          <w:tab w:val="left" w:pos="6649"/>
          <w:tab w:val="left" w:pos="6859"/>
        </w:tabs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комплексне оцінювання рівня навчальних досягнень учнів </w:t>
      </w:r>
      <w:r w:rsidRPr="00BF2E9D">
        <w:rPr>
          <w:sz w:val="28"/>
          <w:szCs w:val="28"/>
        </w:rPr>
        <w:t xml:space="preserve">відповідно </w:t>
      </w:r>
    </w:p>
    <w:p w:rsidR="00881974" w:rsidRDefault="00881974" w:rsidP="00397051">
      <w:pPr>
        <w:pStyle w:val="a5"/>
        <w:tabs>
          <w:tab w:val="left" w:pos="6649"/>
          <w:tab w:val="left" w:pos="6859"/>
        </w:tabs>
        <w:ind w:left="426" w:firstLine="0"/>
        <w:rPr>
          <w:sz w:val="28"/>
          <w:szCs w:val="28"/>
        </w:rPr>
      </w:pPr>
      <w:r>
        <w:rPr>
          <w:sz w:val="28"/>
          <w:szCs w:val="28"/>
        </w:rPr>
        <w:t>до критеріїв оцінювання;</w:t>
      </w:r>
      <w:r w:rsidR="0092166A">
        <w:rPr>
          <w:sz w:val="28"/>
          <w:szCs w:val="28"/>
        </w:rPr>
        <w:t xml:space="preserve"> </w:t>
      </w:r>
      <w:r w:rsidRPr="00047E39">
        <w:rPr>
          <w:sz w:val="28"/>
          <w:szCs w:val="28"/>
          <w:shd w:val="clear" w:color="auto" w:fill="C2D69B" w:themeFill="accent3" w:themeFillTint="99"/>
        </w:rPr>
        <w:t xml:space="preserve">ДОДАТОК </w:t>
      </w:r>
      <w:r>
        <w:rPr>
          <w:sz w:val="28"/>
          <w:szCs w:val="28"/>
          <w:shd w:val="clear" w:color="auto" w:fill="C2D69B" w:themeFill="accent3" w:themeFillTint="99"/>
        </w:rPr>
        <w:t>17</w:t>
      </w:r>
    </w:p>
    <w:p w:rsidR="00881974" w:rsidRDefault="00881974" w:rsidP="00397051">
      <w:pPr>
        <w:pStyle w:val="a4"/>
        <w:numPr>
          <w:ilvl w:val="0"/>
          <w:numId w:val="11"/>
        </w:numPr>
        <w:tabs>
          <w:tab w:val="left" w:pos="6649"/>
          <w:tab w:val="left" w:pos="6859"/>
        </w:tabs>
        <w:spacing w:after="0" w:line="240" w:lineRule="auto"/>
        <w:ind w:left="426" w:right="-365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86411">
        <w:rPr>
          <w:rFonts w:ascii="Times New Roman" w:hAnsi="Times New Roman" w:cs="Times New Roman"/>
          <w:sz w:val="28"/>
          <w:szCs w:val="28"/>
          <w:lang w:val="uk-UA"/>
        </w:rPr>
        <w:t>ідмітити кращих учнів.</w:t>
      </w:r>
    </w:p>
    <w:p w:rsidR="00881974" w:rsidRPr="00006C99" w:rsidRDefault="00881974" w:rsidP="00397051">
      <w:pPr>
        <w:pStyle w:val="a4"/>
        <w:numPr>
          <w:ilvl w:val="0"/>
          <w:numId w:val="11"/>
        </w:numPr>
        <w:tabs>
          <w:tab w:val="left" w:pos="6649"/>
          <w:tab w:val="left" w:pos="6859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646E5F">
        <w:rPr>
          <w:rFonts w:ascii="Times New Roman" w:hAnsi="Times New Roman" w:cs="Times New Roman"/>
          <w:sz w:val="28"/>
          <w:szCs w:val="28"/>
          <w:lang w:val="uk-UA"/>
        </w:rPr>
        <w:t>прибирання робочих місць.</w:t>
      </w:r>
    </w:p>
    <w:p w:rsidR="00881974" w:rsidRDefault="00881974" w:rsidP="00397051">
      <w:pPr>
        <w:pStyle w:val="a5"/>
        <w:tabs>
          <w:tab w:val="left" w:pos="6649"/>
          <w:tab w:val="left" w:pos="6859"/>
        </w:tabs>
        <w:ind w:left="567" w:hanging="567"/>
        <w:rPr>
          <w:b/>
          <w:sz w:val="28"/>
          <w:szCs w:val="28"/>
        </w:rPr>
      </w:pPr>
      <w:r w:rsidRPr="003219E6">
        <w:rPr>
          <w:b/>
          <w:sz w:val="28"/>
          <w:szCs w:val="28"/>
        </w:rPr>
        <w:t>V.</w:t>
      </w:r>
      <w:r>
        <w:rPr>
          <w:b/>
          <w:sz w:val="28"/>
          <w:szCs w:val="28"/>
        </w:rPr>
        <w:t xml:space="preserve"> Домашнє завдання.</w:t>
      </w:r>
    </w:p>
    <w:p w:rsidR="0092166A" w:rsidRDefault="00881974" w:rsidP="00397051">
      <w:pPr>
        <w:pStyle w:val="a5"/>
        <w:tabs>
          <w:tab w:val="left" w:pos="6649"/>
          <w:tab w:val="left" w:pos="6859"/>
        </w:tabs>
        <w:ind w:left="426" w:hanging="426"/>
        <w:rPr>
          <w:sz w:val="28"/>
          <w:szCs w:val="28"/>
        </w:rPr>
      </w:pPr>
      <w:r w:rsidRPr="0011713A">
        <w:rPr>
          <w:b/>
          <w:sz w:val="28"/>
          <w:szCs w:val="28"/>
        </w:rPr>
        <w:t>Обов’язкове:</w:t>
      </w:r>
      <w:r w:rsidR="0092166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повторити теоретичний матеріал </w:t>
      </w:r>
      <w:r w:rsidRPr="00BF2E9D">
        <w:rPr>
          <w:sz w:val="28"/>
          <w:szCs w:val="28"/>
        </w:rPr>
        <w:t xml:space="preserve">за підручником: </w:t>
      </w:r>
      <w:r>
        <w:rPr>
          <w:sz w:val="28"/>
          <w:szCs w:val="28"/>
        </w:rPr>
        <w:t xml:space="preserve">(авт. </w:t>
      </w:r>
    </w:p>
    <w:p w:rsidR="00881974" w:rsidRDefault="00881974" w:rsidP="00397051">
      <w:pPr>
        <w:pStyle w:val="a5"/>
        <w:tabs>
          <w:tab w:val="left" w:pos="6649"/>
          <w:tab w:val="left" w:pos="6859"/>
        </w:tabs>
        <w:ind w:left="426" w:hanging="426"/>
        <w:rPr>
          <w:sz w:val="28"/>
          <w:szCs w:val="28"/>
        </w:rPr>
      </w:pPr>
      <w:r w:rsidRPr="00762DA8">
        <w:rPr>
          <w:sz w:val="28"/>
          <w:szCs w:val="28"/>
        </w:rPr>
        <w:t>Г.М.</w:t>
      </w:r>
      <w:r w:rsidR="0092166A">
        <w:rPr>
          <w:sz w:val="28"/>
          <w:szCs w:val="28"/>
        </w:rPr>
        <w:t xml:space="preserve"> </w:t>
      </w:r>
      <w:proofErr w:type="spellStart"/>
      <w:r w:rsidRPr="00762DA8">
        <w:rPr>
          <w:sz w:val="28"/>
          <w:szCs w:val="28"/>
        </w:rPr>
        <w:t>Стискін</w:t>
      </w:r>
      <w:proofErr w:type="spellEnd"/>
      <w:r w:rsidRPr="00BF2E9D">
        <w:rPr>
          <w:sz w:val="28"/>
          <w:szCs w:val="28"/>
        </w:rPr>
        <w:t xml:space="preserve"> та </w:t>
      </w:r>
      <w:proofErr w:type="spellStart"/>
      <w:r w:rsidRPr="00BF2E9D">
        <w:rPr>
          <w:sz w:val="28"/>
          <w:szCs w:val="28"/>
        </w:rPr>
        <w:t>інш</w:t>
      </w:r>
      <w:proofErr w:type="spellEnd"/>
      <w:r w:rsidRPr="00BF2E9D">
        <w:rPr>
          <w:sz w:val="28"/>
          <w:szCs w:val="28"/>
        </w:rPr>
        <w:t>.) «</w:t>
      </w:r>
      <w:r>
        <w:rPr>
          <w:sz w:val="28"/>
          <w:szCs w:val="28"/>
        </w:rPr>
        <w:t xml:space="preserve">Технологія механічної </w:t>
      </w:r>
      <w:r w:rsidRPr="00762DA8">
        <w:rPr>
          <w:sz w:val="28"/>
          <w:szCs w:val="28"/>
        </w:rPr>
        <w:t xml:space="preserve">обробки </w:t>
      </w:r>
      <w:r>
        <w:rPr>
          <w:sz w:val="28"/>
          <w:szCs w:val="28"/>
        </w:rPr>
        <w:t xml:space="preserve">на металорізальних верстатах», </w:t>
      </w:r>
      <w:r w:rsidRPr="00762DA8">
        <w:rPr>
          <w:sz w:val="28"/>
          <w:szCs w:val="28"/>
        </w:rPr>
        <w:t xml:space="preserve">Техніка, 2005. -54-57 с. §1.4.2. «Свердла»., 66-67 с.§ 1.4.7., </w:t>
      </w:r>
    </w:p>
    <w:p w:rsidR="00881974" w:rsidRPr="009D4C40" w:rsidRDefault="00881974" w:rsidP="00397051">
      <w:pPr>
        <w:pStyle w:val="a5"/>
        <w:tabs>
          <w:tab w:val="left" w:pos="6649"/>
          <w:tab w:val="left" w:pos="6859"/>
        </w:tabs>
        <w:ind w:left="426" w:firstLine="0"/>
        <w:rPr>
          <w:b/>
          <w:sz w:val="28"/>
          <w:szCs w:val="28"/>
        </w:rPr>
      </w:pPr>
      <w:r w:rsidRPr="00762DA8">
        <w:rPr>
          <w:sz w:val="28"/>
          <w:szCs w:val="28"/>
        </w:rPr>
        <w:t>67-68 с. § 1.4.8. «Центрування отворів».</w:t>
      </w:r>
    </w:p>
    <w:p w:rsidR="00881974" w:rsidRPr="007A33C7" w:rsidRDefault="00881974" w:rsidP="00397051">
      <w:pPr>
        <w:pStyle w:val="a5"/>
        <w:tabs>
          <w:tab w:val="left" w:pos="6649"/>
          <w:tab w:val="left" w:pos="6859"/>
        </w:tabs>
        <w:ind w:firstLine="0"/>
        <w:rPr>
          <w:sz w:val="28"/>
          <w:szCs w:val="28"/>
          <w:lang w:val="ru-RU"/>
        </w:rPr>
      </w:pPr>
      <w:r w:rsidRPr="00AA3ECE">
        <w:rPr>
          <w:b/>
          <w:sz w:val="28"/>
          <w:szCs w:val="28"/>
        </w:rPr>
        <w:t>За вибором учнів:</w:t>
      </w:r>
      <w:r w:rsidR="007A33C7">
        <w:rPr>
          <w:b/>
          <w:sz w:val="28"/>
          <w:szCs w:val="28"/>
          <w:lang w:val="ru-RU"/>
        </w:rPr>
        <w:t xml:space="preserve"> </w:t>
      </w:r>
      <w:r w:rsidRPr="008E53F3">
        <w:rPr>
          <w:sz w:val="28"/>
          <w:szCs w:val="28"/>
        </w:rPr>
        <w:t>підготув</w:t>
      </w:r>
      <w:r w:rsidR="007A33C7">
        <w:rPr>
          <w:sz w:val="28"/>
          <w:szCs w:val="28"/>
        </w:rPr>
        <w:t>ати креслення центрового отвору</w:t>
      </w:r>
      <w:r w:rsidR="007A33C7">
        <w:rPr>
          <w:sz w:val="28"/>
          <w:szCs w:val="28"/>
          <w:lang w:val="ru-RU"/>
        </w:rPr>
        <w:t xml:space="preserve">, </w:t>
      </w:r>
      <w:proofErr w:type="spellStart"/>
      <w:r w:rsidR="007A33C7">
        <w:rPr>
          <w:sz w:val="28"/>
          <w:szCs w:val="28"/>
          <w:lang w:val="ru-RU"/>
        </w:rPr>
        <w:t>діаметр</w:t>
      </w:r>
      <w:proofErr w:type="spellEnd"/>
      <w:r w:rsidR="007A33C7">
        <w:rPr>
          <w:sz w:val="28"/>
          <w:szCs w:val="28"/>
          <w:lang w:val="ru-RU"/>
        </w:rPr>
        <w:t xml:space="preserve"> заготовки </w:t>
      </w:r>
      <w:proofErr w:type="spellStart"/>
      <w:r w:rsidR="007A33C7">
        <w:rPr>
          <w:sz w:val="28"/>
          <w:szCs w:val="28"/>
          <w:lang w:val="ru-RU"/>
        </w:rPr>
        <w:t>від</w:t>
      </w:r>
      <w:proofErr w:type="spellEnd"/>
      <w:r w:rsidR="007A33C7">
        <w:rPr>
          <w:sz w:val="28"/>
          <w:szCs w:val="28"/>
          <w:lang w:val="ru-RU"/>
        </w:rPr>
        <w:t xml:space="preserve"> 30-50 мм.</w:t>
      </w:r>
    </w:p>
    <w:p w:rsidR="00881974" w:rsidRDefault="00881974" w:rsidP="00397051">
      <w:pPr>
        <w:pStyle w:val="a5"/>
        <w:tabs>
          <w:tab w:val="left" w:pos="6649"/>
          <w:tab w:val="left" w:pos="6859"/>
        </w:tabs>
        <w:ind w:firstLine="0"/>
        <w:rPr>
          <w:sz w:val="28"/>
          <w:szCs w:val="28"/>
        </w:rPr>
      </w:pPr>
    </w:p>
    <w:p w:rsidR="00881974" w:rsidRDefault="00881974">
      <w:pPr>
        <w:rPr>
          <w:lang w:val="uk-UA"/>
        </w:rPr>
        <w:sectPr w:rsidR="00881974" w:rsidSect="003C452C">
          <w:footerReference w:type="default" r:id="rId17"/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:rsidR="00881974" w:rsidRPr="00302671" w:rsidRDefault="00881974" w:rsidP="00881974">
      <w:pPr>
        <w:shd w:val="clear" w:color="auto" w:fill="92D050"/>
        <w:tabs>
          <w:tab w:val="left" w:pos="5954"/>
        </w:tabs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302671"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  <w:lastRenderedPageBreak/>
        <w:t>РОЗДІЛ 2</w:t>
      </w:r>
    </w:p>
    <w:p w:rsidR="00881974" w:rsidRPr="00EA68E4" w:rsidRDefault="00881974" w:rsidP="00881974">
      <w:pPr>
        <w:tabs>
          <w:tab w:val="left" w:pos="6313"/>
          <w:tab w:val="left" w:pos="6946"/>
          <w:tab w:val="left" w:pos="8647"/>
          <w:tab w:val="left" w:pos="1223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 w:bidi="en-US"/>
        </w:rPr>
      </w:pPr>
      <w:r w:rsidRPr="00EA68E4">
        <w:rPr>
          <w:rFonts w:ascii="Times New Roman" w:hAnsi="Times New Roman" w:cs="Times New Roman"/>
          <w:b/>
          <w:color w:val="002060"/>
          <w:sz w:val="28"/>
          <w:szCs w:val="28"/>
          <w:lang w:val="uk-UA" w:bidi="en-US"/>
        </w:rPr>
        <w:t>Структура уроку</w:t>
      </w:r>
    </w:p>
    <w:p w:rsidR="00881974" w:rsidRPr="00EA68E4" w:rsidRDefault="000D4A12" w:rsidP="00881974">
      <w:pPr>
        <w:tabs>
          <w:tab w:val="left" w:pos="6313"/>
          <w:tab w:val="left" w:pos="12234"/>
        </w:tabs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bidi="en-US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 xml:space="preserve">1. </w:t>
      </w:r>
      <w:proofErr w:type="spellStart"/>
      <w:r w:rsidR="00881974" w:rsidRPr="00EA68E4">
        <w:rPr>
          <w:rFonts w:ascii="Times New Roman" w:hAnsi="Times New Roman" w:cs="Times New Roman"/>
          <w:b/>
          <w:color w:val="002060"/>
          <w:sz w:val="32"/>
          <w:szCs w:val="32"/>
          <w:lang w:bidi="en-US"/>
        </w:rPr>
        <w:t>Опорна</w:t>
      </w:r>
      <w:proofErr w:type="spellEnd"/>
      <w:r w:rsidR="00881974" w:rsidRPr="00EA68E4">
        <w:rPr>
          <w:rFonts w:ascii="Times New Roman" w:hAnsi="Times New Roman" w:cs="Times New Roman"/>
          <w:b/>
          <w:color w:val="002060"/>
          <w:sz w:val="32"/>
          <w:szCs w:val="32"/>
          <w:lang w:bidi="en-US"/>
        </w:rPr>
        <w:t xml:space="preserve"> карта для </w:t>
      </w:r>
      <w:proofErr w:type="spellStart"/>
      <w:r w:rsidR="00881974" w:rsidRPr="00EA68E4">
        <w:rPr>
          <w:rFonts w:ascii="Times New Roman" w:hAnsi="Times New Roman" w:cs="Times New Roman"/>
          <w:b/>
          <w:color w:val="002060"/>
          <w:sz w:val="32"/>
          <w:szCs w:val="32"/>
          <w:lang w:bidi="en-US"/>
        </w:rPr>
        <w:t>конструювання</w:t>
      </w:r>
      <w:proofErr w:type="spellEnd"/>
      <w:r w:rsidR="0092166A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 xml:space="preserve"> </w:t>
      </w:r>
      <w:proofErr w:type="spellStart"/>
      <w:r w:rsidR="00881974" w:rsidRPr="00EA68E4">
        <w:rPr>
          <w:rFonts w:ascii="Times New Roman" w:hAnsi="Times New Roman" w:cs="Times New Roman"/>
          <w:b/>
          <w:color w:val="002060"/>
          <w:sz w:val="32"/>
          <w:szCs w:val="32"/>
          <w:lang w:bidi="en-US"/>
        </w:rPr>
        <w:t>навчального</w:t>
      </w:r>
      <w:proofErr w:type="spellEnd"/>
      <w:r w:rsidR="00695A25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 xml:space="preserve"> </w:t>
      </w:r>
      <w:proofErr w:type="spellStart"/>
      <w:r w:rsidR="00881974" w:rsidRPr="00EA68E4">
        <w:rPr>
          <w:rFonts w:ascii="Times New Roman" w:hAnsi="Times New Roman" w:cs="Times New Roman"/>
          <w:b/>
          <w:color w:val="002060"/>
          <w:sz w:val="32"/>
          <w:szCs w:val="32"/>
          <w:lang w:bidi="en-US"/>
        </w:rPr>
        <w:t>заняття</w:t>
      </w:r>
      <w:proofErr w:type="spellEnd"/>
    </w:p>
    <w:tbl>
      <w:tblPr>
        <w:tblStyle w:val="11"/>
        <w:tblW w:w="14567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709"/>
        <w:gridCol w:w="1985"/>
        <w:gridCol w:w="5670"/>
        <w:gridCol w:w="3827"/>
      </w:tblGrid>
      <w:tr w:rsidR="00881974" w:rsidRPr="00EA68E4" w:rsidTr="00F436D1">
        <w:tc>
          <w:tcPr>
            <w:tcW w:w="675" w:type="dxa"/>
            <w:vMerge w:val="restart"/>
            <w:shd w:val="clear" w:color="auto" w:fill="FBD4B4" w:themeFill="accent6" w:themeFillTint="66"/>
            <w:vAlign w:val="center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  <w:vAlign w:val="center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Етапи уроку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та його цілі</w:t>
            </w:r>
          </w:p>
        </w:tc>
        <w:tc>
          <w:tcPr>
            <w:tcW w:w="709" w:type="dxa"/>
            <w:vMerge w:val="restart"/>
            <w:shd w:val="clear" w:color="auto" w:fill="FBD4B4" w:themeFill="accent6" w:themeFillTint="66"/>
            <w:vAlign w:val="center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час</w:t>
            </w:r>
          </w:p>
        </w:tc>
        <w:tc>
          <w:tcPr>
            <w:tcW w:w="1985" w:type="dxa"/>
            <w:vMerge w:val="restart"/>
            <w:shd w:val="clear" w:color="auto" w:fill="FBD4B4" w:themeFill="accent6" w:themeFillTint="66"/>
            <w:vAlign w:val="center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Методи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та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прийоми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навчання</w:t>
            </w:r>
          </w:p>
        </w:tc>
        <w:tc>
          <w:tcPr>
            <w:tcW w:w="9497" w:type="dxa"/>
            <w:gridSpan w:val="2"/>
            <w:shd w:val="clear" w:color="auto" w:fill="FBD4B4" w:themeFill="accent6" w:themeFillTint="66"/>
            <w:vAlign w:val="center"/>
          </w:tcPr>
          <w:p w:rsidR="00881974" w:rsidRPr="00EA68E4" w:rsidRDefault="00881974" w:rsidP="002A4C2C">
            <w:pPr>
              <w:tabs>
                <w:tab w:val="left" w:pos="145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Діяльність</w:t>
            </w:r>
          </w:p>
        </w:tc>
      </w:tr>
      <w:tr w:rsidR="00881974" w:rsidRPr="00EA68E4" w:rsidTr="00F436D1">
        <w:tc>
          <w:tcPr>
            <w:tcW w:w="675" w:type="dxa"/>
            <w:vMerge/>
            <w:shd w:val="clear" w:color="auto" w:fill="FBD4B4" w:themeFill="accent6" w:themeFillTint="66"/>
            <w:vAlign w:val="center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  <w:vAlign w:val="center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Merge/>
            <w:shd w:val="clear" w:color="auto" w:fill="FBD4B4" w:themeFill="accent6" w:themeFillTint="66"/>
            <w:vAlign w:val="center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  <w:shd w:val="clear" w:color="auto" w:fill="FBD4B4" w:themeFill="accent6" w:themeFillTint="66"/>
            <w:vAlign w:val="center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  <w:shd w:val="clear" w:color="auto" w:fill="FBD4B4" w:themeFill="accent6" w:themeFillTint="66"/>
            <w:vAlign w:val="center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майстра</w:t>
            </w:r>
          </w:p>
        </w:tc>
        <w:tc>
          <w:tcPr>
            <w:tcW w:w="3827" w:type="dxa"/>
            <w:shd w:val="clear" w:color="auto" w:fill="FBD4B4" w:themeFill="accent6" w:themeFillTint="66"/>
            <w:vAlign w:val="center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Учнів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(знання та вміння)</w:t>
            </w:r>
          </w:p>
        </w:tc>
      </w:tr>
      <w:tr w:rsidR="00881974" w:rsidRPr="00EA68E4" w:rsidTr="002A4C2C">
        <w:tc>
          <w:tcPr>
            <w:tcW w:w="675" w:type="dxa"/>
            <w:shd w:val="clear" w:color="auto" w:fill="D6E3BC" w:themeFill="accent3" w:themeFillTint="66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І</w:t>
            </w:r>
          </w:p>
        </w:tc>
        <w:tc>
          <w:tcPr>
            <w:tcW w:w="13892" w:type="dxa"/>
            <w:gridSpan w:val="5"/>
            <w:shd w:val="clear" w:color="auto" w:fill="D6E3BC" w:themeFill="accent3" w:themeFillTint="66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Організаційна частина</w:t>
            </w:r>
          </w:p>
        </w:tc>
      </w:tr>
      <w:tr w:rsidR="00881974" w:rsidRPr="00EA68E4" w:rsidTr="00F436D1">
        <w:tc>
          <w:tcPr>
            <w:tcW w:w="675" w:type="dxa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1701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Залучення учнів до використання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запланованих видів навчальної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діяльності на уроці;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створення сприятливих умов в майстерні.</w:t>
            </w:r>
          </w:p>
        </w:tc>
        <w:tc>
          <w:tcPr>
            <w:tcW w:w="709" w:type="dxa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хв.</w:t>
            </w:r>
          </w:p>
        </w:tc>
        <w:tc>
          <w:tcPr>
            <w:tcW w:w="1985" w:type="dxa"/>
          </w:tcPr>
          <w:p w:rsidR="00881974" w:rsidRPr="00EA68E4" w:rsidRDefault="00881974" w:rsidP="002A4C2C">
            <w:pPr>
              <w:tabs>
                <w:tab w:val="left" w:pos="6313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Словесний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(бесіда)</w:t>
            </w:r>
          </w:p>
        </w:tc>
        <w:tc>
          <w:tcPr>
            <w:tcW w:w="5670" w:type="dxa"/>
          </w:tcPr>
          <w:p w:rsidR="00881974" w:rsidRPr="00EA68E4" w:rsidRDefault="00881974" w:rsidP="002A4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Привітання викладача;</w:t>
            </w:r>
          </w:p>
          <w:p w:rsidR="00881974" w:rsidRPr="00EA68E4" w:rsidRDefault="00881974" w:rsidP="002A4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перевірка наявності учнів;</w:t>
            </w:r>
          </w:p>
          <w:p w:rsidR="00881974" w:rsidRPr="00EA68E4" w:rsidRDefault="00881974" w:rsidP="002A4C2C">
            <w:pPr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перевірка готовності учнів до уроку, їх зовнішній вигляд (спецодяг);</w:t>
            </w:r>
          </w:p>
          <w:p w:rsidR="00881974" w:rsidRPr="00EA68E4" w:rsidRDefault="00881974" w:rsidP="002A4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створення емоційного настрою у групі.</w:t>
            </w:r>
          </w:p>
        </w:tc>
        <w:tc>
          <w:tcPr>
            <w:tcW w:w="3827" w:type="dxa"/>
          </w:tcPr>
          <w:p w:rsidR="00881974" w:rsidRPr="00EA68E4" w:rsidRDefault="00881974" w:rsidP="002A4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Привітання учнів;</w:t>
            </w:r>
          </w:p>
          <w:p w:rsidR="00881974" w:rsidRPr="00EA68E4" w:rsidRDefault="00881974" w:rsidP="002A4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черговий визначає відсутніх на уроці.</w:t>
            </w:r>
          </w:p>
        </w:tc>
      </w:tr>
      <w:tr w:rsidR="00881974" w:rsidRPr="00EA68E4" w:rsidTr="002A4C2C">
        <w:tc>
          <w:tcPr>
            <w:tcW w:w="675" w:type="dxa"/>
            <w:shd w:val="clear" w:color="auto" w:fill="D6E3BC" w:themeFill="accent3" w:themeFillTint="66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ІІ</w:t>
            </w:r>
          </w:p>
        </w:tc>
        <w:tc>
          <w:tcPr>
            <w:tcW w:w="13892" w:type="dxa"/>
            <w:gridSpan w:val="5"/>
            <w:shd w:val="clear" w:color="auto" w:fill="D6E3BC" w:themeFill="accent3" w:themeFillTint="66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Вступний інструктаж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(Елементи зовнішньої структури)</w:t>
            </w:r>
          </w:p>
        </w:tc>
      </w:tr>
      <w:tr w:rsidR="00881974" w:rsidRPr="00EA68E4" w:rsidTr="002A4C2C">
        <w:tc>
          <w:tcPr>
            <w:tcW w:w="675" w:type="dxa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</w:t>
            </w:r>
          </w:p>
        </w:tc>
        <w:tc>
          <w:tcPr>
            <w:tcW w:w="13892" w:type="dxa"/>
            <w:gridSpan w:val="5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uk-UA"/>
              </w:rPr>
              <w:t>Цільова установка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(Елементи дидактичної структури уроку)</w:t>
            </w:r>
          </w:p>
        </w:tc>
      </w:tr>
      <w:tr w:rsidR="00881974" w:rsidRPr="00EA68E4" w:rsidTr="00F436D1">
        <w:tc>
          <w:tcPr>
            <w:tcW w:w="675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Повідомлення теми, мети, </w:t>
            </w: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розв’язання змісту роботи на уроці.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хв.</w:t>
            </w:r>
          </w:p>
        </w:tc>
        <w:tc>
          <w:tcPr>
            <w:tcW w:w="1985" w:type="dxa"/>
          </w:tcPr>
          <w:p w:rsidR="00881974" w:rsidRPr="00EA68E4" w:rsidRDefault="00881974" w:rsidP="002A4C2C">
            <w:pPr>
              <w:tabs>
                <w:tab w:val="left" w:pos="6313"/>
              </w:tabs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Словесний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(розповідь)</w:t>
            </w:r>
          </w:p>
        </w:tc>
        <w:tc>
          <w:tcPr>
            <w:tcW w:w="5670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Повідомляє</w:t>
            </w:r>
            <w:proofErr w:type="spellEnd"/>
            <w:r w:rsidRPr="00EA68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тему і задач</w:t>
            </w:r>
            <w:r w:rsidR="00F436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уроку;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важливість даної роботи для оволодіння професією, на яких виробах (деталях) будуть працювати прийоми роботи і закріплятимуться навики;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демонстрація готових виробів (деталі), зразки, еталони;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розповідає, куди підуть виготовлені деталі і яке значення вони матимуть для виробництва.</w:t>
            </w:r>
          </w:p>
        </w:tc>
        <w:tc>
          <w:tcPr>
            <w:tcW w:w="3827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Налаштовуються на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сприйняття нового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матеріалу.</w:t>
            </w:r>
          </w:p>
          <w:p w:rsidR="00881974" w:rsidRPr="00EA68E4" w:rsidRDefault="00881974" w:rsidP="002A4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1974" w:rsidRPr="00EA68E4" w:rsidTr="002A4C2C">
        <w:tc>
          <w:tcPr>
            <w:tcW w:w="675" w:type="dxa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2.2</w:t>
            </w:r>
          </w:p>
        </w:tc>
        <w:tc>
          <w:tcPr>
            <w:tcW w:w="13892" w:type="dxa"/>
            <w:gridSpan w:val="5"/>
            <w:shd w:val="clear" w:color="auto" w:fill="F2DBDB" w:themeFill="accent2" w:themeFillTint="33"/>
            <w:vAlign w:val="center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Актуалізація опорних знань учнів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</w:tc>
      </w:tr>
      <w:tr w:rsidR="00881974" w:rsidRPr="00EA68E4" w:rsidTr="00F436D1">
        <w:tc>
          <w:tcPr>
            <w:tcW w:w="675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Актуалізація і корекція опорних знань учнів.</w:t>
            </w:r>
          </w:p>
        </w:tc>
        <w:tc>
          <w:tcPr>
            <w:tcW w:w="709" w:type="dxa"/>
          </w:tcPr>
          <w:p w:rsidR="00881974" w:rsidRPr="00EA68E4" w:rsidRDefault="00881974" w:rsidP="002A4C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 хв.</w:t>
            </w:r>
          </w:p>
        </w:tc>
        <w:tc>
          <w:tcPr>
            <w:tcW w:w="1985" w:type="dxa"/>
          </w:tcPr>
          <w:p w:rsidR="00881974" w:rsidRPr="00EA68E4" w:rsidRDefault="00881974" w:rsidP="002A4C2C">
            <w:pPr>
              <w:tabs>
                <w:tab w:val="left" w:pos="6313"/>
              </w:tabs>
              <w:ind w:lef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Пошуково-</w:t>
            </w:r>
            <w:proofErr w:type="spellEnd"/>
          </w:p>
          <w:p w:rsidR="00881974" w:rsidRPr="00EA68E4" w:rsidRDefault="00881974" w:rsidP="002A4C2C">
            <w:pPr>
              <w:tabs>
                <w:tab w:val="left" w:pos="6313"/>
              </w:tabs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письмови</w:t>
            </w:r>
            <w:r w:rsidR="00F436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фронтальне опитування;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34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F436D1" w:rsidRDefault="00881974" w:rsidP="002A4C2C">
            <w:pPr>
              <w:tabs>
                <w:tab w:val="left" w:pos="6313"/>
              </w:tabs>
              <w:ind w:left="34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81974" w:rsidRPr="00F436D1" w:rsidRDefault="00881974" w:rsidP="002A4C2C">
            <w:pPr>
              <w:tabs>
                <w:tab w:val="left" w:pos="6313"/>
              </w:tabs>
              <w:ind w:left="34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81974" w:rsidRPr="00EA68E4" w:rsidRDefault="00881974" w:rsidP="00F436D1">
            <w:pPr>
              <w:tabs>
                <w:tab w:val="left" w:pos="6313"/>
              </w:tabs>
              <w:ind w:left="34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практично відпрацьовують.</w:t>
            </w:r>
          </w:p>
        </w:tc>
        <w:tc>
          <w:tcPr>
            <w:tcW w:w="5670" w:type="dxa"/>
          </w:tcPr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Пропонує усно відповісти на питання за темою: «Підбір, встановлення та кріплення свердел у свердлувальних патронах, та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пінолі</w:t>
            </w:r>
            <w:proofErr w:type="spellEnd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задньої бабки. Центрування».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shd w:val="clear" w:color="auto" w:fill="D6E3BC" w:themeFill="accent3" w:themeFillTint="66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письмовий контроль з використанням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тестових-</w:t>
            </w:r>
            <w:proofErr w:type="spellEnd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завдань;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D6E3BC" w:themeFill="accent3" w:themeFillTint="66"/>
                <w:lang w:val="uk-UA"/>
              </w:rPr>
              <w:t>ДОДАТОК 2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shd w:val="clear" w:color="auto" w:fill="D6E3BC" w:themeFill="accent3" w:themeFillTint="66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письмовий контроль з використанням карток-опитування;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D6E3BC" w:themeFill="accent3" w:themeFillTint="66"/>
                <w:lang w:val="uk-UA"/>
              </w:rPr>
              <w:t>ДОДАТОК 1</w:t>
            </w:r>
          </w:p>
          <w:p w:rsidR="0088197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виконання практичних завдань; </w:t>
            </w:r>
          </w:p>
          <w:p w:rsidR="00881974" w:rsidRDefault="00881974" w:rsidP="002A4C2C">
            <w:pPr>
              <w:tabs>
                <w:tab w:val="left" w:pos="6313"/>
              </w:tabs>
              <w:ind w:firstLine="175"/>
              <w:rPr>
                <w:rFonts w:ascii="Times New Roman" w:hAnsi="Times New Roman" w:cs="Times New Roman"/>
                <w:sz w:val="24"/>
                <w:szCs w:val="24"/>
                <w:shd w:val="clear" w:color="auto" w:fill="D6E3BC" w:themeFill="accent3" w:themeFillTint="66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D6E3BC" w:themeFill="accent3" w:themeFillTint="66"/>
                <w:lang w:val="uk-UA"/>
              </w:rPr>
              <w:t>ДОДАТОК 12</w:t>
            </w:r>
          </w:p>
          <w:p w:rsidR="0088197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</w:pPr>
            <w:r w:rsidRPr="00A2122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-</w:t>
            </w:r>
            <w:r w:rsidRPr="00A212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усний </w:t>
            </w:r>
            <w:r w:rsidRPr="00A2122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контроль фронтального опитування;</w:t>
            </w:r>
          </w:p>
          <w:p w:rsidR="00881974" w:rsidRDefault="00881974" w:rsidP="002A4C2C">
            <w:pPr>
              <w:tabs>
                <w:tab w:val="left" w:pos="6313"/>
              </w:tabs>
              <w:ind w:left="175"/>
              <w:rPr>
                <w:rFonts w:ascii="Times New Roman" w:hAnsi="Times New Roman" w:cs="Times New Roman"/>
                <w:sz w:val="24"/>
                <w:szCs w:val="24"/>
                <w:shd w:val="clear" w:color="auto" w:fill="D6E3BC" w:themeFill="accent3" w:themeFillTint="66"/>
                <w:lang w:val="uk-UA"/>
              </w:rPr>
            </w:pPr>
            <w:r w:rsidRPr="00A21229">
              <w:rPr>
                <w:rFonts w:ascii="Times New Roman" w:hAnsi="Times New Roman" w:cs="Times New Roman"/>
                <w:sz w:val="24"/>
                <w:szCs w:val="24"/>
                <w:shd w:val="clear" w:color="auto" w:fill="D6E3BC" w:themeFill="accent3" w:themeFillTint="66"/>
                <w:lang w:val="uk-UA"/>
              </w:rPr>
              <w:t>ДОДАТОК 3</w:t>
            </w:r>
          </w:p>
          <w:p w:rsidR="00881974" w:rsidRPr="00A21229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здійснює контроль і корекцію відповідей учнів.</w:t>
            </w:r>
          </w:p>
        </w:tc>
        <w:tc>
          <w:tcPr>
            <w:tcW w:w="3827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Самостійно відповідають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 запитання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карток-</w:t>
            </w:r>
            <w:proofErr w:type="spellEnd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завдань;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відповідають на запитання майстра;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практично відпрацьовують завдання;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працюють у парах (взаємоперевірка).</w:t>
            </w:r>
          </w:p>
        </w:tc>
      </w:tr>
      <w:tr w:rsidR="00881974" w:rsidRPr="00EA68E4" w:rsidTr="002A4C2C">
        <w:tc>
          <w:tcPr>
            <w:tcW w:w="675" w:type="dxa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2.3</w:t>
            </w:r>
          </w:p>
        </w:tc>
        <w:tc>
          <w:tcPr>
            <w:tcW w:w="13892" w:type="dxa"/>
            <w:gridSpan w:val="5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1792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Інструктаж учнів з охорони праці та безпечного виконання робіт</w:t>
            </w:r>
          </w:p>
        </w:tc>
      </w:tr>
      <w:tr w:rsidR="00881974" w:rsidRPr="00EA68E4" w:rsidTr="00F436D1">
        <w:tc>
          <w:tcPr>
            <w:tcW w:w="675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Опрацювання</w:t>
            </w:r>
          </w:p>
          <w:p w:rsidR="00881974" w:rsidRPr="00EA68E4" w:rsidRDefault="00F436D1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881974"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нструкції з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охорони праці та безпеки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життєдіяль</w:t>
            </w:r>
            <w:r w:rsidR="00F436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ності</w:t>
            </w:r>
            <w:proofErr w:type="spellEnd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709" w:type="dxa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хв.</w:t>
            </w:r>
          </w:p>
        </w:tc>
        <w:tc>
          <w:tcPr>
            <w:tcW w:w="1985" w:type="dxa"/>
          </w:tcPr>
          <w:p w:rsidR="00881974" w:rsidRPr="00EA68E4" w:rsidRDefault="00881974" w:rsidP="00F436D1">
            <w:pPr>
              <w:tabs>
                <w:tab w:val="left" w:pos="6313"/>
              </w:tabs>
              <w:ind w:hanging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Пояснювально-ілюстративний.</w:t>
            </w:r>
          </w:p>
        </w:tc>
        <w:tc>
          <w:tcPr>
            <w:tcW w:w="5670" w:type="dxa"/>
          </w:tcPr>
          <w:p w:rsidR="00881974" w:rsidRPr="00EA68E4" w:rsidRDefault="00DC193C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Пропонує опрацювати інструкці</w:t>
            </w:r>
            <w:r w:rsidR="00881974"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 з охорони праці та безпеки життєдіяльності згідно теми уроку;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D6E3BC" w:themeFill="accent3" w:themeFillTint="66"/>
                <w:lang w:val="uk-UA"/>
              </w:rPr>
              <w:t>ДОДАТОК 4</w:t>
            </w:r>
          </w:p>
        </w:tc>
        <w:tc>
          <w:tcPr>
            <w:tcW w:w="3827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Уважно слухають майстра;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1974" w:rsidRPr="00EA68E4" w:rsidTr="002A4C2C">
        <w:tc>
          <w:tcPr>
            <w:tcW w:w="675" w:type="dxa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2.4</w:t>
            </w:r>
          </w:p>
        </w:tc>
        <w:tc>
          <w:tcPr>
            <w:tcW w:w="13892" w:type="dxa"/>
            <w:gridSpan w:val="5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Пояснення нового матеріалу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(Формування орієнтовної основи дій учнів)</w:t>
            </w:r>
          </w:p>
        </w:tc>
      </w:tr>
      <w:tr w:rsidR="00881974" w:rsidRPr="00EA68E4" w:rsidTr="00F436D1">
        <w:tc>
          <w:tcPr>
            <w:tcW w:w="675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Викладання нового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матеріалу уроку та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перевірка його;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розуміння</w:t>
            </w:r>
          </w:p>
          <w:p w:rsidR="00881974" w:rsidRPr="00EA68E4" w:rsidRDefault="00881974" w:rsidP="002A4C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- показ та пояснення прийомів, засобів і технології </w:t>
            </w: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виконання наступної роботи учнів; - пояснення правил </w:t>
            </w:r>
            <w:proofErr w:type="spellStart"/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обслугову</w:t>
            </w:r>
            <w:r w:rsidR="00F436D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вання</w:t>
            </w:r>
            <w:proofErr w:type="spellEnd"/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обладнання, користування інструментом, </w:t>
            </w:r>
            <w:proofErr w:type="spellStart"/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пристосува</w:t>
            </w:r>
            <w:r w:rsidR="00F436D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нням</w:t>
            </w:r>
            <w:proofErr w:type="spellEnd"/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оснасткою;</w:t>
            </w:r>
          </w:p>
          <w:p w:rsidR="00881974" w:rsidRPr="00EA68E4" w:rsidRDefault="00881974" w:rsidP="002A4C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- роз’яснення методів контролю та </w:t>
            </w:r>
            <w:proofErr w:type="spellStart"/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самоконтро-</w:t>
            </w:r>
            <w:proofErr w:type="spellEnd"/>
          </w:p>
          <w:p w:rsidR="00881974" w:rsidRPr="00EA68E4" w:rsidRDefault="00881974" w:rsidP="002A4C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</w:t>
            </w:r>
            <w:proofErr w:type="spellEnd"/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881974" w:rsidRPr="00EA68E4" w:rsidRDefault="00881974" w:rsidP="002A4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 організації праці, безпечних правил виконання роботи.</w:t>
            </w:r>
          </w:p>
        </w:tc>
        <w:tc>
          <w:tcPr>
            <w:tcW w:w="709" w:type="dxa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25 хв.</w:t>
            </w:r>
          </w:p>
        </w:tc>
        <w:tc>
          <w:tcPr>
            <w:tcW w:w="1985" w:type="dxa"/>
          </w:tcPr>
          <w:p w:rsidR="00881974" w:rsidRPr="00EA68E4" w:rsidRDefault="00881974" w:rsidP="00F436D1">
            <w:pPr>
              <w:tabs>
                <w:tab w:val="left" w:pos="6313"/>
              </w:tabs>
              <w:ind w:hanging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Пояснювально-ілюстративний.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ind w:right="145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інструктивно-практичний;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частково-</w:t>
            </w:r>
            <w:proofErr w:type="spellEnd"/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пошуковий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881974" w:rsidRPr="00EA68E4" w:rsidRDefault="00881974" w:rsidP="00F436D1">
            <w:pPr>
              <w:ind w:right="4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- Демонструє перегляд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D99594" w:themeFill="accent2" w:themeFillTint="99"/>
                <w:lang w:val="uk-UA"/>
              </w:rPr>
              <w:t>ПРЕЗЕНТАЦІЇ</w:t>
            </w:r>
            <w:r w:rsidR="0092166A">
              <w:rPr>
                <w:rFonts w:ascii="Times New Roman" w:hAnsi="Times New Roman" w:cs="Times New Roman"/>
                <w:sz w:val="24"/>
                <w:szCs w:val="24"/>
                <w:shd w:val="clear" w:color="auto" w:fill="D99594" w:themeFill="accent2" w:themeFillTint="99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D99594" w:themeFill="accent2" w:themeFillTint="99"/>
                <w:lang w:val="uk-UA"/>
              </w:rPr>
              <w:t>№</w:t>
            </w:r>
            <w:r w:rsidR="0092166A">
              <w:rPr>
                <w:rFonts w:ascii="Times New Roman" w:hAnsi="Times New Roman" w:cs="Times New Roman"/>
                <w:sz w:val="24"/>
                <w:szCs w:val="24"/>
                <w:shd w:val="clear" w:color="auto" w:fill="D99594" w:themeFill="accent2" w:themeFillTint="99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D99594" w:themeFill="accent2" w:themeFillTint="99"/>
                <w:lang w:val="uk-UA"/>
              </w:rPr>
              <w:t>1</w:t>
            </w:r>
            <w:r w:rsidR="000703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9216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>ДОДАТОК 5</w:t>
            </w:r>
          </w:p>
          <w:p w:rsidR="00881974" w:rsidRPr="00EA68E4" w:rsidRDefault="00881974" w:rsidP="00F436D1">
            <w:pPr>
              <w:ind w:left="175" w:right="40" w:hanging="17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розповідь про важливість даної роботи для оволодіння професією;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4)</w:t>
            </w:r>
          </w:p>
          <w:p w:rsidR="00881974" w:rsidRPr="00EA68E4" w:rsidRDefault="00881974" w:rsidP="00F436D1">
            <w:pPr>
              <w:ind w:right="4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демонструє зразки готових деталей;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4)</w:t>
            </w:r>
          </w:p>
          <w:p w:rsidR="00881974" w:rsidRPr="00EA68E4" w:rsidRDefault="00881974" w:rsidP="00F436D1">
            <w:pPr>
              <w:ind w:righ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розповідає, які свердла та їх типи;</w:t>
            </w:r>
          </w:p>
          <w:p w:rsidR="00881974" w:rsidRPr="00720C22" w:rsidRDefault="00881974" w:rsidP="00F436D1">
            <w:pPr>
              <w:ind w:left="142" w:right="40" w:hanging="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C2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ознайомлює учнів з підготовчими роботами перед виконанням свердлування отворів: </w:t>
            </w:r>
          </w:p>
          <w:p w:rsidR="00881974" w:rsidRPr="00EA68E4" w:rsidRDefault="00881974" w:rsidP="00F436D1">
            <w:pPr>
              <w:ind w:right="4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як </w:t>
            </w:r>
            <w:r w:rsidRPr="00EA68E4">
              <w:rPr>
                <w:rFonts w:ascii="Times New Roman" w:hAnsi="Times New Roman" w:cs="Times New Roman"/>
                <w:kern w:val="24"/>
                <w:sz w:val="24"/>
                <w:szCs w:val="24"/>
                <w:lang w:val="uk-UA"/>
              </w:rPr>
              <w:t xml:space="preserve">розрізняють такі види отворів;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5)</w:t>
            </w:r>
          </w:p>
          <w:p w:rsidR="00881974" w:rsidRPr="00EA68E4" w:rsidRDefault="00881974" w:rsidP="00F436D1">
            <w:pPr>
              <w:ind w:right="4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дає визначення призначенню свердла;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6)</w:t>
            </w:r>
          </w:p>
          <w:p w:rsidR="003C14A8" w:rsidRDefault="00881974" w:rsidP="00F436D1">
            <w:pPr>
              <w:ind w:left="175" w:right="40" w:hanging="175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дає визначення, </w:t>
            </w:r>
            <w:r w:rsidRPr="00EA68E4">
              <w:rPr>
                <w:rFonts w:ascii="Times New Roman" w:hAnsi="Times New Roman" w:cs="Times New Roman"/>
                <w:iCs/>
                <w:kern w:val="24"/>
                <w:sz w:val="24"/>
                <w:szCs w:val="24"/>
                <w:lang w:val="uk-UA"/>
              </w:rPr>
              <w:t>що таке свердління?</w:t>
            </w:r>
            <w:r w:rsidR="0092166A">
              <w:rPr>
                <w:rFonts w:ascii="Times New Roman" w:hAnsi="Times New Roman" w:cs="Times New Roman"/>
                <w:iCs/>
                <w:kern w:val="24"/>
                <w:sz w:val="24"/>
                <w:szCs w:val="24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7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:rsidR="009A70C7" w:rsidRPr="003C14A8" w:rsidRDefault="009A70C7" w:rsidP="003C14A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9A70C7" w:rsidP="00F436D1">
            <w:pPr>
              <w:shd w:val="clear" w:color="auto" w:fill="FFFFFF" w:themeFill="background1"/>
              <w:ind w:left="175" w:right="40" w:hanging="17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 xml:space="preserve">слайд </w:t>
            </w:r>
            <w:r w:rsidR="00881974"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8</w:t>
            </w:r>
            <w:r w:rsidR="00720C22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 xml:space="preserve">, </w:t>
            </w:r>
            <w:r w:rsidR="00881974"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слайд 9)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розповідає про вибір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uk-UA"/>
              </w:rPr>
              <w:t>ріжучого інструменту: прохідний відігнутий різець, центрувальні свердла різні, свердла різного діаметр</w:t>
            </w:r>
            <w:r w:rsidR="00F436D1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uk-UA"/>
              </w:rPr>
              <w:t>а</w:t>
            </w:r>
            <w:r w:rsidRPr="00EA68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uk-UA"/>
              </w:rPr>
              <w:t xml:space="preserve">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10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слайд 11)</w:t>
            </w:r>
          </w:p>
          <w:p w:rsidR="00881974" w:rsidRPr="00EA68E4" w:rsidRDefault="00881974" w:rsidP="00F436D1">
            <w:pPr>
              <w:tabs>
                <w:tab w:val="left" w:pos="6313"/>
              </w:tabs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обирання необхідних пристосувань для встановлення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свердл</w:t>
            </w:r>
            <w:proofErr w:type="spellEnd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циліндричним та конічним хвостовиками;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13)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методи встановлення пристосувань зі свердлами на токарному верстаті;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14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слайд 15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слайд 16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слайд 17)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методи встановлення пристосувань на токарному верстаті;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18)</w:t>
            </w:r>
          </w:p>
          <w:p w:rsidR="00881974" w:rsidRPr="00EA68E4" w:rsidRDefault="00881974" w:rsidP="00F436D1">
            <w:pPr>
              <w:ind w:left="175" w:right="40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розповідає про контрольно-вимірювальний інструмент;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19)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881974" w:rsidRPr="00EA68E4" w:rsidRDefault="00881974" w:rsidP="00F436D1">
            <w:pPr>
              <w:ind w:right="4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демонструє перегляд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D99594" w:themeFill="accent2" w:themeFillTint="99"/>
                <w:lang w:val="uk-UA"/>
              </w:rPr>
              <w:t>ПРЕЗЕНТАЦІЇ №</w:t>
            </w:r>
            <w:r w:rsidR="003E32EB">
              <w:rPr>
                <w:rFonts w:ascii="Times New Roman" w:hAnsi="Times New Roman" w:cs="Times New Roman"/>
                <w:sz w:val="24"/>
                <w:szCs w:val="24"/>
                <w:shd w:val="clear" w:color="auto" w:fill="D99594" w:themeFill="accent2" w:themeFillTint="99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D99594" w:themeFill="accent2" w:themeFillTint="99"/>
                <w:lang w:val="uk-UA"/>
              </w:rPr>
              <w:t>2</w:t>
            </w:r>
            <w:r w:rsidR="000703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>ДОДАТОК 6</w:t>
            </w:r>
          </w:p>
          <w:p w:rsidR="004E5DD8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розповідає про вибір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uk-UA"/>
              </w:rPr>
              <w:t xml:space="preserve">ріжучого інструменту центрувальних </w:t>
            </w:r>
            <w:proofErr w:type="spellStart"/>
            <w:r w:rsidRPr="00EA68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uk-UA"/>
              </w:rPr>
              <w:t>свердл</w:t>
            </w:r>
            <w:proofErr w:type="spellEnd"/>
            <w:r w:rsidRPr="00EA68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uk-UA"/>
              </w:rPr>
              <w:t xml:space="preserve"> та їх різновиди;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4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881974" w:rsidRPr="00EA68E4" w:rsidRDefault="000703CE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С</w:t>
            </w:r>
            <w:r w:rsidR="00881974"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лайд5)</w:t>
            </w:r>
          </w:p>
          <w:p w:rsidR="004E5DD8" w:rsidRDefault="00881974" w:rsidP="00F436D1">
            <w:pPr>
              <w:ind w:left="175" w:right="40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розповідає про форми центрувальних отворів;</w:t>
            </w:r>
          </w:p>
          <w:p w:rsidR="00881974" w:rsidRPr="00EA68E4" w:rsidRDefault="00881974" w:rsidP="00F436D1">
            <w:pPr>
              <w:ind w:left="175" w:right="40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</w:t>
            </w:r>
            <w:r w:rsidR="003E32EB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6)</w:t>
            </w:r>
          </w:p>
          <w:p w:rsidR="00881974" w:rsidRPr="00EA68E4" w:rsidRDefault="00881974" w:rsidP="00F436D1">
            <w:pPr>
              <w:ind w:righ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розміри центрових отворів;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7)</w:t>
            </w:r>
          </w:p>
          <w:p w:rsidR="00881974" w:rsidRPr="00EA68E4" w:rsidRDefault="00881974" w:rsidP="00F436D1">
            <w:pPr>
              <w:ind w:left="175" w:right="40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пристосування для встановлення центрувальних свердел;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8)</w:t>
            </w:r>
          </w:p>
          <w:p w:rsidR="004E5DD8" w:rsidRDefault="00881974" w:rsidP="00F436D1">
            <w:pPr>
              <w:ind w:right="40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</w:t>
            </w:r>
            <w:r w:rsidRPr="00EA68E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uk-UA"/>
              </w:rPr>
              <w:t>спеціальні центрувальні оправки;</w:t>
            </w:r>
          </w:p>
          <w:p w:rsidR="00881974" w:rsidRPr="00EA68E4" w:rsidRDefault="00881974" w:rsidP="00F436D1">
            <w:pPr>
              <w:ind w:left="175" w:righ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9)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eastAsiaTheme="majorEastAsia" w:hAnsi="Times New Roman" w:cs="Times New Roman"/>
                <w:bCs/>
                <w:kern w:val="24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Theme="majorEastAsia" w:hAnsi="Times New Roman" w:cs="Times New Roman"/>
                <w:bCs/>
                <w:kern w:val="24"/>
                <w:sz w:val="24"/>
                <w:szCs w:val="24"/>
                <w:lang w:val="uk-UA"/>
              </w:rPr>
              <w:t xml:space="preserve">-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розповідає про </w:t>
            </w:r>
            <w:r w:rsidRPr="00EA68E4">
              <w:rPr>
                <w:rFonts w:ascii="Times New Roman" w:eastAsiaTheme="majorEastAsia" w:hAnsi="Times New Roman" w:cs="Times New Roman"/>
                <w:bCs/>
                <w:kern w:val="24"/>
                <w:sz w:val="24"/>
                <w:szCs w:val="24"/>
                <w:lang w:val="uk-UA"/>
              </w:rPr>
              <w:t xml:space="preserve">перевірку на співвісність вісі шпинделя та вісь </w:t>
            </w:r>
            <w:proofErr w:type="spellStart"/>
            <w:r w:rsidRPr="00EA68E4">
              <w:rPr>
                <w:rFonts w:ascii="Times New Roman" w:eastAsiaTheme="majorEastAsia" w:hAnsi="Times New Roman" w:cs="Times New Roman"/>
                <w:bCs/>
                <w:kern w:val="24"/>
                <w:sz w:val="24"/>
                <w:szCs w:val="24"/>
                <w:lang w:val="uk-UA"/>
              </w:rPr>
              <w:t>пінолі</w:t>
            </w:r>
            <w:proofErr w:type="spellEnd"/>
            <w:r w:rsidRPr="00EA68E4">
              <w:rPr>
                <w:rFonts w:ascii="Times New Roman" w:eastAsiaTheme="majorEastAsia" w:hAnsi="Times New Roman" w:cs="Times New Roman"/>
                <w:bCs/>
                <w:kern w:val="24"/>
                <w:sz w:val="24"/>
                <w:szCs w:val="24"/>
                <w:lang w:val="uk-UA"/>
              </w:rPr>
              <w:t xml:space="preserve"> задньої бабки;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10)</w:t>
            </w:r>
          </w:p>
          <w:p w:rsidR="00881974" w:rsidRPr="00EA68E4" w:rsidRDefault="00881974" w:rsidP="00F436D1">
            <w:pPr>
              <w:ind w:left="142" w:right="40" w:hanging="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як встановити заготовку в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х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кулачковийсамоцентруючий</w:t>
            </w:r>
            <w:proofErr w:type="spellEnd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патрон;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11)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розповідає як встановити</w:t>
            </w:r>
            <w:r w:rsidRPr="00EA68E4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uk-UA"/>
              </w:rPr>
              <w:t xml:space="preserve"> ріжучий інструмент </w:t>
            </w:r>
            <w:r w:rsidRPr="00EA68E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uk-UA"/>
              </w:rPr>
              <w:t xml:space="preserve">прохідний відігнутий різець;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12)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- розповідає про особливості вибору режимів різання для обробки </w:t>
            </w:r>
            <w:r w:rsidR="00F436D1"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торцевої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поверхні;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13)</w:t>
            </w:r>
          </w:p>
          <w:p w:rsidR="003E32EB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підготовку обробки </w:t>
            </w:r>
            <w:r w:rsidR="00F436D1"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торцевої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поверхні під центрування отвору;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14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слайд 15)</w:t>
            </w:r>
          </w:p>
          <w:p w:rsidR="003E32EB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як встановити пристосування свердлувальний патрон з центрувальним свердло в </w:t>
            </w:r>
            <w:proofErr w:type="spellStart"/>
            <w:r w:rsidRPr="00EA68E4">
              <w:rPr>
                <w:rFonts w:ascii="Times New Roman" w:eastAsiaTheme="majorEastAsia" w:hAnsi="Times New Roman" w:cs="Times New Roman"/>
                <w:bCs/>
                <w:kern w:val="24"/>
                <w:sz w:val="24"/>
                <w:szCs w:val="24"/>
                <w:lang w:val="uk-UA"/>
              </w:rPr>
              <w:t>піноль</w:t>
            </w:r>
            <w:proofErr w:type="spellEnd"/>
            <w:r w:rsidRPr="00EA68E4">
              <w:rPr>
                <w:rFonts w:ascii="Times New Roman" w:eastAsiaTheme="majorEastAsia" w:hAnsi="Times New Roman" w:cs="Times New Roman"/>
                <w:bCs/>
                <w:kern w:val="24"/>
                <w:sz w:val="24"/>
                <w:szCs w:val="24"/>
                <w:lang w:val="uk-UA"/>
              </w:rPr>
              <w:t xml:space="preserve"> задньої бабки;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16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слайд 17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слайд 18)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вибір режимів різання та особливості при центруванні отворів;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19)</w:t>
            </w:r>
          </w:p>
          <w:p w:rsidR="003E32EB" w:rsidRDefault="00881974" w:rsidP="00F436D1">
            <w:pPr>
              <w:ind w:righ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обробку центрових отворів; </w:t>
            </w:r>
          </w:p>
          <w:p w:rsidR="00881974" w:rsidRPr="00EA68E4" w:rsidRDefault="00881974" w:rsidP="00F436D1">
            <w:pPr>
              <w:ind w:righ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20)</w:t>
            </w:r>
          </w:p>
          <w:p w:rsidR="00881974" w:rsidRPr="00EA68E4" w:rsidRDefault="00881974" w:rsidP="00F436D1">
            <w:pPr>
              <w:ind w:righ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призначення центрових отворів;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  <w:lang w:val="uk-UA"/>
              </w:rPr>
              <w:t>(слайд 21)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пояснення можливі видиви браку та неполадки при виконанні центрових отворів та способи його попередження;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>ДОДАТОК 8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>ДОДАТОК 9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розповідає про розбір нестандартних та проблемних ситуацій при центруванні отворів;</w:t>
            </w:r>
          </w:p>
          <w:p w:rsidR="00881974" w:rsidRPr="00EA68E4" w:rsidRDefault="00881974" w:rsidP="00F436D1">
            <w:pPr>
              <w:ind w:left="175" w:right="40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розповідає про інструкцію з охорони праці під час виконання центрування отворів;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>ДОДАТОК 4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демонстрація виконання обробки </w:t>
            </w:r>
            <w:r w:rsidR="00F436D1"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торцевих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поверхонь та центрових отворів в нормальному темпі;</w:t>
            </w:r>
          </w:p>
          <w:p w:rsidR="00881974" w:rsidRPr="00EA68E4" w:rsidRDefault="00881974" w:rsidP="00F436D1">
            <w:pPr>
              <w:ind w:left="175" w:right="40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демонстрація виконання обробки </w:t>
            </w:r>
            <w:r w:rsidR="00F436D1"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торцевих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поверхонь та центрових отворів в </w:t>
            </w:r>
          </w:p>
          <w:p w:rsidR="00881974" w:rsidRPr="00EA68E4" w:rsidRDefault="00881974" w:rsidP="00F436D1">
            <w:pPr>
              <w:ind w:left="426" w:right="40" w:hanging="28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повільному темпі;</w:t>
            </w:r>
          </w:p>
          <w:p w:rsidR="00881974" w:rsidRPr="00EA68E4" w:rsidRDefault="00881974" w:rsidP="00F436D1">
            <w:pPr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демонстрація пробного виконання окремими учнями прийомів виконання робіт, показаних майстром виробничого навчання;</w:t>
            </w:r>
          </w:p>
          <w:p w:rsidR="00881974" w:rsidRDefault="00881974" w:rsidP="00F436D1">
            <w:pPr>
              <w:ind w:left="175" w:right="40" w:hanging="175"/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ознайомлює з інструкційно-технологічною карткою;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>ДОДАТОК 10</w:t>
            </w:r>
          </w:p>
          <w:p w:rsidR="000A712C" w:rsidRPr="00EA68E4" w:rsidRDefault="000A712C" w:rsidP="00F436D1">
            <w:pPr>
              <w:shd w:val="clear" w:color="auto" w:fill="FFFFFF" w:themeFill="background1"/>
              <w:tabs>
                <w:tab w:val="left" w:pos="6649"/>
                <w:tab w:val="left" w:pos="6859"/>
              </w:tabs>
              <w:ind w:right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ознайомлює</w:t>
            </w:r>
            <w:r w:rsidRPr="000A71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кресленням; </w:t>
            </w:r>
            <w:r w:rsidR="001030AE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>ДОДАТОК 7</w:t>
            </w:r>
          </w:p>
          <w:p w:rsidR="00881974" w:rsidRPr="00EA68E4" w:rsidRDefault="00881974" w:rsidP="00F436D1">
            <w:pPr>
              <w:tabs>
                <w:tab w:val="num" w:pos="1440"/>
              </w:tabs>
              <w:ind w:left="142" w:right="40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- перевіряє засвоєння учнями нового матеріалу уроку за контрольними питаннями бліц – опитування; </w:t>
            </w:r>
          </w:p>
          <w:p w:rsidR="00881974" w:rsidRPr="00EA68E4" w:rsidRDefault="00881974" w:rsidP="00F436D1">
            <w:pPr>
              <w:tabs>
                <w:tab w:val="num" w:pos="1440"/>
              </w:tabs>
              <w:ind w:left="142" w:right="40" w:firstLine="33"/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>ДОДАТОК 11</w:t>
            </w:r>
          </w:p>
          <w:p w:rsidR="00881974" w:rsidRPr="00EA68E4" w:rsidRDefault="00881974" w:rsidP="00F436D1">
            <w:pPr>
              <w:tabs>
                <w:tab w:val="num" w:pos="1440"/>
              </w:tabs>
              <w:ind w:left="142" w:right="40" w:firstLine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 xml:space="preserve">-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перевіряє засвоєння учнями нового матеріалу уроку за контрольними питаннями рівневі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завдання.</w:t>
            </w:r>
          </w:p>
          <w:p w:rsidR="00881974" w:rsidRPr="00EA68E4" w:rsidRDefault="00881974" w:rsidP="00F436D1">
            <w:pPr>
              <w:tabs>
                <w:tab w:val="num" w:pos="1440"/>
              </w:tabs>
              <w:ind w:left="142" w:right="40" w:firstLine="3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>ДОДАТОК 12</w:t>
            </w:r>
          </w:p>
        </w:tc>
        <w:tc>
          <w:tcPr>
            <w:tcW w:w="3827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- Сприймання показу та пояснення майстра, рекомендацій інструкційних та технологічних карт;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- пробне виконання трудових дій, що вивчаються;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 самостійне визначення технологічної послідовності засобів та режимів виконання завдань.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Уважно спостерігають за діями майстра.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A15FF" w:rsidRDefault="008A15FF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E32EB" w:rsidRDefault="003E32EB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E32EB" w:rsidRDefault="003E32EB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E32EB" w:rsidRDefault="003E32EB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E32EB" w:rsidRDefault="003E32EB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E32EB" w:rsidRDefault="003E32EB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E32EB" w:rsidRDefault="003E32EB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E32EB" w:rsidRDefault="003E32EB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E32EB" w:rsidRDefault="003E32EB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E32EB" w:rsidRDefault="003E32EB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E32EB" w:rsidRPr="00EA68E4" w:rsidRDefault="003E32EB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пропонують варіанти рішення проблеми;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E32EB" w:rsidRPr="00EA68E4" w:rsidRDefault="003E32EB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практично демонструють прийоми центрування отворів;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A15FF" w:rsidRPr="00EA68E4" w:rsidRDefault="008A15FF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- відповідають на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контрольні запитання.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1974" w:rsidRPr="00EA68E4" w:rsidTr="002A4C2C">
        <w:tc>
          <w:tcPr>
            <w:tcW w:w="675" w:type="dxa"/>
            <w:shd w:val="clear" w:color="auto" w:fill="D6E3BC" w:themeFill="accent3" w:themeFillTint="66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lastRenderedPageBreak/>
              <w:t>ІІІ</w:t>
            </w:r>
          </w:p>
        </w:tc>
        <w:tc>
          <w:tcPr>
            <w:tcW w:w="13892" w:type="dxa"/>
            <w:gridSpan w:val="5"/>
            <w:shd w:val="clear" w:color="auto" w:fill="D6E3BC" w:themeFill="accent3" w:themeFillTint="66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Поточний інструктаж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(Елементи зовнішньої структури)</w:t>
            </w:r>
          </w:p>
        </w:tc>
      </w:tr>
      <w:tr w:rsidR="00881974" w:rsidRPr="00EA68E4" w:rsidTr="002A4C2C">
        <w:tc>
          <w:tcPr>
            <w:tcW w:w="675" w:type="dxa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6228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3.1</w:t>
            </w:r>
          </w:p>
        </w:tc>
        <w:tc>
          <w:tcPr>
            <w:tcW w:w="13892" w:type="dxa"/>
            <w:gridSpan w:val="5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Організація самостійної роботи учнів</w:t>
            </w:r>
          </w:p>
        </w:tc>
      </w:tr>
      <w:tr w:rsidR="00881974" w:rsidRPr="00EA68E4" w:rsidTr="00F436D1">
        <w:tc>
          <w:tcPr>
            <w:tcW w:w="675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881974" w:rsidRPr="00EA68E4" w:rsidRDefault="00881974" w:rsidP="00F436D1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Налашту</w:t>
            </w:r>
            <w:r w:rsidR="00F436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ван</w:t>
            </w:r>
            <w:r w:rsidR="00F436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  <w:proofErr w:type="spellEnd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учнів на практичне виконання самостійної роботи.</w:t>
            </w:r>
          </w:p>
        </w:tc>
        <w:tc>
          <w:tcPr>
            <w:tcW w:w="709" w:type="dxa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хв.</w:t>
            </w:r>
          </w:p>
        </w:tc>
        <w:tc>
          <w:tcPr>
            <w:tcW w:w="1985" w:type="dxa"/>
          </w:tcPr>
          <w:p w:rsidR="00881974" w:rsidRPr="00EA68E4" w:rsidRDefault="00881974" w:rsidP="00F436D1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Пояснювально-ілюстративний.</w:t>
            </w:r>
          </w:p>
        </w:tc>
        <w:tc>
          <w:tcPr>
            <w:tcW w:w="5670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Майстер: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розставляє учнів за робочими місцями;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видає практичні завдання;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повідомляє учням критерії оцінювання;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підводить підсумки вступного інструктажу.</w:t>
            </w:r>
          </w:p>
        </w:tc>
        <w:tc>
          <w:tcPr>
            <w:tcW w:w="3827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Виконують завдання майстра.</w:t>
            </w:r>
          </w:p>
        </w:tc>
      </w:tr>
      <w:tr w:rsidR="00881974" w:rsidRPr="00EA68E4" w:rsidTr="002A4C2C">
        <w:tc>
          <w:tcPr>
            <w:tcW w:w="675" w:type="dxa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3.2</w:t>
            </w:r>
          </w:p>
        </w:tc>
        <w:tc>
          <w:tcPr>
            <w:tcW w:w="13892" w:type="dxa"/>
            <w:gridSpan w:val="5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Самостійна робота учнів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(</w:t>
            </w:r>
            <w:r w:rsidRPr="00EA68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Формування (відпрацювання) нових засобів дії)</w:t>
            </w:r>
          </w:p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(Елементи дидактичної структури уроку)</w:t>
            </w:r>
          </w:p>
        </w:tc>
      </w:tr>
      <w:tr w:rsidR="00881974" w:rsidRPr="00EA68E4" w:rsidTr="00F436D1">
        <w:tc>
          <w:tcPr>
            <w:tcW w:w="675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Узагальнення та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система-</w:t>
            </w:r>
            <w:proofErr w:type="spellEnd"/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тизація</w:t>
            </w:r>
            <w:proofErr w:type="spellEnd"/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отриманих знань, контроль і оцінка;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оцінювання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розуміння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набутих знань;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корекція адекватності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оволодіння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навчальною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інформацією;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визначення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ступеня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оволодіння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навчальним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матеріалом,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розуміння змісту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навчального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матеріалу.</w:t>
            </w:r>
          </w:p>
        </w:tc>
        <w:tc>
          <w:tcPr>
            <w:tcW w:w="709" w:type="dxa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205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хв.</w:t>
            </w:r>
          </w:p>
        </w:tc>
        <w:tc>
          <w:tcPr>
            <w:tcW w:w="1985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Практичний;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F436D1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</w:t>
            </w:r>
            <w:r w:rsidR="00881974"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тивно-</w:t>
            </w:r>
            <w:proofErr w:type="spellEnd"/>
          </w:p>
          <w:p w:rsidR="00881974" w:rsidRPr="00EA68E4" w:rsidRDefault="00F436D1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</w:t>
            </w:r>
            <w:r w:rsidR="00881974"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ний; 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частково-</w:t>
            </w:r>
            <w:proofErr w:type="spellEnd"/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пошуковий</w:t>
            </w:r>
          </w:p>
        </w:tc>
        <w:tc>
          <w:tcPr>
            <w:tcW w:w="5670" w:type="dxa"/>
          </w:tcPr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Майстер при обходах здійснює контроль за діяльністю учнів: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 правильної організації робочих місць та дотримання вимог охорони праці та безпеки життєдіяльності;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правильність та послідовність виконання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трудових прийомів, операцій;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 раціональне використання робочого часу;</w:t>
            </w:r>
          </w:p>
          <w:p w:rsidR="00881974" w:rsidRPr="00EA68E4" w:rsidRDefault="004E5DD8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="00881974"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заощадливе використання матеріалів;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електроенергії;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контролює правильність проведення самоконтролю та здійснює додаткові індивідуальні інструктажі;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правильність ведення проміжного контролю.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- Виконують налагоджування </w:t>
            </w:r>
          </w:p>
          <w:p w:rsidR="003E32EB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верстата для роботи;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D6E3BC" w:themeFill="accent3" w:themeFillTint="66"/>
                <w:lang w:val="uk-UA"/>
              </w:rPr>
              <w:t>ДОДАТОК 14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виконують самостійну роботу по обробленню заготовки за</w:t>
            </w:r>
            <w:r w:rsidR="00B03E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порядком, визначеним в інструкційно-технологічні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 карті 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shd w:val="clear" w:color="auto" w:fill="D6E3BC" w:themeFill="accent3" w:themeFillTint="66"/>
                <w:lang w:val="uk-UA"/>
              </w:rPr>
              <w:t>ДОДАТОК 10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вправи у підготовці поверхні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 центрування отворів;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вправи у обробці торцевих поверхонь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вправи у обробці центрування отворів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(створення проблемної ситуації);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- самостійно обирають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технологічний маршрут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послідовності обробки, режими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різання, використовуючи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технічні креслення та довідкові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таблиці;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 перевіряють якість виготовлення торцевих поверхонь та центрові отвори;- виконують операції з усунення браку (при його наявності).</w:t>
            </w:r>
          </w:p>
        </w:tc>
      </w:tr>
      <w:tr w:rsidR="00881974" w:rsidRPr="00EA68E4" w:rsidTr="002A4C2C">
        <w:tc>
          <w:tcPr>
            <w:tcW w:w="675" w:type="dxa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lastRenderedPageBreak/>
              <w:t>3.3</w:t>
            </w:r>
          </w:p>
        </w:tc>
        <w:tc>
          <w:tcPr>
            <w:tcW w:w="13892" w:type="dxa"/>
            <w:gridSpan w:val="5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Цільові обходи</w:t>
            </w:r>
          </w:p>
        </w:tc>
      </w:tr>
      <w:tr w:rsidR="00881974" w:rsidRPr="00EA68E4" w:rsidTr="00F436D1">
        <w:tc>
          <w:tcPr>
            <w:tcW w:w="675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Цільові обходи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робочих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учнівських місць.</w:t>
            </w:r>
          </w:p>
        </w:tc>
        <w:tc>
          <w:tcPr>
            <w:tcW w:w="709" w:type="dxa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85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Практичний;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частково-</w:t>
            </w:r>
            <w:proofErr w:type="spellEnd"/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пошуковий</w:t>
            </w:r>
          </w:p>
        </w:tc>
        <w:tc>
          <w:tcPr>
            <w:tcW w:w="5670" w:type="dxa"/>
          </w:tcPr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Майстер перевіряє початок роботи, організацію робочого місця, дотримання правил охорони праці та безпечного виконання робіт;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спостерігає за ви</w:t>
            </w:r>
            <w:r w:rsidR="004E5D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конанням завдання, проводить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індивідуальні консультації;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здійснює контроль якості виконання центрових отворів - веде обговорення зауважень щодо якості обробки.</w:t>
            </w:r>
          </w:p>
        </w:tc>
        <w:tc>
          <w:tcPr>
            <w:tcW w:w="3827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Виконують завдання майстра.</w:t>
            </w:r>
          </w:p>
        </w:tc>
      </w:tr>
      <w:tr w:rsidR="00881974" w:rsidRPr="00EA68E4" w:rsidTr="002A4C2C">
        <w:tc>
          <w:tcPr>
            <w:tcW w:w="675" w:type="dxa"/>
            <w:shd w:val="clear" w:color="auto" w:fill="D6E3BC" w:themeFill="accent3" w:themeFillTint="66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IV</w:t>
            </w:r>
          </w:p>
        </w:tc>
        <w:tc>
          <w:tcPr>
            <w:tcW w:w="13892" w:type="dxa"/>
            <w:gridSpan w:val="5"/>
            <w:shd w:val="clear" w:color="auto" w:fill="D6E3BC" w:themeFill="accent3" w:themeFillTint="66"/>
          </w:tcPr>
          <w:p w:rsidR="00881974" w:rsidRPr="00EA68E4" w:rsidRDefault="00881974" w:rsidP="002A4C2C">
            <w:pPr>
              <w:tabs>
                <w:tab w:val="left" w:pos="145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Заключний інструктаж</w:t>
            </w:r>
          </w:p>
          <w:p w:rsidR="00881974" w:rsidRPr="00EA68E4" w:rsidRDefault="00881974" w:rsidP="002A4C2C">
            <w:pPr>
              <w:tabs>
                <w:tab w:val="left" w:pos="145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(Елементи зовнішньої структури)</w:t>
            </w:r>
          </w:p>
        </w:tc>
      </w:tr>
      <w:tr w:rsidR="00881974" w:rsidRPr="00EA68E4" w:rsidTr="002A4C2C">
        <w:tc>
          <w:tcPr>
            <w:tcW w:w="675" w:type="dxa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4.1</w:t>
            </w:r>
          </w:p>
        </w:tc>
        <w:tc>
          <w:tcPr>
            <w:tcW w:w="13892" w:type="dxa"/>
            <w:gridSpan w:val="5"/>
            <w:shd w:val="clear" w:color="auto" w:fill="F2DBDB" w:themeFill="accent2" w:themeFillTint="33"/>
          </w:tcPr>
          <w:p w:rsidR="00881974" w:rsidRPr="00EA68E4" w:rsidRDefault="00881974" w:rsidP="002A4C2C">
            <w:pPr>
              <w:tabs>
                <w:tab w:val="left" w:pos="1306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Підведення підсумків роботи за урок</w:t>
            </w:r>
          </w:p>
          <w:p w:rsidR="00881974" w:rsidRPr="00EA68E4" w:rsidRDefault="00881974" w:rsidP="002A4C2C">
            <w:pPr>
              <w:tabs>
                <w:tab w:val="left" w:pos="1306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(Елементи дидактичної структури уроку)</w:t>
            </w:r>
          </w:p>
        </w:tc>
      </w:tr>
      <w:tr w:rsidR="00881974" w:rsidRPr="00EA68E4" w:rsidTr="00F436D1">
        <w:tc>
          <w:tcPr>
            <w:tcW w:w="675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881974" w:rsidRPr="00EA68E4" w:rsidRDefault="00881974" w:rsidP="002A4C2C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 хв.</w:t>
            </w:r>
          </w:p>
        </w:tc>
        <w:tc>
          <w:tcPr>
            <w:tcW w:w="1985" w:type="dxa"/>
          </w:tcPr>
          <w:p w:rsidR="00881974" w:rsidRPr="00EA68E4" w:rsidRDefault="00881974" w:rsidP="00F436D1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Словесний.</w:t>
            </w:r>
          </w:p>
        </w:tc>
        <w:tc>
          <w:tcPr>
            <w:tcW w:w="5670" w:type="dxa"/>
          </w:tcPr>
          <w:p w:rsidR="00881974" w:rsidRPr="004E5DD8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Майстер веде обговорення типових помилок, що виникли під час </w:t>
            </w:r>
            <w:r w:rsidRPr="004E5D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роботи загальних</w:t>
            </w:r>
            <w:r w:rsidR="001C01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E5D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помилок, зазначенн</w:t>
            </w:r>
            <w:r w:rsidR="001C01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 </w:t>
            </w:r>
            <w:r w:rsidRPr="004E5D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шляхів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E5D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їх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E5D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попередження;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5D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аналіз дотримання </w:t>
            </w:r>
            <w:r w:rsidR="004E5DD8" w:rsidRPr="004E5D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учнями</w:t>
            </w:r>
            <w:r w:rsidR="004E5D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вимог охорони праці та </w:t>
            </w: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безпеки життєдіяльності;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організації робочих місць;</w:t>
            </w:r>
          </w:p>
          <w:p w:rsidR="001C0112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комплексне оцінювання рівня навчальних досягнень учнів відповідно до критеріїв оцінювання (кращих учнів виділити).</w:t>
            </w:r>
            <w:r w:rsidR="001C01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5DD8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>ДОДАТОК</w:t>
            </w:r>
            <w:r w:rsidR="001C0112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 xml:space="preserve"> </w:t>
            </w:r>
            <w:r w:rsidRPr="00717118">
              <w:rPr>
                <w:rFonts w:ascii="Times New Roman" w:hAnsi="Times New Roman" w:cs="Times New Roman"/>
                <w:sz w:val="24"/>
                <w:szCs w:val="24"/>
                <w:shd w:val="clear" w:color="auto" w:fill="C2D69B" w:themeFill="accent3" w:themeFillTint="99"/>
                <w:lang w:val="uk-UA"/>
              </w:rPr>
              <w:t>17</w:t>
            </w:r>
          </w:p>
        </w:tc>
        <w:tc>
          <w:tcPr>
            <w:tcW w:w="3827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Уважно слухають майстра;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1974" w:rsidRPr="00EA68E4" w:rsidTr="002A4C2C">
        <w:tc>
          <w:tcPr>
            <w:tcW w:w="675" w:type="dxa"/>
            <w:shd w:val="clear" w:color="auto" w:fill="D6E3BC" w:themeFill="accent3" w:themeFillTint="66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V</w:t>
            </w:r>
          </w:p>
        </w:tc>
        <w:tc>
          <w:tcPr>
            <w:tcW w:w="13892" w:type="dxa"/>
            <w:gridSpan w:val="5"/>
            <w:shd w:val="clear" w:color="auto" w:fill="D6E3BC" w:themeFill="accent3" w:themeFillTint="66"/>
          </w:tcPr>
          <w:p w:rsidR="00881974" w:rsidRPr="00EA68E4" w:rsidRDefault="00881974" w:rsidP="002A4C2C">
            <w:pPr>
              <w:tabs>
                <w:tab w:val="left" w:pos="2160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Домашнє завдання</w:t>
            </w:r>
          </w:p>
        </w:tc>
      </w:tr>
      <w:tr w:rsidR="00881974" w:rsidRPr="00EA68E4" w:rsidTr="00F436D1">
        <w:tc>
          <w:tcPr>
            <w:tcW w:w="675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Домашнє завдання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вибором учнів та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обов’язкове.</w:t>
            </w:r>
          </w:p>
        </w:tc>
        <w:tc>
          <w:tcPr>
            <w:tcW w:w="709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5хв.</w:t>
            </w:r>
          </w:p>
        </w:tc>
        <w:tc>
          <w:tcPr>
            <w:tcW w:w="1985" w:type="dxa"/>
          </w:tcPr>
          <w:p w:rsidR="00881974" w:rsidRPr="00EA68E4" w:rsidRDefault="00881974" w:rsidP="00F436D1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Словесний.</w:t>
            </w:r>
          </w:p>
        </w:tc>
        <w:tc>
          <w:tcPr>
            <w:tcW w:w="5670" w:type="dxa"/>
          </w:tcPr>
          <w:p w:rsidR="00881974" w:rsidRPr="00EA68E4" w:rsidRDefault="00881974" w:rsidP="002A4C2C">
            <w:pPr>
              <w:tabs>
                <w:tab w:val="left" w:pos="6313"/>
              </w:tabs>
              <w:ind w:left="175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Майстер ознайомлює із домашнім завданням, враховуючи індивідуальний та </w:t>
            </w:r>
          </w:p>
          <w:p w:rsidR="00881974" w:rsidRPr="00EA68E4" w:rsidRDefault="004E5DD8" w:rsidP="002A4C2C">
            <w:pPr>
              <w:tabs>
                <w:tab w:val="left" w:pos="6313"/>
              </w:tabs>
              <w:ind w:left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диференційований підхі</w:t>
            </w:r>
            <w:r w:rsidR="00881974"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д:</w:t>
            </w:r>
          </w:p>
          <w:p w:rsidR="00881974" w:rsidRPr="00EA68E4" w:rsidRDefault="00881974" w:rsidP="002A4C2C">
            <w:pPr>
              <w:ind w:left="175" w:right="-365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68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Обов’язкове:</w:t>
            </w: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повторити теоретичний матеріал за підручником:(авт. Г.М. </w:t>
            </w:r>
            <w:proofErr w:type="spellStart"/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Стискін</w:t>
            </w:r>
            <w:proofErr w:type="spellEnd"/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та </w:t>
            </w:r>
            <w:proofErr w:type="spellStart"/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інш</w:t>
            </w:r>
            <w:proofErr w:type="spellEnd"/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.) «Технологія механічної обробки</w:t>
            </w:r>
          </w:p>
          <w:p w:rsidR="00881974" w:rsidRPr="00EA68E4" w:rsidRDefault="00881974" w:rsidP="002A4C2C">
            <w:pPr>
              <w:ind w:left="175" w:right="-36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на металорізальних верстатах», Техніка, 2005. -54-57 с. §1.4.2. «Свердла»., 66-67 с.§ 1.4.7., 67-68 с. § 1.4.8. «Центрування отворів».</w:t>
            </w:r>
          </w:p>
          <w:p w:rsidR="00881974" w:rsidRPr="00EA68E4" w:rsidRDefault="00881974" w:rsidP="002A4C2C">
            <w:pPr>
              <w:ind w:right="-365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A68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За вибором учнів: </w:t>
            </w:r>
            <w:r w:rsidRPr="00EA68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творче завдання: підготувати креслення центрового отвору.</w:t>
            </w:r>
          </w:p>
        </w:tc>
        <w:tc>
          <w:tcPr>
            <w:tcW w:w="3827" w:type="dxa"/>
          </w:tcPr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Записують </w:t>
            </w:r>
          </w:p>
          <w:p w:rsidR="00881974" w:rsidRPr="00EA68E4" w:rsidRDefault="00881974" w:rsidP="002A4C2C">
            <w:pPr>
              <w:tabs>
                <w:tab w:val="left" w:pos="6313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68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домашнє завдання.</w:t>
            </w:r>
          </w:p>
        </w:tc>
      </w:tr>
    </w:tbl>
    <w:p w:rsidR="00682A05" w:rsidRDefault="00682A05">
      <w:pPr>
        <w:rPr>
          <w:lang w:val="uk-UA"/>
        </w:rPr>
        <w:sectPr w:rsidR="00682A05" w:rsidSect="0088197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6C6C13" w:rsidRPr="00840341" w:rsidRDefault="000D4A12" w:rsidP="006C6C13">
      <w:pPr>
        <w:shd w:val="clear" w:color="auto" w:fill="CCC0D9" w:themeFill="accent4" w:themeFillTint="6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2. </w:t>
      </w:r>
      <w:r w:rsidR="006C6C13" w:rsidRPr="0084034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Модель структури уроку у контексті </w:t>
      </w:r>
      <w:proofErr w:type="spellStart"/>
      <w:r w:rsidR="006C6C13" w:rsidRPr="00840341">
        <w:rPr>
          <w:rFonts w:ascii="Times New Roman" w:hAnsi="Times New Roman" w:cs="Times New Roman"/>
          <w:b/>
          <w:sz w:val="32"/>
          <w:szCs w:val="32"/>
          <w:lang w:val="uk-UA"/>
        </w:rPr>
        <w:t>компетентнісного</w:t>
      </w:r>
      <w:proofErr w:type="spellEnd"/>
      <w:r w:rsidR="006C6C13" w:rsidRPr="0084034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підходу.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439"/>
        <w:gridCol w:w="1512"/>
        <w:gridCol w:w="2693"/>
        <w:gridCol w:w="1701"/>
        <w:gridCol w:w="2552"/>
        <w:gridCol w:w="2835"/>
        <w:gridCol w:w="1843"/>
        <w:gridCol w:w="1701"/>
      </w:tblGrid>
      <w:tr w:rsidR="006C6C13" w:rsidRPr="009812E6" w:rsidTr="008A15FF">
        <w:tc>
          <w:tcPr>
            <w:tcW w:w="439" w:type="dxa"/>
            <w:shd w:val="clear" w:color="auto" w:fill="D6E3BC" w:themeFill="accent3" w:themeFillTint="66"/>
            <w:vAlign w:val="center"/>
          </w:tcPr>
          <w:p w:rsidR="006C6C13" w:rsidRPr="00840341" w:rsidRDefault="006C6C13" w:rsidP="008A1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1512" w:type="dxa"/>
            <w:shd w:val="clear" w:color="auto" w:fill="D6E3BC" w:themeFill="accent3" w:themeFillTint="66"/>
            <w:vAlign w:val="center"/>
          </w:tcPr>
          <w:p w:rsidR="006C6C13" w:rsidRPr="00840341" w:rsidRDefault="006C6C13" w:rsidP="008A1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Модель елемента уроку</w:t>
            </w:r>
          </w:p>
        </w:tc>
        <w:tc>
          <w:tcPr>
            <w:tcW w:w="2693" w:type="dxa"/>
            <w:shd w:val="clear" w:color="auto" w:fill="D6E3BC" w:themeFill="accent3" w:themeFillTint="66"/>
            <w:vAlign w:val="center"/>
          </w:tcPr>
          <w:p w:rsidR="006C6C13" w:rsidRPr="00840341" w:rsidRDefault="006C6C13" w:rsidP="008A1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Мета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6C6C13" w:rsidRPr="00840341" w:rsidRDefault="006C6C13" w:rsidP="008A1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Формування групи </w:t>
            </w:r>
            <w:proofErr w:type="spellStart"/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компетент</w:t>
            </w:r>
            <w:r w:rsidR="00F436D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ностей</w:t>
            </w:r>
            <w:proofErr w:type="spellEnd"/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:rsidR="006C6C13" w:rsidRPr="00840341" w:rsidRDefault="006C6C13" w:rsidP="008A1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Методи навчання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:rsidR="006C6C13" w:rsidRPr="00840341" w:rsidRDefault="006C6C13" w:rsidP="008A1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Прийоми</w:t>
            </w:r>
          </w:p>
          <w:p w:rsidR="006C6C13" w:rsidRPr="00840341" w:rsidRDefault="006C6C13" w:rsidP="008A1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навчання</w:t>
            </w: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:rsidR="006C6C13" w:rsidRPr="00840341" w:rsidRDefault="006C6C13" w:rsidP="008A1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Форми</w:t>
            </w:r>
          </w:p>
          <w:p w:rsidR="006C6C13" w:rsidRPr="00840341" w:rsidRDefault="006C6C13" w:rsidP="008A1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навчання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6C6C13" w:rsidRPr="00840341" w:rsidRDefault="006C6C13" w:rsidP="008A1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Засоби</w:t>
            </w:r>
          </w:p>
          <w:p w:rsidR="006C6C13" w:rsidRPr="00840341" w:rsidRDefault="006C6C13" w:rsidP="008A1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навчання</w:t>
            </w:r>
          </w:p>
        </w:tc>
      </w:tr>
      <w:tr w:rsidR="006C6C13" w:rsidRPr="0024784B" w:rsidTr="008A15FF">
        <w:tc>
          <w:tcPr>
            <w:tcW w:w="439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512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Модуль вступного повторення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Визначити рівень попередньої підготовленості учнів, що стосується теми. Актуалізувати знання, що потрібні для введення нового матеріалу. Активізувати мислення учнів.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552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Фронтальна</w:t>
            </w:r>
            <w:r w:rsidR="00E0298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бесіда, усне опитування, картка-опитування, тестове завдання усне або сканування </w:t>
            </w:r>
            <w:r w:rsidRPr="0024784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QR-коду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1570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зі схемами, рисунками,</w:t>
            </w:r>
            <w:r w:rsidR="00E0298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метод прогнозування, робота з текстом підручника, самоперевірка за зразком</w:t>
            </w:r>
            <w:r w:rsidR="00E0298C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тощо.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C6C13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естове завдання усне опитування</w:t>
            </w:r>
            <w:r w:rsidR="00E0298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«Назви відповідь»,</w:t>
            </w:r>
          </w:p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«Інтрига», «Дивуй!», «Фантастична добавка», «Відстрочена загадка», заповнення</w:t>
            </w:r>
            <w:r w:rsidR="00E0298C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кросвордів, «Альтернатива», «Світлофор», «Мозковий штурм», «Асоціація», «Зайве слово», «Пошук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загального», «Групування</w:t>
            </w:r>
            <w:r w:rsidR="001570C2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слів», «Лото», «Зашифровки», «Незакінчені</w:t>
            </w:r>
            <w:r w:rsidR="001570C2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речення» тощо.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Фронтальні, групові,</w:t>
            </w:r>
            <w:r w:rsidR="001570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індивідуальні, парні.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1570C2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Тести сканування </w:t>
            </w:r>
            <w:r w:rsidRPr="0024784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QR-коду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1570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ТЗН,</w:t>
            </w:r>
            <w:r w:rsidR="001570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навчальні та наочні</w:t>
            </w:r>
            <w:r w:rsidR="001570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посібники, підручник, таблиці,</w:t>
            </w:r>
          </w:p>
          <w:p w:rsidR="006C6C13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зразки,</w:t>
            </w:r>
          </w:p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моделі, диктанти, тощо. 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C6C13" w:rsidRPr="0024784B" w:rsidTr="008A15FF">
        <w:tc>
          <w:tcPr>
            <w:tcW w:w="439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512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Модуль вивчення нового матеріалу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Допомогти учням засвоїти основні вимоги до нового матеріалу. Забезпечити якість вивчення нового матеріалу. Формувати вміння виділяти головне, аналізувати, порівнювати, зіставляти. Забезпечити диференційований підхід. Встановити зв'язки між засвоєними 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та новими знаннями.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оціально-трудову, інформаційну, </w:t>
            </w:r>
            <w:proofErr w:type="spellStart"/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загально</w:t>
            </w:r>
            <w:r w:rsidR="00F436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культурну</w:t>
            </w:r>
            <w:proofErr w:type="spellEnd"/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уміння вчитися.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shd w:val="clear" w:color="auto" w:fill="F2DBDB" w:themeFill="accent2" w:themeFillTint="33"/>
          </w:tcPr>
          <w:p w:rsidR="006C6C13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Пояснення,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фронтальна 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бесіда,</w:t>
            </w:r>
            <w:r w:rsidR="001570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схемами, таблицями, рисунками, моделями, демонстрація презентацій,</w:t>
            </w:r>
            <w:r w:rsidR="001570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опорний конспект, довідник, картки з практичними завданнями,</w:t>
            </w:r>
          </w:p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інструкційно-технологічна картка, інструкцій з охорони праці,</w:t>
            </w:r>
          </w:p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lastRenderedPageBreak/>
              <w:t>коментоване</w:t>
            </w:r>
            <w:r w:rsidR="001570C2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читання тексту підручника, проблемна</w:t>
            </w:r>
            <w:r w:rsidR="001570C2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лекція, семінар</w:t>
            </w:r>
            <w:r w:rsidR="00335C78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-практикум, дискусія, робота з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книгою, посібниками.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Створення проблемної ситуації,</w:t>
            </w:r>
          </w:p>
          <w:p w:rsidR="001570C2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«Асоціації», «Мозкова атака», використання</w:t>
            </w:r>
          </w:p>
          <w:p w:rsidR="006C6C13" w:rsidRPr="0024784B" w:rsidRDefault="001570C2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Я</w:t>
            </w:r>
            <w:r w:rsidR="006C6C13"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скравих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="006C6C13"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афоризмів, порівнянь, образів, «Знаємо — бажаємо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="006C6C13"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дізнатися — дізналися», «Моделі, що ожили», «Снігова грудка», «Ажурна пилка», «Акваріум», «</w:t>
            </w:r>
            <w:proofErr w:type="spellStart"/>
            <w:r w:rsidR="006C6C13"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Броунівськийрух</w:t>
            </w:r>
            <w:proofErr w:type="spellEnd"/>
            <w:r w:rsidR="006C6C13"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», </w:t>
            </w:r>
            <w:r w:rsidR="006C6C13"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lastRenderedPageBreak/>
              <w:t>«Навчаючи — учусь», тощо.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F436D1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Парна, групова, індивідуальна, колективна,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фронтальна.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ТЗН, підручники, посібники, довідники, </w:t>
            </w:r>
            <w:proofErr w:type="spellStart"/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Іnternet</w:t>
            </w:r>
            <w:proofErr w:type="spellEnd"/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інформаційні таблички, </w:t>
            </w:r>
            <w:proofErr w:type="spellStart"/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роздавальнийматеріал</w:t>
            </w:r>
            <w:proofErr w:type="spellEnd"/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таблиці, неполадки при центруванні, 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види браку при центруванні, інструкцій з охорони праці,</w:t>
            </w:r>
          </w:p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моделі тощо. </w:t>
            </w:r>
          </w:p>
        </w:tc>
      </w:tr>
      <w:tr w:rsidR="006C6C13" w:rsidRPr="009812E6" w:rsidTr="008A15FF">
        <w:tc>
          <w:tcPr>
            <w:tcW w:w="439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1512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Модуль практики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Формувати вміння практичного застосування знань, умінь і навичок. Формувати й удосконалювати вміння й навички у стандартах прямого й успішного руху до накресленої мети. Забезпечити ситуацію вибору. Формувати вміння розв’язувати типові завдання, формувати творчі вміння. Переносити знання і способи діяльності, життєвого досвіду в нову ситуацію.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оціально-трудову, інформаційну, загальнокультурну, уміння вчитися.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shd w:val="clear" w:color="auto" w:fill="F2DBDB" w:themeFill="accent2" w:themeFillTint="33"/>
          </w:tcPr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Практичні роботи, картки з практичними завданнями,креслення,робота з інструкційно-технологічною карткою, робота з довідником,</w:t>
            </w:r>
          </w:p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розв’язування завдань за зразком, метод коментування, робота з підручником та різними джерелами інформації.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«Коментування», «Навчаючи – учусь»,</w:t>
            </w:r>
          </w:p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«Альтернатива», «Карусель», «Поєдинок», «Інтелектуальний тир», змагання,«Асоціативний ряд», «Синтез думок»</w:t>
            </w:r>
            <w:r w:rsidR="003E32E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тощо.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Парна, групова, індивідуальна,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колективна, фронтальна.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Креслення, роздавальний матеріал, опорні конспекти,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ТЗН, математичні диктанти, тести, навчальні та наочні посібники, схеми тощо.</w:t>
            </w:r>
          </w:p>
        </w:tc>
      </w:tr>
      <w:tr w:rsidR="006C6C13" w:rsidRPr="009812E6" w:rsidTr="008A15FF">
        <w:tc>
          <w:tcPr>
            <w:tcW w:w="439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512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Модуль </w:t>
            </w:r>
            <w:proofErr w:type="spellStart"/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спостере</w:t>
            </w:r>
            <w:r w:rsidR="00F436D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ження</w:t>
            </w:r>
            <w:proofErr w:type="spellEnd"/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і </w:t>
            </w:r>
            <w:proofErr w:type="spellStart"/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діагности</w:t>
            </w:r>
            <w:r w:rsidR="00F436D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ки</w:t>
            </w:r>
            <w:proofErr w:type="spellEnd"/>
          </w:p>
        </w:tc>
        <w:tc>
          <w:tcPr>
            <w:tcW w:w="2693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Організувати і підтримати безперервний зворотний зв’язок. Одержати своєчасну інформацію про ус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пішність. Спостерігати за проце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сом засвоєння та 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застосування знань, умінь і навичок. Здійснювати моніторинг навчальних досягнень учнів.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оціально-трудову, </w:t>
            </w:r>
            <w:proofErr w:type="spellStart"/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загально</w:t>
            </w:r>
            <w:r w:rsidR="00250C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культурну</w:t>
            </w:r>
            <w:proofErr w:type="spellEnd"/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552" w:type="dxa"/>
            <w:shd w:val="clear" w:color="auto" w:fill="F2DBDB" w:themeFill="accent2" w:themeFillTint="33"/>
          </w:tcPr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Спостереження, створення проблемної ситуації, </w:t>
            </w:r>
          </w:p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дискусія, тощо.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6C6C13" w:rsidRPr="0024784B" w:rsidRDefault="006C6C13" w:rsidP="008A15FF">
            <w:pPr>
              <w:shd w:val="clear" w:color="auto" w:fill="FDE9D9" w:themeFill="accent6" w:themeFillTint="33"/>
              <w:tabs>
                <w:tab w:val="left" w:pos="525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«Зворотний зв'язок», «Релаксаційні вправи»,</w:t>
            </w:r>
          </w:p>
          <w:p w:rsidR="006C6C13" w:rsidRPr="0024784B" w:rsidRDefault="006C6C13" w:rsidP="008A15FF">
            <w:pPr>
              <w:shd w:val="clear" w:color="auto" w:fill="FDE9D9" w:themeFill="accent6" w:themeFillTint="33"/>
              <w:tabs>
                <w:tab w:val="left" w:pos="52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«Світлофор настрою», рефлексія тощо.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ндивідуальна, парна, фронтальна, колективна.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авдання для моніторингу рівня знань,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ТЗН, навчальні та наочні посібники тощо.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C6C13" w:rsidRPr="001C2AEA" w:rsidTr="008A15FF">
        <w:tc>
          <w:tcPr>
            <w:tcW w:w="439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5</w:t>
            </w:r>
          </w:p>
        </w:tc>
        <w:tc>
          <w:tcPr>
            <w:tcW w:w="1512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Модуль домашньої роботи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Удосконалити, узагальнити, систематизувати знання, вміння та навички. Розвивати самостійність та творче мислення. Формувати вміння самостійно засвоювати окремі питання навчального матеріалу.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нформацій</w:t>
            </w:r>
            <w:r w:rsidR="00250C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</w:t>
            </w:r>
            <w:proofErr w:type="spellEnd"/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уміння вчитися, соціально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трудову.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shd w:val="clear" w:color="auto" w:fill="F2DBDB" w:themeFill="accent2" w:themeFillTint="33"/>
          </w:tcPr>
          <w:p w:rsidR="006C6C13" w:rsidRPr="0024784B" w:rsidRDefault="006C6C13" w:rsidP="008A15FF">
            <w:pPr>
              <w:shd w:val="clear" w:color="auto" w:fill="FDE9D9" w:themeFill="accent6" w:themeFillTint="33"/>
              <w:tabs>
                <w:tab w:val="left" w:pos="40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Індивідуальне опитування, фронтальна бесіда, графічних робіт, робота з підручником, довідниками, додатковою літературою</w:t>
            </w:r>
            <w:r w:rsidR="003E32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виконання вправ, письмових і 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tabs>
                <w:tab w:val="left" w:pos="40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підготовка рефератів, доповідей, самоперевірка, , тощо. (залучення консультантів, якість виконання д/з за допомогою звірки зі зразками, усний коментар, самостійна робота, що аналогічна до домашньої).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«Творче завдання», </w:t>
            </w:r>
          </w:p>
          <w:p w:rsidR="006C6C13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«Знайди помилку»,</w:t>
            </w:r>
          </w:p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«Інтелектуальна розминка», «Одне завдання на двох», «Вірю - не вірю», «Так – ні», «Вибери сам», «Ярмарок – подорож», «Заздалегідь», </w:t>
            </w:r>
            <w:proofErr w:type="spellStart"/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бліц-опитування</w:t>
            </w:r>
            <w:proofErr w:type="spellEnd"/>
            <w:r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ланцюжком, тощо.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6C6C13" w:rsidRPr="0024784B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478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Групова,</w:t>
            </w:r>
          </w:p>
          <w:p w:rsidR="006C6C13" w:rsidRPr="0024784B" w:rsidRDefault="003E32EB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індивідуальна, парна</w:t>
            </w:r>
            <w:r w:rsidR="006C6C13" w:rsidRPr="0024784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Навчальні та наочні посібники, довідкова література, </w:t>
            </w:r>
            <w:proofErr w:type="spellStart"/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Іnternet</w:t>
            </w:r>
            <w:proofErr w:type="spellEnd"/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, інформаційні таблички тощо.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C6C13" w:rsidRPr="009812E6" w:rsidTr="008A15FF">
        <w:tc>
          <w:tcPr>
            <w:tcW w:w="439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1512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Модуль </w:t>
            </w:r>
            <w:proofErr w:type="spellStart"/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узагаль</w:t>
            </w:r>
            <w:r w:rsidR="00250CD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нення</w:t>
            </w:r>
            <w:proofErr w:type="spellEnd"/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і </w:t>
            </w:r>
            <w:proofErr w:type="spellStart"/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системати</w:t>
            </w:r>
            <w:r w:rsidR="00250CD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зації</w:t>
            </w:r>
            <w:proofErr w:type="spellEnd"/>
          </w:p>
        </w:tc>
        <w:tc>
          <w:tcPr>
            <w:tcW w:w="2693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Узагальнити і систематизувати знання, уміння і навички. Установити загальні зв’язки в матеріалі, що дозволяє побачити учням тему (розділ) в цілому. Формувати вміння 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застосовувати набуті знання під час розв’язування задач різного рівня складності. Формувати потребу до постійної самоосвіти, продуктивної творчої діяльності.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оціально-трудову, </w:t>
            </w:r>
            <w:proofErr w:type="spellStart"/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загально</w:t>
            </w:r>
            <w:r w:rsidR="00250C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культурну</w:t>
            </w:r>
            <w:proofErr w:type="spellEnd"/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552" w:type="dxa"/>
            <w:shd w:val="clear" w:color="auto" w:fill="F2DBDB" w:themeFill="accent2" w:themeFillTint="33"/>
          </w:tcPr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Усна розповідь, бесіда, вступні, оглядові, </w:t>
            </w:r>
          </w:p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порівняння, узагальнення, пошукові семінари, дебати, конференції тощо.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«Творча робота»,</w:t>
            </w:r>
          </w:p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«Письмовий</w:t>
            </w:r>
            <w:r w:rsidR="003E32E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звіт», «Шпаргалка», «Пошта», «Я – вчитель», «Інтелектуальне лото», «</w:t>
            </w:r>
            <w:proofErr w:type="spellStart"/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Діловагра</w:t>
            </w:r>
            <w:proofErr w:type="spellEnd"/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», «</w:t>
            </w:r>
            <w:proofErr w:type="spellStart"/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Аукціонідей</w:t>
            </w:r>
            <w:proofErr w:type="spellEnd"/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», «Учені та їхні</w:t>
            </w:r>
            <w:r w:rsidR="003E32E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відкриття», «Фантастичні</w:t>
            </w:r>
            <w:r w:rsidR="003E32E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фігури» </w:t>
            </w: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lastRenderedPageBreak/>
              <w:t>тощо.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Колективна, індивідуальна, парна, фронтальна.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Інформаційні картки, тести,</w:t>
            </w:r>
          </w:p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ТЗН, навчальні та наочні</w:t>
            </w:r>
            <w:r w:rsidR="003E32E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посібники, тощо. 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C6C13" w:rsidRPr="009812E6" w:rsidTr="008A15FF">
        <w:tc>
          <w:tcPr>
            <w:tcW w:w="439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7</w:t>
            </w:r>
          </w:p>
        </w:tc>
        <w:tc>
          <w:tcPr>
            <w:tcW w:w="1512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Модуль </w:t>
            </w:r>
            <w:proofErr w:type="spellStart"/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психоло</w:t>
            </w:r>
            <w:r w:rsidR="00250CD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-</w:t>
            </w: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гічного</w:t>
            </w:r>
            <w:proofErr w:type="spellEnd"/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супроводу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6C6C13" w:rsidRPr="000D4A12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Врахувати психофізіологічні особливості учнів. Розвивати пізнавальні процеси (пам'ять, увагу, сприймання, мислення, уяву тощо) здібності учнів. Формувати пізнавальний інтерес. Створити позитивно-емоційний настрій і психологічно комфортні умови. Сприяти позитивному відношенню учнів до навчання.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552" w:type="dxa"/>
            <w:shd w:val="clear" w:color="auto" w:fill="F2DBDB" w:themeFill="accent2" w:themeFillTint="33"/>
          </w:tcPr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Ігрові,</w:t>
            </w:r>
          </w:p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інтерактивні, релаксаційні тощо.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Бліц-опитування</w:t>
            </w:r>
            <w:proofErr w:type="spellEnd"/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</w:p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«Світлофор настрою», «Навіювання», «Релаксаційні</w:t>
            </w:r>
            <w:r w:rsidR="003E32E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вправи», «Зворотний</w:t>
            </w:r>
            <w:r w:rsidR="003E32E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зв'язок» тощо.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Фронтальні,</w:t>
            </w:r>
          </w:p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індивідуальні, парні, групові, колективні.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Інформаційні таблички,</w:t>
            </w:r>
          </w:p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ТЗН, тощо.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C6C13" w:rsidRPr="009812E6" w:rsidTr="008A15FF">
        <w:tc>
          <w:tcPr>
            <w:tcW w:w="439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1512" w:type="dxa"/>
            <w:shd w:val="clear" w:color="auto" w:fill="FABF8F" w:themeFill="accent6" w:themeFillTint="99"/>
          </w:tcPr>
          <w:p w:rsidR="006C6C13" w:rsidRPr="00840341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34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Модуль рефлексія</w:t>
            </w:r>
          </w:p>
        </w:tc>
        <w:tc>
          <w:tcPr>
            <w:tcW w:w="2693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Підбити підсумки роботи на уроці.</w:t>
            </w:r>
          </w:p>
          <w:p w:rsidR="006C6C13" w:rsidRPr="009812E6" w:rsidRDefault="006C6C13" w:rsidP="008A15FF">
            <w:pPr>
              <w:shd w:val="clear" w:color="auto" w:fill="FDE9D9" w:themeFill="accent6" w:themeFillTint="33"/>
              <w:tabs>
                <w:tab w:val="left" w:pos="43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552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Бесіда, відповіді на запитання щодо змістовного аспекту уроку (наскільки корисним є вивчений матеріал? Де можна </w:t>
            </w:r>
            <w:r w:rsidR="000D4A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застосувати на </w:t>
            </w: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практиці?), висновки,</w:t>
            </w:r>
          </w:p>
          <w:p w:rsidR="006C6C13" w:rsidRPr="008D1767" w:rsidRDefault="006C6C13" w:rsidP="008A15FF">
            <w:pPr>
              <w:shd w:val="clear" w:color="auto" w:fill="FDE9D9" w:themeFill="accent6" w:themeFillTint="3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proofErr w:type="spellStart"/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синквейн</w:t>
            </w:r>
            <w:proofErr w:type="spellEnd"/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>, «Шкала ефективності», «Лист</w:t>
            </w:r>
            <w:r w:rsidR="003E32EB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8D1767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lastRenderedPageBreak/>
              <w:t>побажань»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6C6C13" w:rsidRPr="00A14CB2" w:rsidRDefault="006C6C13" w:rsidP="008A15FF">
            <w:pPr>
              <w:shd w:val="clear" w:color="auto" w:fill="FDE9D9" w:themeFill="accent6" w:themeFillTint="33"/>
              <w:rPr>
                <w:lang w:val="uk-UA"/>
              </w:rPr>
            </w:pP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Усна </w:t>
            </w:r>
            <w:r w:rsidR="00A14CB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й </w:t>
            </w:r>
            <w:r w:rsidR="00A14CB2" w:rsidRPr="00A14CB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письмова </w:t>
            </w: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інтелекту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8D17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льна й емоційна рефлексі</w:t>
            </w:r>
            <w:r w:rsidR="00A14CB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я.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6C6C13" w:rsidRPr="009812E6" w:rsidRDefault="006C6C13" w:rsidP="008A15FF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12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881974" w:rsidRDefault="00881974" w:rsidP="006C6C13">
      <w:pPr>
        <w:rPr>
          <w:lang w:val="uk-UA"/>
        </w:rPr>
      </w:pPr>
    </w:p>
    <w:p w:rsidR="00717118" w:rsidRPr="008F2CB9" w:rsidRDefault="00717118" w:rsidP="00717118">
      <w:pPr>
        <w:widowControl w:val="0"/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F2CB9">
        <w:rPr>
          <w:rFonts w:ascii="Times New Roman" w:hAnsi="Times New Roman" w:cs="Times New Roman"/>
          <w:sz w:val="28"/>
          <w:szCs w:val="28"/>
          <w:lang w:val="uk-UA"/>
        </w:rPr>
        <w:t>1.Чорний колір стосується конкретного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7118" w:rsidRPr="000445B1" w:rsidRDefault="00717118" w:rsidP="00717118">
      <w:pPr>
        <w:widowControl w:val="0"/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F2CB9">
        <w:rPr>
          <w:rFonts w:ascii="Times New Roman" w:hAnsi="Times New Roman" w:cs="Times New Roman"/>
          <w:sz w:val="28"/>
          <w:szCs w:val="28"/>
          <w:lang w:val="uk-UA"/>
        </w:rPr>
        <w:t>2.Червоний колір стосується пропозиції модулів інших уроків.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674FC" w:rsidRDefault="005674FC">
      <w:pPr>
        <w:rPr>
          <w:lang w:val="uk-UA"/>
        </w:rPr>
      </w:pPr>
    </w:p>
    <w:p w:rsidR="00694F7D" w:rsidRDefault="00694F7D">
      <w:pPr>
        <w:rPr>
          <w:lang w:val="uk-UA"/>
        </w:rPr>
        <w:sectPr w:rsidR="00694F7D" w:rsidSect="00717118">
          <w:pgSz w:w="16838" w:h="11906" w:orient="landscape"/>
          <w:pgMar w:top="851" w:right="851" w:bottom="1134" w:left="1134" w:header="709" w:footer="709" w:gutter="0"/>
          <w:cols w:space="708"/>
          <w:docGrid w:linePitch="360"/>
        </w:sectPr>
      </w:pPr>
    </w:p>
    <w:p w:rsidR="000B07FA" w:rsidRPr="00302671" w:rsidRDefault="000B07FA" w:rsidP="000B07FA">
      <w:pPr>
        <w:shd w:val="clear" w:color="auto" w:fill="92D050"/>
        <w:tabs>
          <w:tab w:val="left" w:pos="5954"/>
        </w:tabs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302671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lastRenderedPageBreak/>
        <w:t xml:space="preserve">РОЗДІЛ </w:t>
      </w:r>
      <w:r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3</w:t>
      </w:r>
    </w:p>
    <w:p w:rsidR="000B07FA" w:rsidRDefault="000B07FA" w:rsidP="000B07FA">
      <w:pPr>
        <w:shd w:val="clear" w:color="auto" w:fill="FFFFFF" w:themeFill="background1"/>
        <w:tabs>
          <w:tab w:val="left" w:pos="0"/>
          <w:tab w:val="left" w:pos="180"/>
          <w:tab w:val="left" w:pos="540"/>
        </w:tabs>
        <w:ind w:right="-131"/>
        <w:rPr>
          <w:rFonts w:ascii="Times New Roman" w:hAnsi="Times New Roman" w:cs="Times New Roman"/>
          <w:sz w:val="28"/>
          <w:szCs w:val="28"/>
          <w:lang w:val="uk-UA"/>
        </w:rPr>
      </w:pPr>
    </w:p>
    <w:p w:rsidR="000B07FA" w:rsidRPr="001B7114" w:rsidRDefault="000B07FA" w:rsidP="000B07FA">
      <w:pPr>
        <w:shd w:val="clear" w:color="auto" w:fill="E5B8B7" w:themeFill="accent2" w:themeFillTint="66"/>
        <w:tabs>
          <w:tab w:val="left" w:pos="0"/>
          <w:tab w:val="left" w:pos="180"/>
          <w:tab w:val="left" w:pos="540"/>
        </w:tabs>
        <w:ind w:right="-131"/>
        <w:jc w:val="center"/>
        <w:rPr>
          <w:rFonts w:cs="Times New Roman"/>
          <w:sz w:val="24"/>
          <w:szCs w:val="24"/>
          <w:lang w:val="uk-UA"/>
        </w:rPr>
      </w:pPr>
      <w:r w:rsidRPr="001B7114">
        <w:rPr>
          <w:rFonts w:ascii="Times New Roman" w:hAnsi="Times New Roman" w:cs="Times New Roman"/>
          <w:sz w:val="28"/>
          <w:szCs w:val="28"/>
        </w:rPr>
        <w:t>СПИСОК ВИКОРИСТАНИХ ДЖЕРЕЛ</w:t>
      </w:r>
    </w:p>
    <w:p w:rsidR="000B07FA" w:rsidRPr="001B7114" w:rsidRDefault="000B07FA" w:rsidP="000B07FA">
      <w:pPr>
        <w:tabs>
          <w:tab w:val="left" w:pos="142"/>
          <w:tab w:val="left" w:pos="180"/>
          <w:tab w:val="left" w:pos="540"/>
        </w:tabs>
        <w:spacing w:after="0" w:line="240" w:lineRule="auto"/>
        <w:ind w:left="142" w:right="-131" w:hanging="284"/>
        <w:rPr>
          <w:rFonts w:cs="Times New Roman"/>
          <w:sz w:val="28"/>
          <w:szCs w:val="28"/>
          <w:lang w:val="uk-UA"/>
        </w:rPr>
      </w:pPr>
    </w:p>
    <w:p w:rsidR="000B07FA" w:rsidRPr="001B7114" w:rsidRDefault="000B07FA" w:rsidP="000B07FA">
      <w:pPr>
        <w:tabs>
          <w:tab w:val="left" w:pos="142"/>
          <w:tab w:val="left" w:pos="180"/>
          <w:tab w:val="left" w:pos="540"/>
        </w:tabs>
        <w:spacing w:after="0" w:line="240" w:lineRule="auto"/>
        <w:ind w:left="142" w:right="-131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1. Технологія токарної обробки: Підручник / Г.М.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Стискін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, П. М.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Ревнівцев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, В.   А.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Мелещик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>. – К: Либідь, 1998. – 176 с.</w:t>
      </w:r>
    </w:p>
    <w:p w:rsidR="000B07FA" w:rsidRPr="001B7114" w:rsidRDefault="000B07FA" w:rsidP="000B07FA">
      <w:pPr>
        <w:tabs>
          <w:tab w:val="left" w:pos="142"/>
        </w:tabs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2. Спеціальна технологія для верстатників широкого профілю: Пробний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.   посібник. / В. П. Щербаков, Є. В.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Шматков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, В. П.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Головінов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, В. О. Зайчук; за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ред. В. П. Щербакова. – К.: Вища школа, 2000. – 367 с.; іл..</w:t>
      </w:r>
    </w:p>
    <w:p w:rsidR="000B07FA" w:rsidRPr="001B7114" w:rsidRDefault="000B07FA" w:rsidP="000B07FA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114">
        <w:rPr>
          <w:rFonts w:ascii="Times New Roman" w:hAnsi="Times New Roman" w:cs="Times New Roman"/>
          <w:sz w:val="28"/>
          <w:szCs w:val="28"/>
          <w:lang w:val="uk-UA"/>
        </w:rPr>
        <w:t>3. Чумак М. Г. Матеріали та технологія машинобудування: Підручник. – К.: Либідь, 2000. – 368 с.</w:t>
      </w:r>
    </w:p>
    <w:p w:rsidR="000B07FA" w:rsidRPr="001B7114" w:rsidRDefault="000B07FA" w:rsidP="000B07FA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4. Зайцев Б Г . и др.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Справочник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молодого токаря. Для проф. – техн.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Учеб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. Заведений.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Изд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. 2 – е,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испр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. И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доп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. М.,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высшая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школа, 1979. – 368 с.;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ил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B07FA" w:rsidRPr="001B7114" w:rsidRDefault="000B07FA" w:rsidP="000B07FA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Хільчевський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В. В. Кондратюк С. Є.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Степатенко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В. О. Лопатьмо К Г. Матеріалознавство і технологія конструкційних матеріалів: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>. Посібник. – К : Либідь, 2002. – 328 с</w:t>
      </w:r>
    </w:p>
    <w:p w:rsidR="000B07FA" w:rsidRPr="001B7114" w:rsidRDefault="000B07FA" w:rsidP="000B07FA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6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Балацький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В. В. Та ін. Сучасні інструментальні матеріали для оброблення різанням: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Підручн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. Для учнів проф. – техн.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зал.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Освіти-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К.: техніка, 1999. – 120 с –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>.: с 115-116.</w:t>
      </w:r>
    </w:p>
    <w:p w:rsidR="000B07FA" w:rsidRPr="001B7114" w:rsidRDefault="000B07FA" w:rsidP="000B07FA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7 Технологія механічної обробки на металообробних верстатах / Г. М.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Стискін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, М. П.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Ревнівцев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, В. В.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Томашенко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, М. М.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Берізко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>. – К.: Техніка, 2005. – 512 с.</w:t>
      </w:r>
    </w:p>
    <w:p w:rsidR="000B07FA" w:rsidRPr="001B7114" w:rsidRDefault="000B07FA" w:rsidP="000B07FA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8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Анисимов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М. В. , Онисимова Л. М. Креслення: Підручник. – К Вища шк.., 1998. – 239 с.: іл..</w:t>
      </w:r>
    </w:p>
    <w:p w:rsidR="000B07FA" w:rsidRPr="001B7114" w:rsidRDefault="000B07FA" w:rsidP="000B07FA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9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Денежный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П. М. ,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Стискин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Г. М. ,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Тхор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И. Е.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Токарноедело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Изд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2-е,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перераб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. И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доп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Учебник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средних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проф.-техн. Училищ. М.,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Высшая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школа, 1976.</w:t>
      </w:r>
    </w:p>
    <w:p w:rsidR="000B07FA" w:rsidRPr="001B7114" w:rsidRDefault="000B07FA" w:rsidP="000B07FA">
      <w:p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    Г. М.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Стискін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. Інструменти для механічної обробки матеріалів. 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>. Посібник / Львів. Видавництво ,,</w:t>
      </w:r>
      <w:proofErr w:type="spellStart"/>
      <w:r w:rsidRPr="001B7114">
        <w:rPr>
          <w:rFonts w:ascii="Times New Roman" w:hAnsi="Times New Roman" w:cs="Times New Roman"/>
          <w:sz w:val="28"/>
          <w:szCs w:val="28"/>
          <w:lang w:val="uk-UA"/>
        </w:rPr>
        <w:t>Оріяна-Нова</w:t>
      </w:r>
      <w:proofErr w:type="spellEnd"/>
      <w:r w:rsidRPr="001B7114">
        <w:rPr>
          <w:rFonts w:ascii="Times New Roman" w:hAnsi="Times New Roman" w:cs="Times New Roman"/>
          <w:sz w:val="28"/>
          <w:szCs w:val="28"/>
          <w:lang w:val="uk-UA"/>
        </w:rPr>
        <w:t xml:space="preserve">” , 2002. – 239 с.; іл.. </w:t>
      </w:r>
    </w:p>
    <w:p w:rsidR="000B07FA" w:rsidRDefault="000B07FA" w:rsidP="000B07FA">
      <w:pPr>
        <w:tabs>
          <w:tab w:val="left" w:pos="5954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bidi="en-US"/>
        </w:rPr>
      </w:pPr>
    </w:p>
    <w:p w:rsidR="000B07FA" w:rsidRDefault="000B07FA" w:rsidP="000B07FA">
      <w:pPr>
        <w:tabs>
          <w:tab w:val="left" w:pos="5954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bidi="en-US"/>
        </w:rPr>
      </w:pPr>
    </w:p>
    <w:p w:rsidR="00881974" w:rsidRPr="003C08AC" w:rsidRDefault="00881974" w:rsidP="000B07FA">
      <w:pPr>
        <w:shd w:val="clear" w:color="auto" w:fill="92D050"/>
        <w:tabs>
          <w:tab w:val="left" w:pos="5954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bidi="en-US"/>
        </w:rPr>
      </w:pPr>
      <w:r w:rsidRPr="00302671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РОЗДІЛ </w:t>
      </w:r>
      <w:r w:rsidRPr="003C08AC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4 </w:t>
      </w:r>
    </w:p>
    <w:p w:rsidR="00881974" w:rsidRPr="007B5198" w:rsidRDefault="00881974" w:rsidP="000B07FA">
      <w:pPr>
        <w:tabs>
          <w:tab w:val="left" w:pos="5954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bidi="en-US"/>
        </w:rPr>
      </w:pPr>
      <w:r w:rsidRPr="007B5198">
        <w:rPr>
          <w:rFonts w:ascii="Times New Roman" w:eastAsia="Times New Roman" w:hAnsi="Times New Roman" w:cs="Times New Roman"/>
          <w:sz w:val="28"/>
          <w:szCs w:val="28"/>
          <w:highlight w:val="yellow"/>
          <w:lang w:val="uk-UA" w:bidi="en-US"/>
        </w:rPr>
        <w:t>ДОДАТКИ</w:t>
      </w:r>
    </w:p>
    <w:p w:rsidR="00881974" w:rsidRDefault="00881974" w:rsidP="00881974">
      <w:pPr>
        <w:tabs>
          <w:tab w:val="right" w:pos="83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81974" w:rsidRDefault="00881974" w:rsidP="00881974">
      <w:pPr>
        <w:tabs>
          <w:tab w:val="right" w:pos="83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C625A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ДОДАТОК 1</w:t>
      </w:r>
    </w:p>
    <w:p w:rsidR="005674FC" w:rsidRPr="00514100" w:rsidRDefault="005674FC" w:rsidP="00881974">
      <w:pPr>
        <w:tabs>
          <w:tab w:val="right" w:pos="83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81974" w:rsidRPr="003C08AC" w:rsidRDefault="00881974" w:rsidP="00881974">
      <w:pPr>
        <w:shd w:val="clear" w:color="auto" w:fill="FBD4B4" w:themeFill="accent6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/>
        </w:rPr>
      </w:pPr>
      <w:r w:rsidRPr="003C08A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/>
        </w:rPr>
        <w:t>Картка-опитування №1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943634"/>
          <w:sz w:val="28"/>
          <w:szCs w:val="28"/>
          <w:lang w:val="uk-UA"/>
        </w:rPr>
      </w:pPr>
    </w:p>
    <w:p w:rsidR="00881974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1.Назвіть інструмент для центрування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і випадки центрування отворів.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81974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2.Розкажіть про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режими різання при центруванні.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3.Розкажіть про охорону праці при центруванні отворів. 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881974" w:rsidRPr="003C08AC" w:rsidRDefault="00881974" w:rsidP="00881974">
      <w:pPr>
        <w:shd w:val="clear" w:color="auto" w:fill="FBD4B4" w:themeFill="accent6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/>
        </w:rPr>
      </w:pPr>
      <w:r w:rsidRPr="003C08A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/>
        </w:rPr>
        <w:t>Картка-опитування №2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943634"/>
          <w:sz w:val="28"/>
          <w:szCs w:val="28"/>
          <w:lang w:val="uk-UA"/>
        </w:rPr>
      </w:pP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1.Розкажіть про підготовку </w:t>
      </w:r>
      <w:r w:rsidR="00250CD9" w:rsidRPr="0051410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торцевої</w:t>
      </w:r>
      <w:r w:rsidRPr="0051410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поверхні під центрування.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2.Розкажіть про види браку при виконанні центрування.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81974" w:rsidRPr="00514100" w:rsidRDefault="00881974" w:rsidP="00881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4100">
        <w:rPr>
          <w:rFonts w:ascii="Times New Roman" w:hAnsi="Times New Roman" w:cs="Times New Roman"/>
          <w:color w:val="000000"/>
          <w:sz w:val="28"/>
          <w:szCs w:val="28"/>
          <w:lang w:val="uk-UA"/>
        </w:rPr>
        <w:t>3. Коли використовується механічна подача при свердлуванні отворів.?</w:t>
      </w:r>
    </w:p>
    <w:p w:rsidR="00881974" w:rsidRPr="003C08AC" w:rsidRDefault="00881974" w:rsidP="00881974">
      <w:pPr>
        <w:shd w:val="clear" w:color="auto" w:fill="FBD4B4" w:themeFill="accent6" w:themeFillTint="66"/>
        <w:tabs>
          <w:tab w:val="left" w:pos="3215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/>
        </w:rPr>
      </w:pPr>
      <w:r w:rsidRPr="003C08A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/>
        </w:rPr>
        <w:t>Картка-опитування №3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1.Опишіть випадки поломок центрувальних свердел.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2.Які методи знаходження центру заготовки.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3.</w:t>
      </w:r>
      <w:r w:rsidRPr="0051410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Які застосовують пристосування для свердлування центрувальних отворів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81974" w:rsidRPr="003C08AC" w:rsidRDefault="00881974" w:rsidP="00881974">
      <w:pPr>
        <w:shd w:val="clear" w:color="auto" w:fill="FBD4B4" w:themeFill="accent6" w:themeFillTint="66"/>
        <w:tabs>
          <w:tab w:val="left" w:pos="3215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/>
        </w:rPr>
      </w:pPr>
      <w:r w:rsidRPr="003C08A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/>
        </w:rPr>
        <w:t>Картка-опитування №4</w:t>
      </w:r>
    </w:p>
    <w:p w:rsidR="00881974" w:rsidRDefault="00881974" w:rsidP="00881974">
      <w:pPr>
        <w:tabs>
          <w:tab w:val="left" w:pos="3215"/>
        </w:tabs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14100">
        <w:rPr>
          <w:rFonts w:ascii="Times New Roman" w:hAnsi="Times New Roman" w:cs="Times New Roman"/>
          <w:color w:val="000000"/>
          <w:sz w:val="28"/>
          <w:szCs w:val="28"/>
          <w:lang w:val="uk-UA"/>
        </w:rPr>
        <w:t>1. Які пристосування для свердлування отворів.</w:t>
      </w:r>
    </w:p>
    <w:p w:rsidR="00544BB1" w:rsidRPr="00514100" w:rsidRDefault="00544BB1" w:rsidP="00881974">
      <w:pPr>
        <w:tabs>
          <w:tab w:val="left" w:pos="3215"/>
        </w:tabs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1410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2. </w:t>
      </w:r>
      <w:r w:rsidRPr="0051410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Опишіть методи встановлення центрувальних свердел.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514100">
        <w:rPr>
          <w:rFonts w:ascii="Times New Roman" w:hAnsi="Times New Roman" w:cs="Times New Roman"/>
          <w:sz w:val="28"/>
          <w:szCs w:val="28"/>
          <w:lang w:val="uk-UA"/>
        </w:rPr>
        <w:t>3. В залежності від чого підбирають пристосування для свердла.</w:t>
      </w:r>
    </w:p>
    <w:p w:rsidR="00881974" w:rsidRDefault="00881974" w:rsidP="00881974">
      <w:pPr>
        <w:shd w:val="clear" w:color="auto" w:fill="FFFFFF" w:themeFill="background1"/>
        <w:spacing w:after="0" w:line="240" w:lineRule="auto"/>
        <w:ind w:right="-131"/>
        <w:rPr>
          <w:b/>
          <w:lang w:val="uk-UA"/>
        </w:rPr>
      </w:pPr>
    </w:p>
    <w:p w:rsidR="009F3BF7" w:rsidRDefault="009F3BF7" w:rsidP="00881974">
      <w:pPr>
        <w:tabs>
          <w:tab w:val="left" w:pos="369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9F3BF7" w:rsidRDefault="009F3BF7" w:rsidP="00881974">
      <w:pPr>
        <w:tabs>
          <w:tab w:val="left" w:pos="369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881974" w:rsidRDefault="00881974" w:rsidP="00881974">
      <w:pPr>
        <w:tabs>
          <w:tab w:val="left" w:pos="369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C625A">
        <w:rPr>
          <w:rFonts w:ascii="Times New Roman" w:hAnsi="Times New Roman" w:cs="Times New Roman"/>
          <w:sz w:val="28"/>
          <w:szCs w:val="28"/>
          <w:highlight w:val="yellow"/>
        </w:rPr>
        <w:t>ДОДАТОК 2</w:t>
      </w:r>
    </w:p>
    <w:p w:rsidR="007378C2" w:rsidRPr="007378C2" w:rsidRDefault="007378C2" w:rsidP="00881974">
      <w:pPr>
        <w:tabs>
          <w:tab w:val="left" w:pos="369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F3BF7" w:rsidRDefault="001C2AEA" w:rsidP="009F3BF7">
      <w:pPr>
        <w:tabs>
          <w:tab w:val="left" w:pos="3690"/>
          <w:tab w:val="right" w:pos="9355"/>
        </w:tabs>
        <w:spacing w:after="0"/>
        <w:jc w:val="center"/>
        <w:rPr>
          <w:lang w:val="uk-UA"/>
        </w:rPr>
      </w:pPr>
      <w:hyperlink r:id="rId18" w:history="1">
        <w:r w:rsidR="009F3BF7" w:rsidRPr="00E42517">
          <w:rPr>
            <w:rStyle w:val="ab"/>
          </w:rPr>
          <w:t>https</w:t>
        </w:r>
        <w:r w:rsidR="009F3BF7" w:rsidRPr="009F3BF7">
          <w:rPr>
            <w:rStyle w:val="ab"/>
            <w:lang w:val="uk-UA"/>
          </w:rPr>
          <w:t>://</w:t>
        </w:r>
        <w:r w:rsidR="009F3BF7" w:rsidRPr="00E42517">
          <w:rPr>
            <w:rStyle w:val="ab"/>
          </w:rPr>
          <w:t>docs</w:t>
        </w:r>
        <w:r w:rsidR="009F3BF7" w:rsidRPr="009F3BF7">
          <w:rPr>
            <w:rStyle w:val="ab"/>
            <w:lang w:val="uk-UA"/>
          </w:rPr>
          <w:t>.</w:t>
        </w:r>
        <w:r w:rsidR="009F3BF7" w:rsidRPr="00E42517">
          <w:rPr>
            <w:rStyle w:val="ab"/>
          </w:rPr>
          <w:t>google</w:t>
        </w:r>
        <w:r w:rsidR="009F3BF7" w:rsidRPr="009F3BF7">
          <w:rPr>
            <w:rStyle w:val="ab"/>
            <w:lang w:val="uk-UA"/>
          </w:rPr>
          <w:t>.</w:t>
        </w:r>
        <w:r w:rsidR="009F3BF7" w:rsidRPr="00E42517">
          <w:rPr>
            <w:rStyle w:val="ab"/>
          </w:rPr>
          <w:t>com</w:t>
        </w:r>
        <w:r w:rsidR="009F3BF7" w:rsidRPr="009F3BF7">
          <w:rPr>
            <w:rStyle w:val="ab"/>
            <w:lang w:val="uk-UA"/>
          </w:rPr>
          <w:t>/</w:t>
        </w:r>
        <w:r w:rsidR="009F3BF7" w:rsidRPr="00E42517">
          <w:rPr>
            <w:rStyle w:val="ab"/>
          </w:rPr>
          <w:t>forms</w:t>
        </w:r>
        <w:r w:rsidR="009F3BF7" w:rsidRPr="009F3BF7">
          <w:rPr>
            <w:rStyle w:val="ab"/>
            <w:lang w:val="uk-UA"/>
          </w:rPr>
          <w:t>/</w:t>
        </w:r>
        <w:r w:rsidR="009F3BF7" w:rsidRPr="00E42517">
          <w:rPr>
            <w:rStyle w:val="ab"/>
          </w:rPr>
          <w:t>d</w:t>
        </w:r>
        <w:r w:rsidR="009F3BF7" w:rsidRPr="009F3BF7">
          <w:rPr>
            <w:rStyle w:val="ab"/>
            <w:lang w:val="uk-UA"/>
          </w:rPr>
          <w:t>/1</w:t>
        </w:r>
        <w:r w:rsidR="009F3BF7" w:rsidRPr="00E42517">
          <w:rPr>
            <w:rStyle w:val="ab"/>
          </w:rPr>
          <w:t>v</w:t>
        </w:r>
        <w:r w:rsidR="009F3BF7" w:rsidRPr="009F3BF7">
          <w:rPr>
            <w:rStyle w:val="ab"/>
            <w:lang w:val="uk-UA"/>
          </w:rPr>
          <w:t>0</w:t>
        </w:r>
        <w:r w:rsidR="009F3BF7" w:rsidRPr="00E42517">
          <w:rPr>
            <w:rStyle w:val="ab"/>
          </w:rPr>
          <w:t>NTDrfmCexgZU</w:t>
        </w:r>
        <w:r w:rsidR="009F3BF7" w:rsidRPr="009F3BF7">
          <w:rPr>
            <w:rStyle w:val="ab"/>
            <w:lang w:val="uk-UA"/>
          </w:rPr>
          <w:t>7</w:t>
        </w:r>
        <w:r w:rsidR="009F3BF7" w:rsidRPr="00E42517">
          <w:rPr>
            <w:rStyle w:val="ab"/>
          </w:rPr>
          <w:t>Nb</w:t>
        </w:r>
        <w:r w:rsidR="009F3BF7" w:rsidRPr="009F3BF7">
          <w:rPr>
            <w:rStyle w:val="ab"/>
            <w:lang w:val="uk-UA"/>
          </w:rPr>
          <w:t>_</w:t>
        </w:r>
        <w:r w:rsidR="009F3BF7" w:rsidRPr="00E42517">
          <w:rPr>
            <w:rStyle w:val="ab"/>
          </w:rPr>
          <w:t>Q</w:t>
        </w:r>
        <w:r w:rsidR="009F3BF7" w:rsidRPr="009F3BF7">
          <w:rPr>
            <w:rStyle w:val="ab"/>
            <w:lang w:val="uk-UA"/>
          </w:rPr>
          <w:t>_</w:t>
        </w:r>
        <w:r w:rsidR="009F3BF7" w:rsidRPr="00E42517">
          <w:rPr>
            <w:rStyle w:val="ab"/>
          </w:rPr>
          <w:t>pnIou</w:t>
        </w:r>
        <w:r w:rsidR="009F3BF7" w:rsidRPr="009F3BF7">
          <w:rPr>
            <w:rStyle w:val="ab"/>
            <w:lang w:val="uk-UA"/>
          </w:rPr>
          <w:t>2</w:t>
        </w:r>
        <w:r w:rsidR="009F3BF7" w:rsidRPr="00E42517">
          <w:rPr>
            <w:rStyle w:val="ab"/>
          </w:rPr>
          <w:t>f</w:t>
        </w:r>
        <w:r w:rsidR="009F3BF7" w:rsidRPr="009F3BF7">
          <w:rPr>
            <w:rStyle w:val="ab"/>
            <w:lang w:val="uk-UA"/>
          </w:rPr>
          <w:t>5</w:t>
        </w:r>
        <w:r w:rsidR="009F3BF7" w:rsidRPr="00E42517">
          <w:rPr>
            <w:rStyle w:val="ab"/>
          </w:rPr>
          <w:t>luSh</w:t>
        </w:r>
        <w:r w:rsidR="009F3BF7" w:rsidRPr="009F3BF7">
          <w:rPr>
            <w:rStyle w:val="ab"/>
            <w:lang w:val="uk-UA"/>
          </w:rPr>
          <w:t>6</w:t>
        </w:r>
        <w:r w:rsidR="009F3BF7" w:rsidRPr="00E42517">
          <w:rPr>
            <w:rStyle w:val="ab"/>
          </w:rPr>
          <w:t>vEqrXS</w:t>
        </w:r>
        <w:r w:rsidR="009F3BF7" w:rsidRPr="009F3BF7">
          <w:rPr>
            <w:rStyle w:val="ab"/>
            <w:lang w:val="uk-UA"/>
          </w:rPr>
          <w:t>17</w:t>
        </w:r>
        <w:r w:rsidR="009F3BF7" w:rsidRPr="00E42517">
          <w:rPr>
            <w:rStyle w:val="ab"/>
          </w:rPr>
          <w:t>Q</w:t>
        </w:r>
        <w:r w:rsidR="009F3BF7" w:rsidRPr="009F3BF7">
          <w:rPr>
            <w:rStyle w:val="ab"/>
            <w:lang w:val="uk-UA"/>
          </w:rPr>
          <w:t>8/</w:t>
        </w:r>
        <w:proofErr w:type="spellStart"/>
        <w:r w:rsidR="009F3BF7" w:rsidRPr="00E42517">
          <w:rPr>
            <w:rStyle w:val="ab"/>
          </w:rPr>
          <w:t>edit</w:t>
        </w:r>
        <w:proofErr w:type="spellEnd"/>
      </w:hyperlink>
    </w:p>
    <w:p w:rsidR="009F3BF7" w:rsidRDefault="009F3BF7" w:rsidP="009F3BF7">
      <w:pPr>
        <w:tabs>
          <w:tab w:val="left" w:pos="3690"/>
          <w:tab w:val="right" w:pos="9355"/>
        </w:tabs>
        <w:spacing w:after="0"/>
        <w:jc w:val="right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2407197</wp:posOffset>
            </wp:positionH>
            <wp:positionV relativeFrom="paragraph">
              <wp:posOffset>75226</wp:posOffset>
            </wp:positionV>
            <wp:extent cx="935665" cy="88675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9" t="39619" r="41285" b="38662"/>
                    <a:stretch/>
                  </pic:blipFill>
                  <pic:spPr bwMode="auto">
                    <a:xfrm>
                      <a:off x="0" y="0"/>
                      <a:ext cx="935665" cy="88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3BF7" w:rsidRDefault="009F3BF7" w:rsidP="009F3BF7">
      <w:pPr>
        <w:tabs>
          <w:tab w:val="left" w:pos="3690"/>
          <w:tab w:val="right" w:pos="9355"/>
        </w:tabs>
        <w:spacing w:after="0"/>
        <w:jc w:val="right"/>
        <w:rPr>
          <w:lang w:val="uk-UA"/>
        </w:rPr>
      </w:pPr>
    </w:p>
    <w:p w:rsidR="009F3BF7" w:rsidRDefault="009F3BF7" w:rsidP="009F3BF7">
      <w:pPr>
        <w:tabs>
          <w:tab w:val="left" w:pos="3690"/>
          <w:tab w:val="right" w:pos="9355"/>
        </w:tabs>
        <w:spacing w:after="0"/>
        <w:jc w:val="right"/>
        <w:rPr>
          <w:lang w:val="uk-UA"/>
        </w:rPr>
      </w:pPr>
    </w:p>
    <w:p w:rsidR="009F3BF7" w:rsidRDefault="009F3BF7" w:rsidP="009F3BF7">
      <w:pPr>
        <w:tabs>
          <w:tab w:val="left" w:pos="3690"/>
          <w:tab w:val="right" w:pos="9355"/>
        </w:tabs>
        <w:spacing w:after="0"/>
        <w:jc w:val="right"/>
        <w:rPr>
          <w:lang w:val="uk-UA"/>
        </w:rPr>
      </w:pPr>
    </w:p>
    <w:p w:rsidR="009F3BF7" w:rsidRPr="007426E2" w:rsidRDefault="009F3BF7" w:rsidP="009F3BF7">
      <w:pPr>
        <w:tabs>
          <w:tab w:val="left" w:pos="369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F3BF7" w:rsidRDefault="009F3BF7" w:rsidP="009F3BF7">
      <w:pPr>
        <w:shd w:val="clear" w:color="auto" w:fill="92D05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193C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Тестові</w:t>
      </w:r>
      <w:r w:rsidR="00E0298C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 </w:t>
      </w:r>
      <w:r w:rsidRPr="00DC193C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завдання</w:t>
      </w:r>
      <w:r w:rsidR="00E0298C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 </w:t>
      </w:r>
      <w:r w:rsidRPr="004B0B30">
        <w:rPr>
          <w:rFonts w:ascii="Times New Roman" w:hAnsi="Times New Roman" w:cs="Times New Roman"/>
          <w:b/>
          <w:sz w:val="28"/>
          <w:szCs w:val="28"/>
          <w:lang w:val="uk-UA"/>
        </w:rPr>
        <w:t>«Підбір</w:t>
      </w:r>
      <w:r w:rsidRPr="007D419C">
        <w:rPr>
          <w:rFonts w:ascii="Times New Roman" w:hAnsi="Times New Roman" w:cs="Times New Roman"/>
          <w:b/>
          <w:sz w:val="28"/>
          <w:szCs w:val="28"/>
          <w:lang w:val="uk-UA"/>
        </w:rPr>
        <w:t>, встановлення та крі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плення свердел у свердлувальних </w:t>
      </w:r>
      <w:r w:rsidRPr="007D41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патронах, та </w:t>
      </w:r>
      <w:proofErr w:type="spellStart"/>
      <w:r w:rsidRPr="007D419C">
        <w:rPr>
          <w:rFonts w:ascii="Times New Roman" w:hAnsi="Times New Roman" w:cs="Times New Roman"/>
          <w:b/>
          <w:sz w:val="28"/>
          <w:szCs w:val="28"/>
          <w:lang w:val="uk-UA"/>
        </w:rPr>
        <w:t>пінолі</w:t>
      </w:r>
      <w:proofErr w:type="spellEnd"/>
      <w:r w:rsidRPr="007D41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задньої бабки. </w:t>
      </w:r>
    </w:p>
    <w:p w:rsidR="009F3BF7" w:rsidRPr="002F0145" w:rsidRDefault="009F3BF7" w:rsidP="009F3BF7">
      <w:pPr>
        <w:shd w:val="clear" w:color="auto" w:fill="92D05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419C">
        <w:rPr>
          <w:rFonts w:ascii="Times New Roman" w:hAnsi="Times New Roman" w:cs="Times New Roman"/>
          <w:b/>
          <w:sz w:val="28"/>
          <w:szCs w:val="28"/>
          <w:lang w:val="uk-UA"/>
        </w:rPr>
        <w:t>Центрування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9F3BF7" w:rsidRPr="002F0145" w:rsidRDefault="009F3BF7" w:rsidP="009F3BF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F0145">
        <w:rPr>
          <w:rFonts w:ascii="Times New Roman" w:hAnsi="Times New Roman" w:cs="Times New Roman"/>
          <w:i/>
          <w:sz w:val="28"/>
          <w:szCs w:val="28"/>
          <w:lang w:val="uk-UA"/>
        </w:rPr>
        <w:t>(середній, достатній рівень)</w:t>
      </w:r>
    </w:p>
    <w:p w:rsidR="009F3BF7" w:rsidRPr="002F0145" w:rsidRDefault="009F3BF7" w:rsidP="009F3B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</w:p>
    <w:p w:rsidR="009F3BF7" w:rsidRPr="002F0145" w:rsidRDefault="009F3BF7" w:rsidP="009F3B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F014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Методичні рекомендації щодо проведення:</w:t>
      </w:r>
    </w:p>
    <w:p w:rsidR="009F3BF7" w:rsidRPr="002F0145" w:rsidRDefault="009F3BF7" w:rsidP="009F3B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спосіб: вправа демонструє</w:t>
      </w:r>
      <w:r w:rsidRPr="002F0145">
        <w:rPr>
          <w:rFonts w:ascii="Times New Roman" w:hAnsi="Times New Roman" w:cs="Times New Roman"/>
          <w:sz w:val="28"/>
          <w:szCs w:val="28"/>
          <w:lang w:val="uk-UA"/>
        </w:rPr>
        <w:t>ться на екрані та виконується усно</w:t>
      </w:r>
      <w:r w:rsidR="00250CD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F0145">
        <w:rPr>
          <w:rFonts w:ascii="Times New Roman" w:hAnsi="Times New Roman" w:cs="Times New Roman"/>
          <w:sz w:val="28"/>
          <w:szCs w:val="28"/>
          <w:lang w:val="uk-UA"/>
        </w:rPr>
        <w:t>по закінченню майстер виробничого навчання озвучує правильні відповіді;</w:t>
      </w:r>
    </w:p>
    <w:p w:rsidR="009F3BF7" w:rsidRPr="002F0145" w:rsidRDefault="009F3BF7" w:rsidP="009F3B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014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ІІ спосіб: вправа виконуються </w:t>
      </w:r>
      <w:proofErr w:type="spellStart"/>
      <w:r w:rsidRPr="002F0145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Pr="002F0145"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 (як варіант через сканування </w:t>
      </w:r>
      <w:r w:rsidRPr="002F0145">
        <w:rPr>
          <w:rFonts w:ascii="Times New Roman" w:hAnsi="Times New Roman" w:cs="Times New Roman"/>
          <w:b/>
          <w:sz w:val="28"/>
          <w:szCs w:val="28"/>
          <w:lang w:val="uk-UA"/>
        </w:rPr>
        <w:t>QR-коду</w:t>
      </w:r>
      <w:r w:rsidRPr="002F0145">
        <w:rPr>
          <w:rFonts w:ascii="Times New Roman" w:hAnsi="Times New Roman" w:cs="Times New Roman"/>
          <w:sz w:val="28"/>
          <w:szCs w:val="28"/>
          <w:lang w:val="uk-UA"/>
        </w:rPr>
        <w:t xml:space="preserve">) в мережі Інтернет на комп’ютерах, </w:t>
      </w:r>
      <w:proofErr w:type="spellStart"/>
      <w:r w:rsidRPr="002F0145">
        <w:rPr>
          <w:rFonts w:ascii="Times New Roman" w:hAnsi="Times New Roman" w:cs="Times New Roman"/>
          <w:sz w:val="28"/>
          <w:szCs w:val="28"/>
          <w:lang w:val="uk-UA"/>
        </w:rPr>
        <w:t>гаджетах</w:t>
      </w:r>
      <w:proofErr w:type="spellEnd"/>
      <w:r w:rsidRPr="002F0145">
        <w:rPr>
          <w:rFonts w:ascii="Times New Roman" w:hAnsi="Times New Roman" w:cs="Times New Roman"/>
          <w:sz w:val="28"/>
          <w:szCs w:val="28"/>
          <w:lang w:val="uk-UA"/>
        </w:rPr>
        <w:t xml:space="preserve">, самоперевірка здійснюється </w:t>
      </w:r>
      <w:proofErr w:type="spellStart"/>
      <w:r w:rsidRPr="002F0145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Pr="002F014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3BF7" w:rsidRDefault="009F3BF7" w:rsidP="005674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0145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Завдання: </w:t>
      </w:r>
      <w:r w:rsidRPr="002F0145">
        <w:rPr>
          <w:rFonts w:ascii="Times New Roman" w:hAnsi="Times New Roman" w:cs="Times New Roman"/>
          <w:sz w:val="28"/>
          <w:szCs w:val="28"/>
          <w:lang w:val="uk-UA"/>
        </w:rPr>
        <w:t>оберіть одну правильну відповідь.</w:t>
      </w:r>
    </w:p>
    <w:p w:rsidR="00544BB1" w:rsidRPr="00CC600A" w:rsidRDefault="00544BB1" w:rsidP="005674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3BF7" w:rsidRPr="00CC600A" w:rsidRDefault="009F3BF7" w:rsidP="009F3BF7">
      <w:pPr>
        <w:tabs>
          <w:tab w:val="left" w:pos="48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056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CC600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Основний інструмент для свердлування отворів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</w:p>
    <w:p w:rsidR="009F3BF7" w:rsidRDefault="009F3BF7" w:rsidP="009F3BF7">
      <w:pPr>
        <w:tabs>
          <w:tab w:val="left" w:pos="2428"/>
          <w:tab w:val="center" w:pos="4677"/>
          <w:tab w:val="left" w:pos="50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767E3B">
        <w:rPr>
          <w:rFonts w:ascii="Times New Roman" w:hAnsi="Times New Roman" w:cs="Times New Roman"/>
          <w:sz w:val="28"/>
          <w:szCs w:val="28"/>
          <w:lang w:val="uk-UA"/>
        </w:rPr>
        <w:t>ентровочне</w:t>
      </w:r>
      <w:r w:rsidRPr="00767E3B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CC600A">
        <w:rPr>
          <w:rFonts w:ascii="Times New Roman" w:eastAsia="Times New Roman" w:hAnsi="Times New Roman" w:cs="Times New Roman"/>
          <w:sz w:val="28"/>
          <w:szCs w:val="28"/>
          <w:lang w:val="uk-UA"/>
        </w:rPr>
        <w:t>вердло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     </w:t>
      </w:r>
    </w:p>
    <w:p w:rsidR="009F3BF7" w:rsidRDefault="009F3BF7" w:rsidP="009F3BF7">
      <w:pPr>
        <w:tabs>
          <w:tab w:val="left" w:pos="2428"/>
          <w:tab w:val="center" w:pos="4677"/>
          <w:tab w:val="left" w:pos="50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Б  </w:t>
      </w:r>
      <w:r w:rsidRPr="00767E3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</w:t>
      </w:r>
      <w:r w:rsidRPr="00CC600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ердло</w:t>
      </w:r>
      <w:r w:rsidRPr="00767E3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F3BF7" w:rsidRPr="00CC600A" w:rsidRDefault="009F3BF7" w:rsidP="009F3BF7">
      <w:pPr>
        <w:tabs>
          <w:tab w:val="left" w:pos="2428"/>
          <w:tab w:val="center" w:pos="4677"/>
          <w:tab w:val="left" w:pos="50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 Зенківка.</w:t>
      </w:r>
    </w:p>
    <w:p w:rsidR="009F3BF7" w:rsidRDefault="009F3BF7" w:rsidP="009F3B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3BF7" w:rsidRDefault="009F3BF7" w:rsidP="009F3B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2. </w:t>
      </w:r>
      <w:r w:rsidRPr="00CC600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Як позначається на свердлах їх діаметр?</w:t>
      </w:r>
    </w:p>
    <w:p w:rsidR="009F3BF7" w:rsidRDefault="009F3BF7" w:rsidP="009F3BF7">
      <w:pPr>
        <w:tabs>
          <w:tab w:val="left" w:pos="2428"/>
          <w:tab w:val="center" w:pos="467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 </w:t>
      </w:r>
      <w:r w:rsidRPr="00767E3B">
        <w:rPr>
          <w:rFonts w:ascii="Times New Roman" w:eastAsia="Times New Roman" w:hAnsi="Times New Roman" w:cs="Times New Roman"/>
          <w:sz w:val="28"/>
          <w:szCs w:val="28"/>
          <w:lang w:val="uk-UA"/>
        </w:rPr>
        <w:t>Буквою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767E3B">
        <w:rPr>
          <w:rFonts w:ascii="Times New Roman" w:eastAsia="Times New Roman" w:hAnsi="Times New Roman" w:cs="Times New Roman"/>
          <w:sz w:val="28"/>
          <w:szCs w:val="28"/>
          <w:lang w:val="uk-UA"/>
        </w:rPr>
        <w:t>ц</w:t>
      </w:r>
      <w:r w:rsidRPr="00CC600A">
        <w:rPr>
          <w:rFonts w:ascii="Times New Roman" w:eastAsia="Times New Roman" w:hAnsi="Times New Roman" w:cs="Times New Roman"/>
          <w:sz w:val="28"/>
          <w:szCs w:val="28"/>
          <w:lang w:val="uk-UA"/>
        </w:rPr>
        <w:t>ифрою</w:t>
      </w:r>
      <w:r w:rsidRPr="00767E3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9F3BF7" w:rsidRDefault="009F3BF7" w:rsidP="009F3BF7">
      <w:pPr>
        <w:tabs>
          <w:tab w:val="left" w:pos="2428"/>
          <w:tab w:val="center" w:pos="467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  </w:t>
      </w:r>
      <w:r w:rsidRPr="00767E3B">
        <w:rPr>
          <w:rFonts w:ascii="Times New Roman" w:eastAsia="Times New Roman" w:hAnsi="Times New Roman" w:cs="Times New Roman"/>
          <w:sz w:val="28"/>
          <w:szCs w:val="28"/>
          <w:lang w:val="uk-UA"/>
        </w:rPr>
        <w:t>Буквою</w:t>
      </w:r>
      <w:r w:rsidRPr="00767E3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67E3B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F3BF7" w:rsidRPr="00CC600A" w:rsidRDefault="009F3BF7" w:rsidP="009F3BF7">
      <w:pPr>
        <w:tabs>
          <w:tab w:val="left" w:pos="2428"/>
          <w:tab w:val="center" w:pos="4677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 </w:t>
      </w:r>
      <w:r w:rsidRPr="00CC600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Цифрою</w:t>
      </w:r>
      <w:r w:rsidRPr="00767E3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F3BF7" w:rsidRDefault="009F3BF7" w:rsidP="001F1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3BF7" w:rsidRDefault="009F3BF7" w:rsidP="001F1519">
      <w:pPr>
        <w:pStyle w:val="a4"/>
        <w:spacing w:after="0"/>
        <w:ind w:left="284" w:hanging="284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3</w:t>
      </w:r>
      <w:r w:rsidRPr="00CC600A">
        <w:rPr>
          <w:rFonts w:ascii="Times New Roman" w:eastAsia="Times New Roman" w:hAnsi="Times New Roman"/>
          <w:b/>
          <w:sz w:val="28"/>
          <w:szCs w:val="28"/>
          <w:lang w:val="uk-UA"/>
        </w:rPr>
        <w:t>. Куди встановлюються свердла на верстаті?</w:t>
      </w:r>
    </w:p>
    <w:p w:rsidR="009F3BF7" w:rsidRPr="009F3BF7" w:rsidRDefault="009F3BF7" w:rsidP="001F1519">
      <w:pPr>
        <w:pStyle w:val="a4"/>
        <w:spacing w:after="0"/>
        <w:ind w:left="284" w:firstLine="425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А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</w:t>
      </w:r>
      <w:r w:rsidRPr="00767E3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іноль</w:t>
      </w:r>
      <w:proofErr w:type="spellEnd"/>
      <w:r w:rsidRPr="00767E3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задньої бабки</w:t>
      </w:r>
      <w:r w:rsidRPr="00CC600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9F3BF7" w:rsidRPr="0095470C" w:rsidRDefault="009F3BF7" w:rsidP="001F1519">
      <w:pPr>
        <w:tabs>
          <w:tab w:val="left" w:pos="6463"/>
        </w:tabs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  </w:t>
      </w:r>
      <w:r w:rsidRPr="00CC600A">
        <w:rPr>
          <w:rFonts w:ascii="Times New Roman" w:eastAsia="Times New Roman" w:hAnsi="Times New Roman" w:cs="Times New Roman"/>
          <w:sz w:val="28"/>
          <w:szCs w:val="28"/>
          <w:lang w:val="uk-UA"/>
        </w:rPr>
        <w:t>Свердлувальний патрон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5470C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:rsidR="009F3BF7" w:rsidRDefault="009F3BF7" w:rsidP="001F1519">
      <w:pPr>
        <w:tabs>
          <w:tab w:val="left" w:pos="646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 </w:t>
      </w:r>
      <w:proofErr w:type="spellStart"/>
      <w:r w:rsidRPr="0095470C">
        <w:rPr>
          <w:rFonts w:ascii="Times New Roman" w:hAnsi="Times New Roman" w:cs="Times New Roman"/>
          <w:sz w:val="28"/>
          <w:szCs w:val="28"/>
          <w:lang w:val="uk-UA"/>
        </w:rPr>
        <w:t>Спецпристосування</w:t>
      </w:r>
      <w:proofErr w:type="spellEnd"/>
      <w:r w:rsidRPr="0095470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3BF7" w:rsidRPr="00CC600A" w:rsidRDefault="009F3BF7" w:rsidP="001F1519">
      <w:pPr>
        <w:tabs>
          <w:tab w:val="left" w:pos="6463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F3BF7" w:rsidRPr="00A573B4" w:rsidRDefault="009F3BF7" w:rsidP="009F3BF7">
      <w:pPr>
        <w:spacing w:after="0" w:line="240" w:lineRule="auto"/>
        <w:ind w:left="360" w:hanging="360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Pr="00A573B4">
        <w:rPr>
          <w:rFonts w:ascii="Times New Roman" w:hAnsi="Times New Roman" w:cs="Times New Roman"/>
          <w:b/>
          <w:sz w:val="28"/>
          <w:szCs w:val="28"/>
          <w:lang w:val="uk-UA"/>
        </w:rPr>
        <w:t>Зайвий шар металу, який зрізують з поверхні заготовки являється:</w:t>
      </w:r>
    </w:p>
    <w:p w:rsidR="009F3BF7" w:rsidRPr="00A573B4" w:rsidRDefault="009F3BF7" w:rsidP="009F3BF7">
      <w:pPr>
        <w:pStyle w:val="a4"/>
        <w:ind w:hanging="11"/>
        <w:rPr>
          <w:rFonts w:ascii="Times New Roman" w:hAnsi="Times New Roman"/>
          <w:sz w:val="28"/>
          <w:szCs w:val="28"/>
          <w:lang w:val="uk-UA"/>
        </w:rPr>
      </w:pPr>
      <w:r w:rsidRPr="00A573B4">
        <w:rPr>
          <w:rFonts w:ascii="Times New Roman" w:hAnsi="Times New Roman"/>
          <w:sz w:val="28"/>
          <w:szCs w:val="28"/>
          <w:lang w:val="uk-UA"/>
        </w:rPr>
        <w:t>А. Розміром.</w:t>
      </w:r>
      <w:r w:rsidRPr="00A573B4">
        <w:rPr>
          <w:rFonts w:ascii="Times New Roman" w:hAnsi="Times New Roman"/>
          <w:sz w:val="28"/>
          <w:szCs w:val="28"/>
          <w:lang w:val="uk-UA"/>
        </w:rPr>
        <w:tab/>
      </w:r>
      <w:r w:rsidRPr="00A573B4">
        <w:rPr>
          <w:rFonts w:ascii="Times New Roman" w:hAnsi="Times New Roman"/>
          <w:sz w:val="28"/>
          <w:szCs w:val="28"/>
          <w:lang w:val="uk-UA"/>
        </w:rPr>
        <w:tab/>
      </w:r>
    </w:p>
    <w:p w:rsidR="009F3BF7" w:rsidRPr="00A573B4" w:rsidRDefault="009F3BF7" w:rsidP="009F3BF7">
      <w:pPr>
        <w:pStyle w:val="a4"/>
        <w:ind w:hanging="11"/>
        <w:rPr>
          <w:rFonts w:ascii="Times New Roman" w:hAnsi="Times New Roman"/>
          <w:sz w:val="28"/>
          <w:szCs w:val="28"/>
          <w:lang w:val="uk-UA"/>
        </w:rPr>
      </w:pPr>
      <w:r w:rsidRPr="00A573B4">
        <w:rPr>
          <w:rFonts w:ascii="Times New Roman" w:hAnsi="Times New Roman"/>
          <w:sz w:val="28"/>
          <w:szCs w:val="28"/>
          <w:lang w:val="uk-UA"/>
        </w:rPr>
        <w:t>Б. Шорсткістю.</w:t>
      </w:r>
      <w:r w:rsidRPr="00A573B4">
        <w:rPr>
          <w:rFonts w:ascii="Times New Roman" w:hAnsi="Times New Roman"/>
          <w:sz w:val="28"/>
          <w:szCs w:val="28"/>
          <w:lang w:val="uk-UA"/>
        </w:rPr>
        <w:tab/>
      </w:r>
      <w:r w:rsidRPr="00A573B4">
        <w:rPr>
          <w:rFonts w:ascii="Times New Roman" w:hAnsi="Times New Roman"/>
          <w:sz w:val="28"/>
          <w:szCs w:val="28"/>
          <w:lang w:val="uk-UA"/>
        </w:rPr>
        <w:tab/>
      </w:r>
    </w:p>
    <w:p w:rsidR="009F3BF7" w:rsidRDefault="009F3BF7" w:rsidP="009F3BF7">
      <w:pPr>
        <w:pStyle w:val="a4"/>
        <w:ind w:hanging="11"/>
        <w:rPr>
          <w:rFonts w:ascii="Times New Roman" w:hAnsi="Times New Roman"/>
          <w:b/>
          <w:sz w:val="28"/>
          <w:szCs w:val="28"/>
          <w:lang w:val="uk-UA"/>
        </w:rPr>
      </w:pPr>
      <w:r w:rsidRPr="00A573B4">
        <w:rPr>
          <w:rFonts w:ascii="Times New Roman" w:hAnsi="Times New Roman"/>
          <w:b/>
          <w:sz w:val="28"/>
          <w:szCs w:val="28"/>
          <w:lang w:val="uk-UA"/>
        </w:rPr>
        <w:t>В. Припуском.</w:t>
      </w:r>
    </w:p>
    <w:p w:rsidR="009F3BF7" w:rsidRPr="00A573B4" w:rsidRDefault="009F3BF7" w:rsidP="001F1519">
      <w:pPr>
        <w:pStyle w:val="a4"/>
        <w:spacing w:after="0"/>
        <w:ind w:hanging="360"/>
        <w:rPr>
          <w:rFonts w:ascii="Times New Roman" w:hAnsi="Times New Roman"/>
          <w:b/>
          <w:sz w:val="28"/>
          <w:szCs w:val="28"/>
          <w:lang w:val="uk-UA"/>
        </w:rPr>
      </w:pPr>
    </w:p>
    <w:p w:rsidR="009F3BF7" w:rsidRPr="00FE181B" w:rsidRDefault="009F3BF7" w:rsidP="001F1519">
      <w:pPr>
        <w:pStyle w:val="a4"/>
        <w:spacing w:after="0"/>
        <w:ind w:left="360" w:hanging="360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</w:t>
      </w:r>
      <w:r w:rsidRPr="002D1891">
        <w:rPr>
          <w:rFonts w:ascii="Times New Roman" w:hAnsi="Times New Roman"/>
          <w:b/>
          <w:sz w:val="28"/>
          <w:szCs w:val="28"/>
          <w:lang w:val="uk-UA"/>
        </w:rPr>
        <w:t>.</w:t>
      </w:r>
      <w:r w:rsidRPr="00FE181B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Яку операцію виконують перед </w:t>
      </w:r>
      <w:r w:rsidRPr="00DB474F">
        <w:rPr>
          <w:rFonts w:ascii="Times New Roman" w:eastAsia="Times New Roman" w:hAnsi="Times New Roman"/>
          <w:b/>
          <w:sz w:val="28"/>
          <w:szCs w:val="28"/>
          <w:lang w:val="uk-UA"/>
        </w:rPr>
        <w:t>свердлуванням?</w:t>
      </w:r>
    </w:p>
    <w:p w:rsidR="009F3BF7" w:rsidRDefault="009F3BF7" w:rsidP="001F15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А  </w:t>
      </w:r>
      <w:r w:rsidRPr="00926D2C">
        <w:rPr>
          <w:rFonts w:ascii="Times New Roman" w:eastAsia="Times New Roman" w:hAnsi="Times New Roman"/>
          <w:b/>
          <w:sz w:val="28"/>
          <w:szCs w:val="28"/>
          <w:lang w:val="uk-UA"/>
        </w:rPr>
        <w:t>Центрування.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ab/>
      </w:r>
    </w:p>
    <w:p w:rsidR="001F1519" w:rsidRDefault="009F3BF7" w:rsidP="009F3B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Розсвердлування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3BF7" w:rsidRDefault="009F3BF7" w:rsidP="001F15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 Торцева поверхня.</w:t>
      </w:r>
    </w:p>
    <w:p w:rsidR="001F1519" w:rsidRDefault="001F1519" w:rsidP="001F151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3BF7" w:rsidRPr="00CC600A" w:rsidRDefault="009F3BF7" w:rsidP="001F151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2D189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 допомогою чого</w:t>
      </w:r>
      <w:r w:rsidRPr="00CC600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встановлюють свердла в різцетримачах?</w:t>
      </w:r>
    </w:p>
    <w:p w:rsidR="009F3BF7" w:rsidRDefault="009F3BF7" w:rsidP="009F3BF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  Втулки.</w:t>
      </w:r>
    </w:p>
    <w:p w:rsidR="009F3BF7" w:rsidRDefault="009F3BF7" w:rsidP="009F3BF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Б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</w:t>
      </w:r>
      <w:r w:rsidRPr="00926D2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пецпристосуванн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я</w:t>
      </w:r>
      <w:proofErr w:type="spellEnd"/>
      <w:r w:rsidRPr="00CC600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9F3BF7" w:rsidRDefault="009F3BF7" w:rsidP="009F3BF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1891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E029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Планки.</w:t>
      </w:r>
    </w:p>
    <w:p w:rsidR="009F3BF7" w:rsidRDefault="009F3BF7" w:rsidP="009F3B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3BF7" w:rsidRDefault="009F3BF7" w:rsidP="009F3BF7">
      <w:pPr>
        <w:ind w:left="360" w:hanging="326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D92A2E">
        <w:rPr>
          <w:rFonts w:ascii="Times New Roman" w:hAnsi="Times New Roman" w:cs="Times New Roman"/>
          <w:b/>
          <w:sz w:val="28"/>
          <w:szCs w:val="28"/>
          <w:lang w:val="uk-UA"/>
        </w:rPr>
        <w:t>. Виліт різця з різцетримача повинен бути:</w:t>
      </w:r>
    </w:p>
    <w:p w:rsidR="009F3BF7" w:rsidRPr="00D35E6A" w:rsidRDefault="009F3BF7" w:rsidP="009F3BF7">
      <w:pPr>
        <w:spacing w:after="0"/>
        <w:ind w:left="360" w:firstLine="34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2A2E">
        <w:rPr>
          <w:rFonts w:ascii="Times New Roman" w:hAnsi="Times New Roman"/>
          <w:sz w:val="28"/>
          <w:szCs w:val="28"/>
          <w:lang w:val="uk-UA"/>
        </w:rPr>
        <w:t>А 2 висоти державки різця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F1519" w:rsidRDefault="009F3BF7" w:rsidP="001F1519">
      <w:pPr>
        <w:pStyle w:val="a4"/>
        <w:ind w:hanging="11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Б  </w:t>
      </w:r>
      <w:r w:rsidRPr="00D92A2E">
        <w:rPr>
          <w:rFonts w:ascii="Times New Roman" w:hAnsi="Times New Roman"/>
          <w:b/>
          <w:sz w:val="28"/>
          <w:szCs w:val="28"/>
          <w:lang w:val="uk-UA"/>
        </w:rPr>
        <w:t>1,5 висоти державки різця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9F3BF7" w:rsidRPr="001F1519" w:rsidRDefault="009F3BF7" w:rsidP="001F1519">
      <w:pPr>
        <w:pStyle w:val="a4"/>
        <w:ind w:hanging="11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 </w:t>
      </w:r>
      <w:r w:rsidRPr="00D92A2E">
        <w:rPr>
          <w:rFonts w:ascii="Times New Roman" w:hAnsi="Times New Roman" w:cs="Times New Roman"/>
          <w:sz w:val="28"/>
          <w:szCs w:val="28"/>
          <w:lang w:val="uk-UA"/>
        </w:rPr>
        <w:t>1,2 висоти державки різця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3BF7" w:rsidRDefault="009F3BF7" w:rsidP="009F3B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3BF7" w:rsidRPr="00A573B4" w:rsidRDefault="009F3BF7" w:rsidP="009F3BF7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8. </w:t>
      </w:r>
      <w:r w:rsidRPr="00CC600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Яке пристосування використовуються для кріплення центрувальних </w:t>
      </w:r>
      <w:proofErr w:type="spellStart"/>
      <w:r w:rsidRPr="00CC600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свердл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</w:p>
    <w:p w:rsidR="009F3BF7" w:rsidRDefault="009F3BF7" w:rsidP="009F3BF7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  </w:t>
      </w:r>
      <w:r w:rsidRPr="002663E3">
        <w:rPr>
          <w:rFonts w:ascii="Times New Roman" w:eastAsia="Times New Roman" w:hAnsi="Times New Roman" w:cs="Times New Roman"/>
          <w:sz w:val="28"/>
          <w:szCs w:val="28"/>
          <w:lang w:val="uk-UA"/>
        </w:rPr>
        <w:t>Спеціальні.</w:t>
      </w:r>
    </w:p>
    <w:p w:rsidR="009F3BF7" w:rsidRPr="002663E3" w:rsidRDefault="009F3BF7" w:rsidP="009F3BF7">
      <w:pPr>
        <w:shd w:val="clear" w:color="auto" w:fill="FFFFFF"/>
        <w:spacing w:after="0" w:line="240" w:lineRule="auto"/>
        <w:ind w:left="284" w:firstLine="425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Піноль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задньої бабки</w:t>
      </w:r>
      <w:r w:rsidRPr="00CC600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9F3BF7" w:rsidRPr="00CC600A" w:rsidRDefault="009F3BF7" w:rsidP="009F3BF7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 </w:t>
      </w:r>
      <w:r w:rsidRPr="00CC600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Свердлувальн</w:t>
      </w:r>
      <w:r w:rsidRPr="002663E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ий патрон, спеціальні оправки</w:t>
      </w:r>
      <w:r w:rsidRPr="00CC600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9F3BF7" w:rsidRDefault="009F3BF7" w:rsidP="009F3BF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9F3BF7" w:rsidRDefault="009F3BF7" w:rsidP="009F3BF7">
      <w:pPr>
        <w:tabs>
          <w:tab w:val="left" w:pos="5224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2663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Які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к</w:t>
      </w:r>
      <w:r w:rsidRPr="002663E3">
        <w:rPr>
          <w:rFonts w:ascii="Times New Roman" w:hAnsi="Times New Roman"/>
          <w:b/>
          <w:color w:val="000000"/>
          <w:sz w:val="28"/>
          <w:szCs w:val="28"/>
          <w:lang w:val="uk-UA"/>
        </w:rPr>
        <w:t>онуси Морзе, мають номери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.</w:t>
      </w:r>
    </w:p>
    <w:p w:rsidR="009F3BF7" w:rsidRDefault="009F3BF7" w:rsidP="009F3BF7">
      <w:pPr>
        <w:tabs>
          <w:tab w:val="left" w:pos="5224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 </w:t>
      </w:r>
      <w:r w:rsidRPr="002663E3">
        <w:rPr>
          <w:rFonts w:ascii="Times New Roman" w:hAnsi="Times New Roman"/>
          <w:b/>
          <w:color w:val="000000"/>
          <w:sz w:val="28"/>
          <w:szCs w:val="28"/>
        </w:rPr>
        <w:t>0,</w:t>
      </w:r>
      <w:r>
        <w:rPr>
          <w:rFonts w:ascii="Times New Roman" w:hAnsi="Times New Roman"/>
          <w:b/>
          <w:color w:val="000000"/>
          <w:sz w:val="28"/>
          <w:szCs w:val="28"/>
        </w:rPr>
        <w:t>1, 2, 3, 4, 5, 6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ab/>
      </w:r>
    </w:p>
    <w:p w:rsidR="009F3BF7" w:rsidRDefault="009F3BF7" w:rsidP="009F3B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  </w:t>
      </w:r>
      <w:r w:rsidRPr="0095470C">
        <w:rPr>
          <w:rFonts w:ascii="Times New Roman" w:hAnsi="Times New Roman"/>
          <w:color w:val="000000"/>
          <w:sz w:val="28"/>
          <w:szCs w:val="28"/>
        </w:rPr>
        <w:t>1, 2, 3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ab/>
      </w:r>
    </w:p>
    <w:p w:rsidR="009F3BF7" w:rsidRDefault="009F3BF7" w:rsidP="009F3B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 </w:t>
      </w:r>
      <w:r w:rsidRPr="0095470C">
        <w:rPr>
          <w:rFonts w:ascii="Times New Roman" w:hAnsi="Times New Roman"/>
          <w:color w:val="000000"/>
          <w:sz w:val="28"/>
          <w:szCs w:val="28"/>
        </w:rPr>
        <w:t>0,1, 2, 3</w:t>
      </w:r>
      <w:r w:rsidRPr="0095470C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9F3BF7" w:rsidRPr="0095470C" w:rsidRDefault="009F3BF7" w:rsidP="009F3B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3BF7" w:rsidRPr="00A573B4" w:rsidRDefault="009F3BF7" w:rsidP="009F3BF7">
      <w:pPr>
        <w:spacing w:after="0"/>
        <w:ind w:left="360" w:hanging="326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10. </w:t>
      </w:r>
      <w:r w:rsidRPr="00A573B4">
        <w:rPr>
          <w:rFonts w:ascii="Times New Roman" w:hAnsi="Times New Roman" w:cs="Times New Roman"/>
          <w:b/>
          <w:sz w:val="28"/>
          <w:szCs w:val="28"/>
          <w:lang w:val="uk-UA"/>
        </w:rPr>
        <w:t>Назвіть сплав у складі якого до 2,14% складає вуглець?</w:t>
      </w:r>
    </w:p>
    <w:p w:rsidR="009F3BF7" w:rsidRDefault="009F3BF7" w:rsidP="009F3BF7">
      <w:pPr>
        <w:spacing w:after="0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  </w:t>
      </w:r>
      <w:r w:rsidRPr="00A573B4">
        <w:rPr>
          <w:rFonts w:ascii="Times New Roman" w:hAnsi="Times New Roman" w:cs="Times New Roman"/>
          <w:sz w:val="28"/>
          <w:szCs w:val="28"/>
          <w:lang w:val="uk-UA"/>
        </w:rPr>
        <w:t>Чавун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573B4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F3BF7" w:rsidRDefault="009F3BF7" w:rsidP="009F3BF7">
      <w:pPr>
        <w:spacing w:after="0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Б  </w:t>
      </w:r>
      <w:r w:rsidRPr="00A573B4">
        <w:rPr>
          <w:rFonts w:ascii="Times New Roman" w:hAnsi="Times New Roman" w:cs="Times New Roman"/>
          <w:sz w:val="28"/>
          <w:szCs w:val="28"/>
          <w:lang w:val="uk-UA"/>
        </w:rPr>
        <w:t>Алюміній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3BF7" w:rsidRPr="00A573B4" w:rsidRDefault="009F3BF7" w:rsidP="009F3BF7">
      <w:pPr>
        <w:spacing w:after="0"/>
        <w:ind w:left="284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 </w:t>
      </w:r>
      <w:r w:rsidRPr="00A573B4">
        <w:rPr>
          <w:rFonts w:ascii="Times New Roman" w:hAnsi="Times New Roman" w:cs="Times New Roman"/>
          <w:b/>
          <w:sz w:val="28"/>
          <w:szCs w:val="28"/>
          <w:lang w:val="uk-UA"/>
        </w:rPr>
        <w:t>Сталь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F3BF7" w:rsidRDefault="009F3BF7" w:rsidP="009F3BF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9F3BF7" w:rsidRDefault="009F3BF7" w:rsidP="009F3BF7">
      <w:pPr>
        <w:tabs>
          <w:tab w:val="left" w:pos="2009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11</w:t>
      </w:r>
      <w:r w:rsidRPr="002663E3">
        <w:rPr>
          <w:rFonts w:ascii="Times New Roman" w:hAnsi="Times New Roman"/>
          <w:b/>
          <w:color w:val="000000"/>
          <w:sz w:val="28"/>
          <w:szCs w:val="28"/>
          <w:lang w:val="uk-UA"/>
        </w:rPr>
        <w:t>. Свердла призначені для свердлення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,яких отворів.</w:t>
      </w:r>
    </w:p>
    <w:p w:rsidR="009F3BF7" w:rsidRDefault="009F3BF7" w:rsidP="009F3BF7">
      <w:pPr>
        <w:tabs>
          <w:tab w:val="left" w:pos="20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  </w:t>
      </w:r>
      <w:r w:rsidRPr="0095470C">
        <w:rPr>
          <w:rFonts w:ascii="Times New Roman" w:hAnsi="Times New Roman"/>
          <w:color w:val="000000"/>
          <w:sz w:val="28"/>
          <w:szCs w:val="28"/>
          <w:lang w:val="uk-UA"/>
        </w:rPr>
        <w:t>Наскрізних.</w:t>
      </w:r>
    </w:p>
    <w:p w:rsidR="009F3BF7" w:rsidRPr="00D508F7" w:rsidRDefault="009F3BF7" w:rsidP="009F3BF7">
      <w:pPr>
        <w:tabs>
          <w:tab w:val="left" w:pos="2009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Наскрізних, </w:t>
      </w:r>
      <w:r w:rsidRPr="002663E3">
        <w:rPr>
          <w:rFonts w:ascii="Times New Roman" w:hAnsi="Times New Roman"/>
          <w:b/>
          <w:color w:val="000000"/>
          <w:sz w:val="28"/>
          <w:szCs w:val="28"/>
          <w:lang w:val="uk-UA"/>
        </w:rPr>
        <w:t>глухих отворів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.</w:t>
      </w:r>
    </w:p>
    <w:p w:rsidR="009F3BF7" w:rsidRDefault="004E5DD8" w:rsidP="009F3B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Напів</w:t>
      </w:r>
      <w:r w:rsidR="009F3BF7">
        <w:rPr>
          <w:rFonts w:ascii="Times New Roman" w:hAnsi="Times New Roman" w:cs="Times New Roman"/>
          <w:sz w:val="28"/>
          <w:szCs w:val="28"/>
          <w:lang w:val="uk-UA"/>
        </w:rPr>
        <w:t>глухих</w:t>
      </w:r>
      <w:proofErr w:type="spellEnd"/>
      <w:r w:rsidR="00E02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3BF7" w:rsidRPr="0095470C">
        <w:rPr>
          <w:rFonts w:ascii="Times New Roman" w:hAnsi="Times New Roman"/>
          <w:color w:val="000000"/>
          <w:sz w:val="28"/>
          <w:szCs w:val="28"/>
          <w:lang w:val="uk-UA"/>
        </w:rPr>
        <w:t>отворів.</w:t>
      </w:r>
    </w:p>
    <w:p w:rsidR="009F3BF7" w:rsidRDefault="009F3BF7" w:rsidP="009F3BF7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9F3BF7" w:rsidRPr="00D92A2E" w:rsidRDefault="009F3BF7" w:rsidP="009F3BF7">
      <w:pPr>
        <w:ind w:left="317" w:hanging="317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2A2E">
        <w:rPr>
          <w:rFonts w:ascii="Times New Roman" w:hAnsi="Times New Roman" w:cs="Times New Roman"/>
          <w:b/>
          <w:sz w:val="28"/>
          <w:szCs w:val="28"/>
          <w:lang w:val="uk-UA"/>
        </w:rPr>
        <w:t>12. Різниця між найменшим і найбільшим граничними розмірами деталі називають…</w:t>
      </w:r>
    </w:p>
    <w:p w:rsidR="009F3BF7" w:rsidRDefault="009F3BF7" w:rsidP="009F3BF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 </w:t>
      </w:r>
      <w:r w:rsidRPr="00D92A2E">
        <w:rPr>
          <w:rFonts w:ascii="Times New Roman" w:hAnsi="Times New Roman" w:cs="Times New Roman"/>
          <w:sz w:val="28"/>
          <w:szCs w:val="28"/>
          <w:lang w:val="uk-UA"/>
        </w:rPr>
        <w:t>Дійсним розміром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3BF7" w:rsidRPr="00D92A2E" w:rsidRDefault="009F3BF7" w:rsidP="009F3BF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  </w:t>
      </w:r>
      <w:r w:rsidRPr="00D92A2E">
        <w:rPr>
          <w:rFonts w:ascii="Times New Roman" w:hAnsi="Times New Roman" w:cs="Times New Roman"/>
          <w:sz w:val="28"/>
          <w:szCs w:val="28"/>
          <w:lang w:val="uk-UA"/>
        </w:rPr>
        <w:t>Квалітетом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3BF7" w:rsidRPr="00D92A2E" w:rsidRDefault="009F3BF7" w:rsidP="009F3BF7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 </w:t>
      </w:r>
      <w:r w:rsidRPr="00D92A2E">
        <w:rPr>
          <w:rFonts w:ascii="Times New Roman" w:hAnsi="Times New Roman" w:cs="Times New Roman"/>
          <w:b/>
          <w:sz w:val="28"/>
          <w:szCs w:val="28"/>
          <w:lang w:val="uk-UA"/>
        </w:rPr>
        <w:t>Допуском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F3BF7" w:rsidRDefault="009F3BF7" w:rsidP="009F3BF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1519" w:rsidRPr="003C08AC" w:rsidRDefault="001F1519" w:rsidP="001F1519">
      <w:pPr>
        <w:tabs>
          <w:tab w:val="left" w:pos="155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3C08A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Критерії оцінювання до картки-завдання</w:t>
      </w:r>
    </w:p>
    <w:p w:rsidR="001F1519" w:rsidRPr="003C08AC" w:rsidRDefault="001F1519" w:rsidP="001F1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08AC">
        <w:rPr>
          <w:rFonts w:ascii="Times New Roman" w:eastAsia="Times New Roman" w:hAnsi="Times New Roman" w:cs="Times New Roman"/>
          <w:sz w:val="28"/>
          <w:szCs w:val="28"/>
          <w:lang w:val="uk-UA"/>
        </w:rPr>
        <w:t>За вірну відповідь на кожне запитання - 1 бал. Всього за вірну відповідь на всі запитання 12 балів.</w:t>
      </w:r>
    </w:p>
    <w:p w:rsidR="00881974" w:rsidRDefault="00881974" w:rsidP="0088197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</w:p>
    <w:p w:rsidR="009F3BF7" w:rsidRPr="009F3BF7" w:rsidRDefault="009F3BF7" w:rsidP="008819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1974" w:rsidRPr="00514100" w:rsidRDefault="00881974" w:rsidP="00881974">
      <w:pPr>
        <w:tabs>
          <w:tab w:val="left" w:pos="595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C625A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ДОДАТОК 3</w:t>
      </w:r>
    </w:p>
    <w:p w:rsidR="00881974" w:rsidRPr="00514100" w:rsidRDefault="00881974" w:rsidP="00881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81974" w:rsidRPr="003C08AC" w:rsidRDefault="00881974" w:rsidP="00881974">
      <w:pPr>
        <w:shd w:val="clear" w:color="auto" w:fill="FABF8F" w:themeFill="accent6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/>
        </w:rPr>
      </w:pPr>
      <w:r w:rsidRPr="003C08A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/>
        </w:rPr>
        <w:t>ПИТАННЯ</w:t>
      </w:r>
    </w:p>
    <w:p w:rsidR="00881974" w:rsidRPr="003C08AC" w:rsidRDefault="00881974" w:rsidP="00881974">
      <w:pPr>
        <w:shd w:val="clear" w:color="auto" w:fill="FABF8F" w:themeFill="accent6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/>
        </w:rPr>
      </w:pPr>
      <w:r w:rsidRPr="003C08A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/>
        </w:rPr>
        <w:t>ДЛЯ ФРОНТАЛЬНОГО ОПИТУВАННЯ УЧНІВ ПІД ЧАС</w:t>
      </w:r>
    </w:p>
    <w:p w:rsidR="00881974" w:rsidRPr="003C08AC" w:rsidRDefault="00881974" w:rsidP="00881974">
      <w:pPr>
        <w:shd w:val="clear" w:color="auto" w:fill="FABF8F" w:themeFill="accent6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/>
        </w:rPr>
      </w:pPr>
      <w:r w:rsidRPr="003C08A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/>
        </w:rPr>
        <w:t>АКТУАЛІЗАЦІЇ ЗНАНЬ</w:t>
      </w:r>
    </w:p>
    <w:p w:rsidR="00881974" w:rsidRPr="00514100" w:rsidRDefault="00881974" w:rsidP="00881974">
      <w:pPr>
        <w:shd w:val="clear" w:color="auto" w:fill="FFFFFF"/>
        <w:spacing w:after="0" w:line="240" w:lineRule="auto"/>
        <w:ind w:left="284" w:hanging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81974" w:rsidRPr="00514100" w:rsidRDefault="00881974" w:rsidP="00881974">
      <w:pPr>
        <w:shd w:val="clear" w:color="auto" w:fill="FFFFFF"/>
        <w:spacing w:after="0" w:line="240" w:lineRule="auto"/>
        <w:ind w:left="284" w:hanging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1. Основний інструмент для свердлування отворів. </w:t>
      </w:r>
    </w:p>
    <w:p w:rsidR="00881974" w:rsidRPr="00514100" w:rsidRDefault="00881974" w:rsidP="001F1519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(Свердло).</w:t>
      </w:r>
    </w:p>
    <w:p w:rsidR="00881974" w:rsidRPr="00514100" w:rsidRDefault="00881974" w:rsidP="00881974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2. Що називається свердлуванням?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(Свердління </w:t>
      </w: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—</w:t>
      </w: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 основний технологічний спосіб утворення отворів у суцільному металі оброблюваної заготовки).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 xml:space="preserve">3. Яке застосовують пристосування для свердління </w:t>
      </w:r>
      <w:r w:rsidRPr="005141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центрового отвору, </w:t>
      </w: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свердлом і зенківкою з конічним хвостовиком?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(Втулка).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4. Як позначається на свердлах їх діаметр?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  <w:t>(Цифрою).</w:t>
      </w:r>
    </w:p>
    <w:p w:rsidR="00881974" w:rsidRPr="00514100" w:rsidRDefault="00881974" w:rsidP="00881974">
      <w:pPr>
        <w:tabs>
          <w:tab w:val="left" w:pos="6999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5. Чим контролюється діаметр отвору?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(ШЩ-І, ШЩ-ІІ).</w:t>
      </w:r>
    </w:p>
    <w:p w:rsidR="00881974" w:rsidRPr="00514100" w:rsidRDefault="00881974" w:rsidP="00881974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6. Куди встановлюються свердла на верстаті?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(В </w:t>
      </w:r>
      <w:proofErr w:type="spellStart"/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піноль</w:t>
      </w:r>
      <w:proofErr w:type="spellEnd"/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 задньої бабки).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7.</w:t>
      </w:r>
      <w:r w:rsidRPr="0051410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Назвіть інструмент для центрування і випадки центрування отворів.</w:t>
      </w:r>
    </w:p>
    <w:p w:rsidR="00881974" w:rsidRPr="00514100" w:rsidRDefault="00881974" w:rsidP="0088197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  <w:t>(</w:t>
      </w:r>
      <w:r w:rsidRPr="005141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Центрувальне свердло. Установка заготовки в центрах,</w:t>
      </w: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 свердлування отвору).</w:t>
      </w:r>
    </w:p>
    <w:p w:rsidR="00881974" w:rsidRPr="00514100" w:rsidRDefault="00881974" w:rsidP="00881974">
      <w:pPr>
        <w:spacing w:after="0" w:line="24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8. Яку операцію виконують перед свердлуванням?</w:t>
      </w:r>
    </w:p>
    <w:p w:rsidR="00881974" w:rsidRPr="00514100" w:rsidRDefault="00881974" w:rsidP="00881974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(Центрування).</w:t>
      </w:r>
    </w:p>
    <w:p w:rsidR="00881974" w:rsidRPr="00514100" w:rsidRDefault="00881974" w:rsidP="00881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9. З чого складається центровий отвір.</w:t>
      </w:r>
    </w:p>
    <w:p w:rsidR="00881974" w:rsidRPr="00514100" w:rsidRDefault="00881974" w:rsidP="00881974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(З конічної та циліндричної частини).</w:t>
      </w:r>
    </w:p>
    <w:p w:rsidR="00881974" w:rsidRPr="00514100" w:rsidRDefault="00881974" w:rsidP="00881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10.</w:t>
      </w:r>
      <w:r w:rsidR="00E02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5141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Чим можна свердлити центровий отвір.</w:t>
      </w:r>
    </w:p>
    <w:p w:rsidR="00881974" w:rsidRPr="00514100" w:rsidRDefault="00881974" w:rsidP="00881974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(Свердлом і зенківкою).</w:t>
      </w:r>
    </w:p>
    <w:p w:rsidR="00881974" w:rsidRPr="00514100" w:rsidRDefault="00881974" w:rsidP="00881974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11. В якому випадку використовується </w:t>
      </w:r>
      <w:proofErr w:type="spellStart"/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центр-центровка</w:t>
      </w:r>
      <w:proofErr w:type="spellEnd"/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881974" w:rsidRPr="00514100" w:rsidRDefault="00881974" w:rsidP="00881974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(Для збільшення виробничої праці).</w:t>
      </w:r>
    </w:p>
    <w:p w:rsidR="00881974" w:rsidRPr="00514100" w:rsidRDefault="00881974" w:rsidP="00881974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12. Назвіть основні вимоги техніки безпеки при свердлуванні</w:t>
      </w:r>
      <w:r w:rsidRPr="005141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центровий отвір</w:t>
      </w:r>
      <w:r w:rsidRPr="005141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881974" w:rsidRPr="00514100" w:rsidRDefault="00881974" w:rsidP="008819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  <w:t>(</w:t>
      </w:r>
      <w:r w:rsidRPr="00514100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Установи та надійно закріпи заготовку; необхідно перевіряти кріплення центрувальних свердел в пристосуваннях; відведи ріжучий інструмент з зони різання на початку та в кінці роботи; роботу розпочинай плавним підведенням ріжучого інструмента</w:t>
      </w:r>
      <w:r w:rsidRPr="00514100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).</w:t>
      </w:r>
    </w:p>
    <w:p w:rsidR="00D9635B" w:rsidRDefault="00D9635B" w:rsidP="00F53FB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1F1519" w:rsidRDefault="001F1519" w:rsidP="00F53FB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F53FBA" w:rsidRDefault="00F53FBA" w:rsidP="00F53FB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bidi="en-US"/>
        </w:rPr>
      </w:pPr>
      <w:r w:rsidRPr="00DC385A">
        <w:rPr>
          <w:rFonts w:ascii="Times New Roman" w:eastAsia="Times New Roman" w:hAnsi="Times New Roman" w:cs="Times New Roman"/>
          <w:sz w:val="28"/>
          <w:szCs w:val="28"/>
          <w:highlight w:val="yellow"/>
          <w:lang w:val="uk-UA" w:bidi="en-US"/>
        </w:rPr>
        <w:t>ДОДАТОК 4</w:t>
      </w:r>
    </w:p>
    <w:p w:rsidR="00F53FBA" w:rsidRPr="00514100" w:rsidRDefault="00F53FBA" w:rsidP="00F53FB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bidi="en-US"/>
        </w:rPr>
      </w:pPr>
    </w:p>
    <w:tbl>
      <w:tblPr>
        <w:tblpPr w:leftFromText="180" w:rightFromText="180" w:vertAnchor="text" w:tblpX="-4981" w:tblpY="3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"/>
      </w:tblGrid>
      <w:tr w:rsidR="00F53FBA" w:rsidRPr="00514100" w:rsidTr="002A4C2C">
        <w:trPr>
          <w:trHeight w:val="234"/>
        </w:trPr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53FBA" w:rsidRPr="00514100" w:rsidRDefault="00F53FBA" w:rsidP="002A4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bidi="en-US"/>
              </w:rPr>
            </w:pPr>
          </w:p>
        </w:tc>
      </w:tr>
    </w:tbl>
    <w:p w:rsidR="00F53FBA" w:rsidRPr="0016605C" w:rsidRDefault="00F53FBA" w:rsidP="00F53FBA">
      <w:pPr>
        <w:shd w:val="clear" w:color="auto" w:fill="C2D69B" w:themeFill="accent3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bidi="en-US"/>
        </w:rPr>
      </w:pPr>
      <w:r w:rsidRPr="0016605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bidi="en-US"/>
        </w:rPr>
        <w:t>Інструкція</w:t>
      </w:r>
    </w:p>
    <w:p w:rsidR="00F53FBA" w:rsidRPr="0016605C" w:rsidRDefault="00F53FBA" w:rsidP="00F53FBA">
      <w:pPr>
        <w:shd w:val="clear" w:color="auto" w:fill="C2D69B" w:themeFill="accent3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00"/>
          <w:lang w:val="uk-UA" w:bidi="en-US"/>
        </w:rPr>
      </w:pPr>
      <w:r w:rsidRPr="0016605C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C2D69B" w:themeFill="accent3" w:themeFillTint="99"/>
          <w:lang w:val="uk-UA" w:bidi="en-US"/>
        </w:rPr>
        <w:t xml:space="preserve">з безпеки праці </w:t>
      </w:r>
      <w:r w:rsidRPr="004E5DD8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C2D69B" w:themeFill="accent3" w:themeFillTint="99"/>
          <w:lang w:val="uk-UA" w:bidi="en-US"/>
        </w:rPr>
        <w:t>та безпеки</w:t>
      </w:r>
      <w:r w:rsidR="00E0298C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C2D69B" w:themeFill="accent3" w:themeFillTint="99"/>
          <w:lang w:val="uk-UA" w:bidi="en-US"/>
        </w:rPr>
        <w:t xml:space="preserve"> </w:t>
      </w:r>
      <w:r w:rsidRPr="004E5DD8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C2D69B" w:themeFill="accent3" w:themeFillTint="99"/>
          <w:lang w:val="uk-UA" w:bidi="en-US"/>
        </w:rPr>
        <w:t>життєдіяльності</w:t>
      </w:r>
      <w:r w:rsidRPr="0016605C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C2D69B" w:themeFill="accent3" w:themeFillTint="99"/>
          <w:lang w:val="uk-UA" w:bidi="en-US"/>
        </w:rPr>
        <w:t xml:space="preserve"> при роботі</w:t>
      </w:r>
    </w:p>
    <w:p w:rsidR="00F53FBA" w:rsidRPr="0016605C" w:rsidRDefault="00F53FBA" w:rsidP="00F53FBA">
      <w:pPr>
        <w:shd w:val="clear" w:color="auto" w:fill="C2D69B" w:themeFill="accent3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00"/>
          <w:lang w:val="uk-UA" w:bidi="en-US"/>
        </w:rPr>
      </w:pPr>
      <w:r w:rsidRPr="0016605C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C2D69B" w:themeFill="accent3" w:themeFillTint="99"/>
          <w:lang w:val="uk-UA" w:bidi="en-US"/>
        </w:rPr>
        <w:t>на токарних верстатах під</w:t>
      </w:r>
      <w:r w:rsidRPr="0016605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bidi="en-US"/>
        </w:rPr>
        <w:t xml:space="preserve"> час центрування отворів</w:t>
      </w:r>
    </w:p>
    <w:p w:rsidR="00F53FBA" w:rsidRPr="00514100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bidi="en-US"/>
        </w:rPr>
      </w:pPr>
    </w:p>
    <w:p w:rsidR="00F53FBA" w:rsidRPr="00514100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bidi="en-US"/>
        </w:rPr>
      </w:pPr>
      <w:r w:rsidRPr="0051410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Під час центрування отворів необхідно приділяти увагу техніці безпеки. Уважності і правильному виконанн</w:t>
      </w:r>
      <w:r w:rsidR="00250CD9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>ю</w:t>
      </w:r>
      <w:r w:rsidRPr="00514100">
        <w:rPr>
          <w:rFonts w:ascii="Times New Roman" w:eastAsia="Times New Roman" w:hAnsi="Times New Roman" w:cs="Times New Roman"/>
          <w:sz w:val="28"/>
          <w:szCs w:val="28"/>
          <w:lang w:val="uk-UA" w:bidi="en-US"/>
        </w:rPr>
        <w:t xml:space="preserve"> всіх рухів при виконанні трудових прийомів.</w:t>
      </w:r>
    </w:p>
    <w:p w:rsidR="00F53FBA" w:rsidRPr="00514100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uk-UA" w:bidi="en-US"/>
        </w:rPr>
      </w:pPr>
    </w:p>
    <w:p w:rsidR="00F53FBA" w:rsidRPr="00514100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bidi="en-US"/>
        </w:rPr>
      </w:pPr>
      <w:r w:rsidRPr="00514100">
        <w:rPr>
          <w:rFonts w:ascii="Times New Roman" w:eastAsia="Times New Roman" w:hAnsi="Times New Roman" w:cs="Times New Roman"/>
          <w:b/>
          <w:i/>
          <w:sz w:val="28"/>
          <w:szCs w:val="28"/>
          <w:lang w:val="uk-UA" w:bidi="en-US"/>
        </w:rPr>
        <w:t>На початку роботи: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Надінь і приведи в порядок спецодяг.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* Застібни обшлаги рукавів на всі </w:t>
            </w:r>
            <w:r w:rsidR="00250CD9"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ґудзики</w:t>
            </w: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, не зав</w:t>
            </w: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’</w:t>
            </w:r>
            <w:proofErr w:type="spellStart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язуй</w:t>
            </w:r>
            <w:proofErr w:type="spellEnd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 їх тасьмою.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Заховай волосся під головний убір.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Надінь окуляри.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lastRenderedPageBreak/>
              <w:t>* Перевірити наявність та кріплення захисних огорож, заземлення корпусу верстата.</w:t>
            </w:r>
          </w:p>
        </w:tc>
        <w:tc>
          <w:tcPr>
            <w:tcW w:w="478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lastRenderedPageBreak/>
              <w:t>* Перевірити справність пристосувань, інструмента та розклади його згідно НОП.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* Ввімкни верстат та перевірити його на холостому ходу, перевірити кнопки </w:t>
            </w:r>
            <w:r w:rsidRPr="0051410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bidi="en-US"/>
              </w:rPr>
              <w:t>ПУСК, СТОП.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lastRenderedPageBreak/>
              <w:t>* Отримай завдання, вивчи технічну документацію.</w:t>
            </w:r>
          </w:p>
        </w:tc>
      </w:tr>
    </w:tbl>
    <w:p w:rsidR="00F53FBA" w:rsidRPr="00514100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bidi="en-US"/>
        </w:rPr>
      </w:pPr>
      <w:r w:rsidRPr="00514100">
        <w:rPr>
          <w:rFonts w:ascii="Times New Roman" w:eastAsia="Times New Roman" w:hAnsi="Times New Roman" w:cs="Times New Roman"/>
          <w:b/>
          <w:i/>
          <w:sz w:val="28"/>
          <w:szCs w:val="28"/>
          <w:lang w:val="uk-UA" w:bidi="en-US"/>
        </w:rPr>
        <w:lastRenderedPageBreak/>
        <w:t>Під час роботи: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Виконуй завдання доручене майстром.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Установи та надійно закріпи заготовку.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Знімай заготовку тільки при повній зупинці верстата.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Необхідно перевіряти кріплення центрувальних свердел в пристосуваннях.</w:t>
            </w:r>
          </w:p>
        </w:tc>
        <w:tc>
          <w:tcPr>
            <w:tcW w:w="478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Відведи ріжучий інструмент з зони різання на початку та в кінці роботи.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Роботу розпочинай плавним підведенням ріжучого інструмента.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Підтримуй робоче місце в чистоті.</w:t>
            </w:r>
          </w:p>
        </w:tc>
      </w:tr>
    </w:tbl>
    <w:p w:rsidR="00F53FBA" w:rsidRPr="00514100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bidi="en-US"/>
        </w:rPr>
      </w:pPr>
      <w:r w:rsidRPr="00514100">
        <w:rPr>
          <w:rFonts w:ascii="Times New Roman" w:eastAsia="Times New Roman" w:hAnsi="Times New Roman" w:cs="Times New Roman"/>
          <w:b/>
          <w:i/>
          <w:sz w:val="28"/>
          <w:szCs w:val="28"/>
          <w:lang w:val="uk-UA" w:bidi="en-US"/>
        </w:rPr>
        <w:t>Щоб запобігти травматизму,</w:t>
      </w:r>
    </w:p>
    <w:p w:rsidR="00F53FBA" w:rsidRPr="00514100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bidi="en-US"/>
        </w:rPr>
      </w:pPr>
      <w:r w:rsidRPr="00514100">
        <w:rPr>
          <w:rFonts w:ascii="Times New Roman" w:eastAsia="Times New Roman" w:hAnsi="Times New Roman" w:cs="Times New Roman"/>
          <w:b/>
          <w:i/>
          <w:sz w:val="28"/>
          <w:szCs w:val="28"/>
          <w:lang w:val="uk-UA" w:bidi="en-US"/>
        </w:rPr>
        <w:t>Під час роботи заборонено: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Працювати несправним інструментом.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Не користуватися пристосуваннями що мають поломки чи пошкоджені.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Нахиляти голову близько до зони різання.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Спиратися на верстат, класти інструменти і заготовки на верстат.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Робити виміри, змащувати, охолоджувати інструмент чи деталі ганчіркою.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Зупиняти верстат руками та відлучатися під час роботи, розмовляти.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* Проводити зачистку деталей </w:t>
            </w:r>
            <w:proofErr w:type="spellStart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терпухом</w:t>
            </w:r>
            <w:proofErr w:type="spellEnd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 без запобіжного кільця на ручці.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* Правильно користуйся напилками, робота ними можлива тільки після повного виключення верстата і в разі тільки необхідності при знятті </w:t>
            </w:r>
            <w:proofErr w:type="spellStart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заусениць</w:t>
            </w:r>
            <w:proofErr w:type="spellEnd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Здувати стружку з верстата, прибирати рукою – користуйся гачком, або щіткою.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Працювати без спеціального пристрою при збільшеній довжині заготовки.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* При користуванні </w:t>
            </w:r>
            <w:proofErr w:type="spellStart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пінолю</w:t>
            </w:r>
            <w:proofErr w:type="spellEnd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 слідкувати за справністю задньої </w:t>
            </w: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lastRenderedPageBreak/>
              <w:t>бабки.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Не допускати роботи поломаними центрувальними свердлами або зношеними, не перевіряти якість центрувального отвору руками.</w:t>
            </w:r>
          </w:p>
        </w:tc>
        <w:tc>
          <w:tcPr>
            <w:tcW w:w="478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lastRenderedPageBreak/>
              <w:t>* Слідкувати за правильністю встановлення режимів різання – обертів.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Підтримувати і ловити рукою готові деталі.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Працювати без зацентрування під час свердління.</w:t>
            </w:r>
          </w:p>
          <w:p w:rsidR="00F53FBA" w:rsidRPr="00514100" w:rsidRDefault="00F53FBA" w:rsidP="002A4C2C">
            <w:pPr>
              <w:spacing w:after="0" w:line="240" w:lineRule="auto"/>
              <w:ind w:firstLine="35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* Необхідно слідкувати за рухом деталі, </w:t>
            </w:r>
            <w:r w:rsidR="00250CD9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переміщенню центрувальних </w:t>
            </w:r>
            <w:proofErr w:type="spellStart"/>
            <w:r w:rsidR="00250CD9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сверд</w:t>
            </w: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л</w:t>
            </w:r>
            <w:proofErr w:type="spellEnd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, різним змінам при центруванні.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Отвір при обробці не повинен зміщуватися від вісі заготовки, та як це може привести до поломок центрувального свердла та інших нештатних ситуацій.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Особливу увагу приділяти використанню різних охолоджуючих рідин в залежності від матеріалу заготовки.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Особливу увагу приділяти використанню механічної подачі з використанням з’єднуючого замка між задньою бабкою та супортом.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При користуванні додатковими пристроями для кріплення центрувальних свердел перевіряти на справність.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* Приділяти увагу при використанні пристосування центр – </w:t>
            </w:r>
            <w:proofErr w:type="spellStart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центровка</w:t>
            </w:r>
            <w:proofErr w:type="spellEnd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lastRenderedPageBreak/>
              <w:t xml:space="preserve">* Правильно підготовлювати </w:t>
            </w:r>
            <w:r w:rsidR="00250CD9"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торцеву</w:t>
            </w: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 поверхню заготовки під центрування отворів.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Під час виникнення нештатних ситуацій виключати верстат.</w:t>
            </w:r>
          </w:p>
        </w:tc>
      </w:tr>
    </w:tbl>
    <w:p w:rsidR="00F53FBA" w:rsidRPr="00514100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bidi="en-US"/>
        </w:rPr>
      </w:pPr>
      <w:r w:rsidRPr="00514100">
        <w:rPr>
          <w:rFonts w:ascii="Times New Roman" w:eastAsia="Times New Roman" w:hAnsi="Times New Roman" w:cs="Times New Roman"/>
          <w:b/>
          <w:i/>
          <w:sz w:val="28"/>
          <w:szCs w:val="28"/>
          <w:lang w:val="uk-UA" w:bidi="en-US"/>
        </w:rPr>
        <w:lastRenderedPageBreak/>
        <w:t>Після закінчення роботи: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Вимкни двигун.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Перед здачею продукції ретельно витри її ганчіркою.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Здай ріжучий, вимірювальний інструмент та окуляри черговому.</w:t>
            </w:r>
          </w:p>
        </w:tc>
        <w:tc>
          <w:tcPr>
            <w:tcW w:w="478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Прибрати, старанно витри, змасти верстат та пристосування.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Здай майстру своє робоче місце.</w:t>
            </w:r>
          </w:p>
          <w:p w:rsidR="00F53FBA" w:rsidRPr="00514100" w:rsidRDefault="00F53FBA" w:rsidP="002A4C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Помити руки з милом теплою водою.</w:t>
            </w:r>
          </w:p>
          <w:p w:rsidR="00F53FBA" w:rsidRPr="00514100" w:rsidRDefault="00F53FBA" w:rsidP="002A4C2C">
            <w:pPr>
              <w:spacing w:after="0" w:line="240" w:lineRule="auto"/>
              <w:ind w:left="-4501" w:firstLine="4501"/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* Склади спецодяг.</w:t>
            </w:r>
          </w:p>
        </w:tc>
      </w:tr>
    </w:tbl>
    <w:p w:rsidR="00A52B94" w:rsidRDefault="00A52B94" w:rsidP="00F53FBA">
      <w:pPr>
        <w:jc w:val="right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F53FBA" w:rsidRPr="00843D3C" w:rsidRDefault="001030AE" w:rsidP="00F53F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ДОДАТОК 5</w:t>
      </w:r>
    </w:p>
    <w:p w:rsidR="00F53FBA" w:rsidRPr="00E87A64" w:rsidRDefault="00F53FBA" w:rsidP="00F53FBA">
      <w:pPr>
        <w:shd w:val="clear" w:color="auto" w:fill="92D050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E87A6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Фрагменти електронної презентації для проведення вступного інструктажу</w:t>
      </w:r>
    </w:p>
    <w:p w:rsidR="00F53FBA" w:rsidRPr="00C551F4" w:rsidRDefault="00F53FBA" w:rsidP="00F53FB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C551F4">
        <w:rPr>
          <w:rFonts w:ascii="Times New Roman" w:hAnsi="Times New Roman" w:cs="Times New Roman"/>
          <w:sz w:val="28"/>
          <w:szCs w:val="28"/>
          <w:lang w:val="uk-UA"/>
        </w:rPr>
        <w:t>(створена майстром</w:t>
      </w:r>
      <w:r w:rsidR="00E02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51F4">
        <w:rPr>
          <w:rFonts w:ascii="Times New Roman" w:hAnsi="Times New Roman" w:cs="Times New Roman"/>
          <w:sz w:val="28"/>
          <w:szCs w:val="28"/>
          <w:lang w:val="uk-UA"/>
        </w:rPr>
        <w:t>виробничого</w:t>
      </w:r>
      <w:r w:rsidR="00E029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51F4">
        <w:rPr>
          <w:rFonts w:ascii="Times New Roman" w:hAnsi="Times New Roman" w:cs="Times New Roman"/>
          <w:sz w:val="28"/>
          <w:szCs w:val="28"/>
          <w:lang w:val="uk-UA"/>
        </w:rPr>
        <w:t>навчання)</w:t>
      </w:r>
    </w:p>
    <w:p w:rsidR="00BE53E1" w:rsidRDefault="00BE53E1" w:rsidP="00F53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3FBA" w:rsidRDefault="00F53FBA" w:rsidP="00F53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7A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Презентація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Pr="00E87A64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</w:p>
    <w:p w:rsidR="00BE53E1" w:rsidRPr="00545359" w:rsidRDefault="001C2AEA" w:rsidP="00BE53E1">
      <w:pPr>
        <w:spacing w:before="115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20" w:history="1"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https</w:t>
        </w:r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://</w:t>
        </w:r>
      </w:hyperlink>
      <w:hyperlink r:id="rId21" w:history="1"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drive</w:t>
        </w:r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.</w:t>
        </w:r>
        <w:proofErr w:type="spellStart"/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google</w:t>
        </w:r>
        <w:proofErr w:type="spellEnd"/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.</w:t>
        </w:r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com</w:t>
        </w:r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/</w:t>
        </w:r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file</w:t>
        </w:r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/</w:t>
        </w:r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d</w:t>
        </w:r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/15</w:t>
        </w:r>
        <w:proofErr w:type="spellStart"/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IbdLYEAqNq</w:t>
        </w:r>
        <w:proofErr w:type="spellEnd"/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6</w:t>
        </w:r>
        <w:proofErr w:type="spellStart"/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eVT</w:t>
        </w:r>
        <w:proofErr w:type="spellEnd"/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7</w:t>
        </w:r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UR</w:t>
        </w:r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040</w:t>
        </w:r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w</w:t>
        </w:r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6</w:t>
        </w:r>
        <w:proofErr w:type="spellStart"/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KuBL</w:t>
        </w:r>
        <w:proofErr w:type="spellEnd"/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0</w:t>
        </w:r>
        <w:proofErr w:type="spellStart"/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hIUn</w:t>
        </w:r>
        <w:proofErr w:type="spellEnd"/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/</w:t>
        </w:r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view</w:t>
        </w:r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?</w:t>
        </w:r>
        <w:proofErr w:type="spellStart"/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usp</w:t>
        </w:r>
        <w:proofErr w:type="spellEnd"/>
        <w:r w:rsidR="00BE53E1" w:rsidRPr="00BE53E1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uk-UA"/>
          </w:rPr>
          <w:t>=</w:t>
        </w:r>
        <w:r w:rsidR="00BE53E1" w:rsidRPr="00545359">
          <w:rPr>
            <w:rFonts w:ascii="Arial" w:eastAsia="+mn-ea" w:hAnsi="Arial" w:cs="Arial"/>
            <w:b/>
            <w:bCs/>
            <w:i/>
            <w:iCs/>
            <w:color w:val="0000FF"/>
            <w:kern w:val="24"/>
            <w:sz w:val="28"/>
            <w:szCs w:val="28"/>
            <w:u w:val="single"/>
            <w:lang w:val="en-US"/>
          </w:rPr>
          <w:t>sharing</w:t>
        </w:r>
      </w:hyperlink>
    </w:p>
    <w:p w:rsidR="00F53FBA" w:rsidRPr="00BE53E1" w:rsidRDefault="00D94D38" w:rsidP="00F53FBA">
      <w:pPr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276860</wp:posOffset>
            </wp:positionV>
            <wp:extent cx="1981200" cy="14859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276860</wp:posOffset>
            </wp:positionV>
            <wp:extent cx="1943100" cy="14573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276860</wp:posOffset>
            </wp:positionV>
            <wp:extent cx="2009775" cy="150495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53E1" w:rsidRDefault="00BE53E1" w:rsidP="00F53FB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E53E1" w:rsidRPr="00BE53E1" w:rsidRDefault="00BE53E1" w:rsidP="00F53FB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3FBA" w:rsidRPr="00BE53E1" w:rsidRDefault="00F53FBA" w:rsidP="00F53FB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E53E1" w:rsidRPr="00BE53E1" w:rsidRDefault="00D94D38" w:rsidP="00A52B9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314325</wp:posOffset>
            </wp:positionV>
            <wp:extent cx="1924050" cy="14478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1884045</wp:posOffset>
            </wp:positionH>
            <wp:positionV relativeFrom="paragraph">
              <wp:posOffset>285750</wp:posOffset>
            </wp:positionV>
            <wp:extent cx="1903095" cy="1428750"/>
            <wp:effectExtent l="1905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314325</wp:posOffset>
            </wp:positionV>
            <wp:extent cx="1924050" cy="144780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3FBA" w:rsidRDefault="00F53FBA" w:rsidP="00F53FBA">
      <w:pPr>
        <w:tabs>
          <w:tab w:val="left" w:pos="988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7A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Презентація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Pr="00E87A64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</w:p>
    <w:p w:rsidR="00A52B94" w:rsidRDefault="00A52B94" w:rsidP="00BE53E1">
      <w:pPr>
        <w:spacing w:after="0"/>
        <w:jc w:val="center"/>
        <w:rPr>
          <w:rFonts w:ascii="Arial" w:eastAsia="+mn-ea" w:hAnsi="Arial" w:cs="Arial"/>
          <w:b/>
          <w:bCs/>
          <w:color w:val="C00000"/>
          <w:kern w:val="24"/>
          <w:sz w:val="28"/>
          <w:szCs w:val="28"/>
          <w:lang w:val="uk-UA"/>
        </w:rPr>
      </w:pPr>
    </w:p>
    <w:p w:rsidR="00A52B94" w:rsidRDefault="00A52B94" w:rsidP="00BE53E1">
      <w:pPr>
        <w:spacing w:after="0"/>
        <w:jc w:val="center"/>
        <w:rPr>
          <w:rFonts w:ascii="Arial" w:eastAsia="+mn-ea" w:hAnsi="Arial" w:cs="Arial"/>
          <w:b/>
          <w:bCs/>
          <w:color w:val="C00000"/>
          <w:kern w:val="24"/>
          <w:sz w:val="28"/>
          <w:szCs w:val="28"/>
          <w:lang w:val="uk-UA"/>
        </w:rPr>
      </w:pPr>
    </w:p>
    <w:p w:rsidR="00A52B94" w:rsidRDefault="00A52B94" w:rsidP="00BE53E1">
      <w:pPr>
        <w:spacing w:after="0"/>
        <w:jc w:val="center"/>
        <w:rPr>
          <w:rFonts w:ascii="Arial" w:eastAsia="+mn-ea" w:hAnsi="Arial" w:cs="Arial"/>
          <w:b/>
          <w:bCs/>
          <w:color w:val="C00000"/>
          <w:kern w:val="24"/>
          <w:sz w:val="28"/>
          <w:szCs w:val="28"/>
          <w:lang w:val="uk-UA"/>
        </w:rPr>
      </w:pPr>
    </w:p>
    <w:p w:rsidR="00A52B94" w:rsidRDefault="00A52B94" w:rsidP="00A52B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7A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Презентація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№2</w:t>
      </w:r>
      <w:r w:rsidRPr="00E87A6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52B94" w:rsidRDefault="00A52B94" w:rsidP="00BE53E1">
      <w:pPr>
        <w:spacing w:after="0"/>
        <w:jc w:val="center"/>
        <w:rPr>
          <w:rFonts w:ascii="Arial" w:eastAsia="+mn-ea" w:hAnsi="Arial" w:cs="Arial"/>
          <w:b/>
          <w:bCs/>
          <w:color w:val="C00000"/>
          <w:kern w:val="24"/>
          <w:sz w:val="28"/>
          <w:szCs w:val="28"/>
          <w:lang w:val="uk-UA"/>
        </w:rPr>
      </w:pPr>
    </w:p>
    <w:p w:rsidR="008622A8" w:rsidRDefault="001030AE" w:rsidP="001030AE">
      <w:pPr>
        <w:tabs>
          <w:tab w:val="center" w:pos="4677"/>
          <w:tab w:val="left" w:pos="6862"/>
          <w:tab w:val="left" w:pos="7701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8622A8" w:rsidRDefault="008622A8" w:rsidP="001030AE">
      <w:pPr>
        <w:tabs>
          <w:tab w:val="center" w:pos="4677"/>
          <w:tab w:val="left" w:pos="6862"/>
          <w:tab w:val="left" w:pos="7701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22A8" w:rsidRDefault="008622A8" w:rsidP="001030AE">
      <w:pPr>
        <w:tabs>
          <w:tab w:val="center" w:pos="4677"/>
          <w:tab w:val="left" w:pos="6862"/>
          <w:tab w:val="left" w:pos="7701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22A8" w:rsidRDefault="008622A8" w:rsidP="001030AE">
      <w:pPr>
        <w:tabs>
          <w:tab w:val="center" w:pos="4677"/>
          <w:tab w:val="left" w:pos="6862"/>
          <w:tab w:val="left" w:pos="7701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78C2" w:rsidRDefault="007378C2" w:rsidP="008622A8">
      <w:pPr>
        <w:tabs>
          <w:tab w:val="center" w:pos="4677"/>
          <w:tab w:val="left" w:pos="6862"/>
          <w:tab w:val="left" w:pos="770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7A6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Презентація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№2</w:t>
      </w:r>
      <w:r w:rsidRPr="00E87A6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1030AE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1030A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ДОДАТОК 6</w:t>
      </w:r>
    </w:p>
    <w:p w:rsidR="00D94D38" w:rsidRDefault="00D94D38" w:rsidP="00BE53E1">
      <w:pPr>
        <w:spacing w:after="0"/>
        <w:jc w:val="center"/>
        <w:rPr>
          <w:rFonts w:ascii="Arial" w:eastAsia="+mn-ea" w:hAnsi="Arial" w:cs="Arial"/>
          <w:b/>
          <w:bCs/>
          <w:color w:val="C00000"/>
          <w:kern w:val="24"/>
          <w:sz w:val="28"/>
          <w:szCs w:val="28"/>
          <w:lang w:val="uk-UA"/>
        </w:rPr>
      </w:pPr>
    </w:p>
    <w:p w:rsidR="00BE53E1" w:rsidRPr="00BE53E1" w:rsidRDefault="001C2AEA" w:rsidP="00BE53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8" w:history="1"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https</w:t>
        </w:r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://</w:t>
        </w:r>
      </w:hyperlink>
      <w:hyperlink r:id="rId29" w:history="1"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drive</w:t>
        </w:r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.</w:t>
        </w:r>
        <w:proofErr w:type="spellStart"/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google</w:t>
        </w:r>
        <w:proofErr w:type="spellEnd"/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.</w:t>
        </w:r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com</w:t>
        </w:r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/</w:t>
        </w:r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file</w:t>
        </w:r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/</w:t>
        </w:r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d</w:t>
        </w:r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/10</w:t>
        </w:r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d</w:t>
        </w:r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2</w:t>
        </w:r>
        <w:proofErr w:type="spellStart"/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cxswlgV</w:t>
        </w:r>
        <w:proofErr w:type="spellEnd"/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-</w:t>
        </w:r>
        <w:proofErr w:type="spellStart"/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PZWboOzau</w:t>
        </w:r>
        <w:proofErr w:type="spellEnd"/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7</w:t>
        </w:r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At</w:t>
        </w:r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4</w:t>
        </w:r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n</w:t>
        </w:r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9</w:t>
        </w:r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VJY</w:t>
        </w:r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-</w:t>
        </w:r>
        <w:proofErr w:type="spellStart"/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sO</w:t>
        </w:r>
        <w:proofErr w:type="spellEnd"/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/</w:t>
        </w:r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view</w:t>
        </w:r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?</w:t>
        </w:r>
        <w:proofErr w:type="spellStart"/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usp</w:t>
        </w:r>
        <w:proofErr w:type="spellEnd"/>
        <w:r w:rsidR="00BE53E1" w:rsidRPr="00BE53E1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uk-UA"/>
          </w:rPr>
          <w:t>=</w:t>
        </w:r>
        <w:r w:rsidR="00BE53E1" w:rsidRPr="00DF36AB">
          <w:rPr>
            <w:rStyle w:val="ab"/>
            <w:rFonts w:ascii="Arial" w:eastAsia="+mn-ea" w:hAnsi="Arial" w:cs="Arial"/>
            <w:b/>
            <w:bCs/>
            <w:kern w:val="24"/>
            <w:sz w:val="28"/>
            <w:szCs w:val="28"/>
            <w:lang w:val="en-US"/>
          </w:rPr>
          <w:t>sharing</w:t>
        </w:r>
      </w:hyperlink>
    </w:p>
    <w:p w:rsidR="00BE53E1" w:rsidRPr="00E87A64" w:rsidRDefault="00D94D38" w:rsidP="00F53FBA">
      <w:pPr>
        <w:tabs>
          <w:tab w:val="left" w:pos="988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3888370</wp:posOffset>
            </wp:positionH>
            <wp:positionV relativeFrom="paragraph">
              <wp:posOffset>281244</wp:posOffset>
            </wp:positionV>
            <wp:extent cx="1971675" cy="14763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262255</wp:posOffset>
            </wp:positionV>
            <wp:extent cx="1914525" cy="1438275"/>
            <wp:effectExtent l="1905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259080</wp:posOffset>
            </wp:positionV>
            <wp:extent cx="1934845" cy="1447800"/>
            <wp:effectExtent l="19050" t="0" r="825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3FBA" w:rsidRDefault="00F53FBA" w:rsidP="00F53FBA">
      <w:pPr>
        <w:shd w:val="clear" w:color="auto" w:fill="FFFFFF" w:themeFill="background1"/>
        <w:spacing w:after="0" w:line="240" w:lineRule="auto"/>
        <w:ind w:right="-131"/>
        <w:rPr>
          <w:b/>
          <w:lang w:val="uk-UA"/>
        </w:rPr>
      </w:pPr>
    </w:p>
    <w:p w:rsidR="00F53FBA" w:rsidRPr="00514100" w:rsidRDefault="00F53FBA" w:rsidP="00F53FBA">
      <w:pPr>
        <w:rPr>
          <w:lang w:val="uk-UA"/>
        </w:rPr>
      </w:pPr>
    </w:p>
    <w:p w:rsidR="00F53FBA" w:rsidRPr="00514100" w:rsidRDefault="00F53FBA" w:rsidP="00F53FBA">
      <w:pPr>
        <w:rPr>
          <w:lang w:val="uk-UA"/>
        </w:rPr>
      </w:pPr>
    </w:p>
    <w:p w:rsidR="00F53FBA" w:rsidRPr="00514100" w:rsidRDefault="00F53FBA" w:rsidP="00F53FBA">
      <w:pPr>
        <w:rPr>
          <w:lang w:val="uk-UA"/>
        </w:rPr>
      </w:pPr>
    </w:p>
    <w:p w:rsidR="00F53FBA" w:rsidRDefault="00695A25" w:rsidP="00F53FBA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48ADC5FF" wp14:editId="4D91ADFD">
            <wp:simplePos x="0" y="0"/>
            <wp:positionH relativeFrom="column">
              <wp:posOffset>3918585</wp:posOffset>
            </wp:positionH>
            <wp:positionV relativeFrom="paragraph">
              <wp:posOffset>279400</wp:posOffset>
            </wp:positionV>
            <wp:extent cx="1943100" cy="14573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6A75295D" wp14:editId="2BC0C0D5">
            <wp:simplePos x="0" y="0"/>
            <wp:positionH relativeFrom="column">
              <wp:posOffset>1870710</wp:posOffset>
            </wp:positionH>
            <wp:positionV relativeFrom="paragraph">
              <wp:posOffset>246380</wp:posOffset>
            </wp:positionV>
            <wp:extent cx="1981200" cy="14859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CB28260" wp14:editId="07404BEF">
            <wp:simplePos x="0" y="0"/>
            <wp:positionH relativeFrom="column">
              <wp:posOffset>-57150</wp:posOffset>
            </wp:positionH>
            <wp:positionV relativeFrom="paragraph">
              <wp:posOffset>283845</wp:posOffset>
            </wp:positionV>
            <wp:extent cx="1933575" cy="14478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3FBA" w:rsidRDefault="00F53FBA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noProof/>
          <w:color w:val="FF0000"/>
          <w:sz w:val="32"/>
          <w:szCs w:val="32"/>
          <w:lang w:val="uk-UA" w:bidi="en-US"/>
        </w:rPr>
      </w:pPr>
      <w:r>
        <w:rPr>
          <w:lang w:val="uk-UA"/>
        </w:rPr>
        <w:tab/>
      </w:r>
    </w:p>
    <w:p w:rsidR="00F53FBA" w:rsidRDefault="00F53FBA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noProof/>
          <w:color w:val="FF0000"/>
          <w:sz w:val="32"/>
          <w:szCs w:val="32"/>
          <w:lang w:val="uk-UA" w:bidi="en-US"/>
        </w:rPr>
      </w:pPr>
    </w:p>
    <w:p w:rsidR="00F53FBA" w:rsidRDefault="00F53FBA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noProof/>
          <w:color w:val="FF0000"/>
          <w:sz w:val="32"/>
          <w:szCs w:val="32"/>
          <w:lang w:val="uk-UA" w:bidi="en-US"/>
        </w:rPr>
      </w:pPr>
    </w:p>
    <w:p w:rsidR="00F53FBA" w:rsidRDefault="00F53FBA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noProof/>
          <w:color w:val="FF0000"/>
          <w:sz w:val="32"/>
          <w:szCs w:val="32"/>
          <w:lang w:val="uk-UA" w:bidi="en-US"/>
        </w:rPr>
      </w:pPr>
    </w:p>
    <w:p w:rsidR="00A52B94" w:rsidRDefault="00A52B94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noProof/>
          <w:color w:val="FF0000"/>
          <w:sz w:val="32"/>
          <w:szCs w:val="32"/>
          <w:lang w:val="uk-UA" w:bidi="en-US"/>
        </w:rPr>
      </w:pPr>
    </w:p>
    <w:p w:rsidR="00A52B94" w:rsidRDefault="00A52B94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DF6A0F" w:rsidP="00DF6A0F">
      <w:pPr>
        <w:spacing w:after="0" w:line="240" w:lineRule="auto"/>
        <w:ind w:left="-1276" w:right="-2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-796390</wp:posOffset>
            </wp:positionH>
            <wp:positionV relativeFrom="paragraph">
              <wp:posOffset>-10996</wp:posOffset>
            </wp:positionV>
            <wp:extent cx="6790823" cy="9288379"/>
            <wp:effectExtent l="19050" t="0" r="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2095" t="13527" r="34457" b="1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23" cy="92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DF6A0F" w:rsidRDefault="00DF6A0F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8622A8" w:rsidRDefault="008622A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A52B94" w:rsidRDefault="00A52B94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</w:pPr>
    </w:p>
    <w:p w:rsidR="00F53FBA" w:rsidRDefault="00F53FBA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lang w:val="uk-UA" w:bidi="en-US"/>
        </w:rPr>
      </w:pPr>
      <w:r w:rsidRPr="00DC385A"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  <w:lastRenderedPageBreak/>
        <w:t>ДОДАТОК 8</w:t>
      </w:r>
    </w:p>
    <w:p w:rsidR="00D94D38" w:rsidRPr="00514100" w:rsidRDefault="00D94D38" w:rsidP="00F53FBA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8"/>
          <w:szCs w:val="28"/>
          <w:lang w:val="uk-UA" w:bidi="en-US"/>
        </w:rPr>
      </w:pPr>
    </w:p>
    <w:p w:rsidR="00F53FBA" w:rsidRPr="00514100" w:rsidRDefault="00F53FBA" w:rsidP="00F53FBA">
      <w:pPr>
        <w:keepNext/>
        <w:keepLines/>
        <w:shd w:val="clear" w:color="auto" w:fill="9BBB59" w:themeFill="accent3"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noProof/>
          <w:color w:val="C00000"/>
          <w:sz w:val="32"/>
          <w:szCs w:val="32"/>
          <w:lang w:val="uk-UA" w:bidi="en-US"/>
        </w:rPr>
      </w:pPr>
      <w:r w:rsidRPr="00514100">
        <w:rPr>
          <w:rFonts w:ascii="Times New Roman" w:eastAsiaTheme="majorEastAsia" w:hAnsi="Times New Roman" w:cs="Times New Roman"/>
          <w:b/>
          <w:bCs/>
          <w:noProof/>
          <w:color w:val="C00000"/>
          <w:sz w:val="32"/>
          <w:szCs w:val="32"/>
          <w:lang w:val="uk-UA" w:bidi="en-US"/>
        </w:rPr>
        <w:t>Види браку</w:t>
      </w:r>
    </w:p>
    <w:p w:rsidR="00F53FBA" w:rsidRPr="00514100" w:rsidRDefault="00F53FBA" w:rsidP="00F53FBA">
      <w:pPr>
        <w:keepNext/>
        <w:keepLines/>
        <w:shd w:val="clear" w:color="auto" w:fill="9BBB59" w:themeFill="accent3"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olor w:val="C00000"/>
          <w:sz w:val="32"/>
          <w:szCs w:val="32"/>
          <w:lang w:val="uk-UA" w:bidi="en-US"/>
        </w:rPr>
      </w:pPr>
      <w:r w:rsidRPr="00514100">
        <w:rPr>
          <w:rFonts w:ascii="Times New Roman" w:eastAsiaTheme="majorEastAsia" w:hAnsi="Times New Roman" w:cs="Times New Roman"/>
          <w:b/>
          <w:bCs/>
          <w:color w:val="C00000"/>
          <w:sz w:val="32"/>
          <w:szCs w:val="32"/>
          <w:lang w:val="uk-UA" w:bidi="en-US"/>
        </w:rPr>
        <w:t>при центруванні отворів</w:t>
      </w:r>
    </w:p>
    <w:p w:rsidR="00F53FBA" w:rsidRPr="00514100" w:rsidRDefault="00F53FBA" w:rsidP="00F53FB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 w:bidi="en-US"/>
        </w:rPr>
      </w:pPr>
    </w:p>
    <w:p w:rsidR="00D94D38" w:rsidRPr="004E5DD8" w:rsidRDefault="00BE53E1" w:rsidP="00A52B94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</w:pPr>
      <w:r w:rsidRPr="004E5DD8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>При</w:t>
      </w:r>
      <w:r w:rsidR="00E0298C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 xml:space="preserve"> </w:t>
      </w:r>
      <w:r w:rsidR="00F53FBA" w:rsidRPr="004E5DD8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>виконанні</w:t>
      </w:r>
      <w:r w:rsidR="004E5DD8" w:rsidRPr="004E5DD8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 xml:space="preserve"> процесу</w:t>
      </w:r>
      <w:r w:rsidR="000D11E1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 xml:space="preserve"> центрування отворів </w:t>
      </w:r>
      <w:r w:rsidR="00F53FBA" w:rsidRPr="004E5DD8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>можуть</w:t>
      </w:r>
    </w:p>
    <w:p w:rsidR="00F53FBA" w:rsidRPr="004E5DD8" w:rsidRDefault="004E5DD8" w:rsidP="00A52B94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</w:pPr>
      <w:r w:rsidRPr="004E5DD8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>з</w:t>
      </w:r>
      <w:r w:rsidR="00F53FBA" w:rsidRPr="004E5DD8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>устрічатися</w:t>
      </w:r>
      <w:r w:rsidR="00E0298C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 xml:space="preserve"> </w:t>
      </w:r>
      <w:proofErr w:type="spellStart"/>
      <w:r w:rsidR="00F53FBA" w:rsidRPr="004E5DD8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>різнівиди</w:t>
      </w:r>
      <w:proofErr w:type="spellEnd"/>
      <w:r w:rsidR="00F53FBA" w:rsidRPr="004E5DD8">
        <w:rPr>
          <w:rFonts w:ascii="Times New Roman" w:hAnsi="Times New Roman" w:cs="Times New Roman"/>
          <w:b/>
          <w:color w:val="002060"/>
          <w:sz w:val="32"/>
          <w:szCs w:val="32"/>
          <w:lang w:val="uk-UA" w:bidi="en-US"/>
        </w:rPr>
        <w:t xml:space="preserve"> браку, наприклад:</w:t>
      </w:r>
    </w:p>
    <w:p w:rsidR="00F53FBA" w:rsidRPr="00514100" w:rsidRDefault="00F53FBA" w:rsidP="00A52B94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bidi="en-US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4677"/>
        <w:gridCol w:w="4785"/>
      </w:tblGrid>
      <w:tr w:rsidR="00F53FBA" w:rsidRPr="00514100" w:rsidTr="002A4C2C">
        <w:tc>
          <w:tcPr>
            <w:tcW w:w="4677" w:type="dxa"/>
            <w:tcBorders>
              <w:top w:val="nil"/>
              <w:left w:val="nil"/>
              <w:bottom w:val="nil"/>
            </w:tcBorders>
            <w:shd w:val="clear" w:color="auto" w:fill="FABF8F" w:themeFill="accent6" w:themeFillTint="99"/>
          </w:tcPr>
          <w:p w:rsidR="00F53FBA" w:rsidRPr="00514100" w:rsidRDefault="00F53FBA" w:rsidP="00BE53E1">
            <w:pPr>
              <w:tabs>
                <w:tab w:val="left" w:pos="971"/>
                <w:tab w:val="left" w:pos="53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Причини</w:t>
            </w: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  <w:shd w:val="clear" w:color="auto" w:fill="FABF8F" w:themeFill="accent6" w:themeFillTint="99"/>
          </w:tcPr>
          <w:p w:rsidR="00F53FBA" w:rsidRPr="00514100" w:rsidRDefault="00F53FBA" w:rsidP="00BE53E1">
            <w:pPr>
              <w:tabs>
                <w:tab w:val="left" w:pos="971"/>
                <w:tab w:val="left" w:pos="53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Способи усунення</w:t>
            </w:r>
          </w:p>
        </w:tc>
      </w:tr>
    </w:tbl>
    <w:p w:rsidR="00F53FBA" w:rsidRPr="00514100" w:rsidRDefault="00F53FBA" w:rsidP="00F53FB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F53FBA" w:rsidRPr="00514100" w:rsidRDefault="00F53FBA" w:rsidP="00F53FBA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 w:bidi="en-US"/>
        </w:rPr>
      </w:pPr>
      <w:r w:rsidRPr="00514100">
        <w:rPr>
          <w:rFonts w:ascii="Times New Roman" w:hAnsi="Times New Roman" w:cs="Times New Roman"/>
          <w:b/>
          <w:color w:val="C00000"/>
          <w:sz w:val="28"/>
          <w:szCs w:val="28"/>
          <w:lang w:val="uk-UA" w:bidi="en-US"/>
        </w:rPr>
        <w:t xml:space="preserve">                   Центровий отвір може бути меншим або більшим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Центровий отвір може бути меншим або більшим тобто не відповідати стандартам або мати невідповідну форму</w:t>
            </w:r>
          </w:p>
          <w:p w:rsidR="00F53FBA" w:rsidRPr="00514100" w:rsidRDefault="00F53FBA" w:rsidP="002A4C2C">
            <w:pPr>
              <w:ind w:left="177"/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A4C2C">
            <w:pPr>
              <w:ind w:left="17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Отвір не буде відповідати дійсному тоді, коли свердло вже зношене і має менший діаметр ніж вказано на ньому,  тому завжди необхідно перед ро</w:t>
            </w:r>
            <w:r w:rsidR="00BE53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ботою перевірю</w:t>
            </w: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вати стан інструменту. </w:t>
            </w:r>
          </w:p>
          <w:p w:rsidR="00F53FBA" w:rsidRPr="00514100" w:rsidRDefault="00F53FBA" w:rsidP="002A4C2C">
            <w:pPr>
              <w:ind w:left="17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Якщо не виконано правильно підготовчу операцію підрізування торця </w:t>
            </w:r>
          </w:p>
        </w:tc>
      </w:tr>
    </w:tbl>
    <w:p w:rsidR="00F53FBA" w:rsidRPr="00514100" w:rsidRDefault="00F53FBA" w:rsidP="00F53FBA">
      <w:pPr>
        <w:spacing w:after="0" w:line="240" w:lineRule="auto"/>
        <w:ind w:left="-1276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hAnsi="Times New Roman" w:cs="Times New Roman"/>
          <w:b/>
          <w:color w:val="C00000"/>
          <w:sz w:val="28"/>
          <w:szCs w:val="28"/>
          <w:lang w:val="uk-UA" w:bidi="en-US"/>
        </w:rPr>
        <w:t xml:space="preserve">                                    Не співвісність </w:t>
      </w:r>
      <w:proofErr w:type="spellStart"/>
      <w:r w:rsidRPr="00514100">
        <w:rPr>
          <w:rFonts w:ascii="Times New Roman" w:hAnsi="Times New Roman" w:cs="Times New Roman"/>
          <w:b/>
          <w:color w:val="C00000"/>
          <w:sz w:val="28"/>
          <w:szCs w:val="28"/>
          <w:lang w:val="uk-UA" w:bidi="en-US"/>
        </w:rPr>
        <w:t>центровочного</w:t>
      </w:r>
      <w:proofErr w:type="spellEnd"/>
      <w:r w:rsidRPr="00514100">
        <w:rPr>
          <w:rFonts w:ascii="Times New Roman" w:hAnsi="Times New Roman" w:cs="Times New Roman"/>
          <w:b/>
          <w:color w:val="C00000"/>
          <w:sz w:val="28"/>
          <w:szCs w:val="28"/>
          <w:lang w:val="uk-UA" w:bidi="en-US"/>
        </w:rPr>
        <w:t xml:space="preserve"> свердла з ві</w:t>
      </w:r>
      <w:r w:rsidR="00C551F4">
        <w:rPr>
          <w:rFonts w:ascii="Times New Roman" w:hAnsi="Times New Roman" w:cs="Times New Roman"/>
          <w:b/>
          <w:color w:val="C00000"/>
          <w:sz w:val="28"/>
          <w:szCs w:val="28"/>
          <w:lang w:val="uk-UA" w:bidi="en-US"/>
        </w:rPr>
        <w:t>с</w:t>
      </w:r>
      <w:r w:rsidRPr="00514100">
        <w:rPr>
          <w:rFonts w:ascii="Times New Roman" w:hAnsi="Times New Roman" w:cs="Times New Roman"/>
          <w:b/>
          <w:color w:val="C00000"/>
          <w:sz w:val="28"/>
          <w:szCs w:val="28"/>
          <w:lang w:val="uk-UA" w:bidi="en-US"/>
        </w:rPr>
        <w:t>сю заготовки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Зацентрований отвір знаходиться не на одній вісі з </w:t>
            </w:r>
            <w:proofErr w:type="spellStart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вісю</w:t>
            </w:r>
            <w:proofErr w:type="spellEnd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заготовки</w:t>
            </w:r>
          </w:p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Якщо заготовка встановлена в пристосуванні неправильно (</w:t>
            </w:r>
            <w:proofErr w:type="spellStart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невивірена</w:t>
            </w:r>
            <w:proofErr w:type="spellEnd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то можливо що отвір буде знаходитися до вісі заготовки під кутом</w:t>
            </w:r>
          </w:p>
        </w:tc>
      </w:tr>
    </w:tbl>
    <w:p w:rsidR="00F53FBA" w:rsidRPr="00514100" w:rsidRDefault="00F53FBA" w:rsidP="00F53FBA">
      <w:pPr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514100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 xml:space="preserve">Не витримані параметри довжини </w:t>
      </w:r>
      <w:proofErr w:type="spellStart"/>
      <w:r w:rsidRPr="00514100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центровочного</w:t>
      </w:r>
      <w:r w:rsidRPr="0051410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отвору</w:t>
      </w:r>
      <w:proofErr w:type="spellEnd"/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Глибина отвору не відповідає розміру  </w:t>
            </w:r>
          </w:p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50CD9">
            <w:pPr>
              <w:ind w:left="3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свердлуванні </w:t>
            </w:r>
            <w:proofErr w:type="spellStart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центровочнихотворів</w:t>
            </w:r>
            <w:proofErr w:type="spellEnd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неуважно ставилися до контролю довжини отвору, так як при подальшому використанні центрового отвору </w:t>
            </w:r>
            <w:proofErr w:type="spellStart"/>
            <w:r w:rsidRPr="005141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обертового</w:t>
            </w:r>
            <w:proofErr w:type="spellEnd"/>
            <w:r w:rsidRPr="005141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центр</w:t>
            </w:r>
            <w:r w:rsidR="00250C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буде мати неповне </w:t>
            </w:r>
            <w:proofErr w:type="spellStart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співкасання</w:t>
            </w:r>
            <w:proofErr w:type="spellEnd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отвором, або якщо мала глибина отвору то можливо різні нештатні ситуації пов’язані з небезпекою в роботі.</w:t>
            </w:r>
          </w:p>
        </w:tc>
      </w:tr>
    </w:tbl>
    <w:p w:rsidR="00F53FBA" w:rsidRPr="00514100" w:rsidRDefault="00F53FBA" w:rsidP="00F53FB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hAnsi="Times New Roman" w:cs="Times New Roman"/>
          <w:b/>
          <w:color w:val="C00000"/>
          <w:sz w:val="28"/>
          <w:szCs w:val="28"/>
          <w:lang w:val="uk-UA" w:bidi="en-US"/>
        </w:rPr>
        <w:t>Заготовка при свердлуванні змінює колір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Заготовка при свердлуванні змінює колір</w:t>
            </w:r>
          </w:p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A4C2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Якщо неправильно вибрано режими різання та не використовується охолоджуюча рідина то виникає перегрів заготовки, що приводить до зміни кольору її </w:t>
            </w:r>
          </w:p>
        </w:tc>
      </w:tr>
    </w:tbl>
    <w:p w:rsidR="00F53FBA" w:rsidRPr="00514100" w:rsidRDefault="00F53FBA" w:rsidP="00F53FB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Отвір не відповідає даному кресленню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F53FBA" w:rsidRPr="00514100" w:rsidTr="002A4C2C">
        <w:trPr>
          <w:trHeight w:val="1183"/>
        </w:trPr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Отвір не буде відповідати дійсному тоді, коли свердло вже зношене і має менший діаметр ніж вказано на ньому</w:t>
            </w: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Завжди </w:t>
            </w: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необхідно перед роботою перевіря</w:t>
            </w: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 стан інструменту</w:t>
            </w:r>
          </w:p>
        </w:tc>
      </w:tr>
    </w:tbl>
    <w:p w:rsidR="00F53FBA" w:rsidRPr="00514100" w:rsidRDefault="00F53FBA" w:rsidP="00F53FB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 xml:space="preserve">      Не виконано правильно підрізування торця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Якщо не виконано правильно підготовчу операцію підрізування торця</w:t>
            </w:r>
          </w:p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Виставити правильно різець по центру, підібрати правильний режими різання, необхідно застосувати правильні пристосування</w:t>
            </w:r>
          </w:p>
        </w:tc>
      </w:tr>
    </w:tbl>
    <w:p w:rsidR="00F53FBA" w:rsidRPr="00514100" w:rsidRDefault="00F53FBA" w:rsidP="00F53FB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Не витримана шорсткість поверхні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Шорсткість отвору не відповідає заданій шорсткості на кресленні</w:t>
            </w: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Зношена ріжуча кромка, при неправильному виборі </w:t>
            </w:r>
            <w:proofErr w:type="spellStart"/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мастильно</w:t>
            </w:r>
            <w:r w:rsidR="003346E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proofErr w:type="spellEnd"/>
            <w:r w:rsidR="003346E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1410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охолоджуючої рідини та режимів різання</w:t>
            </w:r>
          </w:p>
        </w:tc>
      </w:tr>
    </w:tbl>
    <w:p w:rsidR="00F53FBA" w:rsidRPr="00514100" w:rsidRDefault="00F53FBA" w:rsidP="00F53FBA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Default="00F53FBA" w:rsidP="00F53FBA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14100">
        <w:rPr>
          <w:rFonts w:ascii="Times New Roman" w:eastAsia="Times New Roman" w:hAnsi="Times New Roman" w:cs="Times New Roman"/>
          <w:sz w:val="28"/>
          <w:szCs w:val="28"/>
          <w:lang w:val="uk-UA"/>
        </w:rPr>
        <w:t>Оминути брак можливо ліквідацією його причин: правильним вибором ріжучого інструменту, правильним вибором режимів різання, охолоджуючої рідини, уважності під час виконання процесу центрування отворів та суворе дотримування вимог охорони праці.</w:t>
      </w:r>
    </w:p>
    <w:p w:rsidR="00F53FBA" w:rsidRDefault="00F53FBA" w:rsidP="00F53FBA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514100" w:rsidRDefault="00F53FBA" w:rsidP="00F53FBA">
      <w:pPr>
        <w:spacing w:after="0" w:line="240" w:lineRule="auto"/>
        <w:rPr>
          <w:lang w:val="uk-UA" w:bidi="en-US"/>
        </w:rPr>
      </w:pPr>
    </w:p>
    <w:p w:rsidR="00F53FBA" w:rsidRDefault="00F53FBA" w:rsidP="00F53FBA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 w:bidi="en-US"/>
        </w:rPr>
      </w:pPr>
      <w:r w:rsidRPr="00DC385A">
        <w:rPr>
          <w:rFonts w:ascii="Times New Roman" w:hAnsi="Times New Roman" w:cs="Times New Roman"/>
          <w:noProof/>
          <w:sz w:val="28"/>
          <w:szCs w:val="28"/>
          <w:highlight w:val="yellow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-111981</wp:posOffset>
            </wp:positionH>
            <wp:positionV relativeFrom="paragraph">
              <wp:posOffset>183648</wp:posOffset>
            </wp:positionV>
            <wp:extent cx="1180214" cy="788948"/>
            <wp:effectExtent l="0" t="0" r="1270" b="0"/>
            <wp:wrapNone/>
            <wp:docPr id="15" name="Рисунок 0" descr="P101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366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14" cy="788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385A">
        <w:rPr>
          <w:rFonts w:ascii="Times New Roman" w:hAnsi="Times New Roman" w:cs="Times New Roman"/>
          <w:sz w:val="28"/>
          <w:szCs w:val="28"/>
          <w:highlight w:val="yellow"/>
          <w:lang w:val="uk-UA" w:bidi="en-US"/>
        </w:rPr>
        <w:t>ДОДАТОК 9</w:t>
      </w:r>
    </w:p>
    <w:p w:rsidR="00D94D38" w:rsidRPr="00514100" w:rsidRDefault="00D94D38" w:rsidP="00F53FBA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 w:bidi="en-US"/>
        </w:rPr>
      </w:pPr>
    </w:p>
    <w:p w:rsidR="00F53FBA" w:rsidRPr="00514100" w:rsidRDefault="00F53FBA" w:rsidP="00F53FBA">
      <w:pPr>
        <w:shd w:val="clear" w:color="auto" w:fill="99FF99"/>
        <w:tabs>
          <w:tab w:val="left" w:pos="5387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lang w:val="uk-UA" w:bidi="en-US"/>
        </w:rPr>
      </w:pPr>
      <w:r w:rsidRPr="00514100">
        <w:rPr>
          <w:rFonts w:ascii="Times New Roman" w:hAnsi="Times New Roman" w:cs="Times New Roman"/>
          <w:b/>
          <w:i/>
          <w:color w:val="C00000"/>
          <w:sz w:val="32"/>
          <w:szCs w:val="32"/>
          <w:lang w:val="uk-UA" w:bidi="en-US"/>
        </w:rPr>
        <w:t>Неполадки,</w:t>
      </w:r>
    </w:p>
    <w:p w:rsidR="00F53FBA" w:rsidRDefault="00F53FBA" w:rsidP="00F53FBA">
      <w:pPr>
        <w:shd w:val="clear" w:color="auto" w:fill="99FF99"/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lang w:val="uk-UA" w:bidi="en-US"/>
        </w:rPr>
      </w:pPr>
      <w:r w:rsidRPr="00514100">
        <w:rPr>
          <w:rFonts w:ascii="Times New Roman" w:hAnsi="Times New Roman" w:cs="Times New Roman"/>
          <w:b/>
          <w:i/>
          <w:color w:val="C00000"/>
          <w:sz w:val="32"/>
          <w:szCs w:val="32"/>
          <w:lang w:val="uk-UA" w:bidi="en-US"/>
        </w:rPr>
        <w:t xml:space="preserve">що виникають під час центрування </w:t>
      </w:r>
    </w:p>
    <w:p w:rsidR="00F53FBA" w:rsidRPr="0016605C" w:rsidRDefault="00F53FBA" w:rsidP="00F53FBA">
      <w:pPr>
        <w:shd w:val="clear" w:color="auto" w:fill="99FF99"/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lang w:val="uk-UA" w:bidi="en-US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lang w:val="uk-UA" w:bidi="en-US"/>
        </w:rPr>
        <w:t xml:space="preserve">торців </w:t>
      </w:r>
      <w:r w:rsidRPr="00514100">
        <w:rPr>
          <w:rFonts w:ascii="Times New Roman" w:hAnsi="Times New Roman" w:cs="Times New Roman"/>
          <w:b/>
          <w:i/>
          <w:color w:val="C00000"/>
          <w:sz w:val="32"/>
          <w:szCs w:val="32"/>
          <w:lang w:val="uk-UA" w:bidi="en-US"/>
        </w:rPr>
        <w:t>заготовок, та способи їх усунення</w:t>
      </w:r>
    </w:p>
    <w:p w:rsidR="00F53FBA" w:rsidRPr="00514100" w:rsidRDefault="00F53FBA" w:rsidP="00F53FBA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 w:bidi="en-US"/>
        </w:rPr>
      </w:pP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4677"/>
        <w:gridCol w:w="4785"/>
      </w:tblGrid>
      <w:tr w:rsidR="00F53FBA" w:rsidRPr="00514100" w:rsidTr="002A4C2C">
        <w:tc>
          <w:tcPr>
            <w:tcW w:w="4677" w:type="dxa"/>
            <w:tcBorders>
              <w:top w:val="nil"/>
              <w:left w:val="nil"/>
              <w:bottom w:val="nil"/>
            </w:tcBorders>
            <w:shd w:val="clear" w:color="auto" w:fill="CCC0D9" w:themeFill="accent4" w:themeFillTint="66"/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Причини</w:t>
            </w: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  <w:shd w:val="clear" w:color="auto" w:fill="CCC0D9" w:themeFill="accent4" w:themeFillTint="66"/>
          </w:tcPr>
          <w:p w:rsidR="00F53FBA" w:rsidRPr="00514100" w:rsidRDefault="00F53FBA" w:rsidP="002A4C2C">
            <w:pPr>
              <w:ind w:left="-1276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              Способи усунення</w:t>
            </w:r>
          </w:p>
        </w:tc>
      </w:tr>
    </w:tbl>
    <w:p w:rsidR="00F53FBA" w:rsidRPr="00514100" w:rsidRDefault="00F53FBA" w:rsidP="00F53FBA">
      <w:pPr>
        <w:spacing w:after="0"/>
        <w:ind w:left="-1276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 w:bidi="en-US"/>
        </w:rPr>
      </w:pPr>
    </w:p>
    <w:p w:rsidR="00F53FBA" w:rsidRPr="00514100" w:rsidRDefault="00F53FBA" w:rsidP="00F53FBA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  <w:t>Не витриманий кут конуса центрального отвору,</w:t>
      </w:r>
    </w:p>
    <w:p w:rsidR="00F53FBA" w:rsidRPr="00514100" w:rsidRDefault="00F53FBA" w:rsidP="00F53FBA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  <w:t xml:space="preserve">що призводить до прискореного спрацювання головки центру  </w:t>
      </w: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4677"/>
        <w:gridCol w:w="4785"/>
      </w:tblGrid>
      <w:tr w:rsidR="00F53FBA" w:rsidRPr="00514100" w:rsidTr="002A4C2C">
        <w:tc>
          <w:tcPr>
            <w:tcW w:w="4677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Неточність конуса центрувального свердла </w:t>
            </w: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Змінити центрувальне свердло</w:t>
            </w:r>
          </w:p>
        </w:tc>
      </w:tr>
    </w:tbl>
    <w:p w:rsidR="00F53FBA" w:rsidRPr="00514100" w:rsidRDefault="00F53FBA" w:rsidP="00F53FBA">
      <w:pPr>
        <w:spacing w:after="0"/>
        <w:ind w:left="-127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  <w:t xml:space="preserve">                  Поломка кінця центрувального свердла 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Немає циліндричної частини центрового отвору </w:t>
            </w: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Змінити центрувальне свердло</w:t>
            </w:r>
          </w:p>
        </w:tc>
      </w:tr>
    </w:tbl>
    <w:p w:rsidR="00F53FBA" w:rsidRPr="00514100" w:rsidRDefault="00F53FBA" w:rsidP="00F53FBA">
      <w:pPr>
        <w:spacing w:after="0"/>
        <w:ind w:left="-127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  <w:t xml:space="preserve">          Порушене змащення головки центру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Надто в</w:t>
            </w:r>
            <w:r w:rsidR="00BE53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елика або надто мала довжина </w:t>
            </w: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циліндричної частини центрового отвору               </w:t>
            </w: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A4C2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Виконувати центрування за граничною відміткою на центрувальному свердлі  або за упором</w:t>
            </w:r>
          </w:p>
        </w:tc>
      </w:tr>
    </w:tbl>
    <w:p w:rsidR="00F53FBA" w:rsidRPr="00514100" w:rsidRDefault="00F53FBA" w:rsidP="00F53FBA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  <w:t>Частина поверхні обточеного вала залишається не обробленою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53FBA" w:rsidRPr="00514100" w:rsidTr="002A4C2C">
        <w:trPr>
          <w:trHeight w:val="1359"/>
        </w:trPr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Вісь центрового отвору зміщена відносно   осі центрального свердла внаслідок зміщення або </w:t>
            </w:r>
            <w:proofErr w:type="spellStart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перекошення</w:t>
            </w:r>
            <w:proofErr w:type="spellEnd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заготовки в кулачках патрона</w:t>
            </w:r>
          </w:p>
          <w:p w:rsidR="00F53FBA" w:rsidRPr="00514100" w:rsidRDefault="00F53FBA" w:rsidP="002A4C2C">
            <w:pPr>
              <w:ind w:left="-127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отвору</w:t>
            </w: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Ретельно вивіряти кріплення заготовки в патроні</w:t>
            </w:r>
          </w:p>
        </w:tc>
      </w:tr>
    </w:tbl>
    <w:p w:rsidR="00F53FBA" w:rsidRPr="00514100" w:rsidRDefault="00F53FBA" w:rsidP="00F53FBA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  <w:t>Порушена надійність кріплення заготовки в центрах.</w:t>
      </w:r>
    </w:p>
    <w:p w:rsidR="00F53FBA" w:rsidRPr="00514100" w:rsidRDefault="00F53FBA" w:rsidP="00F53FBA">
      <w:pPr>
        <w:spacing w:after="0"/>
        <w:ind w:left="-127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</w:pPr>
      <w:r w:rsidRPr="00514100">
        <w:rPr>
          <w:rFonts w:ascii="Times New Roman" w:hAnsi="Times New Roman" w:cs="Times New Roman"/>
          <w:b/>
          <w:i/>
          <w:color w:val="C00000"/>
          <w:sz w:val="28"/>
          <w:szCs w:val="28"/>
          <w:lang w:val="uk-UA" w:bidi="en-US"/>
        </w:rPr>
        <w:t xml:space="preserve">                    Прискорене спрацювання кінця головки центру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F53FBA" w:rsidRPr="00514100" w:rsidTr="002A4C2C">
        <w:tc>
          <w:tcPr>
            <w:tcW w:w="4785" w:type="dxa"/>
            <w:tcBorders>
              <w:top w:val="nil"/>
              <w:left w:val="nil"/>
              <w:bottom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proofErr w:type="spellStart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Перекошення</w:t>
            </w:r>
            <w:proofErr w:type="spellEnd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осі центрового отвору внаслідок </w:t>
            </w:r>
            <w:proofErr w:type="spellStart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перекошення</w:t>
            </w:r>
            <w:proofErr w:type="spellEnd"/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задньої бабки верстата</w:t>
            </w: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</w:tcPr>
          <w:p w:rsidR="00F53FBA" w:rsidRPr="00514100" w:rsidRDefault="00F53FBA" w:rsidP="002A4C2C">
            <w:pPr>
              <w:tabs>
                <w:tab w:val="left" w:pos="971"/>
                <w:tab w:val="left" w:pos="532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51410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Вивірити та відрегулювати встановлення та закріплення задньої бабки</w:t>
            </w:r>
          </w:p>
        </w:tc>
      </w:tr>
    </w:tbl>
    <w:p w:rsidR="00F53FBA" w:rsidRPr="00A82B3B" w:rsidRDefault="00F53FBA" w:rsidP="00F53FBA">
      <w:pPr>
        <w:tabs>
          <w:tab w:val="left" w:pos="3104"/>
        </w:tabs>
        <w:rPr>
          <w:lang w:val="uk-UA"/>
        </w:rPr>
        <w:sectPr w:rsidR="00F53FBA" w:rsidRPr="00A82B3B" w:rsidSect="002A4C2C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F53FBA" w:rsidRPr="00F53FBA" w:rsidRDefault="00F53FBA" w:rsidP="00F53FBA">
      <w:pPr>
        <w:tabs>
          <w:tab w:val="left" w:pos="2050"/>
          <w:tab w:val="left" w:pos="2687"/>
          <w:tab w:val="left" w:pos="3005"/>
          <w:tab w:val="left" w:pos="9879"/>
          <w:tab w:val="left" w:pos="10130"/>
          <w:tab w:val="left" w:pos="10281"/>
          <w:tab w:val="left" w:pos="1061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203DB2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lastRenderedPageBreak/>
        <w:t>ДОДАТОК 10</w:t>
      </w:r>
    </w:p>
    <w:p w:rsidR="00F53FBA" w:rsidRPr="00F53FBA" w:rsidRDefault="00F53FBA" w:rsidP="00F53FBA">
      <w:pPr>
        <w:jc w:val="center"/>
      </w:pPr>
      <w:r w:rsidRPr="00921993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uk-UA"/>
        </w:rPr>
        <w:t>Інструкційно-технологічна карта</w:t>
      </w:r>
    </w:p>
    <w:tbl>
      <w:tblPr>
        <w:tblpPr w:leftFromText="180" w:rightFromText="180" w:vertAnchor="text" w:horzAnchor="margin" w:tblpY="685"/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6167"/>
        <w:gridCol w:w="5423"/>
      </w:tblGrid>
      <w:tr w:rsidR="00F53FBA" w:rsidRPr="00CB24A9" w:rsidTr="00695A25">
        <w:tc>
          <w:tcPr>
            <w:tcW w:w="14709" w:type="dxa"/>
            <w:gridSpan w:val="3"/>
            <w:shd w:val="clear" w:color="auto" w:fill="FFFFFF" w:themeFill="background1"/>
            <w:vAlign w:val="center"/>
          </w:tcPr>
          <w:p w:rsidR="00F53FBA" w:rsidRPr="00CB24A9" w:rsidRDefault="00F53FBA" w:rsidP="00A52B94">
            <w:pPr>
              <w:tabs>
                <w:tab w:val="left" w:pos="2050"/>
                <w:tab w:val="left" w:pos="2687"/>
                <w:tab w:val="left" w:pos="3005"/>
                <w:tab w:val="left" w:pos="9879"/>
                <w:tab w:val="left" w:pos="10130"/>
                <w:tab w:val="left" w:pos="10281"/>
                <w:tab w:val="left" w:pos="106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92199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highlight w:val="yellow"/>
                <w:lang w:val="uk-UA"/>
              </w:rPr>
              <w:t>Заголовна частина</w:t>
            </w:r>
          </w:p>
        </w:tc>
      </w:tr>
      <w:tr w:rsidR="00F53FBA" w:rsidRPr="00CB24A9" w:rsidTr="00695A25">
        <w:tc>
          <w:tcPr>
            <w:tcW w:w="3119" w:type="dxa"/>
            <w:tcBorders>
              <w:bottom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Професія</w:t>
            </w:r>
          </w:p>
        </w:tc>
        <w:tc>
          <w:tcPr>
            <w:tcW w:w="61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«Верстатник широкого профілю»</w:t>
            </w:r>
          </w:p>
        </w:tc>
        <w:tc>
          <w:tcPr>
            <w:tcW w:w="5423" w:type="dxa"/>
            <w:vMerge w:val="restart"/>
            <w:tcBorders>
              <w:lef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73600" behindDoc="0" locked="0" layoutInCell="1" allowOverlap="1" wp14:anchorId="731D73F0" wp14:editId="4BF5AC2F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1287780</wp:posOffset>
                  </wp:positionV>
                  <wp:extent cx="1643380" cy="1147445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147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74624" behindDoc="0" locked="0" layoutInCell="1" allowOverlap="1" wp14:anchorId="2ADB536E" wp14:editId="3B1C59F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98425</wp:posOffset>
                  </wp:positionV>
                  <wp:extent cx="1791970" cy="1186815"/>
                  <wp:effectExtent l="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18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BA" w:rsidRPr="00CB24A9" w:rsidTr="00695A25">
        <w:tc>
          <w:tcPr>
            <w:tcW w:w="3119" w:type="dxa"/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Розряд </w:t>
            </w:r>
          </w:p>
        </w:tc>
        <w:tc>
          <w:tcPr>
            <w:tcW w:w="61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ІІ розряд</w:t>
            </w:r>
          </w:p>
        </w:tc>
        <w:tc>
          <w:tcPr>
            <w:tcW w:w="5423" w:type="dxa"/>
            <w:vMerge/>
            <w:tcBorders>
              <w:lef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53FBA" w:rsidRPr="00CB24A9" w:rsidTr="00695A25">
        <w:tc>
          <w:tcPr>
            <w:tcW w:w="3119" w:type="dxa"/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Учнівська норма часу</w:t>
            </w:r>
          </w:p>
        </w:tc>
        <w:tc>
          <w:tcPr>
            <w:tcW w:w="61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 академічні години</w:t>
            </w:r>
          </w:p>
        </w:tc>
        <w:tc>
          <w:tcPr>
            <w:tcW w:w="5423" w:type="dxa"/>
            <w:vMerge/>
            <w:tcBorders>
              <w:lef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53FBA" w:rsidRPr="00CB24A9" w:rsidTr="00695A25">
        <w:tc>
          <w:tcPr>
            <w:tcW w:w="3119" w:type="dxa"/>
            <w:tcBorders>
              <w:bottom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Компетентність</w:t>
            </w:r>
          </w:p>
        </w:tc>
        <w:tc>
          <w:tcPr>
            <w:tcW w:w="61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ВШП 2.1. - Обробка циліндричних отворів</w:t>
            </w:r>
          </w:p>
        </w:tc>
        <w:tc>
          <w:tcPr>
            <w:tcW w:w="5423" w:type="dxa"/>
            <w:vMerge/>
            <w:tcBorders>
              <w:lef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53FBA" w:rsidRPr="00CB24A9" w:rsidTr="00695A25">
        <w:tc>
          <w:tcPr>
            <w:tcW w:w="3119" w:type="dxa"/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Тема уроку № 17</w:t>
            </w:r>
          </w:p>
        </w:tc>
        <w:tc>
          <w:tcPr>
            <w:tcW w:w="61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Підбір, встановлення та кріплення свердел у свердлувальних патронах, та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пінолі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задньої бабки. Центрування.</w:t>
            </w:r>
          </w:p>
        </w:tc>
        <w:tc>
          <w:tcPr>
            <w:tcW w:w="5423" w:type="dxa"/>
            <w:vMerge/>
            <w:tcBorders>
              <w:lef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53FBA" w:rsidRPr="00CB24A9" w:rsidTr="00695A25">
        <w:tc>
          <w:tcPr>
            <w:tcW w:w="3119" w:type="dxa"/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Мета </w:t>
            </w:r>
          </w:p>
        </w:tc>
        <w:tc>
          <w:tcPr>
            <w:tcW w:w="61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Навчитися налагоджувати верстат, підбирати центрувальне свердло, виконувати в правильній послідовності операції з виконання центрування.</w:t>
            </w:r>
          </w:p>
        </w:tc>
        <w:tc>
          <w:tcPr>
            <w:tcW w:w="5423" w:type="dxa"/>
            <w:vMerge/>
            <w:tcBorders>
              <w:lef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53FBA" w:rsidRPr="00CB24A9" w:rsidTr="00695A25">
        <w:tc>
          <w:tcPr>
            <w:tcW w:w="3119" w:type="dxa"/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Завдання </w:t>
            </w:r>
          </w:p>
        </w:tc>
        <w:tc>
          <w:tcPr>
            <w:tcW w:w="6167" w:type="dxa"/>
            <w:tcBorders>
              <w:top w:val="single" w:sz="4" w:space="0" w:color="auto"/>
              <w:righ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Токарна обробка з виконання центрування отворів.</w:t>
            </w:r>
          </w:p>
        </w:tc>
        <w:tc>
          <w:tcPr>
            <w:tcW w:w="5423" w:type="dxa"/>
            <w:vMerge/>
            <w:tcBorders>
              <w:left w:val="single" w:sz="4" w:space="0" w:color="auto"/>
            </w:tcBorders>
          </w:tcPr>
          <w:p w:rsidR="00F53FBA" w:rsidRPr="00CB24A9" w:rsidRDefault="00F53FBA" w:rsidP="00A52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665"/>
        <w:gridCol w:w="3075"/>
        <w:gridCol w:w="3848"/>
        <w:gridCol w:w="3727"/>
        <w:gridCol w:w="3394"/>
      </w:tblGrid>
      <w:tr w:rsidR="00F53FBA" w:rsidRPr="00CB24A9" w:rsidTr="00695A25">
        <w:tc>
          <w:tcPr>
            <w:tcW w:w="14709" w:type="dxa"/>
            <w:gridSpan w:val="5"/>
            <w:vAlign w:val="center"/>
          </w:tcPr>
          <w:p w:rsidR="00F53FBA" w:rsidRPr="00C551F4" w:rsidRDefault="00F53FBA" w:rsidP="002A4C2C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551F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uk-UA" w:eastAsia="ru-RU"/>
              </w:rPr>
              <w:t>Основна</w:t>
            </w:r>
            <w:r w:rsidR="00E0298C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uk-UA" w:eastAsia="ru-RU"/>
              </w:rPr>
              <w:t xml:space="preserve"> </w:t>
            </w:r>
            <w:r w:rsidRPr="00C551F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uk-UA" w:eastAsia="ru-RU"/>
              </w:rPr>
              <w:t>частина</w:t>
            </w: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№ з/п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3848" w:type="dxa"/>
          </w:tcPr>
          <w:p w:rsidR="00F53FBA" w:rsidRPr="00CB24A9" w:rsidRDefault="00F53FBA" w:rsidP="002A4C2C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Підготувати робоче місце для обробки центрового отвору. </w:t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48" w:type="dxa"/>
          </w:tcPr>
          <w:p w:rsidR="00F53FBA" w:rsidRPr="00CB24A9" w:rsidRDefault="00F53FBA" w:rsidP="00A82B3B">
            <w:pPr>
              <w:tabs>
                <w:tab w:val="left" w:pos="1305"/>
                <w:tab w:val="right" w:pos="10224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Підготувати робоче місце токаря для виконан</w:t>
            </w:r>
            <w:r w:rsidR="00A82B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ня трудових прийомів </w:t>
            </w:r>
          </w:p>
          <w:p w:rsidR="00F53FBA" w:rsidRPr="00CB24A9" w:rsidRDefault="00F53FBA" w:rsidP="00A82B3B">
            <w:pPr>
              <w:tabs>
                <w:tab w:val="left" w:pos="1305"/>
                <w:tab w:val="right" w:pos="10224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згідно вимог охорони праці і техніки безпеки.                                                                     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Ознайомитись з інструктивними, інструкційно-технологічними картами та довідковою літературою.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79744" behindDoc="0" locked="0" layoutInCell="1" allowOverlap="1" wp14:anchorId="284EC751" wp14:editId="71413E5F">
                  <wp:simplePos x="0" y="0"/>
                  <wp:positionH relativeFrom="column">
                    <wp:posOffset>458204</wp:posOffset>
                  </wp:positionH>
                  <wp:positionV relativeFrom="paragraph">
                    <wp:posOffset>132301</wp:posOffset>
                  </wp:positionV>
                  <wp:extent cx="1275907" cy="1178827"/>
                  <wp:effectExtent l="0" t="0" r="635" b="2540"/>
                  <wp:wrapNone/>
                  <wp:docPr id="44" name="Рисунок 2" descr="P101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01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7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16" cy="1182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78720" behindDoc="0" locked="0" layoutInCell="1" allowOverlap="1" wp14:anchorId="6F02BB72" wp14:editId="56DDE4D9">
                  <wp:simplePos x="0" y="0"/>
                  <wp:positionH relativeFrom="column">
                    <wp:posOffset>5372100</wp:posOffset>
                  </wp:positionH>
                  <wp:positionV relativeFrom="paragraph">
                    <wp:posOffset>1088390</wp:posOffset>
                  </wp:positionV>
                  <wp:extent cx="2021840" cy="1348105"/>
                  <wp:effectExtent l="19050" t="0" r="0" b="0"/>
                  <wp:wrapNone/>
                  <wp:docPr id="45" name="Рисунок 45" descr="P101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01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34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77696" behindDoc="0" locked="0" layoutInCell="1" allowOverlap="1" wp14:anchorId="19A129FB" wp14:editId="56D45128">
                  <wp:simplePos x="0" y="0"/>
                  <wp:positionH relativeFrom="column">
                    <wp:posOffset>5372100</wp:posOffset>
                  </wp:positionH>
                  <wp:positionV relativeFrom="paragraph">
                    <wp:posOffset>1088390</wp:posOffset>
                  </wp:positionV>
                  <wp:extent cx="2021840" cy="1348105"/>
                  <wp:effectExtent l="19050" t="0" r="0" b="0"/>
                  <wp:wrapNone/>
                  <wp:docPr id="46" name="Рисунок 46" descr="P101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01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34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76672" behindDoc="0" locked="0" layoutInCell="1" allowOverlap="1" wp14:anchorId="2A3A569B" wp14:editId="1B194171">
                  <wp:simplePos x="0" y="0"/>
                  <wp:positionH relativeFrom="column">
                    <wp:posOffset>5372100</wp:posOffset>
                  </wp:positionH>
                  <wp:positionV relativeFrom="paragraph">
                    <wp:posOffset>1088390</wp:posOffset>
                  </wp:positionV>
                  <wp:extent cx="2021840" cy="1348105"/>
                  <wp:effectExtent l="19050" t="0" r="0" b="0"/>
                  <wp:wrapNone/>
                  <wp:docPr id="47" name="Рисунок 47" descr="P101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1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34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tabs>
                <w:tab w:val="left" w:pos="1305"/>
                <w:tab w:val="right" w:pos="10224"/>
              </w:tabs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2</w:t>
            </w:r>
          </w:p>
        </w:tc>
        <w:tc>
          <w:tcPr>
            <w:tcW w:w="3075" w:type="dxa"/>
          </w:tcPr>
          <w:p w:rsidR="00F53FBA" w:rsidRPr="00CB24A9" w:rsidRDefault="00F53FBA" w:rsidP="00A82B3B">
            <w:pPr>
              <w:tabs>
                <w:tab w:val="left" w:pos="1305"/>
                <w:tab w:val="right" w:pos="10224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Підготувати та перевірити ріжучий інструмент для</w:t>
            </w:r>
          </w:p>
          <w:p w:rsidR="00F53FBA" w:rsidRPr="00CB24A9" w:rsidRDefault="00F53FBA" w:rsidP="00A82B3B">
            <w:pPr>
              <w:tabs>
                <w:tab w:val="left" w:pos="1305"/>
                <w:tab w:val="right" w:pos="10224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виконання трудових прийомів.</w:t>
            </w:r>
          </w:p>
          <w:p w:rsidR="00F53FBA" w:rsidRPr="00CB24A9" w:rsidRDefault="00F53FBA" w:rsidP="00A82B3B">
            <w:pPr>
              <w:tabs>
                <w:tab w:val="left" w:pos="1305"/>
                <w:tab w:val="right" w:pos="1022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48" w:type="dxa"/>
          </w:tcPr>
          <w:p w:rsidR="00F53FBA" w:rsidRPr="00CB24A9" w:rsidRDefault="00F53FBA" w:rsidP="00A82B3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Підібрати 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ріжучий 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інструмент:</w:t>
            </w:r>
          </w:p>
          <w:p w:rsidR="00F53FBA" w:rsidRPr="00CB24A9" w:rsidRDefault="00F53FBA" w:rsidP="00A82B3B">
            <w:pPr>
              <w:tabs>
                <w:tab w:val="left" w:pos="1305"/>
                <w:tab w:val="right" w:pos="10224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різець прохідний відігнутий, центрувальне свердло.</w:t>
            </w:r>
          </w:p>
          <w:p w:rsidR="00F53FBA" w:rsidRPr="00CB24A9" w:rsidRDefault="00F53FBA" w:rsidP="00A82B3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Пристосування для виконання робіт</w:t>
            </w:r>
          </w:p>
          <w:p w:rsidR="00F53FBA" w:rsidRPr="00CB24A9" w:rsidRDefault="00F53FBA" w:rsidP="00A82B3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молоток, підкладки, напилок.</w:t>
            </w:r>
          </w:p>
          <w:p w:rsidR="00F53FBA" w:rsidRPr="00CB24A9" w:rsidRDefault="00F53FBA" w:rsidP="00A82B3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Підібрати 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ріжучий 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інструмент: прохідний відігнутий різець, центрувальне свердло визначене за таблицею.</w:t>
            </w:r>
          </w:p>
        </w:tc>
        <w:tc>
          <w:tcPr>
            <w:tcW w:w="3394" w:type="dxa"/>
          </w:tcPr>
          <w:tbl>
            <w:tblPr>
              <w:tblpPr w:leftFromText="180" w:rightFromText="180" w:vertAnchor="page" w:horzAnchor="margin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25"/>
              <w:gridCol w:w="496"/>
              <w:gridCol w:w="416"/>
              <w:gridCol w:w="496"/>
              <w:gridCol w:w="416"/>
              <w:gridCol w:w="416"/>
            </w:tblGrid>
            <w:tr w:rsidR="00F53FBA" w:rsidRPr="00CB24A9" w:rsidTr="002A4C2C">
              <w:trPr>
                <w:cantSplit/>
                <w:trHeight w:val="452"/>
              </w:trPr>
              <w:tc>
                <w:tcPr>
                  <w:tcW w:w="9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Д</w:t>
                  </w: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uk-UA"/>
                    </w:rPr>
                    <w:t>і</w:t>
                  </w:r>
                  <w:proofErr w:type="spellStart"/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аметр</w:t>
                  </w:r>
                  <w:proofErr w:type="spellEnd"/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заготовки, мм</w:t>
                  </w:r>
                </w:p>
              </w:tc>
              <w:tc>
                <w:tcPr>
                  <w:tcW w:w="224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uk-UA"/>
                    </w:rPr>
                    <w:t>Розміри центрових отворів</w:t>
                  </w: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, мм</w:t>
                  </w:r>
                </w:p>
              </w:tc>
            </w:tr>
            <w:tr w:rsidR="00F53FBA" w:rsidRPr="00CB24A9" w:rsidTr="002A4C2C">
              <w:trPr>
                <w:cantSplit/>
                <w:trHeight w:val="53"/>
              </w:trPr>
              <w:tc>
                <w:tcPr>
                  <w:tcW w:w="9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D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d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L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l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/>
                    </w:rPr>
                    <w:t>a</w:t>
                  </w:r>
                </w:p>
              </w:tc>
            </w:tr>
            <w:tr w:rsidR="00F53FBA" w:rsidRPr="00CB24A9" w:rsidTr="002A4C2C">
              <w:trPr>
                <w:trHeight w:val="294"/>
              </w:trPr>
              <w:tc>
                <w:tcPr>
                  <w:tcW w:w="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uk-UA"/>
                    </w:rPr>
                    <w:t>Більше</w:t>
                  </w: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5 до 8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1,0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1,2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0,4</w:t>
                  </w:r>
                </w:p>
              </w:tc>
            </w:tr>
            <w:tr w:rsidR="00F53FBA" w:rsidRPr="00CB24A9" w:rsidTr="002A4C2C">
              <w:trPr>
                <w:trHeight w:val="278"/>
              </w:trPr>
              <w:tc>
                <w:tcPr>
                  <w:tcW w:w="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uk-UA"/>
                    </w:rPr>
                    <w:t>від</w:t>
                  </w: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8 до 12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1,5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1,8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0,6</w:t>
                  </w:r>
                </w:p>
              </w:tc>
            </w:tr>
            <w:tr w:rsidR="00F53FBA" w:rsidRPr="00CB24A9" w:rsidTr="002A4C2C">
              <w:trPr>
                <w:trHeight w:val="273"/>
              </w:trPr>
              <w:tc>
                <w:tcPr>
                  <w:tcW w:w="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uk-UA"/>
                    </w:rPr>
                    <w:t>від</w:t>
                  </w: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12 до 20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2,4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0,8</w:t>
                  </w:r>
                </w:p>
              </w:tc>
            </w:tr>
            <w:tr w:rsidR="00F53FBA" w:rsidRPr="00CB24A9" w:rsidTr="002A4C2C">
              <w:trPr>
                <w:trHeight w:val="277"/>
              </w:trPr>
              <w:tc>
                <w:tcPr>
                  <w:tcW w:w="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uk-UA"/>
                    </w:rPr>
                    <w:t>від</w:t>
                  </w: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20 до 30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6,0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6,0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3,0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0,8</w:t>
                  </w:r>
                </w:p>
              </w:tc>
            </w:tr>
            <w:tr w:rsidR="00F53FBA" w:rsidRPr="00CB24A9" w:rsidTr="002A4C2C">
              <w:trPr>
                <w:trHeight w:val="273"/>
              </w:trPr>
              <w:tc>
                <w:tcPr>
                  <w:tcW w:w="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uk-UA"/>
                    </w:rPr>
                    <w:t>від</w:t>
                  </w: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30 до 50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7,5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3,0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7,5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3,6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1,0</w:t>
                  </w:r>
                </w:p>
              </w:tc>
            </w:tr>
            <w:tr w:rsidR="00F53FBA" w:rsidRPr="00CB24A9" w:rsidTr="002A4C2C">
              <w:trPr>
                <w:trHeight w:val="276"/>
              </w:trPr>
              <w:tc>
                <w:tcPr>
                  <w:tcW w:w="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uk-UA"/>
                    </w:rPr>
                    <w:t>від</w:t>
                  </w: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50 до 80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4,8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1,2</w:t>
                  </w:r>
                </w:p>
              </w:tc>
            </w:tr>
            <w:tr w:rsidR="00F53FBA" w:rsidRPr="00CB24A9" w:rsidTr="002A4C2C">
              <w:trPr>
                <w:trHeight w:val="271"/>
              </w:trPr>
              <w:tc>
                <w:tcPr>
                  <w:tcW w:w="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uk-UA"/>
                    </w:rPr>
                    <w:t>від</w:t>
                  </w: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 80 до 120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12,5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12,5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6,0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3FBA" w:rsidRPr="00CB24A9" w:rsidRDefault="00F53FBA" w:rsidP="002A4C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CB24A9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1,5</w:t>
                  </w:r>
                </w:p>
              </w:tc>
            </w:tr>
          </w:tbl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1792" behindDoc="0" locked="0" layoutInCell="1" allowOverlap="1" wp14:anchorId="16EF4BC0" wp14:editId="7539C230">
                  <wp:simplePos x="0" y="0"/>
                  <wp:positionH relativeFrom="column">
                    <wp:posOffset>1249769</wp:posOffset>
                  </wp:positionH>
                  <wp:positionV relativeFrom="paragraph">
                    <wp:posOffset>2142490</wp:posOffset>
                  </wp:positionV>
                  <wp:extent cx="717698" cy="478465"/>
                  <wp:effectExtent l="0" t="0" r="635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698" cy="47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0768" behindDoc="0" locked="0" layoutInCell="1" allowOverlap="1" wp14:anchorId="43DBA98B" wp14:editId="5D0407F2">
                  <wp:simplePos x="0" y="0"/>
                  <wp:positionH relativeFrom="column">
                    <wp:posOffset>4038600</wp:posOffset>
                  </wp:positionH>
                  <wp:positionV relativeFrom="paragraph">
                    <wp:posOffset>4511040</wp:posOffset>
                  </wp:positionV>
                  <wp:extent cx="2908300" cy="1937385"/>
                  <wp:effectExtent l="0" t="0" r="6350" b="5715"/>
                  <wp:wrapNone/>
                  <wp:docPr id="49" name="Рисунок 49" descr="P101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10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tabs>
                <w:tab w:val="left" w:pos="1305"/>
                <w:tab w:val="right" w:pos="10224"/>
              </w:tabs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tabs>
                <w:tab w:val="left" w:pos="1305"/>
                <w:tab w:val="right" w:pos="10224"/>
              </w:tabs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Підготувати та перевірити пристосування.</w:t>
            </w:r>
          </w:p>
        </w:tc>
        <w:tc>
          <w:tcPr>
            <w:tcW w:w="3848" w:type="dxa"/>
          </w:tcPr>
          <w:p w:rsidR="00F53FBA" w:rsidRPr="00CB24A9" w:rsidRDefault="00F53FBA" w:rsidP="002A4C2C">
            <w:pPr>
              <w:tabs>
                <w:tab w:val="left" w:pos="1305"/>
                <w:tab w:val="right" w:pos="10224"/>
              </w:tabs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Підготувати та перевірити пристосування для виконання трудових прийомів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обертовий центр, втулки Морзе, свердлувальний патрон.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Підібрати пристосування для виконання робіт</w:t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2816" behindDoc="0" locked="0" layoutInCell="1" allowOverlap="1" wp14:anchorId="0BA4C1CB" wp14:editId="4AAB3E2B">
                  <wp:simplePos x="0" y="0"/>
                  <wp:positionH relativeFrom="column">
                    <wp:posOffset>362127</wp:posOffset>
                  </wp:positionH>
                  <wp:positionV relativeFrom="paragraph">
                    <wp:posOffset>226060</wp:posOffset>
                  </wp:positionV>
                  <wp:extent cx="1541721" cy="1027374"/>
                  <wp:effectExtent l="0" t="0" r="1905" b="190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21" cy="1027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BA" w:rsidRPr="00CB24A9" w:rsidTr="00695A25">
        <w:trPr>
          <w:trHeight w:val="3394"/>
        </w:trPr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Встановити заготовку в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х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кулачковому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самоцентруючому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патроні.</w:t>
            </w:r>
          </w:p>
        </w:tc>
        <w:tc>
          <w:tcPr>
            <w:tcW w:w="3848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Токарний верстат,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х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кулачковий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самоцентруючий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патрон, молоток.</w:t>
            </w:r>
          </w:p>
        </w:tc>
        <w:tc>
          <w:tcPr>
            <w:tcW w:w="3727" w:type="dxa"/>
          </w:tcPr>
          <w:p w:rsidR="00F53FBA" w:rsidRPr="00CB24A9" w:rsidRDefault="00F53FBA" w:rsidP="00A82B3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Встановити прямі кулачки.</w:t>
            </w:r>
          </w:p>
          <w:p w:rsidR="00F53FBA" w:rsidRPr="00CB24A9" w:rsidRDefault="00F53FBA" w:rsidP="00A82B3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Встановити заготовку в 3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val="uk-UA" w:eastAsia="ru-RU"/>
              </w:rPr>
              <w:t>х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кулачковому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самоцентруючому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патроні</w:t>
            </w:r>
          </w:p>
          <w:p w:rsidR="00F53FBA" w:rsidRPr="00CB24A9" w:rsidRDefault="00F53FBA" w:rsidP="00A82B3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 довжину необхідну для обробки ( але не перевищувати 2-3 діаметри заготовки для обробки без обертового центру).</w:t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3840" behindDoc="0" locked="0" layoutInCell="1" allowOverlap="1" wp14:anchorId="682A4009" wp14:editId="37E78E62">
                  <wp:simplePos x="0" y="0"/>
                  <wp:positionH relativeFrom="column">
                    <wp:posOffset>312384</wp:posOffset>
                  </wp:positionH>
                  <wp:positionV relativeFrom="paragraph">
                    <wp:posOffset>495196</wp:posOffset>
                  </wp:positionV>
                  <wp:extent cx="1560186" cy="1041991"/>
                  <wp:effectExtent l="0" t="0" r="2540" b="635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86" cy="1041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BA" w:rsidRPr="00CB24A9" w:rsidTr="00695A25">
        <w:trPr>
          <w:trHeight w:val="2154"/>
        </w:trPr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5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Встановити в позицію прохідний відігнутий різець для обробки </w:t>
            </w:r>
            <w:r w:rsidR="00250CD9"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торцевої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поверхні під центрування.</w:t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48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Токарний верстат,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х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кулачковий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самоцентруючий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патрон, підкладки, 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різець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прохідний відігнутий. 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Встановити різець прохідний відігнутий 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 центру.</w:t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5888" behindDoc="0" locked="0" layoutInCell="1" allowOverlap="1" wp14:anchorId="6C8C8771" wp14:editId="6634E665">
                  <wp:simplePos x="0" y="0"/>
                  <wp:positionH relativeFrom="column">
                    <wp:posOffset>1025663</wp:posOffset>
                  </wp:positionH>
                  <wp:positionV relativeFrom="paragraph">
                    <wp:posOffset>113030</wp:posOffset>
                  </wp:positionV>
                  <wp:extent cx="847715" cy="1149893"/>
                  <wp:effectExtent l="0" t="0" r="0" b="0"/>
                  <wp:wrapNone/>
                  <wp:docPr id="52" name="Рисунок 10" descr="P101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010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15" cy="1149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6912" behindDoc="0" locked="0" layoutInCell="1" allowOverlap="1" wp14:anchorId="1677A3B6" wp14:editId="06D029A1">
                  <wp:simplePos x="0" y="0"/>
                  <wp:positionH relativeFrom="column">
                    <wp:posOffset>43431</wp:posOffset>
                  </wp:positionH>
                  <wp:positionV relativeFrom="paragraph">
                    <wp:posOffset>113030</wp:posOffset>
                  </wp:positionV>
                  <wp:extent cx="879178" cy="1193128"/>
                  <wp:effectExtent l="0" t="0" r="0" b="762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78" cy="119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4864" behindDoc="0" locked="0" layoutInCell="1" allowOverlap="1" wp14:anchorId="7AD9B4EA" wp14:editId="0CFE7464">
                  <wp:simplePos x="0" y="0"/>
                  <wp:positionH relativeFrom="column">
                    <wp:posOffset>6947535</wp:posOffset>
                  </wp:positionH>
                  <wp:positionV relativeFrom="paragraph">
                    <wp:posOffset>4823460</wp:posOffset>
                  </wp:positionV>
                  <wp:extent cx="1218565" cy="1828165"/>
                  <wp:effectExtent l="19050" t="0" r="635" b="0"/>
                  <wp:wrapNone/>
                  <wp:docPr id="54" name="Рисунок 7" descr="P101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10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182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BA" w:rsidRPr="00CB24A9" w:rsidTr="00695A25">
        <w:trPr>
          <w:trHeight w:val="690"/>
        </w:trPr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Встанови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ти необхідні оберти заготовки 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для підрізання торця заготовки під центрування.</w:t>
            </w:r>
          </w:p>
        </w:tc>
        <w:tc>
          <w:tcPr>
            <w:tcW w:w="3848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Токарний верстат,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коробка швидкостей.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Встановити необхідні оберти шпинделя.</w:t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7936" behindDoc="0" locked="0" layoutInCell="1" allowOverlap="1" wp14:anchorId="784F06AE" wp14:editId="0AC02B9D">
                  <wp:simplePos x="0" y="0"/>
                  <wp:positionH relativeFrom="column">
                    <wp:posOffset>415571</wp:posOffset>
                  </wp:positionH>
                  <wp:positionV relativeFrom="paragraph">
                    <wp:posOffset>132937</wp:posOffset>
                  </wp:positionV>
                  <wp:extent cx="1254642" cy="836427"/>
                  <wp:effectExtent l="0" t="0" r="3175" b="1905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42" cy="836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Встановити необхідну подачу для підрізання торця заготовки під центрування.</w:t>
            </w:r>
          </w:p>
        </w:tc>
        <w:tc>
          <w:tcPr>
            <w:tcW w:w="3848" w:type="dxa"/>
          </w:tcPr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Токарний верстат,</w:t>
            </w:r>
          </w:p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коробка подач.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Встановити необхідну подачу.</w:t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8960" behindDoc="0" locked="0" layoutInCell="1" allowOverlap="1" wp14:anchorId="4B0CA709" wp14:editId="3F70DA4A">
                  <wp:simplePos x="0" y="0"/>
                  <wp:positionH relativeFrom="column">
                    <wp:posOffset>415674</wp:posOffset>
                  </wp:positionH>
                  <wp:positionV relativeFrom="paragraph">
                    <wp:posOffset>91115</wp:posOffset>
                  </wp:positionV>
                  <wp:extent cx="1254642" cy="837928"/>
                  <wp:effectExtent l="0" t="0" r="3175" b="635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92" cy="839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Підрізати </w:t>
            </w:r>
            <w:proofErr w:type="spellStart"/>
            <w:r w:rsidR="00250CD9"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торцеву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поверхню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заготовки під центрування.</w:t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48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Токарний верстат,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х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кулачковийсамоцентруючий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патрон, прохідний відігнутий різець.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Слідкувати за порядком виконання операції, здійснювати контроль якості виконання робіт.</w:t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6128" behindDoc="0" locked="0" layoutInCell="1" allowOverlap="1" wp14:anchorId="20CBF440" wp14:editId="4B65FB03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-692150</wp:posOffset>
                  </wp:positionV>
                  <wp:extent cx="706120" cy="988695"/>
                  <wp:effectExtent l="0" t="0" r="0" b="1905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988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7152" behindDoc="0" locked="0" layoutInCell="1" allowOverlap="1" wp14:anchorId="225B9209" wp14:editId="2DFE24FC">
                  <wp:simplePos x="0" y="0"/>
                  <wp:positionH relativeFrom="column">
                    <wp:posOffset>2475614</wp:posOffset>
                  </wp:positionH>
                  <wp:positionV relativeFrom="paragraph">
                    <wp:posOffset>-532824</wp:posOffset>
                  </wp:positionV>
                  <wp:extent cx="1129030" cy="754380"/>
                  <wp:effectExtent l="0" t="0" r="0" b="762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Відвести різець від заготовки.</w:t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</w:pPr>
          </w:p>
        </w:tc>
        <w:tc>
          <w:tcPr>
            <w:tcW w:w="3848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Токарний верстат,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х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кулачковий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самоцентруючий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патрон, прохідний відігнутий різець.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Відвести різець від заготовки на безпечну відстань.</w:t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89984" behindDoc="0" locked="0" layoutInCell="1" allowOverlap="1" wp14:anchorId="2E4D5A02" wp14:editId="6882CF1F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84795</wp:posOffset>
                  </wp:positionV>
                  <wp:extent cx="1169091" cy="914400"/>
                  <wp:effectExtent l="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91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10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Підготувати задню бабку.</w:t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48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Токарний верстат,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задня бабка.</w:t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Підготувати задню бабку та перевірити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піноль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.</w:t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1008" behindDoc="0" locked="0" layoutInCell="1" allowOverlap="1" wp14:anchorId="2AC19F76" wp14:editId="610F3321">
                  <wp:simplePos x="0" y="0"/>
                  <wp:positionH relativeFrom="column">
                    <wp:posOffset>514055</wp:posOffset>
                  </wp:positionH>
                  <wp:positionV relativeFrom="paragraph">
                    <wp:posOffset>52070</wp:posOffset>
                  </wp:positionV>
                  <wp:extent cx="1201479" cy="800986"/>
                  <wp:effectExtent l="0" t="0" r="0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79" cy="800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Встановити свердлувальний патрон.</w:t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48" w:type="dxa"/>
          </w:tcPr>
          <w:p w:rsidR="00F53FBA" w:rsidRPr="00CB24A9" w:rsidRDefault="00F53FBA" w:rsidP="00A82B3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Токарний верстат, 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задня бабка,</w:t>
            </w:r>
          </w:p>
          <w:p w:rsidR="00F53FBA" w:rsidRPr="00CB24A9" w:rsidRDefault="00F53FBA" w:rsidP="00A82B3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свердлувальний патрон.</w:t>
            </w:r>
          </w:p>
        </w:tc>
        <w:tc>
          <w:tcPr>
            <w:tcW w:w="3727" w:type="dxa"/>
          </w:tcPr>
          <w:p w:rsidR="00F53FBA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Встановити свердлувальний патрон в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піноль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задньої бабки.</w:t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2032" behindDoc="0" locked="0" layoutInCell="1" allowOverlap="1" wp14:anchorId="4D741D0F" wp14:editId="7A8BB372">
                  <wp:simplePos x="0" y="0"/>
                  <wp:positionH relativeFrom="column">
                    <wp:posOffset>509669</wp:posOffset>
                  </wp:positionH>
                  <wp:positionV relativeFrom="paragraph">
                    <wp:posOffset>104775</wp:posOffset>
                  </wp:positionV>
                  <wp:extent cx="1262680" cy="872802"/>
                  <wp:effectExtent l="0" t="0" r="0" b="381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0" cy="872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3075" w:type="dxa"/>
          </w:tcPr>
          <w:p w:rsidR="00F53FBA" w:rsidRPr="00E36580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Встановити центрувальне свердло в све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рдлувальний патрон і закріпити.</w:t>
            </w:r>
          </w:p>
        </w:tc>
        <w:tc>
          <w:tcPr>
            <w:tcW w:w="3848" w:type="dxa"/>
          </w:tcPr>
          <w:p w:rsidR="00F53FBA" w:rsidRPr="00CB24A9" w:rsidRDefault="00F53FBA" w:rsidP="00A82B3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Токарний верстат, 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задня бабка,</w:t>
            </w:r>
          </w:p>
          <w:p w:rsidR="00F53FBA" w:rsidRPr="00CB24A9" w:rsidRDefault="00F53FBA" w:rsidP="00A82B3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свердлувальний патрон, центрувальне свердло.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Встановити центрувальне свердло в све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рдлувальний патрон і закріпити.</w:t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3056" behindDoc="0" locked="0" layoutInCell="1" allowOverlap="1" wp14:anchorId="7CA7CFD6" wp14:editId="4CDD4A57">
                  <wp:simplePos x="0" y="0"/>
                  <wp:positionH relativeFrom="column">
                    <wp:posOffset>511367</wp:posOffset>
                  </wp:positionH>
                  <wp:positionV relativeFrom="paragraph">
                    <wp:posOffset>63219</wp:posOffset>
                  </wp:positionV>
                  <wp:extent cx="1265274" cy="843982"/>
                  <wp:effectExtent l="0" t="0" r="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40" cy="84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spacing w:after="200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113</w:t>
            </w:r>
          </w:p>
        </w:tc>
        <w:tc>
          <w:tcPr>
            <w:tcW w:w="3075" w:type="dxa"/>
          </w:tcPr>
          <w:p w:rsidR="00F53FBA" w:rsidRPr="00E36580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Встановити необхідні оберти шпинделя загот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овки для виконання центрування.</w:t>
            </w:r>
          </w:p>
        </w:tc>
        <w:tc>
          <w:tcPr>
            <w:tcW w:w="3848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Токарний верстат,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коробка швидкостей. 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Встановити необхідні оберти шпинделя.</w:t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4080" behindDoc="0" locked="0" layoutInCell="1" allowOverlap="1" wp14:anchorId="42DAE5E0" wp14:editId="62B19EFC">
                  <wp:simplePos x="0" y="0"/>
                  <wp:positionH relativeFrom="column">
                    <wp:posOffset>616733</wp:posOffset>
                  </wp:positionH>
                  <wp:positionV relativeFrom="paragraph">
                    <wp:posOffset>62230</wp:posOffset>
                  </wp:positionV>
                  <wp:extent cx="1094814" cy="730061"/>
                  <wp:effectExtent l="0" t="0" r="0" b="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814" cy="730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FBA" w:rsidRPr="00CB24A9" w:rsidTr="00695A25"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Підвести центрувальне свердло до заготовки і виконати центрування.</w:t>
            </w:r>
          </w:p>
        </w:tc>
        <w:tc>
          <w:tcPr>
            <w:tcW w:w="3848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Токарний верстат,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х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кулачковий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самоцентруючий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патрон,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свердлувальний патрон, центрувальне свердло.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Підвести центрувальне свердло до заготовки і виконати центрування за допомогою ручної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подачі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пінолі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2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5104" behindDoc="0" locked="0" layoutInCell="1" allowOverlap="1" wp14:anchorId="5918A188" wp14:editId="20F9D120">
                  <wp:simplePos x="0" y="0"/>
                  <wp:positionH relativeFrom="column">
                    <wp:posOffset>508369</wp:posOffset>
                  </wp:positionH>
                  <wp:positionV relativeFrom="paragraph">
                    <wp:posOffset>101600</wp:posOffset>
                  </wp:positionV>
                  <wp:extent cx="1218449" cy="850605"/>
                  <wp:effectExtent l="0" t="0" r="1270" b="698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49" cy="85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3FBA" w:rsidRPr="00CB24A9" w:rsidTr="00695A25">
        <w:trPr>
          <w:trHeight w:val="690"/>
        </w:trPr>
        <w:tc>
          <w:tcPr>
            <w:tcW w:w="66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3075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Відвести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піноль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та задню бабку від заготовки. </w:t>
            </w:r>
          </w:p>
        </w:tc>
        <w:tc>
          <w:tcPr>
            <w:tcW w:w="3848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Токарний верстат,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х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кулачковий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самоцентруючий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патрон,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свердлувальний патрон, центрувальне 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>свердло.</w:t>
            </w:r>
          </w:p>
        </w:tc>
        <w:tc>
          <w:tcPr>
            <w:tcW w:w="3727" w:type="dxa"/>
          </w:tcPr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 xml:space="preserve">Відвести 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піноль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та задню бабку від заготовки на безпечну відстань..</w:t>
            </w:r>
          </w:p>
        </w:tc>
        <w:tc>
          <w:tcPr>
            <w:tcW w:w="3394" w:type="dxa"/>
          </w:tcPr>
          <w:p w:rsidR="00F53FBA" w:rsidRPr="00CB24A9" w:rsidRDefault="00F53FBA" w:rsidP="002A4C2C">
            <w:pPr>
              <w:spacing w:after="20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53FBA" w:rsidRPr="00CB24A9" w:rsidRDefault="00F53FBA" w:rsidP="002A4C2C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3FBA" w:rsidRPr="00CB24A9" w:rsidTr="00695A25">
        <w:tc>
          <w:tcPr>
            <w:tcW w:w="14709" w:type="dxa"/>
            <w:gridSpan w:val="5"/>
          </w:tcPr>
          <w:p w:rsidR="00F53FBA" w:rsidRPr="00C551F4" w:rsidRDefault="00F53FBA" w:rsidP="002A4C2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551F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uk-UA" w:eastAsia="ru-RU"/>
              </w:rPr>
              <w:lastRenderedPageBreak/>
              <w:t>Інструктивна</w:t>
            </w:r>
            <w:r w:rsidR="00E0298C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uk-UA" w:eastAsia="ru-RU"/>
              </w:rPr>
              <w:t xml:space="preserve"> </w:t>
            </w:r>
            <w:r w:rsidRPr="00C551F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uk-UA" w:eastAsia="ru-RU"/>
              </w:rPr>
              <w:t>частина</w:t>
            </w:r>
          </w:p>
        </w:tc>
      </w:tr>
      <w:tr w:rsidR="00F53FBA" w:rsidRPr="00CB24A9" w:rsidTr="00695A25">
        <w:tc>
          <w:tcPr>
            <w:tcW w:w="14709" w:type="dxa"/>
            <w:gridSpan w:val="5"/>
          </w:tcPr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Перелік питань для самоконтролю</w:t>
            </w:r>
          </w:p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Які</w:t>
            </w:r>
            <w:r w:rsidRPr="00CB24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режими різання при центруванні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? </w:t>
            </w:r>
          </w:p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Які пристосування використовують для закріплення центрувального свердла?</w:t>
            </w:r>
          </w:p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  <w:r w:rsidRPr="00CB24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Які пристосування для свердлування отворів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.? </w:t>
            </w:r>
          </w:p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4. Які </w:t>
            </w:r>
            <w:r w:rsidRPr="00CB24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ф</w:t>
            </w:r>
            <w:proofErr w:type="spellStart"/>
            <w:r w:rsidRPr="00CB24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орм</w:t>
            </w:r>
            <w:proofErr w:type="spellEnd"/>
            <w:r w:rsidRPr="00CB24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и</w:t>
            </w:r>
            <w:r w:rsidRPr="00CB24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центров</w:t>
            </w:r>
            <w:r w:rsidRPr="00CB24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и</w:t>
            </w:r>
            <w:r w:rsidRPr="00CB24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 </w:t>
            </w:r>
            <w:r w:rsidRPr="00CB24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отворів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5. Як обирають розміри центрових отворів?</w:t>
            </w:r>
          </w:p>
        </w:tc>
      </w:tr>
      <w:tr w:rsidR="00F53FBA" w:rsidRPr="00CB24A9" w:rsidTr="00695A25">
        <w:tc>
          <w:tcPr>
            <w:tcW w:w="14709" w:type="dxa"/>
            <w:gridSpan w:val="5"/>
          </w:tcPr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охорони праці при центруванні центрових отворів</w:t>
            </w:r>
          </w:p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Працювати несправним інструментом</w:t>
            </w:r>
          </w:p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2. Працювати без зацентрування під час свердління.</w:t>
            </w:r>
          </w:p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3. Правильно підготовлювати </w:t>
            </w:r>
            <w:r w:rsidR="00250CD9"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торцеву</w:t>
            </w: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 xml:space="preserve"> поверхню заготовки під центрування отворів.</w:t>
            </w:r>
          </w:p>
          <w:p w:rsidR="00F53FBA" w:rsidRPr="00CB24A9" w:rsidRDefault="00F53FBA" w:rsidP="002A4C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bidi="en-US"/>
              </w:rPr>
              <w:t>4. Слідкувати за правильністю встановлення режимів різання – обертів.</w:t>
            </w:r>
          </w:p>
          <w:p w:rsidR="00F53FBA" w:rsidRPr="00CB24A9" w:rsidRDefault="00F53FBA" w:rsidP="002A4C2C">
            <w:pPr>
              <w:ind w:right="-31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B24A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 Не користуватися пристосуваннями що мають поломки чи пошкоджені.</w:t>
            </w:r>
          </w:p>
        </w:tc>
      </w:tr>
    </w:tbl>
    <w:p w:rsidR="00F53FBA" w:rsidRDefault="00F53FBA" w:rsidP="00F53FBA">
      <w:pPr>
        <w:tabs>
          <w:tab w:val="left" w:pos="0"/>
        </w:tabs>
        <w:sectPr w:rsidR="00F53FBA" w:rsidSect="00F53FBA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F53FBA" w:rsidRPr="00EA0304" w:rsidRDefault="00F53FBA" w:rsidP="00F53FBA">
      <w:pPr>
        <w:tabs>
          <w:tab w:val="left" w:pos="496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03DB2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lastRenderedPageBreak/>
        <w:t>ДОДАТОК 11</w:t>
      </w:r>
    </w:p>
    <w:p w:rsidR="00F53FBA" w:rsidRPr="00EA0304" w:rsidRDefault="00F53FBA" w:rsidP="00F53F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53FBA" w:rsidRPr="00EA0304" w:rsidRDefault="00F53FBA" w:rsidP="00F53FBA">
      <w:pPr>
        <w:shd w:val="clear" w:color="auto" w:fill="92D05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0304"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  <w:r w:rsidRPr="00EA030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ЛІЦ-ОПИТУВАННЯ 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53FBA" w:rsidRPr="00EA0304" w:rsidRDefault="00F53FBA" w:rsidP="00F53FBA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Для чого необхідний свердлувальний патрон.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(Для кріплення </w:t>
      </w:r>
      <w:proofErr w:type="spellStart"/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свердл</w:t>
      </w:r>
      <w:proofErr w:type="spellEnd"/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 з циліндричним хвостовиком).</w:t>
      </w:r>
    </w:p>
    <w:p w:rsidR="00F53FBA" w:rsidRPr="00EA0304" w:rsidRDefault="00F53FBA" w:rsidP="00F53FBA">
      <w:pPr>
        <w:numPr>
          <w:ilvl w:val="0"/>
          <w:numId w:val="18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Під час яких випадків можливо переміщення свердла механічно.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(Пристосування разом із свердлом встановлене в різцетримачі, або замком з з’єднанням задньої бабки). 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 Як встановлюють свердла в різцетримачах?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(В </w:t>
      </w:r>
      <w:proofErr w:type="spellStart"/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спецпристосування</w:t>
      </w:r>
      <w:proofErr w:type="spellEnd"/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).</w:t>
      </w:r>
    </w:p>
    <w:p w:rsidR="00F53FBA" w:rsidRPr="00EA0304" w:rsidRDefault="00F53FBA" w:rsidP="00F53F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4. Які </w:t>
      </w:r>
      <w:r w:rsidRPr="00EA0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ф</w:t>
      </w:r>
      <w:proofErr w:type="spellStart"/>
      <w:r w:rsidRPr="00EA03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орм</w:t>
      </w:r>
      <w:proofErr w:type="spellEnd"/>
      <w:r w:rsidRPr="00EA0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и</w:t>
      </w:r>
      <w:r w:rsidRPr="00EA03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центров</w:t>
      </w:r>
      <w:r w:rsidRPr="00EA0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и</w:t>
      </w:r>
      <w:r w:rsidRPr="00EA03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 </w:t>
      </w:r>
      <w:r w:rsidRPr="00EA0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отворів.</w:t>
      </w:r>
    </w:p>
    <w:p w:rsidR="00F53FBA" w:rsidRPr="00EA0304" w:rsidRDefault="00F53FBA" w:rsidP="00F53FBA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(Б</w:t>
      </w:r>
      <w:proofErr w:type="spellStart"/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ез</w:t>
      </w:r>
      <w:proofErr w:type="spellEnd"/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запобіжного</w:t>
      </w: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конуса</w:t>
      </w: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, із запобіжним</w:t>
      </w: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конусом</w:t>
      </w: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).</w:t>
      </w:r>
    </w:p>
    <w:p w:rsidR="00F53FBA" w:rsidRPr="00EA0304" w:rsidRDefault="00F53FBA" w:rsidP="00F53F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EA03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</w:t>
      </w:r>
      <w:proofErr w:type="spellStart"/>
      <w:r w:rsidRPr="00EA0304">
        <w:rPr>
          <w:rFonts w:ascii="Times New Roman" w:hAnsi="Times New Roman" w:cs="Times New Roman"/>
          <w:b/>
          <w:sz w:val="28"/>
          <w:szCs w:val="28"/>
        </w:rPr>
        <w:t>Які</w:t>
      </w:r>
      <w:proofErr w:type="spellEnd"/>
      <w:r w:rsidR="00E029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EA0304">
        <w:rPr>
          <w:rFonts w:ascii="Times New Roman" w:hAnsi="Times New Roman" w:cs="Times New Roman"/>
          <w:b/>
          <w:sz w:val="28"/>
          <w:szCs w:val="28"/>
        </w:rPr>
        <w:t>існують</w:t>
      </w:r>
      <w:proofErr w:type="spellEnd"/>
      <w:r w:rsidRPr="00EA0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способи розмічування центрових отворів.</w:t>
      </w:r>
    </w:p>
    <w:p w:rsidR="00F53FBA" w:rsidRPr="00EA0304" w:rsidRDefault="00F53FBA" w:rsidP="00F53FBA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(Розмічування за допомогою розмічального циркуля, розмічування за допомогою </w:t>
      </w:r>
      <w:proofErr w:type="spellStart"/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центрошукача</w:t>
      </w:r>
      <w:proofErr w:type="spellEnd"/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).</w:t>
      </w:r>
    </w:p>
    <w:p w:rsidR="00F53FBA" w:rsidRPr="00EA0304" w:rsidRDefault="00F53FBA" w:rsidP="00F53F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6. Яке пристосування використовуються для кріплення центрувальних </w:t>
      </w:r>
      <w:proofErr w:type="spellStart"/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свердл</w:t>
      </w:r>
      <w:proofErr w:type="spellEnd"/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F53FBA" w:rsidRPr="00EA0304" w:rsidRDefault="00F53FBA" w:rsidP="00F53FBA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(Свердлувальний патрон, спеціальні оправки).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7.</w:t>
      </w:r>
      <w:r w:rsidRPr="00EA030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Розкажіть про режими різання при центруванні.</w:t>
      </w:r>
    </w:p>
    <w:p w:rsidR="00F53FBA" w:rsidRPr="00EA0304" w:rsidRDefault="00F53FBA" w:rsidP="00F53F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</w:t>
      </w:r>
      <w:r w:rsidRPr="00EA0304"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lang w:val="uk-UA"/>
        </w:rPr>
        <w:t xml:space="preserve">Швидкість різання при центруванні зі швидкорізальної сталі для сталі </w:t>
      </w: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— 7–15 </w:t>
      </w:r>
      <w:r w:rsidRPr="00EA030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val="uk-UA"/>
        </w:rPr>
        <w:t xml:space="preserve">м/хв. </w:t>
      </w: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Величина подачі при центруванні — 0,03–0,08 </w:t>
      </w:r>
      <w:r w:rsidRPr="00EA030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val="uk-UA"/>
        </w:rPr>
        <w:t>мм/об.</w:t>
      </w:r>
      <w:r w:rsidRPr="00EA0304"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  <w:t>)</w:t>
      </w:r>
    </w:p>
    <w:p w:rsidR="00F53FBA" w:rsidRPr="00EA0304" w:rsidRDefault="00F53FBA" w:rsidP="00F53FBA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8.</w:t>
      </w:r>
      <w:r w:rsidR="00E0298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EA0304">
        <w:rPr>
          <w:rFonts w:ascii="Times New Roman" w:hAnsi="Times New Roman" w:cs="Times New Roman"/>
          <w:b/>
          <w:sz w:val="28"/>
          <w:szCs w:val="28"/>
          <w:lang w:val="uk-UA"/>
        </w:rPr>
        <w:t>Вісь центрового отвору зміщена відносно осі центрального свердла.</w:t>
      </w:r>
    </w:p>
    <w:p w:rsidR="00F53FBA" w:rsidRPr="00EA0304" w:rsidRDefault="00F53FBA" w:rsidP="00F53FBA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  <w:t>(</w:t>
      </w:r>
      <w:r w:rsidRPr="00EA0304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Ретельно вивіряти кріплення заготовки в патроні</w:t>
      </w: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).</w:t>
      </w:r>
    </w:p>
    <w:p w:rsidR="00F53FBA" w:rsidRPr="00EA0304" w:rsidRDefault="00F53FBA" w:rsidP="00F53FBA">
      <w:pPr>
        <w:tabs>
          <w:tab w:val="left" w:pos="971"/>
          <w:tab w:val="left" w:pos="532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 w:bidi="en-US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9.</w:t>
      </w:r>
      <w:r w:rsidR="00E0298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EA0304">
        <w:rPr>
          <w:rFonts w:ascii="Times New Roman" w:hAnsi="Times New Roman" w:cs="Times New Roman"/>
          <w:b/>
          <w:sz w:val="28"/>
          <w:szCs w:val="28"/>
          <w:lang w:val="uk-UA"/>
        </w:rPr>
        <w:t>Чому</w:t>
      </w:r>
      <w:r w:rsidRPr="00EA0304">
        <w:rPr>
          <w:rFonts w:ascii="Times New Roman" w:hAnsi="Times New Roman" w:cs="Times New Roman"/>
          <w:b/>
          <w:sz w:val="28"/>
          <w:szCs w:val="28"/>
          <w:lang w:val="uk-UA" w:bidi="en-US"/>
        </w:rPr>
        <w:t xml:space="preserve"> немає циліндричної частини центрового отвору</w:t>
      </w:r>
      <w:r w:rsidRPr="00EA0304">
        <w:rPr>
          <w:rFonts w:ascii="Times New Roman" w:hAnsi="Times New Roman" w:cs="Times New Roman"/>
          <w:sz w:val="28"/>
          <w:szCs w:val="28"/>
          <w:lang w:val="uk-UA" w:bidi="en-US"/>
        </w:rPr>
        <w:t xml:space="preserve">.   </w:t>
      </w:r>
    </w:p>
    <w:p w:rsidR="00F53FBA" w:rsidRPr="00EA0304" w:rsidRDefault="00F53FBA" w:rsidP="00F53FBA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  <w:t>(</w:t>
      </w:r>
      <w:r w:rsidRPr="00EA0304">
        <w:rPr>
          <w:rFonts w:ascii="Times New Roman" w:hAnsi="Times New Roman" w:cs="Times New Roman"/>
          <w:color w:val="002060"/>
          <w:sz w:val="28"/>
          <w:szCs w:val="28"/>
          <w:lang w:val="uk-UA"/>
        </w:rPr>
        <w:t>Поломка центрувального свердла</w:t>
      </w:r>
      <w:r w:rsidRPr="00EA0304">
        <w:rPr>
          <w:rFonts w:ascii="Times New Roman" w:eastAsia="Times New Roman" w:hAnsi="Times New Roman" w:cs="Times New Roman"/>
          <w:color w:val="002060"/>
          <w:sz w:val="28"/>
          <w:szCs w:val="28"/>
          <w:lang w:val="uk-UA"/>
        </w:rPr>
        <w:t>).</w:t>
      </w:r>
    </w:p>
    <w:p w:rsidR="00F53FBA" w:rsidRPr="00EA0304" w:rsidRDefault="00F53FBA" w:rsidP="00F53FBA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10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Що потрібно зробити з </w:t>
      </w:r>
      <w:r w:rsidR="00250CD9"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торцевою</w:t>
      </w: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поверхнею перед </w:t>
      </w:r>
      <w:r w:rsidRPr="00EA0304">
        <w:rPr>
          <w:rFonts w:ascii="Times New Roman" w:hAnsi="Times New Roman" w:cs="Times New Roman"/>
          <w:b/>
          <w:sz w:val="28"/>
          <w:szCs w:val="28"/>
          <w:lang w:val="uk-UA"/>
        </w:rPr>
        <w:t>центруванням отвору.</w:t>
      </w:r>
    </w:p>
    <w:p w:rsidR="00F53FBA" w:rsidRPr="00EA0304" w:rsidRDefault="00F53FBA" w:rsidP="00F53FBA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</w:t>
      </w:r>
      <w:r w:rsidRPr="00EA0304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Підготувати </w:t>
      </w:r>
      <w:r w:rsidR="00250CD9" w:rsidRPr="00EA0304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торцеву</w:t>
      </w:r>
      <w:r w:rsidRPr="00EA0304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поверхню під центрування отвору</w:t>
      </w: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).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11. Як встановлюють свердла в різцетримачах?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 xml:space="preserve">(В </w:t>
      </w:r>
      <w:proofErr w:type="spellStart"/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спецпристосування</w:t>
      </w:r>
      <w:proofErr w:type="spellEnd"/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).</w:t>
      </w:r>
    </w:p>
    <w:p w:rsidR="00F53FBA" w:rsidRPr="00EA0304" w:rsidRDefault="00F53FBA" w:rsidP="00F53F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12. В залежності від чого обирають розміри центрових отворів.</w:t>
      </w:r>
    </w:p>
    <w:p w:rsidR="00F53FBA" w:rsidRPr="00EA0304" w:rsidRDefault="00F53FBA" w:rsidP="00F53FBA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/>
        </w:rPr>
        <w:t>(Від діаметра заготовки).</w:t>
      </w:r>
    </w:p>
    <w:p w:rsidR="00F53FBA" w:rsidRDefault="00F53FBA" w:rsidP="00F53FBA">
      <w:pPr>
        <w:tabs>
          <w:tab w:val="left" w:pos="3104"/>
        </w:tabs>
        <w:rPr>
          <w:lang w:val="uk-UA"/>
        </w:rPr>
      </w:pPr>
    </w:p>
    <w:p w:rsidR="00F53FBA" w:rsidRPr="00EA0304" w:rsidRDefault="00F53FBA" w:rsidP="00F53FBA">
      <w:pPr>
        <w:shd w:val="clear" w:color="auto" w:fill="FFFFFF" w:themeFill="background1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03DB2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ДОДАТОК 12</w:t>
      </w:r>
    </w:p>
    <w:p w:rsidR="00F53FBA" w:rsidRPr="00FC345F" w:rsidRDefault="00F53FBA" w:rsidP="00F53FBA">
      <w:pPr>
        <w:shd w:val="clear" w:color="auto" w:fill="92D050"/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FC345F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Рівневі завдання </w:t>
      </w:r>
    </w:p>
    <w:p w:rsidR="00F53FBA" w:rsidRPr="00EA0304" w:rsidRDefault="00F53FBA" w:rsidP="00F53FBA">
      <w:pPr>
        <w:shd w:val="clear" w:color="auto" w:fill="92D050"/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EA0304">
        <w:rPr>
          <w:rFonts w:ascii="Times New Roman" w:hAnsi="Times New Roman" w:cs="Times New Roman"/>
          <w:sz w:val="32"/>
          <w:szCs w:val="32"/>
          <w:lang w:val="uk-UA"/>
        </w:rPr>
        <w:t>(середній, достатній рівень)</w:t>
      </w:r>
    </w:p>
    <w:p w:rsidR="00F53FBA" w:rsidRPr="00EA0304" w:rsidRDefault="00F53FBA" w:rsidP="00F53FBA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EA0304">
        <w:rPr>
          <w:rFonts w:ascii="Times New Roman" w:hAnsi="Times New Roman" w:cs="Times New Roman"/>
          <w:sz w:val="28"/>
          <w:szCs w:val="28"/>
          <w:lang w:val="uk-UA"/>
        </w:rPr>
        <w:t xml:space="preserve">Підбір, </w:t>
      </w:r>
      <w:r w:rsidR="00250CD9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встановлення та кріплення </w:t>
      </w:r>
      <w:proofErr w:type="spellStart"/>
      <w:r w:rsidR="00250CD9">
        <w:rPr>
          <w:rFonts w:ascii="Times New Roman" w:hAnsi="Times New Roman" w:cs="Times New Roman"/>
          <w:sz w:val="28"/>
          <w:szCs w:val="28"/>
          <w:lang w:val="uk-UA"/>
        </w:rPr>
        <w:t>сверд</w:t>
      </w:r>
      <w:r w:rsidRPr="00EA0304">
        <w:rPr>
          <w:rFonts w:ascii="Times New Roman" w:hAnsi="Times New Roman" w:cs="Times New Roman"/>
          <w:sz w:val="28"/>
          <w:szCs w:val="28"/>
          <w:lang w:val="uk-UA"/>
        </w:rPr>
        <w:t>л</w:t>
      </w:r>
      <w:proofErr w:type="spellEnd"/>
      <w:r w:rsidRPr="00EA0304">
        <w:rPr>
          <w:rFonts w:ascii="Times New Roman" w:hAnsi="Times New Roman" w:cs="Times New Roman"/>
          <w:sz w:val="28"/>
          <w:szCs w:val="28"/>
          <w:lang w:val="uk-UA"/>
        </w:rPr>
        <w:t xml:space="preserve"> у свердлувальних патронах, та </w:t>
      </w:r>
      <w:proofErr w:type="spellStart"/>
      <w:r w:rsidRPr="00EA0304">
        <w:rPr>
          <w:rFonts w:ascii="Times New Roman" w:hAnsi="Times New Roman" w:cs="Times New Roman"/>
          <w:sz w:val="28"/>
          <w:szCs w:val="28"/>
          <w:lang w:val="uk-UA"/>
        </w:rPr>
        <w:t>пінолі</w:t>
      </w:r>
      <w:proofErr w:type="spellEnd"/>
      <w:r w:rsidRPr="00EA0304">
        <w:rPr>
          <w:rFonts w:ascii="Times New Roman" w:hAnsi="Times New Roman" w:cs="Times New Roman"/>
          <w:sz w:val="28"/>
          <w:szCs w:val="28"/>
          <w:lang w:val="uk-UA"/>
        </w:rPr>
        <w:t xml:space="preserve"> задньої бабки. Центрування</w:t>
      </w:r>
      <w:r w:rsidRPr="00EA030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F53FBA" w:rsidRPr="00EA0304" w:rsidRDefault="00F53FBA" w:rsidP="00F53FBA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rPr>
          <w:rFonts w:ascii="Calibri" w:eastAsia="Times New Roman" w:hAnsi="Calibri" w:cs="Times New Roman"/>
          <w:b/>
          <w:i/>
          <w:sz w:val="28"/>
          <w:szCs w:val="28"/>
          <w:u w:val="single"/>
          <w:lang w:val="uk-UA"/>
        </w:rPr>
      </w:pPr>
      <w:r w:rsidRPr="00EA0304">
        <w:rPr>
          <w:rFonts w:ascii="Times New Roman" w:hAnsi="Times New Roman" w:cs="Times New Roman"/>
          <w:sz w:val="28"/>
          <w:szCs w:val="28"/>
          <w:lang w:val="uk-UA"/>
        </w:rPr>
        <w:t>Вправа виконується усно, або письмово</w:t>
      </w:r>
      <w:r w:rsidRPr="00EA0304">
        <w:rPr>
          <w:lang w:val="uk-UA"/>
        </w:rPr>
        <w:t>.</w:t>
      </w:r>
    </w:p>
    <w:p w:rsidR="00F53FBA" w:rsidRPr="00EA0304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EA030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I</w:t>
      </w:r>
      <w:r w:rsidRPr="00EA030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- </w:t>
      </w:r>
      <w:r w:rsidRPr="00EA030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рівень</w:t>
      </w:r>
    </w:p>
    <w:p w:rsidR="00F53FBA" w:rsidRPr="00EA0304" w:rsidRDefault="00F53FBA" w:rsidP="00F53FBA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EA0304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FC345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називається свердлуванням та я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кі види отворів ви знаєте?</w:t>
      </w:r>
    </w:p>
    <w:p w:rsidR="00F53FBA" w:rsidRPr="00EA0304" w:rsidRDefault="00F53FBA" w:rsidP="00F53FBA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2545567</wp:posOffset>
            </wp:positionH>
            <wp:positionV relativeFrom="paragraph">
              <wp:posOffset>338071</wp:posOffset>
            </wp:positionV>
            <wp:extent cx="1185666" cy="632292"/>
            <wp:effectExtent l="0" t="0" r="0" b="0"/>
            <wp:wrapNone/>
            <wp:docPr id="67" name="Рисунок 67" descr="P101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01346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27" cy="63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Опишіть призначення поданого пристосування та як ним користуються на токарному верстаті.</w:t>
      </w:r>
    </w:p>
    <w:p w:rsidR="00F53FBA" w:rsidRPr="00EA0304" w:rsidRDefault="00F53FBA" w:rsidP="00F53FB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</w:pP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EA030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II</w:t>
      </w:r>
      <w:r w:rsidRPr="00EA030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-</w:t>
      </w:r>
      <w:r w:rsidRPr="00EA030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 xml:space="preserve"> рівень</w:t>
      </w:r>
    </w:p>
    <w:p w:rsidR="00F53FBA" w:rsidRPr="00EA0304" w:rsidRDefault="00F53FBA" w:rsidP="00F53FBA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2226590</wp:posOffset>
            </wp:positionH>
            <wp:positionV relativeFrom="paragraph">
              <wp:posOffset>280832</wp:posOffset>
            </wp:positionV>
            <wp:extent cx="2139147" cy="393173"/>
            <wp:effectExtent l="0" t="0" r="0" b="6985"/>
            <wp:wrapNone/>
            <wp:docPr id="68" name="Рисунок 68" descr="Ris_1_3_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Ris_1_3_13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12" cy="39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Який інструмент зображено на фото, його використання та розбіжності між варіантом </w:t>
      </w:r>
      <w:r w:rsidRPr="00EA0304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а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r w:rsidRPr="00EA0304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б.</w:t>
      </w:r>
    </w:p>
    <w:p w:rsidR="00F53FBA" w:rsidRPr="00EA0304" w:rsidRDefault="00F53FBA" w:rsidP="00F53FB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F53FBA" w:rsidRPr="00EA0304" w:rsidRDefault="00F53FBA" w:rsidP="00F53FBA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noProof/>
          <w:lang w:val="uk-UA" w:eastAsia="uk-U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188152</wp:posOffset>
            </wp:positionV>
            <wp:extent cx="1031358" cy="791183"/>
            <wp:effectExtent l="0" t="0" r="0" b="9525"/>
            <wp:wrapNone/>
            <wp:docPr id="69" name="Рисунок 69" descr="P101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01359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58" cy="79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Як працює за схемою замок на токарному верстаті і в яких випадках використовується.</w:t>
      </w:r>
    </w:p>
    <w:p w:rsidR="00F53FBA" w:rsidRPr="00EA0304" w:rsidRDefault="00F53FBA" w:rsidP="00F53FBA">
      <w:pPr>
        <w:tabs>
          <w:tab w:val="left" w:pos="17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tabs>
          <w:tab w:val="left" w:pos="17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tabs>
          <w:tab w:val="left" w:pos="17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</w:pPr>
      <w:r w:rsidRPr="00EA030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III</w:t>
      </w:r>
      <w:r w:rsidRPr="00EA030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 xml:space="preserve"> - рівень</w:t>
      </w:r>
    </w:p>
    <w:p w:rsidR="00F53FBA" w:rsidRPr="00EA0304" w:rsidRDefault="00F53FBA" w:rsidP="00F53FBA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2694009</wp:posOffset>
            </wp:positionH>
            <wp:positionV relativeFrom="paragraph">
              <wp:posOffset>247679</wp:posOffset>
            </wp:positionV>
            <wp:extent cx="1033562" cy="687936"/>
            <wp:effectExtent l="0" t="0" r="0" b="0"/>
            <wp:wrapNone/>
            <wp:docPr id="70" name="Рисунок 70" descr="P101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01343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62" cy="6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Опишіть призначення поданих пристосувань на фото: де, коли та як використовуються?</w:t>
      </w:r>
    </w:p>
    <w:p w:rsidR="00F53FBA" w:rsidRPr="00EA0304" w:rsidRDefault="00F53FBA" w:rsidP="00F53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384810</wp:posOffset>
            </wp:positionV>
            <wp:extent cx="1283970" cy="574040"/>
            <wp:effectExtent l="0" t="0" r="0" b="0"/>
            <wp:wrapNone/>
            <wp:docPr id="71" name="Рисунок 71" descr="Ris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is_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2.Опишіть призначення поданих вимірювальних інструментів та які розміри ними контролюються</w:t>
      </w:r>
    </w:p>
    <w:p w:rsidR="00F53FBA" w:rsidRPr="00EA0304" w:rsidRDefault="00F53FBA" w:rsidP="00F53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030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865254</wp:posOffset>
            </wp:positionH>
            <wp:positionV relativeFrom="paragraph">
              <wp:posOffset>50505</wp:posOffset>
            </wp:positionV>
            <wp:extent cx="1583690" cy="594995"/>
            <wp:effectExtent l="0" t="0" r="0" b="0"/>
            <wp:wrapNone/>
            <wp:docPr id="72" name="Рисунок 72" descr="Ris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Ris_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FBA" w:rsidRPr="00EA0304" w:rsidRDefault="00F53FBA" w:rsidP="00F53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53FBA" w:rsidRPr="00EA0304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</w:pPr>
      <w:r w:rsidRPr="00EA0304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10491470</wp:posOffset>
            </wp:positionH>
            <wp:positionV relativeFrom="paragraph">
              <wp:posOffset>-4518660</wp:posOffset>
            </wp:positionV>
            <wp:extent cx="2774950" cy="12454255"/>
            <wp:effectExtent l="0" t="0" r="6350" b="4445"/>
            <wp:wrapNone/>
            <wp:docPr id="73" name="Рисунок 73" descr="P101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01359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24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30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IV</w:t>
      </w:r>
      <w:r w:rsidRPr="00EA030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 xml:space="preserve"> - рівень</w:t>
      </w:r>
    </w:p>
    <w:p w:rsidR="00F53FBA" w:rsidRPr="00EA0304" w:rsidRDefault="00F53FBA" w:rsidP="00F53FBA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Опишіть поданні пристосування на фото: коли та в яких випадках при роботі на токарних верстатах використовуються.</w:t>
      </w:r>
    </w:p>
    <w:p w:rsidR="00F53FBA" w:rsidRPr="00EA0304" w:rsidRDefault="00F53FBA" w:rsidP="00F53FB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2789998</wp:posOffset>
            </wp:positionH>
            <wp:positionV relativeFrom="paragraph">
              <wp:posOffset>89062</wp:posOffset>
            </wp:positionV>
            <wp:extent cx="1030074" cy="692597"/>
            <wp:effectExtent l="0" t="0" r="0" b="0"/>
            <wp:wrapNone/>
            <wp:docPr id="74" name="Рисунок 74" descr="C:\Documents and Settings\Администратор\Рабочий стол\фото отвори\P101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фото отвори\P101366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74" cy="69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FBA" w:rsidRPr="00EA0304" w:rsidRDefault="00F53FBA" w:rsidP="00F53FBA">
      <w:pPr>
        <w:tabs>
          <w:tab w:val="left" w:pos="797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53FBA" w:rsidRPr="00EA0304" w:rsidRDefault="00F53FBA" w:rsidP="00F53FBA">
      <w:pPr>
        <w:tabs>
          <w:tab w:val="left" w:pos="256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tabs>
          <w:tab w:val="left" w:pos="256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numPr>
          <w:ilvl w:val="0"/>
          <w:numId w:val="20"/>
        </w:numPr>
        <w:tabs>
          <w:tab w:val="left" w:pos="256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Опишіть</w:t>
      </w:r>
      <w:r w:rsidRPr="00EA030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послідовність обробки центрового отвору.</w:t>
      </w:r>
    </w:p>
    <w:p w:rsidR="00F53FBA" w:rsidRDefault="00F53FBA" w:rsidP="00F53FBA">
      <w:pPr>
        <w:tabs>
          <w:tab w:val="left" w:pos="3104"/>
        </w:tabs>
        <w:rPr>
          <w:lang w:val="uk-UA"/>
        </w:rPr>
      </w:pPr>
    </w:p>
    <w:p w:rsidR="00F53FBA" w:rsidRPr="00EA0304" w:rsidRDefault="00F53FBA" w:rsidP="00F53FBA">
      <w:pPr>
        <w:shd w:val="clear" w:color="auto" w:fill="FFFFFF" w:themeFill="background1"/>
        <w:tabs>
          <w:tab w:val="left" w:pos="7230"/>
          <w:tab w:val="left" w:pos="7655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203DB2">
        <w:rPr>
          <w:rFonts w:ascii="Times New Roman" w:eastAsia="Times New Roman" w:hAnsi="Times New Roman" w:cs="Times New Roman"/>
          <w:sz w:val="32"/>
          <w:szCs w:val="32"/>
          <w:highlight w:val="yellow"/>
          <w:lang w:val="uk-UA"/>
        </w:rPr>
        <w:t>ДОДАТОК 13</w:t>
      </w:r>
    </w:p>
    <w:p w:rsidR="00F53FBA" w:rsidRPr="00EA0304" w:rsidRDefault="00F53FBA" w:rsidP="00F53FBA">
      <w:pPr>
        <w:shd w:val="clear" w:color="auto" w:fill="FFFFFF" w:themeFill="background1"/>
        <w:tabs>
          <w:tab w:val="left" w:pos="7230"/>
          <w:tab w:val="left" w:pos="76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F53FBA" w:rsidRPr="00EA0304" w:rsidRDefault="00F53FBA" w:rsidP="00F53FBA">
      <w:pPr>
        <w:shd w:val="clear" w:color="auto" w:fill="FBD4B4" w:themeFill="accent6" w:themeFillTint="66"/>
        <w:tabs>
          <w:tab w:val="left" w:pos="7230"/>
          <w:tab w:val="left" w:pos="76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 w:rsidRPr="00EA0304">
        <w:rPr>
          <w:rFonts w:ascii="Calibri" w:eastAsia="Times New Roman" w:hAnsi="Calibri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173060</wp:posOffset>
            </wp:positionH>
            <wp:positionV relativeFrom="paragraph">
              <wp:posOffset>-30819</wp:posOffset>
            </wp:positionV>
            <wp:extent cx="1094740" cy="730250"/>
            <wp:effectExtent l="0" t="0" r="0" b="0"/>
            <wp:wrapNone/>
            <wp:docPr id="75" name="Рисунок 75" descr="P101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348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304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/>
        </w:rPr>
        <w:t>Картка №1</w:t>
      </w:r>
    </w:p>
    <w:p w:rsidR="00F53FBA" w:rsidRPr="00EA0304" w:rsidRDefault="00F53FBA" w:rsidP="00F53FBA">
      <w:pPr>
        <w:shd w:val="clear" w:color="auto" w:fill="FBD4B4" w:themeFill="accent6" w:themeFillTint="66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/>
        </w:rPr>
      </w:pPr>
      <w:proofErr w:type="spellStart"/>
      <w:r w:rsidRPr="00EA0304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/>
        </w:rPr>
        <w:t>навчально</w:t>
      </w:r>
      <w:proofErr w:type="spellEnd"/>
      <w:r w:rsidRPr="00EA0304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/>
        </w:rPr>
        <w:t xml:space="preserve"> – практичного</w:t>
      </w:r>
    </w:p>
    <w:p w:rsidR="00F53FBA" w:rsidRPr="00EA0304" w:rsidRDefault="00F53FBA" w:rsidP="00F53FBA">
      <w:pPr>
        <w:shd w:val="clear" w:color="auto" w:fill="FBD4B4" w:themeFill="accent6" w:themeFillTint="66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/>
        </w:rPr>
        <w:t>завдання</w:t>
      </w:r>
    </w:p>
    <w:p w:rsidR="00F53FBA" w:rsidRPr="00EA0304" w:rsidRDefault="00F53FBA" w:rsidP="00F53FBA">
      <w:pPr>
        <w:tabs>
          <w:tab w:val="left" w:pos="20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</w:p>
    <w:p w:rsidR="00F53FBA" w:rsidRPr="00EA0304" w:rsidRDefault="00F53FBA" w:rsidP="00F53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53FBA" w:rsidRPr="00EA0304" w:rsidRDefault="00F53FBA" w:rsidP="00F53FBA">
      <w:pPr>
        <w:tabs>
          <w:tab w:val="left" w:pos="20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Обробити деталь</w:t>
      </w:r>
      <w:r w:rsidRPr="00EA0304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навчальна заготовка.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Встановити заготовку -</w:t>
      </w:r>
      <w:r w:rsidR="00A82B3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круглий прокат Ø 2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0 мм, L = 100 мм.</w:t>
      </w:r>
    </w:p>
    <w:p w:rsidR="00F53FBA" w:rsidRPr="00EA0304" w:rsidRDefault="00F53FBA" w:rsidP="00F53FBA">
      <w:pPr>
        <w:tabs>
          <w:tab w:val="left" w:pos="20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 – сталь 45 ГОСТ 1050-88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Вибрати та встановити необхідний ріжучий</w:t>
      </w:r>
      <w:r w:rsidR="00E0298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інструмент 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– прохідний відігнутий різець, центрувальне свердло.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Вибрати та встановити необхідне пристосування - 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свердлувальний патрон. 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Вибрати та встановити необхідні режими різання:</w:t>
      </w:r>
    </w:p>
    <w:p w:rsidR="00F53FBA" w:rsidRPr="00EA0304" w:rsidRDefault="00F53FBA" w:rsidP="00F53FBA">
      <w:pPr>
        <w:numPr>
          <w:ilvl w:val="0"/>
          <w:numId w:val="23"/>
        </w:numPr>
        <w:tabs>
          <w:tab w:val="left" w:pos="2043"/>
        </w:tabs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число обертів шпинделя n = 630 об / </w:t>
      </w:r>
      <w:r w:rsidR="00E00724">
        <w:rPr>
          <w:rFonts w:ascii="Times New Roman" w:eastAsia="Times New Roman" w:hAnsi="Times New Roman" w:cs="Times New Roman"/>
          <w:sz w:val="28"/>
          <w:szCs w:val="28"/>
          <w:lang w:val="uk-UA"/>
        </w:rPr>
        <w:t>хв.</w:t>
      </w:r>
    </w:p>
    <w:p w:rsidR="00F53FBA" w:rsidRPr="00EA0304" w:rsidRDefault="00F53FBA" w:rsidP="00F53FBA">
      <w:pPr>
        <w:numPr>
          <w:ilvl w:val="0"/>
          <w:numId w:val="23"/>
        </w:numPr>
        <w:tabs>
          <w:tab w:val="left" w:pos="2043"/>
        </w:tabs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подача –ручна.</w:t>
      </w:r>
    </w:p>
    <w:p w:rsidR="00F53FBA" w:rsidRPr="00EA0304" w:rsidRDefault="00F53FBA" w:rsidP="00F53FBA">
      <w:pPr>
        <w:tabs>
          <w:tab w:val="left" w:pos="204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Виконати центрування</w:t>
      </w:r>
      <w:r w:rsidR="00E0298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навчальної заготовки.</w:t>
      </w:r>
    </w:p>
    <w:p w:rsidR="00F53FBA" w:rsidRPr="00EA0304" w:rsidRDefault="00F53FBA" w:rsidP="00F53FBA">
      <w:pPr>
        <w:tabs>
          <w:tab w:val="left" w:pos="20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tabs>
          <w:tab w:val="left" w:pos="20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Примітка:</w:t>
      </w:r>
    </w:p>
    <w:p w:rsidR="00F53FBA" w:rsidRPr="00EA0304" w:rsidRDefault="00F53FBA" w:rsidP="00F53FBA">
      <w:pPr>
        <w:tabs>
          <w:tab w:val="left" w:pos="20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 </w:t>
      </w:r>
      <w:r w:rsidRPr="00EA030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центруванні 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поверхні використовуйте інструкційно-технологічну картку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додаток</w:t>
      </w:r>
      <w:r w:rsidR="00A82B3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10.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397628</wp:posOffset>
            </wp:positionH>
            <wp:positionV relativeFrom="paragraph">
              <wp:posOffset>172823</wp:posOffset>
            </wp:positionV>
            <wp:extent cx="1147201" cy="765544"/>
            <wp:effectExtent l="0" t="0" r="0" b="0"/>
            <wp:wrapNone/>
            <wp:docPr id="76" name="Рисунок 76" descr="P101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343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01" cy="7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FBA" w:rsidRPr="00EA0304" w:rsidRDefault="00F53FBA" w:rsidP="00F53FBA">
      <w:pPr>
        <w:shd w:val="clear" w:color="auto" w:fill="D6E3BC" w:themeFill="accent3" w:themeFillTint="66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EA0304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/>
        </w:rPr>
        <w:t>Картка №2</w:t>
      </w:r>
    </w:p>
    <w:p w:rsidR="00F53FBA" w:rsidRPr="00EA0304" w:rsidRDefault="00F53FBA" w:rsidP="00F53FBA">
      <w:pPr>
        <w:shd w:val="clear" w:color="auto" w:fill="D6E3BC" w:themeFill="accent3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/>
        </w:rPr>
      </w:pPr>
      <w:proofErr w:type="spellStart"/>
      <w:r w:rsidRPr="00EA0304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/>
        </w:rPr>
        <w:t>навчально</w:t>
      </w:r>
      <w:proofErr w:type="spellEnd"/>
      <w:r w:rsidRPr="00EA0304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/>
        </w:rPr>
        <w:t xml:space="preserve"> – практичного</w:t>
      </w:r>
    </w:p>
    <w:p w:rsidR="00F53FBA" w:rsidRPr="00EA0304" w:rsidRDefault="00F53FBA" w:rsidP="00F53FBA">
      <w:pPr>
        <w:shd w:val="clear" w:color="auto" w:fill="D6E3BC" w:themeFill="accent3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/>
        </w:rPr>
        <w:t>завдання</w:t>
      </w:r>
    </w:p>
    <w:p w:rsidR="00F53FBA" w:rsidRPr="00EA0304" w:rsidRDefault="00F53FBA" w:rsidP="00F53FBA">
      <w:pPr>
        <w:tabs>
          <w:tab w:val="left" w:pos="20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ab/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Встановити заготовку -</w:t>
      </w:r>
      <w:r w:rsidR="00A82B3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круглий прокат Ø 2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0 мм, L = 100 мм.</w:t>
      </w:r>
    </w:p>
    <w:p w:rsidR="00F53FBA" w:rsidRPr="00EA0304" w:rsidRDefault="00F53FBA" w:rsidP="00F53FBA">
      <w:pPr>
        <w:tabs>
          <w:tab w:val="left" w:pos="20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 – сталь 45 ГОСТ 1050-88</w:t>
      </w:r>
    </w:p>
    <w:p w:rsidR="00F53FBA" w:rsidRPr="00EA0304" w:rsidRDefault="00F53FBA" w:rsidP="00F53FBA">
      <w:pPr>
        <w:tabs>
          <w:tab w:val="left" w:pos="20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Вибрати та встановити необхідний ріжучий</w:t>
      </w:r>
      <w:r w:rsidR="00E0298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інструмент 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– свердла різного діаметру.</w:t>
      </w:r>
    </w:p>
    <w:p w:rsidR="00F53FBA" w:rsidRPr="00EA0304" w:rsidRDefault="00F53FBA" w:rsidP="00F53FBA">
      <w:pPr>
        <w:tabs>
          <w:tab w:val="left" w:pos="1239"/>
          <w:tab w:val="left" w:pos="264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Вибрати та встановити необхідне пристосування - 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свердлувальний патрон, центр обертовий, перехідні втулки Морзе, упорна планка, пристосування в різцетримач, пристосування в </w:t>
      </w:r>
      <w:proofErr w:type="spellStart"/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піноль</w:t>
      </w:r>
      <w:proofErr w:type="spellEnd"/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задньої бабки. 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Виконати операцію встановлення </w:t>
      </w:r>
      <w:proofErr w:type="spellStart"/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свердл</w:t>
      </w:r>
      <w:proofErr w:type="spellEnd"/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в пристосування</w:t>
      </w: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свердлувальний патрон, перехідні втулки Морзе, пристосування в різцетримач, пристосування в </w:t>
      </w:r>
      <w:proofErr w:type="spellStart"/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піноль</w:t>
      </w:r>
      <w:proofErr w:type="spellEnd"/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задньої бабки.</w:t>
      </w:r>
    </w:p>
    <w:p w:rsidR="00F53FBA" w:rsidRPr="00EA0304" w:rsidRDefault="00F53FBA" w:rsidP="00F53F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tabs>
          <w:tab w:val="left" w:pos="20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Примітка:</w:t>
      </w:r>
    </w:p>
    <w:p w:rsidR="00F53FBA" w:rsidRPr="00A52B94" w:rsidRDefault="00F53FBA" w:rsidP="00F53FBA">
      <w:pPr>
        <w:tabs>
          <w:tab w:val="left" w:pos="20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2B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 встановленні </w:t>
      </w:r>
      <w:proofErr w:type="spellStart"/>
      <w:r w:rsidRPr="00A52B94">
        <w:rPr>
          <w:rFonts w:ascii="Times New Roman" w:eastAsia="Times New Roman" w:hAnsi="Times New Roman" w:cs="Times New Roman"/>
          <w:sz w:val="28"/>
          <w:szCs w:val="28"/>
          <w:lang w:val="uk-UA"/>
        </w:rPr>
        <w:t>свердл</w:t>
      </w:r>
      <w:proofErr w:type="spellEnd"/>
      <w:r w:rsidRPr="00A52B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пристосування використовуйте </w:t>
      </w:r>
      <w:r w:rsidR="00A52B94" w:rsidRPr="00A52B94">
        <w:rPr>
          <w:rFonts w:ascii="Times New Roman" w:eastAsia="Times New Roman" w:hAnsi="Times New Roman" w:cs="Times New Roman"/>
          <w:sz w:val="28"/>
          <w:szCs w:val="28"/>
          <w:lang w:val="uk-UA"/>
        </w:rPr>
        <w:t>презентацію №1</w:t>
      </w:r>
    </w:p>
    <w:p w:rsidR="00A52B94" w:rsidRDefault="00A52B94" w:rsidP="00F53FBA">
      <w:pPr>
        <w:shd w:val="clear" w:color="auto" w:fill="FFFFFF" w:themeFill="background1"/>
        <w:tabs>
          <w:tab w:val="left" w:pos="7230"/>
          <w:tab w:val="left" w:pos="7655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32"/>
          <w:szCs w:val="32"/>
          <w:highlight w:val="yellow"/>
          <w:lang w:val="uk-UA"/>
        </w:rPr>
      </w:pPr>
    </w:p>
    <w:p w:rsidR="00F53FBA" w:rsidRPr="00EA0304" w:rsidRDefault="00F53FBA" w:rsidP="00F53FBA">
      <w:pPr>
        <w:shd w:val="clear" w:color="auto" w:fill="FFFFFF" w:themeFill="background1"/>
        <w:tabs>
          <w:tab w:val="left" w:pos="7230"/>
          <w:tab w:val="left" w:pos="7655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203DB2">
        <w:rPr>
          <w:rFonts w:ascii="Times New Roman" w:eastAsia="Times New Roman" w:hAnsi="Times New Roman" w:cs="Times New Roman"/>
          <w:sz w:val="32"/>
          <w:szCs w:val="32"/>
          <w:highlight w:val="yellow"/>
          <w:lang w:val="uk-UA"/>
        </w:rPr>
        <w:t>ДОДАТОК 14</w:t>
      </w:r>
    </w:p>
    <w:p w:rsidR="00F53FBA" w:rsidRPr="00EA0304" w:rsidRDefault="00F53FBA" w:rsidP="00F53FB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hd w:val="clear" w:color="auto" w:fill="92D050"/>
        <w:tabs>
          <w:tab w:val="left" w:pos="204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EA0304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Критерії оцінювання </w:t>
      </w:r>
      <w:r w:rsidR="00054F60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до </w:t>
      </w:r>
      <w:r w:rsidRPr="00EA0304">
        <w:rPr>
          <w:rFonts w:ascii="Times New Roman" w:eastAsia="Times New Roman" w:hAnsi="Times New Roman" w:cs="Times New Roman"/>
          <w:sz w:val="32"/>
          <w:szCs w:val="32"/>
          <w:lang w:val="uk-UA"/>
        </w:rPr>
        <w:t>практичного завдання</w:t>
      </w:r>
    </w:p>
    <w:p w:rsidR="00F53FBA" w:rsidRPr="00EA0304" w:rsidRDefault="00F53FBA" w:rsidP="00F53FBA">
      <w:pPr>
        <w:tabs>
          <w:tab w:val="left" w:pos="204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8045"/>
        <w:gridCol w:w="1525"/>
      </w:tblGrid>
      <w:tr w:rsidR="00F53FBA" w:rsidRPr="00EA0304" w:rsidTr="002A4C2C">
        <w:tc>
          <w:tcPr>
            <w:tcW w:w="8046" w:type="dxa"/>
            <w:shd w:val="clear" w:color="auto" w:fill="FFFF00"/>
            <w:vAlign w:val="center"/>
          </w:tcPr>
          <w:p w:rsidR="00F53FBA" w:rsidRPr="00EA0304" w:rsidRDefault="00F53FBA" w:rsidP="002A4C2C">
            <w:pPr>
              <w:tabs>
                <w:tab w:val="left" w:pos="204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Компетенції</w:t>
            </w:r>
          </w:p>
        </w:tc>
        <w:tc>
          <w:tcPr>
            <w:tcW w:w="1525" w:type="dxa"/>
            <w:shd w:val="clear" w:color="auto" w:fill="FFFF00"/>
          </w:tcPr>
          <w:p w:rsidR="00F53FBA" w:rsidRPr="00EA0304" w:rsidRDefault="00F53FBA" w:rsidP="002A4C2C">
            <w:pPr>
              <w:tabs>
                <w:tab w:val="left" w:pos="204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Кількість балів</w:t>
            </w:r>
          </w:p>
        </w:tc>
      </w:tr>
      <w:tr w:rsidR="00F53FBA" w:rsidRPr="00EA0304" w:rsidTr="002A4C2C">
        <w:tc>
          <w:tcPr>
            <w:tcW w:w="8046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335"/>
                <w:tab w:val="left" w:pos="204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Уміння налагоджувати верстат на обробку центрових отворів.</w:t>
            </w:r>
          </w:p>
        </w:tc>
        <w:tc>
          <w:tcPr>
            <w:tcW w:w="1525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</w:tr>
      <w:tr w:rsidR="00F53FBA" w:rsidRPr="00EA0304" w:rsidTr="002A4C2C">
        <w:tc>
          <w:tcPr>
            <w:tcW w:w="8046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Володіння прийомами обробки центрових отворів.</w:t>
            </w:r>
          </w:p>
        </w:tc>
        <w:tc>
          <w:tcPr>
            <w:tcW w:w="1525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F53FBA" w:rsidRPr="00EA0304" w:rsidTr="002A4C2C">
        <w:tc>
          <w:tcPr>
            <w:tcW w:w="8046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Дотримання технічних і технологічних вимог до якості робіт.</w:t>
            </w:r>
          </w:p>
        </w:tc>
        <w:tc>
          <w:tcPr>
            <w:tcW w:w="1525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</w:tr>
      <w:tr w:rsidR="00F53FBA" w:rsidRPr="00EA0304" w:rsidTr="002A4C2C">
        <w:tc>
          <w:tcPr>
            <w:tcW w:w="8046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18"/>
                <w:tab w:val="left" w:pos="204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роботи відповідно до вимог завдання.</w:t>
            </w: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</w:r>
          </w:p>
        </w:tc>
        <w:tc>
          <w:tcPr>
            <w:tcW w:w="1525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</w:tr>
      <w:tr w:rsidR="00F53FBA" w:rsidRPr="00EA0304" w:rsidTr="002A4C2C">
        <w:tc>
          <w:tcPr>
            <w:tcW w:w="8046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Виконання встановлених норм часу (виробітку).</w:t>
            </w:r>
          </w:p>
        </w:tc>
        <w:tc>
          <w:tcPr>
            <w:tcW w:w="1525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</w:tr>
      <w:tr w:rsidR="00F53FBA" w:rsidRPr="00EA0304" w:rsidTr="002A4C2C">
        <w:tc>
          <w:tcPr>
            <w:tcW w:w="8046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Уміння користуватися обладнанням, різальними інструментами, пристосуваннями.</w:t>
            </w:r>
          </w:p>
        </w:tc>
        <w:tc>
          <w:tcPr>
            <w:tcW w:w="1525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</w:tr>
      <w:tr w:rsidR="00F53FBA" w:rsidRPr="00EA0304" w:rsidTr="002A4C2C">
        <w:tc>
          <w:tcPr>
            <w:tcW w:w="8046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Дотримання вимог безпеки праці та організації робочого місця.</w:t>
            </w:r>
          </w:p>
        </w:tc>
        <w:tc>
          <w:tcPr>
            <w:tcW w:w="1525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</w:tr>
      <w:tr w:rsidR="00F53FBA" w:rsidRPr="00EA0304" w:rsidTr="002A4C2C">
        <w:tc>
          <w:tcPr>
            <w:tcW w:w="8046" w:type="dxa"/>
            <w:shd w:val="clear" w:color="auto" w:fill="FDE9D9" w:themeFill="accent6" w:themeFillTint="33"/>
          </w:tcPr>
          <w:p w:rsidR="00F53FBA" w:rsidRPr="00EA0304" w:rsidRDefault="00F53FBA" w:rsidP="004C6D2A">
            <w:pPr>
              <w:tabs>
                <w:tab w:val="left" w:pos="156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Уміння самостійн</w:t>
            </w:r>
            <w:r w:rsidR="004C6D2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 планувати роботу,здійснювати </w:t>
            </w: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самоконтроль.</w:t>
            </w:r>
          </w:p>
        </w:tc>
        <w:tc>
          <w:tcPr>
            <w:tcW w:w="1525" w:type="dxa"/>
            <w:shd w:val="clear" w:color="auto" w:fill="FDE9D9" w:themeFill="accent6" w:themeFillTint="33"/>
          </w:tcPr>
          <w:p w:rsidR="00F53FBA" w:rsidRPr="00EA0304" w:rsidRDefault="00F53FBA" w:rsidP="002A4C2C">
            <w:pPr>
              <w:tabs>
                <w:tab w:val="left" w:pos="2043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</w:tr>
    </w:tbl>
    <w:p w:rsidR="00F53FBA" w:rsidRPr="00EA0304" w:rsidRDefault="00F53FBA" w:rsidP="00F53FBA">
      <w:pPr>
        <w:tabs>
          <w:tab w:val="left" w:pos="204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tabs>
          <w:tab w:val="left" w:pos="204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0304">
        <w:rPr>
          <w:rFonts w:ascii="Times New Roman" w:eastAsia="Times New Roman" w:hAnsi="Times New Roman" w:cs="Times New Roman"/>
          <w:sz w:val="28"/>
          <w:szCs w:val="28"/>
          <w:lang w:val="uk-UA"/>
        </w:rPr>
        <w:t>Максимальний бал 40        Підсумковий бал ______       Оцінка________</w:t>
      </w:r>
    </w:p>
    <w:p w:rsidR="00F53FBA" w:rsidRPr="00EA0304" w:rsidRDefault="00F53FBA" w:rsidP="00F53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3FBA" w:rsidRPr="00EA0304" w:rsidRDefault="00F53FBA" w:rsidP="00F53FBA">
      <w:pPr>
        <w:shd w:val="clear" w:color="auto" w:fill="95B3D7" w:themeFill="accent1" w:themeFillTint="99"/>
        <w:tabs>
          <w:tab w:val="left" w:pos="155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val="uk-UA"/>
        </w:rPr>
      </w:pPr>
      <w:r w:rsidRPr="00EA0304">
        <w:rPr>
          <w:rFonts w:ascii="Times New Roman" w:eastAsia="Times New Roman" w:hAnsi="Times New Roman" w:cs="Times New Roman"/>
          <w:color w:val="FF0000"/>
          <w:sz w:val="32"/>
          <w:szCs w:val="32"/>
          <w:lang w:val="uk-UA"/>
        </w:rPr>
        <w:t>Переведення в оцінки</w:t>
      </w:r>
    </w:p>
    <w:p w:rsidR="00F53FBA" w:rsidRPr="00EA0304" w:rsidRDefault="00F53FBA" w:rsidP="00F53FBA">
      <w:pPr>
        <w:tabs>
          <w:tab w:val="left" w:pos="1557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/>
        </w:rPr>
      </w:pPr>
    </w:p>
    <w:tbl>
      <w:tblPr>
        <w:tblStyle w:val="5"/>
        <w:tblW w:w="0" w:type="auto"/>
        <w:tblInd w:w="1463" w:type="dxa"/>
        <w:tblLook w:val="04A0" w:firstRow="1" w:lastRow="0" w:firstColumn="1" w:lastColumn="0" w:noHBand="0" w:noVBand="1"/>
      </w:tblPr>
      <w:tblGrid>
        <w:gridCol w:w="3040"/>
        <w:gridCol w:w="2835"/>
      </w:tblGrid>
      <w:tr w:rsidR="00F53FBA" w:rsidRPr="00EA0304" w:rsidTr="002A4C2C">
        <w:trPr>
          <w:trHeight w:val="299"/>
        </w:trPr>
        <w:tc>
          <w:tcPr>
            <w:tcW w:w="3040" w:type="dxa"/>
            <w:shd w:val="clear" w:color="auto" w:fill="FFFF00"/>
          </w:tcPr>
          <w:p w:rsidR="00F53FBA" w:rsidRPr="00EA0304" w:rsidRDefault="00F53FBA" w:rsidP="002A4C2C">
            <w:pPr>
              <w:tabs>
                <w:tab w:val="left" w:pos="155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Кількість балів</w:t>
            </w:r>
          </w:p>
        </w:tc>
        <w:tc>
          <w:tcPr>
            <w:tcW w:w="2835" w:type="dxa"/>
            <w:shd w:val="clear" w:color="auto" w:fill="FFFF00"/>
          </w:tcPr>
          <w:p w:rsidR="00F53FBA" w:rsidRPr="00EA0304" w:rsidRDefault="00F53FBA" w:rsidP="002A4C2C">
            <w:pPr>
              <w:tabs>
                <w:tab w:val="left" w:pos="155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Оцінка за рівнями</w:t>
            </w:r>
          </w:p>
        </w:tc>
      </w:tr>
      <w:tr w:rsidR="00F53FBA" w:rsidRPr="00EA0304" w:rsidTr="002A4C2C">
        <w:trPr>
          <w:trHeight w:val="299"/>
        </w:trPr>
        <w:tc>
          <w:tcPr>
            <w:tcW w:w="3040" w:type="dxa"/>
            <w:shd w:val="clear" w:color="auto" w:fill="E5B8B7" w:themeFill="accent2" w:themeFillTint="66"/>
          </w:tcPr>
          <w:p w:rsidR="00F53FBA" w:rsidRPr="00EA0304" w:rsidRDefault="00F53FBA" w:rsidP="002A4C2C">
            <w:pPr>
              <w:tabs>
                <w:tab w:val="left" w:pos="155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36-40 балів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F53FBA" w:rsidRPr="00EA0304" w:rsidRDefault="00F53FBA" w:rsidP="002A4C2C">
            <w:pPr>
              <w:tabs>
                <w:tab w:val="left" w:pos="1557"/>
              </w:tabs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«10-12»</w:t>
            </w:r>
          </w:p>
        </w:tc>
      </w:tr>
      <w:tr w:rsidR="00F53FBA" w:rsidRPr="00EA0304" w:rsidTr="002A4C2C">
        <w:trPr>
          <w:trHeight w:val="299"/>
        </w:trPr>
        <w:tc>
          <w:tcPr>
            <w:tcW w:w="3040" w:type="dxa"/>
            <w:shd w:val="clear" w:color="auto" w:fill="E5B8B7" w:themeFill="accent2" w:themeFillTint="66"/>
          </w:tcPr>
          <w:p w:rsidR="00F53FBA" w:rsidRPr="00EA0304" w:rsidRDefault="00F53FBA" w:rsidP="002A4C2C">
            <w:pPr>
              <w:tabs>
                <w:tab w:val="left" w:pos="155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30-35 балів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F53FBA" w:rsidRPr="00EA0304" w:rsidRDefault="00F53FBA" w:rsidP="002A4C2C">
            <w:pPr>
              <w:tabs>
                <w:tab w:val="left" w:pos="155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«7-9»</w:t>
            </w:r>
          </w:p>
        </w:tc>
      </w:tr>
      <w:tr w:rsidR="00F53FBA" w:rsidRPr="00EA0304" w:rsidTr="002A4C2C">
        <w:trPr>
          <w:trHeight w:val="283"/>
        </w:trPr>
        <w:tc>
          <w:tcPr>
            <w:tcW w:w="3040" w:type="dxa"/>
            <w:shd w:val="clear" w:color="auto" w:fill="E5B8B7" w:themeFill="accent2" w:themeFillTint="66"/>
          </w:tcPr>
          <w:p w:rsidR="00F53FBA" w:rsidRPr="00EA0304" w:rsidRDefault="00F53FBA" w:rsidP="002A4C2C">
            <w:pPr>
              <w:tabs>
                <w:tab w:val="left" w:pos="155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26-29 балів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F53FBA" w:rsidRPr="00EA0304" w:rsidRDefault="00F53FBA" w:rsidP="002A4C2C">
            <w:pPr>
              <w:tabs>
                <w:tab w:val="left" w:pos="1557"/>
              </w:tabs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«4-6»</w:t>
            </w:r>
          </w:p>
        </w:tc>
      </w:tr>
      <w:tr w:rsidR="00F53FBA" w:rsidRPr="00EA0304" w:rsidTr="002A4C2C">
        <w:trPr>
          <w:trHeight w:val="315"/>
        </w:trPr>
        <w:tc>
          <w:tcPr>
            <w:tcW w:w="3040" w:type="dxa"/>
            <w:shd w:val="clear" w:color="auto" w:fill="E5B8B7" w:themeFill="accent2" w:themeFillTint="66"/>
          </w:tcPr>
          <w:p w:rsidR="00F53FBA" w:rsidRPr="00EA0304" w:rsidRDefault="00F53FBA" w:rsidP="002A4C2C">
            <w:pPr>
              <w:tabs>
                <w:tab w:val="left" w:pos="155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0-26 балів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F53FBA" w:rsidRPr="00EA0304" w:rsidRDefault="00F53FBA" w:rsidP="002A4C2C">
            <w:pPr>
              <w:tabs>
                <w:tab w:val="left" w:pos="1557"/>
              </w:tabs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A030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«1-3»</w:t>
            </w:r>
          </w:p>
        </w:tc>
      </w:tr>
    </w:tbl>
    <w:p w:rsidR="00F53FBA" w:rsidRDefault="00F53FBA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  <w:sectPr w:rsidR="00FC3A2C" w:rsidSect="002A4C2C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FC3A2C" w:rsidRPr="00EA0304" w:rsidRDefault="00FC3A2C" w:rsidP="00FC3A2C">
      <w:pPr>
        <w:ind w:left="426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03DB2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lastRenderedPageBreak/>
        <w:t>ДОДАТОК 15</w:t>
      </w:r>
    </w:p>
    <w:p w:rsidR="00FC3A2C" w:rsidRPr="00EA0304" w:rsidRDefault="00FC3A2C" w:rsidP="00FC3A2C">
      <w:pPr>
        <w:shd w:val="clear" w:color="auto" w:fill="D6E3BC" w:themeFill="accent3" w:themeFillTint="66"/>
        <w:spacing w:after="0"/>
        <w:ind w:left="142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EA030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uk-UA"/>
        </w:rPr>
        <w:t>Опорний конспект з налагодження токарного</w:t>
      </w:r>
    </w:p>
    <w:p w:rsidR="00FC3A2C" w:rsidRPr="00EA0304" w:rsidRDefault="00FC3A2C" w:rsidP="00FC3A2C">
      <w:pPr>
        <w:shd w:val="clear" w:color="auto" w:fill="D6E3BC" w:themeFill="accent3" w:themeFillTint="66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uk-UA"/>
        </w:rPr>
      </w:pPr>
      <w:r w:rsidRPr="00EA030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uk-UA"/>
        </w:rPr>
        <w:t xml:space="preserve"> верстата на центрування отворів</w:t>
      </w:r>
    </w:p>
    <w:p w:rsidR="00FC3A2C" w:rsidRPr="00EA0304" w:rsidRDefault="001C2AEA" w:rsidP="00FC3A2C">
      <w:pPr>
        <w:shd w:val="clear" w:color="auto" w:fill="FFFFFF" w:themeFill="background1"/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7" o:spid="_x0000_s1049" type="#_x0000_t32" style="position:absolute;left:0;text-align:left;margin-left:433.65pt;margin-top:30.85pt;width:64.55pt;height:111.7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" strokecolor="windowText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77" o:spid="_x0000_s1038" style="position:absolute;left:0;text-align:left;margin-left:498.35pt;margin-top:7.1pt;width:111.75pt;height:5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" fillcolor="#0c0" strokecolor="#385d8a" strokeweight="2pt">
            <v:textbox>
              <w:txbxContent>
                <w:p w:rsidR="0092166A" w:rsidRPr="00053738" w:rsidRDefault="0092166A" w:rsidP="00FC3A2C">
                  <w:pPr>
                    <w:jc w:val="center"/>
                    <w:rPr>
                      <w:color w:val="002060"/>
                      <w:sz w:val="32"/>
                      <w:szCs w:val="32"/>
                    </w:rPr>
                  </w:pPr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Передня бабка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78" o:spid="_x0000_s1026" style="position:absolute;left:0;text-align:left;margin-left:152.5pt;margin-top:19.55pt;width:2in;height:5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" fillcolor="#0cf" strokecolor="#385d8a" strokeweight="2pt">
            <v:textbox>
              <w:txbxContent>
                <w:p w:rsidR="0092166A" w:rsidRPr="005002EB" w:rsidRDefault="0092166A" w:rsidP="00FC3A2C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5002EB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val="uk-UA"/>
                    </w:rPr>
                    <w:t>Огляд робочого місця</w:t>
                  </w:r>
                </w:p>
              </w:txbxContent>
            </v:textbox>
          </v:rect>
        </w:pict>
      </w:r>
    </w:p>
    <w:p w:rsidR="00FC3A2C" w:rsidRPr="00EA0304" w:rsidRDefault="001C2AEA" w:rsidP="00FC3A2C">
      <w:pPr>
        <w:rPr>
          <w:rFonts w:ascii="Times New Roman" w:eastAsia="Times New Roman" w:hAnsi="Times New Roman" w:cs="Times New Roman"/>
          <w:sz w:val="36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shape id="Прямая со стрелкой 24" o:spid="_x0000_s1046" type="#_x0000_t32" style="position:absolute;margin-left:598.95pt;margin-top:33.3pt;width:0;height:30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" strokecolor="windowText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shape id="Прямая со стрелкой 17" o:spid="_x0000_s1040" type="#_x0000_t32" style="position:absolute;margin-left:295.85pt;margin-top:11.9pt;width:86.85pt;height:96.8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" strokecolor="windowText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shape id="Прямая со стрелкой 16" o:spid="_x0000_s1039" type="#_x0000_t32" style="position:absolute;margin-left:89.75pt;margin-top:11.9pt;width:62.05pt;height:54.6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" strokecolor="windowText">
            <v:stroke endarrow="open"/>
          </v:shape>
        </w:pict>
      </w:r>
    </w:p>
    <w:p w:rsidR="00FC3A2C" w:rsidRPr="00EA0304" w:rsidRDefault="001C2AEA" w:rsidP="00FC3A2C">
      <w:pPr>
        <w:rPr>
          <w:rFonts w:ascii="Times New Roman" w:eastAsia="Times New Roman" w:hAnsi="Times New Roman" w:cs="Times New Roman"/>
          <w:sz w:val="36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79" o:spid="_x0000_s1037" style="position:absolute;margin-left:580.6pt;margin-top:29.95pt;width:121.5pt;height:6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" fillcolor="#36de46" strokecolor="#385d8a" strokeweight="2pt">
            <v:textbox>
              <w:txbxContent>
                <w:p w:rsidR="0092166A" w:rsidRPr="00053738" w:rsidRDefault="0092166A" w:rsidP="00FC3A2C">
                  <w:pPr>
                    <w:jc w:val="center"/>
                    <w:rPr>
                      <w:color w:val="002060"/>
                      <w:sz w:val="32"/>
                      <w:szCs w:val="32"/>
                    </w:rPr>
                  </w:pPr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Встановлення діапазону обертів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80" o:spid="_x0000_s1027" style="position:absolute;margin-left:2.3pt;margin-top:31.25pt;width:120pt;height:4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" fillcolor="#0cf" strokecolor="#385d8a" strokeweight="2pt">
            <v:textbox>
              <w:txbxContent>
                <w:p w:rsidR="0092166A" w:rsidRPr="005002EB" w:rsidRDefault="0092166A" w:rsidP="00FC3A2C">
                  <w:pPr>
                    <w:shd w:val="clear" w:color="auto" w:fill="00CCFF"/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5002EB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val="uk-UA"/>
                    </w:rPr>
                    <w:t>Огляд верстата</w:t>
                  </w:r>
                </w:p>
              </w:txbxContent>
            </v:textbox>
          </v:rect>
        </w:pict>
      </w:r>
    </w:p>
    <w:p w:rsidR="00FC3A2C" w:rsidRPr="00EA0304" w:rsidRDefault="001C2AEA" w:rsidP="00FC3A2C">
      <w:pPr>
        <w:rPr>
          <w:rFonts w:ascii="Times New Roman" w:eastAsia="Times New Roman" w:hAnsi="Times New Roman" w:cs="Times New Roman"/>
          <w:sz w:val="36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81" o:spid="_x0000_s1028" style="position:absolute;margin-left:159.4pt;margin-top:22.8pt;width:136.5pt;height:70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" fillcolor="#0cf" strokecolor="#385d8a" strokeweight="2pt">
            <v:textbox>
              <w:txbxContent>
                <w:p w:rsidR="0092166A" w:rsidRPr="005002EB" w:rsidRDefault="0092166A" w:rsidP="00FC3A2C">
                  <w:pPr>
                    <w:shd w:val="clear" w:color="auto" w:fill="00CCFF"/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5002EB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val="uk-UA"/>
                    </w:rPr>
                    <w:t>Випробувати верстат на холостому ходу</w:t>
                  </w:r>
                </w:p>
              </w:txbxContent>
            </v:textbox>
          </v:rect>
        </w:pict>
      </w:r>
    </w:p>
    <w:p w:rsidR="00FC3A2C" w:rsidRPr="00EA0304" w:rsidRDefault="001C2AEA" w:rsidP="00FC3A2C">
      <w:pPr>
        <w:rPr>
          <w:rFonts w:ascii="Times New Roman" w:eastAsia="Times New Roman" w:hAnsi="Times New Roman" w:cs="Times New Roman"/>
          <w:sz w:val="36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shape id="Прямая со стрелкой 19" o:spid="_x0000_s1042" type="#_x0000_t32" style="position:absolute;margin-left:109.2pt;margin-top:14.75pt;width:50.25pt;height:26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" strokecolor="windowText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shape id="Прямая со стрелкой 25" o:spid="_x0000_s1047" type="#_x0000_t32" style="position:absolute;margin-left:662pt;margin-top:18.55pt;width:0;height:65.8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" strokecolor="windowText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82" o:spid="_x0000_s1031" style="position:absolute;margin-left:342.9pt;margin-top:7.25pt;width:139.5pt;height:6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" fillcolor="#ffc000" strokecolor="#385d8a" strokeweight="2pt">
            <v:textbox>
              <w:txbxContent>
                <w:p w:rsidR="0092166A" w:rsidRDefault="0092166A" w:rsidP="00FC3A2C">
                  <w:pPr>
                    <w:jc w:val="center"/>
                  </w:pPr>
                  <w:r w:rsidRPr="002614FA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24"/>
                      <w:lang w:val="uk-UA"/>
                    </w:rPr>
                    <w:t>Верстат</w:t>
                  </w:r>
                </w:p>
              </w:txbxContent>
            </v:textbox>
          </v:rect>
        </w:pict>
      </w:r>
    </w:p>
    <w:p w:rsidR="00FC3A2C" w:rsidRPr="00EA0304" w:rsidRDefault="001C2AEA" w:rsidP="00FC3A2C">
      <w:pPr>
        <w:rPr>
          <w:rFonts w:ascii="Times New Roman" w:eastAsia="Times New Roman" w:hAnsi="Times New Roman" w:cs="Times New Roman"/>
          <w:sz w:val="36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shape id="Прямая со стрелкой 18" o:spid="_x0000_s1041" type="#_x0000_t32" style="position:absolute;margin-left:109.2pt;margin-top:19.5pt;width:233.75pt;height:91.8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" strokecolor="windowText">
            <v:stroke endarrow="open"/>
          </v:shape>
        </w:pict>
      </w:r>
    </w:p>
    <w:p w:rsidR="00FC3A2C" w:rsidRPr="00EA0304" w:rsidRDefault="001C2AEA" w:rsidP="00FC3A2C">
      <w:pPr>
        <w:rPr>
          <w:rFonts w:ascii="Times New Roman" w:eastAsia="Times New Roman" w:hAnsi="Times New Roman" w:cs="Times New Roman"/>
          <w:sz w:val="36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83" o:spid="_x0000_s1034" style="position:absolute;margin-left:581.65pt;margin-top:17.45pt;width:120pt;height:6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" fillcolor="#0c0" strokecolor="#385d8a" strokeweight="2pt">
            <v:textbox>
              <w:txbxContent>
                <w:p w:rsidR="0092166A" w:rsidRPr="00053738" w:rsidRDefault="0092166A" w:rsidP="00FC3A2C">
                  <w:pPr>
                    <w:jc w:val="center"/>
                    <w:rPr>
                      <w:sz w:val="32"/>
                      <w:szCs w:val="32"/>
                    </w:rPr>
                  </w:pPr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Встановлення частоти обертів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shape id="Прямая со стрелкой 22" o:spid="_x0000_s1044" type="#_x0000_t32" style="position:absolute;margin-left:416.4pt;margin-top:5.1pt;width:0;height:3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" strokecolor="windowText">
            <v:stroke endarrow="open"/>
          </v:shape>
        </w:pict>
      </w:r>
    </w:p>
    <w:p w:rsidR="00FC3A2C" w:rsidRPr="00EA0304" w:rsidRDefault="001C2AEA" w:rsidP="00FC3A2C">
      <w:pPr>
        <w:rPr>
          <w:rFonts w:ascii="Times New Roman" w:eastAsia="Times New Roman" w:hAnsi="Times New Roman" w:cs="Times New Roman"/>
          <w:sz w:val="36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84" o:spid="_x0000_s1032" style="position:absolute;margin-left:365.1pt;margin-top:9.95pt;width:114.75pt;height:5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" fillcolor="#d99694" strokecolor="#385d8a" strokeweight="2pt">
            <v:textbox>
              <w:txbxContent>
                <w:p w:rsidR="0092166A" w:rsidRPr="00053738" w:rsidRDefault="0092166A" w:rsidP="00FC3A2C">
                  <w:pPr>
                    <w:jc w:val="center"/>
                    <w:rPr>
                      <w:sz w:val="32"/>
                      <w:szCs w:val="32"/>
                    </w:rPr>
                  </w:pPr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32"/>
                      <w:szCs w:val="32"/>
                      <w:lang w:val="uk-UA"/>
                    </w:rPr>
                    <w:t>Супорт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85" o:spid="_x0000_s1029" style="position:absolute;margin-left:-3.05pt;margin-top:.1pt;width:117.75pt;height:6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" fillcolor="#36de46" strokecolor="#385d8a" strokeweight="2pt">
            <v:textbox>
              <w:txbxContent>
                <w:p w:rsidR="0092166A" w:rsidRPr="005002EB" w:rsidRDefault="0092166A" w:rsidP="00FC3A2C">
                  <w:pPr>
                    <w:jc w:val="center"/>
                    <w:rPr>
                      <w:color w:val="943634" w:themeColor="accent2" w:themeShade="BF"/>
                      <w:sz w:val="32"/>
                      <w:szCs w:val="32"/>
                    </w:rPr>
                  </w:pPr>
                  <w:r w:rsidRPr="005002EB">
                    <w:rPr>
                      <w:rFonts w:ascii="Times New Roman" w:eastAsia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  <w:lang w:val="uk-UA"/>
                    </w:rPr>
                    <w:t>Підготувати задню бабку</w:t>
                  </w:r>
                </w:p>
              </w:txbxContent>
            </v:textbox>
          </v:rect>
        </w:pict>
      </w:r>
    </w:p>
    <w:p w:rsidR="00FC3A2C" w:rsidRPr="00EA0304" w:rsidRDefault="001C2AEA" w:rsidP="00FC3A2C">
      <w:pPr>
        <w:tabs>
          <w:tab w:val="left" w:pos="5954"/>
        </w:tabs>
        <w:rPr>
          <w:rFonts w:ascii="Times New Roman" w:eastAsia="Times New Roman" w:hAnsi="Times New Roman" w:cs="Times New Roman"/>
          <w:sz w:val="36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shape id="Прямая со стрелкой 23" o:spid="_x0000_s1045" type="#_x0000_t32" style="position:absolute;margin-left:433.15pt;margin-top:28.75pt;width:0;height:65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" strokecolor="windowText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shape id="Прямая со стрелкой 20" o:spid="_x0000_s1043" type="#_x0000_t32" style="position:absolute;margin-left:102.5pt;margin-top:28.3pt;width:0;height:50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" strokecolor="windowText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shape id="Прямая со стрелкой 26" o:spid="_x0000_s1048" type="#_x0000_t32" style="position:absolute;margin-left:668.45pt;margin-top:18.75pt;width:0;height:32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" strokecolor="windowText">
            <v:stroke endarrow="open"/>
          </v:shape>
        </w:pict>
      </w:r>
    </w:p>
    <w:p w:rsidR="00FC3A2C" w:rsidRPr="00EA0304" w:rsidRDefault="001C2AEA" w:rsidP="00FC3A2C">
      <w:pPr>
        <w:rPr>
          <w:rFonts w:ascii="Times New Roman" w:eastAsia="Times New Roman" w:hAnsi="Times New Roman" w:cs="Times New Roman"/>
          <w:sz w:val="36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86" o:spid="_x0000_s1035" style="position:absolute;margin-left:542.8pt;margin-top:15.95pt;width:159.2pt;height:11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" fillcolor="#0c0" strokecolor="#385d8a" strokeweight="2pt">
            <v:textbox>
              <w:txbxContent>
                <w:p w:rsidR="0092166A" w:rsidRPr="00053738" w:rsidRDefault="0092166A" w:rsidP="00FC3A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Встановлення</w:t>
                  </w:r>
                </w:p>
                <w:p w:rsidR="0092166A" w:rsidRPr="00053738" w:rsidRDefault="0092166A" w:rsidP="00FC3A2C">
                  <w:pPr>
                    <w:jc w:val="center"/>
                    <w:rPr>
                      <w:color w:val="002060"/>
                      <w:sz w:val="32"/>
                      <w:szCs w:val="32"/>
                    </w:rPr>
                  </w:pPr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 xml:space="preserve">заготовки в </w:t>
                  </w:r>
                  <w:proofErr w:type="spellStart"/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трьохкулачковомусамоцентруючому</w:t>
                  </w:r>
                  <w:proofErr w:type="spellEnd"/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 xml:space="preserve"> патроні</w:t>
                  </w:r>
                </w:p>
                <w:p w:rsidR="0092166A" w:rsidRDefault="0092166A" w:rsidP="00FC3A2C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87" o:spid="_x0000_s1036" style="position:absolute;margin-left:179.75pt;margin-top:13.9pt;width:137.25pt;height:116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" fillcolor="yellow" strokecolor="#385d8a" strokeweight="2pt">
            <v:textbox>
              <w:txbxContent>
                <w:p w:rsidR="0092166A" w:rsidRPr="00053738" w:rsidRDefault="0092166A" w:rsidP="00FC3A2C">
                  <w:pPr>
                    <w:jc w:val="center"/>
                    <w:rPr>
                      <w:sz w:val="32"/>
                      <w:szCs w:val="32"/>
                    </w:rPr>
                  </w:pPr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993300"/>
                      <w:sz w:val="32"/>
                      <w:szCs w:val="32"/>
                      <w:lang w:val="uk-UA"/>
                    </w:rPr>
                    <w:t>Встановити центрувальне свердло в свердлувальний патрон</w:t>
                  </w:r>
                </w:p>
              </w:txbxContent>
            </v:textbox>
          </v:rect>
        </w:pict>
      </w:r>
    </w:p>
    <w:p w:rsidR="00FC3A2C" w:rsidRDefault="001C2AEA" w:rsidP="00FC3A2C">
      <w:pPr>
        <w:rPr>
          <w:rFonts w:ascii="Times New Roman" w:eastAsia="Times New Roman" w:hAnsi="Times New Roman" w:cs="Times New Roman"/>
          <w:sz w:val="36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88" o:spid="_x0000_s1033" style="position:absolute;margin-left:365.4pt;margin-top:24.9pt;width:141.75pt;height:7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" fillcolor="#00b0f0" strokecolor="#385d8a" strokeweight="2pt">
            <v:textbox>
              <w:txbxContent>
                <w:p w:rsidR="0092166A" w:rsidRPr="00B47CB0" w:rsidRDefault="0092166A" w:rsidP="00FC3A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B47CB0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Встановлення</w:t>
                  </w:r>
                </w:p>
                <w:p w:rsidR="0092166A" w:rsidRPr="00B47CB0" w:rsidRDefault="0092166A" w:rsidP="00FC3A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B47CB0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різця в</w:t>
                  </w:r>
                </w:p>
                <w:p w:rsidR="0092166A" w:rsidRPr="00B47CB0" w:rsidRDefault="0092166A" w:rsidP="00FC3A2C">
                  <w:pPr>
                    <w:jc w:val="center"/>
                    <w:rPr>
                      <w:sz w:val="32"/>
                      <w:szCs w:val="32"/>
                    </w:rPr>
                  </w:pPr>
                  <w:r w:rsidRPr="00B47CB0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>різцетримач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36"/>
          <w:szCs w:val="24"/>
        </w:rPr>
        <w:pict>
          <v:rect id="Прямоугольник 89" o:spid="_x0000_s1030" style="position:absolute;margin-left:-3.3pt;margin-top:8.7pt;width:2in;height:83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" fillcolor="yellow" strokecolor="#385d8a" strokeweight="2pt">
            <v:textbox>
              <w:txbxContent>
                <w:p w:rsidR="0092166A" w:rsidRPr="00053738" w:rsidRDefault="0092166A" w:rsidP="00FC3A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993300"/>
                      <w:sz w:val="32"/>
                      <w:szCs w:val="32"/>
                      <w:lang w:val="uk-UA"/>
                    </w:rPr>
                  </w:pPr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993300"/>
                      <w:sz w:val="32"/>
                      <w:szCs w:val="32"/>
                      <w:lang w:val="uk-UA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993300"/>
                      <w:sz w:val="32"/>
                      <w:szCs w:val="32"/>
                      <w:lang w:val="uk-UA"/>
                    </w:rPr>
                    <w:t>с</w:t>
                  </w:r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993300"/>
                      <w:sz w:val="32"/>
                      <w:szCs w:val="32"/>
                      <w:lang w:val="uk-UA"/>
                    </w:rPr>
                    <w:t xml:space="preserve">тановити свердлувальний </w:t>
                  </w:r>
                </w:p>
                <w:p w:rsidR="0092166A" w:rsidRPr="00053738" w:rsidRDefault="0092166A" w:rsidP="00FC3A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993300"/>
                      <w:sz w:val="32"/>
                      <w:szCs w:val="32"/>
                      <w:lang w:val="uk-UA"/>
                    </w:rPr>
                  </w:pPr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993300"/>
                      <w:sz w:val="32"/>
                      <w:szCs w:val="32"/>
                      <w:lang w:val="uk-UA"/>
                    </w:rPr>
                    <w:t>патрон в задню</w:t>
                  </w:r>
                </w:p>
                <w:p w:rsidR="0092166A" w:rsidRPr="00053738" w:rsidRDefault="0092166A" w:rsidP="00FC3A2C">
                  <w:pPr>
                    <w:jc w:val="center"/>
                    <w:rPr>
                      <w:sz w:val="32"/>
                      <w:szCs w:val="32"/>
                    </w:rPr>
                  </w:pPr>
                  <w:r w:rsidRPr="00053738">
                    <w:rPr>
                      <w:rFonts w:ascii="Times New Roman" w:eastAsia="Times New Roman" w:hAnsi="Times New Roman" w:cs="Times New Roman"/>
                      <w:b/>
                      <w:color w:val="993300"/>
                      <w:sz w:val="32"/>
                      <w:szCs w:val="32"/>
                      <w:lang w:val="uk-UA"/>
                    </w:rPr>
                    <w:t>бабку</w:t>
                  </w:r>
                </w:p>
              </w:txbxContent>
            </v:textbox>
          </v:rect>
        </w:pict>
      </w:r>
    </w:p>
    <w:p w:rsidR="00FC3A2C" w:rsidRDefault="00FC3A2C" w:rsidP="00FC3A2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378C2" w:rsidRPr="00046D56" w:rsidRDefault="007378C2" w:rsidP="00FC3A2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C3A2C" w:rsidRPr="00EA0304" w:rsidRDefault="00FC3A2C" w:rsidP="00FC3A2C">
      <w:pPr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F6EB0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lastRenderedPageBreak/>
        <w:t>ДОДАТОК 16</w:t>
      </w:r>
    </w:p>
    <w:p w:rsidR="00FC3A2C" w:rsidRPr="00EA0304" w:rsidRDefault="00FC3A2C" w:rsidP="00FC3A2C">
      <w:pPr>
        <w:tabs>
          <w:tab w:val="left" w:pos="9214"/>
          <w:tab w:val="left" w:pos="9923"/>
        </w:tabs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EA0304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C000"/>
          <w:lang w:val="uk-UA" w:eastAsia="uk-U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7797165</wp:posOffset>
            </wp:positionH>
            <wp:positionV relativeFrom="paragraph">
              <wp:posOffset>362585</wp:posOffset>
            </wp:positionV>
            <wp:extent cx="995680" cy="1493520"/>
            <wp:effectExtent l="0" t="0" r="0" b="0"/>
            <wp:wrapNone/>
            <wp:docPr id="97" name="Рисунок 97" descr="P101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1010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304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C000"/>
          <w:lang w:val="uk-UA"/>
        </w:rPr>
        <w:t>Опорний конспект з налагодження токарного верстата на центрування отворів</w:t>
      </w:r>
    </w:p>
    <w:p w:rsidR="00FC3A2C" w:rsidRPr="00EA0304" w:rsidRDefault="00FC3A2C" w:rsidP="00FC3A2C">
      <w:pPr>
        <w:rPr>
          <w:lang w:val="uk-UA"/>
        </w:rPr>
      </w:pPr>
      <w:r w:rsidRPr="00EA0304">
        <w:rPr>
          <w:noProof/>
          <w:sz w:val="36"/>
          <w:szCs w:val="36"/>
          <w:lang w:val="uk-UA" w:eastAsia="uk-U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92563</wp:posOffset>
            </wp:positionV>
            <wp:extent cx="1722120" cy="1148080"/>
            <wp:effectExtent l="0" t="0" r="0" b="0"/>
            <wp:wrapNone/>
            <wp:docPr id="98" name="Рисунок 98" descr="P101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0101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304">
        <w:rPr>
          <w:noProof/>
          <w:lang w:val="uk-UA" w:eastAsia="uk-U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189865</wp:posOffset>
            </wp:positionV>
            <wp:extent cx="2044065" cy="1362710"/>
            <wp:effectExtent l="0" t="0" r="0" b="8890"/>
            <wp:wrapNone/>
            <wp:docPr id="99" name="Рисунок 99" descr="P101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01012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AE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margin-left:358.7pt;margin-top:125.95pt;width:2in;height:30.35pt;z-index:251747328;mso-position-horizontal-relative:text;mso-position-vertical-relative:text" fillcolor="red" strokecolor="red" strokeweight="1pt">
            <v:fill opacity=".5"/>
            <v:shadow on="t" color="#99f" offset="3pt"/>
            <v:textpath style="font-family:&quot;Arial Black&quot;;font-weight:bold;v-text-kern:t" trim="t" fitpath="t" string="Верстат"/>
          </v:shape>
        </w:pict>
      </w:r>
      <w:r w:rsidR="001C2AEA">
        <w:rPr>
          <w:noProof/>
        </w:rPr>
        <w:pict>
          <v:shape id="Прямая со стрелкой 40" o:spid="_x0000_s1060" type="#_x0000_t32" style="position:absolute;margin-left:425.45pt;margin-top:118.65pt;width:.05pt;height:58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">
            <v:stroke endarrow="block"/>
          </v:shape>
        </w:pict>
      </w:r>
      <w:r w:rsidRPr="00EA0304">
        <w:rPr>
          <w:noProof/>
          <w:lang w:val="uk-UA" w:eastAsia="uk-U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158750</wp:posOffset>
            </wp:positionV>
            <wp:extent cx="2021840" cy="1348105"/>
            <wp:effectExtent l="0" t="0" r="0" b="4445"/>
            <wp:wrapNone/>
            <wp:docPr id="100" name="Рисунок 100" descr="P10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01006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304">
        <w:rPr>
          <w:noProof/>
          <w:lang w:val="uk-UA" w:eastAsia="uk-U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4849495</wp:posOffset>
            </wp:positionH>
            <wp:positionV relativeFrom="paragraph">
              <wp:posOffset>2252345</wp:posOffset>
            </wp:positionV>
            <wp:extent cx="1183640" cy="1775460"/>
            <wp:effectExtent l="0" t="0" r="0" b="0"/>
            <wp:wrapNone/>
            <wp:docPr id="101" name="Рисунок 101" descr="P101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101013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A2C" w:rsidRPr="00EA0304" w:rsidRDefault="001C2AEA" w:rsidP="00FC3A2C">
      <w:pPr>
        <w:ind w:left="142"/>
        <w:rPr>
          <w:lang w:val="uk-UA"/>
        </w:rPr>
      </w:pPr>
      <w:r>
        <w:rPr>
          <w:noProof/>
        </w:rPr>
        <w:pict>
          <v:shape id="Прямая со стрелкой 41" o:spid="_x0000_s1062" type="#_x0000_t32" style="position:absolute;left:0;text-align:left;margin-left:511pt;margin-top:21.4pt;width:102.95pt;height:20.3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">
            <v:stroke endarrow="block"/>
          </v:shape>
        </w:pict>
      </w:r>
      <w:r>
        <w:pict>
          <v:shape id="_x0000_s1069" type="#_x0000_t136" style="position:absolute;left:0;text-align:left;margin-left:442.35pt;margin-top:395.7pt;width:133.95pt;height:34.15pt;z-index:251769856;mso-position-horizontal-relative:text;mso-position-vertical-relative:text" fillcolor="#002060" strokecolor="#002060" strokeweight="1pt">
            <v:fill opacity=".5"/>
            <v:shadow on="t" color="#99f" offset="3pt"/>
            <v:textpath style="font-family:&quot;Arial Black&quot;;v-text-kern:t" trim="t" fitpath="t" string="Встановити різець&#10;в різцетримач"/>
          </v:shape>
        </w:pict>
      </w:r>
      <w:r>
        <w:pict>
          <v:shape id="_x0000_s1052" type="#_x0000_t136" style="position:absolute;left:0;text-align:left;margin-left:145.35pt;margin-top:255.05pt;width:130.45pt;height:14.2pt;z-index:251749376;mso-position-horizontal-relative:text;mso-position-vertical-relative:text" fillcolor="#c00000" strokecolor="#c00000" strokeweight="1pt">
            <v:fill opacity=".5"/>
            <v:shadow on="t" color="#99f" offset="3pt"/>
            <v:textpath style="font-family:&quot;Arial Black&quot;;font-weight:bold;v-text-kern:t" trim="t" fitpath="t" string="Задня бабка"/>
          </v:shape>
        </w:pict>
      </w:r>
      <w:r>
        <w:pict>
          <v:shape id="_x0000_s1051" type="#_x0000_t136" style="position:absolute;left:0;text-align:left;margin-left:366.55pt;margin-top:301.1pt;width:109.3pt;height:19pt;z-index:251748352;mso-position-horizontal-relative:text;mso-position-vertical-relative:text" fillcolor="#c00000" strokecolor="#c00000" strokeweight="1pt">
            <v:fill opacity=".5"/>
            <v:shadow on="t" color="#99f" offset="3pt"/>
            <v:textpath style="font-family:&quot;Arial Black&quot;;font-weight:bold;v-text-kern:t" trim="t" fitpath="t" string="Супорт"/>
          </v:shape>
        </w:pict>
      </w:r>
      <w:r>
        <w:rPr>
          <w:noProof/>
        </w:rPr>
        <w:pict>
          <v:shape id="Прямая со стрелкой 38" o:spid="_x0000_s1055" type="#_x0000_t32" style="position:absolute;left:0;text-align:left;margin-left:316.7pt;margin-top:41.55pt;width:33.4pt;height: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">
            <v:stroke endarrow="block"/>
          </v:shape>
        </w:pict>
      </w:r>
      <w:r>
        <w:rPr>
          <w:noProof/>
        </w:rPr>
        <w:pict>
          <v:shape id="Прямая со стрелкой 91" o:spid="_x0000_s1061" type="#_x0000_t32" style="position:absolute;left:0;text-align:left;margin-left:474.9pt;margin-top:216.5pt;width:30.1pt;height:31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">
            <v:stroke endarrow="block"/>
          </v:shape>
        </w:pict>
      </w:r>
      <w:r w:rsidR="00FC3A2C" w:rsidRPr="00EA0304">
        <w:rPr>
          <w:noProof/>
          <w:lang w:val="uk-UA" w:eastAsia="uk-U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3157855</wp:posOffset>
            </wp:positionV>
            <wp:extent cx="1218565" cy="1828165"/>
            <wp:effectExtent l="0" t="0" r="635" b="635"/>
            <wp:wrapNone/>
            <wp:docPr id="103" name="Рисунок 103" descr="P101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10101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A2C" w:rsidRPr="00EA0304">
        <w:rPr>
          <w:noProof/>
          <w:lang w:val="uk-UA" w:eastAsia="uk-U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1927225</wp:posOffset>
            </wp:positionV>
            <wp:extent cx="1862455" cy="1241425"/>
            <wp:effectExtent l="0" t="0" r="4445" b="0"/>
            <wp:wrapNone/>
            <wp:docPr id="105" name="Рисунок 105" descr="P101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1013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1072" type="#_x0000_t136" style="position:absolute;left:0;text-align:left;margin-left:176.8pt;margin-top:103.45pt;width:132pt;height:36.4pt;z-index:251772928;mso-position-horizontal-relative:text;mso-position-vertical-relative:text" fillcolor="#002060" strokecolor="#002060" strokeweight="1pt">
            <v:fill opacity=".5"/>
            <v:shadow on="t" color="#99f" offset="3pt"/>
            <v:textpath style="font-family:&quot;Arial Black&quot;;v-text-kern:t" trim="t" fitpath="t" string="Огляд робочого&#10;місця"/>
          </v:shape>
        </w:pict>
      </w:r>
      <w:r>
        <w:rPr>
          <w:noProof/>
        </w:rPr>
        <w:pict>
          <v:shape id="Прямая со стрелкой 93" o:spid="_x0000_s1058" type="#_x0000_t32" style="position:absolute;left:0;text-align:left;margin-left:288.25pt;margin-top:92.25pt;width:69.15pt;height:88.1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">
            <v:stroke endarrow="block"/>
          </v:shape>
        </w:pict>
      </w:r>
    </w:p>
    <w:p w:rsidR="00FC3A2C" w:rsidRPr="00EA0304" w:rsidRDefault="001C2AEA" w:rsidP="00FC3A2C">
      <w:pPr>
        <w:rPr>
          <w:lang w:val="uk-UA"/>
        </w:rPr>
      </w:pPr>
      <w:r>
        <w:rPr>
          <w:noProof/>
        </w:rPr>
        <w:pict>
          <v:shape id="Прямая со стрелкой 95" o:spid="_x0000_s1056" type="#_x0000_t32" style="position:absolute;margin-left:118.4pt;margin-top:5.85pt;width:42.7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">
            <v:stroke endarrow="block"/>
          </v:shape>
        </w:pict>
      </w:r>
      <w:r>
        <w:rPr>
          <w:noProof/>
        </w:rPr>
        <w:pict>
          <v:shape id="Прямая со стрелкой 39" o:spid="_x0000_s1057" type="#_x0000_t32" style="position:absolute;margin-left:47.25pt;margin-top:41.85pt;width:0;height:3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">
            <v:stroke endarrow="block"/>
          </v:shape>
        </w:pict>
      </w:r>
      <w:r>
        <w:pict>
          <v:shape id="_x0000_s1071" type="#_x0000_t136" style="position:absolute;margin-left:-8.5pt;margin-top:48.3pt;width:130.6pt;height:17.75pt;z-index:251771904;mso-position-horizontal-relative:text;mso-position-vertical-relative:text" fillcolor="#002060" strokecolor="#002060" strokeweight="1pt">
            <v:fill opacity=".5"/>
            <v:shadow on="t" color="#99f" offset="3pt"/>
            <v:textpath style="font-family:&quot;Arial Black&quot;;v-text-kern:t" trim="t" fitpath="t" string="Огляд верстата"/>
          </v:shape>
        </w:pict>
      </w:r>
      <w:r>
        <w:rPr>
          <w:noProof/>
        </w:rPr>
        <w:pict>
          <v:shape id="Прямая со стрелкой 96" o:spid="_x0000_s1063" type="#_x0000_t32" style="position:absolute;margin-left:684.35pt;margin-top:60.25pt;width:0;height:3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">
            <v:stroke endarrow="block"/>
          </v:shape>
        </w:pict>
      </w:r>
      <w:r>
        <w:pict>
          <v:shape id="_x0000_s1053" type="#_x0000_t136" style="position:absolute;margin-left:598.1pt;margin-top:66.05pt;width:112.8pt;height:16.55pt;z-index:251750400;mso-position-horizontal-relative:text;mso-position-vertical-relative:text" fillcolor="#c00000" strokecolor="#c00000" strokeweight="1pt">
            <v:fill opacity=".5"/>
            <v:shadow on="t" color="#99f" offset="3pt"/>
            <v:textpath style="font-family:&quot;Arial Black&quot;;font-weight:bold;v-text-kern:t" trim="t" fitpath="t" string="Передня бабка"/>
          </v:shape>
        </w:pict>
      </w:r>
    </w:p>
    <w:p w:rsidR="00FC3A2C" w:rsidRPr="00EA0304" w:rsidRDefault="00FC3A2C" w:rsidP="00FC3A2C">
      <w:pPr>
        <w:rPr>
          <w:rFonts w:ascii="Times New Roman" w:eastAsia="Times New Roman" w:hAnsi="Times New Roman" w:cs="Times New Roman"/>
          <w:sz w:val="36"/>
          <w:szCs w:val="24"/>
          <w:lang w:val="uk-UA"/>
        </w:rPr>
      </w:pPr>
    </w:p>
    <w:p w:rsidR="00FC3A2C" w:rsidRDefault="00FC3A2C" w:rsidP="00FC3A2C">
      <w:pPr>
        <w:tabs>
          <w:tab w:val="left" w:pos="3104"/>
        </w:tabs>
        <w:rPr>
          <w:lang w:val="uk-UA"/>
        </w:rPr>
      </w:pPr>
      <w:r w:rsidRPr="00EA0304">
        <w:rPr>
          <w:noProof/>
          <w:lang w:val="uk-UA" w:eastAsia="uk-U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246380</wp:posOffset>
            </wp:positionV>
            <wp:extent cx="892810" cy="1339215"/>
            <wp:effectExtent l="0" t="0" r="2540" b="0"/>
            <wp:wrapNone/>
            <wp:docPr id="107" name="Рисунок 107" descr="P101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1014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AEA">
        <w:rPr>
          <w:noProof/>
        </w:rPr>
        <w:pict>
          <v:shape id="Прямая со стрелкой 90" o:spid="_x0000_s1064" type="#_x0000_t32" style="position:absolute;margin-left:632.4pt;margin-top:122.35pt;width:5.9pt;height:42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">
            <v:stroke endarrow="block"/>
          </v:shape>
        </w:pict>
      </w:r>
      <w:r w:rsidR="001C2AEA">
        <w:pict>
          <v:shape id="_x0000_s1070" type="#_x0000_t136" style="position:absolute;margin-left:590.4pt;margin-top:306.6pt;width:128.9pt;height:34.15pt;z-index:251770880;mso-position-horizontal-relative:text;mso-position-vertical-relative:text" fillcolor="#002060" strokecolor="#002060" strokeweight="1pt">
            <v:fill opacity=".5"/>
            <v:shadow on="t" color="#99f" offset="3pt"/>
            <v:textpath style="font-family:&quot;Arial Black&quot;;v-text-kern:t" trim="t" fitpath="t" string="Встановити заготовку&#10;в патрон"/>
          </v:shape>
        </w:pict>
      </w:r>
      <w:r w:rsidRPr="00EA0304">
        <w:rPr>
          <w:noProof/>
          <w:lang w:val="uk-UA" w:eastAsia="uk-UA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7702041</wp:posOffset>
            </wp:positionH>
            <wp:positionV relativeFrom="paragraph">
              <wp:posOffset>2096268</wp:posOffset>
            </wp:positionV>
            <wp:extent cx="1126757" cy="1690990"/>
            <wp:effectExtent l="0" t="0" r="0" b="5080"/>
            <wp:wrapNone/>
            <wp:docPr id="102" name="Рисунок 102" descr="P101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101014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57" cy="16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AEA">
        <w:pict>
          <v:shape id="_x0000_s1054" type="#_x0000_t136" style="position:absolute;margin-left:566.3pt;margin-top:122.3pt;width:153pt;height:33.45pt;z-index:251751424;mso-position-horizontal-relative:text;mso-position-vertical-relative:text" fillcolor="#002060" strokecolor="#002060" strokeweight="1pt">
            <v:fill opacity=".5"/>
            <v:shadow on="t" color="#99f" offset="3pt"/>
            <v:textpath style="font-family:&quot;Arial Black&quot;;v-text-kern:t" trim="t" fitpath="t" string="Встановити діапазон&#10;обертів"/>
          </v:shape>
        </w:pict>
      </w:r>
      <w:r w:rsidRPr="00EA0304">
        <w:rPr>
          <w:noProof/>
          <w:lang w:val="uk-UA" w:eastAsia="uk-U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7233920</wp:posOffset>
            </wp:positionH>
            <wp:positionV relativeFrom="paragraph">
              <wp:posOffset>363855</wp:posOffset>
            </wp:positionV>
            <wp:extent cx="1706880" cy="1137285"/>
            <wp:effectExtent l="0" t="0" r="7620" b="5715"/>
            <wp:wrapNone/>
            <wp:docPr id="108" name="Рисунок 108" descr="P101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101013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A2C" w:rsidRPr="007279C9" w:rsidRDefault="00FC3A2C" w:rsidP="00FC3A2C">
      <w:pPr>
        <w:rPr>
          <w:lang w:val="uk-UA"/>
        </w:rPr>
      </w:pPr>
    </w:p>
    <w:p w:rsidR="00FC3A2C" w:rsidRPr="007279C9" w:rsidRDefault="00FC3A2C" w:rsidP="00FC3A2C">
      <w:pPr>
        <w:rPr>
          <w:lang w:val="uk-UA"/>
        </w:rPr>
      </w:pPr>
    </w:p>
    <w:p w:rsidR="00FC3A2C" w:rsidRPr="007279C9" w:rsidRDefault="001C2AEA" w:rsidP="00FC3A2C">
      <w:pPr>
        <w:rPr>
          <w:lang w:val="uk-UA"/>
        </w:rPr>
      </w:pPr>
      <w:r>
        <w:rPr>
          <w:noProof/>
        </w:rPr>
        <w:pict>
          <v:shape id="Прямая со стрелкой 111" o:spid="_x0000_s1073" type="#_x0000_t32" style="position:absolute;margin-left:87.4pt;margin-top:19.45pt;width:54.4pt;height:5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">
            <v:stroke endarrow="block"/>
          </v:shape>
        </w:pict>
      </w:r>
    </w:p>
    <w:p w:rsidR="00FC3A2C" w:rsidRPr="007279C9" w:rsidRDefault="00FC3A2C" w:rsidP="00FC3A2C">
      <w:pPr>
        <w:rPr>
          <w:lang w:val="uk-UA"/>
        </w:rPr>
      </w:pPr>
    </w:p>
    <w:p w:rsidR="00FC3A2C" w:rsidRPr="007279C9" w:rsidRDefault="001C2AEA" w:rsidP="00FC3A2C">
      <w:pPr>
        <w:rPr>
          <w:lang w:val="uk-UA"/>
        </w:rPr>
      </w:pPr>
      <w:r>
        <w:pict>
          <v:shape id="_x0000_s1068" type="#_x0000_t136" style="position:absolute;margin-left:-17.65pt;margin-top:3.7pt;width:126.8pt;height:45.9pt;z-index:251768832;mso-position-horizontal-relative:text;mso-position-vertical-relative:text" adj="11090" fillcolor="#002060" strokecolor="#002060" strokeweight="1pt">
            <v:fill opacity=".5"/>
            <v:shadow on="t" color="#99f" offset="3pt"/>
            <v:textpath style="font-family:&quot;Arial Black&quot;;v-text-kern:t" trim="t" fitpath="t" string="Випробувати верстат&#10;на холостому&#10;ходу"/>
          </v:shape>
        </w:pict>
      </w:r>
    </w:p>
    <w:p w:rsidR="00FC3A2C" w:rsidRPr="007279C9" w:rsidRDefault="001C2AEA" w:rsidP="00FC3A2C">
      <w:pPr>
        <w:rPr>
          <w:lang w:val="uk-UA"/>
        </w:rPr>
      </w:pPr>
      <w:r>
        <w:rPr>
          <w:noProof/>
        </w:rPr>
        <w:pict>
          <v:shape id="Прямая со стрелкой 92" o:spid="_x0000_s1059" type="#_x0000_t32" style="position:absolute;margin-left:126.75pt;margin-top:16.65pt;width:34.75pt;height:37.6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">
            <v:stroke endarrow="block"/>
          </v:shape>
        </w:pict>
      </w:r>
    </w:p>
    <w:p w:rsidR="00FC3A2C" w:rsidRPr="007279C9" w:rsidRDefault="00FC3A2C" w:rsidP="00FC3A2C">
      <w:pPr>
        <w:rPr>
          <w:lang w:val="uk-UA"/>
        </w:rPr>
      </w:pPr>
      <w:r w:rsidRPr="00EA0304">
        <w:rPr>
          <w:noProof/>
          <w:lang w:val="uk-UA" w:eastAsia="uk-U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281305</wp:posOffset>
            </wp:positionV>
            <wp:extent cx="1753870" cy="1169035"/>
            <wp:effectExtent l="0" t="0" r="0" b="0"/>
            <wp:wrapNone/>
            <wp:docPr id="104" name="Рисунок 104" descr="P101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101016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0304">
        <w:rPr>
          <w:noProof/>
          <w:lang w:val="uk-UA" w:eastAsia="uk-U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-218721</wp:posOffset>
            </wp:positionH>
            <wp:positionV relativeFrom="paragraph">
              <wp:posOffset>221218</wp:posOffset>
            </wp:positionV>
            <wp:extent cx="1834432" cy="1222761"/>
            <wp:effectExtent l="0" t="0" r="0" b="0"/>
            <wp:wrapNone/>
            <wp:docPr id="106" name="Рисунок 106" descr="P101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101016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32" cy="122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A2C" w:rsidRPr="007279C9" w:rsidRDefault="00FC3A2C" w:rsidP="00FC3A2C">
      <w:pPr>
        <w:rPr>
          <w:lang w:val="uk-UA"/>
        </w:rPr>
      </w:pPr>
    </w:p>
    <w:p w:rsidR="00FC3A2C" w:rsidRPr="007279C9" w:rsidRDefault="00FC3A2C" w:rsidP="00FC3A2C">
      <w:pPr>
        <w:rPr>
          <w:lang w:val="uk-UA"/>
        </w:rPr>
      </w:pPr>
    </w:p>
    <w:p w:rsidR="00FC3A2C" w:rsidRPr="007279C9" w:rsidRDefault="001C2AEA" w:rsidP="00FC3A2C">
      <w:pPr>
        <w:rPr>
          <w:lang w:val="uk-UA"/>
        </w:rPr>
      </w:pPr>
      <w:r>
        <w:rPr>
          <w:noProof/>
        </w:rPr>
        <w:pict>
          <v:shape id="Прямая со стрелкой 94" o:spid="_x0000_s1065" type="#_x0000_t32" style="position:absolute;margin-left:126.75pt;margin-top:7.8pt;width:86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">
            <v:stroke endarrow="block"/>
          </v:shape>
        </w:pict>
      </w:r>
    </w:p>
    <w:p w:rsidR="00FC3A2C" w:rsidRPr="007378C2" w:rsidRDefault="001C2AEA" w:rsidP="007378C2">
      <w:pPr>
        <w:tabs>
          <w:tab w:val="left" w:pos="7920"/>
        </w:tabs>
        <w:rPr>
          <w:lang w:val="uk-UA"/>
        </w:rPr>
      </w:pPr>
      <w:r>
        <w:pict>
          <v:shape id="_x0000_s1067" type="#_x0000_t136" style="position:absolute;margin-left:-17.65pt;margin-top:15.4pt;width:156.95pt;height:39.8pt;z-index:251767808;mso-position-horizontal-relative:text;mso-position-vertical-relative:text" fillcolor="#002060" strokecolor="#002060" strokeweight="1pt">
            <v:fill opacity=".5"/>
            <v:shadow on="t" color="#99f" offset="3pt"/>
            <v:textpath style="font-family:&quot;Arial Black&quot;;v-text-kern:t" trim="t" fitpath="t" string="Встановити свердлувальний&#10;патрон"/>
          </v:shape>
        </w:pict>
      </w:r>
      <w:r>
        <w:pict>
          <v:shape id="_x0000_s1066" type="#_x0000_t136" style="position:absolute;margin-left:206pt;margin-top:25.95pt;width:152.7pt;height:34.95pt;z-index:251766784;mso-position-horizontal-relative:text;mso-position-vertical-relative:text" fillcolor="#002060" strokecolor="#002060" strokeweight="1pt">
            <v:fill opacity=".5"/>
            <v:shadow on="t" color="#99f" offset="3pt"/>
            <v:textpath style="font-family:&quot;Arial Black&quot;;v-text-kern:t" trim="t" fitpath="t" string="Встановити центровку&#10;в патрон"/>
          </v:shape>
        </w:pict>
      </w:r>
      <w:r w:rsidR="00FC3A2C">
        <w:rPr>
          <w:lang w:val="uk-UA"/>
        </w:rPr>
        <w:tab/>
      </w:r>
    </w:p>
    <w:p w:rsidR="007378C2" w:rsidRPr="00E810EF" w:rsidRDefault="007378C2" w:rsidP="007378C2">
      <w:pPr>
        <w:tabs>
          <w:tab w:val="left" w:pos="7920"/>
        </w:tabs>
        <w:jc w:val="right"/>
        <w:rPr>
          <w:sz w:val="24"/>
          <w:szCs w:val="24"/>
          <w:lang w:val="uk-UA"/>
        </w:rPr>
      </w:pPr>
      <w:r w:rsidRPr="00E810EF">
        <w:rPr>
          <w:rFonts w:ascii="Times New Roman" w:hAnsi="Times New Roman" w:cs="Times New Roman"/>
          <w:sz w:val="24"/>
          <w:szCs w:val="24"/>
          <w:highlight w:val="yellow"/>
          <w:lang w:val="uk-UA"/>
        </w:rPr>
        <w:lastRenderedPageBreak/>
        <w:t>ДОДАТОК 17</w:t>
      </w:r>
    </w:p>
    <w:p w:rsidR="00FC3A2C" w:rsidRPr="00BF6EB0" w:rsidRDefault="00FC3A2C" w:rsidP="00FC3A2C">
      <w:pPr>
        <w:shd w:val="clear" w:color="auto" w:fill="92D050"/>
        <w:spacing w:after="120"/>
        <w:ind w:left="426" w:right="283"/>
        <w:rPr>
          <w:rFonts w:ascii="Times New Roman" w:eastAsia="Times New Roman" w:hAnsi="Times New Roman" w:cs="Times New Roman"/>
          <w:sz w:val="24"/>
          <w:szCs w:val="24"/>
        </w:rPr>
      </w:pPr>
      <w:r w:rsidRPr="00E86B0A">
        <w:rPr>
          <w:rFonts w:ascii="Times New Roman" w:hAnsi="Times New Roman" w:cs="Times New Roman"/>
          <w:b/>
          <w:sz w:val="28"/>
          <w:szCs w:val="28"/>
          <w:lang w:val="uk-UA"/>
        </w:rPr>
        <w:t>КАРТКА - КОНТРОЛЮ</w:t>
      </w:r>
      <w:r w:rsidRPr="00E86B0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комплексного оцінювання рівня навчальних досягнень учнів відповідно </w:t>
      </w:r>
      <w:r w:rsidRPr="00E86B0A">
        <w:rPr>
          <w:rFonts w:ascii="Times New Roman" w:hAnsi="Times New Roman" w:cs="Times New Roman"/>
          <w:sz w:val="24"/>
          <w:szCs w:val="24"/>
        </w:rPr>
        <w:t xml:space="preserve">до </w:t>
      </w:r>
      <w:proofErr w:type="spellStart"/>
      <w:r w:rsidRPr="00E86B0A">
        <w:rPr>
          <w:rFonts w:ascii="Times New Roman" w:hAnsi="Times New Roman" w:cs="Times New Roman"/>
          <w:sz w:val="24"/>
          <w:szCs w:val="24"/>
        </w:rPr>
        <w:t>критеріїв</w:t>
      </w:r>
      <w:proofErr w:type="spellEnd"/>
      <w:r w:rsidR="00E0298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86B0A">
        <w:rPr>
          <w:rFonts w:ascii="Times New Roman" w:hAnsi="Times New Roman" w:cs="Times New Roman"/>
          <w:sz w:val="24"/>
          <w:szCs w:val="24"/>
        </w:rPr>
        <w:t>оцінювання</w:t>
      </w:r>
      <w:proofErr w:type="spellEnd"/>
    </w:p>
    <w:p w:rsidR="00FC3A2C" w:rsidRPr="00E86B0A" w:rsidRDefault="00FC3A2C" w:rsidP="00FC3A2C">
      <w:pPr>
        <w:tabs>
          <w:tab w:val="left" w:pos="6313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86B0A">
        <w:rPr>
          <w:rFonts w:ascii="Times New Roman" w:hAnsi="Times New Roman" w:cs="Times New Roman"/>
          <w:color w:val="C00000"/>
          <w:sz w:val="24"/>
          <w:szCs w:val="24"/>
          <w:lang w:val="uk-UA"/>
        </w:rPr>
        <w:t>Навчальний модуль</w:t>
      </w:r>
      <w:r w:rsidR="00E0298C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 </w:t>
      </w:r>
      <w:r w:rsidRPr="00E86B0A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ВШП 2.1. </w:t>
      </w:r>
      <w:r w:rsidRPr="00E86B0A">
        <w:rPr>
          <w:rFonts w:ascii="Times New Roman" w:hAnsi="Times New Roman" w:cs="Times New Roman"/>
          <w:sz w:val="24"/>
          <w:szCs w:val="24"/>
          <w:lang w:val="uk-UA"/>
        </w:rPr>
        <w:t>- Оброблення поверхонь деталей на токарних верстатах.</w:t>
      </w:r>
    </w:p>
    <w:p w:rsidR="00FC3A2C" w:rsidRPr="00E86B0A" w:rsidRDefault="00FC3A2C" w:rsidP="00FC3A2C">
      <w:pPr>
        <w:tabs>
          <w:tab w:val="left" w:pos="6313"/>
        </w:tabs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E86B0A">
        <w:rPr>
          <w:rFonts w:ascii="Times New Roman" w:hAnsi="Times New Roman" w:cs="Times New Roman"/>
          <w:color w:val="C00000"/>
          <w:sz w:val="24"/>
          <w:szCs w:val="24"/>
          <w:lang w:val="uk-UA"/>
        </w:rPr>
        <w:t>Компетентність</w:t>
      </w:r>
      <w:r w:rsidR="00E0298C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 </w:t>
      </w:r>
      <w:r w:rsidRPr="00E86B0A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ВШП 2.1.2. </w:t>
      </w:r>
      <w:r w:rsidRPr="00E86B0A">
        <w:rPr>
          <w:rFonts w:ascii="Times New Roman" w:hAnsi="Times New Roman" w:cs="Times New Roman"/>
          <w:sz w:val="24"/>
          <w:szCs w:val="24"/>
          <w:lang w:val="uk-UA"/>
        </w:rPr>
        <w:t>- Обробка циліндричних отворів.</w:t>
      </w:r>
    </w:p>
    <w:p w:rsidR="007378C2" w:rsidRDefault="00FC3A2C" w:rsidP="007378C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E86B0A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Тема уроку </w:t>
      </w:r>
      <w:r w:rsidRPr="00E86B0A">
        <w:rPr>
          <w:rFonts w:ascii="Times New Roman" w:hAnsi="Times New Roman" w:cs="Times New Roman"/>
          <w:sz w:val="24"/>
          <w:szCs w:val="24"/>
          <w:lang w:val="uk-UA"/>
        </w:rPr>
        <w:t xml:space="preserve">- Підбір, встановлення та кріплення свердел у свердлувальних патронах, та </w:t>
      </w:r>
      <w:proofErr w:type="spellStart"/>
      <w:r w:rsidRPr="00E86B0A">
        <w:rPr>
          <w:rFonts w:ascii="Times New Roman" w:hAnsi="Times New Roman" w:cs="Times New Roman"/>
          <w:sz w:val="24"/>
          <w:szCs w:val="24"/>
          <w:lang w:val="uk-UA"/>
        </w:rPr>
        <w:t>пінолі</w:t>
      </w:r>
      <w:proofErr w:type="spellEnd"/>
      <w:r w:rsidRPr="00E86B0A">
        <w:rPr>
          <w:rFonts w:ascii="Times New Roman" w:hAnsi="Times New Roman" w:cs="Times New Roman"/>
          <w:sz w:val="24"/>
          <w:szCs w:val="24"/>
          <w:lang w:val="uk-UA"/>
        </w:rPr>
        <w:t xml:space="preserve"> задньої бабки. Центрування.</w:t>
      </w:r>
    </w:p>
    <w:p w:rsidR="00FC3A2C" w:rsidRPr="007378C2" w:rsidRDefault="00FC3A2C" w:rsidP="007378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86B0A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Шкала оцінювання завдань самостійної роботи учнів</w:t>
      </w:r>
    </w:p>
    <w:tbl>
      <w:tblPr>
        <w:tblStyle w:val="6"/>
        <w:tblpPr w:leftFromText="180" w:rightFromText="180" w:vertAnchor="page" w:horzAnchor="margin" w:tblpXSpec="center" w:tblpY="3421"/>
        <w:tblW w:w="12441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709"/>
        <w:gridCol w:w="708"/>
        <w:gridCol w:w="1276"/>
        <w:gridCol w:w="992"/>
        <w:gridCol w:w="1594"/>
        <w:gridCol w:w="1100"/>
        <w:gridCol w:w="708"/>
        <w:gridCol w:w="709"/>
        <w:gridCol w:w="709"/>
        <w:gridCol w:w="709"/>
        <w:gridCol w:w="567"/>
      </w:tblGrid>
      <w:tr w:rsidR="00E810EF" w:rsidRPr="00E86B0A" w:rsidTr="00F51E44">
        <w:trPr>
          <w:cantSplit/>
          <w:trHeight w:val="225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810EF" w:rsidRPr="00E86B0A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810EF" w:rsidRPr="00E86B0A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810EF" w:rsidRPr="00E86B0A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810EF" w:rsidRPr="00E86B0A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810EF" w:rsidRPr="00E86B0A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Прізвище, </w:t>
            </w:r>
            <w:proofErr w:type="spellStart"/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ім</w:t>
            </w:r>
            <w:proofErr w:type="spellEnd"/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’</w:t>
            </w: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 учня</w:t>
            </w:r>
          </w:p>
          <w:p w:rsidR="00E810EF" w:rsidRPr="00E86B0A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810EF" w:rsidRPr="00E86B0A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810EF" w:rsidRPr="00E86B0A" w:rsidRDefault="00E810EF" w:rsidP="00E810E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Зовнішній вигляд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Організація робочого місця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810EF" w:rsidRPr="00E86B0A" w:rsidRDefault="00E810EF" w:rsidP="00E810EF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Усні і письмові відповіді </w:t>
            </w:r>
          </w:p>
          <w:p w:rsidR="00E810EF" w:rsidRPr="00E86B0A" w:rsidRDefault="00E810EF" w:rsidP="00E810EF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 теоретичні питан</w:t>
            </w:r>
            <w:r w:rsidRPr="00E86B0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ня</w:t>
            </w:r>
          </w:p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Правильність виконання трудових прийомів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extDirection w:val="btLr"/>
            <w:hideMark/>
          </w:tcPr>
          <w:p w:rsidR="00E810EF" w:rsidRDefault="00E810EF" w:rsidP="00E810EF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Вміння працювати</w:t>
            </w:r>
          </w:p>
          <w:p w:rsidR="00E810EF" w:rsidRPr="00E86B0A" w:rsidRDefault="00E810EF" w:rsidP="00E810EF">
            <w:pPr>
              <w:tabs>
                <w:tab w:val="left" w:pos="63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на </w:t>
            </w: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верстаті і користуватися</w:t>
            </w:r>
          </w:p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вимірювальним інструментом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Контроль готової продукції (наявність браку)</w:t>
            </w: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ab/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Дотримання норм часу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Самостійність виконання.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Дотримання норм охорони праці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extDirection w:val="btLr"/>
            <w:hideMark/>
          </w:tcPr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Якість виконання робіт</w:t>
            </w:r>
          </w:p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E810EF" w:rsidRPr="00E86B0A" w:rsidRDefault="00E810EF" w:rsidP="00E810E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6B0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Оцінка</w:t>
            </w:r>
          </w:p>
        </w:tc>
      </w:tr>
      <w:tr w:rsidR="00E810EF" w:rsidRPr="00E86B0A" w:rsidTr="00F51E44"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E810EF" w:rsidRDefault="00E810EF" w:rsidP="00E810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10E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Всього-12 балів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E810EF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10E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±1,0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E810EF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10E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±1,0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E810EF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10E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±1,0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E810EF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10E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+1,0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E810EF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10E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±1,0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E810EF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10E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±1,0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E810EF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10E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±1,0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E810EF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10E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±1,0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E810EF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10E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±2,0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E810EF" w:rsidRDefault="00E810EF" w:rsidP="00E81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810E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±2,0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E810EF" w:rsidRDefault="00E810EF" w:rsidP="00E810E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810EF" w:rsidRPr="00F51E44" w:rsidTr="00F51E44">
        <w:trPr>
          <w:trHeight w:val="2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51E44"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810EF" w:rsidRPr="00F51E44" w:rsidRDefault="00E810EF" w:rsidP="00F51E44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FC3A2C" w:rsidRDefault="00FC3A2C" w:rsidP="00F53FBA">
      <w:pPr>
        <w:tabs>
          <w:tab w:val="left" w:pos="3104"/>
        </w:tabs>
        <w:rPr>
          <w:lang w:val="uk-UA"/>
        </w:rPr>
      </w:pPr>
    </w:p>
    <w:p w:rsidR="007378C2" w:rsidRDefault="007378C2" w:rsidP="00F53FBA">
      <w:pPr>
        <w:tabs>
          <w:tab w:val="left" w:pos="3104"/>
        </w:tabs>
        <w:rPr>
          <w:lang w:val="uk-UA"/>
        </w:rPr>
      </w:pPr>
    </w:p>
    <w:p w:rsidR="007378C2" w:rsidRDefault="007378C2" w:rsidP="00F53FBA">
      <w:pPr>
        <w:tabs>
          <w:tab w:val="left" w:pos="3104"/>
        </w:tabs>
        <w:rPr>
          <w:lang w:val="uk-UA"/>
        </w:rPr>
      </w:pPr>
    </w:p>
    <w:p w:rsidR="007378C2" w:rsidRDefault="007378C2" w:rsidP="00F53FBA">
      <w:pPr>
        <w:tabs>
          <w:tab w:val="left" w:pos="3104"/>
        </w:tabs>
        <w:rPr>
          <w:lang w:val="uk-UA"/>
        </w:rPr>
      </w:pPr>
    </w:p>
    <w:p w:rsidR="00F53FBA" w:rsidRPr="004E53F9" w:rsidRDefault="00FC3A2C" w:rsidP="004E53F9">
      <w:pPr>
        <w:tabs>
          <w:tab w:val="left" w:pos="6313"/>
        </w:tabs>
        <w:spacing w:after="0"/>
        <w:ind w:firstLine="1134"/>
        <w:rPr>
          <w:rFonts w:ascii="Times New Roman" w:hAnsi="Times New Roman" w:cs="Times New Roman"/>
          <w:sz w:val="24"/>
          <w:szCs w:val="24"/>
          <w:lang w:val="uk-UA"/>
        </w:rPr>
        <w:sectPr w:rsidR="00F53FBA" w:rsidRPr="004E53F9" w:rsidSect="00FC3A2C">
          <w:pgSz w:w="16838" w:h="11906" w:orient="landscape"/>
          <w:pgMar w:top="851" w:right="851" w:bottom="851" w:left="1701" w:header="709" w:footer="709" w:gutter="0"/>
          <w:cols w:space="708"/>
          <w:docGrid w:linePitch="360"/>
        </w:sectPr>
      </w:pPr>
      <w:r w:rsidRPr="00E86B0A">
        <w:rPr>
          <w:rFonts w:ascii="Times New Roman" w:hAnsi="Times New Roman" w:cs="Times New Roman"/>
          <w:sz w:val="24"/>
          <w:szCs w:val="24"/>
          <w:lang w:val="uk-UA"/>
        </w:rPr>
        <w:t>Майстер виро</w:t>
      </w:r>
      <w:r>
        <w:rPr>
          <w:rFonts w:ascii="Times New Roman" w:hAnsi="Times New Roman" w:cs="Times New Roman"/>
          <w:sz w:val="24"/>
          <w:szCs w:val="24"/>
          <w:lang w:val="uk-UA"/>
        </w:rPr>
        <w:t>бничого навчання ______________</w:t>
      </w:r>
      <w:r w:rsidR="00F51E44">
        <w:rPr>
          <w:rFonts w:ascii="Times New Roman" w:hAnsi="Times New Roman" w:cs="Times New Roman"/>
          <w:sz w:val="24"/>
          <w:szCs w:val="24"/>
          <w:lang w:val="uk-UA"/>
        </w:rPr>
        <w:t xml:space="preserve"> /Г.В. </w:t>
      </w:r>
      <w:proofErr w:type="spellStart"/>
      <w:r w:rsidR="00F51E44">
        <w:rPr>
          <w:rFonts w:ascii="Times New Roman" w:hAnsi="Times New Roman" w:cs="Times New Roman"/>
          <w:sz w:val="24"/>
          <w:szCs w:val="24"/>
          <w:lang w:val="uk-UA"/>
        </w:rPr>
        <w:t>Лежнюк</w:t>
      </w:r>
      <w:proofErr w:type="spellEnd"/>
    </w:p>
    <w:p w:rsidR="00881974" w:rsidRPr="00717118" w:rsidRDefault="00881974" w:rsidP="00F53FBA">
      <w:pPr>
        <w:tabs>
          <w:tab w:val="left" w:pos="0"/>
        </w:tabs>
        <w:rPr>
          <w:color w:val="FF0000"/>
          <w:lang w:val="uk-UA"/>
        </w:rPr>
      </w:pPr>
    </w:p>
    <w:sectPr w:rsidR="00881974" w:rsidRPr="00717118" w:rsidSect="00F53FB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66A" w:rsidRDefault="0092166A" w:rsidP="00387ED8">
      <w:pPr>
        <w:spacing w:after="0" w:line="240" w:lineRule="auto"/>
      </w:pPr>
      <w:r>
        <w:separator/>
      </w:r>
    </w:p>
  </w:endnote>
  <w:endnote w:type="continuationSeparator" w:id="0">
    <w:p w:rsidR="0092166A" w:rsidRDefault="0092166A" w:rsidP="00387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273858"/>
      <w:docPartObj>
        <w:docPartGallery w:val="Page Numbers (Bottom of Page)"/>
        <w:docPartUnique/>
      </w:docPartObj>
    </w:sdtPr>
    <w:sdtEndPr/>
    <w:sdtContent>
      <w:p w:rsidR="0092166A" w:rsidRDefault="00695A25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2AE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2166A" w:rsidRDefault="0092166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66A" w:rsidRDefault="0092166A" w:rsidP="00387ED8">
      <w:pPr>
        <w:spacing w:after="0" w:line="240" w:lineRule="auto"/>
      </w:pPr>
      <w:r>
        <w:separator/>
      </w:r>
    </w:p>
  </w:footnote>
  <w:footnote w:type="continuationSeparator" w:id="0">
    <w:p w:rsidR="0092166A" w:rsidRDefault="0092166A" w:rsidP="00387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C31ED"/>
    <w:multiLevelType w:val="hybridMultilevel"/>
    <w:tmpl w:val="8E3E8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10886"/>
    <w:multiLevelType w:val="hybridMultilevel"/>
    <w:tmpl w:val="A996823E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136947AB"/>
    <w:multiLevelType w:val="hybridMultilevel"/>
    <w:tmpl w:val="C986ABE0"/>
    <w:lvl w:ilvl="0" w:tplc="0419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15A0456A"/>
    <w:multiLevelType w:val="hybridMultilevel"/>
    <w:tmpl w:val="C7383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97D25"/>
    <w:multiLevelType w:val="hybridMultilevel"/>
    <w:tmpl w:val="9FF61A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F605D"/>
    <w:multiLevelType w:val="hybridMultilevel"/>
    <w:tmpl w:val="4CE8CD4E"/>
    <w:lvl w:ilvl="0" w:tplc="E4F0736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6">
    <w:nsid w:val="22181875"/>
    <w:multiLevelType w:val="hybridMultilevel"/>
    <w:tmpl w:val="2DD0D0B4"/>
    <w:lvl w:ilvl="0" w:tplc="2B98EAD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auto"/>
      </w:rPr>
    </w:lvl>
    <w:lvl w:ilvl="1" w:tplc="55D654EE">
      <w:numFmt w:val="bullet"/>
      <w:lvlText w:val="-"/>
      <w:lvlJc w:val="left"/>
      <w:pPr>
        <w:ind w:left="1490" w:hanging="360"/>
      </w:pPr>
      <w:rPr>
        <w:rFonts w:ascii="Times New Roman" w:eastAsiaTheme="minorEastAsia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2D071747"/>
    <w:multiLevelType w:val="hybridMultilevel"/>
    <w:tmpl w:val="8860306E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32826567"/>
    <w:multiLevelType w:val="hybridMultilevel"/>
    <w:tmpl w:val="DBC80DE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9">
    <w:nsid w:val="36505D15"/>
    <w:multiLevelType w:val="hybridMultilevel"/>
    <w:tmpl w:val="0FA6D082"/>
    <w:lvl w:ilvl="0" w:tplc="04190005">
      <w:start w:val="1"/>
      <w:numFmt w:val="bullet"/>
      <w:lvlText w:val=""/>
      <w:lvlJc w:val="left"/>
      <w:pPr>
        <w:ind w:left="12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0">
    <w:nsid w:val="37CD74BC"/>
    <w:multiLevelType w:val="hybridMultilevel"/>
    <w:tmpl w:val="84B0BDE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9F423F"/>
    <w:multiLevelType w:val="hybridMultilevel"/>
    <w:tmpl w:val="10ACD206"/>
    <w:lvl w:ilvl="0" w:tplc="B67C40AC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>
    <w:nsid w:val="48534BAE"/>
    <w:multiLevelType w:val="hybridMultilevel"/>
    <w:tmpl w:val="1310B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8B0D73"/>
    <w:multiLevelType w:val="multilevel"/>
    <w:tmpl w:val="6A884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4B0D6E02"/>
    <w:multiLevelType w:val="hybridMultilevel"/>
    <w:tmpl w:val="D02222D4"/>
    <w:lvl w:ilvl="0" w:tplc="04190005">
      <w:start w:val="1"/>
      <w:numFmt w:val="bullet"/>
      <w:lvlText w:val=""/>
      <w:lvlJc w:val="left"/>
      <w:pPr>
        <w:ind w:left="9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5">
    <w:nsid w:val="50D25A8F"/>
    <w:multiLevelType w:val="hybridMultilevel"/>
    <w:tmpl w:val="D00E5B6A"/>
    <w:lvl w:ilvl="0" w:tplc="4D6E07EE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>
    <w:nsid w:val="525847CF"/>
    <w:multiLevelType w:val="hybridMultilevel"/>
    <w:tmpl w:val="F0A48AE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3831A44"/>
    <w:multiLevelType w:val="hybridMultilevel"/>
    <w:tmpl w:val="D372743E"/>
    <w:lvl w:ilvl="0" w:tplc="04190005">
      <w:start w:val="1"/>
      <w:numFmt w:val="bullet"/>
      <w:lvlText w:val=""/>
      <w:lvlJc w:val="left"/>
      <w:pPr>
        <w:ind w:left="9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18">
    <w:nsid w:val="597937A2"/>
    <w:multiLevelType w:val="hybridMultilevel"/>
    <w:tmpl w:val="04F20B9A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9">
    <w:nsid w:val="5A721E9F"/>
    <w:multiLevelType w:val="hybridMultilevel"/>
    <w:tmpl w:val="5734B6F8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>
    <w:nsid w:val="651E7C3B"/>
    <w:multiLevelType w:val="hybridMultilevel"/>
    <w:tmpl w:val="81C4B304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>
    <w:nsid w:val="65FB164C"/>
    <w:multiLevelType w:val="hybridMultilevel"/>
    <w:tmpl w:val="CA605E04"/>
    <w:lvl w:ilvl="0" w:tplc="04190005">
      <w:start w:val="1"/>
      <w:numFmt w:val="bullet"/>
      <w:lvlText w:val=""/>
      <w:lvlJc w:val="left"/>
      <w:pPr>
        <w:ind w:left="15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22">
    <w:nsid w:val="766E1BAF"/>
    <w:multiLevelType w:val="hybridMultilevel"/>
    <w:tmpl w:val="C77A4358"/>
    <w:lvl w:ilvl="0" w:tplc="F57C45CE">
      <w:start w:val="1"/>
      <w:numFmt w:val="bullet"/>
      <w:lvlText w:val=""/>
      <w:lvlJc w:val="left"/>
      <w:pPr>
        <w:ind w:left="501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3">
    <w:nsid w:val="76CD71A5"/>
    <w:multiLevelType w:val="hybridMultilevel"/>
    <w:tmpl w:val="3C0E4824"/>
    <w:lvl w:ilvl="0" w:tplc="856E6D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C53532"/>
    <w:multiLevelType w:val="hybridMultilevel"/>
    <w:tmpl w:val="70D4136E"/>
    <w:lvl w:ilvl="0" w:tplc="9636165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450107"/>
    <w:multiLevelType w:val="hybridMultilevel"/>
    <w:tmpl w:val="1FE4EC46"/>
    <w:lvl w:ilvl="0" w:tplc="04190005">
      <w:start w:val="1"/>
      <w:numFmt w:val="bullet"/>
      <w:lvlText w:val=""/>
      <w:lvlJc w:val="left"/>
      <w:pPr>
        <w:ind w:left="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26">
    <w:nsid w:val="7E961CB1"/>
    <w:multiLevelType w:val="hybridMultilevel"/>
    <w:tmpl w:val="C64CCCCC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22"/>
  </w:num>
  <w:num w:numId="4">
    <w:abstractNumId w:val="6"/>
  </w:num>
  <w:num w:numId="5">
    <w:abstractNumId w:val="11"/>
  </w:num>
  <w:num w:numId="6">
    <w:abstractNumId w:val="2"/>
  </w:num>
  <w:num w:numId="7">
    <w:abstractNumId w:val="4"/>
  </w:num>
  <w:num w:numId="8">
    <w:abstractNumId w:val="19"/>
  </w:num>
  <w:num w:numId="9">
    <w:abstractNumId w:val="18"/>
  </w:num>
  <w:num w:numId="10">
    <w:abstractNumId w:val="9"/>
  </w:num>
  <w:num w:numId="11">
    <w:abstractNumId w:val="14"/>
  </w:num>
  <w:num w:numId="12">
    <w:abstractNumId w:val="10"/>
  </w:num>
  <w:num w:numId="13">
    <w:abstractNumId w:val="16"/>
  </w:num>
  <w:num w:numId="14">
    <w:abstractNumId w:val="21"/>
  </w:num>
  <w:num w:numId="15">
    <w:abstractNumId w:val="15"/>
  </w:num>
  <w:num w:numId="16">
    <w:abstractNumId w:val="7"/>
  </w:num>
  <w:num w:numId="17">
    <w:abstractNumId w:val="20"/>
  </w:num>
  <w:num w:numId="18">
    <w:abstractNumId w:val="5"/>
  </w:num>
  <w:num w:numId="19">
    <w:abstractNumId w:val="0"/>
  </w:num>
  <w:num w:numId="20">
    <w:abstractNumId w:val="3"/>
  </w:num>
  <w:num w:numId="21">
    <w:abstractNumId w:val="24"/>
  </w:num>
  <w:num w:numId="22">
    <w:abstractNumId w:val="23"/>
  </w:num>
  <w:num w:numId="23">
    <w:abstractNumId w:val="8"/>
  </w:num>
  <w:num w:numId="24">
    <w:abstractNumId w:val="13"/>
  </w:num>
  <w:num w:numId="25">
    <w:abstractNumId w:val="12"/>
  </w:num>
  <w:num w:numId="26">
    <w:abstractNumId w:val="2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1974"/>
    <w:rsid w:val="00006BDB"/>
    <w:rsid w:val="00031FA5"/>
    <w:rsid w:val="00042B1A"/>
    <w:rsid w:val="00054F60"/>
    <w:rsid w:val="000703CE"/>
    <w:rsid w:val="000A712C"/>
    <w:rsid w:val="000B07FA"/>
    <w:rsid w:val="000B30AB"/>
    <w:rsid w:val="000D11E1"/>
    <w:rsid w:val="000D4A12"/>
    <w:rsid w:val="001030AE"/>
    <w:rsid w:val="001115DC"/>
    <w:rsid w:val="00121FF6"/>
    <w:rsid w:val="0012244B"/>
    <w:rsid w:val="001458E7"/>
    <w:rsid w:val="001570C2"/>
    <w:rsid w:val="001C0112"/>
    <w:rsid w:val="001C2AEA"/>
    <w:rsid w:val="001E2E54"/>
    <w:rsid w:val="001F1519"/>
    <w:rsid w:val="002406D5"/>
    <w:rsid w:val="00250CD9"/>
    <w:rsid w:val="002A4C2C"/>
    <w:rsid w:val="002E7235"/>
    <w:rsid w:val="0030634A"/>
    <w:rsid w:val="003346EC"/>
    <w:rsid w:val="00335C78"/>
    <w:rsid w:val="00355500"/>
    <w:rsid w:val="00381AA4"/>
    <w:rsid w:val="00387ED8"/>
    <w:rsid w:val="00397051"/>
    <w:rsid w:val="00397116"/>
    <w:rsid w:val="003C14A8"/>
    <w:rsid w:val="003C452C"/>
    <w:rsid w:val="003E32EB"/>
    <w:rsid w:val="0043272F"/>
    <w:rsid w:val="004519AA"/>
    <w:rsid w:val="004835AA"/>
    <w:rsid w:val="004B0B30"/>
    <w:rsid w:val="004C6D2A"/>
    <w:rsid w:val="004E53F9"/>
    <w:rsid w:val="004E5DD8"/>
    <w:rsid w:val="0050719D"/>
    <w:rsid w:val="00544BB1"/>
    <w:rsid w:val="0056740D"/>
    <w:rsid w:val="005674FC"/>
    <w:rsid w:val="00570345"/>
    <w:rsid w:val="005955B2"/>
    <w:rsid w:val="00601DB1"/>
    <w:rsid w:val="00613D8B"/>
    <w:rsid w:val="00614515"/>
    <w:rsid w:val="00631A08"/>
    <w:rsid w:val="006417E0"/>
    <w:rsid w:val="00682A05"/>
    <w:rsid w:val="00682C7E"/>
    <w:rsid w:val="00694F7D"/>
    <w:rsid w:val="00695A25"/>
    <w:rsid w:val="006A30DF"/>
    <w:rsid w:val="006C5ADB"/>
    <w:rsid w:val="006C6C13"/>
    <w:rsid w:val="00717118"/>
    <w:rsid w:val="00720C22"/>
    <w:rsid w:val="007378C2"/>
    <w:rsid w:val="007A33C7"/>
    <w:rsid w:val="007F7216"/>
    <w:rsid w:val="00807A93"/>
    <w:rsid w:val="00816CD8"/>
    <w:rsid w:val="00851F9B"/>
    <w:rsid w:val="008622A8"/>
    <w:rsid w:val="00881974"/>
    <w:rsid w:val="00884639"/>
    <w:rsid w:val="008A15FF"/>
    <w:rsid w:val="008A5650"/>
    <w:rsid w:val="008C6B73"/>
    <w:rsid w:val="0092166A"/>
    <w:rsid w:val="00936D6F"/>
    <w:rsid w:val="0094308D"/>
    <w:rsid w:val="00951605"/>
    <w:rsid w:val="00964A0C"/>
    <w:rsid w:val="00990BCA"/>
    <w:rsid w:val="009A2A46"/>
    <w:rsid w:val="009A70C7"/>
    <w:rsid w:val="009D4431"/>
    <w:rsid w:val="009E1874"/>
    <w:rsid w:val="009E29DE"/>
    <w:rsid w:val="009F20DA"/>
    <w:rsid w:val="009F3BF7"/>
    <w:rsid w:val="00A14CB2"/>
    <w:rsid w:val="00A21272"/>
    <w:rsid w:val="00A235C4"/>
    <w:rsid w:val="00A52B94"/>
    <w:rsid w:val="00A82B3B"/>
    <w:rsid w:val="00A86A44"/>
    <w:rsid w:val="00A872BD"/>
    <w:rsid w:val="00AB7D52"/>
    <w:rsid w:val="00AE704A"/>
    <w:rsid w:val="00B03E94"/>
    <w:rsid w:val="00B157F6"/>
    <w:rsid w:val="00B658E9"/>
    <w:rsid w:val="00BE53E1"/>
    <w:rsid w:val="00C551F4"/>
    <w:rsid w:val="00C933C3"/>
    <w:rsid w:val="00CA62F1"/>
    <w:rsid w:val="00CB7D0D"/>
    <w:rsid w:val="00CE51BD"/>
    <w:rsid w:val="00CF3FFB"/>
    <w:rsid w:val="00D23C58"/>
    <w:rsid w:val="00D33B3C"/>
    <w:rsid w:val="00D94D38"/>
    <w:rsid w:val="00D95CB4"/>
    <w:rsid w:val="00D9635B"/>
    <w:rsid w:val="00DB5EAB"/>
    <w:rsid w:val="00DC193C"/>
    <w:rsid w:val="00DE2D92"/>
    <w:rsid w:val="00DF6A0F"/>
    <w:rsid w:val="00E00724"/>
    <w:rsid w:val="00E0298C"/>
    <w:rsid w:val="00E03224"/>
    <w:rsid w:val="00E443AE"/>
    <w:rsid w:val="00E631FC"/>
    <w:rsid w:val="00E810EF"/>
    <w:rsid w:val="00EA3F4D"/>
    <w:rsid w:val="00EC6A8C"/>
    <w:rsid w:val="00EC6B75"/>
    <w:rsid w:val="00F436D1"/>
    <w:rsid w:val="00F51E44"/>
    <w:rsid w:val="00F53FBA"/>
    <w:rsid w:val="00F964BD"/>
    <w:rsid w:val="00FB4079"/>
    <w:rsid w:val="00FC29A9"/>
    <w:rsid w:val="00FC345F"/>
    <w:rsid w:val="00FC3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24" type="connector" idref="#Прямая со стрелкой 24"/>
        <o:r id="V:Rule25" type="connector" idref="#Прямая со стрелкой 91"/>
        <o:r id="V:Rule26" type="connector" idref="#Прямая со стрелкой 39"/>
        <o:r id="V:Rule27" type="connector" idref="#Прямая со стрелкой 41"/>
        <o:r id="V:Rule28" type="connector" idref="#Прямая со стрелкой 111"/>
        <o:r id="V:Rule29" type="connector" idref="#Прямая со стрелкой 19"/>
        <o:r id="V:Rule30" type="connector" idref="#Прямая со стрелкой 96"/>
        <o:r id="V:Rule31" type="connector" idref="#Прямая со стрелкой 23"/>
        <o:r id="V:Rule32" type="connector" idref="#Прямая со стрелкой 40"/>
        <o:r id="V:Rule33" type="connector" idref="#Прямая со стрелкой 25"/>
        <o:r id="V:Rule34" type="connector" idref="#Прямая со стрелкой 94"/>
        <o:r id="V:Rule35" type="connector" idref="#Прямая со стрелкой 90"/>
        <o:r id="V:Rule36" type="connector" idref="#Прямая со стрелкой 95"/>
        <o:r id="V:Rule37" type="connector" idref="#Прямая со стрелкой 18"/>
        <o:r id="V:Rule38" type="connector" idref="#Прямая со стрелкой 92"/>
        <o:r id="V:Rule39" type="connector" idref="#Прямая со стрелкой 27"/>
        <o:r id="V:Rule40" type="connector" idref="#Прямая со стрелкой 16"/>
        <o:r id="V:Rule41" type="connector" idref="#Прямая со стрелкой 22"/>
        <o:r id="V:Rule42" type="connector" idref="#Прямая со стрелкой 38"/>
        <o:r id="V:Rule43" type="connector" idref="#Прямая со стрелкой 20"/>
        <o:r id="V:Rule44" type="connector" idref="#Прямая со стрелкой 26"/>
        <o:r id="V:Rule45" type="connector" idref="#Прямая со стрелкой 93"/>
        <o:r id="V:Rule46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8E7"/>
  </w:style>
  <w:style w:type="paragraph" w:styleId="1">
    <w:name w:val="heading 1"/>
    <w:basedOn w:val="a"/>
    <w:next w:val="a"/>
    <w:link w:val="10"/>
    <w:uiPriority w:val="9"/>
    <w:qFormat/>
    <w:rsid w:val="006C5A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197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81974"/>
    <w:pPr>
      <w:ind w:left="720"/>
      <w:contextualSpacing/>
    </w:pPr>
  </w:style>
  <w:style w:type="paragraph" w:customStyle="1" w:styleId="Style1">
    <w:name w:val="Style1"/>
    <w:basedOn w:val="a"/>
    <w:uiPriority w:val="99"/>
    <w:rsid w:val="008819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basedOn w:val="a0"/>
    <w:uiPriority w:val="99"/>
    <w:rsid w:val="00881974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Body Text Indent"/>
    <w:basedOn w:val="a"/>
    <w:link w:val="a6"/>
    <w:rsid w:val="00881974"/>
    <w:pPr>
      <w:spacing w:after="0" w:line="240" w:lineRule="auto"/>
      <w:ind w:right="-365" w:firstLine="360"/>
    </w:pPr>
    <w:rPr>
      <w:rFonts w:ascii="Times New Roman" w:eastAsia="Times New Roman" w:hAnsi="Times New Roman" w:cs="Times New Roman"/>
      <w:sz w:val="32"/>
      <w:szCs w:val="24"/>
      <w:lang w:val="uk-UA"/>
    </w:rPr>
  </w:style>
  <w:style w:type="character" w:customStyle="1" w:styleId="a6">
    <w:name w:val="Основной текст с отступом Знак"/>
    <w:basedOn w:val="a0"/>
    <w:link w:val="a5"/>
    <w:rsid w:val="00881974"/>
    <w:rPr>
      <w:rFonts w:ascii="Times New Roman" w:eastAsia="Times New Roman" w:hAnsi="Times New Roman" w:cs="Times New Roman"/>
      <w:sz w:val="32"/>
      <w:szCs w:val="24"/>
      <w:lang w:val="uk-UA"/>
    </w:rPr>
  </w:style>
  <w:style w:type="table" w:customStyle="1" w:styleId="11">
    <w:name w:val="Сетка таблицы1"/>
    <w:basedOn w:val="a1"/>
    <w:next w:val="a3"/>
    <w:uiPriority w:val="59"/>
    <w:rsid w:val="00881974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F53FBA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F53FBA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F53F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F53F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9A2A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87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7ED8"/>
  </w:style>
  <w:style w:type="paragraph" w:styleId="a9">
    <w:name w:val="footer"/>
    <w:basedOn w:val="a"/>
    <w:link w:val="aa"/>
    <w:uiPriority w:val="99"/>
    <w:unhideWhenUsed/>
    <w:rsid w:val="00387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7ED8"/>
  </w:style>
  <w:style w:type="character" w:styleId="ab">
    <w:name w:val="Hyperlink"/>
    <w:basedOn w:val="a0"/>
    <w:uiPriority w:val="99"/>
    <w:unhideWhenUsed/>
    <w:rsid w:val="009F3BF7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FC2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номер"/>
    <w:basedOn w:val="ae"/>
    <w:rsid w:val="00951605"/>
    <w:pPr>
      <w:tabs>
        <w:tab w:val="clear" w:pos="720"/>
        <w:tab w:val="left" w:pos="284"/>
        <w:tab w:val="num" w:pos="567"/>
      </w:tabs>
      <w:spacing w:after="0" w:line="240" w:lineRule="auto"/>
      <w:ind w:left="0" w:firstLine="567"/>
      <w:contextualSpacing w:val="0"/>
      <w:jc w:val="both"/>
    </w:pPr>
    <w:rPr>
      <w:rFonts w:ascii="Arial" w:eastAsia="Times New Roman" w:hAnsi="Arial" w:cs="Times New Roman"/>
      <w:sz w:val="28"/>
      <w:szCs w:val="28"/>
    </w:rPr>
  </w:style>
  <w:style w:type="paragraph" w:styleId="ae">
    <w:name w:val="List Number"/>
    <w:basedOn w:val="a"/>
    <w:uiPriority w:val="99"/>
    <w:semiHidden/>
    <w:unhideWhenUsed/>
    <w:rsid w:val="00951605"/>
    <w:pPr>
      <w:tabs>
        <w:tab w:val="num" w:pos="720"/>
      </w:tabs>
      <w:ind w:left="360" w:hanging="36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DF6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F6A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C5A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5IbdLYEAqNq6eVT7UR040w6KuBL0hIUn/view?usp=sharing" TargetMode="External"/><Relationship Id="rId18" Type="http://schemas.openxmlformats.org/officeDocument/2006/relationships/hyperlink" Target="https://docs.google.com/forms/d/1v0NTDrfmCexgZU7Nb_Q_pnIou2f5luSh6vEqrXS17Q8/edit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9.png"/><Relationship Id="rId21" Type="http://schemas.openxmlformats.org/officeDocument/2006/relationships/hyperlink" Target="https://drive.google.com/file/d/15IbdLYEAqNq6eVT7UR040w6KuBL0hIUn/view?usp=sharing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jpeg"/><Relationship Id="rId76" Type="http://schemas.openxmlformats.org/officeDocument/2006/relationships/image" Target="media/image56.jpeg"/><Relationship Id="rId7" Type="http://schemas.openxmlformats.org/officeDocument/2006/relationships/footnotes" Target="footnotes.xm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https://drive.google.com/file/d/10d2cxswlgV-PZWboOzau7At4n9VJY-sO/view?usp=sharing" TargetMode="External"/><Relationship Id="rId11" Type="http://schemas.openxmlformats.org/officeDocument/2006/relationships/hyperlink" Target="https://docs.google.com/forms/d/1v0NTDrfmCexgZU7Nb_Q_pnIou2f5luSh6vEqrXS17Q8/edit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5" Type="http://schemas.openxmlformats.org/officeDocument/2006/relationships/settings" Target="settings.xml"/><Relationship Id="rId61" Type="http://schemas.openxmlformats.org/officeDocument/2006/relationships/image" Target="media/image41.jpeg"/><Relationship Id="rId10" Type="http://schemas.microsoft.com/office/2007/relationships/hdphoto" Target="media/hdphoto1.wdp"/><Relationship Id="rId19" Type="http://schemas.openxmlformats.org/officeDocument/2006/relationships/image" Target="media/image3.png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rive.google.com/file/d/10d2cxswlgV-PZWboOzau7At4n9VJY-sO/view?usp=sharing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image" Target="media/image52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5IbdLYEAqNq6eVT7UR040w6KuBL0hIUn/view?usp=sharing" TargetMode="External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hyperlink" Target="https://drive.google.com/file/d/15IbdLYEAqNq6eVT7UR040w6KuBL0hIUn/view?usp=sharing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34.pn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rive.google.com/file/d/10d2cxswlgV-PZWboOzau7At4n9VJY-sO/view?usp=sharing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drive.google.com/file/d/10d2cxswlgV-PZWboOzau7At4n9VJY-sO/view?usp=sharing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7EFA2-ACBC-4503-AA28-BDFD20F76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46</Pages>
  <Words>48586</Words>
  <Characters>27695</Characters>
  <Application>Microsoft Office Word</Application>
  <DocSecurity>0</DocSecurity>
  <Lines>230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ВПУ-27</Company>
  <LinksUpToDate>false</LinksUpToDate>
  <CharactersWithSpaces>76129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user</cp:lastModifiedBy>
  <cp:revision>67</cp:revision>
  <dcterms:created xsi:type="dcterms:W3CDTF">2020-11-02T07:59:00Z</dcterms:created>
  <dcterms:modified xsi:type="dcterms:W3CDTF">2021-01-29T11:09:00Z</dcterms:modified>
</cp:coreProperties>
</file>